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211CCDB8" w:rsidR="005924B7" w:rsidRPr="005924B7" w:rsidRDefault="005924B7" w:rsidP="00131705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bookmarkStart w:id="0" w:name="_GoBack"/>
            <w:bookmarkEnd w:id="0"/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131705">
              <w:rPr>
                <w:rFonts w:ascii="Arial Narrow" w:eastAsia="Times New Roman" w:hAnsi="Arial Narrow" w:cs="Times New Roman"/>
                <w:sz w:val="32"/>
                <w:szCs w:val="32"/>
              </w:rPr>
              <w:t>Linear Equations &amp; Inequalities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140F82BF" w14:textId="690CD56C" w:rsidR="005924B7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31705">
              <w:rPr>
                <w:rFonts w:asciiTheme="minorHAnsi" w:hAnsiTheme="minorHAnsi"/>
                <w:sz w:val="24"/>
                <w:szCs w:val="24"/>
              </w:rPr>
              <w:t>Write and solve linear equations and inequalities in one variable (A1.4.A)</w:t>
            </w:r>
          </w:p>
          <w:p w14:paraId="2C647850" w14:textId="4E8E0374" w:rsidR="00131705" w:rsidRPr="00E252B2" w:rsidRDefault="00131705" w:rsidP="00131705">
            <w:pPr>
              <w:pStyle w:val="NormalWeb"/>
              <w:rPr>
                <w:rFonts w:asciiTheme="minorHAnsi" w:hAnsiTheme="minorHAnsi"/>
                <w:color w:val="211C1E"/>
                <w:sz w:val="24"/>
                <w:szCs w:val="24"/>
              </w:rPr>
            </w:pPr>
            <w:r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   </w:t>
            </w: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>•</w:t>
            </w:r>
            <w:r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 Solve problems that can be represented by linear functions, equations, and inequalities (A1.1.B)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25685401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77777777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proofErr w:type="gramStart"/>
            <w:r w:rsidR="00E252B2" w:rsidRPr="00E252B2">
              <w:rPr>
                <w:rFonts w:asciiTheme="minorHAnsi" w:hAnsiTheme="minorHAnsi"/>
                <w:sz w:val="24"/>
                <w:szCs w:val="24"/>
              </w:rPr>
              <w:t>recognizes</w:t>
            </w:r>
            <w:proofErr w:type="gramEnd"/>
            <w:r w:rsidR="00E252B2" w:rsidRPr="00E252B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31705">
              <w:rPr>
                <w:rFonts w:asciiTheme="minorHAnsi" w:hAnsiTheme="minorHAnsi"/>
                <w:sz w:val="24"/>
                <w:szCs w:val="24"/>
              </w:rPr>
              <w:t>or recalls specific terminology such as:</w:t>
            </w:r>
          </w:p>
          <w:p w14:paraId="1255ABE3" w14:textId="13DECA1A" w:rsidR="00131705" w:rsidRDefault="00131705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linear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functions</w:t>
            </w:r>
          </w:p>
          <w:p w14:paraId="7BAFED57" w14:textId="089F1B3D" w:rsidR="00131705" w:rsidRDefault="00131705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linear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equations</w:t>
            </w:r>
          </w:p>
          <w:p w14:paraId="173E2B99" w14:textId="1B346551" w:rsidR="00131705" w:rsidRPr="00E252B2" w:rsidRDefault="00131705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linear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inequalities</w:t>
            </w:r>
          </w:p>
          <w:p w14:paraId="2FDF4B12" w14:textId="39275095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7B5D6468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proofErr w:type="gramStart"/>
            <w:r w:rsidR="00131705">
              <w:rPr>
                <w:rFonts w:asciiTheme="minorHAnsi" w:hAnsiTheme="minorHAnsi"/>
                <w:sz w:val="24"/>
                <w:szCs w:val="24"/>
              </w:rPr>
              <w:t>performs</w:t>
            </w:r>
            <w:proofErr w:type="gramEnd"/>
            <w:r w:rsidR="00131705">
              <w:rPr>
                <w:rFonts w:asciiTheme="minorHAnsi" w:hAnsiTheme="minorHAnsi"/>
                <w:sz w:val="24"/>
                <w:szCs w:val="24"/>
              </w:rPr>
              <w:t xml:space="preserve"> basic processes, such as:</w:t>
            </w:r>
          </w:p>
          <w:p w14:paraId="48E1F0E0" w14:textId="48826FA8" w:rsidR="00131705" w:rsidRDefault="00131705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solves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simple linear equations</w:t>
            </w:r>
          </w:p>
          <w:p w14:paraId="79493D8B" w14:textId="2C52B6DD" w:rsidR="00131705" w:rsidRPr="00E252B2" w:rsidRDefault="00131705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solves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simple linear inequalities</w:t>
            </w:r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471B409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131705"/>
    <w:rsid w:val="001B1ECD"/>
    <w:rsid w:val="002E14A6"/>
    <w:rsid w:val="00483244"/>
    <w:rsid w:val="005517A0"/>
    <w:rsid w:val="005924B7"/>
    <w:rsid w:val="005A6091"/>
    <w:rsid w:val="007E4C85"/>
    <w:rsid w:val="00A2167A"/>
    <w:rsid w:val="00AF4BE2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2015-08-06T12:24:00Z</dcterms:created>
  <dcterms:modified xsi:type="dcterms:W3CDTF">2015-08-06T12:24:00Z</dcterms:modified>
</cp:coreProperties>
</file>