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2049" w14:textId="4700A78E" w:rsidR="00927497" w:rsidRDefault="008179C6" w:rsidP="006E737B">
      <w:pPr>
        <w:jc w:val="center"/>
        <w:rPr>
          <w:rFonts w:ascii="Calibri" w:hAnsi="Calibri"/>
          <w:b/>
          <w:sz w:val="40"/>
          <w:szCs w:val="40"/>
        </w:rPr>
      </w:pPr>
      <w:r>
        <w:rPr>
          <w:rFonts w:ascii="Calibri" w:hAnsi="Calibri"/>
          <w:b/>
          <w:sz w:val="40"/>
          <w:szCs w:val="40"/>
        </w:rPr>
        <w:t>IB Biology S</w:t>
      </w:r>
      <w:r w:rsidR="007F431E">
        <w:rPr>
          <w:rFonts w:ascii="Calibri" w:hAnsi="Calibri"/>
          <w:b/>
          <w:sz w:val="40"/>
          <w:szCs w:val="40"/>
        </w:rPr>
        <w:t>L</w:t>
      </w:r>
    </w:p>
    <w:p w14:paraId="5BDE40D9" w14:textId="77777777" w:rsidR="00387B51" w:rsidRDefault="00A946D2" w:rsidP="00387B51">
      <w:pPr>
        <w:jc w:val="center"/>
        <w:rPr>
          <w:rFonts w:ascii="Calibri" w:hAnsi="Calibri"/>
          <w:b/>
          <w:sz w:val="40"/>
          <w:szCs w:val="40"/>
        </w:rPr>
      </w:pPr>
      <w:r>
        <w:rPr>
          <w:rFonts w:ascii="Calibri" w:hAnsi="Calibri"/>
          <w:b/>
          <w:sz w:val="40"/>
          <w:szCs w:val="40"/>
        </w:rPr>
        <w:t>High School</w:t>
      </w:r>
    </w:p>
    <w:p w14:paraId="786AA4BD"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2E3ED3AF"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3B4B9F24" w14:textId="77777777" w:rsidR="00387B51" w:rsidRPr="00732525" w:rsidRDefault="00387B51" w:rsidP="00387B51">
      <w:pPr>
        <w:rPr>
          <w:rFonts w:ascii="Calibri" w:hAnsi="Calibri"/>
          <w:b/>
          <w:sz w:val="24"/>
          <w:szCs w:val="24"/>
        </w:rPr>
      </w:pPr>
    </w:p>
    <w:p w14:paraId="5F24F541"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27E19BE7"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1526A5DE" w14:textId="77777777" w:rsidR="00387B51" w:rsidRPr="00927497" w:rsidRDefault="00387B51" w:rsidP="00387B51">
      <w:pPr>
        <w:jc w:val="center"/>
        <w:rPr>
          <w:rFonts w:ascii="Calibri" w:hAnsi="Calibri"/>
          <w:b/>
          <w:sz w:val="32"/>
          <w:szCs w:val="32"/>
        </w:rPr>
      </w:pPr>
    </w:p>
    <w:p w14:paraId="510A7957" w14:textId="77777777" w:rsidR="00687EFF" w:rsidRPr="00D81B3B" w:rsidRDefault="00687EFF" w:rsidP="00687EFF">
      <w:pPr>
        <w:jc w:val="center"/>
        <w:rPr>
          <w:rFonts w:ascii="Calibri" w:hAnsi="Calibri"/>
          <w:b/>
          <w:sz w:val="28"/>
          <w:szCs w:val="28"/>
        </w:rPr>
      </w:pPr>
      <w:r w:rsidRPr="00D81B3B">
        <w:rPr>
          <w:rFonts w:ascii="Calibri" w:hAnsi="Calibri"/>
          <w:b/>
          <w:sz w:val="28"/>
          <w:szCs w:val="28"/>
        </w:rPr>
        <w:t>DENISE CLEARY</w:t>
      </w:r>
    </w:p>
    <w:p w14:paraId="19DDEC01" w14:textId="77777777" w:rsidR="00687EFF" w:rsidRPr="00D81B3B" w:rsidRDefault="00687EFF" w:rsidP="00687EFF">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71B39D54" w14:textId="77777777" w:rsidR="00687EFF" w:rsidRPr="00966379" w:rsidRDefault="00687EFF" w:rsidP="00687EFF">
      <w:pPr>
        <w:jc w:val="center"/>
        <w:rPr>
          <w:rFonts w:ascii="Calibri" w:hAnsi="Calibri"/>
          <w:b/>
          <w:sz w:val="20"/>
          <w:szCs w:val="20"/>
        </w:rPr>
      </w:pPr>
    </w:p>
    <w:p w14:paraId="12A79DD9" w14:textId="77777777" w:rsidR="00687EFF" w:rsidRPr="00D81B3B" w:rsidRDefault="00687EFF" w:rsidP="00687EFF">
      <w:pPr>
        <w:jc w:val="center"/>
        <w:rPr>
          <w:rFonts w:ascii="Calibri" w:hAnsi="Calibri"/>
          <w:b/>
          <w:sz w:val="28"/>
          <w:szCs w:val="28"/>
        </w:rPr>
      </w:pPr>
      <w:r>
        <w:rPr>
          <w:rFonts w:ascii="Calibri" w:hAnsi="Calibri"/>
          <w:b/>
          <w:sz w:val="28"/>
          <w:szCs w:val="28"/>
        </w:rPr>
        <w:t>MICHAEL WALTERS</w:t>
      </w:r>
    </w:p>
    <w:p w14:paraId="435F4AE6" w14:textId="77777777" w:rsidR="00687EFF" w:rsidRPr="00D81B3B" w:rsidRDefault="00687EFF" w:rsidP="00687EFF">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39C934D1" w14:textId="77777777" w:rsidR="00687EFF" w:rsidRDefault="00687EFF" w:rsidP="00687EFF">
      <w:pPr>
        <w:jc w:val="center"/>
        <w:rPr>
          <w:rFonts w:ascii="Calibri" w:hAnsi="Calibri"/>
          <w:b/>
          <w:sz w:val="20"/>
          <w:szCs w:val="20"/>
        </w:rPr>
      </w:pPr>
    </w:p>
    <w:p w14:paraId="76FC18E7" w14:textId="77777777" w:rsidR="00687EFF" w:rsidRPr="00BD797D" w:rsidRDefault="00687EFF" w:rsidP="00687EFF">
      <w:pPr>
        <w:jc w:val="center"/>
        <w:rPr>
          <w:rFonts w:ascii="Calibri" w:hAnsi="Calibri"/>
          <w:b/>
          <w:sz w:val="28"/>
          <w:szCs w:val="28"/>
        </w:rPr>
      </w:pPr>
      <w:r>
        <w:rPr>
          <w:rFonts w:ascii="Calibri" w:hAnsi="Calibri"/>
          <w:b/>
          <w:sz w:val="28"/>
          <w:szCs w:val="28"/>
        </w:rPr>
        <w:t>ROSE GOLDSTEIN</w:t>
      </w:r>
    </w:p>
    <w:p w14:paraId="40545419" w14:textId="77777777" w:rsidR="00687EFF" w:rsidRPr="00D81B3B" w:rsidRDefault="00687EFF" w:rsidP="00687EFF">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7E2B186C" w14:textId="77777777" w:rsidR="00687EFF" w:rsidRPr="00966379" w:rsidRDefault="00687EFF" w:rsidP="00687EFF">
      <w:pPr>
        <w:jc w:val="center"/>
        <w:rPr>
          <w:rFonts w:ascii="Calibri" w:hAnsi="Calibri"/>
          <w:b/>
          <w:sz w:val="20"/>
          <w:szCs w:val="20"/>
        </w:rPr>
      </w:pPr>
    </w:p>
    <w:p w14:paraId="5654E32A" w14:textId="77777777" w:rsidR="00687EFF" w:rsidRPr="00966379" w:rsidRDefault="00687EFF" w:rsidP="00687EFF">
      <w:pPr>
        <w:jc w:val="center"/>
        <w:rPr>
          <w:rFonts w:ascii="Calibri" w:hAnsi="Calibri"/>
          <w:b/>
          <w:sz w:val="20"/>
          <w:szCs w:val="20"/>
        </w:rPr>
      </w:pPr>
    </w:p>
    <w:p w14:paraId="119BACE2" w14:textId="77777777" w:rsidR="00687EFF" w:rsidRPr="00D81B3B" w:rsidRDefault="00687EFF" w:rsidP="00687EFF">
      <w:pPr>
        <w:jc w:val="center"/>
        <w:rPr>
          <w:rFonts w:ascii="Calibri" w:hAnsi="Calibri"/>
          <w:b/>
          <w:sz w:val="24"/>
          <w:szCs w:val="24"/>
        </w:rPr>
      </w:pPr>
      <w:r w:rsidRPr="00D81B3B">
        <w:rPr>
          <w:rFonts w:ascii="Calibri" w:hAnsi="Calibri"/>
          <w:b/>
          <w:sz w:val="24"/>
          <w:szCs w:val="24"/>
        </w:rPr>
        <w:t>The Linden Board of Education adopted the Curriculum Guide on:</w:t>
      </w:r>
    </w:p>
    <w:p w14:paraId="1C441FCA" w14:textId="77777777" w:rsidR="00687EFF" w:rsidRPr="00D81B3B" w:rsidRDefault="00687EFF" w:rsidP="00687EFF">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687EFF" w:rsidRPr="00D81B3B" w14:paraId="3C865F44" w14:textId="77777777" w:rsidTr="000F6CD5">
        <w:trPr>
          <w:jc w:val="center"/>
        </w:trPr>
        <w:tc>
          <w:tcPr>
            <w:tcW w:w="4521" w:type="dxa"/>
            <w:tcBorders>
              <w:bottom w:val="single" w:sz="4" w:space="0" w:color="auto"/>
            </w:tcBorders>
            <w:shd w:val="clear" w:color="auto" w:fill="auto"/>
          </w:tcPr>
          <w:p w14:paraId="7C843902" w14:textId="77777777" w:rsidR="00687EFF" w:rsidRPr="00D81B3B" w:rsidRDefault="00687EFF" w:rsidP="000F6CD5">
            <w:pPr>
              <w:jc w:val="center"/>
              <w:rPr>
                <w:rFonts w:ascii="Calibri" w:hAnsi="Calibri"/>
                <w:b/>
                <w:sz w:val="24"/>
                <w:szCs w:val="24"/>
              </w:rPr>
            </w:pPr>
            <w:r>
              <w:rPr>
                <w:rFonts w:ascii="Calibri" w:hAnsi="Calibri"/>
                <w:b/>
                <w:sz w:val="24"/>
                <w:szCs w:val="24"/>
              </w:rPr>
              <w:t>August 2019</w:t>
            </w:r>
          </w:p>
        </w:tc>
        <w:tc>
          <w:tcPr>
            <w:tcW w:w="1637" w:type="dxa"/>
          </w:tcPr>
          <w:p w14:paraId="778BFD81" w14:textId="77777777" w:rsidR="00687EFF" w:rsidRPr="00D81B3B" w:rsidRDefault="00687EFF" w:rsidP="000F6CD5">
            <w:pPr>
              <w:jc w:val="center"/>
              <w:rPr>
                <w:rFonts w:ascii="Calibri" w:hAnsi="Calibri"/>
                <w:b/>
                <w:sz w:val="24"/>
                <w:szCs w:val="24"/>
              </w:rPr>
            </w:pPr>
          </w:p>
        </w:tc>
        <w:tc>
          <w:tcPr>
            <w:tcW w:w="4642" w:type="dxa"/>
            <w:tcBorders>
              <w:bottom w:val="single" w:sz="4" w:space="0" w:color="auto"/>
            </w:tcBorders>
            <w:shd w:val="clear" w:color="auto" w:fill="auto"/>
          </w:tcPr>
          <w:p w14:paraId="508940C3" w14:textId="77777777" w:rsidR="00687EFF" w:rsidRPr="00D81B3B" w:rsidRDefault="00687EFF"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687EFF" w:rsidRPr="00D81B3B" w14:paraId="6B8F26BE" w14:textId="77777777" w:rsidTr="000F6CD5">
        <w:trPr>
          <w:jc w:val="center"/>
        </w:trPr>
        <w:tc>
          <w:tcPr>
            <w:tcW w:w="4521" w:type="dxa"/>
            <w:tcBorders>
              <w:top w:val="single" w:sz="4" w:space="0" w:color="auto"/>
            </w:tcBorders>
            <w:shd w:val="clear" w:color="auto" w:fill="auto"/>
          </w:tcPr>
          <w:p w14:paraId="0A019929" w14:textId="77777777" w:rsidR="00687EFF" w:rsidRPr="00D81B3B" w:rsidRDefault="00687EFF" w:rsidP="000F6CD5">
            <w:pPr>
              <w:jc w:val="center"/>
              <w:rPr>
                <w:rFonts w:ascii="Calibri" w:hAnsi="Calibri"/>
                <w:b/>
                <w:sz w:val="24"/>
                <w:szCs w:val="24"/>
              </w:rPr>
            </w:pPr>
            <w:r w:rsidRPr="00D81B3B">
              <w:rPr>
                <w:rFonts w:ascii="Calibri" w:hAnsi="Calibri"/>
                <w:b/>
                <w:sz w:val="24"/>
                <w:szCs w:val="24"/>
              </w:rPr>
              <w:t>Date</w:t>
            </w:r>
          </w:p>
        </w:tc>
        <w:tc>
          <w:tcPr>
            <w:tcW w:w="1637" w:type="dxa"/>
          </w:tcPr>
          <w:p w14:paraId="7A5D6B1F" w14:textId="77777777" w:rsidR="00687EFF" w:rsidRPr="00D81B3B" w:rsidRDefault="00687EFF" w:rsidP="000F6CD5">
            <w:pPr>
              <w:jc w:val="center"/>
              <w:rPr>
                <w:rFonts w:ascii="Calibri" w:hAnsi="Calibri"/>
                <w:b/>
                <w:sz w:val="24"/>
                <w:szCs w:val="24"/>
              </w:rPr>
            </w:pPr>
          </w:p>
        </w:tc>
        <w:tc>
          <w:tcPr>
            <w:tcW w:w="4642" w:type="dxa"/>
            <w:tcBorders>
              <w:top w:val="single" w:sz="4" w:space="0" w:color="auto"/>
            </w:tcBorders>
            <w:shd w:val="clear" w:color="auto" w:fill="auto"/>
          </w:tcPr>
          <w:p w14:paraId="6CE36B10" w14:textId="77777777" w:rsidR="00687EFF" w:rsidRPr="00D81B3B" w:rsidRDefault="00687EFF" w:rsidP="000F6CD5">
            <w:pPr>
              <w:jc w:val="center"/>
              <w:rPr>
                <w:rFonts w:ascii="Calibri" w:hAnsi="Calibri"/>
                <w:b/>
                <w:sz w:val="24"/>
                <w:szCs w:val="24"/>
              </w:rPr>
            </w:pPr>
            <w:r w:rsidRPr="00D81B3B">
              <w:rPr>
                <w:rFonts w:ascii="Calibri" w:hAnsi="Calibri"/>
                <w:b/>
                <w:sz w:val="24"/>
                <w:szCs w:val="24"/>
              </w:rPr>
              <w:t>Agenda Item</w:t>
            </w:r>
          </w:p>
        </w:tc>
      </w:tr>
      <w:tr w:rsidR="00687EFF" w:rsidRPr="00D81B3B" w14:paraId="1A257523" w14:textId="77777777" w:rsidTr="000F6CD5">
        <w:trPr>
          <w:trHeight w:val="179"/>
          <w:jc w:val="center"/>
        </w:trPr>
        <w:tc>
          <w:tcPr>
            <w:tcW w:w="10800" w:type="dxa"/>
            <w:gridSpan w:val="3"/>
            <w:shd w:val="clear" w:color="auto" w:fill="auto"/>
          </w:tcPr>
          <w:p w14:paraId="6DCE3072" w14:textId="77777777" w:rsidR="00687EFF" w:rsidRPr="00D81B3B" w:rsidRDefault="00687EFF" w:rsidP="000F6CD5">
            <w:pPr>
              <w:rPr>
                <w:rFonts w:ascii="Calibri" w:hAnsi="Calibri"/>
                <w:b/>
                <w:sz w:val="24"/>
                <w:szCs w:val="24"/>
              </w:rPr>
            </w:pPr>
          </w:p>
        </w:tc>
      </w:tr>
      <w:tr w:rsidR="00687EFF" w:rsidRPr="00D81B3B" w14:paraId="358C31B7" w14:textId="77777777" w:rsidTr="000F6CD5">
        <w:trPr>
          <w:trHeight w:val="692"/>
          <w:jc w:val="center"/>
        </w:trPr>
        <w:tc>
          <w:tcPr>
            <w:tcW w:w="10800" w:type="dxa"/>
            <w:gridSpan w:val="3"/>
            <w:shd w:val="clear" w:color="auto" w:fill="auto"/>
          </w:tcPr>
          <w:p w14:paraId="2A0B6C99" w14:textId="77777777" w:rsidR="00687EFF" w:rsidRDefault="00687EFF" w:rsidP="000F6CD5">
            <w:pPr>
              <w:jc w:val="center"/>
              <w:rPr>
                <w:rFonts w:ascii="Calibri" w:hAnsi="Calibri"/>
                <w:b/>
                <w:sz w:val="24"/>
                <w:szCs w:val="24"/>
              </w:rPr>
            </w:pPr>
            <w:r w:rsidRPr="00D81B3B">
              <w:rPr>
                <w:rFonts w:ascii="Calibri" w:hAnsi="Calibri"/>
                <w:b/>
                <w:sz w:val="24"/>
                <w:szCs w:val="24"/>
              </w:rPr>
              <w:t>Rationale</w:t>
            </w:r>
          </w:p>
          <w:p w14:paraId="1351FBDB" w14:textId="77777777" w:rsidR="00687EFF" w:rsidRPr="00966379" w:rsidRDefault="00687EFF" w:rsidP="000F6CD5">
            <w:pPr>
              <w:jc w:val="center"/>
              <w:rPr>
                <w:rFonts w:ascii="Calibri" w:hAnsi="Calibri"/>
                <w:b/>
                <w:sz w:val="24"/>
                <w:szCs w:val="24"/>
              </w:rPr>
            </w:pPr>
            <w:r w:rsidRPr="00966379">
              <w:rPr>
                <w:rFonts w:ascii="Calibri" w:hAnsi="Calibri"/>
                <w:b/>
                <w:sz w:val="24"/>
                <w:szCs w:val="24"/>
              </w:rPr>
              <w:t>Be it resolved,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4B37C4F8" w14:textId="77777777" w:rsidR="00687EFF" w:rsidRPr="00D81B3B" w:rsidRDefault="00687EFF" w:rsidP="000F6CD5">
            <w:pPr>
              <w:jc w:val="center"/>
              <w:rPr>
                <w:rFonts w:ascii="Calibri" w:hAnsi="Calibri"/>
                <w:b/>
                <w:sz w:val="24"/>
                <w:szCs w:val="24"/>
              </w:rPr>
            </w:pPr>
          </w:p>
        </w:tc>
      </w:tr>
    </w:tbl>
    <w:p w14:paraId="5E5C083B" w14:textId="77777777" w:rsidR="00687EFF" w:rsidRDefault="00687EFF" w:rsidP="00687EFF">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0BB4959B" w14:textId="77777777" w:rsidR="00687EFF" w:rsidRPr="00966379" w:rsidRDefault="00687EFF" w:rsidP="00687EFF">
      <w:pPr>
        <w:pStyle w:val="NoSpacing"/>
        <w:jc w:val="center"/>
        <w:rPr>
          <w:rFonts w:ascii="Times New Roman" w:hAnsi="Times New Roman"/>
          <w:b/>
          <w:sz w:val="20"/>
          <w:szCs w:val="20"/>
        </w:rPr>
      </w:pPr>
    </w:p>
    <w:p w14:paraId="29DC0A71" w14:textId="77777777" w:rsidR="00687EFF" w:rsidRPr="00D81B3B" w:rsidRDefault="00687EFF" w:rsidP="00687EFF">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79894E30" w14:textId="77777777" w:rsidR="00687EFF" w:rsidRPr="00D81B3B" w:rsidRDefault="00687EFF" w:rsidP="00687EFF">
      <w:pPr>
        <w:pStyle w:val="NoSpacing"/>
        <w:rPr>
          <w:rFonts w:ascii="Times New Roman" w:hAnsi="Times New Roman"/>
          <w:sz w:val="24"/>
          <w:szCs w:val="24"/>
        </w:rPr>
      </w:pPr>
    </w:p>
    <w:p w14:paraId="23899009" w14:textId="77777777" w:rsidR="00687EFF" w:rsidRPr="00D81B3B" w:rsidRDefault="00687EFF" w:rsidP="00687EFF">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6F6761D6" w14:textId="77777777" w:rsidR="00687EFF" w:rsidRPr="00D81B3B" w:rsidRDefault="00687EFF" w:rsidP="00687EFF">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6C215443" w14:textId="77777777" w:rsidR="00687EFF" w:rsidRDefault="00687EFF" w:rsidP="00687EFF">
      <w:pPr>
        <w:pStyle w:val="NoSpacing"/>
        <w:jc w:val="center"/>
        <w:rPr>
          <w:rFonts w:ascii="Times New Roman" w:hAnsi="Times New Roman"/>
          <w:sz w:val="24"/>
          <w:szCs w:val="24"/>
        </w:rPr>
      </w:pPr>
    </w:p>
    <w:p w14:paraId="55AA828D" w14:textId="77777777" w:rsidR="00687EFF" w:rsidRPr="00D81B3B" w:rsidRDefault="00687EFF" w:rsidP="00687EFF">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095F50F0" w14:textId="77777777" w:rsidR="00687EFF" w:rsidRPr="00D81B3B" w:rsidRDefault="00687EFF" w:rsidP="00687EFF">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28B0C860" w14:textId="77777777" w:rsidR="00687EFF" w:rsidRPr="00D81B3B" w:rsidRDefault="00687EFF" w:rsidP="00687EFF">
      <w:pPr>
        <w:pStyle w:val="NoSpacing"/>
        <w:jc w:val="center"/>
        <w:rPr>
          <w:rFonts w:ascii="Times New Roman" w:hAnsi="Times New Roman"/>
          <w:sz w:val="24"/>
          <w:szCs w:val="24"/>
        </w:rPr>
      </w:pPr>
    </w:p>
    <w:p w14:paraId="2103E5C4" w14:textId="77777777" w:rsidR="00687EFF" w:rsidRPr="00D81B3B" w:rsidRDefault="00687EFF" w:rsidP="00687EFF">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2D925058" w14:textId="77777777" w:rsidR="00687EFF" w:rsidRPr="00D81B3B" w:rsidRDefault="00687EFF" w:rsidP="00687EFF">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61210606" w14:textId="77777777" w:rsidR="00687EFF" w:rsidRPr="00D81B3B" w:rsidRDefault="00687EFF" w:rsidP="00687EFF">
      <w:pPr>
        <w:pStyle w:val="NoSpacing"/>
        <w:jc w:val="center"/>
        <w:rPr>
          <w:rFonts w:ascii="Times New Roman" w:hAnsi="Times New Roman"/>
          <w:sz w:val="24"/>
          <w:szCs w:val="24"/>
        </w:rPr>
      </w:pPr>
    </w:p>
    <w:p w14:paraId="4AF10E03" w14:textId="77777777" w:rsidR="00687EFF" w:rsidRPr="00D81B3B" w:rsidRDefault="00687EFF" w:rsidP="00687EFF">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1CB37045" w14:textId="77777777" w:rsidR="00687EFF" w:rsidRPr="00D81B3B" w:rsidRDefault="00687EFF" w:rsidP="00687EFF">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2AE6BF1D" w14:textId="77777777" w:rsidR="00687EFF" w:rsidRDefault="00687EFF" w:rsidP="00687EFF"/>
    <w:p w14:paraId="36812F1D" w14:textId="20895EE7"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14F93066"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36C269C2"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5B6013DD" w14:textId="73DC492A"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56694D">
        <w:rPr>
          <w:rFonts w:ascii="Calibri" w:hAnsi="Calibri"/>
          <w:color w:val="333333"/>
          <w:sz w:val="32"/>
          <w:szCs w:val="32"/>
        </w:rPr>
        <w:t>.</w:t>
      </w:r>
    </w:p>
    <w:p w14:paraId="0FE6DDB4"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26D402C2"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E7A8114"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2CB6A360"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75A65BCF"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0A1D0E69"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14:paraId="007CFD87" w14:textId="77777777" w:rsidR="00960B1C" w:rsidRDefault="00960B1C" w:rsidP="00960B1C">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5616DCC3" w14:textId="77777777" w:rsidR="00960B1C" w:rsidRPr="000125F0" w:rsidRDefault="00960B1C" w:rsidP="00960B1C">
      <w:pPr>
        <w:pStyle w:val="NoSpacing"/>
        <w:jc w:val="center"/>
        <w:rPr>
          <w:rFonts w:asciiTheme="majorHAnsi" w:eastAsia="Times New Roman" w:hAnsiTheme="majorHAnsi" w:cstheme="majorHAnsi"/>
          <w:sz w:val="32"/>
          <w:szCs w:val="32"/>
        </w:rPr>
      </w:pPr>
    </w:p>
    <w:p w14:paraId="462011F0" w14:textId="77777777" w:rsidR="00960B1C" w:rsidRPr="00F36A90" w:rsidRDefault="00960B1C" w:rsidP="00960B1C">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575CF51C" w14:textId="77777777" w:rsidR="00960B1C" w:rsidRPr="00F36A90" w:rsidRDefault="00960B1C" w:rsidP="00960B1C">
      <w:pPr>
        <w:pStyle w:val="NoSpacing"/>
        <w:rPr>
          <w:rFonts w:asciiTheme="majorHAnsi" w:hAnsiTheme="majorHAnsi" w:cstheme="majorHAnsi"/>
          <w:color w:val="000000" w:themeColor="text1"/>
          <w:sz w:val="32"/>
          <w:szCs w:val="32"/>
        </w:rPr>
      </w:pPr>
    </w:p>
    <w:p w14:paraId="2434139B" w14:textId="77777777" w:rsidR="00960B1C" w:rsidRDefault="00960B1C" w:rsidP="00960B1C">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7CE0F261" w14:textId="77777777" w:rsidR="00960B1C" w:rsidRPr="000125F0" w:rsidRDefault="00960B1C" w:rsidP="00960B1C">
      <w:pPr>
        <w:pStyle w:val="NoSpacing"/>
        <w:jc w:val="center"/>
        <w:rPr>
          <w:rFonts w:asciiTheme="majorHAnsi" w:hAnsiTheme="majorHAnsi" w:cstheme="majorHAnsi"/>
          <w:b/>
          <w:sz w:val="32"/>
          <w:szCs w:val="32"/>
        </w:rPr>
      </w:pPr>
    </w:p>
    <w:p w14:paraId="5CBF619B" w14:textId="77777777" w:rsidR="00960B1C" w:rsidRPr="00F36A90" w:rsidRDefault="00960B1C" w:rsidP="00960B1C">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develop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35106694" w14:textId="77777777" w:rsidR="00960B1C" w:rsidRPr="00F36A90" w:rsidRDefault="00960B1C" w:rsidP="00960B1C">
      <w:pPr>
        <w:pStyle w:val="NoSpacing"/>
        <w:rPr>
          <w:rFonts w:asciiTheme="majorHAnsi" w:hAnsiTheme="majorHAnsi" w:cstheme="majorHAnsi"/>
          <w:sz w:val="32"/>
          <w:szCs w:val="32"/>
        </w:rPr>
      </w:pPr>
    </w:p>
    <w:p w14:paraId="513C0B7D" w14:textId="77777777" w:rsidR="00960B1C" w:rsidRDefault="00960B1C" w:rsidP="00960B1C">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07919E71" w14:textId="77777777" w:rsidR="00960B1C" w:rsidRPr="000125F0" w:rsidRDefault="00960B1C" w:rsidP="00960B1C">
      <w:pPr>
        <w:pStyle w:val="NoSpacing"/>
        <w:jc w:val="center"/>
        <w:rPr>
          <w:rFonts w:asciiTheme="majorHAnsi" w:hAnsiTheme="majorHAnsi" w:cstheme="majorHAnsi"/>
          <w:b/>
          <w:sz w:val="32"/>
          <w:szCs w:val="32"/>
        </w:rPr>
      </w:pPr>
    </w:p>
    <w:p w14:paraId="78781B55" w14:textId="77777777" w:rsidR="00960B1C" w:rsidRPr="00F36A90" w:rsidRDefault="00960B1C" w:rsidP="00960B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32BD7441" w14:textId="77777777" w:rsidR="00960B1C" w:rsidRPr="00F36A90" w:rsidRDefault="00960B1C" w:rsidP="00960B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2921BC81" w14:textId="77777777" w:rsidR="00960B1C" w:rsidRPr="00F36A90" w:rsidRDefault="00960B1C" w:rsidP="00960B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0E496101" w14:textId="77777777" w:rsidR="00960B1C" w:rsidRPr="00F36A90" w:rsidRDefault="00960B1C" w:rsidP="00960B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301B296C" w14:textId="77777777" w:rsidR="00960B1C" w:rsidRPr="00F36A90" w:rsidRDefault="00960B1C" w:rsidP="00960B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669E1444" w14:textId="1342B095" w:rsidR="00404DC1" w:rsidRPr="00404DC1" w:rsidRDefault="00404DC1" w:rsidP="00960B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32"/>
          <w:szCs w:val="32"/>
        </w:rPr>
      </w:pPr>
    </w:p>
    <w:p w14:paraId="597C60C0" w14:textId="77777777" w:rsidR="00404DC1" w:rsidRPr="004643F6" w:rsidRDefault="00404DC1" w:rsidP="00404DC1">
      <w:pPr>
        <w:rPr>
          <w:sz w:val="40"/>
          <w:szCs w:val="40"/>
        </w:rPr>
      </w:pPr>
    </w:p>
    <w:p w14:paraId="13987CBF"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14F87D97" w14:textId="26AA4DD9" w:rsidR="00BD7826" w:rsidRPr="000236CE" w:rsidRDefault="00BD7826" w:rsidP="000236CE">
      <w:pPr>
        <w:pStyle w:val="ListParagraph"/>
        <w:numPr>
          <w:ilvl w:val="0"/>
          <w:numId w:val="28"/>
        </w:numPr>
        <w:tabs>
          <w:tab w:val="left" w:pos="360"/>
        </w:tabs>
        <w:rPr>
          <w:b/>
          <w:bCs/>
          <w:sz w:val="24"/>
          <w:szCs w:val="24"/>
        </w:rPr>
      </w:pPr>
      <w:r w:rsidRPr="000236CE">
        <w:rPr>
          <w:b/>
          <w:bCs/>
          <w:sz w:val="24"/>
          <w:szCs w:val="24"/>
        </w:rPr>
        <w:lastRenderedPageBreak/>
        <w:t>Course Description</w:t>
      </w:r>
    </w:p>
    <w:p w14:paraId="4B798A9D" w14:textId="053E4D2D" w:rsidR="00905A58" w:rsidRPr="004847A6" w:rsidRDefault="004847A6" w:rsidP="000236CE">
      <w:pPr>
        <w:tabs>
          <w:tab w:val="left" w:pos="360"/>
        </w:tabs>
        <w:rPr>
          <w:sz w:val="24"/>
          <w:szCs w:val="24"/>
        </w:rPr>
      </w:pPr>
      <w:r w:rsidRPr="004847A6">
        <w:rPr>
          <w:rFonts w:ascii="Calibri" w:hAnsi="Calibri" w:cs="Calibri"/>
          <w:color w:val="000000"/>
          <w:sz w:val="24"/>
          <w:szCs w:val="24"/>
        </w:rPr>
        <w:t>IB Biology HL is a college level study of biology that explores four themes: structure and function; universality versus diversity; equilibrium within systems; and evolution. Students are expected to integrate new details into their existing content knowledge by studying functioning within living systems through experimentation and evaluation of scientific explanations. This course is intended for self-motivated students, for it requires lengthy daily assignments and independent study. Some assignments are prepared for both internal and external assessment and are completed for a portion of the IB score. All students are required to participate in the Group Four project and to take the IB Biology HL exam in May of their senior year. IB Biology SL covers these same areas but in a less intense and comprehensive manner. Students who do not take the IB Examination related to this course, will have their course grade weight revert back to Honors rather than IB.</w:t>
      </w:r>
    </w:p>
    <w:p w14:paraId="076A0129" w14:textId="77777777" w:rsidR="000D1685" w:rsidRPr="000236CE" w:rsidRDefault="000D1685" w:rsidP="000D1685">
      <w:pPr>
        <w:tabs>
          <w:tab w:val="left" w:pos="360"/>
        </w:tabs>
        <w:rPr>
          <w:rFonts w:ascii="Calibri" w:hAnsi="Calibri" w:cs="Calibri"/>
          <w:b/>
          <w:bCs/>
          <w:color w:val="000000"/>
          <w:sz w:val="24"/>
          <w:szCs w:val="24"/>
        </w:rPr>
      </w:pPr>
    </w:p>
    <w:p w14:paraId="6B7E548F" w14:textId="53CCF71B" w:rsidR="007A753D" w:rsidRPr="000236CE" w:rsidRDefault="007A753D" w:rsidP="000236CE">
      <w:pPr>
        <w:pStyle w:val="ListParagraph"/>
        <w:numPr>
          <w:ilvl w:val="0"/>
          <w:numId w:val="28"/>
        </w:numPr>
        <w:tabs>
          <w:tab w:val="left" w:pos="0"/>
        </w:tabs>
        <w:rPr>
          <w:rFonts w:cs="Calibri"/>
          <w:b/>
          <w:bCs/>
          <w:color w:val="000000"/>
          <w:sz w:val="24"/>
          <w:szCs w:val="24"/>
        </w:rPr>
      </w:pPr>
      <w:r w:rsidRPr="000236CE">
        <w:rPr>
          <w:rFonts w:cs="Calibri"/>
          <w:b/>
          <w:bCs/>
          <w:color w:val="000000"/>
          <w:sz w:val="24"/>
          <w:szCs w:val="24"/>
        </w:rPr>
        <w:t>Course Instructional Materials</w:t>
      </w:r>
    </w:p>
    <w:p w14:paraId="2F7E1A74" w14:textId="13C9AAC3" w:rsidR="00C97402" w:rsidRDefault="00C97402" w:rsidP="000D1685">
      <w:pPr>
        <w:tabs>
          <w:tab w:val="left" w:pos="1080"/>
        </w:tabs>
        <w:ind w:left="360"/>
        <w:rPr>
          <w:sz w:val="24"/>
          <w:szCs w:val="24"/>
        </w:rPr>
      </w:pPr>
      <w:r>
        <w:rPr>
          <w:sz w:val="24"/>
          <w:szCs w:val="24"/>
        </w:rPr>
        <w:t>Pearson IB Biology Baccalaureate, HL, 2</w:t>
      </w:r>
      <w:r w:rsidRPr="00B72FE5">
        <w:rPr>
          <w:sz w:val="24"/>
          <w:szCs w:val="24"/>
          <w:vertAlign w:val="superscript"/>
        </w:rPr>
        <w:t>nd</w:t>
      </w:r>
      <w:r>
        <w:rPr>
          <w:sz w:val="24"/>
          <w:szCs w:val="24"/>
        </w:rPr>
        <w:t xml:space="preserve"> Edition</w:t>
      </w:r>
    </w:p>
    <w:p w14:paraId="6421EE2F" w14:textId="77777777" w:rsidR="004847A6" w:rsidRPr="00A946D2" w:rsidRDefault="004847A6" w:rsidP="00002731">
      <w:pPr>
        <w:tabs>
          <w:tab w:val="left" w:pos="1080"/>
        </w:tabs>
        <w:ind w:left="360"/>
        <w:rPr>
          <w:sz w:val="24"/>
          <w:szCs w:val="24"/>
        </w:rPr>
      </w:pPr>
    </w:p>
    <w:p w14:paraId="277A5797" w14:textId="40239414" w:rsidR="000236CE" w:rsidRPr="000236CE" w:rsidRDefault="00BD7826" w:rsidP="000236CE">
      <w:pPr>
        <w:pStyle w:val="ListParagraph"/>
        <w:numPr>
          <w:ilvl w:val="0"/>
          <w:numId w:val="28"/>
        </w:numPr>
        <w:rPr>
          <w:b/>
          <w:bCs/>
        </w:rPr>
      </w:pPr>
      <w:r w:rsidRPr="000236CE">
        <w:rPr>
          <w:b/>
          <w:bCs/>
          <w:sz w:val="24"/>
          <w:szCs w:val="24"/>
        </w:rPr>
        <w:t>Standards Guiding Instruction</w:t>
      </w:r>
      <w:r w:rsidR="000236CE" w:rsidRPr="000236CE">
        <w:rPr>
          <w:b/>
          <w:bCs/>
        </w:rPr>
        <w:t xml:space="preserve"> </w:t>
      </w:r>
    </w:p>
    <w:p w14:paraId="35DD9EF4" w14:textId="090BDF18" w:rsidR="000236CE" w:rsidRDefault="000236CE" w:rsidP="000236CE">
      <w:r>
        <w:t>New Jersey Student Learning Standards for Science</w:t>
      </w:r>
    </w:p>
    <w:p w14:paraId="1227BDC0" w14:textId="77777777" w:rsidR="000236CE" w:rsidRDefault="000236CE" w:rsidP="000236CE">
      <w:hyperlink r:id="rId12" w:history="1">
        <w:r w:rsidRPr="00B30348">
          <w:rPr>
            <w:rStyle w:val="Hyperlink"/>
          </w:rPr>
          <w:t>https://www.nj.gov/education/standards/science/Index.shtml</w:t>
        </w:r>
      </w:hyperlink>
    </w:p>
    <w:p w14:paraId="19A730B1" w14:textId="77777777" w:rsidR="000236CE" w:rsidRDefault="000236CE" w:rsidP="000236CE">
      <w:r>
        <w:t>New Jersey Student Learning Standards for English Language Arts</w:t>
      </w:r>
    </w:p>
    <w:p w14:paraId="3E03A3C8" w14:textId="77777777" w:rsidR="000236CE" w:rsidRDefault="000236CE" w:rsidP="000236CE">
      <w:hyperlink r:id="rId13" w:history="1">
        <w:r w:rsidRPr="00B30348">
          <w:rPr>
            <w:rStyle w:val="Hyperlink"/>
          </w:rPr>
          <w:t>https://www.nj.gov/education/standards/ela/Index.shtml</w:t>
        </w:r>
      </w:hyperlink>
    </w:p>
    <w:p w14:paraId="2CAF1350" w14:textId="77777777" w:rsidR="000236CE" w:rsidRDefault="000236CE" w:rsidP="000236CE">
      <w:r>
        <w:t>New Jersey Student Learning Standards for Mathematics</w:t>
      </w:r>
    </w:p>
    <w:p w14:paraId="5384ADDE" w14:textId="77777777" w:rsidR="000236CE" w:rsidRDefault="000236CE" w:rsidP="000236CE">
      <w:hyperlink r:id="rId14" w:history="1">
        <w:r w:rsidRPr="00B30348">
          <w:rPr>
            <w:rStyle w:val="Hyperlink"/>
          </w:rPr>
          <w:t>https://www.nj.gov/education/standards/math/Index.shtml</w:t>
        </w:r>
      </w:hyperlink>
    </w:p>
    <w:p w14:paraId="240EF444" w14:textId="77777777" w:rsidR="000236CE" w:rsidRDefault="000236CE" w:rsidP="000236CE">
      <w:r>
        <w:t>New Jersey Student Learning Standards for Social Studies</w:t>
      </w:r>
    </w:p>
    <w:p w14:paraId="6CBDADA4" w14:textId="77777777" w:rsidR="000236CE" w:rsidRDefault="000236CE" w:rsidP="000236CE">
      <w:hyperlink r:id="rId15" w:history="1">
        <w:r w:rsidRPr="00B30348">
          <w:rPr>
            <w:rStyle w:val="Hyperlink"/>
          </w:rPr>
          <w:t>https://www.nj.gov/education/standards/socst/index.shtml</w:t>
        </w:r>
      </w:hyperlink>
    </w:p>
    <w:p w14:paraId="43BB5DB8" w14:textId="77777777" w:rsidR="000236CE" w:rsidRDefault="000236CE" w:rsidP="000236CE">
      <w:r>
        <w:t>New Jersey Student Learning Standards for Computer Science and Design Thinking</w:t>
      </w:r>
    </w:p>
    <w:p w14:paraId="0607407A" w14:textId="77777777" w:rsidR="000236CE" w:rsidRDefault="000236CE" w:rsidP="000236CE">
      <w:hyperlink r:id="rId16" w:history="1">
        <w:r w:rsidRPr="00B30348">
          <w:rPr>
            <w:rStyle w:val="Hyperlink"/>
          </w:rPr>
          <w:t>https://www.nj.gov/education/standards/compsci/Index.shtml</w:t>
        </w:r>
      </w:hyperlink>
    </w:p>
    <w:p w14:paraId="5F41399F" w14:textId="77777777" w:rsidR="000236CE" w:rsidRDefault="000236CE" w:rsidP="000236CE">
      <w:r>
        <w:t>New Jersey Student Learning Standards for Career Readiness, Life Literacies &amp; Key Skills</w:t>
      </w:r>
    </w:p>
    <w:p w14:paraId="644C7688" w14:textId="77777777" w:rsidR="000236CE" w:rsidRDefault="000236CE" w:rsidP="000236CE">
      <w:hyperlink r:id="rId17" w:history="1">
        <w:r w:rsidRPr="00B30348">
          <w:rPr>
            <w:rStyle w:val="Hyperlink"/>
          </w:rPr>
          <w:t>https://www.nj.gov/education/standards/clicks/index.shtml</w:t>
        </w:r>
      </w:hyperlink>
    </w:p>
    <w:p w14:paraId="52CD4674" w14:textId="39B1ADD0" w:rsidR="00072DD3" w:rsidRPr="000236CE" w:rsidRDefault="00072DD3" w:rsidP="000236CE">
      <w:pPr>
        <w:tabs>
          <w:tab w:val="left" w:pos="360"/>
        </w:tabs>
        <w:rPr>
          <w:sz w:val="24"/>
          <w:szCs w:val="24"/>
        </w:rPr>
      </w:pPr>
    </w:p>
    <w:p w14:paraId="2814A449" w14:textId="77777777" w:rsidR="00BD7826" w:rsidRPr="000236CE" w:rsidRDefault="006E21A5" w:rsidP="000236CE">
      <w:pPr>
        <w:numPr>
          <w:ilvl w:val="0"/>
          <w:numId w:val="28"/>
        </w:numPr>
        <w:tabs>
          <w:tab w:val="left" w:pos="360"/>
        </w:tabs>
        <w:ind w:left="360" w:hanging="360"/>
        <w:rPr>
          <w:b/>
          <w:bCs/>
          <w:sz w:val="24"/>
          <w:szCs w:val="24"/>
        </w:rPr>
      </w:pPr>
      <w:r w:rsidRPr="000236CE">
        <w:rPr>
          <w:b/>
          <w:bCs/>
          <w:sz w:val="24"/>
          <w:szCs w:val="24"/>
        </w:rPr>
        <w:t>Pacing Guide</w:t>
      </w:r>
    </w:p>
    <w:tbl>
      <w:tblPr>
        <w:tblW w:w="8285" w:type="dxa"/>
        <w:tblInd w:w="1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800"/>
        <w:gridCol w:w="4230"/>
      </w:tblGrid>
      <w:tr w:rsidR="007061F4" w:rsidRPr="00A946D2" w14:paraId="2E8465EE" w14:textId="77777777" w:rsidTr="007061F4">
        <w:trPr>
          <w:trHeight w:val="584"/>
        </w:trPr>
        <w:tc>
          <w:tcPr>
            <w:tcW w:w="2255" w:type="dxa"/>
            <w:tcBorders>
              <w:top w:val="single" w:sz="4" w:space="0" w:color="auto"/>
              <w:left w:val="single" w:sz="4" w:space="0" w:color="auto"/>
              <w:bottom w:val="single" w:sz="4" w:space="0" w:color="auto"/>
              <w:right w:val="single" w:sz="4" w:space="0" w:color="auto"/>
            </w:tcBorders>
          </w:tcPr>
          <w:p w14:paraId="3D73857A" w14:textId="77777777" w:rsidR="007061F4" w:rsidRDefault="007061F4" w:rsidP="007061F4">
            <w:pPr>
              <w:tabs>
                <w:tab w:val="left" w:pos="360"/>
              </w:tabs>
              <w:jc w:val="center"/>
              <w:rPr>
                <w:sz w:val="24"/>
                <w:szCs w:val="24"/>
              </w:rPr>
            </w:pPr>
          </w:p>
          <w:p w14:paraId="50E96471" w14:textId="13D4629A" w:rsidR="007061F4" w:rsidRPr="00A946D2" w:rsidRDefault="007061F4" w:rsidP="007061F4">
            <w:pPr>
              <w:tabs>
                <w:tab w:val="left" w:pos="360"/>
              </w:tabs>
              <w:jc w:val="center"/>
              <w:rPr>
                <w:sz w:val="24"/>
                <w:szCs w:val="24"/>
              </w:rPr>
            </w:pPr>
            <w:r>
              <w:rPr>
                <w:sz w:val="24"/>
                <w:szCs w:val="24"/>
              </w:rPr>
              <w:t>9/6/22-11/15/22</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E9E243" w14:textId="23A9CE64" w:rsidR="007061F4" w:rsidRPr="00A946D2" w:rsidRDefault="007061F4" w:rsidP="007061F4">
            <w:pPr>
              <w:tabs>
                <w:tab w:val="left" w:pos="360"/>
              </w:tabs>
              <w:jc w:val="center"/>
              <w:rPr>
                <w:sz w:val="24"/>
                <w:szCs w:val="24"/>
              </w:rPr>
            </w:pPr>
            <w:r w:rsidRPr="00A946D2">
              <w:rPr>
                <w:sz w:val="24"/>
                <w:szCs w:val="24"/>
              </w:rPr>
              <w:t>First</w:t>
            </w:r>
          </w:p>
          <w:p w14:paraId="76B72192" w14:textId="70E105F8" w:rsidR="007061F4" w:rsidRPr="00A946D2" w:rsidRDefault="007061F4" w:rsidP="007061F4">
            <w:pPr>
              <w:tabs>
                <w:tab w:val="left" w:pos="360"/>
              </w:tabs>
              <w:jc w:val="center"/>
              <w:rPr>
                <w:sz w:val="24"/>
                <w:szCs w:val="24"/>
              </w:rPr>
            </w:pPr>
            <w:r w:rsidRPr="00A946D2">
              <w:rPr>
                <w:sz w:val="24"/>
                <w:szCs w:val="24"/>
              </w:rPr>
              <w:t>Marking Period</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931862C" w14:textId="052ED8C6" w:rsidR="007061F4" w:rsidRDefault="007061F4" w:rsidP="007061F4">
            <w:pPr>
              <w:tabs>
                <w:tab w:val="left" w:pos="360"/>
              </w:tabs>
              <w:rPr>
                <w:sz w:val="24"/>
                <w:szCs w:val="24"/>
              </w:rPr>
            </w:pPr>
            <w:r w:rsidRPr="00F029DB">
              <w:rPr>
                <w:sz w:val="24"/>
                <w:szCs w:val="24"/>
              </w:rPr>
              <w:t xml:space="preserve">Unit </w:t>
            </w:r>
            <w:r>
              <w:rPr>
                <w:sz w:val="24"/>
                <w:szCs w:val="24"/>
              </w:rPr>
              <w:t xml:space="preserve">1: Cell Biology                      </w:t>
            </w:r>
          </w:p>
          <w:p w14:paraId="13834896" w14:textId="03AEF648" w:rsidR="007061F4" w:rsidRPr="00A946D2" w:rsidRDefault="007061F4" w:rsidP="007061F4">
            <w:pPr>
              <w:tabs>
                <w:tab w:val="left" w:pos="360"/>
              </w:tabs>
              <w:rPr>
                <w:sz w:val="24"/>
                <w:szCs w:val="24"/>
              </w:rPr>
            </w:pPr>
            <w:r>
              <w:rPr>
                <w:sz w:val="24"/>
                <w:szCs w:val="24"/>
              </w:rPr>
              <w:t>Unit 2: Molecular Biology</w:t>
            </w:r>
          </w:p>
        </w:tc>
      </w:tr>
      <w:tr w:rsidR="007061F4" w:rsidRPr="00A946D2" w14:paraId="31538FE7" w14:textId="77777777" w:rsidTr="007061F4">
        <w:tc>
          <w:tcPr>
            <w:tcW w:w="2255" w:type="dxa"/>
            <w:tcBorders>
              <w:top w:val="single" w:sz="4" w:space="0" w:color="auto"/>
              <w:left w:val="single" w:sz="4" w:space="0" w:color="auto"/>
              <w:bottom w:val="single" w:sz="4" w:space="0" w:color="auto"/>
              <w:right w:val="single" w:sz="4" w:space="0" w:color="auto"/>
            </w:tcBorders>
          </w:tcPr>
          <w:p w14:paraId="55D77A25" w14:textId="77777777" w:rsidR="007061F4" w:rsidRDefault="007061F4" w:rsidP="007061F4">
            <w:pPr>
              <w:tabs>
                <w:tab w:val="left" w:pos="360"/>
              </w:tabs>
              <w:jc w:val="center"/>
              <w:rPr>
                <w:sz w:val="24"/>
                <w:szCs w:val="24"/>
              </w:rPr>
            </w:pPr>
          </w:p>
          <w:p w14:paraId="55D4E531" w14:textId="4675D33B" w:rsidR="007061F4" w:rsidRPr="00A946D2" w:rsidRDefault="007061F4" w:rsidP="007061F4">
            <w:pPr>
              <w:tabs>
                <w:tab w:val="left" w:pos="360"/>
              </w:tabs>
              <w:jc w:val="center"/>
              <w:rPr>
                <w:sz w:val="24"/>
                <w:szCs w:val="24"/>
              </w:rPr>
            </w:pPr>
            <w:r>
              <w:rPr>
                <w:sz w:val="24"/>
                <w:szCs w:val="24"/>
              </w:rPr>
              <w:t>11/16/22-1/31/23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D23F4E" w14:textId="222C6406" w:rsidR="007061F4" w:rsidRPr="00A946D2" w:rsidRDefault="007061F4" w:rsidP="007061F4">
            <w:pPr>
              <w:tabs>
                <w:tab w:val="left" w:pos="360"/>
              </w:tabs>
              <w:jc w:val="center"/>
              <w:rPr>
                <w:sz w:val="24"/>
                <w:szCs w:val="24"/>
              </w:rPr>
            </w:pPr>
            <w:r w:rsidRPr="00A946D2">
              <w:rPr>
                <w:sz w:val="24"/>
                <w:szCs w:val="24"/>
              </w:rPr>
              <w:t>Second</w:t>
            </w:r>
          </w:p>
          <w:p w14:paraId="57C877C3" w14:textId="6A2ACCF2" w:rsidR="007061F4" w:rsidRPr="00A946D2" w:rsidRDefault="007061F4" w:rsidP="007061F4">
            <w:pPr>
              <w:tabs>
                <w:tab w:val="left" w:pos="360"/>
              </w:tabs>
              <w:jc w:val="center"/>
              <w:rPr>
                <w:sz w:val="24"/>
                <w:szCs w:val="24"/>
              </w:rPr>
            </w:pPr>
            <w:r w:rsidRPr="00A946D2">
              <w:rPr>
                <w:sz w:val="24"/>
                <w:szCs w:val="24"/>
              </w:rPr>
              <w:t>Marking Period</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EB4CE5C" w14:textId="32944854" w:rsidR="007061F4" w:rsidRPr="00F029DB" w:rsidRDefault="007061F4" w:rsidP="007061F4">
            <w:pPr>
              <w:tabs>
                <w:tab w:val="left" w:pos="360"/>
              </w:tabs>
              <w:rPr>
                <w:sz w:val="24"/>
                <w:szCs w:val="24"/>
              </w:rPr>
            </w:pPr>
            <w:r>
              <w:rPr>
                <w:sz w:val="24"/>
                <w:szCs w:val="24"/>
              </w:rPr>
              <w:t xml:space="preserve">Unit 3: Genetics                                       </w:t>
            </w:r>
          </w:p>
          <w:p w14:paraId="08514869" w14:textId="100BE2CA" w:rsidR="007061F4" w:rsidRPr="00A946D2" w:rsidRDefault="007061F4" w:rsidP="007061F4">
            <w:pPr>
              <w:tabs>
                <w:tab w:val="left" w:pos="360"/>
              </w:tabs>
              <w:rPr>
                <w:sz w:val="24"/>
                <w:szCs w:val="24"/>
              </w:rPr>
            </w:pPr>
            <w:r>
              <w:rPr>
                <w:sz w:val="24"/>
                <w:szCs w:val="24"/>
              </w:rPr>
              <w:t>Unit 4: Ecology</w:t>
            </w:r>
          </w:p>
        </w:tc>
      </w:tr>
      <w:tr w:rsidR="007061F4" w:rsidRPr="00A946D2" w14:paraId="70B6F243" w14:textId="77777777" w:rsidTr="007061F4">
        <w:tc>
          <w:tcPr>
            <w:tcW w:w="2255" w:type="dxa"/>
            <w:tcBorders>
              <w:top w:val="single" w:sz="4" w:space="0" w:color="auto"/>
              <w:left w:val="single" w:sz="4" w:space="0" w:color="auto"/>
              <w:bottom w:val="single" w:sz="4" w:space="0" w:color="auto"/>
              <w:right w:val="single" w:sz="4" w:space="0" w:color="auto"/>
            </w:tcBorders>
          </w:tcPr>
          <w:p w14:paraId="31354697" w14:textId="77777777" w:rsidR="007061F4" w:rsidRDefault="007061F4" w:rsidP="007061F4">
            <w:pPr>
              <w:tabs>
                <w:tab w:val="left" w:pos="360"/>
              </w:tabs>
              <w:jc w:val="center"/>
              <w:rPr>
                <w:sz w:val="24"/>
                <w:szCs w:val="24"/>
              </w:rPr>
            </w:pPr>
          </w:p>
          <w:p w14:paraId="60C87368" w14:textId="63E1E59F" w:rsidR="007061F4" w:rsidRPr="00A946D2" w:rsidRDefault="007061F4" w:rsidP="007061F4">
            <w:pPr>
              <w:tabs>
                <w:tab w:val="left" w:pos="360"/>
              </w:tabs>
              <w:jc w:val="center"/>
              <w:rPr>
                <w:sz w:val="24"/>
                <w:szCs w:val="24"/>
              </w:rPr>
            </w:pPr>
            <w:r>
              <w:rPr>
                <w:sz w:val="24"/>
                <w:szCs w:val="24"/>
              </w:rPr>
              <w:t>2/1/23-4/5/23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B360FA" w14:textId="2D5536DB" w:rsidR="007061F4" w:rsidRPr="00A946D2" w:rsidRDefault="007061F4" w:rsidP="007061F4">
            <w:pPr>
              <w:tabs>
                <w:tab w:val="left" w:pos="360"/>
              </w:tabs>
              <w:jc w:val="center"/>
              <w:rPr>
                <w:sz w:val="24"/>
                <w:szCs w:val="24"/>
              </w:rPr>
            </w:pPr>
            <w:r w:rsidRPr="00A946D2">
              <w:rPr>
                <w:sz w:val="24"/>
                <w:szCs w:val="24"/>
              </w:rPr>
              <w:t>Third</w:t>
            </w:r>
          </w:p>
          <w:p w14:paraId="0843293F" w14:textId="070540E0" w:rsidR="007061F4" w:rsidRPr="00A946D2" w:rsidRDefault="007061F4" w:rsidP="007061F4">
            <w:pPr>
              <w:tabs>
                <w:tab w:val="left" w:pos="360"/>
              </w:tabs>
              <w:jc w:val="center"/>
              <w:rPr>
                <w:sz w:val="24"/>
                <w:szCs w:val="24"/>
              </w:rPr>
            </w:pPr>
            <w:r w:rsidRPr="00A946D2">
              <w:rPr>
                <w:sz w:val="24"/>
                <w:szCs w:val="24"/>
              </w:rPr>
              <w:t>Marking Period</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3085744" w14:textId="33080CDE" w:rsidR="007061F4" w:rsidRDefault="007061F4" w:rsidP="007061F4">
            <w:pPr>
              <w:tabs>
                <w:tab w:val="left" w:pos="360"/>
              </w:tabs>
              <w:rPr>
                <w:sz w:val="24"/>
                <w:szCs w:val="24"/>
              </w:rPr>
            </w:pPr>
            <w:r>
              <w:rPr>
                <w:sz w:val="24"/>
                <w:szCs w:val="24"/>
              </w:rPr>
              <w:t>Unit 5: Evolution and Biodiversity</w:t>
            </w:r>
          </w:p>
          <w:p w14:paraId="10C500A8" w14:textId="7CB2AE05" w:rsidR="007061F4" w:rsidRPr="00A946D2" w:rsidRDefault="007061F4" w:rsidP="007061F4">
            <w:pPr>
              <w:tabs>
                <w:tab w:val="left" w:pos="360"/>
              </w:tabs>
              <w:rPr>
                <w:sz w:val="24"/>
                <w:szCs w:val="24"/>
              </w:rPr>
            </w:pPr>
            <w:r>
              <w:rPr>
                <w:sz w:val="24"/>
                <w:szCs w:val="24"/>
              </w:rPr>
              <w:t>Unit 6: Human Physiology</w:t>
            </w:r>
          </w:p>
        </w:tc>
      </w:tr>
      <w:tr w:rsidR="007061F4" w:rsidRPr="00A946D2" w14:paraId="430092B9" w14:textId="77777777" w:rsidTr="007061F4">
        <w:tc>
          <w:tcPr>
            <w:tcW w:w="2255" w:type="dxa"/>
            <w:tcBorders>
              <w:top w:val="single" w:sz="4" w:space="0" w:color="auto"/>
              <w:left w:val="single" w:sz="4" w:space="0" w:color="auto"/>
              <w:bottom w:val="single" w:sz="4" w:space="0" w:color="auto"/>
              <w:right w:val="single" w:sz="4" w:space="0" w:color="auto"/>
            </w:tcBorders>
          </w:tcPr>
          <w:p w14:paraId="6C32EBA3" w14:textId="77777777" w:rsidR="007061F4" w:rsidRDefault="007061F4" w:rsidP="007061F4">
            <w:pPr>
              <w:tabs>
                <w:tab w:val="left" w:pos="360"/>
              </w:tabs>
              <w:jc w:val="center"/>
              <w:rPr>
                <w:sz w:val="24"/>
                <w:szCs w:val="24"/>
              </w:rPr>
            </w:pPr>
          </w:p>
          <w:p w14:paraId="77867D8A" w14:textId="7886B51C" w:rsidR="007061F4" w:rsidRPr="00A946D2" w:rsidRDefault="007061F4" w:rsidP="007061F4">
            <w:pPr>
              <w:tabs>
                <w:tab w:val="left" w:pos="360"/>
              </w:tabs>
              <w:jc w:val="center"/>
              <w:rPr>
                <w:sz w:val="24"/>
                <w:szCs w:val="24"/>
              </w:rPr>
            </w:pPr>
            <w:r>
              <w:rPr>
                <w:sz w:val="24"/>
                <w:szCs w:val="24"/>
              </w:rPr>
              <w:t>4/17/23-6/22/23</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58D51A" w14:textId="0B25B363" w:rsidR="007061F4" w:rsidRPr="00A946D2" w:rsidRDefault="007061F4" w:rsidP="007061F4">
            <w:pPr>
              <w:tabs>
                <w:tab w:val="left" w:pos="360"/>
              </w:tabs>
              <w:jc w:val="center"/>
              <w:rPr>
                <w:sz w:val="24"/>
                <w:szCs w:val="24"/>
              </w:rPr>
            </w:pPr>
            <w:r w:rsidRPr="00A946D2">
              <w:rPr>
                <w:sz w:val="24"/>
                <w:szCs w:val="24"/>
              </w:rPr>
              <w:t>Fourth</w:t>
            </w:r>
          </w:p>
          <w:p w14:paraId="4C63B353" w14:textId="6F96867F" w:rsidR="007061F4" w:rsidRPr="00A946D2" w:rsidRDefault="007061F4" w:rsidP="007061F4">
            <w:pPr>
              <w:tabs>
                <w:tab w:val="left" w:pos="360"/>
              </w:tabs>
              <w:jc w:val="center"/>
              <w:rPr>
                <w:sz w:val="24"/>
                <w:szCs w:val="24"/>
              </w:rPr>
            </w:pPr>
            <w:r w:rsidRPr="00A946D2">
              <w:rPr>
                <w:sz w:val="24"/>
                <w:szCs w:val="24"/>
              </w:rPr>
              <w:t>Marking Period</w:t>
            </w:r>
          </w:p>
        </w:tc>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425A38F" w14:textId="62EB1DBF" w:rsidR="007061F4" w:rsidRPr="00A946D2" w:rsidRDefault="007061F4" w:rsidP="007061F4">
            <w:pPr>
              <w:tabs>
                <w:tab w:val="left" w:pos="360"/>
              </w:tabs>
              <w:rPr>
                <w:sz w:val="24"/>
                <w:szCs w:val="24"/>
              </w:rPr>
            </w:pPr>
            <w:r>
              <w:rPr>
                <w:sz w:val="24"/>
                <w:szCs w:val="24"/>
              </w:rPr>
              <w:t>Unit 7: Option C: Ecology and Conservation</w:t>
            </w:r>
          </w:p>
        </w:tc>
      </w:tr>
    </w:tbl>
    <w:p w14:paraId="08098885" w14:textId="7AAB0B11" w:rsidR="00BD7826" w:rsidRDefault="00BD7826" w:rsidP="00BD7826">
      <w:pPr>
        <w:tabs>
          <w:tab w:val="left" w:pos="1080"/>
        </w:tabs>
        <w:rPr>
          <w:sz w:val="24"/>
          <w:szCs w:val="24"/>
        </w:rPr>
      </w:pPr>
    </w:p>
    <w:p w14:paraId="0ED47E1E" w14:textId="77777777" w:rsidR="00781183" w:rsidRPr="00A946D2" w:rsidRDefault="00781183" w:rsidP="00BD7826">
      <w:pPr>
        <w:tabs>
          <w:tab w:val="left" w:pos="1080"/>
        </w:tabs>
        <w:rPr>
          <w:sz w:val="24"/>
          <w:szCs w:val="24"/>
        </w:rPr>
      </w:pPr>
    </w:p>
    <w:p w14:paraId="70C70A77" w14:textId="77777777" w:rsidR="00BD7826" w:rsidRPr="000236CE" w:rsidRDefault="00BD7826" w:rsidP="000236CE">
      <w:pPr>
        <w:numPr>
          <w:ilvl w:val="0"/>
          <w:numId w:val="28"/>
        </w:numPr>
        <w:tabs>
          <w:tab w:val="left" w:pos="360"/>
        </w:tabs>
        <w:ind w:left="360" w:hanging="360"/>
        <w:rPr>
          <w:b/>
          <w:bCs/>
          <w:sz w:val="24"/>
          <w:szCs w:val="24"/>
        </w:rPr>
      </w:pPr>
      <w:r w:rsidRPr="000236CE">
        <w:rPr>
          <w:b/>
          <w:bCs/>
          <w:sz w:val="24"/>
          <w:szCs w:val="24"/>
        </w:rPr>
        <w:t>Curriculum Guide</w:t>
      </w:r>
    </w:p>
    <w:sectPr w:rsidR="00BD7826" w:rsidRPr="000236CE"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2D76" w14:textId="77777777" w:rsidR="00BC2022" w:rsidRDefault="00BC2022" w:rsidP="00625DAE">
      <w:r>
        <w:separator/>
      </w:r>
    </w:p>
  </w:endnote>
  <w:endnote w:type="continuationSeparator" w:id="0">
    <w:p w14:paraId="6067999E" w14:textId="77777777" w:rsidR="00BC2022" w:rsidRDefault="00BC2022"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5D89" w14:textId="77777777" w:rsidR="00BC2022" w:rsidRDefault="00BC2022" w:rsidP="00625DAE">
      <w:r>
        <w:separator/>
      </w:r>
    </w:p>
  </w:footnote>
  <w:footnote w:type="continuationSeparator" w:id="0">
    <w:p w14:paraId="2981B7C4" w14:textId="77777777" w:rsidR="00BC2022" w:rsidRDefault="00BC2022"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6628C"/>
    <w:multiLevelType w:val="hybridMultilevel"/>
    <w:tmpl w:val="7F0C7BA4"/>
    <w:lvl w:ilvl="0" w:tplc="A210B27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786896">
    <w:abstractNumId w:val="4"/>
  </w:num>
  <w:num w:numId="2" w16cid:durableId="1748307987">
    <w:abstractNumId w:val="26"/>
  </w:num>
  <w:num w:numId="3" w16cid:durableId="431124626">
    <w:abstractNumId w:val="23"/>
  </w:num>
  <w:num w:numId="4" w16cid:durableId="1145587030">
    <w:abstractNumId w:val="2"/>
  </w:num>
  <w:num w:numId="5" w16cid:durableId="660740212">
    <w:abstractNumId w:val="21"/>
  </w:num>
  <w:num w:numId="6" w16cid:durableId="562444064">
    <w:abstractNumId w:val="9"/>
  </w:num>
  <w:num w:numId="7" w16cid:durableId="307056284">
    <w:abstractNumId w:val="7"/>
  </w:num>
  <w:num w:numId="8" w16cid:durableId="1812750090">
    <w:abstractNumId w:val="14"/>
  </w:num>
  <w:num w:numId="9" w16cid:durableId="1848667176">
    <w:abstractNumId w:val="1"/>
  </w:num>
  <w:num w:numId="10" w16cid:durableId="1283537873">
    <w:abstractNumId w:val="19"/>
  </w:num>
  <w:num w:numId="11" w16cid:durableId="1188181486">
    <w:abstractNumId w:val="5"/>
  </w:num>
  <w:num w:numId="12" w16cid:durableId="539130552">
    <w:abstractNumId w:val="3"/>
  </w:num>
  <w:num w:numId="13" w16cid:durableId="1105419538">
    <w:abstractNumId w:val="16"/>
  </w:num>
  <w:num w:numId="14" w16cid:durableId="1743604588">
    <w:abstractNumId w:val="11"/>
  </w:num>
  <w:num w:numId="15" w16cid:durableId="312105673">
    <w:abstractNumId w:val="10"/>
  </w:num>
  <w:num w:numId="16" w16cid:durableId="283121367">
    <w:abstractNumId w:val="18"/>
  </w:num>
  <w:num w:numId="17" w16cid:durableId="1171411965">
    <w:abstractNumId w:val="0"/>
  </w:num>
  <w:num w:numId="18" w16cid:durableId="855271878">
    <w:abstractNumId w:val="22"/>
  </w:num>
  <w:num w:numId="19" w16cid:durableId="71204325">
    <w:abstractNumId w:val="13"/>
  </w:num>
  <w:num w:numId="20" w16cid:durableId="956528897">
    <w:abstractNumId w:val="27"/>
  </w:num>
  <w:num w:numId="21" w16cid:durableId="981887507">
    <w:abstractNumId w:val="25"/>
  </w:num>
  <w:num w:numId="22" w16cid:durableId="653215531">
    <w:abstractNumId w:val="15"/>
  </w:num>
  <w:num w:numId="23" w16cid:durableId="1315069427">
    <w:abstractNumId w:val="6"/>
  </w:num>
  <w:num w:numId="24" w16cid:durableId="792751901">
    <w:abstractNumId w:val="20"/>
  </w:num>
  <w:num w:numId="25" w16cid:durableId="735667446">
    <w:abstractNumId w:val="24"/>
  </w:num>
  <w:num w:numId="26" w16cid:durableId="143013128">
    <w:abstractNumId w:val="17"/>
  </w:num>
  <w:num w:numId="27" w16cid:durableId="812714761">
    <w:abstractNumId w:val="12"/>
  </w:num>
  <w:num w:numId="28" w16cid:durableId="757210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1C03"/>
    <w:rsid w:val="00002731"/>
    <w:rsid w:val="000236CE"/>
    <w:rsid w:val="000239D3"/>
    <w:rsid w:val="00041F0E"/>
    <w:rsid w:val="00072DD3"/>
    <w:rsid w:val="000920BF"/>
    <w:rsid w:val="000A6D8A"/>
    <w:rsid w:val="000B208E"/>
    <w:rsid w:val="000C0BEA"/>
    <w:rsid w:val="000C159B"/>
    <w:rsid w:val="000D1685"/>
    <w:rsid w:val="00135A8A"/>
    <w:rsid w:val="001526B2"/>
    <w:rsid w:val="00162EB3"/>
    <w:rsid w:val="00173B2E"/>
    <w:rsid w:val="0018159B"/>
    <w:rsid w:val="001A4522"/>
    <w:rsid w:val="001C5D38"/>
    <w:rsid w:val="00212CA6"/>
    <w:rsid w:val="002170B2"/>
    <w:rsid w:val="00235191"/>
    <w:rsid w:val="00240A3D"/>
    <w:rsid w:val="00252923"/>
    <w:rsid w:val="00285B27"/>
    <w:rsid w:val="002A78DE"/>
    <w:rsid w:val="002B1DFB"/>
    <w:rsid w:val="002C0F09"/>
    <w:rsid w:val="002D1C5C"/>
    <w:rsid w:val="002F7EDA"/>
    <w:rsid w:val="003211CD"/>
    <w:rsid w:val="00387B51"/>
    <w:rsid w:val="00390C1A"/>
    <w:rsid w:val="003A2584"/>
    <w:rsid w:val="003B0280"/>
    <w:rsid w:val="003E113E"/>
    <w:rsid w:val="00404DC1"/>
    <w:rsid w:val="00441B4D"/>
    <w:rsid w:val="00471B3E"/>
    <w:rsid w:val="0047670F"/>
    <w:rsid w:val="004847A6"/>
    <w:rsid w:val="004E471C"/>
    <w:rsid w:val="0056360B"/>
    <w:rsid w:val="0056694D"/>
    <w:rsid w:val="00581B44"/>
    <w:rsid w:val="005A49E9"/>
    <w:rsid w:val="005B04E5"/>
    <w:rsid w:val="005B529A"/>
    <w:rsid w:val="005C1009"/>
    <w:rsid w:val="00625DAE"/>
    <w:rsid w:val="00650355"/>
    <w:rsid w:val="00652A74"/>
    <w:rsid w:val="00656839"/>
    <w:rsid w:val="00682117"/>
    <w:rsid w:val="00687EFF"/>
    <w:rsid w:val="006C5C71"/>
    <w:rsid w:val="006E205B"/>
    <w:rsid w:val="006E21A5"/>
    <w:rsid w:val="006E737B"/>
    <w:rsid w:val="007061F4"/>
    <w:rsid w:val="00732525"/>
    <w:rsid w:val="007354D3"/>
    <w:rsid w:val="00781183"/>
    <w:rsid w:val="007A294D"/>
    <w:rsid w:val="007A753D"/>
    <w:rsid w:val="007C2BCA"/>
    <w:rsid w:val="007F431E"/>
    <w:rsid w:val="007F77BB"/>
    <w:rsid w:val="008179C6"/>
    <w:rsid w:val="00850698"/>
    <w:rsid w:val="0085205E"/>
    <w:rsid w:val="008570FB"/>
    <w:rsid w:val="00861895"/>
    <w:rsid w:val="00866082"/>
    <w:rsid w:val="00890CAE"/>
    <w:rsid w:val="008B12B3"/>
    <w:rsid w:val="00905A58"/>
    <w:rsid w:val="0090608C"/>
    <w:rsid w:val="009117F7"/>
    <w:rsid w:val="00913674"/>
    <w:rsid w:val="009258DE"/>
    <w:rsid w:val="00927497"/>
    <w:rsid w:val="00960B1C"/>
    <w:rsid w:val="00961A68"/>
    <w:rsid w:val="0098634C"/>
    <w:rsid w:val="009A3D8F"/>
    <w:rsid w:val="009A4683"/>
    <w:rsid w:val="009F1B05"/>
    <w:rsid w:val="009F4BF0"/>
    <w:rsid w:val="00A2679A"/>
    <w:rsid w:val="00A35DB6"/>
    <w:rsid w:val="00A566A0"/>
    <w:rsid w:val="00A946D2"/>
    <w:rsid w:val="00A9648D"/>
    <w:rsid w:val="00AC6C29"/>
    <w:rsid w:val="00AE43A7"/>
    <w:rsid w:val="00AF2E2E"/>
    <w:rsid w:val="00B00B3C"/>
    <w:rsid w:val="00B05707"/>
    <w:rsid w:val="00B17B6A"/>
    <w:rsid w:val="00B234E6"/>
    <w:rsid w:val="00B2603B"/>
    <w:rsid w:val="00B56B88"/>
    <w:rsid w:val="00B63AD9"/>
    <w:rsid w:val="00B83712"/>
    <w:rsid w:val="00B918D4"/>
    <w:rsid w:val="00BA5785"/>
    <w:rsid w:val="00BB0282"/>
    <w:rsid w:val="00BC2022"/>
    <w:rsid w:val="00BC7222"/>
    <w:rsid w:val="00BD7826"/>
    <w:rsid w:val="00C17630"/>
    <w:rsid w:val="00C30663"/>
    <w:rsid w:val="00C81FE6"/>
    <w:rsid w:val="00C97402"/>
    <w:rsid w:val="00CA1775"/>
    <w:rsid w:val="00CA253B"/>
    <w:rsid w:val="00CB410B"/>
    <w:rsid w:val="00D014A2"/>
    <w:rsid w:val="00DC0E70"/>
    <w:rsid w:val="00E23691"/>
    <w:rsid w:val="00E26AEE"/>
    <w:rsid w:val="00E43704"/>
    <w:rsid w:val="00E5757C"/>
    <w:rsid w:val="00E84B2F"/>
    <w:rsid w:val="00F00F07"/>
    <w:rsid w:val="00F029DB"/>
    <w:rsid w:val="00F11CA7"/>
    <w:rsid w:val="00F142C9"/>
    <w:rsid w:val="00F46AEF"/>
    <w:rsid w:val="00F627E0"/>
    <w:rsid w:val="00FB6617"/>
    <w:rsid w:val="00FC3982"/>
    <w:rsid w:val="00FE1911"/>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7E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0236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C030D-965E-9B43-998F-006C74B6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9</cp:revision>
  <cp:lastPrinted>2012-06-05T18:01:00Z</cp:lastPrinted>
  <dcterms:created xsi:type="dcterms:W3CDTF">2019-11-03T17:08:00Z</dcterms:created>
  <dcterms:modified xsi:type="dcterms:W3CDTF">2023-01-12T18:13:00Z</dcterms:modified>
</cp:coreProperties>
</file>