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1C79C" w14:textId="6946B680" w:rsidR="00434752" w:rsidRPr="00A50849" w:rsidRDefault="00434752" w:rsidP="00434752">
      <w:pPr>
        <w:jc w:val="center"/>
        <w:rPr>
          <w:rFonts w:ascii="Calibri" w:hAnsi="Calibri"/>
          <w:b/>
          <w:color w:val="000000" w:themeColor="text1"/>
          <w:sz w:val="40"/>
          <w:szCs w:val="40"/>
        </w:rPr>
      </w:pPr>
      <w:r w:rsidRPr="00A50849">
        <w:rPr>
          <w:rFonts w:ascii="Calibri" w:hAnsi="Calibri"/>
          <w:b/>
          <w:color w:val="000000" w:themeColor="text1"/>
          <w:sz w:val="40"/>
          <w:szCs w:val="40"/>
        </w:rPr>
        <w:t>Subject</w:t>
      </w:r>
    </w:p>
    <w:p w14:paraId="7DD36A89" w14:textId="2A0E63E2" w:rsidR="00434752" w:rsidRPr="00A50849" w:rsidRDefault="00434752" w:rsidP="00434752">
      <w:pPr>
        <w:jc w:val="center"/>
        <w:rPr>
          <w:rFonts w:ascii="Calibri" w:hAnsi="Calibri"/>
          <w:b/>
          <w:color w:val="000000" w:themeColor="text1"/>
          <w:sz w:val="40"/>
          <w:szCs w:val="40"/>
        </w:rPr>
      </w:pPr>
      <w:r>
        <w:rPr>
          <w:rFonts w:ascii="Calibri" w:hAnsi="Calibri"/>
          <w:b/>
          <w:color w:val="000000" w:themeColor="text1"/>
          <w:sz w:val="40"/>
          <w:szCs w:val="40"/>
        </w:rPr>
        <w:t>AP Calculus A/B</w:t>
      </w:r>
    </w:p>
    <w:p w14:paraId="32AAF2D2" w14:textId="77777777" w:rsidR="00434752" w:rsidRPr="00A50849" w:rsidRDefault="00434752" w:rsidP="00434752">
      <w:pPr>
        <w:jc w:val="center"/>
        <w:rPr>
          <w:rFonts w:ascii="Calibri" w:hAnsi="Calibri"/>
          <w:b/>
          <w:color w:val="000000" w:themeColor="text1"/>
          <w:sz w:val="40"/>
          <w:szCs w:val="40"/>
        </w:rPr>
      </w:pPr>
      <w:r w:rsidRPr="00A50849">
        <w:rPr>
          <w:rFonts w:ascii="Calibri" w:hAnsi="Calibri"/>
          <w:b/>
          <w:color w:val="000000" w:themeColor="text1"/>
          <w:sz w:val="40"/>
          <w:szCs w:val="40"/>
        </w:rPr>
        <w:t>Curriculum Guide</w:t>
      </w:r>
    </w:p>
    <w:p w14:paraId="63322F3D" w14:textId="77777777" w:rsidR="00434752" w:rsidRPr="00A50849" w:rsidRDefault="00434752" w:rsidP="00434752">
      <w:pPr>
        <w:jc w:val="center"/>
        <w:rPr>
          <w:rFonts w:cstheme="minorHAnsi"/>
          <w:color w:val="000000" w:themeColor="text1"/>
        </w:rPr>
      </w:pPr>
      <w:r w:rsidRPr="00A50849">
        <w:rPr>
          <w:rFonts w:cstheme="minorHAnsi"/>
          <w:b/>
          <w:color w:val="000000" w:themeColor="text1"/>
        </w:rPr>
        <w:softHyphen/>
      </w:r>
      <w:r w:rsidRPr="00A50849">
        <w:rPr>
          <w:rFonts w:cstheme="minorHAnsi"/>
          <w:b/>
          <w:color w:val="000000" w:themeColor="text1"/>
        </w:rPr>
        <w:softHyphen/>
        <w:t>______________________________________________________</w:t>
      </w:r>
    </w:p>
    <w:p w14:paraId="174B25E8" w14:textId="77777777" w:rsidR="00434752" w:rsidRPr="00A50849" w:rsidRDefault="00434752" w:rsidP="00434752">
      <w:pPr>
        <w:rPr>
          <w:rFonts w:cstheme="minorHAnsi"/>
          <w:b/>
          <w:color w:val="000000" w:themeColor="text1"/>
        </w:rPr>
      </w:pPr>
    </w:p>
    <w:p w14:paraId="38F9FA97" w14:textId="77777777" w:rsidR="00434752" w:rsidRPr="005B5153" w:rsidRDefault="00434752" w:rsidP="00434752">
      <w:pPr>
        <w:jc w:val="center"/>
        <w:rPr>
          <w:rFonts w:asciiTheme="minorHAnsi" w:hAnsiTheme="minorHAnsi" w:cstheme="minorHAnsi"/>
          <w:b/>
          <w:color w:val="000000" w:themeColor="text1"/>
          <w:sz w:val="32"/>
          <w:szCs w:val="32"/>
        </w:rPr>
      </w:pPr>
      <w:r w:rsidRPr="005B5153">
        <w:rPr>
          <w:rFonts w:asciiTheme="minorHAnsi" w:hAnsiTheme="minorHAnsi" w:cstheme="minorHAnsi"/>
          <w:b/>
          <w:color w:val="000000" w:themeColor="text1"/>
          <w:sz w:val="32"/>
          <w:szCs w:val="32"/>
        </w:rPr>
        <w:t>LINDEN PUBLIC SCHOOLS</w:t>
      </w:r>
    </w:p>
    <w:p w14:paraId="690F4D5E" w14:textId="77777777" w:rsidR="00434752" w:rsidRPr="005B5153" w:rsidRDefault="00434752" w:rsidP="00434752">
      <w:pPr>
        <w:jc w:val="center"/>
        <w:rPr>
          <w:rFonts w:asciiTheme="minorHAnsi" w:hAnsiTheme="minorHAnsi" w:cstheme="minorHAnsi"/>
          <w:b/>
          <w:color w:val="000000" w:themeColor="text1"/>
          <w:sz w:val="32"/>
          <w:szCs w:val="32"/>
        </w:rPr>
      </w:pPr>
      <w:r w:rsidRPr="005B5153">
        <w:rPr>
          <w:rFonts w:asciiTheme="minorHAnsi" w:hAnsiTheme="minorHAnsi" w:cstheme="minorHAnsi"/>
          <w:b/>
          <w:color w:val="000000" w:themeColor="text1"/>
          <w:sz w:val="32"/>
          <w:szCs w:val="32"/>
        </w:rPr>
        <w:t>LINDEN, NEW JERSEY</w:t>
      </w:r>
    </w:p>
    <w:p w14:paraId="0B17F92D" w14:textId="77777777" w:rsidR="00434752" w:rsidRPr="005B5153" w:rsidRDefault="00434752" w:rsidP="00434752">
      <w:pPr>
        <w:jc w:val="center"/>
        <w:rPr>
          <w:rFonts w:asciiTheme="minorHAnsi" w:hAnsiTheme="minorHAnsi" w:cstheme="minorHAnsi"/>
          <w:b/>
          <w:color w:val="000000" w:themeColor="text1"/>
          <w:sz w:val="32"/>
          <w:szCs w:val="32"/>
        </w:rPr>
      </w:pPr>
    </w:p>
    <w:p w14:paraId="31BEE7A6" w14:textId="5135D65A" w:rsidR="00434752" w:rsidRPr="005B5153" w:rsidRDefault="005B5153" w:rsidP="00434752">
      <w:pPr>
        <w:jc w:val="center"/>
        <w:rPr>
          <w:rFonts w:asciiTheme="minorHAnsi" w:hAnsiTheme="minorHAnsi" w:cstheme="minorHAnsi"/>
          <w:b/>
          <w:color w:val="000000" w:themeColor="text1"/>
          <w:sz w:val="32"/>
          <w:szCs w:val="32"/>
        </w:rPr>
      </w:pPr>
      <w:r>
        <w:rPr>
          <w:rFonts w:asciiTheme="minorHAnsi" w:hAnsiTheme="minorHAnsi" w:cstheme="minorHAnsi"/>
          <w:b/>
          <w:color w:val="000000" w:themeColor="text1"/>
          <w:sz w:val="32"/>
          <w:szCs w:val="32"/>
        </w:rPr>
        <w:t xml:space="preserve">DR. </w:t>
      </w:r>
      <w:r w:rsidR="00434752" w:rsidRPr="005B5153">
        <w:rPr>
          <w:rFonts w:asciiTheme="minorHAnsi" w:hAnsiTheme="minorHAnsi" w:cstheme="minorHAnsi"/>
          <w:b/>
          <w:color w:val="000000" w:themeColor="text1"/>
          <w:sz w:val="32"/>
          <w:szCs w:val="32"/>
        </w:rPr>
        <w:t>M</w:t>
      </w:r>
      <w:r w:rsidR="00282C5B" w:rsidRPr="005B5153">
        <w:rPr>
          <w:rFonts w:asciiTheme="minorHAnsi" w:hAnsiTheme="minorHAnsi" w:cstheme="minorHAnsi"/>
          <w:b/>
          <w:color w:val="000000" w:themeColor="text1"/>
          <w:sz w:val="32"/>
          <w:szCs w:val="32"/>
        </w:rPr>
        <w:t>ARNIE HAZELTON</w:t>
      </w:r>
    </w:p>
    <w:p w14:paraId="03C99CE8" w14:textId="77777777" w:rsidR="00434752" w:rsidRPr="005B5153" w:rsidRDefault="00434752" w:rsidP="00434752">
      <w:pPr>
        <w:jc w:val="center"/>
        <w:rPr>
          <w:rFonts w:asciiTheme="minorHAnsi" w:hAnsiTheme="minorHAnsi" w:cstheme="minorHAnsi"/>
          <w:b/>
          <w:color w:val="000000" w:themeColor="text1"/>
          <w:sz w:val="32"/>
          <w:szCs w:val="32"/>
        </w:rPr>
      </w:pPr>
      <w:r w:rsidRPr="005B5153">
        <w:rPr>
          <w:rFonts w:asciiTheme="minorHAnsi" w:hAnsiTheme="minorHAnsi" w:cstheme="minorHAnsi"/>
          <w:b/>
          <w:color w:val="000000" w:themeColor="text1"/>
          <w:sz w:val="32"/>
          <w:szCs w:val="32"/>
        </w:rPr>
        <w:t xml:space="preserve"> SUPERINTENDENT</w:t>
      </w:r>
    </w:p>
    <w:p w14:paraId="68951C56" w14:textId="77777777" w:rsidR="00434752" w:rsidRPr="005B5153" w:rsidRDefault="00434752" w:rsidP="00434752">
      <w:pPr>
        <w:jc w:val="center"/>
        <w:rPr>
          <w:rFonts w:asciiTheme="minorHAnsi" w:hAnsiTheme="minorHAnsi" w:cstheme="minorHAnsi"/>
          <w:b/>
          <w:color w:val="000000" w:themeColor="text1"/>
          <w:sz w:val="32"/>
          <w:szCs w:val="32"/>
        </w:rPr>
      </w:pPr>
    </w:p>
    <w:p w14:paraId="3B6D07F4" w14:textId="77777777" w:rsidR="00434752" w:rsidRPr="005B5153" w:rsidRDefault="00434752" w:rsidP="00434752">
      <w:pPr>
        <w:jc w:val="center"/>
        <w:rPr>
          <w:rFonts w:asciiTheme="minorHAnsi" w:hAnsiTheme="minorHAnsi" w:cstheme="minorHAnsi"/>
          <w:b/>
          <w:color w:val="000000" w:themeColor="text1"/>
          <w:sz w:val="32"/>
          <w:szCs w:val="32"/>
        </w:rPr>
      </w:pPr>
      <w:r w:rsidRPr="005B5153">
        <w:rPr>
          <w:rFonts w:asciiTheme="minorHAnsi" w:hAnsiTheme="minorHAnsi" w:cstheme="minorHAnsi"/>
          <w:b/>
          <w:color w:val="000000" w:themeColor="text1"/>
          <w:sz w:val="32"/>
          <w:szCs w:val="32"/>
        </w:rPr>
        <w:t>DENISE CLEARY</w:t>
      </w:r>
    </w:p>
    <w:p w14:paraId="60D6E704" w14:textId="77777777" w:rsidR="00434752" w:rsidRPr="005B5153" w:rsidRDefault="00434752" w:rsidP="00434752">
      <w:pPr>
        <w:jc w:val="center"/>
        <w:rPr>
          <w:rFonts w:asciiTheme="minorHAnsi" w:hAnsiTheme="minorHAnsi" w:cstheme="minorHAnsi"/>
          <w:b/>
          <w:color w:val="000000" w:themeColor="text1"/>
          <w:sz w:val="32"/>
          <w:szCs w:val="32"/>
        </w:rPr>
      </w:pPr>
      <w:r w:rsidRPr="005B5153">
        <w:rPr>
          <w:rFonts w:asciiTheme="minorHAnsi" w:hAnsiTheme="minorHAnsi" w:cstheme="minorHAnsi"/>
          <w:b/>
          <w:color w:val="000000" w:themeColor="text1"/>
          <w:sz w:val="32"/>
          <w:szCs w:val="32"/>
        </w:rPr>
        <w:t>ASSISTANT SUPERINTENDENT</w:t>
      </w:r>
    </w:p>
    <w:p w14:paraId="2F697A51" w14:textId="77777777" w:rsidR="00434752" w:rsidRPr="005B5153" w:rsidRDefault="00434752" w:rsidP="00434752">
      <w:pPr>
        <w:jc w:val="center"/>
        <w:rPr>
          <w:rFonts w:asciiTheme="minorHAnsi" w:hAnsiTheme="minorHAnsi" w:cstheme="minorHAnsi"/>
          <w:b/>
          <w:color w:val="000000" w:themeColor="text1"/>
          <w:sz w:val="32"/>
          <w:szCs w:val="32"/>
        </w:rPr>
      </w:pPr>
    </w:p>
    <w:p w14:paraId="7C86448C" w14:textId="77777777" w:rsidR="00434752" w:rsidRPr="005B5153" w:rsidRDefault="00434752" w:rsidP="00434752">
      <w:pPr>
        <w:jc w:val="center"/>
        <w:outlineLvl w:val="0"/>
        <w:rPr>
          <w:rFonts w:asciiTheme="minorHAnsi" w:hAnsiTheme="minorHAnsi" w:cstheme="minorHAnsi"/>
          <w:b/>
          <w:color w:val="000000" w:themeColor="text1"/>
          <w:sz w:val="32"/>
          <w:szCs w:val="32"/>
        </w:rPr>
      </w:pPr>
      <w:r w:rsidRPr="005B5153">
        <w:rPr>
          <w:rFonts w:asciiTheme="minorHAnsi" w:hAnsiTheme="minorHAnsi" w:cstheme="minorHAnsi"/>
          <w:b/>
          <w:color w:val="000000" w:themeColor="text1"/>
          <w:sz w:val="32"/>
          <w:szCs w:val="32"/>
        </w:rPr>
        <w:t>RICHARD MOLINARO</w:t>
      </w:r>
    </w:p>
    <w:p w14:paraId="4600A7DE" w14:textId="1149526A" w:rsidR="00434752" w:rsidRPr="005B5153" w:rsidRDefault="00434752" w:rsidP="00434752">
      <w:pPr>
        <w:jc w:val="center"/>
        <w:outlineLvl w:val="0"/>
        <w:rPr>
          <w:rFonts w:asciiTheme="minorHAnsi" w:hAnsiTheme="minorHAnsi" w:cstheme="minorHAnsi"/>
          <w:b/>
          <w:color w:val="000000" w:themeColor="text1"/>
          <w:sz w:val="32"/>
          <w:szCs w:val="32"/>
        </w:rPr>
      </w:pPr>
      <w:r w:rsidRPr="005B5153">
        <w:rPr>
          <w:rFonts w:asciiTheme="minorHAnsi" w:hAnsiTheme="minorHAnsi" w:cstheme="minorHAnsi"/>
          <w:b/>
          <w:color w:val="000000" w:themeColor="text1"/>
          <w:sz w:val="32"/>
          <w:szCs w:val="32"/>
        </w:rPr>
        <w:t>DIRECTOR OF MATHEMATICS, VOCATIONAL</w:t>
      </w:r>
      <w:r w:rsidR="005B5153">
        <w:rPr>
          <w:rFonts w:asciiTheme="minorHAnsi" w:hAnsiTheme="minorHAnsi" w:cstheme="minorHAnsi"/>
          <w:b/>
          <w:color w:val="000000" w:themeColor="text1"/>
          <w:sz w:val="32"/>
          <w:szCs w:val="32"/>
        </w:rPr>
        <w:t>,</w:t>
      </w:r>
      <w:r w:rsidRPr="005B5153">
        <w:rPr>
          <w:rFonts w:asciiTheme="minorHAnsi" w:hAnsiTheme="minorHAnsi" w:cstheme="minorHAnsi"/>
          <w:b/>
          <w:color w:val="000000" w:themeColor="text1"/>
          <w:sz w:val="32"/>
          <w:szCs w:val="32"/>
        </w:rPr>
        <w:t xml:space="preserve"> </w:t>
      </w:r>
      <w:r w:rsidR="005B5153">
        <w:rPr>
          <w:rFonts w:asciiTheme="minorHAnsi" w:hAnsiTheme="minorHAnsi" w:cstheme="minorHAnsi"/>
          <w:b/>
          <w:color w:val="000000" w:themeColor="text1"/>
          <w:sz w:val="32"/>
          <w:szCs w:val="32"/>
        </w:rPr>
        <w:t>&amp;</w:t>
      </w:r>
      <w:r w:rsidRPr="005B5153">
        <w:rPr>
          <w:rFonts w:asciiTheme="minorHAnsi" w:hAnsiTheme="minorHAnsi" w:cstheme="minorHAnsi"/>
          <w:b/>
          <w:color w:val="000000" w:themeColor="text1"/>
          <w:sz w:val="32"/>
          <w:szCs w:val="32"/>
        </w:rPr>
        <w:t xml:space="preserve"> TECHNICAL SUBJECTS</w:t>
      </w:r>
    </w:p>
    <w:p w14:paraId="2234D6FA" w14:textId="77777777" w:rsidR="00434752" w:rsidRPr="005B5153" w:rsidRDefault="00434752" w:rsidP="00434752">
      <w:pPr>
        <w:jc w:val="center"/>
        <w:rPr>
          <w:rFonts w:asciiTheme="minorHAnsi" w:hAnsiTheme="minorHAnsi" w:cstheme="minorHAnsi"/>
          <w:b/>
          <w:color w:val="000000" w:themeColor="text1"/>
          <w:sz w:val="28"/>
          <w:szCs w:val="28"/>
        </w:rPr>
      </w:pPr>
    </w:p>
    <w:p w14:paraId="6027FACD" w14:textId="77777777" w:rsidR="00434752" w:rsidRPr="005B5153" w:rsidRDefault="00434752" w:rsidP="00434752">
      <w:pPr>
        <w:jc w:val="center"/>
        <w:rPr>
          <w:rFonts w:asciiTheme="minorHAnsi" w:hAnsiTheme="minorHAnsi" w:cstheme="minorHAnsi"/>
          <w:b/>
          <w:color w:val="000000" w:themeColor="text1"/>
          <w:sz w:val="32"/>
          <w:szCs w:val="32"/>
        </w:rPr>
      </w:pPr>
      <w:r w:rsidRPr="005B5153">
        <w:rPr>
          <w:rFonts w:asciiTheme="minorHAnsi" w:hAnsiTheme="minorHAnsi" w:cstheme="minorHAnsi"/>
          <w:b/>
          <w:color w:val="000000" w:themeColor="text1"/>
          <w:sz w:val="32"/>
          <w:szCs w:val="32"/>
        </w:rPr>
        <w:t>The Linden Board of Education adopted the Curriculum Guide on:</w:t>
      </w:r>
    </w:p>
    <w:p w14:paraId="78CD7D56" w14:textId="77777777" w:rsidR="00434752" w:rsidRPr="005B5153" w:rsidRDefault="00434752" w:rsidP="00434752">
      <w:pPr>
        <w:jc w:val="center"/>
        <w:rPr>
          <w:rFonts w:asciiTheme="minorHAnsi" w:hAnsiTheme="minorHAnsi" w:cstheme="minorHAnsi"/>
          <w:b/>
          <w:color w:val="000000" w:themeColor="text1"/>
        </w:rPr>
      </w:pPr>
    </w:p>
    <w:tbl>
      <w:tblPr>
        <w:tblW w:w="10800" w:type="dxa"/>
        <w:jc w:val="center"/>
        <w:tblLook w:val="04A0" w:firstRow="1" w:lastRow="0" w:firstColumn="1" w:lastColumn="0" w:noHBand="0" w:noVBand="1"/>
      </w:tblPr>
      <w:tblGrid>
        <w:gridCol w:w="4521"/>
        <w:gridCol w:w="1637"/>
        <w:gridCol w:w="4642"/>
      </w:tblGrid>
      <w:tr w:rsidR="00434752" w:rsidRPr="005B5153" w14:paraId="3B3B4120" w14:textId="77777777" w:rsidTr="00E139FF">
        <w:trPr>
          <w:jc w:val="center"/>
        </w:trPr>
        <w:tc>
          <w:tcPr>
            <w:tcW w:w="4521" w:type="dxa"/>
            <w:tcBorders>
              <w:bottom w:val="single" w:sz="4" w:space="0" w:color="auto"/>
            </w:tcBorders>
            <w:shd w:val="clear" w:color="auto" w:fill="auto"/>
          </w:tcPr>
          <w:p w14:paraId="7E4E3789" w14:textId="5C04A3B9" w:rsidR="00434752" w:rsidRPr="005B5153" w:rsidRDefault="00364B93" w:rsidP="00E139FF">
            <w:pPr>
              <w:jc w:val="center"/>
              <w:rPr>
                <w:rFonts w:asciiTheme="minorHAnsi" w:hAnsiTheme="minorHAnsi" w:cstheme="minorHAnsi"/>
                <w:b/>
                <w:color w:val="000000" w:themeColor="text1"/>
              </w:rPr>
            </w:pPr>
            <w:r w:rsidRPr="005B5153">
              <w:rPr>
                <w:rFonts w:asciiTheme="minorHAnsi" w:hAnsiTheme="minorHAnsi" w:cstheme="minorHAnsi"/>
                <w:b/>
                <w:color w:val="000000" w:themeColor="text1"/>
              </w:rPr>
              <w:t xml:space="preserve">July 28, </w:t>
            </w:r>
            <w:proofErr w:type="gramStart"/>
            <w:r w:rsidRPr="005B5153">
              <w:rPr>
                <w:rFonts w:asciiTheme="minorHAnsi" w:hAnsiTheme="minorHAnsi" w:cstheme="minorHAnsi"/>
                <w:b/>
                <w:color w:val="000000" w:themeColor="text1"/>
              </w:rPr>
              <w:t>2022</w:t>
            </w:r>
            <w:proofErr w:type="gramEnd"/>
            <w:r w:rsidR="00434752" w:rsidRPr="005B5153">
              <w:rPr>
                <w:rFonts w:asciiTheme="minorHAnsi" w:hAnsiTheme="minorHAnsi" w:cstheme="minorHAnsi"/>
                <w:b/>
                <w:color w:val="000000" w:themeColor="text1"/>
              </w:rPr>
              <w:tab/>
            </w:r>
          </w:p>
        </w:tc>
        <w:tc>
          <w:tcPr>
            <w:tcW w:w="1637" w:type="dxa"/>
          </w:tcPr>
          <w:p w14:paraId="19B5872C" w14:textId="77777777" w:rsidR="00434752" w:rsidRPr="005B5153" w:rsidRDefault="00434752" w:rsidP="00E139FF">
            <w:pPr>
              <w:jc w:val="center"/>
              <w:rPr>
                <w:rFonts w:asciiTheme="minorHAnsi" w:hAnsiTheme="minorHAnsi" w:cstheme="minorHAnsi"/>
                <w:b/>
                <w:color w:val="000000" w:themeColor="text1"/>
              </w:rPr>
            </w:pPr>
          </w:p>
        </w:tc>
        <w:tc>
          <w:tcPr>
            <w:tcW w:w="4642" w:type="dxa"/>
            <w:tcBorders>
              <w:bottom w:val="single" w:sz="4" w:space="0" w:color="auto"/>
            </w:tcBorders>
            <w:shd w:val="clear" w:color="auto" w:fill="auto"/>
          </w:tcPr>
          <w:p w14:paraId="640F54F6" w14:textId="16D380F1" w:rsidR="00434752" w:rsidRPr="005B5153" w:rsidRDefault="00364B93" w:rsidP="00E139FF">
            <w:pPr>
              <w:jc w:val="center"/>
              <w:rPr>
                <w:rFonts w:asciiTheme="minorHAnsi" w:hAnsiTheme="minorHAnsi" w:cstheme="minorHAnsi"/>
                <w:b/>
                <w:color w:val="000000" w:themeColor="text1"/>
              </w:rPr>
            </w:pPr>
            <w:r w:rsidRPr="005B5153">
              <w:rPr>
                <w:rFonts w:asciiTheme="minorHAnsi" w:hAnsiTheme="minorHAnsi" w:cstheme="minorHAnsi"/>
                <w:b/>
                <w:color w:val="000000" w:themeColor="text1"/>
              </w:rPr>
              <w:t>Education Report #2</w:t>
            </w:r>
            <w:r w:rsidR="005B5153">
              <w:rPr>
                <w:rFonts w:asciiTheme="minorHAnsi" w:hAnsiTheme="minorHAnsi" w:cstheme="minorHAnsi"/>
                <w:b/>
                <w:color w:val="000000" w:themeColor="text1"/>
              </w:rPr>
              <w:t>2</w:t>
            </w:r>
          </w:p>
        </w:tc>
      </w:tr>
      <w:tr w:rsidR="00434752" w:rsidRPr="005B5153" w14:paraId="55446E1E" w14:textId="77777777" w:rsidTr="00E139FF">
        <w:trPr>
          <w:jc w:val="center"/>
        </w:trPr>
        <w:tc>
          <w:tcPr>
            <w:tcW w:w="4521" w:type="dxa"/>
            <w:tcBorders>
              <w:top w:val="single" w:sz="4" w:space="0" w:color="auto"/>
            </w:tcBorders>
            <w:shd w:val="clear" w:color="auto" w:fill="auto"/>
          </w:tcPr>
          <w:p w14:paraId="6B3E47B5" w14:textId="77777777" w:rsidR="00434752" w:rsidRPr="005B5153" w:rsidRDefault="00434752" w:rsidP="00E139FF">
            <w:pPr>
              <w:jc w:val="center"/>
              <w:rPr>
                <w:rFonts w:asciiTheme="minorHAnsi" w:hAnsiTheme="minorHAnsi" w:cstheme="minorHAnsi"/>
                <w:b/>
                <w:color w:val="000000" w:themeColor="text1"/>
              </w:rPr>
            </w:pPr>
            <w:r w:rsidRPr="005B5153">
              <w:rPr>
                <w:rFonts w:asciiTheme="minorHAnsi" w:hAnsiTheme="minorHAnsi" w:cstheme="minorHAnsi"/>
                <w:b/>
                <w:color w:val="000000" w:themeColor="text1"/>
              </w:rPr>
              <w:t>Date</w:t>
            </w:r>
          </w:p>
        </w:tc>
        <w:tc>
          <w:tcPr>
            <w:tcW w:w="1637" w:type="dxa"/>
          </w:tcPr>
          <w:p w14:paraId="4F51D7D9" w14:textId="77777777" w:rsidR="00434752" w:rsidRPr="005B5153" w:rsidRDefault="00434752" w:rsidP="00E139FF">
            <w:pPr>
              <w:jc w:val="center"/>
              <w:rPr>
                <w:rFonts w:asciiTheme="minorHAnsi" w:hAnsiTheme="minorHAnsi" w:cstheme="minorHAnsi"/>
                <w:b/>
                <w:color w:val="000000" w:themeColor="text1"/>
              </w:rPr>
            </w:pPr>
          </w:p>
        </w:tc>
        <w:tc>
          <w:tcPr>
            <w:tcW w:w="4642" w:type="dxa"/>
            <w:tcBorders>
              <w:top w:val="single" w:sz="4" w:space="0" w:color="auto"/>
            </w:tcBorders>
            <w:shd w:val="clear" w:color="auto" w:fill="auto"/>
          </w:tcPr>
          <w:p w14:paraId="11D28BA8" w14:textId="77777777" w:rsidR="00434752" w:rsidRPr="005B5153" w:rsidRDefault="00434752" w:rsidP="00E139FF">
            <w:pPr>
              <w:jc w:val="center"/>
              <w:rPr>
                <w:rFonts w:asciiTheme="minorHAnsi" w:hAnsiTheme="minorHAnsi" w:cstheme="minorHAnsi"/>
                <w:b/>
                <w:color w:val="000000" w:themeColor="text1"/>
              </w:rPr>
            </w:pPr>
            <w:r w:rsidRPr="005B5153">
              <w:rPr>
                <w:rFonts w:asciiTheme="minorHAnsi" w:hAnsiTheme="minorHAnsi" w:cstheme="minorHAnsi"/>
                <w:b/>
                <w:color w:val="000000" w:themeColor="text1"/>
              </w:rPr>
              <w:t>Agenda Item</w:t>
            </w:r>
          </w:p>
        </w:tc>
      </w:tr>
      <w:tr w:rsidR="00434752" w:rsidRPr="00A50849" w14:paraId="0EA72CA0" w14:textId="77777777" w:rsidTr="00E139FF">
        <w:trPr>
          <w:trHeight w:val="179"/>
          <w:jc w:val="center"/>
        </w:trPr>
        <w:tc>
          <w:tcPr>
            <w:tcW w:w="10800" w:type="dxa"/>
            <w:gridSpan w:val="3"/>
            <w:shd w:val="clear" w:color="auto" w:fill="auto"/>
          </w:tcPr>
          <w:p w14:paraId="3D4156AE" w14:textId="77777777" w:rsidR="00434752" w:rsidRPr="00A50849" w:rsidRDefault="00434752" w:rsidP="00E139FF">
            <w:pPr>
              <w:rPr>
                <w:rFonts w:ascii="Calibri" w:hAnsi="Calibri"/>
                <w:b/>
                <w:color w:val="000000" w:themeColor="text1"/>
              </w:rPr>
            </w:pPr>
          </w:p>
        </w:tc>
      </w:tr>
      <w:tr w:rsidR="00434752" w:rsidRPr="00A50849" w14:paraId="2D57A2C9" w14:textId="77777777" w:rsidTr="00E139FF">
        <w:trPr>
          <w:trHeight w:val="692"/>
          <w:jc w:val="center"/>
        </w:trPr>
        <w:tc>
          <w:tcPr>
            <w:tcW w:w="10800" w:type="dxa"/>
            <w:gridSpan w:val="3"/>
            <w:shd w:val="clear" w:color="auto" w:fill="auto"/>
          </w:tcPr>
          <w:p w14:paraId="3E67C0AE" w14:textId="77777777" w:rsidR="00434752" w:rsidRPr="00A50849" w:rsidRDefault="00434752" w:rsidP="00E139FF">
            <w:pPr>
              <w:jc w:val="center"/>
              <w:rPr>
                <w:rFonts w:ascii="Calibri" w:hAnsi="Calibri"/>
                <w:b/>
                <w:color w:val="000000" w:themeColor="text1"/>
              </w:rPr>
            </w:pPr>
            <w:r w:rsidRPr="00A50849">
              <w:rPr>
                <w:rFonts w:ascii="Calibri" w:hAnsi="Calibri"/>
                <w:b/>
                <w:color w:val="000000" w:themeColor="text1"/>
              </w:rPr>
              <w:t>Rationale</w:t>
            </w:r>
          </w:p>
        </w:tc>
      </w:tr>
    </w:tbl>
    <w:p w14:paraId="160CCF1D" w14:textId="77777777" w:rsidR="00434752" w:rsidRPr="00A50849" w:rsidRDefault="00434752" w:rsidP="00434752">
      <w:pPr>
        <w:jc w:val="both"/>
        <w:rPr>
          <w:rFonts w:ascii="Calibri" w:hAnsi="Calibri"/>
          <w:b/>
          <w:color w:val="000000" w:themeColor="text1"/>
        </w:rPr>
      </w:pPr>
    </w:p>
    <w:p w14:paraId="04725A10" w14:textId="77777777" w:rsidR="00434752" w:rsidRPr="00A50849" w:rsidRDefault="00434752" w:rsidP="00434752">
      <w:pPr>
        <w:jc w:val="both"/>
        <w:rPr>
          <w:rFonts w:ascii="Calibri" w:hAnsi="Calibri"/>
          <w:b/>
          <w:color w:val="000000" w:themeColor="text1"/>
        </w:rPr>
      </w:pPr>
    </w:p>
    <w:p w14:paraId="31F5D914" w14:textId="77777777" w:rsidR="00434752" w:rsidRPr="00A50849" w:rsidRDefault="00434752" w:rsidP="00434752">
      <w:pPr>
        <w:jc w:val="both"/>
        <w:rPr>
          <w:rFonts w:ascii="Calibri" w:hAnsi="Calibri"/>
          <w:b/>
          <w:color w:val="000000" w:themeColor="text1"/>
          <w:sz w:val="20"/>
          <w:szCs w:val="20"/>
        </w:rPr>
      </w:pPr>
      <w:r w:rsidRPr="00A50849">
        <w:rPr>
          <w:rFonts w:ascii="Calibri" w:hAnsi="Calibri"/>
          <w:b/>
          <w:color w:val="000000" w:themeColor="text1"/>
          <w:sz w:val="20"/>
          <w:szCs w:val="20"/>
        </w:rPr>
        <w:t xml:space="preserve">EDUCATION EQUITY:  </w:t>
      </w:r>
      <w:r w:rsidRPr="00A50849">
        <w:rPr>
          <w:rFonts w:ascii="Calibri" w:hAnsi="Calibri"/>
          <w:color w:val="000000" w:themeColor="text1"/>
          <w:sz w:val="20"/>
          <w:szCs w:val="20"/>
        </w:rPr>
        <w:t xml:space="preserve">The Linden Public School District guarantees each student equal educational opportunity regardless of age, race, color, creed, religion, gender, language, affectional or sexual orientation, ancestry, national origin, marital or economic status.  For Information, contact District Educational Equity Officer Kevin Thurston at </w:t>
      </w:r>
      <w:r w:rsidRPr="00A50849">
        <w:rPr>
          <w:rFonts w:ascii="Calibri" w:hAnsi="Calibri"/>
          <w:b/>
          <w:color w:val="000000" w:themeColor="text1"/>
          <w:sz w:val="20"/>
          <w:szCs w:val="20"/>
        </w:rPr>
        <w:t>(</w:t>
      </w:r>
      <w:r w:rsidRPr="00A50849">
        <w:rPr>
          <w:rFonts w:ascii="Calibri" w:hAnsi="Calibri"/>
          <w:color w:val="000000" w:themeColor="text1"/>
          <w:sz w:val="20"/>
          <w:szCs w:val="20"/>
        </w:rPr>
        <w:t>908) 486-2800 x 8307</w:t>
      </w:r>
      <w:r w:rsidRPr="00A50849">
        <w:rPr>
          <w:rFonts w:ascii="Calibri" w:hAnsi="Calibri"/>
          <w:b/>
          <w:color w:val="000000" w:themeColor="text1"/>
          <w:sz w:val="20"/>
          <w:szCs w:val="20"/>
        </w:rPr>
        <w:t>.</w:t>
      </w:r>
    </w:p>
    <w:p w14:paraId="3F958FC2" w14:textId="77777777" w:rsidR="00434752" w:rsidRPr="00A50849" w:rsidRDefault="00434752" w:rsidP="00434752">
      <w:pPr>
        <w:jc w:val="both"/>
        <w:rPr>
          <w:rFonts w:ascii="Calibri" w:hAnsi="Calibri"/>
          <w:b/>
          <w:color w:val="000000" w:themeColor="text1"/>
          <w:sz w:val="20"/>
          <w:szCs w:val="20"/>
        </w:rPr>
      </w:pPr>
    </w:p>
    <w:p w14:paraId="67B8E7DB" w14:textId="77777777" w:rsidR="00434752" w:rsidRPr="00A50849" w:rsidRDefault="00434752" w:rsidP="00434752">
      <w:pPr>
        <w:rPr>
          <w:rFonts w:ascii="Calibri" w:hAnsi="Calibri"/>
          <w:color w:val="000000" w:themeColor="text1"/>
          <w:sz w:val="20"/>
          <w:szCs w:val="20"/>
        </w:rPr>
      </w:pPr>
      <w:r w:rsidRPr="00A50849">
        <w:rPr>
          <w:rFonts w:ascii="Calibri" w:hAnsi="Calibri"/>
          <w:b/>
          <w:color w:val="000000" w:themeColor="text1"/>
          <w:sz w:val="20"/>
          <w:szCs w:val="20"/>
        </w:rPr>
        <w:t xml:space="preserve">NONDISCRIMATION:  </w:t>
      </w:r>
      <w:r w:rsidRPr="00A50849">
        <w:rPr>
          <w:rFonts w:ascii="Calibri" w:hAnsi="Calibri"/>
          <w:color w:val="000000" w:themeColor="text1"/>
          <w:sz w:val="20"/>
          <w:szCs w:val="20"/>
        </w:rPr>
        <w:t xml:space="preserve">The Linden Public School District does not discriminate against handicapped persons in admission or access to or treatment or employment in its programs, activities, and vocational opportunities. For information contact District Public 504 Officer </w:t>
      </w:r>
      <w:proofErr w:type="spellStart"/>
      <w:r w:rsidRPr="00A50849">
        <w:rPr>
          <w:rFonts w:ascii="Calibri" w:hAnsi="Calibri"/>
          <w:color w:val="000000" w:themeColor="text1"/>
          <w:sz w:val="20"/>
          <w:szCs w:val="20"/>
        </w:rPr>
        <w:t>Annabell</w:t>
      </w:r>
      <w:proofErr w:type="spellEnd"/>
      <w:r w:rsidRPr="00A50849">
        <w:rPr>
          <w:rFonts w:ascii="Calibri" w:hAnsi="Calibri"/>
          <w:color w:val="000000" w:themeColor="text1"/>
          <w:sz w:val="20"/>
          <w:szCs w:val="20"/>
        </w:rPr>
        <w:t xml:space="preserve"> Louis at (908) 486-2800 x 8025.</w:t>
      </w:r>
    </w:p>
    <w:p w14:paraId="3BA3A95B" w14:textId="77777777" w:rsidR="00434752" w:rsidRPr="00A50849" w:rsidRDefault="00434752" w:rsidP="00434752">
      <w:pPr>
        <w:rPr>
          <w:rFonts w:ascii="Calibri" w:hAnsi="Calibri"/>
          <w:color w:val="000000" w:themeColor="text1"/>
          <w:sz w:val="20"/>
          <w:szCs w:val="20"/>
        </w:rPr>
      </w:pPr>
      <w:r w:rsidRPr="00A50849">
        <w:rPr>
          <w:rFonts w:ascii="Calibri" w:hAnsi="Calibri"/>
          <w:color w:val="000000" w:themeColor="text1"/>
          <w:sz w:val="20"/>
          <w:szCs w:val="20"/>
        </w:rPr>
        <w:br w:type="page"/>
      </w:r>
    </w:p>
    <w:p w14:paraId="10A4D803" w14:textId="77777777" w:rsidR="00434752" w:rsidRPr="00A50849" w:rsidRDefault="00434752" w:rsidP="00434752">
      <w:pPr>
        <w:jc w:val="center"/>
        <w:rPr>
          <w:rStyle w:val="Strong"/>
          <w:rFonts w:ascii="Calibri" w:hAnsi="Calibri"/>
          <w:color w:val="000000" w:themeColor="text1"/>
          <w:sz w:val="32"/>
          <w:szCs w:val="32"/>
        </w:rPr>
      </w:pPr>
    </w:p>
    <w:p w14:paraId="1EFF974D" w14:textId="77777777" w:rsidR="00434752" w:rsidRPr="00A50849" w:rsidRDefault="00434752" w:rsidP="00434752">
      <w:pPr>
        <w:rPr>
          <w:rStyle w:val="Strong"/>
          <w:rFonts w:ascii="Calibri" w:hAnsi="Calibri"/>
          <w:color w:val="000000" w:themeColor="text1"/>
          <w:sz w:val="32"/>
          <w:szCs w:val="32"/>
        </w:rPr>
      </w:pPr>
    </w:p>
    <w:p w14:paraId="4E5C1EE4" w14:textId="77777777" w:rsidR="00434752" w:rsidRPr="00A50849" w:rsidRDefault="00434752" w:rsidP="00434752">
      <w:pPr>
        <w:jc w:val="center"/>
        <w:rPr>
          <w:rStyle w:val="Strong"/>
          <w:rFonts w:ascii="Calibri" w:hAnsi="Calibri"/>
          <w:color w:val="000000" w:themeColor="text1"/>
          <w:sz w:val="32"/>
          <w:szCs w:val="32"/>
        </w:rPr>
      </w:pPr>
    </w:p>
    <w:p w14:paraId="3F19FA54" w14:textId="77777777" w:rsidR="00434752" w:rsidRPr="00A50849" w:rsidRDefault="00434752" w:rsidP="00434752">
      <w:pPr>
        <w:jc w:val="center"/>
        <w:rPr>
          <w:rStyle w:val="Strong"/>
          <w:rFonts w:ascii="Calibri" w:hAnsi="Calibri"/>
          <w:color w:val="000000" w:themeColor="text1"/>
          <w:sz w:val="32"/>
          <w:szCs w:val="32"/>
        </w:rPr>
      </w:pPr>
      <w:r w:rsidRPr="00A50849">
        <w:rPr>
          <w:rStyle w:val="Strong"/>
          <w:rFonts w:ascii="Calibri" w:hAnsi="Calibri"/>
          <w:color w:val="000000" w:themeColor="text1"/>
          <w:sz w:val="32"/>
          <w:szCs w:val="32"/>
        </w:rPr>
        <w:t>Linden Public Schools Vision</w:t>
      </w:r>
    </w:p>
    <w:p w14:paraId="62A538C3" w14:textId="77777777" w:rsidR="00434752" w:rsidRPr="00A50849" w:rsidRDefault="00434752" w:rsidP="00434752">
      <w:pPr>
        <w:pStyle w:val="NormalWeb"/>
        <w:shd w:val="clear" w:color="auto" w:fill="FFFFFF"/>
        <w:spacing w:before="0" w:beforeAutospacing="0" w:after="0" w:afterAutospacing="0"/>
        <w:jc w:val="center"/>
        <w:rPr>
          <w:rFonts w:ascii="Calibri" w:hAnsi="Calibri"/>
          <w:color w:val="000000" w:themeColor="text1"/>
          <w:sz w:val="32"/>
          <w:szCs w:val="32"/>
        </w:rPr>
      </w:pPr>
    </w:p>
    <w:p w14:paraId="777F7F48" w14:textId="77777777" w:rsidR="00434752" w:rsidRPr="00A50849" w:rsidRDefault="00434752" w:rsidP="00434752">
      <w:pPr>
        <w:pStyle w:val="NormalWeb"/>
        <w:shd w:val="clear" w:color="auto" w:fill="FFFFFF"/>
        <w:spacing w:before="0" w:beforeAutospacing="0" w:after="0" w:afterAutospacing="0"/>
        <w:rPr>
          <w:rStyle w:val="Strong"/>
          <w:rFonts w:ascii="Calibri" w:hAnsi="Calibri"/>
          <w:color w:val="000000" w:themeColor="text1"/>
          <w:sz w:val="32"/>
          <w:szCs w:val="32"/>
        </w:rPr>
      </w:pPr>
      <w:r w:rsidRPr="00A50849">
        <w:rPr>
          <w:rFonts w:ascii="Calibri" w:hAnsi="Calibri"/>
          <w:color w:val="000000" w:themeColor="text1"/>
          <w:sz w:val="32"/>
          <w:szCs w:val="32"/>
        </w:rPr>
        <w:t xml:space="preserve">The Linden Public School District is committed to developing respect for diversity, excellence in education, and a commitment to service, </w:t>
      </w:r>
      <w:proofErr w:type="gramStart"/>
      <w:r w:rsidRPr="00A50849">
        <w:rPr>
          <w:rFonts w:ascii="Calibri" w:hAnsi="Calibri"/>
          <w:color w:val="000000" w:themeColor="text1"/>
          <w:sz w:val="32"/>
          <w:szCs w:val="32"/>
        </w:rPr>
        <w:t>in order to</w:t>
      </w:r>
      <w:proofErr w:type="gramEnd"/>
      <w:r w:rsidRPr="00A50849">
        <w:rPr>
          <w:rFonts w:ascii="Calibri" w:hAnsi="Calibri"/>
          <w:color w:val="000000" w:themeColor="text1"/>
          <w:sz w:val="32"/>
          <w:szCs w:val="32"/>
        </w:rPr>
        <w:t xml:space="preserve"> promote global citizenship and ensure personal success for all students</w:t>
      </w:r>
    </w:p>
    <w:p w14:paraId="7142E351" w14:textId="77777777" w:rsidR="00434752" w:rsidRPr="00A50849" w:rsidRDefault="00434752" w:rsidP="00434752">
      <w:pPr>
        <w:pStyle w:val="NormalWeb"/>
        <w:shd w:val="clear" w:color="auto" w:fill="FFFFFF"/>
        <w:spacing w:before="0" w:beforeAutospacing="0" w:after="0" w:afterAutospacing="0"/>
        <w:rPr>
          <w:rStyle w:val="Strong"/>
          <w:rFonts w:ascii="Calibri" w:hAnsi="Calibri"/>
          <w:color w:val="000000" w:themeColor="text1"/>
          <w:sz w:val="32"/>
          <w:szCs w:val="32"/>
        </w:rPr>
      </w:pPr>
    </w:p>
    <w:p w14:paraId="2E178580" w14:textId="77777777" w:rsidR="00434752" w:rsidRPr="00A50849" w:rsidRDefault="00434752" w:rsidP="00434752">
      <w:pPr>
        <w:pStyle w:val="NormalWeb"/>
        <w:shd w:val="clear" w:color="auto" w:fill="FFFFFF"/>
        <w:spacing w:before="0" w:beforeAutospacing="0" w:after="0" w:afterAutospacing="0"/>
        <w:rPr>
          <w:rStyle w:val="Strong"/>
          <w:rFonts w:ascii="Calibri" w:hAnsi="Calibri"/>
          <w:color w:val="000000" w:themeColor="text1"/>
          <w:sz w:val="32"/>
          <w:szCs w:val="32"/>
        </w:rPr>
      </w:pPr>
    </w:p>
    <w:p w14:paraId="576948B4" w14:textId="77777777" w:rsidR="00434752" w:rsidRPr="00A50849" w:rsidRDefault="00434752" w:rsidP="00434752">
      <w:pPr>
        <w:pStyle w:val="NormalWeb"/>
        <w:shd w:val="clear" w:color="auto" w:fill="FFFFFF"/>
        <w:spacing w:before="0" w:beforeAutospacing="0" w:after="0" w:afterAutospacing="0"/>
        <w:rPr>
          <w:rStyle w:val="Strong"/>
          <w:rFonts w:ascii="Calibri" w:hAnsi="Calibri"/>
          <w:color w:val="000000" w:themeColor="text1"/>
          <w:sz w:val="32"/>
          <w:szCs w:val="32"/>
        </w:rPr>
      </w:pPr>
    </w:p>
    <w:p w14:paraId="7D170CFC" w14:textId="77777777" w:rsidR="00434752" w:rsidRPr="00A50849" w:rsidRDefault="00434752" w:rsidP="00434752">
      <w:pPr>
        <w:pStyle w:val="NormalWeb"/>
        <w:shd w:val="clear" w:color="auto" w:fill="FFFFFF"/>
        <w:spacing w:before="0" w:beforeAutospacing="0" w:after="0" w:afterAutospacing="0"/>
        <w:jc w:val="center"/>
        <w:rPr>
          <w:rStyle w:val="Strong"/>
          <w:rFonts w:ascii="Calibri" w:hAnsi="Calibri"/>
          <w:color w:val="000000" w:themeColor="text1"/>
          <w:sz w:val="32"/>
          <w:szCs w:val="32"/>
        </w:rPr>
      </w:pPr>
      <w:r w:rsidRPr="00A50849">
        <w:rPr>
          <w:rStyle w:val="Strong"/>
          <w:rFonts w:ascii="Calibri" w:hAnsi="Calibri"/>
          <w:color w:val="000000" w:themeColor="text1"/>
          <w:sz w:val="32"/>
          <w:szCs w:val="32"/>
        </w:rPr>
        <w:t>Linden Public Schools Mission</w:t>
      </w:r>
    </w:p>
    <w:p w14:paraId="785A1974" w14:textId="77777777" w:rsidR="00434752" w:rsidRPr="00A50849" w:rsidRDefault="00434752" w:rsidP="00434752">
      <w:pPr>
        <w:pStyle w:val="NormalWeb"/>
        <w:shd w:val="clear" w:color="auto" w:fill="FFFFFF"/>
        <w:spacing w:before="0" w:beforeAutospacing="0" w:after="0" w:afterAutospacing="0"/>
        <w:jc w:val="center"/>
        <w:rPr>
          <w:rFonts w:ascii="Calibri" w:hAnsi="Calibri"/>
          <w:color w:val="000000" w:themeColor="text1"/>
          <w:sz w:val="32"/>
          <w:szCs w:val="32"/>
        </w:rPr>
      </w:pPr>
    </w:p>
    <w:p w14:paraId="338F655C" w14:textId="77777777" w:rsidR="00434752" w:rsidRPr="00A50849" w:rsidRDefault="00434752" w:rsidP="00434752">
      <w:pPr>
        <w:pStyle w:val="NoSpacing"/>
        <w:jc w:val="center"/>
        <w:rPr>
          <w:rFonts w:asciiTheme="minorHAnsi" w:hAnsiTheme="minorHAnsi"/>
          <w:b/>
          <w:color w:val="000000" w:themeColor="text1"/>
          <w:sz w:val="24"/>
          <w:szCs w:val="24"/>
        </w:rPr>
      </w:pPr>
      <w:r w:rsidRPr="00A50849">
        <w:rPr>
          <w:rFonts w:eastAsiaTheme="minorHAnsi" w:cstheme="minorBidi"/>
          <w:color w:val="000000" w:themeColor="text1"/>
          <w:sz w:val="32"/>
          <w:szCs w:val="32"/>
          <w:lang w:bidi="ar-SA"/>
        </w:rPr>
        <w:t xml:space="preserve">The mission of the Linden Public School District is to promote distinction through the infinite resource that is Linden’s diversity, combined with our profound commitment to instructional excellence, so that </w:t>
      </w:r>
      <w:proofErr w:type="gramStart"/>
      <w:r w:rsidRPr="00A50849">
        <w:rPr>
          <w:rFonts w:eastAsiaTheme="minorHAnsi" w:cstheme="minorBidi"/>
          <w:color w:val="000000" w:themeColor="text1"/>
          <w:sz w:val="32"/>
          <w:szCs w:val="32"/>
          <w:lang w:bidi="ar-SA"/>
        </w:rPr>
        <w:t>each and every</w:t>
      </w:r>
      <w:proofErr w:type="gramEnd"/>
      <w:r w:rsidRPr="00A50849">
        <w:rPr>
          <w:rFonts w:eastAsiaTheme="minorHAnsi" w:cstheme="minorBidi"/>
          <w:color w:val="000000" w:themeColor="text1"/>
          <w:sz w:val="32"/>
          <w:szCs w:val="32"/>
          <w:lang w:bidi="ar-SA"/>
        </w:rPr>
        <w:t xml:space="preserve"> student achieves their maximum potential in an engaging, inspiring, and challenging learning environment.</w:t>
      </w:r>
    </w:p>
    <w:p w14:paraId="1F305BC2" w14:textId="77777777" w:rsidR="00434752" w:rsidRPr="00A50849" w:rsidRDefault="00434752" w:rsidP="00434752">
      <w:pPr>
        <w:rPr>
          <w:rFonts w:eastAsia="Calibri"/>
          <w:b/>
          <w:color w:val="000000" w:themeColor="text1"/>
          <w:lang w:bidi="en-US"/>
        </w:rPr>
      </w:pPr>
      <w:r w:rsidRPr="00A50849">
        <w:rPr>
          <w:b/>
          <w:color w:val="000000" w:themeColor="text1"/>
        </w:rPr>
        <w:br w:type="page"/>
      </w:r>
    </w:p>
    <w:p w14:paraId="1D3CD315" w14:textId="77777777" w:rsidR="00434752" w:rsidRPr="00A50849" w:rsidRDefault="00434752" w:rsidP="00434752">
      <w:pPr>
        <w:pStyle w:val="NoSpacing"/>
        <w:jc w:val="center"/>
        <w:rPr>
          <w:rFonts w:asciiTheme="minorHAnsi" w:hAnsiTheme="minorHAnsi"/>
          <w:b/>
          <w:color w:val="000000" w:themeColor="text1"/>
          <w:sz w:val="24"/>
          <w:szCs w:val="24"/>
        </w:rPr>
      </w:pPr>
    </w:p>
    <w:p w14:paraId="417A898C" w14:textId="77777777" w:rsidR="00434752" w:rsidRPr="00A50849" w:rsidRDefault="00434752" w:rsidP="00434752">
      <w:pPr>
        <w:pStyle w:val="NoSpacing"/>
        <w:rPr>
          <w:rFonts w:asciiTheme="minorHAnsi" w:hAnsiTheme="minorHAnsi"/>
          <w:b/>
          <w:color w:val="000000" w:themeColor="text1"/>
          <w:sz w:val="24"/>
          <w:szCs w:val="24"/>
        </w:rPr>
      </w:pPr>
    </w:p>
    <w:p w14:paraId="14FB8D30" w14:textId="77777777" w:rsidR="00434752" w:rsidRPr="00A50849" w:rsidRDefault="00434752" w:rsidP="00434752">
      <w:pPr>
        <w:pStyle w:val="NoSpacing"/>
        <w:jc w:val="center"/>
        <w:rPr>
          <w:rFonts w:asciiTheme="minorHAnsi" w:hAnsiTheme="minorHAnsi"/>
          <w:b/>
          <w:color w:val="000000" w:themeColor="text1"/>
          <w:sz w:val="24"/>
          <w:szCs w:val="24"/>
        </w:rPr>
      </w:pPr>
    </w:p>
    <w:p w14:paraId="11642F4D" w14:textId="77777777" w:rsidR="00434752" w:rsidRPr="00A50849" w:rsidRDefault="00434752" w:rsidP="00434752">
      <w:pPr>
        <w:pStyle w:val="NoSpacing"/>
        <w:jc w:val="center"/>
        <w:rPr>
          <w:rFonts w:asciiTheme="minorHAnsi" w:hAnsiTheme="minorHAnsi"/>
          <w:b/>
          <w:color w:val="000000" w:themeColor="text1"/>
          <w:sz w:val="24"/>
          <w:szCs w:val="24"/>
        </w:rPr>
      </w:pPr>
    </w:p>
    <w:p w14:paraId="4B774DAD" w14:textId="77777777" w:rsidR="00434752" w:rsidRPr="00A50849" w:rsidRDefault="00434752" w:rsidP="00434752">
      <w:pPr>
        <w:pStyle w:val="NoSpacing"/>
        <w:jc w:val="center"/>
        <w:rPr>
          <w:rFonts w:asciiTheme="minorHAnsi" w:eastAsia="Times New Roman" w:hAnsiTheme="minorHAnsi" w:cstheme="minorHAnsi"/>
          <w:b/>
          <w:bCs/>
          <w:color w:val="000000" w:themeColor="text1"/>
          <w:sz w:val="32"/>
          <w:szCs w:val="32"/>
        </w:rPr>
      </w:pPr>
      <w:r w:rsidRPr="00A50849">
        <w:rPr>
          <w:rFonts w:asciiTheme="minorHAnsi" w:hAnsiTheme="minorHAnsi" w:cstheme="minorHAnsi"/>
          <w:b/>
          <w:color w:val="000000" w:themeColor="text1"/>
          <w:sz w:val="32"/>
          <w:szCs w:val="32"/>
        </w:rPr>
        <w:t>Math Department</w:t>
      </w:r>
      <w:r w:rsidRPr="00A50849">
        <w:rPr>
          <w:rFonts w:asciiTheme="minorHAnsi" w:eastAsia="Times New Roman" w:hAnsiTheme="minorHAnsi" w:cstheme="minorHAnsi"/>
          <w:b/>
          <w:bCs/>
          <w:color w:val="000000" w:themeColor="text1"/>
          <w:sz w:val="32"/>
          <w:szCs w:val="32"/>
        </w:rPr>
        <w:t xml:space="preserve"> Vision</w:t>
      </w:r>
    </w:p>
    <w:p w14:paraId="3AEBC23C" w14:textId="77777777" w:rsidR="00434752" w:rsidRPr="00A50849" w:rsidRDefault="00434752" w:rsidP="00434752">
      <w:pPr>
        <w:pStyle w:val="NoSpacing"/>
        <w:rPr>
          <w:rFonts w:asciiTheme="minorHAnsi" w:eastAsia="Times New Roman" w:hAnsiTheme="minorHAnsi" w:cstheme="minorHAnsi"/>
          <w:bCs/>
          <w:color w:val="000000" w:themeColor="text1"/>
          <w:sz w:val="32"/>
          <w:szCs w:val="32"/>
        </w:rPr>
      </w:pPr>
      <w:r w:rsidRPr="00A50849">
        <w:rPr>
          <w:rFonts w:asciiTheme="minorHAnsi" w:eastAsia="Times New Roman" w:hAnsiTheme="minorHAnsi" w:cstheme="minorHAnsi"/>
          <w:bCs/>
          <w:color w:val="000000" w:themeColor="text1"/>
          <w:sz w:val="32"/>
          <w:szCs w:val="32"/>
        </w:rPr>
        <w:t>To equip students with the understanding and application of mathematical skills and processes to foster a drive for advanced mathematics and higher-level thinking.</w:t>
      </w:r>
    </w:p>
    <w:p w14:paraId="01875037" w14:textId="77777777" w:rsidR="00434752" w:rsidRPr="00A50849" w:rsidRDefault="00434752" w:rsidP="00434752">
      <w:pPr>
        <w:pStyle w:val="NoSpacing"/>
        <w:jc w:val="center"/>
        <w:rPr>
          <w:rFonts w:asciiTheme="minorHAnsi" w:hAnsiTheme="minorHAnsi" w:cstheme="minorHAnsi"/>
          <w:b/>
          <w:color w:val="000000" w:themeColor="text1"/>
          <w:sz w:val="32"/>
          <w:szCs w:val="32"/>
        </w:rPr>
      </w:pPr>
    </w:p>
    <w:p w14:paraId="3F1D0E58" w14:textId="77777777" w:rsidR="00434752" w:rsidRPr="00A50849" w:rsidRDefault="00434752" w:rsidP="00434752">
      <w:pPr>
        <w:pStyle w:val="NoSpacing"/>
        <w:jc w:val="center"/>
        <w:rPr>
          <w:rFonts w:asciiTheme="minorHAnsi" w:hAnsiTheme="minorHAnsi" w:cstheme="minorHAnsi"/>
          <w:color w:val="000000" w:themeColor="text1"/>
          <w:sz w:val="32"/>
          <w:szCs w:val="32"/>
        </w:rPr>
      </w:pPr>
    </w:p>
    <w:p w14:paraId="58BC20EF" w14:textId="77777777" w:rsidR="00434752" w:rsidRPr="00A50849" w:rsidRDefault="00434752" w:rsidP="00434752">
      <w:pPr>
        <w:pStyle w:val="NoSpacing"/>
        <w:jc w:val="center"/>
        <w:rPr>
          <w:rFonts w:asciiTheme="minorHAnsi" w:hAnsiTheme="minorHAnsi"/>
          <w:color w:val="000000" w:themeColor="text1"/>
          <w:sz w:val="32"/>
          <w:szCs w:val="32"/>
        </w:rPr>
      </w:pPr>
    </w:p>
    <w:p w14:paraId="44484365" w14:textId="77777777" w:rsidR="00434752" w:rsidRPr="00A50849" w:rsidRDefault="00434752" w:rsidP="00434752">
      <w:pPr>
        <w:pStyle w:val="NoSpacing"/>
        <w:jc w:val="center"/>
        <w:outlineLvl w:val="0"/>
        <w:rPr>
          <w:rFonts w:asciiTheme="minorHAnsi" w:hAnsiTheme="minorHAnsi" w:cstheme="minorHAnsi"/>
          <w:b/>
          <w:color w:val="000000" w:themeColor="text1"/>
          <w:sz w:val="32"/>
          <w:szCs w:val="32"/>
        </w:rPr>
      </w:pPr>
      <w:r w:rsidRPr="00A50849">
        <w:rPr>
          <w:rFonts w:asciiTheme="minorHAnsi" w:hAnsiTheme="minorHAnsi" w:cstheme="minorHAnsi"/>
          <w:b/>
          <w:color w:val="000000" w:themeColor="text1"/>
          <w:sz w:val="32"/>
          <w:szCs w:val="32"/>
        </w:rPr>
        <w:t>Math Department Mission Statement</w:t>
      </w:r>
    </w:p>
    <w:p w14:paraId="234E59FA" w14:textId="77777777" w:rsidR="00434752" w:rsidRPr="00A50849" w:rsidRDefault="00434752" w:rsidP="00434752">
      <w:pPr>
        <w:pStyle w:val="NoSpacing"/>
        <w:jc w:val="center"/>
        <w:outlineLvl w:val="0"/>
        <w:rPr>
          <w:rFonts w:asciiTheme="minorHAnsi" w:hAnsiTheme="minorHAnsi" w:cstheme="minorHAnsi"/>
          <w:b/>
          <w:color w:val="000000" w:themeColor="text1"/>
          <w:sz w:val="32"/>
          <w:szCs w:val="32"/>
        </w:rPr>
      </w:pPr>
    </w:p>
    <w:p w14:paraId="0FDE8EF6" w14:textId="77777777" w:rsidR="00434752" w:rsidRPr="00A50849" w:rsidRDefault="00434752" w:rsidP="00434752">
      <w:pPr>
        <w:pStyle w:val="NoSpacing"/>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To develop a community of learners who construct and communicate meaning from the mathematical world around them.  Students will experience mathematics that encourage them to think critically, discover and apply concepts to solve problems strategically.  Students will be encouraged to solve equations with accuracy, efficiency, and flexibility.  Furthermore, students will have a multitude of opportunities to apply mathematical tools and practice standards to solve real-world and multi-step problems.</w:t>
      </w:r>
    </w:p>
    <w:p w14:paraId="681F1D40" w14:textId="77777777" w:rsidR="00434752" w:rsidRPr="00A50849" w:rsidRDefault="00434752" w:rsidP="00434752">
      <w:pPr>
        <w:pStyle w:val="NoSpacing"/>
        <w:jc w:val="center"/>
        <w:outlineLvl w:val="0"/>
        <w:rPr>
          <w:rFonts w:asciiTheme="minorHAnsi" w:hAnsiTheme="minorHAnsi" w:cstheme="minorHAnsi"/>
          <w:b/>
          <w:color w:val="000000" w:themeColor="text1"/>
          <w:sz w:val="32"/>
          <w:szCs w:val="32"/>
        </w:rPr>
      </w:pPr>
    </w:p>
    <w:p w14:paraId="0CB20EB3" w14:textId="77777777" w:rsidR="00434752" w:rsidRPr="00A50849" w:rsidRDefault="00434752" w:rsidP="00434752">
      <w:pPr>
        <w:pStyle w:val="NoSpacing"/>
        <w:jc w:val="center"/>
        <w:outlineLvl w:val="0"/>
        <w:rPr>
          <w:rFonts w:asciiTheme="minorHAnsi" w:hAnsiTheme="minorHAnsi" w:cstheme="minorHAnsi"/>
          <w:b/>
          <w:color w:val="000000" w:themeColor="text1"/>
          <w:sz w:val="32"/>
          <w:szCs w:val="32"/>
        </w:rPr>
      </w:pPr>
      <w:r w:rsidRPr="00A50849">
        <w:rPr>
          <w:rFonts w:asciiTheme="minorHAnsi" w:hAnsiTheme="minorHAnsi" w:cstheme="minorHAnsi"/>
          <w:b/>
          <w:color w:val="000000" w:themeColor="text1"/>
          <w:sz w:val="32"/>
          <w:szCs w:val="32"/>
        </w:rPr>
        <w:t>Math Department Goals</w:t>
      </w:r>
    </w:p>
    <w:p w14:paraId="25EA9277" w14:textId="77777777" w:rsidR="00434752" w:rsidRPr="00A50849" w:rsidRDefault="00434752" w:rsidP="00434752">
      <w:pPr>
        <w:pStyle w:val="NoSpacing"/>
        <w:jc w:val="center"/>
        <w:outlineLvl w:val="0"/>
        <w:rPr>
          <w:rFonts w:asciiTheme="minorHAnsi" w:hAnsiTheme="minorHAnsi" w:cstheme="minorHAnsi"/>
          <w:b/>
          <w:color w:val="000000" w:themeColor="text1"/>
          <w:sz w:val="32"/>
          <w:szCs w:val="32"/>
        </w:rPr>
      </w:pPr>
    </w:p>
    <w:p w14:paraId="3301A3DE" w14:textId="77777777" w:rsidR="00434752" w:rsidRPr="00A50849" w:rsidRDefault="00434752" w:rsidP="00434752">
      <w:pPr>
        <w:pStyle w:val="NoSpacing"/>
        <w:numPr>
          <w:ilvl w:val="0"/>
          <w:numId w:val="37"/>
        </w:numPr>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Provide opportunities for student to develop computation skills, conceptual understanding, and problem-solving skills</w:t>
      </w:r>
    </w:p>
    <w:p w14:paraId="60F83DCF" w14:textId="77777777" w:rsidR="00434752" w:rsidRPr="00A50849" w:rsidRDefault="00434752" w:rsidP="00434752">
      <w:pPr>
        <w:pStyle w:val="NoSpacing"/>
        <w:numPr>
          <w:ilvl w:val="0"/>
          <w:numId w:val="37"/>
        </w:numPr>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Require students to explain, justify or prove their thinking through mathematical reasoning, modeling, and speaking</w:t>
      </w:r>
    </w:p>
    <w:p w14:paraId="2E6816F3" w14:textId="77777777" w:rsidR="00434752" w:rsidRPr="00A50849" w:rsidRDefault="00434752" w:rsidP="00434752">
      <w:pPr>
        <w:rPr>
          <w:color w:val="000000" w:themeColor="text1"/>
        </w:rPr>
      </w:pPr>
    </w:p>
    <w:p w14:paraId="6A453F91" w14:textId="77777777" w:rsidR="00434752" w:rsidRPr="00A50849" w:rsidRDefault="00434752" w:rsidP="00434752">
      <w:pPr>
        <w:rPr>
          <w:color w:val="000000" w:themeColor="text1"/>
        </w:rPr>
      </w:pPr>
    </w:p>
    <w:p w14:paraId="7DA48EF7" w14:textId="77777777" w:rsidR="00434752" w:rsidRPr="00A50849" w:rsidRDefault="00434752" w:rsidP="00434752">
      <w:pPr>
        <w:rPr>
          <w:color w:val="000000" w:themeColor="text1"/>
        </w:rPr>
      </w:pPr>
    </w:p>
    <w:p w14:paraId="2D0D8C26" w14:textId="77777777" w:rsidR="00434752" w:rsidRPr="00A50849" w:rsidRDefault="00434752" w:rsidP="00434752">
      <w:pPr>
        <w:rPr>
          <w:color w:val="000000" w:themeColor="text1"/>
        </w:rPr>
      </w:pPr>
    </w:p>
    <w:p w14:paraId="7BC64F5D" w14:textId="77777777" w:rsidR="00434752" w:rsidRPr="00A50849" w:rsidRDefault="00434752" w:rsidP="00434752">
      <w:pPr>
        <w:rPr>
          <w:color w:val="000000" w:themeColor="text1"/>
        </w:rPr>
      </w:pPr>
    </w:p>
    <w:p w14:paraId="01DFA085" w14:textId="77777777" w:rsidR="00434752" w:rsidRPr="00A50849" w:rsidRDefault="00434752" w:rsidP="00434752">
      <w:pPr>
        <w:rPr>
          <w:color w:val="000000" w:themeColor="text1"/>
        </w:rPr>
      </w:pPr>
    </w:p>
    <w:p w14:paraId="7B1DB9FF" w14:textId="77777777" w:rsidR="00434752" w:rsidRPr="00A50849" w:rsidRDefault="00434752" w:rsidP="00434752">
      <w:pPr>
        <w:rPr>
          <w:color w:val="000000" w:themeColor="text1"/>
        </w:rPr>
      </w:pPr>
    </w:p>
    <w:p w14:paraId="3E7567DF" w14:textId="77777777" w:rsidR="00434752" w:rsidRPr="00A50849" w:rsidRDefault="00434752" w:rsidP="00434752">
      <w:pPr>
        <w:rPr>
          <w:color w:val="000000" w:themeColor="text1"/>
        </w:rPr>
      </w:pPr>
    </w:p>
    <w:p w14:paraId="2165CB2E" w14:textId="79084686" w:rsidR="00434752" w:rsidRDefault="00434752"/>
    <w:p w14:paraId="4D86729F" w14:textId="39E825FD" w:rsidR="00473F70" w:rsidRDefault="00473F70"/>
    <w:p w14:paraId="1A0627CA" w14:textId="793131CB" w:rsidR="00473F70" w:rsidRDefault="00473F70"/>
    <w:p w14:paraId="6F502889" w14:textId="71301045" w:rsidR="00473F70" w:rsidRDefault="00473F70"/>
    <w:p w14:paraId="5BED14AF" w14:textId="313F73E3" w:rsidR="00473F70" w:rsidRDefault="00473F70"/>
    <w:p w14:paraId="6A4D9E09" w14:textId="3EB49F8E" w:rsidR="00473F70" w:rsidRDefault="00473F70"/>
    <w:p w14:paraId="779FDB70" w14:textId="68DF3C77" w:rsidR="00473F70" w:rsidRPr="00473F70" w:rsidRDefault="00473F70" w:rsidP="00473F70">
      <w:pPr>
        <w:tabs>
          <w:tab w:val="left" w:pos="360"/>
        </w:tabs>
        <w:rPr>
          <w:rFonts w:ascii="Calibri" w:hAnsi="Calibri" w:cs="Calibri"/>
          <w:color w:val="000000"/>
        </w:rPr>
      </w:pPr>
      <w:r w:rsidRPr="006D46DE">
        <w:rPr>
          <w:rFonts w:ascii="Calibri" w:hAnsi="Calibri" w:cs="Calibri"/>
          <w:color w:val="000000"/>
        </w:rPr>
        <w:lastRenderedPageBreak/>
        <w:t xml:space="preserve">Course </w:t>
      </w:r>
      <w:proofErr w:type="spellStart"/>
      <w:r w:rsidRPr="006D46DE">
        <w:rPr>
          <w:rFonts w:ascii="Calibri" w:hAnsi="Calibri" w:cs="Calibri"/>
          <w:color w:val="000000"/>
        </w:rPr>
        <w:t>Description</w:t>
      </w:r>
      <w:r w:rsidRPr="00473F70">
        <w:rPr>
          <w:rFonts w:ascii="Calibri" w:hAnsi="Calibri" w:cs="Calibri"/>
        </w:rPr>
        <w:t>AP</w:t>
      </w:r>
      <w:proofErr w:type="spellEnd"/>
      <w:r w:rsidRPr="00473F70">
        <w:rPr>
          <w:rFonts w:ascii="Calibri" w:hAnsi="Calibri" w:cs="Calibri"/>
        </w:rPr>
        <w:t xml:space="preserve"> Calculus AB is designed to be the equivalent of a first semester college calculus course devoted to topics in differential and integral calculus, focusing on students’ understanding of calculus concepts and provides experience with methods and applications. This course features a multi-representational approach to calculus, with concepts, results, and problems expressed graphically, numerically, analytically, and verbally. Exploring connections among these representations builds understanding of how calculus applies limits to develop important ideas, definitions, formulas, and theorems. </w:t>
      </w:r>
    </w:p>
    <w:p w14:paraId="47AE9F1E" w14:textId="3F095909" w:rsidR="00473F70" w:rsidRPr="00193849" w:rsidRDefault="00473F70" w:rsidP="00473F70">
      <w:pPr>
        <w:tabs>
          <w:tab w:val="left" w:pos="360"/>
        </w:tabs>
        <w:rPr>
          <w:color w:val="000000"/>
        </w:rPr>
      </w:pPr>
    </w:p>
    <w:p w14:paraId="111B2F12" w14:textId="77777777" w:rsidR="00473F70" w:rsidRPr="00C70529" w:rsidRDefault="00473F70" w:rsidP="00473F70">
      <w:pPr>
        <w:tabs>
          <w:tab w:val="left" w:pos="1080"/>
        </w:tabs>
        <w:rPr>
          <w:color w:val="000000"/>
        </w:rPr>
      </w:pPr>
    </w:p>
    <w:p w14:paraId="5AE991F7" w14:textId="77777777" w:rsidR="00473F70" w:rsidRPr="00C70529" w:rsidRDefault="00473F70" w:rsidP="00473F70">
      <w:pPr>
        <w:tabs>
          <w:tab w:val="left" w:pos="360"/>
        </w:tabs>
        <w:ind w:left="360"/>
        <w:rPr>
          <w:color w:val="000000"/>
        </w:rPr>
      </w:pPr>
      <w:r w:rsidRPr="00C70529">
        <w:rPr>
          <w:color w:val="000000"/>
        </w:rPr>
        <w:t>Course Instructional Materials</w:t>
      </w:r>
    </w:p>
    <w:p w14:paraId="4D91950F" w14:textId="77777777" w:rsidR="00473F70" w:rsidRPr="00193849" w:rsidRDefault="00473F70" w:rsidP="00473F70">
      <w:pPr>
        <w:numPr>
          <w:ilvl w:val="0"/>
          <w:numId w:val="1"/>
        </w:numPr>
        <w:tabs>
          <w:tab w:val="left" w:pos="810"/>
        </w:tabs>
        <w:snapToGrid w:val="0"/>
        <w:rPr>
          <w:rFonts w:eastAsia="Calibri" w:cs="Calibri"/>
          <w:color w:val="000000"/>
        </w:rPr>
      </w:pPr>
      <w:r w:rsidRPr="00C70529">
        <w:rPr>
          <w:color w:val="000000"/>
        </w:rPr>
        <w:t xml:space="preserve">LPS Adopted Textbooks and Programs </w:t>
      </w:r>
    </w:p>
    <w:p w14:paraId="083DE161" w14:textId="65616CB0" w:rsidR="00473F70" w:rsidRDefault="00473F70" w:rsidP="00473F70">
      <w:pPr>
        <w:numPr>
          <w:ilvl w:val="1"/>
          <w:numId w:val="1"/>
        </w:numPr>
        <w:tabs>
          <w:tab w:val="left" w:pos="810"/>
        </w:tabs>
        <w:snapToGrid w:val="0"/>
        <w:rPr>
          <w:rFonts w:eastAsia="Calibri" w:cs="Calibri"/>
          <w:color w:val="000000"/>
        </w:rPr>
      </w:pPr>
      <w:r>
        <w:rPr>
          <w:rFonts w:eastAsia="Calibri" w:cs="Calibri"/>
          <w:color w:val="000000"/>
        </w:rPr>
        <w:t>Wiley: Calculus – AP Edition</w:t>
      </w:r>
    </w:p>
    <w:p w14:paraId="6510429A" w14:textId="3511D5A5" w:rsidR="00473F70" w:rsidRPr="00C70529" w:rsidRDefault="00473F70" w:rsidP="00473F70">
      <w:pPr>
        <w:numPr>
          <w:ilvl w:val="1"/>
          <w:numId w:val="1"/>
        </w:numPr>
        <w:tabs>
          <w:tab w:val="left" w:pos="810"/>
        </w:tabs>
        <w:snapToGrid w:val="0"/>
        <w:rPr>
          <w:rFonts w:eastAsia="Calibri" w:cs="Calibri"/>
          <w:color w:val="000000"/>
        </w:rPr>
      </w:pPr>
      <w:r>
        <w:rPr>
          <w:rFonts w:eastAsia="Calibri" w:cs="Calibri"/>
          <w:color w:val="000000"/>
        </w:rPr>
        <w:t>Cengage: Calculus – Early Transcendental Functions</w:t>
      </w:r>
    </w:p>
    <w:p w14:paraId="3BD80C33" w14:textId="77777777" w:rsidR="00473F70" w:rsidRPr="00C70529" w:rsidRDefault="00473F70" w:rsidP="00473F70">
      <w:pPr>
        <w:numPr>
          <w:ilvl w:val="1"/>
          <w:numId w:val="1"/>
        </w:numPr>
        <w:tabs>
          <w:tab w:val="left" w:pos="810"/>
        </w:tabs>
        <w:snapToGrid w:val="0"/>
        <w:rPr>
          <w:rFonts w:eastAsia="Calibri" w:cs="Calibri"/>
          <w:color w:val="000000"/>
        </w:rPr>
      </w:pPr>
      <w:r>
        <w:rPr>
          <w:rFonts w:eastAsia="Calibri" w:cs="Calibri"/>
          <w:color w:val="000000"/>
        </w:rPr>
        <w:t>WebAssign</w:t>
      </w:r>
      <w:r w:rsidRPr="00C70529">
        <w:rPr>
          <w:rFonts w:eastAsia="Calibri" w:cs="Calibri"/>
          <w:color w:val="000000"/>
        </w:rPr>
        <w:t xml:space="preserve"> (Computer Based program supplementing </w:t>
      </w:r>
      <w:r>
        <w:rPr>
          <w:rFonts w:eastAsia="Calibri" w:cs="Calibri"/>
          <w:color w:val="000000"/>
        </w:rPr>
        <w:t>Cengage</w:t>
      </w:r>
      <w:r w:rsidRPr="00C70529">
        <w:rPr>
          <w:rFonts w:eastAsia="Calibri" w:cs="Calibri"/>
          <w:color w:val="000000"/>
        </w:rPr>
        <w:t>)</w:t>
      </w:r>
    </w:p>
    <w:p w14:paraId="6A58DCD6" w14:textId="77777777" w:rsidR="00473F70" w:rsidRPr="00C70529" w:rsidRDefault="00473F70" w:rsidP="00473F70">
      <w:pPr>
        <w:numPr>
          <w:ilvl w:val="0"/>
          <w:numId w:val="6"/>
        </w:numPr>
        <w:tabs>
          <w:tab w:val="left" w:pos="810"/>
        </w:tabs>
        <w:snapToGrid w:val="0"/>
        <w:rPr>
          <w:rFonts w:eastAsia="Calibri" w:cs="Calibri"/>
          <w:color w:val="000000"/>
        </w:rPr>
      </w:pPr>
      <w:r w:rsidRPr="00C70529">
        <w:rPr>
          <w:rFonts w:eastAsia="Calibri" w:cs="Calibri"/>
          <w:color w:val="000000"/>
        </w:rPr>
        <w:t>Khan Academy</w:t>
      </w:r>
    </w:p>
    <w:p w14:paraId="6E1CF58D" w14:textId="77777777" w:rsidR="00473F70" w:rsidRPr="00C70529" w:rsidRDefault="00473F70" w:rsidP="00473F70">
      <w:pPr>
        <w:numPr>
          <w:ilvl w:val="0"/>
          <w:numId w:val="6"/>
        </w:numPr>
        <w:tabs>
          <w:tab w:val="left" w:pos="810"/>
        </w:tabs>
        <w:snapToGrid w:val="0"/>
        <w:rPr>
          <w:rFonts w:eastAsia="Calibri" w:cs="Calibri"/>
          <w:color w:val="000000"/>
        </w:rPr>
      </w:pPr>
      <w:r w:rsidRPr="00C70529">
        <w:rPr>
          <w:rFonts w:eastAsia="Calibri" w:cs="Calibri"/>
          <w:color w:val="000000"/>
        </w:rPr>
        <w:t>Edmentum Exact Path</w:t>
      </w:r>
    </w:p>
    <w:p w14:paraId="68050D11" w14:textId="77777777" w:rsidR="00473F70" w:rsidRPr="00C70529" w:rsidRDefault="00473F70" w:rsidP="00473F70">
      <w:pPr>
        <w:tabs>
          <w:tab w:val="left" w:pos="810"/>
        </w:tabs>
        <w:rPr>
          <w:rFonts w:cs="Calibri"/>
          <w:color w:val="000000"/>
        </w:rPr>
      </w:pPr>
    </w:p>
    <w:p w14:paraId="24D34647" w14:textId="77777777" w:rsidR="00473F70" w:rsidRPr="00C70529" w:rsidRDefault="00473F70" w:rsidP="00473F70">
      <w:pPr>
        <w:tabs>
          <w:tab w:val="left" w:pos="360"/>
        </w:tabs>
        <w:ind w:left="360"/>
        <w:rPr>
          <w:color w:val="000000"/>
        </w:rPr>
      </w:pPr>
      <w:r w:rsidRPr="00C70529">
        <w:rPr>
          <w:color w:val="000000"/>
        </w:rPr>
        <w:t>Standards and NJDOE Mandates Guiding Instruction</w:t>
      </w:r>
    </w:p>
    <w:p w14:paraId="583BEA5B" w14:textId="77777777" w:rsidR="00473F70" w:rsidRPr="00C70529" w:rsidRDefault="00473F70" w:rsidP="00473F70">
      <w:pPr>
        <w:numPr>
          <w:ilvl w:val="1"/>
          <w:numId w:val="38"/>
        </w:numPr>
        <w:tabs>
          <w:tab w:val="left" w:pos="810"/>
        </w:tabs>
        <w:ind w:left="810"/>
        <w:rPr>
          <w:rFonts w:cs="Calibri"/>
          <w:color w:val="000000"/>
        </w:rPr>
      </w:pPr>
      <w:r w:rsidRPr="00C70529">
        <w:rPr>
          <w:rFonts w:cs="Calibri"/>
          <w:color w:val="000000"/>
        </w:rPr>
        <w:t>New Jersey Student Learning Standards</w:t>
      </w:r>
    </w:p>
    <w:p w14:paraId="0D9A99BA" w14:textId="77777777" w:rsidR="00473F70" w:rsidRPr="00C70529" w:rsidRDefault="00473F70" w:rsidP="00473F70">
      <w:pPr>
        <w:tabs>
          <w:tab w:val="left" w:pos="810"/>
        </w:tabs>
        <w:ind w:left="810" w:hanging="360"/>
        <w:rPr>
          <w:rStyle w:val="Hyperlink"/>
          <w:color w:val="000000"/>
          <w:sz w:val="28"/>
          <w:szCs w:val="28"/>
        </w:rPr>
      </w:pPr>
      <w:r w:rsidRPr="00C70529">
        <w:rPr>
          <w:rStyle w:val="Hyperlink"/>
          <w:color w:val="000000"/>
        </w:rPr>
        <w:tab/>
      </w:r>
      <w:hyperlink r:id="rId8" w:history="1">
        <w:r w:rsidRPr="00C70529">
          <w:rPr>
            <w:rStyle w:val="Hyperlink"/>
            <w:color w:val="000000"/>
          </w:rPr>
          <w:t>https://www.state.nj.us/education/cccs/</w:t>
        </w:r>
      </w:hyperlink>
    </w:p>
    <w:p w14:paraId="7F0820ED" w14:textId="77777777" w:rsidR="00473F70" w:rsidRPr="00C70529" w:rsidRDefault="00473F70" w:rsidP="00473F70">
      <w:pPr>
        <w:rPr>
          <w:rFonts w:cs="Calibri"/>
          <w:color w:val="000000"/>
        </w:rPr>
      </w:pPr>
    </w:p>
    <w:p w14:paraId="09348085" w14:textId="77777777" w:rsidR="00473F70" w:rsidRPr="00C70529" w:rsidRDefault="00473F70" w:rsidP="00473F70">
      <w:pPr>
        <w:rPr>
          <w:rFonts w:ascii="Calibri" w:eastAsia="Comic Sans MS" w:hAnsi="Calibri" w:cs="Calibri"/>
          <w:color w:val="000000"/>
        </w:rPr>
      </w:pPr>
    </w:p>
    <w:p w14:paraId="3E333234" w14:textId="77777777" w:rsidR="00473F70" w:rsidRPr="006D46DE" w:rsidRDefault="00473F70" w:rsidP="00473F70">
      <w:pPr>
        <w:rPr>
          <w:rFonts w:ascii="Calibri" w:eastAsia="Comic Sans MS" w:hAnsi="Calibri" w:cs="Calibri"/>
        </w:rPr>
      </w:pPr>
      <w:r w:rsidRPr="006D46DE">
        <w:rPr>
          <w:rFonts w:ascii="Calibri" w:eastAsia="Comic Sans MS" w:hAnsi="Calibri" w:cs="Calibri"/>
        </w:rPr>
        <w:t>Diversity, Equity, and Inclusion</w:t>
      </w:r>
    </w:p>
    <w:p w14:paraId="4D19BE18" w14:textId="77777777" w:rsidR="00473F70" w:rsidRPr="00C70529" w:rsidRDefault="00473F70" w:rsidP="00473F70">
      <w:pPr>
        <w:pStyle w:val="ListParagraph"/>
        <w:numPr>
          <w:ilvl w:val="0"/>
          <w:numId w:val="39"/>
        </w:numPr>
        <w:rPr>
          <w:rFonts w:eastAsia="Comic Sans MS" w:cs="Calibri"/>
        </w:rPr>
      </w:pPr>
      <w:r w:rsidRPr="00C70529">
        <w:rPr>
          <w:rFonts w:eastAsia="Comic Sans MS" w:cs="Calibri"/>
        </w:rPr>
        <w:t>Use students’ interests in conceptualized tasks</w:t>
      </w:r>
    </w:p>
    <w:p w14:paraId="6F9E8A50" w14:textId="77777777" w:rsidR="00473F70" w:rsidRPr="00C70529" w:rsidRDefault="00473F70" w:rsidP="00473F70">
      <w:pPr>
        <w:pStyle w:val="ListParagraph"/>
        <w:numPr>
          <w:ilvl w:val="0"/>
          <w:numId w:val="39"/>
        </w:numPr>
        <w:rPr>
          <w:rFonts w:eastAsia="Comic Sans MS" w:cs="Calibri"/>
        </w:rPr>
      </w:pPr>
      <w:r w:rsidRPr="00C70529">
        <w:rPr>
          <w:rFonts w:eastAsia="Comic Sans MS" w:cs="Calibri"/>
        </w:rPr>
        <w:t>Expose students to a diverse group of mathematicians</w:t>
      </w:r>
    </w:p>
    <w:p w14:paraId="302D18F9" w14:textId="77777777" w:rsidR="00473F70" w:rsidRPr="00C70529" w:rsidRDefault="00473F70" w:rsidP="00473F70">
      <w:pPr>
        <w:pStyle w:val="ListParagraph"/>
        <w:numPr>
          <w:ilvl w:val="0"/>
          <w:numId w:val="39"/>
        </w:numPr>
        <w:rPr>
          <w:rFonts w:eastAsia="Comic Sans MS" w:cs="Calibri"/>
        </w:rPr>
      </w:pPr>
      <w:r w:rsidRPr="00C70529">
        <w:rPr>
          <w:rFonts w:eastAsia="Comic Sans MS" w:cs="Calibri"/>
        </w:rPr>
        <w:t>Design assessments and assignments with a variety of response types</w:t>
      </w:r>
    </w:p>
    <w:p w14:paraId="4D23D050" w14:textId="77777777" w:rsidR="00473F70" w:rsidRPr="00C70529" w:rsidRDefault="00473F70" w:rsidP="00473F70">
      <w:pPr>
        <w:pStyle w:val="ListParagraph"/>
        <w:numPr>
          <w:ilvl w:val="0"/>
          <w:numId w:val="39"/>
        </w:numPr>
        <w:rPr>
          <w:rFonts w:eastAsia="Comic Sans MS" w:cs="Calibri"/>
        </w:rPr>
      </w:pPr>
      <w:r w:rsidRPr="00C70529">
        <w:rPr>
          <w:rFonts w:eastAsia="Comic Sans MS" w:cs="Calibri"/>
        </w:rPr>
        <w:t>Use systematic grading and participation methods</w:t>
      </w:r>
    </w:p>
    <w:p w14:paraId="71FB6E51" w14:textId="4E15EDB1" w:rsidR="00473F70" w:rsidRDefault="00473F70" w:rsidP="00473F70">
      <w:pPr>
        <w:pStyle w:val="ListParagraph"/>
        <w:numPr>
          <w:ilvl w:val="0"/>
          <w:numId w:val="39"/>
        </w:numPr>
        <w:rPr>
          <w:rFonts w:eastAsia="Comic Sans MS" w:cs="Calibri"/>
        </w:rPr>
      </w:pPr>
      <w:r w:rsidRPr="00C70529">
        <w:rPr>
          <w:rFonts w:eastAsia="Comic Sans MS" w:cs="Calibri"/>
        </w:rPr>
        <w:t>Encourage students to embrace a growth mindset</w:t>
      </w:r>
    </w:p>
    <w:p w14:paraId="3A4C7EC3" w14:textId="1CC6D23D" w:rsidR="00AB1CE8" w:rsidRDefault="00AB1CE8" w:rsidP="00AB1CE8">
      <w:pPr>
        <w:rPr>
          <w:rFonts w:eastAsia="Comic Sans MS" w:cs="Calibri"/>
        </w:rPr>
      </w:pPr>
    </w:p>
    <w:p w14:paraId="127C32CC" w14:textId="77777777" w:rsidR="00AB1CE8" w:rsidRPr="00AB1CE8" w:rsidRDefault="00AB1CE8" w:rsidP="00AB1CE8">
      <w:pPr>
        <w:rPr>
          <w:rFonts w:eastAsia="Comic Sans MS" w:cs="Calibri"/>
        </w:rPr>
      </w:pPr>
    </w:p>
    <w:tbl>
      <w:tblPr>
        <w:tblW w:w="0" w:type="auto"/>
        <w:tblInd w:w="138" w:type="dxa"/>
        <w:tblLook w:val="0000" w:firstRow="0" w:lastRow="0" w:firstColumn="0" w:lastColumn="0" w:noHBand="0" w:noVBand="0"/>
      </w:tblPr>
      <w:tblGrid>
        <w:gridCol w:w="10657"/>
      </w:tblGrid>
      <w:tr w:rsidR="00473F70" w:rsidRPr="00D96781" w14:paraId="0AED0876" w14:textId="77777777" w:rsidTr="00B41436">
        <w:trPr>
          <w:trHeight w:val="165"/>
        </w:trPr>
        <w:tc>
          <w:tcPr>
            <w:tcW w:w="10657" w:type="dxa"/>
            <w:tcBorders>
              <w:bottom w:val="single" w:sz="8" w:space="0" w:color="auto"/>
            </w:tcBorders>
            <w:shd w:val="clear" w:color="auto" w:fill="FFFFFF"/>
            <w:vAlign w:val="center"/>
          </w:tcPr>
          <w:p w14:paraId="159B8940" w14:textId="77777777" w:rsidR="00473F70" w:rsidRPr="00473F70" w:rsidRDefault="00473F70" w:rsidP="00C37FB2">
            <w:pPr>
              <w:rPr>
                <w:rFonts w:asciiTheme="minorHAnsi" w:hAnsiTheme="minorHAnsi" w:cstheme="minorHAnsi"/>
                <w:sz w:val="16"/>
                <w:szCs w:val="16"/>
              </w:rPr>
            </w:pPr>
            <w:r w:rsidRPr="00473F70">
              <w:rPr>
                <w:rFonts w:asciiTheme="minorHAnsi" w:hAnsiTheme="minorHAnsi" w:cstheme="minorHAnsi"/>
                <w:b/>
                <w:noProof/>
                <w:color w:val="292929"/>
              </w:rPr>
              <w:t>Career Ready Practices</w:t>
            </w:r>
          </w:p>
        </w:tc>
      </w:tr>
      <w:tr w:rsidR="00473F70" w:rsidRPr="000E5911" w14:paraId="0FBF7B96" w14:textId="77777777" w:rsidTr="00B41436">
        <w:trPr>
          <w:trHeight w:val="165"/>
        </w:trPr>
        <w:tc>
          <w:tcPr>
            <w:tcW w:w="10657" w:type="dxa"/>
          </w:tcPr>
          <w:p w14:paraId="426A5F28" w14:textId="77777777" w:rsidR="00473F70" w:rsidRPr="00473F70" w:rsidRDefault="00473F70" w:rsidP="00C37FB2">
            <w:pPr>
              <w:spacing w:after="240"/>
              <w:rPr>
                <w:rFonts w:asciiTheme="minorHAnsi" w:hAnsiTheme="minorHAnsi" w:cstheme="minorHAnsi"/>
              </w:rPr>
            </w:pPr>
            <w:r w:rsidRPr="00473F70">
              <w:rPr>
                <w:rFonts w:asciiTheme="minorHAnsi" w:hAnsiTheme="minorHAnsi" w:cstheme="minorHAnsi"/>
              </w:rPr>
              <w:t>CRP2.   Apply appropriate academic and technical skills.</w:t>
            </w:r>
          </w:p>
          <w:p w14:paraId="05D147B9" w14:textId="77777777" w:rsidR="00473F70" w:rsidRPr="00473F70" w:rsidRDefault="00473F70" w:rsidP="00C37FB2">
            <w:pPr>
              <w:spacing w:before="240" w:after="240"/>
              <w:rPr>
                <w:rFonts w:asciiTheme="minorHAnsi" w:hAnsiTheme="minorHAnsi" w:cstheme="minorHAnsi"/>
              </w:rPr>
            </w:pPr>
            <w:r w:rsidRPr="00473F70">
              <w:rPr>
                <w:rFonts w:asciiTheme="minorHAnsi" w:hAnsiTheme="minorHAnsi" w:cstheme="minorHAnsi"/>
              </w:rPr>
              <w:t>CRP4.   Communicate clearly and effectively and with reason.</w:t>
            </w:r>
          </w:p>
          <w:p w14:paraId="48B9471E" w14:textId="77777777" w:rsidR="00473F70" w:rsidRPr="00473F70" w:rsidRDefault="00473F70" w:rsidP="00C37FB2">
            <w:pPr>
              <w:spacing w:before="240" w:after="240"/>
              <w:rPr>
                <w:rFonts w:asciiTheme="minorHAnsi" w:hAnsiTheme="minorHAnsi" w:cstheme="minorHAnsi"/>
              </w:rPr>
            </w:pPr>
            <w:r w:rsidRPr="00473F70">
              <w:rPr>
                <w:rFonts w:asciiTheme="minorHAnsi" w:hAnsiTheme="minorHAnsi" w:cstheme="minorHAnsi"/>
              </w:rPr>
              <w:t>CRP6.   Demonstrate creativity and innovation.</w:t>
            </w:r>
          </w:p>
          <w:p w14:paraId="06EA2B9C" w14:textId="77777777" w:rsidR="00473F70" w:rsidRPr="00473F70" w:rsidRDefault="00473F70" w:rsidP="00C37FB2">
            <w:pPr>
              <w:spacing w:before="240" w:after="240"/>
              <w:rPr>
                <w:rFonts w:asciiTheme="minorHAnsi" w:hAnsiTheme="minorHAnsi" w:cstheme="minorHAnsi"/>
              </w:rPr>
            </w:pPr>
            <w:r w:rsidRPr="00473F70">
              <w:rPr>
                <w:rFonts w:asciiTheme="minorHAnsi" w:hAnsiTheme="minorHAnsi" w:cstheme="minorHAnsi"/>
              </w:rPr>
              <w:t>CRP8.   Utilize critical thinking to make sense of problems and persevere in solving them.</w:t>
            </w:r>
          </w:p>
          <w:p w14:paraId="6097ADC0" w14:textId="77777777" w:rsidR="00473F70" w:rsidRPr="00473F70" w:rsidRDefault="00473F70" w:rsidP="00C37FB2">
            <w:pPr>
              <w:spacing w:before="240" w:after="240"/>
              <w:rPr>
                <w:rFonts w:asciiTheme="minorHAnsi" w:hAnsiTheme="minorHAnsi" w:cstheme="minorHAnsi"/>
              </w:rPr>
            </w:pPr>
            <w:r w:rsidRPr="00473F70">
              <w:rPr>
                <w:rFonts w:asciiTheme="minorHAnsi" w:hAnsiTheme="minorHAnsi" w:cstheme="minorHAnsi"/>
              </w:rPr>
              <w:t>CRP11.   Use technology to enhance productivity.</w:t>
            </w:r>
          </w:p>
          <w:p w14:paraId="7FE39D8C" w14:textId="77777777" w:rsidR="00473F70" w:rsidRDefault="00473F70" w:rsidP="00C37FB2">
            <w:pPr>
              <w:spacing w:before="240" w:after="240"/>
              <w:rPr>
                <w:rFonts w:asciiTheme="minorHAnsi" w:hAnsiTheme="minorHAnsi" w:cstheme="minorHAnsi"/>
              </w:rPr>
            </w:pPr>
            <w:r w:rsidRPr="00473F70">
              <w:rPr>
                <w:rFonts w:asciiTheme="minorHAnsi" w:hAnsiTheme="minorHAnsi" w:cstheme="minorHAnsi"/>
              </w:rPr>
              <w:t>CRP12.   Work productively in teams while using cultural global competence.</w:t>
            </w:r>
          </w:p>
          <w:p w14:paraId="65A33AD1" w14:textId="77777777" w:rsidR="0015165C" w:rsidRDefault="0015165C" w:rsidP="0015165C">
            <w:pPr>
              <w:jc w:val="center"/>
              <w:rPr>
                <w:rFonts w:ascii="Cambria" w:hAnsi="Cambria" w:cs="Calibri"/>
                <w:b/>
                <w:szCs w:val="20"/>
                <w:u w:val="single"/>
              </w:rPr>
            </w:pPr>
          </w:p>
          <w:p w14:paraId="1E27D327" w14:textId="77777777" w:rsidR="0015165C" w:rsidRDefault="0015165C" w:rsidP="0015165C">
            <w:pPr>
              <w:jc w:val="center"/>
              <w:rPr>
                <w:rFonts w:ascii="Cambria" w:hAnsi="Cambria" w:cs="Calibri"/>
                <w:b/>
                <w:szCs w:val="20"/>
                <w:u w:val="single"/>
              </w:rPr>
            </w:pPr>
          </w:p>
          <w:p w14:paraId="34DFDAF9" w14:textId="77777777" w:rsidR="0015165C" w:rsidRDefault="0015165C" w:rsidP="0015165C">
            <w:pPr>
              <w:jc w:val="center"/>
              <w:rPr>
                <w:rFonts w:ascii="Cambria" w:hAnsi="Cambria" w:cs="Calibri"/>
                <w:b/>
                <w:szCs w:val="20"/>
                <w:u w:val="single"/>
              </w:rPr>
            </w:pPr>
          </w:p>
          <w:p w14:paraId="5B72AA97" w14:textId="77777777" w:rsidR="0015165C" w:rsidRDefault="0015165C" w:rsidP="0015165C">
            <w:pPr>
              <w:jc w:val="center"/>
              <w:rPr>
                <w:rFonts w:ascii="Cambria" w:hAnsi="Cambria" w:cs="Calibri"/>
                <w:b/>
                <w:szCs w:val="20"/>
                <w:u w:val="single"/>
              </w:rPr>
            </w:pPr>
          </w:p>
          <w:p w14:paraId="09D7DA7D" w14:textId="77777777" w:rsidR="0015165C" w:rsidRDefault="0015165C" w:rsidP="0015165C">
            <w:pPr>
              <w:jc w:val="center"/>
              <w:rPr>
                <w:rFonts w:ascii="Cambria" w:hAnsi="Cambria" w:cs="Calibri"/>
                <w:b/>
                <w:szCs w:val="20"/>
                <w:u w:val="single"/>
              </w:rPr>
            </w:pPr>
          </w:p>
          <w:p w14:paraId="48A8EE18" w14:textId="77777777" w:rsidR="0015165C" w:rsidRDefault="0015165C" w:rsidP="0015165C">
            <w:pPr>
              <w:rPr>
                <w:rFonts w:ascii="Cambria" w:hAnsi="Cambria" w:cs="Calibri"/>
                <w:b/>
                <w:szCs w:val="20"/>
                <w:u w:val="single"/>
              </w:rPr>
            </w:pPr>
          </w:p>
          <w:p w14:paraId="6449CDD7" w14:textId="77777777" w:rsidR="0015165C" w:rsidRDefault="0015165C" w:rsidP="0015165C">
            <w:pPr>
              <w:rPr>
                <w:rFonts w:ascii="Cambria" w:hAnsi="Cambria" w:cs="Calibri"/>
                <w:b/>
                <w:szCs w:val="20"/>
                <w:u w:val="single"/>
              </w:rPr>
            </w:pPr>
          </w:p>
          <w:p w14:paraId="05A6C268" w14:textId="599C8291" w:rsidR="0015165C" w:rsidRDefault="0015165C" w:rsidP="0015165C">
            <w:pPr>
              <w:jc w:val="center"/>
              <w:rPr>
                <w:rFonts w:ascii="Cambria" w:hAnsi="Cambria" w:cs="Calibri"/>
                <w:b/>
                <w:szCs w:val="20"/>
                <w:u w:val="single"/>
              </w:rPr>
            </w:pPr>
            <w:r>
              <w:rPr>
                <w:rFonts w:ascii="Cambria" w:hAnsi="Cambria" w:cs="Calibri"/>
                <w:b/>
                <w:szCs w:val="20"/>
                <w:u w:val="single"/>
              </w:rPr>
              <w:lastRenderedPageBreak/>
              <w:t xml:space="preserve">AP </w:t>
            </w:r>
            <w:r w:rsidRPr="0052131B">
              <w:rPr>
                <w:rFonts w:ascii="Cambria" w:hAnsi="Cambria" w:cs="Calibri"/>
                <w:b/>
                <w:szCs w:val="20"/>
                <w:u w:val="single"/>
              </w:rPr>
              <w:t>Calculus</w:t>
            </w:r>
            <w:r>
              <w:rPr>
                <w:rFonts w:ascii="Cambria" w:hAnsi="Cambria" w:cs="Calibri"/>
                <w:b/>
                <w:szCs w:val="20"/>
                <w:u w:val="single"/>
              </w:rPr>
              <w:t xml:space="preserve"> AB</w:t>
            </w:r>
            <w:r w:rsidRPr="0052131B">
              <w:rPr>
                <w:rFonts w:ascii="Cambria" w:hAnsi="Cambria" w:cs="Calibri"/>
                <w:b/>
                <w:szCs w:val="20"/>
                <w:u w:val="single"/>
              </w:rPr>
              <w:t xml:space="preserve"> </w:t>
            </w:r>
            <w:r>
              <w:rPr>
                <w:rFonts w:ascii="Cambria" w:hAnsi="Cambria" w:cs="Calibri"/>
                <w:b/>
                <w:szCs w:val="20"/>
                <w:u w:val="single"/>
              </w:rPr>
              <w:t>2022-2023</w:t>
            </w:r>
          </w:p>
          <w:p w14:paraId="697CC427" w14:textId="77777777" w:rsidR="0015165C" w:rsidRPr="0052131B" w:rsidRDefault="0015165C" w:rsidP="0015165C">
            <w:pPr>
              <w:jc w:val="center"/>
              <w:rPr>
                <w:rFonts w:ascii="Cambria" w:hAnsi="Cambria" w:cs="Calibri"/>
                <w:b/>
                <w:szCs w:val="20"/>
                <w:u w:val="single"/>
              </w:rPr>
            </w:pPr>
            <w:r>
              <w:rPr>
                <w:rFonts w:ascii="Cambria" w:hAnsi="Cambria" w:cs="Calibri"/>
                <w:b/>
                <w:szCs w:val="20"/>
                <w:u w:val="single"/>
              </w:rPr>
              <w:t>Pacing Guide</w:t>
            </w:r>
          </w:p>
          <w:p w14:paraId="727E0B18" w14:textId="77777777" w:rsidR="0015165C" w:rsidRPr="00BB0E82" w:rsidRDefault="0015165C" w:rsidP="0015165C">
            <w:pPr>
              <w:rPr>
                <w:rFonts w:ascii="Cambria" w:hAnsi="Cambria" w:cs="Calibri"/>
                <w:sz w:val="13"/>
                <w:szCs w:val="20"/>
              </w:rPr>
            </w:pPr>
          </w:p>
          <w:p w14:paraId="687C8C61" w14:textId="77777777" w:rsidR="0015165C" w:rsidRPr="0052131B" w:rsidRDefault="0015165C" w:rsidP="0015165C">
            <w:pPr>
              <w:rPr>
                <w:rFonts w:ascii="Cambria" w:hAnsi="Cambria" w:cs="Calibri"/>
                <w:color w:val="FF0000"/>
                <w:sz w:val="18"/>
                <w:szCs w:val="18"/>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260"/>
              <w:gridCol w:w="5400"/>
            </w:tblGrid>
            <w:tr w:rsidR="0015165C" w:rsidRPr="0052131B" w14:paraId="56BC0779" w14:textId="77777777" w:rsidTr="006927CB">
              <w:trPr>
                <w:trHeight w:val="242"/>
              </w:trPr>
              <w:tc>
                <w:tcPr>
                  <w:tcW w:w="3060" w:type="dxa"/>
                  <w:shd w:val="clear" w:color="auto" w:fill="auto"/>
                </w:tcPr>
                <w:p w14:paraId="0D225E67" w14:textId="77777777" w:rsidR="0015165C" w:rsidRPr="00DD2A94" w:rsidRDefault="0015165C" w:rsidP="0015165C">
                  <w:pPr>
                    <w:rPr>
                      <w:rFonts w:ascii="Cambria" w:hAnsi="Cambria" w:cs="Calibri"/>
                      <w:b/>
                      <w:bCs/>
                      <w:sz w:val="18"/>
                      <w:szCs w:val="18"/>
                    </w:rPr>
                  </w:pPr>
                  <w:r w:rsidRPr="00DD2A94">
                    <w:rPr>
                      <w:rFonts w:ascii="Cambria" w:hAnsi="Cambria" w:cs="Calibri"/>
                      <w:b/>
                      <w:bCs/>
                      <w:sz w:val="18"/>
                      <w:szCs w:val="18"/>
                    </w:rPr>
                    <w:t>Unit #0</w:t>
                  </w:r>
                </w:p>
                <w:p w14:paraId="7A8C3DE0" w14:textId="77777777" w:rsidR="0015165C" w:rsidRPr="0052131B" w:rsidRDefault="0015165C" w:rsidP="0015165C">
                  <w:pPr>
                    <w:rPr>
                      <w:rFonts w:ascii="Cambria" w:hAnsi="Cambria" w:cs="Calibri"/>
                      <w:sz w:val="18"/>
                      <w:szCs w:val="18"/>
                    </w:rPr>
                  </w:pPr>
                  <w:r w:rsidRPr="0052131B">
                    <w:rPr>
                      <w:rFonts w:ascii="Cambria" w:hAnsi="Cambria" w:cs="Calibri"/>
                      <w:sz w:val="18"/>
                      <w:szCs w:val="18"/>
                    </w:rPr>
                    <w:t>Preparation for Calculus</w:t>
                  </w:r>
                </w:p>
                <w:p w14:paraId="712EBDDF" w14:textId="77777777" w:rsidR="0015165C" w:rsidRPr="0052131B" w:rsidRDefault="0015165C" w:rsidP="0015165C">
                  <w:pPr>
                    <w:rPr>
                      <w:rFonts w:ascii="Cambria" w:hAnsi="Cambria" w:cs="Calibri"/>
                      <w:sz w:val="18"/>
                      <w:szCs w:val="18"/>
                    </w:rPr>
                  </w:pPr>
                </w:p>
              </w:tc>
              <w:tc>
                <w:tcPr>
                  <w:tcW w:w="1260" w:type="dxa"/>
                  <w:shd w:val="clear" w:color="auto" w:fill="auto"/>
                </w:tcPr>
                <w:p w14:paraId="29370BD3" w14:textId="77777777" w:rsidR="0015165C" w:rsidRDefault="0015165C" w:rsidP="0015165C">
                  <w:pPr>
                    <w:rPr>
                      <w:rFonts w:ascii="Cambria" w:hAnsi="Cambria" w:cs="Calibri"/>
                      <w:sz w:val="18"/>
                      <w:szCs w:val="18"/>
                    </w:rPr>
                  </w:pPr>
                  <w:r>
                    <w:rPr>
                      <w:rFonts w:ascii="Cambria" w:hAnsi="Cambria" w:cs="Calibri"/>
                      <w:sz w:val="18"/>
                      <w:szCs w:val="18"/>
                    </w:rPr>
                    <w:t>4 days</w:t>
                  </w:r>
                </w:p>
                <w:p w14:paraId="3FCD6236" w14:textId="77777777" w:rsidR="0015165C" w:rsidRDefault="0015165C" w:rsidP="0015165C">
                  <w:pPr>
                    <w:rPr>
                      <w:rFonts w:ascii="Cambria" w:hAnsi="Cambria" w:cs="Calibri"/>
                      <w:sz w:val="18"/>
                      <w:szCs w:val="18"/>
                    </w:rPr>
                  </w:pPr>
                  <w:r>
                    <w:rPr>
                      <w:rFonts w:ascii="Cambria" w:hAnsi="Cambria" w:cs="Calibri"/>
                      <w:sz w:val="18"/>
                      <w:szCs w:val="18"/>
                    </w:rPr>
                    <w:t>Review</w:t>
                  </w:r>
                </w:p>
                <w:p w14:paraId="453D932D" w14:textId="77777777" w:rsidR="0015165C" w:rsidRPr="0052131B" w:rsidRDefault="0015165C" w:rsidP="0015165C">
                  <w:pPr>
                    <w:rPr>
                      <w:rFonts w:ascii="Cambria" w:hAnsi="Cambria" w:cs="Calibri"/>
                      <w:sz w:val="18"/>
                      <w:szCs w:val="18"/>
                    </w:rPr>
                  </w:pPr>
                  <w:r>
                    <w:rPr>
                      <w:rFonts w:ascii="Cambria" w:hAnsi="Cambria" w:cs="Calibri"/>
                      <w:sz w:val="18"/>
                      <w:szCs w:val="18"/>
                    </w:rPr>
                    <w:t>9/6-9/9</w:t>
                  </w:r>
                </w:p>
              </w:tc>
              <w:tc>
                <w:tcPr>
                  <w:tcW w:w="5400" w:type="dxa"/>
                  <w:shd w:val="clear" w:color="auto" w:fill="auto"/>
                </w:tcPr>
                <w:p w14:paraId="6643EBDA" w14:textId="77777777" w:rsidR="0015165C" w:rsidRPr="0052131B" w:rsidRDefault="0015165C" w:rsidP="0015165C">
                  <w:pPr>
                    <w:rPr>
                      <w:rFonts w:ascii="Cambria" w:hAnsi="Cambria" w:cs="Calibri"/>
                      <w:sz w:val="18"/>
                      <w:szCs w:val="18"/>
                    </w:rPr>
                  </w:pPr>
                </w:p>
              </w:tc>
            </w:tr>
            <w:tr w:rsidR="0015165C" w:rsidRPr="0052131B" w14:paraId="2AA20BA9" w14:textId="77777777" w:rsidTr="006927CB">
              <w:trPr>
                <w:trHeight w:val="432"/>
              </w:trPr>
              <w:tc>
                <w:tcPr>
                  <w:tcW w:w="4320" w:type="dxa"/>
                  <w:gridSpan w:val="2"/>
                  <w:shd w:val="clear" w:color="auto" w:fill="auto"/>
                </w:tcPr>
                <w:p w14:paraId="0677A1C6" w14:textId="77777777" w:rsidR="0015165C" w:rsidRPr="0052131B" w:rsidRDefault="0015165C" w:rsidP="0015165C">
                  <w:pPr>
                    <w:spacing w:line="360" w:lineRule="auto"/>
                    <w:rPr>
                      <w:sz w:val="18"/>
                      <w:szCs w:val="18"/>
                    </w:rPr>
                  </w:pPr>
                  <w:r w:rsidRPr="0052131B">
                    <w:rPr>
                      <w:sz w:val="18"/>
                      <w:szCs w:val="18"/>
                    </w:rPr>
                    <w:t>Graphs and Models</w:t>
                  </w:r>
                </w:p>
                <w:p w14:paraId="3685E33A" w14:textId="77777777" w:rsidR="0015165C" w:rsidRPr="0052131B" w:rsidRDefault="0015165C" w:rsidP="0015165C">
                  <w:pPr>
                    <w:spacing w:line="360" w:lineRule="auto"/>
                    <w:rPr>
                      <w:sz w:val="18"/>
                      <w:szCs w:val="18"/>
                    </w:rPr>
                  </w:pPr>
                  <w:r w:rsidRPr="0052131B">
                    <w:rPr>
                      <w:sz w:val="18"/>
                      <w:szCs w:val="18"/>
                    </w:rPr>
                    <w:t>Linear Models</w:t>
                  </w:r>
                </w:p>
                <w:p w14:paraId="496AE7AF" w14:textId="77777777" w:rsidR="0015165C" w:rsidRDefault="0015165C" w:rsidP="0015165C">
                  <w:pPr>
                    <w:spacing w:line="360" w:lineRule="auto"/>
                    <w:rPr>
                      <w:sz w:val="18"/>
                      <w:szCs w:val="18"/>
                    </w:rPr>
                  </w:pPr>
                  <w:r w:rsidRPr="0052131B">
                    <w:rPr>
                      <w:sz w:val="18"/>
                      <w:szCs w:val="18"/>
                    </w:rPr>
                    <w:t>Rates of Change</w:t>
                  </w:r>
                </w:p>
                <w:p w14:paraId="25470695" w14:textId="77777777" w:rsidR="0015165C" w:rsidRPr="0052131B" w:rsidRDefault="0015165C" w:rsidP="0015165C">
                  <w:pPr>
                    <w:spacing w:line="360" w:lineRule="auto"/>
                    <w:rPr>
                      <w:sz w:val="18"/>
                      <w:szCs w:val="18"/>
                    </w:rPr>
                  </w:pPr>
                  <w:r>
                    <w:rPr>
                      <w:sz w:val="18"/>
                      <w:szCs w:val="18"/>
                    </w:rPr>
                    <w:t>Domain &amp; Range</w:t>
                  </w:r>
                </w:p>
                <w:p w14:paraId="30D44C16" w14:textId="77777777" w:rsidR="0015165C" w:rsidRPr="0052131B" w:rsidRDefault="0015165C" w:rsidP="0015165C">
                  <w:pPr>
                    <w:spacing w:line="360" w:lineRule="auto"/>
                    <w:rPr>
                      <w:sz w:val="18"/>
                      <w:szCs w:val="18"/>
                    </w:rPr>
                  </w:pPr>
                  <w:r w:rsidRPr="0052131B">
                    <w:rPr>
                      <w:sz w:val="18"/>
                      <w:szCs w:val="18"/>
                    </w:rPr>
                    <w:t>Functions &amp; Their Graphs</w:t>
                  </w:r>
                </w:p>
                <w:p w14:paraId="5B77A62E" w14:textId="77777777" w:rsidR="0015165C" w:rsidRDefault="0015165C" w:rsidP="0015165C">
                  <w:pPr>
                    <w:spacing w:line="360" w:lineRule="auto"/>
                    <w:rPr>
                      <w:sz w:val="18"/>
                      <w:szCs w:val="18"/>
                    </w:rPr>
                  </w:pPr>
                  <w:r w:rsidRPr="0052131B">
                    <w:rPr>
                      <w:sz w:val="18"/>
                      <w:szCs w:val="18"/>
                    </w:rPr>
                    <w:t>Fitting Models to Data</w:t>
                  </w:r>
                </w:p>
                <w:p w14:paraId="182F29C6" w14:textId="77777777" w:rsidR="0015165C" w:rsidRPr="0052131B" w:rsidRDefault="0015165C" w:rsidP="0015165C">
                  <w:pPr>
                    <w:spacing w:line="360" w:lineRule="auto"/>
                    <w:rPr>
                      <w:sz w:val="18"/>
                      <w:szCs w:val="18"/>
                    </w:rPr>
                  </w:pPr>
                  <w:r>
                    <w:rPr>
                      <w:sz w:val="18"/>
                      <w:szCs w:val="18"/>
                    </w:rPr>
                    <w:t>Composite Functions</w:t>
                  </w:r>
                </w:p>
                <w:p w14:paraId="64625C75" w14:textId="77777777" w:rsidR="0015165C" w:rsidRPr="0052131B" w:rsidRDefault="0015165C" w:rsidP="0015165C">
                  <w:pPr>
                    <w:spacing w:line="360" w:lineRule="auto"/>
                    <w:rPr>
                      <w:sz w:val="18"/>
                      <w:szCs w:val="18"/>
                    </w:rPr>
                  </w:pPr>
                  <w:r w:rsidRPr="0052131B">
                    <w:rPr>
                      <w:sz w:val="18"/>
                      <w:szCs w:val="18"/>
                    </w:rPr>
                    <w:t>Inverse Functions</w:t>
                  </w:r>
                </w:p>
                <w:p w14:paraId="2C81D1F1" w14:textId="77777777" w:rsidR="0015165C" w:rsidRPr="0052131B" w:rsidRDefault="0015165C" w:rsidP="0015165C">
                  <w:pPr>
                    <w:spacing w:line="360" w:lineRule="auto"/>
                    <w:rPr>
                      <w:sz w:val="18"/>
                      <w:szCs w:val="18"/>
                    </w:rPr>
                  </w:pPr>
                  <w:r w:rsidRPr="0052131B">
                    <w:rPr>
                      <w:sz w:val="18"/>
                      <w:szCs w:val="18"/>
                    </w:rPr>
                    <w:t>Exponential Functions</w:t>
                  </w:r>
                </w:p>
                <w:p w14:paraId="0B5FD170" w14:textId="77777777" w:rsidR="0015165C" w:rsidRPr="0052131B" w:rsidRDefault="0015165C" w:rsidP="0015165C">
                  <w:pPr>
                    <w:spacing w:line="360" w:lineRule="auto"/>
                    <w:rPr>
                      <w:sz w:val="18"/>
                      <w:szCs w:val="18"/>
                    </w:rPr>
                  </w:pPr>
                  <w:r w:rsidRPr="0052131B">
                    <w:rPr>
                      <w:sz w:val="18"/>
                      <w:szCs w:val="18"/>
                    </w:rPr>
                    <w:t>Logarithmic Functions</w:t>
                  </w:r>
                </w:p>
              </w:tc>
              <w:tc>
                <w:tcPr>
                  <w:tcW w:w="5400" w:type="dxa"/>
                  <w:shd w:val="clear" w:color="auto" w:fill="auto"/>
                </w:tcPr>
                <w:p w14:paraId="75F262B7" w14:textId="77777777" w:rsidR="0015165C" w:rsidRPr="0052131B" w:rsidRDefault="0015165C" w:rsidP="0015165C">
                  <w:pPr>
                    <w:rPr>
                      <w:rFonts w:ascii="Cambria" w:hAnsi="Cambria"/>
                      <w:sz w:val="18"/>
                      <w:szCs w:val="18"/>
                    </w:rPr>
                  </w:pPr>
                  <w:r w:rsidRPr="0052131B">
                    <w:rPr>
                      <w:rFonts w:ascii="Cambria" w:hAnsi="Cambria"/>
                      <w:b/>
                      <w:sz w:val="18"/>
                      <w:szCs w:val="18"/>
                    </w:rPr>
                    <w:t>Essential Questions:</w:t>
                  </w:r>
                  <w:r w:rsidRPr="0052131B">
                    <w:rPr>
                      <w:rFonts w:ascii="Cambria" w:hAnsi="Cambria"/>
                      <w:sz w:val="18"/>
                      <w:szCs w:val="18"/>
                    </w:rPr>
                    <w:t xml:space="preserve">  </w:t>
                  </w:r>
                </w:p>
                <w:p w14:paraId="6EC20D0D" w14:textId="77777777" w:rsidR="0015165C" w:rsidRPr="0052131B" w:rsidRDefault="0015165C" w:rsidP="0015165C">
                  <w:pPr>
                    <w:rPr>
                      <w:rFonts w:ascii="Cambria" w:hAnsi="Cambria"/>
                      <w:sz w:val="18"/>
                      <w:szCs w:val="18"/>
                    </w:rPr>
                  </w:pPr>
                  <w:r w:rsidRPr="0052131B">
                    <w:rPr>
                      <w:rFonts w:ascii="Cambria" w:hAnsi="Cambria"/>
                      <w:sz w:val="18"/>
                      <w:szCs w:val="18"/>
                    </w:rPr>
                    <w:t>What are the parts of each type of equation of a line?</w:t>
                  </w:r>
                </w:p>
                <w:p w14:paraId="257B8E41" w14:textId="77777777" w:rsidR="0015165C" w:rsidRPr="0052131B" w:rsidRDefault="0015165C" w:rsidP="0015165C">
                  <w:pPr>
                    <w:rPr>
                      <w:rFonts w:ascii="Cambria" w:hAnsi="Cambria"/>
                      <w:sz w:val="18"/>
                      <w:szCs w:val="18"/>
                    </w:rPr>
                  </w:pPr>
                  <w:r w:rsidRPr="0052131B">
                    <w:rPr>
                      <w:rFonts w:ascii="Cambria" w:hAnsi="Cambria"/>
                      <w:sz w:val="18"/>
                      <w:szCs w:val="18"/>
                    </w:rPr>
                    <w:t>What is a function and why is it significant?</w:t>
                  </w:r>
                </w:p>
                <w:p w14:paraId="100D2810" w14:textId="77777777" w:rsidR="0015165C" w:rsidRDefault="0015165C" w:rsidP="0015165C">
                  <w:pPr>
                    <w:rPr>
                      <w:rFonts w:ascii="Cambria" w:hAnsi="Cambria"/>
                      <w:sz w:val="18"/>
                      <w:szCs w:val="18"/>
                    </w:rPr>
                  </w:pPr>
                  <w:r w:rsidRPr="0052131B">
                    <w:rPr>
                      <w:rFonts w:ascii="Cambria" w:hAnsi="Cambria"/>
                      <w:sz w:val="18"/>
                      <w:szCs w:val="18"/>
                    </w:rPr>
                    <w:t>What are the basic functions and what do their graphs look like?</w:t>
                  </w:r>
                </w:p>
                <w:p w14:paraId="63C6961F" w14:textId="77777777" w:rsidR="0015165C" w:rsidRDefault="0015165C" w:rsidP="0015165C">
                  <w:pPr>
                    <w:rPr>
                      <w:rFonts w:ascii="Cambria" w:hAnsi="Cambria"/>
                      <w:sz w:val="18"/>
                      <w:szCs w:val="18"/>
                    </w:rPr>
                  </w:pPr>
                  <w:r>
                    <w:rPr>
                      <w:rFonts w:ascii="Cambria" w:hAnsi="Cambria"/>
                      <w:sz w:val="18"/>
                      <w:szCs w:val="18"/>
                    </w:rPr>
                    <w:t xml:space="preserve">What </w:t>
                  </w:r>
                  <w:proofErr w:type="gramStart"/>
                  <w:r>
                    <w:rPr>
                      <w:rFonts w:ascii="Cambria" w:hAnsi="Cambria"/>
                      <w:sz w:val="18"/>
                      <w:szCs w:val="18"/>
                    </w:rPr>
                    <w:t>are</w:t>
                  </w:r>
                  <w:proofErr w:type="gramEnd"/>
                  <w:r>
                    <w:rPr>
                      <w:rFonts w:ascii="Cambria" w:hAnsi="Cambria"/>
                      <w:sz w:val="18"/>
                      <w:szCs w:val="18"/>
                    </w:rPr>
                    <w:t xml:space="preserve"> domain &amp; range &amp; how does one find them graphically and analytically?</w:t>
                  </w:r>
                </w:p>
                <w:p w14:paraId="547A18D3" w14:textId="77777777" w:rsidR="0015165C" w:rsidRDefault="0015165C" w:rsidP="0015165C">
                  <w:pPr>
                    <w:rPr>
                      <w:rFonts w:ascii="Cambria" w:hAnsi="Cambria"/>
                      <w:sz w:val="18"/>
                      <w:szCs w:val="18"/>
                    </w:rPr>
                  </w:pPr>
                  <w:r>
                    <w:rPr>
                      <w:rFonts w:ascii="Cambria" w:hAnsi="Cambria"/>
                      <w:sz w:val="18"/>
                      <w:szCs w:val="18"/>
                    </w:rPr>
                    <w:t>What are composite functions?</w:t>
                  </w:r>
                </w:p>
                <w:p w14:paraId="6B173044" w14:textId="77777777" w:rsidR="0015165C" w:rsidRDefault="0015165C" w:rsidP="0015165C">
                  <w:pPr>
                    <w:rPr>
                      <w:rFonts w:ascii="Cambria" w:hAnsi="Cambria"/>
                      <w:sz w:val="18"/>
                      <w:szCs w:val="18"/>
                    </w:rPr>
                  </w:pPr>
                  <w:r>
                    <w:rPr>
                      <w:rFonts w:ascii="Cambria" w:hAnsi="Cambria"/>
                      <w:sz w:val="18"/>
                      <w:szCs w:val="18"/>
                    </w:rPr>
                    <w:t>How do you determine if functions are even or odd?</w:t>
                  </w:r>
                </w:p>
                <w:p w14:paraId="73A383D5" w14:textId="77777777" w:rsidR="0015165C" w:rsidRPr="0052131B" w:rsidRDefault="0015165C" w:rsidP="0015165C">
                  <w:pPr>
                    <w:rPr>
                      <w:rFonts w:ascii="Cambria" w:hAnsi="Cambria"/>
                      <w:sz w:val="18"/>
                      <w:szCs w:val="18"/>
                    </w:rPr>
                  </w:pPr>
                  <w:r>
                    <w:rPr>
                      <w:rFonts w:ascii="Cambria" w:hAnsi="Cambria"/>
                      <w:sz w:val="18"/>
                      <w:szCs w:val="18"/>
                    </w:rPr>
                    <w:t xml:space="preserve">What </w:t>
                  </w:r>
                  <w:proofErr w:type="gramStart"/>
                  <w:r>
                    <w:rPr>
                      <w:rFonts w:ascii="Cambria" w:hAnsi="Cambria"/>
                      <w:sz w:val="18"/>
                      <w:szCs w:val="18"/>
                    </w:rPr>
                    <w:t>are</w:t>
                  </w:r>
                  <w:proofErr w:type="gramEnd"/>
                  <w:r>
                    <w:rPr>
                      <w:rFonts w:ascii="Cambria" w:hAnsi="Cambria"/>
                      <w:sz w:val="18"/>
                      <w:szCs w:val="18"/>
                    </w:rPr>
                    <w:t xml:space="preserve"> the exponential &amp; logarithmic rules?</w:t>
                  </w:r>
                </w:p>
                <w:p w14:paraId="63056834" w14:textId="77777777" w:rsidR="0015165C" w:rsidRPr="0052131B" w:rsidRDefault="0015165C" w:rsidP="0015165C">
                  <w:pPr>
                    <w:rPr>
                      <w:rFonts w:ascii="Cambria" w:hAnsi="Cambria"/>
                      <w:sz w:val="18"/>
                      <w:szCs w:val="18"/>
                    </w:rPr>
                  </w:pPr>
                  <w:r w:rsidRPr="0052131B">
                    <w:rPr>
                      <w:rFonts w:ascii="Cambria" w:hAnsi="Cambria"/>
                      <w:sz w:val="18"/>
                      <w:szCs w:val="18"/>
                    </w:rPr>
                    <w:t>Can you use the trigonometric functions in problem solving situations?</w:t>
                  </w:r>
                </w:p>
                <w:p w14:paraId="617B8D66" w14:textId="77777777" w:rsidR="0015165C" w:rsidRPr="0052131B" w:rsidRDefault="0015165C" w:rsidP="0015165C">
                  <w:pPr>
                    <w:rPr>
                      <w:rFonts w:ascii="Cambria" w:hAnsi="Cambria"/>
                      <w:sz w:val="18"/>
                      <w:szCs w:val="18"/>
                    </w:rPr>
                  </w:pPr>
                  <w:r w:rsidRPr="0052131B">
                    <w:rPr>
                      <w:rFonts w:ascii="Cambria" w:hAnsi="Cambria"/>
                      <w:sz w:val="18"/>
                      <w:szCs w:val="18"/>
                    </w:rPr>
                    <w:t xml:space="preserve">Can you graph the </w:t>
                  </w:r>
                  <w:r>
                    <w:rPr>
                      <w:rFonts w:ascii="Cambria" w:hAnsi="Cambria"/>
                      <w:sz w:val="18"/>
                      <w:szCs w:val="18"/>
                    </w:rPr>
                    <w:t>six</w:t>
                  </w:r>
                  <w:r w:rsidRPr="0052131B">
                    <w:rPr>
                      <w:rFonts w:ascii="Cambria" w:hAnsi="Cambria"/>
                      <w:sz w:val="18"/>
                      <w:szCs w:val="18"/>
                    </w:rPr>
                    <w:t xml:space="preserve"> basic trig</w:t>
                  </w:r>
                  <w:r>
                    <w:rPr>
                      <w:rFonts w:ascii="Cambria" w:hAnsi="Cambria"/>
                      <w:sz w:val="18"/>
                      <w:szCs w:val="18"/>
                    </w:rPr>
                    <w:t>onometric</w:t>
                  </w:r>
                  <w:r w:rsidRPr="0052131B">
                    <w:rPr>
                      <w:rFonts w:ascii="Cambria" w:hAnsi="Cambria"/>
                      <w:sz w:val="18"/>
                      <w:szCs w:val="18"/>
                    </w:rPr>
                    <w:t xml:space="preserve"> functions?</w:t>
                  </w:r>
                </w:p>
                <w:p w14:paraId="5BEC5B38" w14:textId="77777777" w:rsidR="0015165C" w:rsidRPr="0052131B" w:rsidRDefault="0015165C" w:rsidP="0015165C">
                  <w:pPr>
                    <w:rPr>
                      <w:rFonts w:ascii="Cambria" w:hAnsi="Cambria"/>
                      <w:sz w:val="18"/>
                      <w:szCs w:val="18"/>
                    </w:rPr>
                  </w:pPr>
                  <w:r w:rsidRPr="0052131B">
                    <w:rPr>
                      <w:rFonts w:ascii="Cambria" w:hAnsi="Cambria"/>
                      <w:sz w:val="18"/>
                      <w:szCs w:val="18"/>
                    </w:rPr>
                    <w:t>How do you find an inverse of a function and why is it significant?</w:t>
                  </w:r>
                </w:p>
                <w:p w14:paraId="15745308" w14:textId="77777777" w:rsidR="0015165C" w:rsidRPr="0052131B" w:rsidRDefault="0015165C" w:rsidP="0015165C">
                  <w:pPr>
                    <w:rPr>
                      <w:rFonts w:ascii="Cambria" w:hAnsi="Cambria" w:cs="Calibri"/>
                      <w:sz w:val="18"/>
                      <w:szCs w:val="18"/>
                    </w:rPr>
                  </w:pPr>
                </w:p>
              </w:tc>
            </w:tr>
          </w:tbl>
          <w:p w14:paraId="25A61D40" w14:textId="77777777" w:rsidR="0015165C" w:rsidRDefault="0015165C" w:rsidP="0015165C">
            <w:pPr>
              <w:rPr>
                <w:rFonts w:ascii="Cambria" w:hAnsi="Cambria" w:cs="Calibri"/>
                <w:sz w:val="18"/>
                <w:szCs w:val="18"/>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260"/>
              <w:gridCol w:w="5400"/>
            </w:tblGrid>
            <w:tr w:rsidR="0015165C" w:rsidRPr="002154A8" w14:paraId="66659FD7" w14:textId="77777777" w:rsidTr="006927CB">
              <w:trPr>
                <w:trHeight w:val="305"/>
              </w:trPr>
              <w:tc>
                <w:tcPr>
                  <w:tcW w:w="3060" w:type="dxa"/>
                  <w:shd w:val="clear" w:color="auto" w:fill="auto"/>
                </w:tcPr>
                <w:p w14:paraId="70BCE555" w14:textId="77777777" w:rsidR="0015165C" w:rsidRPr="00DD2A94" w:rsidRDefault="0015165C" w:rsidP="0015165C">
                  <w:pPr>
                    <w:rPr>
                      <w:rFonts w:ascii="Cambria" w:hAnsi="Cambria" w:cs="Calibri"/>
                      <w:b/>
                      <w:bCs/>
                      <w:sz w:val="18"/>
                      <w:szCs w:val="18"/>
                    </w:rPr>
                  </w:pPr>
                  <w:r w:rsidRPr="00DD2A94">
                    <w:rPr>
                      <w:rFonts w:ascii="Cambria" w:hAnsi="Cambria" w:cs="Calibri"/>
                      <w:b/>
                      <w:bCs/>
                      <w:sz w:val="18"/>
                      <w:szCs w:val="18"/>
                    </w:rPr>
                    <w:t>Unit #1</w:t>
                  </w:r>
                </w:p>
                <w:p w14:paraId="19B6D9DA" w14:textId="77777777" w:rsidR="0015165C" w:rsidRPr="0052131B" w:rsidRDefault="0015165C" w:rsidP="0015165C">
                  <w:pPr>
                    <w:rPr>
                      <w:rFonts w:ascii="Cambria" w:hAnsi="Cambria" w:cs="Calibri"/>
                      <w:color w:val="FF0000"/>
                      <w:sz w:val="18"/>
                      <w:szCs w:val="18"/>
                    </w:rPr>
                  </w:pPr>
                  <w:r w:rsidRPr="0052131B">
                    <w:rPr>
                      <w:rFonts w:ascii="Cambria" w:hAnsi="Cambria" w:cs="Calibri"/>
                      <w:sz w:val="18"/>
                      <w:szCs w:val="18"/>
                    </w:rPr>
                    <w:t xml:space="preserve">Limits &amp; </w:t>
                  </w:r>
                  <w:r>
                    <w:rPr>
                      <w:rFonts w:ascii="Cambria" w:hAnsi="Cambria" w:cs="Calibri"/>
                      <w:sz w:val="18"/>
                      <w:szCs w:val="18"/>
                    </w:rPr>
                    <w:t>Continuity</w:t>
                  </w:r>
                </w:p>
                <w:p w14:paraId="16D0504C" w14:textId="77777777" w:rsidR="0015165C" w:rsidRPr="0052131B" w:rsidRDefault="0015165C" w:rsidP="0015165C">
                  <w:pPr>
                    <w:rPr>
                      <w:rFonts w:ascii="Cambria" w:hAnsi="Cambria" w:cs="Calibri"/>
                      <w:sz w:val="18"/>
                      <w:szCs w:val="18"/>
                    </w:rPr>
                  </w:pPr>
                  <w:r>
                    <w:rPr>
                      <w:rFonts w:ascii="Cambria" w:hAnsi="Cambria" w:cs="Calibri"/>
                      <w:sz w:val="18"/>
                      <w:szCs w:val="18"/>
                    </w:rPr>
                    <w:t>1.7, 1.8, 1.9, 4.7, Chapter 1 Review</w:t>
                  </w:r>
                </w:p>
                <w:p w14:paraId="50A52DC1" w14:textId="77777777" w:rsidR="0015165C" w:rsidRPr="0052131B" w:rsidRDefault="0015165C" w:rsidP="0015165C">
                  <w:pPr>
                    <w:rPr>
                      <w:rFonts w:ascii="Cambria" w:hAnsi="Cambria" w:cs="Calibri"/>
                      <w:sz w:val="18"/>
                      <w:szCs w:val="18"/>
                    </w:rPr>
                  </w:pPr>
                </w:p>
              </w:tc>
              <w:tc>
                <w:tcPr>
                  <w:tcW w:w="1260" w:type="dxa"/>
                  <w:shd w:val="clear" w:color="auto" w:fill="auto"/>
                </w:tcPr>
                <w:p w14:paraId="6BD91D27" w14:textId="77777777" w:rsidR="0015165C" w:rsidRDefault="0015165C" w:rsidP="0015165C">
                  <w:pPr>
                    <w:rPr>
                      <w:rFonts w:ascii="Cambria" w:hAnsi="Cambria" w:cs="Calibri"/>
                      <w:sz w:val="18"/>
                      <w:szCs w:val="18"/>
                    </w:rPr>
                  </w:pPr>
                  <w:r>
                    <w:rPr>
                      <w:rFonts w:ascii="Cambria" w:hAnsi="Cambria" w:cs="Calibri"/>
                      <w:sz w:val="18"/>
                      <w:szCs w:val="18"/>
                    </w:rPr>
                    <w:t>10</w:t>
                  </w:r>
                  <w:r w:rsidRPr="0052131B">
                    <w:rPr>
                      <w:rFonts w:ascii="Cambria" w:hAnsi="Cambria" w:cs="Calibri"/>
                      <w:sz w:val="18"/>
                      <w:szCs w:val="18"/>
                    </w:rPr>
                    <w:t xml:space="preserve"> days</w:t>
                  </w:r>
                </w:p>
                <w:p w14:paraId="03404B6C" w14:textId="77777777" w:rsidR="0015165C" w:rsidRPr="0052131B" w:rsidRDefault="0015165C" w:rsidP="0015165C">
                  <w:pPr>
                    <w:rPr>
                      <w:rFonts w:ascii="Cambria" w:hAnsi="Cambria" w:cs="Calibri"/>
                      <w:sz w:val="18"/>
                      <w:szCs w:val="18"/>
                    </w:rPr>
                  </w:pPr>
                  <w:r>
                    <w:rPr>
                      <w:rFonts w:ascii="Cambria" w:hAnsi="Cambria" w:cs="Calibri"/>
                      <w:sz w:val="18"/>
                      <w:szCs w:val="18"/>
                    </w:rPr>
                    <w:t>9/12 – 9/23</w:t>
                  </w:r>
                </w:p>
              </w:tc>
              <w:tc>
                <w:tcPr>
                  <w:tcW w:w="5400" w:type="dxa"/>
                  <w:shd w:val="clear" w:color="auto" w:fill="auto"/>
                </w:tcPr>
                <w:p w14:paraId="549A113A" w14:textId="77777777" w:rsidR="0015165C" w:rsidRPr="002154A8" w:rsidRDefault="0015165C" w:rsidP="0015165C">
                  <w:pPr>
                    <w:rPr>
                      <w:rFonts w:ascii="Calibri" w:hAnsi="Calibri" w:cs="Calibri"/>
                      <w:sz w:val="18"/>
                      <w:szCs w:val="18"/>
                    </w:rPr>
                  </w:pPr>
                  <w:r w:rsidRPr="002154A8">
                    <w:rPr>
                      <w:rFonts w:ascii="Calibri" w:hAnsi="Calibri" w:cs="Calibri"/>
                      <w:sz w:val="18"/>
                      <w:szCs w:val="18"/>
                    </w:rPr>
                    <w:t xml:space="preserve">Big Idea </w:t>
                  </w:r>
                  <w:proofErr w:type="gramStart"/>
                  <w:r w:rsidRPr="002154A8">
                    <w:rPr>
                      <w:rFonts w:ascii="Calibri" w:hAnsi="Calibri" w:cs="Calibri"/>
                      <w:sz w:val="18"/>
                      <w:szCs w:val="18"/>
                    </w:rPr>
                    <w:t>1 :</w:t>
                  </w:r>
                  <w:proofErr w:type="gramEnd"/>
                  <w:r w:rsidRPr="002154A8">
                    <w:rPr>
                      <w:rFonts w:ascii="Calibri" w:hAnsi="Calibri" w:cs="Calibri"/>
                      <w:sz w:val="18"/>
                      <w:szCs w:val="18"/>
                    </w:rPr>
                    <w:t xml:space="preserve"> Change (CHA) </w:t>
                  </w:r>
                </w:p>
                <w:p w14:paraId="3593B13E" w14:textId="77777777" w:rsidR="0015165C" w:rsidRPr="002154A8" w:rsidRDefault="0015165C" w:rsidP="0015165C">
                  <w:pPr>
                    <w:rPr>
                      <w:rFonts w:ascii="Calibri" w:hAnsi="Calibri" w:cs="Calibri"/>
                      <w:sz w:val="18"/>
                      <w:szCs w:val="18"/>
                    </w:rPr>
                  </w:pPr>
                  <w:r w:rsidRPr="002154A8">
                    <w:rPr>
                      <w:rFonts w:ascii="Calibri" w:hAnsi="Calibri" w:cs="Calibri"/>
                      <w:sz w:val="18"/>
                      <w:szCs w:val="18"/>
                    </w:rPr>
                    <w:t xml:space="preserve">Big Idea </w:t>
                  </w:r>
                  <w:proofErr w:type="gramStart"/>
                  <w:r w:rsidRPr="002154A8">
                    <w:rPr>
                      <w:rFonts w:ascii="Calibri" w:hAnsi="Calibri" w:cs="Calibri"/>
                      <w:sz w:val="18"/>
                      <w:szCs w:val="18"/>
                    </w:rPr>
                    <w:t>2 :</w:t>
                  </w:r>
                  <w:proofErr w:type="gramEnd"/>
                  <w:r w:rsidRPr="002154A8">
                    <w:rPr>
                      <w:rFonts w:ascii="Calibri" w:hAnsi="Calibri" w:cs="Calibri"/>
                      <w:sz w:val="18"/>
                      <w:szCs w:val="18"/>
                    </w:rPr>
                    <w:t xml:space="preserve"> Limits (LIM)</w:t>
                  </w:r>
                </w:p>
                <w:p w14:paraId="7E0379D3" w14:textId="77777777" w:rsidR="0015165C" w:rsidRPr="002154A8" w:rsidRDefault="0015165C" w:rsidP="0015165C">
                  <w:pPr>
                    <w:rPr>
                      <w:rFonts w:ascii="Calibri" w:hAnsi="Calibri" w:cs="Calibri"/>
                      <w:sz w:val="20"/>
                      <w:szCs w:val="20"/>
                    </w:rPr>
                  </w:pPr>
                  <w:r w:rsidRPr="002154A8">
                    <w:rPr>
                      <w:rFonts w:ascii="Calibri" w:hAnsi="Calibri" w:cs="Calibri"/>
                      <w:sz w:val="18"/>
                      <w:szCs w:val="18"/>
                    </w:rPr>
                    <w:t>Big Idea 3. Analysis of Functions (FUN)</w:t>
                  </w:r>
                  <w:r w:rsidRPr="002154A8">
                    <w:rPr>
                      <w:rFonts w:ascii="Calibri" w:hAnsi="Calibri" w:cs="Calibri"/>
                      <w:sz w:val="20"/>
                      <w:szCs w:val="20"/>
                    </w:rPr>
                    <w:t xml:space="preserve"> </w:t>
                  </w:r>
                </w:p>
              </w:tc>
            </w:tr>
            <w:tr w:rsidR="0015165C" w:rsidRPr="00944C3F" w14:paraId="20B56954" w14:textId="77777777" w:rsidTr="006927CB">
              <w:trPr>
                <w:trHeight w:val="432"/>
              </w:trPr>
              <w:tc>
                <w:tcPr>
                  <w:tcW w:w="4320" w:type="dxa"/>
                  <w:gridSpan w:val="2"/>
                  <w:shd w:val="clear" w:color="auto" w:fill="auto"/>
                </w:tcPr>
                <w:p w14:paraId="63B1F59D" w14:textId="77777777" w:rsidR="0015165C" w:rsidRPr="00944C3F" w:rsidRDefault="0015165C" w:rsidP="0015165C">
                  <w:pPr>
                    <w:rPr>
                      <w:rFonts w:ascii="Calibri" w:hAnsi="Calibri" w:cs="Calibri"/>
                      <w:sz w:val="18"/>
                      <w:szCs w:val="18"/>
                    </w:rPr>
                  </w:pPr>
                  <w:r w:rsidRPr="00944C3F">
                    <w:rPr>
                      <w:rFonts w:ascii="Calibri" w:hAnsi="Calibri" w:cs="Calibri"/>
                      <w:color w:val="000000"/>
                      <w:sz w:val="18"/>
                      <w:szCs w:val="18"/>
                    </w:rPr>
                    <w:t xml:space="preserve">Lesson </w:t>
                  </w:r>
                  <w:proofErr w:type="gramStart"/>
                  <w:r w:rsidRPr="00944C3F">
                    <w:rPr>
                      <w:rFonts w:ascii="Calibri" w:hAnsi="Calibri" w:cs="Calibri"/>
                      <w:color w:val="000000"/>
                      <w:sz w:val="18"/>
                      <w:szCs w:val="18"/>
                    </w:rPr>
                    <w:t>1.7 :</w:t>
                  </w:r>
                  <w:proofErr w:type="gramEnd"/>
                  <w:r w:rsidRPr="00944C3F">
                    <w:rPr>
                      <w:rFonts w:ascii="Calibri" w:hAnsi="Calibri" w:cs="Calibri"/>
                      <w:color w:val="000000"/>
                      <w:sz w:val="18"/>
                      <w:szCs w:val="18"/>
                    </w:rPr>
                    <w:t xml:space="preserve"> Introduction to Limits and Continuity</w:t>
                  </w:r>
                </w:p>
                <w:p w14:paraId="3D286133" w14:textId="77777777" w:rsidR="0015165C" w:rsidRPr="00944C3F" w:rsidRDefault="0015165C" w:rsidP="0015165C">
                  <w:pPr>
                    <w:rPr>
                      <w:rFonts w:ascii="Calibri" w:hAnsi="Calibri" w:cs="Calibri"/>
                      <w:color w:val="000000"/>
                      <w:sz w:val="18"/>
                      <w:szCs w:val="18"/>
                    </w:rPr>
                  </w:pPr>
                  <w:r w:rsidRPr="00944C3F">
                    <w:rPr>
                      <w:rFonts w:ascii="Calibri" w:hAnsi="Calibri" w:cs="Calibri"/>
                      <w:color w:val="000000"/>
                      <w:sz w:val="18"/>
                      <w:szCs w:val="18"/>
                    </w:rPr>
                    <w:t xml:space="preserve">Lesson </w:t>
                  </w:r>
                  <w:proofErr w:type="gramStart"/>
                  <w:r w:rsidRPr="00944C3F">
                    <w:rPr>
                      <w:rFonts w:ascii="Calibri" w:hAnsi="Calibri" w:cs="Calibri"/>
                      <w:color w:val="000000"/>
                      <w:sz w:val="18"/>
                      <w:szCs w:val="18"/>
                    </w:rPr>
                    <w:t>1.8 :</w:t>
                  </w:r>
                  <w:proofErr w:type="gramEnd"/>
                  <w:r w:rsidRPr="00944C3F">
                    <w:rPr>
                      <w:rFonts w:ascii="Calibri" w:hAnsi="Calibri" w:cs="Calibri"/>
                      <w:color w:val="000000"/>
                      <w:sz w:val="18"/>
                      <w:szCs w:val="18"/>
                    </w:rPr>
                    <w:t xml:space="preserve"> Extending the Idea of Limits</w:t>
                  </w:r>
                </w:p>
                <w:p w14:paraId="5125C136" w14:textId="77777777" w:rsidR="0015165C" w:rsidRPr="00944C3F" w:rsidRDefault="0015165C" w:rsidP="0015165C">
                  <w:pPr>
                    <w:rPr>
                      <w:rFonts w:ascii="Calibri" w:hAnsi="Calibri" w:cs="Calibri"/>
                      <w:color w:val="000000"/>
                      <w:sz w:val="18"/>
                      <w:szCs w:val="18"/>
                    </w:rPr>
                  </w:pPr>
                  <w:r w:rsidRPr="00944C3F">
                    <w:rPr>
                      <w:rFonts w:ascii="Calibri" w:hAnsi="Calibri" w:cs="Calibri"/>
                      <w:color w:val="000000"/>
                      <w:sz w:val="18"/>
                      <w:szCs w:val="18"/>
                    </w:rPr>
                    <w:t xml:space="preserve">Lesson 1.9: Further Limit Calculations using Algebra </w:t>
                  </w:r>
                </w:p>
                <w:p w14:paraId="30720CBC" w14:textId="77777777" w:rsidR="0015165C" w:rsidRPr="002154A8" w:rsidRDefault="0015165C" w:rsidP="0015165C">
                  <w:pPr>
                    <w:rPr>
                      <w:rFonts w:ascii="Calibri" w:hAnsi="Calibri" w:cs="Calibri"/>
                      <w:color w:val="000000"/>
                      <w:sz w:val="20"/>
                      <w:szCs w:val="20"/>
                    </w:rPr>
                  </w:pPr>
                  <w:proofErr w:type="gramStart"/>
                  <w:r w:rsidRPr="00944C3F">
                    <w:rPr>
                      <w:rFonts w:ascii="Calibri" w:hAnsi="Calibri" w:cs="Calibri"/>
                      <w:color w:val="000000"/>
                      <w:sz w:val="18"/>
                      <w:szCs w:val="18"/>
                    </w:rPr>
                    <w:t>Lesson  4.7</w:t>
                  </w:r>
                  <w:proofErr w:type="gramEnd"/>
                  <w:r w:rsidRPr="00944C3F">
                    <w:rPr>
                      <w:rFonts w:ascii="Calibri" w:hAnsi="Calibri" w:cs="Calibri"/>
                      <w:color w:val="000000"/>
                      <w:sz w:val="18"/>
                      <w:szCs w:val="18"/>
                    </w:rPr>
                    <w:t xml:space="preserve">: </w:t>
                  </w:r>
                  <w:proofErr w:type="spellStart"/>
                  <w:r w:rsidRPr="00944C3F">
                    <w:rPr>
                      <w:rFonts w:ascii="Calibri" w:hAnsi="Calibri" w:cs="Calibri"/>
                      <w:color w:val="000000"/>
                      <w:sz w:val="18"/>
                      <w:szCs w:val="18"/>
                    </w:rPr>
                    <w:t>L’Hospitals</w:t>
                  </w:r>
                  <w:proofErr w:type="spellEnd"/>
                  <w:r w:rsidRPr="00944C3F">
                    <w:rPr>
                      <w:rFonts w:ascii="Calibri" w:hAnsi="Calibri" w:cs="Calibri"/>
                      <w:color w:val="000000"/>
                      <w:sz w:val="18"/>
                      <w:szCs w:val="18"/>
                    </w:rPr>
                    <w:t xml:space="preserve"> Rule, Growth &amp; Dominance</w:t>
                  </w:r>
                </w:p>
              </w:tc>
              <w:tc>
                <w:tcPr>
                  <w:tcW w:w="5400" w:type="dxa"/>
                  <w:shd w:val="clear" w:color="auto" w:fill="auto"/>
                </w:tcPr>
                <w:p w14:paraId="225F5327" w14:textId="77777777" w:rsidR="0015165C" w:rsidRPr="00944C3F" w:rsidRDefault="0015165C" w:rsidP="0015165C">
                  <w:pPr>
                    <w:rPr>
                      <w:rFonts w:ascii="Cambria" w:hAnsi="Cambria"/>
                      <w:b/>
                      <w:sz w:val="18"/>
                      <w:szCs w:val="18"/>
                    </w:rPr>
                  </w:pPr>
                  <w:r w:rsidRPr="00944C3F">
                    <w:rPr>
                      <w:rFonts w:ascii="Cambria" w:hAnsi="Cambria"/>
                      <w:b/>
                      <w:sz w:val="18"/>
                      <w:szCs w:val="18"/>
                    </w:rPr>
                    <w:t xml:space="preserve">Essential Questions:  </w:t>
                  </w:r>
                </w:p>
                <w:p w14:paraId="3E05C441" w14:textId="77777777" w:rsidR="0015165C" w:rsidRDefault="0015165C" w:rsidP="0015165C">
                  <w:pPr>
                    <w:rPr>
                      <w:rFonts w:ascii="Calibri" w:hAnsi="Calibri" w:cs="Calibri"/>
                      <w:sz w:val="18"/>
                      <w:szCs w:val="18"/>
                    </w:rPr>
                  </w:pPr>
                  <w:r w:rsidRPr="00944C3F">
                    <w:rPr>
                      <w:rFonts w:ascii="Calibri" w:hAnsi="Calibri" w:cs="Calibri"/>
                      <w:sz w:val="18"/>
                      <w:szCs w:val="18"/>
                    </w:rPr>
                    <w:t>What is continuity and what is its definition?</w:t>
                  </w:r>
                </w:p>
                <w:p w14:paraId="7E46B738" w14:textId="77777777" w:rsidR="0015165C" w:rsidRPr="00944C3F" w:rsidRDefault="0015165C" w:rsidP="0015165C">
                  <w:pPr>
                    <w:rPr>
                      <w:rFonts w:ascii="Calibri" w:hAnsi="Calibri" w:cs="Calibri"/>
                      <w:sz w:val="18"/>
                      <w:szCs w:val="18"/>
                    </w:rPr>
                  </w:pPr>
                  <w:r w:rsidRPr="00944C3F">
                    <w:rPr>
                      <w:rFonts w:ascii="Calibri" w:hAnsi="Calibri" w:cs="Calibri"/>
                      <w:sz w:val="18"/>
                      <w:szCs w:val="18"/>
                    </w:rPr>
                    <w:t>What is the idea and definition of a limit?</w:t>
                  </w:r>
                </w:p>
                <w:p w14:paraId="79EFD5BA" w14:textId="77777777" w:rsidR="0015165C" w:rsidRDefault="0015165C" w:rsidP="0015165C">
                  <w:pPr>
                    <w:rPr>
                      <w:rFonts w:ascii="Calibri" w:hAnsi="Calibri" w:cs="Calibri"/>
                      <w:sz w:val="18"/>
                      <w:szCs w:val="18"/>
                    </w:rPr>
                  </w:pPr>
                  <w:r w:rsidRPr="00944C3F">
                    <w:rPr>
                      <w:rFonts w:ascii="Calibri" w:hAnsi="Calibri" w:cs="Calibri"/>
                      <w:sz w:val="18"/>
                      <w:szCs w:val="18"/>
                    </w:rPr>
                    <w:t>How do you calculate one-sided limits?</w:t>
                  </w:r>
                </w:p>
                <w:p w14:paraId="00E7407A" w14:textId="77777777" w:rsidR="0015165C" w:rsidRPr="00944C3F" w:rsidRDefault="0015165C" w:rsidP="0015165C">
                  <w:pPr>
                    <w:rPr>
                      <w:rFonts w:ascii="Calibri" w:hAnsi="Calibri" w:cs="Calibri"/>
                      <w:sz w:val="18"/>
                      <w:szCs w:val="18"/>
                    </w:rPr>
                  </w:pPr>
                  <w:r w:rsidRPr="00944C3F">
                    <w:rPr>
                      <w:rFonts w:ascii="Calibri" w:hAnsi="Calibri" w:cs="Calibri"/>
                      <w:sz w:val="18"/>
                      <w:szCs w:val="18"/>
                    </w:rPr>
                    <w:t>How do calculate limits when asymptotes are present?</w:t>
                  </w:r>
                </w:p>
                <w:p w14:paraId="42A13E32" w14:textId="77777777" w:rsidR="0015165C" w:rsidRPr="00944C3F" w:rsidRDefault="0015165C" w:rsidP="0015165C">
                  <w:pPr>
                    <w:ind w:left="360" w:hanging="360"/>
                    <w:rPr>
                      <w:rFonts w:ascii="Calibri" w:hAnsi="Calibri" w:cs="Calibri"/>
                      <w:sz w:val="18"/>
                      <w:szCs w:val="18"/>
                    </w:rPr>
                  </w:pPr>
                  <w:r w:rsidRPr="00944C3F">
                    <w:rPr>
                      <w:rFonts w:ascii="Calibri" w:hAnsi="Calibri" w:cs="Calibri"/>
                      <w:sz w:val="18"/>
                      <w:szCs w:val="18"/>
                    </w:rPr>
                    <w:t>How do you find the limits of quotients?</w:t>
                  </w:r>
                </w:p>
                <w:p w14:paraId="3EDBCEA5" w14:textId="77777777" w:rsidR="0015165C" w:rsidRPr="00944C3F" w:rsidRDefault="0015165C" w:rsidP="0015165C">
                  <w:pPr>
                    <w:rPr>
                      <w:rFonts w:ascii="Calibri" w:hAnsi="Calibri" w:cs="Calibri"/>
                      <w:sz w:val="18"/>
                      <w:szCs w:val="18"/>
                    </w:rPr>
                  </w:pPr>
                  <w:r w:rsidRPr="00944C3F">
                    <w:rPr>
                      <w:rFonts w:ascii="Calibri" w:hAnsi="Calibri" w:cs="Calibri"/>
                      <w:sz w:val="18"/>
                      <w:szCs w:val="18"/>
                    </w:rPr>
                    <w:t>How do calculate limits at infinity?</w:t>
                  </w:r>
                </w:p>
                <w:p w14:paraId="11936404" w14:textId="77777777" w:rsidR="0015165C" w:rsidRPr="00944C3F" w:rsidRDefault="0015165C" w:rsidP="0015165C">
                  <w:pPr>
                    <w:ind w:left="360" w:hanging="360"/>
                    <w:rPr>
                      <w:rFonts w:ascii="Calibri" w:hAnsi="Calibri" w:cs="Calibri"/>
                      <w:sz w:val="18"/>
                      <w:szCs w:val="18"/>
                    </w:rPr>
                  </w:pPr>
                  <w:r w:rsidRPr="00944C3F">
                    <w:rPr>
                      <w:rFonts w:ascii="Calibri" w:hAnsi="Calibri" w:cs="Calibri"/>
                      <w:sz w:val="18"/>
                      <w:szCs w:val="18"/>
                    </w:rPr>
                    <w:t>What is the squeeze theorem and how do you apply it to functions?</w:t>
                  </w:r>
                </w:p>
                <w:p w14:paraId="5E709949" w14:textId="77777777" w:rsidR="0015165C" w:rsidRPr="00944C3F" w:rsidRDefault="0015165C" w:rsidP="0015165C">
                  <w:pPr>
                    <w:rPr>
                      <w:rFonts w:ascii="Cambria" w:hAnsi="Cambria" w:cs="Calibri"/>
                      <w:b/>
                      <w:color w:val="FF0000"/>
                      <w:sz w:val="18"/>
                      <w:szCs w:val="18"/>
                    </w:rPr>
                  </w:pPr>
                </w:p>
              </w:tc>
            </w:tr>
          </w:tbl>
          <w:p w14:paraId="6A966CE4" w14:textId="77777777" w:rsidR="0015165C" w:rsidRDefault="0015165C" w:rsidP="0015165C">
            <w:pPr>
              <w:rPr>
                <w:rFonts w:ascii="Cambria" w:hAnsi="Cambria" w:cs="Calibri"/>
                <w:sz w:val="18"/>
                <w:szCs w:val="18"/>
              </w:rPr>
            </w:pPr>
          </w:p>
          <w:tbl>
            <w:tblPr>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260"/>
              <w:gridCol w:w="5113"/>
            </w:tblGrid>
            <w:tr w:rsidR="0015165C" w:rsidRPr="0052131B" w14:paraId="3779D0C2" w14:textId="77777777" w:rsidTr="006927CB">
              <w:trPr>
                <w:trHeight w:val="863"/>
              </w:trPr>
              <w:tc>
                <w:tcPr>
                  <w:tcW w:w="3060" w:type="dxa"/>
                  <w:shd w:val="clear" w:color="auto" w:fill="auto"/>
                </w:tcPr>
                <w:p w14:paraId="27DC5B91" w14:textId="77777777" w:rsidR="0015165C" w:rsidRPr="00DD2A94" w:rsidRDefault="0015165C" w:rsidP="0015165C">
                  <w:pPr>
                    <w:rPr>
                      <w:rFonts w:ascii="Cambria" w:hAnsi="Cambria" w:cs="Calibri"/>
                      <w:b/>
                      <w:bCs/>
                      <w:sz w:val="18"/>
                      <w:szCs w:val="18"/>
                    </w:rPr>
                  </w:pPr>
                  <w:r w:rsidRPr="00DD2A94">
                    <w:rPr>
                      <w:rFonts w:ascii="Cambria" w:hAnsi="Cambria" w:cs="Calibri"/>
                      <w:b/>
                      <w:bCs/>
                      <w:sz w:val="18"/>
                      <w:szCs w:val="18"/>
                    </w:rPr>
                    <w:t>Unit #</w:t>
                  </w:r>
                  <w:proofErr w:type="gramStart"/>
                  <w:r w:rsidRPr="00DD2A94">
                    <w:rPr>
                      <w:rFonts w:ascii="Cambria" w:hAnsi="Cambria" w:cs="Calibri"/>
                      <w:b/>
                      <w:bCs/>
                      <w:sz w:val="18"/>
                      <w:szCs w:val="18"/>
                    </w:rPr>
                    <w:t>2 :</w:t>
                  </w:r>
                  <w:proofErr w:type="gramEnd"/>
                  <w:r w:rsidRPr="00DD2A94">
                    <w:rPr>
                      <w:rFonts w:ascii="Cambria" w:hAnsi="Cambria" w:cs="Calibri"/>
                      <w:b/>
                      <w:bCs/>
                      <w:sz w:val="18"/>
                      <w:szCs w:val="18"/>
                    </w:rPr>
                    <w:t xml:space="preserve"> </w:t>
                  </w:r>
                </w:p>
                <w:p w14:paraId="4BB1A35D" w14:textId="77777777" w:rsidR="0015165C" w:rsidRPr="0005454F" w:rsidRDefault="0015165C" w:rsidP="0015165C">
                  <w:pPr>
                    <w:rPr>
                      <w:rFonts w:ascii="Cambria" w:hAnsi="Cambria" w:cs="Calibri"/>
                      <w:sz w:val="18"/>
                      <w:szCs w:val="18"/>
                    </w:rPr>
                  </w:pPr>
                  <w:r w:rsidRPr="0005454F">
                    <w:rPr>
                      <w:rFonts w:ascii="Cambria" w:hAnsi="Cambria" w:cs="Tahoma"/>
                      <w:bCs/>
                      <w:noProof/>
                      <w:sz w:val="18"/>
                      <w:szCs w:val="18"/>
                    </w:rPr>
                    <w:t>Differentiation: Definition &amp;</w:t>
                  </w:r>
                  <w:r>
                    <w:rPr>
                      <w:rFonts w:ascii="Cambria" w:hAnsi="Cambria" w:cs="Tahoma"/>
                      <w:bCs/>
                      <w:noProof/>
                      <w:sz w:val="18"/>
                      <w:szCs w:val="18"/>
                    </w:rPr>
                    <w:t xml:space="preserve"> </w:t>
                  </w:r>
                  <w:r w:rsidRPr="0005454F">
                    <w:rPr>
                      <w:rFonts w:ascii="Cambria" w:hAnsi="Cambria" w:cs="Tahoma"/>
                      <w:bCs/>
                      <w:noProof/>
                      <w:sz w:val="18"/>
                      <w:szCs w:val="18"/>
                    </w:rPr>
                    <w:t>Fundamental Properties</w:t>
                  </w:r>
                </w:p>
                <w:p w14:paraId="78D510E1" w14:textId="77777777" w:rsidR="0015165C" w:rsidRPr="0052131B" w:rsidRDefault="0015165C" w:rsidP="0015165C">
                  <w:pPr>
                    <w:rPr>
                      <w:rFonts w:ascii="Cambria" w:hAnsi="Cambria" w:cs="Calibri"/>
                      <w:color w:val="FF0000"/>
                      <w:sz w:val="18"/>
                      <w:szCs w:val="18"/>
                    </w:rPr>
                  </w:pPr>
                  <w:r>
                    <w:rPr>
                      <w:rFonts w:ascii="Cambria" w:hAnsi="Cambria" w:cs="Calibri"/>
                      <w:sz w:val="18"/>
                      <w:szCs w:val="18"/>
                    </w:rPr>
                    <w:t>2.1, 2.2, 2.3, 2.5, 2.5, 2.6, Chapter 2 review, 3.1, 3.2, 3.3 &amp; Chapter 3 review</w:t>
                  </w:r>
                </w:p>
              </w:tc>
              <w:tc>
                <w:tcPr>
                  <w:tcW w:w="1260" w:type="dxa"/>
                  <w:shd w:val="clear" w:color="auto" w:fill="auto"/>
                </w:tcPr>
                <w:p w14:paraId="20F58FBC" w14:textId="77777777" w:rsidR="0015165C" w:rsidRDefault="0015165C" w:rsidP="0015165C">
                  <w:pPr>
                    <w:rPr>
                      <w:rFonts w:ascii="Cambria" w:hAnsi="Cambria" w:cs="Calibri"/>
                      <w:sz w:val="18"/>
                      <w:szCs w:val="18"/>
                    </w:rPr>
                  </w:pPr>
                  <w:r>
                    <w:rPr>
                      <w:rFonts w:ascii="Cambria" w:hAnsi="Cambria" w:cs="Calibri"/>
                      <w:sz w:val="18"/>
                      <w:szCs w:val="18"/>
                    </w:rPr>
                    <w:t>18</w:t>
                  </w:r>
                  <w:r w:rsidRPr="0052131B">
                    <w:rPr>
                      <w:rFonts w:ascii="Cambria" w:hAnsi="Cambria" w:cs="Calibri"/>
                      <w:sz w:val="18"/>
                      <w:szCs w:val="18"/>
                    </w:rPr>
                    <w:t xml:space="preserve"> days</w:t>
                  </w:r>
                </w:p>
                <w:p w14:paraId="0797ECDA" w14:textId="77777777" w:rsidR="0015165C" w:rsidRPr="0052131B" w:rsidRDefault="0015165C" w:rsidP="0015165C">
                  <w:pPr>
                    <w:rPr>
                      <w:rFonts w:ascii="Cambria" w:hAnsi="Cambria" w:cs="Calibri"/>
                      <w:sz w:val="18"/>
                      <w:szCs w:val="18"/>
                    </w:rPr>
                  </w:pPr>
                  <w:r>
                    <w:rPr>
                      <w:rFonts w:ascii="Cambria" w:hAnsi="Cambria" w:cs="Calibri"/>
                      <w:sz w:val="18"/>
                      <w:szCs w:val="18"/>
                    </w:rPr>
                    <w:t>9/27 – 10/21</w:t>
                  </w:r>
                </w:p>
              </w:tc>
              <w:tc>
                <w:tcPr>
                  <w:tcW w:w="5113" w:type="dxa"/>
                  <w:shd w:val="clear" w:color="auto" w:fill="auto"/>
                </w:tcPr>
                <w:p w14:paraId="6A661A98" w14:textId="77777777" w:rsidR="0015165C" w:rsidRPr="002154A8" w:rsidRDefault="0015165C" w:rsidP="0015165C">
                  <w:pPr>
                    <w:rPr>
                      <w:rFonts w:ascii="Calibri" w:hAnsi="Calibri" w:cs="Calibri"/>
                      <w:sz w:val="18"/>
                      <w:szCs w:val="18"/>
                    </w:rPr>
                  </w:pPr>
                  <w:r w:rsidRPr="002154A8">
                    <w:rPr>
                      <w:rFonts w:ascii="Calibri" w:hAnsi="Calibri" w:cs="Calibri"/>
                      <w:sz w:val="18"/>
                      <w:szCs w:val="18"/>
                    </w:rPr>
                    <w:t xml:space="preserve">Big Idea </w:t>
                  </w:r>
                  <w:proofErr w:type="gramStart"/>
                  <w:r w:rsidRPr="002154A8">
                    <w:rPr>
                      <w:rFonts w:ascii="Calibri" w:hAnsi="Calibri" w:cs="Calibri"/>
                      <w:sz w:val="18"/>
                      <w:szCs w:val="18"/>
                    </w:rPr>
                    <w:t>1 :</w:t>
                  </w:r>
                  <w:proofErr w:type="gramEnd"/>
                  <w:r w:rsidRPr="002154A8">
                    <w:rPr>
                      <w:rFonts w:ascii="Calibri" w:hAnsi="Calibri" w:cs="Calibri"/>
                      <w:sz w:val="18"/>
                      <w:szCs w:val="18"/>
                    </w:rPr>
                    <w:t xml:space="preserve"> Change (CHA) </w:t>
                  </w:r>
                </w:p>
                <w:p w14:paraId="6A172A49" w14:textId="77777777" w:rsidR="0015165C" w:rsidRPr="002154A8" w:rsidRDefault="0015165C" w:rsidP="0015165C">
                  <w:pPr>
                    <w:rPr>
                      <w:rFonts w:ascii="Calibri" w:hAnsi="Calibri" w:cs="Calibri"/>
                      <w:sz w:val="18"/>
                      <w:szCs w:val="18"/>
                    </w:rPr>
                  </w:pPr>
                  <w:r w:rsidRPr="002154A8">
                    <w:rPr>
                      <w:rFonts w:ascii="Calibri" w:hAnsi="Calibri" w:cs="Calibri"/>
                      <w:sz w:val="18"/>
                      <w:szCs w:val="18"/>
                    </w:rPr>
                    <w:t xml:space="preserve">Big Idea </w:t>
                  </w:r>
                  <w:proofErr w:type="gramStart"/>
                  <w:r w:rsidRPr="002154A8">
                    <w:rPr>
                      <w:rFonts w:ascii="Calibri" w:hAnsi="Calibri" w:cs="Calibri"/>
                      <w:sz w:val="18"/>
                      <w:szCs w:val="18"/>
                    </w:rPr>
                    <w:t>2 :</w:t>
                  </w:r>
                  <w:proofErr w:type="gramEnd"/>
                  <w:r w:rsidRPr="002154A8">
                    <w:rPr>
                      <w:rFonts w:ascii="Calibri" w:hAnsi="Calibri" w:cs="Calibri"/>
                      <w:sz w:val="18"/>
                      <w:szCs w:val="18"/>
                    </w:rPr>
                    <w:t xml:space="preserve"> Limits (LIM)</w:t>
                  </w:r>
                </w:p>
                <w:p w14:paraId="15BE1008" w14:textId="77777777" w:rsidR="0015165C" w:rsidRPr="0052131B" w:rsidRDefault="0015165C" w:rsidP="0015165C">
                  <w:pPr>
                    <w:rPr>
                      <w:rFonts w:ascii="Cambria" w:hAnsi="Cambria"/>
                      <w:sz w:val="18"/>
                    </w:rPr>
                  </w:pPr>
                  <w:r w:rsidRPr="002154A8">
                    <w:rPr>
                      <w:rFonts w:ascii="Calibri" w:hAnsi="Calibri" w:cs="Calibri"/>
                      <w:sz w:val="18"/>
                      <w:szCs w:val="18"/>
                    </w:rPr>
                    <w:t>Big Idea 3. Analysis of Functions (FUN)</w:t>
                  </w:r>
                </w:p>
              </w:tc>
            </w:tr>
            <w:tr w:rsidR="0015165C" w:rsidRPr="0052131B" w14:paraId="1D11E6E1" w14:textId="77777777" w:rsidTr="006927CB">
              <w:trPr>
                <w:trHeight w:val="880"/>
              </w:trPr>
              <w:tc>
                <w:tcPr>
                  <w:tcW w:w="4320" w:type="dxa"/>
                  <w:gridSpan w:val="2"/>
                  <w:shd w:val="clear" w:color="auto" w:fill="auto"/>
                </w:tcPr>
                <w:p w14:paraId="574A71C0" w14:textId="77777777" w:rsidR="0015165C" w:rsidRPr="00944C3F" w:rsidRDefault="0015165C" w:rsidP="0015165C">
                  <w:pPr>
                    <w:contextualSpacing/>
                    <w:rPr>
                      <w:rFonts w:ascii="Calibri" w:hAnsi="Calibri" w:cs="Calibri"/>
                      <w:sz w:val="18"/>
                      <w:szCs w:val="18"/>
                    </w:rPr>
                  </w:pPr>
                  <w:r w:rsidRPr="00944C3F">
                    <w:rPr>
                      <w:rFonts w:ascii="Calibri" w:hAnsi="Calibri" w:cs="Calibri"/>
                      <w:sz w:val="18"/>
                      <w:szCs w:val="18"/>
                    </w:rPr>
                    <w:t xml:space="preserve">Lesson </w:t>
                  </w:r>
                  <w:proofErr w:type="gramStart"/>
                  <w:r w:rsidRPr="00944C3F">
                    <w:rPr>
                      <w:rFonts w:ascii="Calibri" w:hAnsi="Calibri" w:cs="Calibri"/>
                      <w:sz w:val="18"/>
                      <w:szCs w:val="18"/>
                    </w:rPr>
                    <w:t>2.1 :</w:t>
                  </w:r>
                  <w:proofErr w:type="gramEnd"/>
                  <w:r w:rsidRPr="00944C3F">
                    <w:rPr>
                      <w:rFonts w:ascii="Calibri" w:hAnsi="Calibri" w:cs="Calibri"/>
                      <w:sz w:val="18"/>
                      <w:szCs w:val="18"/>
                    </w:rPr>
                    <w:t xml:space="preserve"> How Do We Measure Speed </w:t>
                  </w:r>
                </w:p>
                <w:p w14:paraId="5DFAB355" w14:textId="77777777" w:rsidR="0015165C" w:rsidRPr="00944C3F" w:rsidRDefault="0015165C" w:rsidP="0015165C">
                  <w:pPr>
                    <w:contextualSpacing/>
                    <w:rPr>
                      <w:rFonts w:ascii="Calibri" w:hAnsi="Calibri" w:cs="Calibri"/>
                      <w:color w:val="000000"/>
                      <w:sz w:val="18"/>
                      <w:szCs w:val="18"/>
                    </w:rPr>
                  </w:pPr>
                  <w:r>
                    <w:rPr>
                      <w:rFonts w:ascii="Calibri" w:hAnsi="Calibri" w:cs="Calibri"/>
                      <w:color w:val="000000"/>
                      <w:sz w:val="18"/>
                      <w:szCs w:val="18"/>
                    </w:rPr>
                    <w:t>L</w:t>
                  </w:r>
                  <w:r w:rsidRPr="00944C3F">
                    <w:rPr>
                      <w:rFonts w:ascii="Calibri" w:hAnsi="Calibri" w:cs="Calibri"/>
                      <w:color w:val="000000"/>
                      <w:sz w:val="18"/>
                      <w:szCs w:val="18"/>
                    </w:rPr>
                    <w:t xml:space="preserve">esson </w:t>
                  </w:r>
                  <w:proofErr w:type="gramStart"/>
                  <w:r w:rsidRPr="00944C3F">
                    <w:rPr>
                      <w:rFonts w:ascii="Calibri" w:hAnsi="Calibri" w:cs="Calibri"/>
                      <w:color w:val="000000"/>
                      <w:sz w:val="18"/>
                      <w:szCs w:val="18"/>
                    </w:rPr>
                    <w:t>2.2 :</w:t>
                  </w:r>
                  <w:proofErr w:type="gramEnd"/>
                  <w:r w:rsidRPr="00944C3F">
                    <w:rPr>
                      <w:rFonts w:ascii="Calibri" w:hAnsi="Calibri" w:cs="Calibri"/>
                      <w:color w:val="000000"/>
                      <w:sz w:val="18"/>
                      <w:szCs w:val="18"/>
                    </w:rPr>
                    <w:t xml:space="preserve"> The Derivative at a Point </w:t>
                  </w:r>
                </w:p>
                <w:p w14:paraId="75BEA2E3" w14:textId="77777777" w:rsidR="0015165C" w:rsidRPr="00944C3F" w:rsidRDefault="0015165C" w:rsidP="0015165C">
                  <w:pPr>
                    <w:contextualSpacing/>
                    <w:rPr>
                      <w:rFonts w:ascii="Calibri" w:hAnsi="Calibri" w:cs="Calibri"/>
                      <w:color w:val="000000"/>
                      <w:sz w:val="18"/>
                      <w:szCs w:val="18"/>
                    </w:rPr>
                  </w:pPr>
                  <w:r w:rsidRPr="00944C3F">
                    <w:rPr>
                      <w:rFonts w:ascii="Calibri" w:hAnsi="Calibri" w:cs="Calibri"/>
                      <w:color w:val="000000"/>
                      <w:sz w:val="18"/>
                      <w:szCs w:val="18"/>
                    </w:rPr>
                    <w:t xml:space="preserve">Lesson </w:t>
                  </w:r>
                  <w:proofErr w:type="gramStart"/>
                  <w:r w:rsidRPr="00944C3F">
                    <w:rPr>
                      <w:rFonts w:ascii="Calibri" w:hAnsi="Calibri" w:cs="Calibri"/>
                      <w:color w:val="000000"/>
                      <w:sz w:val="18"/>
                      <w:szCs w:val="18"/>
                    </w:rPr>
                    <w:t>2.3 :</w:t>
                  </w:r>
                  <w:proofErr w:type="gramEnd"/>
                  <w:r w:rsidRPr="00944C3F">
                    <w:rPr>
                      <w:rFonts w:ascii="Calibri" w:hAnsi="Calibri" w:cs="Calibri"/>
                      <w:color w:val="000000"/>
                      <w:sz w:val="18"/>
                      <w:szCs w:val="18"/>
                    </w:rPr>
                    <w:t xml:space="preserve"> The Derivative Function </w:t>
                  </w:r>
                </w:p>
                <w:p w14:paraId="2D7BC498" w14:textId="77777777" w:rsidR="0015165C" w:rsidRPr="00944C3F" w:rsidRDefault="0015165C" w:rsidP="0015165C">
                  <w:pPr>
                    <w:contextualSpacing/>
                    <w:rPr>
                      <w:rFonts w:ascii="Calibri" w:hAnsi="Calibri" w:cs="Calibri"/>
                      <w:color w:val="000000"/>
                      <w:sz w:val="18"/>
                      <w:szCs w:val="18"/>
                    </w:rPr>
                  </w:pPr>
                  <w:r w:rsidRPr="00944C3F">
                    <w:rPr>
                      <w:rFonts w:ascii="Calibri" w:hAnsi="Calibri" w:cs="Calibri"/>
                      <w:color w:val="000000"/>
                      <w:sz w:val="18"/>
                      <w:szCs w:val="18"/>
                    </w:rPr>
                    <w:t xml:space="preserve">Lesson </w:t>
                  </w:r>
                  <w:proofErr w:type="gramStart"/>
                  <w:r w:rsidRPr="00944C3F">
                    <w:rPr>
                      <w:rFonts w:ascii="Calibri" w:hAnsi="Calibri" w:cs="Calibri"/>
                      <w:color w:val="000000"/>
                      <w:sz w:val="18"/>
                      <w:szCs w:val="18"/>
                    </w:rPr>
                    <w:t>2.4 :</w:t>
                  </w:r>
                  <w:proofErr w:type="gramEnd"/>
                  <w:r w:rsidRPr="00944C3F">
                    <w:rPr>
                      <w:rFonts w:ascii="Calibri" w:hAnsi="Calibri" w:cs="Calibri"/>
                      <w:color w:val="000000"/>
                      <w:sz w:val="18"/>
                      <w:szCs w:val="18"/>
                    </w:rPr>
                    <w:t xml:space="preserve"> Interpretations of the Derivative </w:t>
                  </w:r>
                </w:p>
                <w:p w14:paraId="0031C4E1" w14:textId="77777777" w:rsidR="0015165C" w:rsidRPr="00944C3F" w:rsidRDefault="0015165C" w:rsidP="0015165C">
                  <w:pPr>
                    <w:contextualSpacing/>
                    <w:rPr>
                      <w:rFonts w:ascii="Calibri" w:hAnsi="Calibri" w:cs="Calibri"/>
                      <w:color w:val="000000"/>
                      <w:sz w:val="18"/>
                      <w:szCs w:val="18"/>
                    </w:rPr>
                  </w:pPr>
                  <w:r w:rsidRPr="00944C3F">
                    <w:rPr>
                      <w:rFonts w:ascii="Calibri" w:hAnsi="Calibri" w:cs="Calibri"/>
                      <w:color w:val="000000"/>
                      <w:sz w:val="18"/>
                      <w:szCs w:val="18"/>
                    </w:rPr>
                    <w:t xml:space="preserve">Lesson </w:t>
                  </w:r>
                  <w:proofErr w:type="gramStart"/>
                  <w:r w:rsidRPr="00944C3F">
                    <w:rPr>
                      <w:rFonts w:ascii="Calibri" w:hAnsi="Calibri" w:cs="Calibri"/>
                      <w:color w:val="000000"/>
                      <w:sz w:val="18"/>
                      <w:szCs w:val="18"/>
                    </w:rPr>
                    <w:t>2.5 :</w:t>
                  </w:r>
                  <w:proofErr w:type="gramEnd"/>
                  <w:r w:rsidRPr="00944C3F">
                    <w:rPr>
                      <w:rFonts w:ascii="Calibri" w:hAnsi="Calibri" w:cs="Calibri"/>
                      <w:color w:val="000000"/>
                      <w:sz w:val="18"/>
                      <w:szCs w:val="18"/>
                    </w:rPr>
                    <w:t xml:space="preserve"> The Second Derivative </w:t>
                  </w:r>
                </w:p>
                <w:p w14:paraId="105A8E0F" w14:textId="77777777" w:rsidR="0015165C" w:rsidRPr="00944C3F" w:rsidRDefault="0015165C" w:rsidP="0015165C">
                  <w:pPr>
                    <w:contextualSpacing/>
                    <w:rPr>
                      <w:rFonts w:ascii="Calibri" w:hAnsi="Calibri" w:cs="Calibri"/>
                      <w:color w:val="000000"/>
                      <w:sz w:val="18"/>
                      <w:szCs w:val="18"/>
                    </w:rPr>
                  </w:pPr>
                  <w:r w:rsidRPr="00944C3F">
                    <w:rPr>
                      <w:rFonts w:ascii="Calibri" w:hAnsi="Calibri" w:cs="Calibri"/>
                      <w:color w:val="000000"/>
                      <w:sz w:val="18"/>
                      <w:szCs w:val="18"/>
                    </w:rPr>
                    <w:t xml:space="preserve">Lesson </w:t>
                  </w:r>
                  <w:proofErr w:type="gramStart"/>
                  <w:r w:rsidRPr="00944C3F">
                    <w:rPr>
                      <w:rFonts w:ascii="Calibri" w:hAnsi="Calibri" w:cs="Calibri"/>
                      <w:color w:val="000000"/>
                      <w:sz w:val="18"/>
                      <w:szCs w:val="18"/>
                    </w:rPr>
                    <w:t>2.6 :</w:t>
                  </w:r>
                  <w:proofErr w:type="gramEnd"/>
                  <w:r w:rsidRPr="00944C3F">
                    <w:rPr>
                      <w:rFonts w:ascii="Calibri" w:hAnsi="Calibri" w:cs="Calibri"/>
                      <w:color w:val="000000"/>
                      <w:sz w:val="18"/>
                      <w:szCs w:val="18"/>
                    </w:rPr>
                    <w:t xml:space="preserve"> Differentiability </w:t>
                  </w:r>
                </w:p>
                <w:p w14:paraId="7D089044" w14:textId="77777777" w:rsidR="0015165C" w:rsidRPr="00944C3F" w:rsidRDefault="0015165C" w:rsidP="0015165C">
                  <w:pPr>
                    <w:contextualSpacing/>
                    <w:rPr>
                      <w:rFonts w:ascii="Calibri" w:hAnsi="Calibri" w:cs="Calibri"/>
                      <w:color w:val="000000"/>
                      <w:sz w:val="18"/>
                      <w:szCs w:val="18"/>
                    </w:rPr>
                  </w:pPr>
                  <w:r w:rsidRPr="00944C3F">
                    <w:rPr>
                      <w:rFonts w:ascii="Calibri" w:hAnsi="Calibri" w:cs="Calibri"/>
                      <w:color w:val="000000"/>
                      <w:sz w:val="18"/>
                      <w:szCs w:val="18"/>
                    </w:rPr>
                    <w:t xml:space="preserve">Lesson </w:t>
                  </w:r>
                  <w:proofErr w:type="gramStart"/>
                  <w:r w:rsidRPr="00944C3F">
                    <w:rPr>
                      <w:rFonts w:ascii="Calibri" w:hAnsi="Calibri" w:cs="Calibri"/>
                      <w:color w:val="000000"/>
                      <w:sz w:val="18"/>
                      <w:szCs w:val="18"/>
                    </w:rPr>
                    <w:t>3.1 :</w:t>
                  </w:r>
                  <w:proofErr w:type="gramEnd"/>
                  <w:r w:rsidRPr="00944C3F">
                    <w:rPr>
                      <w:rFonts w:ascii="Calibri" w:hAnsi="Calibri" w:cs="Calibri"/>
                      <w:color w:val="000000"/>
                      <w:sz w:val="18"/>
                      <w:szCs w:val="18"/>
                    </w:rPr>
                    <w:t xml:space="preserve"> Powers &amp; Polynomials</w:t>
                  </w:r>
                </w:p>
                <w:p w14:paraId="4C937F76" w14:textId="77777777" w:rsidR="0015165C" w:rsidRPr="00944C3F" w:rsidRDefault="0015165C" w:rsidP="0015165C">
                  <w:pPr>
                    <w:contextualSpacing/>
                    <w:rPr>
                      <w:rFonts w:ascii="Calibri" w:hAnsi="Calibri" w:cs="Calibri"/>
                      <w:color w:val="000000"/>
                      <w:sz w:val="18"/>
                      <w:szCs w:val="18"/>
                    </w:rPr>
                  </w:pPr>
                  <w:r w:rsidRPr="00944C3F">
                    <w:rPr>
                      <w:rFonts w:ascii="Calibri" w:hAnsi="Calibri" w:cs="Calibri"/>
                      <w:color w:val="000000"/>
                      <w:sz w:val="18"/>
                      <w:szCs w:val="18"/>
                    </w:rPr>
                    <w:t xml:space="preserve">Lesson </w:t>
                  </w:r>
                  <w:proofErr w:type="gramStart"/>
                  <w:r w:rsidRPr="00944C3F">
                    <w:rPr>
                      <w:rFonts w:ascii="Calibri" w:hAnsi="Calibri" w:cs="Calibri"/>
                      <w:color w:val="000000"/>
                      <w:sz w:val="18"/>
                      <w:szCs w:val="18"/>
                    </w:rPr>
                    <w:t>3.2 :</w:t>
                  </w:r>
                  <w:proofErr w:type="gramEnd"/>
                  <w:r w:rsidRPr="00944C3F">
                    <w:rPr>
                      <w:rFonts w:ascii="Calibri" w:hAnsi="Calibri" w:cs="Calibri"/>
                      <w:color w:val="000000"/>
                      <w:sz w:val="18"/>
                      <w:szCs w:val="18"/>
                    </w:rPr>
                    <w:t xml:space="preserve"> The Exponential Function</w:t>
                  </w:r>
                </w:p>
                <w:p w14:paraId="518DC089" w14:textId="77777777" w:rsidR="0015165C" w:rsidRPr="00944C3F" w:rsidRDefault="0015165C" w:rsidP="0015165C">
                  <w:pPr>
                    <w:contextualSpacing/>
                    <w:rPr>
                      <w:rFonts w:ascii="Calibri" w:hAnsi="Calibri" w:cs="Calibri"/>
                      <w:color w:val="000000"/>
                      <w:sz w:val="18"/>
                      <w:szCs w:val="18"/>
                    </w:rPr>
                  </w:pPr>
                  <w:r w:rsidRPr="00944C3F">
                    <w:rPr>
                      <w:rFonts w:ascii="Calibri" w:hAnsi="Calibri" w:cs="Calibri"/>
                      <w:color w:val="000000"/>
                      <w:sz w:val="18"/>
                      <w:szCs w:val="18"/>
                    </w:rPr>
                    <w:t xml:space="preserve">Lesson </w:t>
                  </w:r>
                  <w:proofErr w:type="gramStart"/>
                  <w:r w:rsidRPr="00944C3F">
                    <w:rPr>
                      <w:rFonts w:ascii="Calibri" w:hAnsi="Calibri" w:cs="Calibri"/>
                      <w:color w:val="000000"/>
                      <w:sz w:val="18"/>
                      <w:szCs w:val="18"/>
                    </w:rPr>
                    <w:t>3.3 :</w:t>
                  </w:r>
                  <w:proofErr w:type="gramEnd"/>
                  <w:r w:rsidRPr="00944C3F">
                    <w:rPr>
                      <w:rFonts w:ascii="Calibri" w:hAnsi="Calibri" w:cs="Calibri"/>
                      <w:color w:val="000000"/>
                      <w:sz w:val="18"/>
                      <w:szCs w:val="18"/>
                    </w:rPr>
                    <w:t xml:space="preserve"> The Product &amp; Quotient Rules</w:t>
                  </w:r>
                </w:p>
              </w:tc>
              <w:tc>
                <w:tcPr>
                  <w:tcW w:w="5113" w:type="dxa"/>
                  <w:shd w:val="clear" w:color="auto" w:fill="auto"/>
                </w:tcPr>
                <w:p w14:paraId="46202C79" w14:textId="77777777" w:rsidR="0015165C" w:rsidRPr="00944C3F" w:rsidRDefault="0015165C" w:rsidP="0015165C">
                  <w:pPr>
                    <w:rPr>
                      <w:rFonts w:ascii="Cambria" w:hAnsi="Cambria"/>
                      <w:b/>
                      <w:sz w:val="18"/>
                      <w:szCs w:val="18"/>
                    </w:rPr>
                  </w:pPr>
                  <w:r w:rsidRPr="00944C3F">
                    <w:rPr>
                      <w:rFonts w:ascii="Cambria" w:hAnsi="Cambria"/>
                      <w:b/>
                      <w:sz w:val="18"/>
                      <w:szCs w:val="18"/>
                    </w:rPr>
                    <w:t xml:space="preserve">Essential Questions:  </w:t>
                  </w:r>
                </w:p>
                <w:p w14:paraId="5B56FC97" w14:textId="77777777" w:rsidR="0015165C" w:rsidRPr="00944C3F" w:rsidRDefault="0015165C" w:rsidP="0015165C">
                  <w:pPr>
                    <w:contextualSpacing/>
                    <w:rPr>
                      <w:rFonts w:ascii="Calibri" w:hAnsi="Calibri" w:cs="Calibri"/>
                      <w:sz w:val="18"/>
                      <w:szCs w:val="18"/>
                    </w:rPr>
                  </w:pPr>
                  <w:r w:rsidRPr="00944C3F">
                    <w:rPr>
                      <w:rFonts w:ascii="Calibri" w:hAnsi="Calibri" w:cs="Calibri"/>
                      <w:sz w:val="18"/>
                      <w:szCs w:val="18"/>
                    </w:rPr>
                    <w:t>A. How does the concept of the derivative show how a function is changing?</w:t>
                  </w:r>
                </w:p>
                <w:p w14:paraId="33251681" w14:textId="77777777" w:rsidR="0015165C" w:rsidRPr="00944C3F" w:rsidRDefault="0015165C" w:rsidP="0015165C">
                  <w:pPr>
                    <w:contextualSpacing/>
                    <w:rPr>
                      <w:rFonts w:ascii="Calibri" w:hAnsi="Calibri" w:cs="Calibri"/>
                      <w:sz w:val="18"/>
                      <w:szCs w:val="18"/>
                    </w:rPr>
                  </w:pPr>
                  <w:r w:rsidRPr="00944C3F">
                    <w:rPr>
                      <w:rFonts w:ascii="Calibri" w:hAnsi="Calibri" w:cs="Calibri"/>
                      <w:sz w:val="18"/>
                      <w:szCs w:val="18"/>
                    </w:rPr>
                    <w:t xml:space="preserve">B. How do you determine the rates of change at any instant by applying limits to knowledge about rates of change over intervals? </w:t>
                  </w:r>
                </w:p>
                <w:p w14:paraId="30DD310D" w14:textId="77777777" w:rsidR="0015165C" w:rsidRPr="00944C3F" w:rsidRDefault="0015165C" w:rsidP="0015165C">
                  <w:pPr>
                    <w:contextualSpacing/>
                    <w:rPr>
                      <w:rFonts w:ascii="Calibri" w:hAnsi="Calibri" w:cs="Calibri"/>
                      <w:sz w:val="18"/>
                      <w:szCs w:val="18"/>
                    </w:rPr>
                  </w:pPr>
                  <w:r w:rsidRPr="00944C3F">
                    <w:rPr>
                      <w:rFonts w:ascii="Calibri" w:hAnsi="Calibri" w:cs="Calibri"/>
                      <w:sz w:val="18"/>
                      <w:szCs w:val="18"/>
                    </w:rPr>
                    <w:t>C. How can you understand the behavior of the function using a derivative?</w:t>
                  </w:r>
                  <w:r w:rsidRPr="00944C3F">
                    <w:rPr>
                      <w:rFonts w:ascii="Calibri" w:hAnsi="Calibri" w:cs="Calibri"/>
                      <w:color w:val="FFFFFF"/>
                      <w:sz w:val="18"/>
                      <w:szCs w:val="18"/>
                      <w:highlight w:val="blue"/>
                    </w:rPr>
                    <w:t xml:space="preserve"> </w:t>
                  </w:r>
                </w:p>
                <w:p w14:paraId="30AF7F90" w14:textId="77777777" w:rsidR="0015165C" w:rsidRPr="00944C3F" w:rsidRDefault="0015165C" w:rsidP="0015165C">
                  <w:pPr>
                    <w:contextualSpacing/>
                    <w:rPr>
                      <w:rFonts w:ascii="Calibri" w:hAnsi="Calibri" w:cs="Calibri"/>
                      <w:sz w:val="18"/>
                      <w:szCs w:val="18"/>
                    </w:rPr>
                  </w:pPr>
                  <w:r w:rsidRPr="00944C3F">
                    <w:rPr>
                      <w:rFonts w:ascii="Calibri" w:hAnsi="Calibri" w:cs="Calibri"/>
                      <w:sz w:val="18"/>
                      <w:szCs w:val="18"/>
                    </w:rPr>
                    <w:t>D. How do you determine the rates of change at any instant by applying limits to knowledge about rates of change over intervals.</w:t>
                  </w:r>
                  <w:r w:rsidRPr="00944C3F">
                    <w:rPr>
                      <w:rFonts w:ascii="Calibri" w:hAnsi="Calibri" w:cs="Calibri"/>
                      <w:color w:val="FFFFFF"/>
                      <w:sz w:val="18"/>
                      <w:szCs w:val="18"/>
                      <w:highlight w:val="blue"/>
                    </w:rPr>
                    <w:t xml:space="preserve"> </w:t>
                  </w:r>
                </w:p>
                <w:p w14:paraId="57BD87DC" w14:textId="77777777" w:rsidR="0015165C" w:rsidRPr="00944C3F" w:rsidRDefault="0015165C" w:rsidP="0015165C">
                  <w:pPr>
                    <w:contextualSpacing/>
                    <w:rPr>
                      <w:rFonts w:ascii="Calibri" w:hAnsi="Calibri" w:cs="Calibri"/>
                      <w:sz w:val="18"/>
                      <w:szCs w:val="18"/>
                    </w:rPr>
                  </w:pPr>
                  <w:r w:rsidRPr="00944C3F">
                    <w:rPr>
                      <w:rFonts w:ascii="Calibri" w:hAnsi="Calibri" w:cs="Calibri"/>
                      <w:sz w:val="18"/>
                      <w:szCs w:val="18"/>
                    </w:rPr>
                    <w:t xml:space="preserve">E. When is it appropriate to apply derivative rules </w:t>
                  </w:r>
                  <w:proofErr w:type="gramStart"/>
                  <w:r w:rsidRPr="00944C3F">
                    <w:rPr>
                      <w:rFonts w:ascii="Calibri" w:hAnsi="Calibri" w:cs="Calibri"/>
                      <w:sz w:val="18"/>
                      <w:szCs w:val="18"/>
                    </w:rPr>
                    <w:t>in order to</w:t>
                  </w:r>
                  <w:proofErr w:type="gramEnd"/>
                  <w:r w:rsidRPr="00944C3F">
                    <w:rPr>
                      <w:rFonts w:ascii="Calibri" w:hAnsi="Calibri" w:cs="Calibri"/>
                      <w:sz w:val="18"/>
                      <w:szCs w:val="18"/>
                    </w:rPr>
                    <w:t xml:space="preserve"> simplify differentiation.</w:t>
                  </w:r>
                </w:p>
              </w:tc>
            </w:tr>
          </w:tbl>
          <w:p w14:paraId="52D3050D" w14:textId="77777777" w:rsidR="0015165C" w:rsidRDefault="0015165C" w:rsidP="0015165C">
            <w:pPr>
              <w:rPr>
                <w:rFonts w:ascii="Cambria" w:hAnsi="Cambria" w:cs="Calibri"/>
                <w:sz w:val="18"/>
                <w:szCs w:val="18"/>
              </w:rPr>
            </w:pPr>
          </w:p>
          <w:tbl>
            <w:tblPr>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260"/>
              <w:gridCol w:w="5113"/>
            </w:tblGrid>
            <w:tr w:rsidR="0015165C" w:rsidRPr="0052131B" w14:paraId="7E5351C4" w14:textId="77777777" w:rsidTr="006927CB">
              <w:trPr>
                <w:trHeight w:val="260"/>
              </w:trPr>
              <w:tc>
                <w:tcPr>
                  <w:tcW w:w="3060" w:type="dxa"/>
                  <w:shd w:val="clear" w:color="auto" w:fill="auto"/>
                </w:tcPr>
                <w:p w14:paraId="0475B039" w14:textId="77777777" w:rsidR="0015165C" w:rsidRPr="00DD2A94" w:rsidRDefault="0015165C" w:rsidP="0015165C">
                  <w:pPr>
                    <w:rPr>
                      <w:rFonts w:ascii="Cambria" w:hAnsi="Cambria" w:cs="Calibri"/>
                      <w:b/>
                      <w:bCs/>
                      <w:sz w:val="18"/>
                      <w:szCs w:val="18"/>
                    </w:rPr>
                  </w:pPr>
                  <w:r w:rsidRPr="00DD2A94">
                    <w:rPr>
                      <w:rFonts w:ascii="Cambria" w:hAnsi="Cambria" w:cs="Calibri"/>
                      <w:b/>
                      <w:bCs/>
                      <w:sz w:val="18"/>
                      <w:szCs w:val="18"/>
                    </w:rPr>
                    <w:t>Unit #3</w:t>
                  </w:r>
                </w:p>
                <w:p w14:paraId="31F62EC9" w14:textId="77777777" w:rsidR="0015165C" w:rsidRPr="00944C3F" w:rsidRDefault="0015165C" w:rsidP="0015165C">
                  <w:pPr>
                    <w:rPr>
                      <w:rFonts w:ascii="Cambria" w:hAnsi="Cambria" w:cs="Calibri"/>
                      <w:sz w:val="18"/>
                      <w:szCs w:val="18"/>
                    </w:rPr>
                  </w:pPr>
                  <w:r w:rsidRPr="00944C3F">
                    <w:rPr>
                      <w:rFonts w:ascii="Cambria" w:hAnsi="Cambria" w:cs="Calibri"/>
                      <w:sz w:val="18"/>
                      <w:szCs w:val="18"/>
                    </w:rPr>
                    <w:t>Differentiation: Composite, Implicit &amp; Inverse Functions</w:t>
                  </w:r>
                </w:p>
                <w:p w14:paraId="4C6D91B6" w14:textId="77777777" w:rsidR="0015165C" w:rsidRPr="00DD2A94" w:rsidRDefault="0015165C" w:rsidP="0015165C">
                  <w:pPr>
                    <w:rPr>
                      <w:rFonts w:ascii="Cambria" w:hAnsi="Cambria" w:cs="Calibri"/>
                      <w:sz w:val="18"/>
                      <w:szCs w:val="18"/>
                    </w:rPr>
                  </w:pPr>
                  <w:r w:rsidRPr="00944C3F">
                    <w:rPr>
                      <w:rFonts w:ascii="Cambria" w:hAnsi="Cambria" w:cs="Calibri"/>
                      <w:sz w:val="18"/>
                      <w:szCs w:val="18"/>
                    </w:rPr>
                    <w:t>3.4, 3.5, 3.6, 3.7 &amp; Chapter 3 review</w:t>
                  </w:r>
                </w:p>
              </w:tc>
              <w:tc>
                <w:tcPr>
                  <w:tcW w:w="1260" w:type="dxa"/>
                  <w:shd w:val="clear" w:color="auto" w:fill="auto"/>
                </w:tcPr>
                <w:p w14:paraId="227BD1E7" w14:textId="77777777" w:rsidR="0015165C" w:rsidRDefault="0015165C" w:rsidP="0015165C">
                  <w:pPr>
                    <w:rPr>
                      <w:rFonts w:ascii="Cambria" w:hAnsi="Cambria" w:cs="Calibri"/>
                      <w:sz w:val="18"/>
                      <w:szCs w:val="18"/>
                    </w:rPr>
                  </w:pPr>
                  <w:proofErr w:type="gramStart"/>
                  <w:r>
                    <w:rPr>
                      <w:rFonts w:ascii="Cambria" w:hAnsi="Cambria" w:cs="Calibri"/>
                      <w:sz w:val="18"/>
                      <w:szCs w:val="18"/>
                    </w:rPr>
                    <w:t>12</w:t>
                  </w:r>
                  <w:r w:rsidRPr="0052131B">
                    <w:rPr>
                      <w:rFonts w:ascii="Cambria" w:hAnsi="Cambria" w:cs="Calibri"/>
                      <w:sz w:val="18"/>
                      <w:szCs w:val="18"/>
                    </w:rPr>
                    <w:t xml:space="preserve">  days</w:t>
                  </w:r>
                  <w:proofErr w:type="gramEnd"/>
                </w:p>
                <w:p w14:paraId="03305C25" w14:textId="77777777" w:rsidR="0015165C" w:rsidRPr="0052131B" w:rsidRDefault="0015165C" w:rsidP="0015165C">
                  <w:pPr>
                    <w:rPr>
                      <w:rFonts w:ascii="Cambria" w:hAnsi="Cambria" w:cs="Calibri"/>
                      <w:sz w:val="18"/>
                      <w:szCs w:val="18"/>
                    </w:rPr>
                  </w:pPr>
                  <w:r>
                    <w:rPr>
                      <w:rFonts w:ascii="Cambria" w:hAnsi="Cambria" w:cs="Calibri"/>
                      <w:sz w:val="18"/>
                      <w:szCs w:val="18"/>
                    </w:rPr>
                    <w:t>10/24 – 11/7</w:t>
                  </w:r>
                </w:p>
              </w:tc>
              <w:tc>
                <w:tcPr>
                  <w:tcW w:w="5113" w:type="dxa"/>
                  <w:shd w:val="clear" w:color="auto" w:fill="auto"/>
                </w:tcPr>
                <w:p w14:paraId="714BA705" w14:textId="77777777" w:rsidR="0015165C" w:rsidRPr="0052131B" w:rsidRDefault="0015165C" w:rsidP="0015165C">
                  <w:pPr>
                    <w:pStyle w:val="NormalWeb"/>
                    <w:spacing w:before="0" w:beforeAutospacing="0" w:after="0" w:afterAutospacing="0"/>
                    <w:rPr>
                      <w:rFonts w:ascii="Cambria" w:hAnsi="Cambria" w:cs="Calibri"/>
                      <w:sz w:val="18"/>
                      <w:szCs w:val="18"/>
                    </w:rPr>
                  </w:pPr>
                  <w:r w:rsidRPr="002154A8">
                    <w:rPr>
                      <w:rFonts w:ascii="Calibri" w:hAnsi="Calibri" w:cs="Calibri"/>
                      <w:sz w:val="18"/>
                      <w:szCs w:val="18"/>
                    </w:rPr>
                    <w:t>Big Idea 3. Analysis of Functions (FUN)</w:t>
                  </w:r>
                </w:p>
              </w:tc>
            </w:tr>
            <w:tr w:rsidR="0015165C" w:rsidRPr="0052131B" w14:paraId="3D2A05F1" w14:textId="77777777" w:rsidTr="006927CB">
              <w:trPr>
                <w:trHeight w:val="432"/>
              </w:trPr>
              <w:tc>
                <w:tcPr>
                  <w:tcW w:w="4320" w:type="dxa"/>
                  <w:gridSpan w:val="2"/>
                  <w:shd w:val="clear" w:color="auto" w:fill="auto"/>
                </w:tcPr>
                <w:p w14:paraId="5D74D326" w14:textId="77777777" w:rsidR="0015165C" w:rsidRPr="00944C3F" w:rsidRDefault="0015165C" w:rsidP="0015165C">
                  <w:pPr>
                    <w:rPr>
                      <w:rFonts w:ascii="Calibri" w:hAnsi="Calibri" w:cs="Calibri"/>
                      <w:sz w:val="18"/>
                      <w:szCs w:val="18"/>
                    </w:rPr>
                  </w:pPr>
                  <w:r w:rsidRPr="00944C3F">
                    <w:rPr>
                      <w:rFonts w:ascii="Calibri" w:hAnsi="Calibri" w:cs="Calibri"/>
                      <w:sz w:val="18"/>
                      <w:szCs w:val="18"/>
                    </w:rPr>
                    <w:t xml:space="preserve">Lesson </w:t>
                  </w:r>
                  <w:proofErr w:type="gramStart"/>
                  <w:r w:rsidRPr="00944C3F">
                    <w:rPr>
                      <w:rFonts w:ascii="Calibri" w:hAnsi="Calibri" w:cs="Calibri"/>
                      <w:sz w:val="18"/>
                      <w:szCs w:val="18"/>
                    </w:rPr>
                    <w:t>3.4 :</w:t>
                  </w:r>
                  <w:proofErr w:type="gramEnd"/>
                  <w:r w:rsidRPr="00944C3F">
                    <w:rPr>
                      <w:rFonts w:ascii="Calibri" w:hAnsi="Calibri" w:cs="Calibri"/>
                      <w:sz w:val="18"/>
                      <w:szCs w:val="18"/>
                    </w:rPr>
                    <w:t xml:space="preserve"> The Chain Rule</w:t>
                  </w:r>
                </w:p>
                <w:p w14:paraId="65D537E3" w14:textId="77777777" w:rsidR="0015165C" w:rsidRPr="00944C3F" w:rsidRDefault="0015165C" w:rsidP="0015165C">
                  <w:pPr>
                    <w:rPr>
                      <w:rFonts w:ascii="Calibri" w:hAnsi="Calibri" w:cs="Calibri"/>
                      <w:sz w:val="18"/>
                      <w:szCs w:val="18"/>
                    </w:rPr>
                  </w:pPr>
                  <w:r w:rsidRPr="00944C3F">
                    <w:rPr>
                      <w:rFonts w:ascii="Calibri" w:hAnsi="Calibri" w:cs="Calibri"/>
                      <w:sz w:val="18"/>
                      <w:szCs w:val="18"/>
                    </w:rPr>
                    <w:t xml:space="preserve">Lesson </w:t>
                  </w:r>
                  <w:proofErr w:type="gramStart"/>
                  <w:r w:rsidRPr="00944C3F">
                    <w:rPr>
                      <w:rFonts w:ascii="Calibri" w:hAnsi="Calibri" w:cs="Calibri"/>
                      <w:sz w:val="18"/>
                      <w:szCs w:val="18"/>
                    </w:rPr>
                    <w:t>3.5 :</w:t>
                  </w:r>
                  <w:proofErr w:type="gramEnd"/>
                  <w:r w:rsidRPr="00944C3F">
                    <w:rPr>
                      <w:rFonts w:ascii="Calibri" w:hAnsi="Calibri" w:cs="Calibri"/>
                      <w:sz w:val="18"/>
                      <w:szCs w:val="18"/>
                    </w:rPr>
                    <w:t xml:space="preserve"> The Trigonometric Functions</w:t>
                  </w:r>
                </w:p>
                <w:p w14:paraId="3FCDEC90" w14:textId="77777777" w:rsidR="0015165C" w:rsidRPr="00944C3F" w:rsidRDefault="0015165C" w:rsidP="0015165C">
                  <w:pPr>
                    <w:rPr>
                      <w:rFonts w:ascii="Calibri" w:hAnsi="Calibri" w:cs="Calibri"/>
                      <w:sz w:val="18"/>
                      <w:szCs w:val="18"/>
                    </w:rPr>
                  </w:pPr>
                  <w:r w:rsidRPr="00944C3F">
                    <w:rPr>
                      <w:rFonts w:ascii="Calibri" w:hAnsi="Calibri" w:cs="Calibri"/>
                      <w:sz w:val="18"/>
                      <w:szCs w:val="18"/>
                    </w:rPr>
                    <w:t xml:space="preserve">Lesson </w:t>
                  </w:r>
                  <w:proofErr w:type="gramStart"/>
                  <w:r w:rsidRPr="00944C3F">
                    <w:rPr>
                      <w:rFonts w:ascii="Calibri" w:hAnsi="Calibri" w:cs="Calibri"/>
                      <w:sz w:val="18"/>
                      <w:szCs w:val="18"/>
                    </w:rPr>
                    <w:t>3.6 :</w:t>
                  </w:r>
                  <w:proofErr w:type="gramEnd"/>
                  <w:r w:rsidRPr="00944C3F">
                    <w:rPr>
                      <w:rFonts w:ascii="Calibri" w:hAnsi="Calibri" w:cs="Calibri"/>
                      <w:sz w:val="18"/>
                      <w:szCs w:val="18"/>
                    </w:rPr>
                    <w:t xml:space="preserve"> The Chain Rule &amp; Inverse Functions</w:t>
                  </w:r>
                </w:p>
                <w:p w14:paraId="59F915C5" w14:textId="77777777" w:rsidR="0015165C" w:rsidRPr="00944C3F" w:rsidRDefault="0015165C" w:rsidP="0015165C">
                  <w:pPr>
                    <w:rPr>
                      <w:rFonts w:ascii="Calibri" w:hAnsi="Calibri" w:cs="Calibri"/>
                      <w:sz w:val="18"/>
                      <w:szCs w:val="18"/>
                    </w:rPr>
                  </w:pPr>
                  <w:r w:rsidRPr="00944C3F">
                    <w:rPr>
                      <w:rFonts w:ascii="Calibri" w:hAnsi="Calibri" w:cs="Calibri"/>
                      <w:sz w:val="18"/>
                      <w:szCs w:val="18"/>
                    </w:rPr>
                    <w:t xml:space="preserve">Lesson </w:t>
                  </w:r>
                  <w:proofErr w:type="gramStart"/>
                  <w:r w:rsidRPr="00944C3F">
                    <w:rPr>
                      <w:rFonts w:ascii="Calibri" w:hAnsi="Calibri" w:cs="Calibri"/>
                      <w:sz w:val="18"/>
                      <w:szCs w:val="18"/>
                    </w:rPr>
                    <w:t>3.7 :</w:t>
                  </w:r>
                  <w:proofErr w:type="gramEnd"/>
                  <w:r w:rsidRPr="00944C3F">
                    <w:rPr>
                      <w:rFonts w:ascii="Calibri" w:hAnsi="Calibri" w:cs="Calibri"/>
                      <w:sz w:val="18"/>
                      <w:szCs w:val="18"/>
                    </w:rPr>
                    <w:t xml:space="preserve"> Implicit Functions</w:t>
                  </w:r>
                </w:p>
                <w:p w14:paraId="43C50F04" w14:textId="77777777" w:rsidR="0015165C" w:rsidRPr="00944C3F" w:rsidRDefault="0015165C" w:rsidP="0015165C">
                  <w:pPr>
                    <w:rPr>
                      <w:sz w:val="18"/>
                      <w:szCs w:val="18"/>
                    </w:rPr>
                  </w:pPr>
                </w:p>
              </w:tc>
              <w:tc>
                <w:tcPr>
                  <w:tcW w:w="5113" w:type="dxa"/>
                  <w:shd w:val="clear" w:color="auto" w:fill="auto"/>
                </w:tcPr>
                <w:p w14:paraId="79DDEE3B" w14:textId="77777777" w:rsidR="0015165C" w:rsidRPr="00944C3F" w:rsidRDefault="0015165C" w:rsidP="0015165C">
                  <w:pPr>
                    <w:rPr>
                      <w:rFonts w:ascii="Cambria" w:hAnsi="Cambria"/>
                      <w:b/>
                      <w:sz w:val="18"/>
                      <w:szCs w:val="18"/>
                    </w:rPr>
                  </w:pPr>
                  <w:r w:rsidRPr="00944C3F">
                    <w:rPr>
                      <w:rFonts w:ascii="Cambria" w:hAnsi="Cambria"/>
                      <w:b/>
                      <w:sz w:val="18"/>
                      <w:szCs w:val="18"/>
                    </w:rPr>
                    <w:t xml:space="preserve">Essential Questions:  </w:t>
                  </w:r>
                </w:p>
                <w:p w14:paraId="52094F35" w14:textId="77777777" w:rsidR="0015165C" w:rsidRPr="00944C3F" w:rsidRDefault="0015165C" w:rsidP="0015165C">
                  <w:pPr>
                    <w:rPr>
                      <w:rFonts w:ascii="Calibri" w:hAnsi="Calibri" w:cs="Calibri"/>
                      <w:sz w:val="18"/>
                      <w:szCs w:val="18"/>
                    </w:rPr>
                  </w:pPr>
                  <w:r w:rsidRPr="00944C3F">
                    <w:rPr>
                      <w:rFonts w:ascii="Calibri" w:hAnsi="Calibri" w:cs="Calibri"/>
                      <w:sz w:val="18"/>
                      <w:szCs w:val="18"/>
                    </w:rPr>
                    <w:t>How do you derive a composite function?</w:t>
                  </w:r>
                </w:p>
                <w:p w14:paraId="4A30952C" w14:textId="77777777" w:rsidR="0015165C" w:rsidRPr="00944C3F" w:rsidRDefault="0015165C" w:rsidP="0015165C">
                  <w:pPr>
                    <w:rPr>
                      <w:rFonts w:ascii="Calibri" w:hAnsi="Calibri" w:cs="Calibri"/>
                      <w:sz w:val="18"/>
                      <w:szCs w:val="18"/>
                    </w:rPr>
                  </w:pPr>
                  <w:r w:rsidRPr="00944C3F">
                    <w:rPr>
                      <w:rFonts w:ascii="Calibri" w:hAnsi="Calibri" w:cs="Calibri"/>
                      <w:sz w:val="18"/>
                      <w:szCs w:val="18"/>
                    </w:rPr>
                    <w:t xml:space="preserve">What are the derivatives of sine, </w:t>
                  </w:r>
                  <w:proofErr w:type="gramStart"/>
                  <w:r w:rsidRPr="00944C3F">
                    <w:rPr>
                      <w:rFonts w:ascii="Calibri" w:hAnsi="Calibri" w:cs="Calibri"/>
                      <w:sz w:val="18"/>
                      <w:szCs w:val="18"/>
                    </w:rPr>
                    <w:t>cosine</w:t>
                  </w:r>
                  <w:proofErr w:type="gramEnd"/>
                  <w:r w:rsidRPr="00944C3F">
                    <w:rPr>
                      <w:rFonts w:ascii="Calibri" w:hAnsi="Calibri" w:cs="Calibri"/>
                      <w:sz w:val="18"/>
                      <w:szCs w:val="18"/>
                    </w:rPr>
                    <w:t xml:space="preserve"> and tangent?</w:t>
                  </w:r>
                </w:p>
                <w:p w14:paraId="44D7888F" w14:textId="77777777" w:rsidR="0015165C" w:rsidRPr="00944C3F" w:rsidRDefault="0015165C" w:rsidP="0015165C">
                  <w:pPr>
                    <w:rPr>
                      <w:rFonts w:ascii="Calibri" w:hAnsi="Calibri" w:cs="Calibri"/>
                      <w:sz w:val="18"/>
                      <w:szCs w:val="18"/>
                    </w:rPr>
                  </w:pPr>
                  <w:r w:rsidRPr="00944C3F">
                    <w:rPr>
                      <w:rFonts w:ascii="Calibri" w:hAnsi="Calibri" w:cs="Calibri"/>
                      <w:sz w:val="18"/>
                      <w:szCs w:val="18"/>
                    </w:rPr>
                    <w:t xml:space="preserve">What are the derivatives of ln </w:t>
                  </w:r>
                  <w:r w:rsidRPr="00944C3F">
                    <w:rPr>
                      <w:rFonts w:ascii="Calibri" w:hAnsi="Calibri" w:cs="Calibri"/>
                      <w:i/>
                      <w:iCs/>
                      <w:sz w:val="18"/>
                      <w:szCs w:val="18"/>
                    </w:rPr>
                    <w:t>x</w:t>
                  </w:r>
                  <w:r w:rsidRPr="00944C3F">
                    <w:rPr>
                      <w:rFonts w:ascii="Calibri" w:hAnsi="Calibri" w:cs="Calibri"/>
                      <w:sz w:val="18"/>
                      <w:szCs w:val="18"/>
                    </w:rPr>
                    <w:t xml:space="preserve"> &amp; a</w:t>
                  </w:r>
                  <w:r w:rsidRPr="00944C3F">
                    <w:rPr>
                      <w:rFonts w:ascii="Calibri" w:hAnsi="Calibri" w:cs="Calibri"/>
                      <w:i/>
                      <w:iCs/>
                      <w:sz w:val="18"/>
                      <w:szCs w:val="18"/>
                      <w:vertAlign w:val="superscript"/>
                    </w:rPr>
                    <w:t>x</w:t>
                  </w:r>
                  <w:r w:rsidRPr="00944C3F">
                    <w:rPr>
                      <w:rFonts w:ascii="Calibri" w:hAnsi="Calibri" w:cs="Calibri"/>
                      <w:sz w:val="18"/>
                      <w:szCs w:val="18"/>
                    </w:rPr>
                    <w:t>.</w:t>
                  </w:r>
                </w:p>
                <w:p w14:paraId="1B9EAC0B" w14:textId="77777777" w:rsidR="0015165C" w:rsidRPr="00944C3F" w:rsidRDefault="0015165C" w:rsidP="0015165C">
                  <w:pPr>
                    <w:rPr>
                      <w:rFonts w:ascii="Calibri" w:hAnsi="Calibri" w:cs="Calibri"/>
                      <w:sz w:val="18"/>
                      <w:szCs w:val="18"/>
                    </w:rPr>
                  </w:pPr>
                  <w:r w:rsidRPr="00944C3F">
                    <w:rPr>
                      <w:rFonts w:ascii="Calibri" w:hAnsi="Calibri" w:cs="Calibri"/>
                      <w:sz w:val="18"/>
                      <w:szCs w:val="18"/>
                    </w:rPr>
                    <w:t xml:space="preserve">What </w:t>
                  </w:r>
                  <w:proofErr w:type="gramStart"/>
                  <w:r w:rsidRPr="00944C3F">
                    <w:rPr>
                      <w:rFonts w:ascii="Calibri" w:hAnsi="Calibri" w:cs="Calibri"/>
                      <w:sz w:val="18"/>
                      <w:szCs w:val="18"/>
                    </w:rPr>
                    <w:t>is</w:t>
                  </w:r>
                  <w:proofErr w:type="gramEnd"/>
                  <w:r w:rsidRPr="00944C3F">
                    <w:rPr>
                      <w:rFonts w:ascii="Calibri" w:hAnsi="Calibri" w:cs="Calibri"/>
                      <w:sz w:val="18"/>
                      <w:szCs w:val="18"/>
                    </w:rPr>
                    <w:t xml:space="preserve"> the procedures to derive an inverse general function or an inverse trigonometric function?</w:t>
                  </w:r>
                </w:p>
                <w:p w14:paraId="313AF086" w14:textId="77777777" w:rsidR="0015165C" w:rsidRPr="00081494" w:rsidRDefault="0015165C" w:rsidP="0015165C">
                  <w:pPr>
                    <w:rPr>
                      <w:rFonts w:ascii="Calibri" w:hAnsi="Calibri" w:cs="Calibri"/>
                      <w:sz w:val="18"/>
                      <w:szCs w:val="18"/>
                    </w:rPr>
                  </w:pPr>
                  <w:r w:rsidRPr="00944C3F">
                    <w:rPr>
                      <w:rFonts w:ascii="Calibri" w:hAnsi="Calibri" w:cs="Calibri"/>
                      <w:sz w:val="18"/>
                      <w:szCs w:val="18"/>
                    </w:rPr>
                    <w:lastRenderedPageBreak/>
                    <w:t>What is an implicit function, and how is it derived?</w:t>
                  </w:r>
                </w:p>
              </w:tc>
            </w:tr>
          </w:tbl>
          <w:p w14:paraId="1032D069" w14:textId="77777777" w:rsidR="0015165C" w:rsidRDefault="0015165C" w:rsidP="0015165C">
            <w:pPr>
              <w:rPr>
                <w:rFonts w:ascii="Cambria" w:hAnsi="Cambria" w:cs="Calibri"/>
                <w:sz w:val="18"/>
                <w:szCs w:val="18"/>
              </w:rPr>
            </w:pPr>
          </w:p>
          <w:tbl>
            <w:tblPr>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260"/>
              <w:gridCol w:w="5113"/>
            </w:tblGrid>
            <w:tr w:rsidR="0015165C" w:rsidRPr="0052131B" w14:paraId="69827CBE" w14:textId="77777777" w:rsidTr="006927CB">
              <w:trPr>
                <w:trHeight w:val="485"/>
              </w:trPr>
              <w:tc>
                <w:tcPr>
                  <w:tcW w:w="3060" w:type="dxa"/>
                  <w:shd w:val="clear" w:color="auto" w:fill="auto"/>
                </w:tcPr>
                <w:p w14:paraId="0872082A" w14:textId="77777777" w:rsidR="0015165C" w:rsidRPr="00DD2A94" w:rsidRDefault="0015165C" w:rsidP="0015165C">
                  <w:pPr>
                    <w:rPr>
                      <w:rFonts w:ascii="Cambria" w:hAnsi="Cambria" w:cs="Calibri"/>
                      <w:b/>
                      <w:bCs/>
                      <w:sz w:val="18"/>
                      <w:szCs w:val="18"/>
                    </w:rPr>
                  </w:pPr>
                  <w:r w:rsidRPr="00DD2A94">
                    <w:rPr>
                      <w:rFonts w:ascii="Cambria" w:hAnsi="Cambria" w:cs="Calibri"/>
                      <w:b/>
                      <w:bCs/>
                      <w:sz w:val="18"/>
                      <w:szCs w:val="18"/>
                    </w:rPr>
                    <w:t>Unit #4</w:t>
                  </w:r>
                </w:p>
                <w:p w14:paraId="19AFF9B1" w14:textId="77777777" w:rsidR="0015165C" w:rsidRPr="0052131B" w:rsidRDefault="0015165C" w:rsidP="0015165C">
                  <w:pPr>
                    <w:rPr>
                      <w:rFonts w:ascii="Cambria" w:hAnsi="Cambria" w:cs="Calibri"/>
                      <w:sz w:val="18"/>
                      <w:szCs w:val="18"/>
                    </w:rPr>
                  </w:pPr>
                  <w:r>
                    <w:rPr>
                      <w:rFonts w:ascii="Cambria" w:hAnsi="Cambria" w:cs="Calibri"/>
                      <w:sz w:val="18"/>
                      <w:szCs w:val="18"/>
                    </w:rPr>
                    <w:t>Contextual Applications of Differentiation</w:t>
                  </w:r>
                </w:p>
                <w:p w14:paraId="0F0ACB41" w14:textId="77777777" w:rsidR="0015165C" w:rsidRPr="0052131B" w:rsidRDefault="0015165C" w:rsidP="0015165C">
                  <w:pPr>
                    <w:rPr>
                      <w:rFonts w:ascii="Cambria" w:hAnsi="Cambria" w:cs="Calibri"/>
                      <w:sz w:val="18"/>
                      <w:szCs w:val="18"/>
                    </w:rPr>
                  </w:pPr>
                  <w:r>
                    <w:rPr>
                      <w:rFonts w:ascii="Cambria" w:hAnsi="Cambria" w:cs="Calibri"/>
                      <w:sz w:val="18"/>
                      <w:szCs w:val="18"/>
                    </w:rPr>
                    <w:t>4.1, 4.2, 4.6 &amp; Chapter 4 review</w:t>
                  </w:r>
                </w:p>
              </w:tc>
              <w:tc>
                <w:tcPr>
                  <w:tcW w:w="1260" w:type="dxa"/>
                  <w:shd w:val="clear" w:color="auto" w:fill="auto"/>
                </w:tcPr>
                <w:p w14:paraId="2C2428D3" w14:textId="77777777" w:rsidR="0015165C" w:rsidRDefault="0015165C" w:rsidP="0015165C">
                  <w:pPr>
                    <w:rPr>
                      <w:rFonts w:ascii="Cambria" w:hAnsi="Cambria" w:cs="Calibri"/>
                      <w:sz w:val="18"/>
                      <w:szCs w:val="18"/>
                    </w:rPr>
                  </w:pPr>
                  <w:r>
                    <w:rPr>
                      <w:rFonts w:ascii="Cambria" w:hAnsi="Cambria" w:cs="Calibri"/>
                      <w:sz w:val="18"/>
                      <w:szCs w:val="18"/>
                    </w:rPr>
                    <w:t>14</w:t>
                  </w:r>
                  <w:r w:rsidRPr="0052131B">
                    <w:rPr>
                      <w:rFonts w:ascii="Cambria" w:hAnsi="Cambria" w:cs="Calibri"/>
                      <w:sz w:val="18"/>
                      <w:szCs w:val="18"/>
                    </w:rPr>
                    <w:t xml:space="preserve"> days</w:t>
                  </w:r>
                </w:p>
                <w:p w14:paraId="023EE093" w14:textId="77777777" w:rsidR="0015165C" w:rsidRPr="0052131B" w:rsidRDefault="0015165C" w:rsidP="0015165C">
                  <w:pPr>
                    <w:rPr>
                      <w:rFonts w:ascii="Cambria" w:hAnsi="Cambria" w:cs="Calibri"/>
                      <w:sz w:val="18"/>
                      <w:szCs w:val="18"/>
                    </w:rPr>
                  </w:pPr>
                  <w:r>
                    <w:rPr>
                      <w:rFonts w:ascii="Cambria" w:hAnsi="Cambria" w:cs="Calibri"/>
                      <w:sz w:val="18"/>
                      <w:szCs w:val="18"/>
                    </w:rPr>
                    <w:t>11/14 – 12/2</w:t>
                  </w:r>
                </w:p>
              </w:tc>
              <w:tc>
                <w:tcPr>
                  <w:tcW w:w="5113" w:type="dxa"/>
                  <w:shd w:val="clear" w:color="auto" w:fill="auto"/>
                </w:tcPr>
                <w:p w14:paraId="413A2A8A" w14:textId="77777777" w:rsidR="0015165C" w:rsidRPr="002154A8" w:rsidRDefault="0015165C" w:rsidP="0015165C">
                  <w:pPr>
                    <w:rPr>
                      <w:rFonts w:ascii="Calibri" w:hAnsi="Calibri" w:cs="Calibri"/>
                      <w:sz w:val="18"/>
                      <w:szCs w:val="18"/>
                    </w:rPr>
                  </w:pPr>
                  <w:r w:rsidRPr="002154A8">
                    <w:rPr>
                      <w:rFonts w:ascii="Calibri" w:hAnsi="Calibri" w:cs="Calibri"/>
                      <w:sz w:val="18"/>
                      <w:szCs w:val="18"/>
                    </w:rPr>
                    <w:t xml:space="preserve">Big Idea </w:t>
                  </w:r>
                  <w:proofErr w:type="gramStart"/>
                  <w:r w:rsidRPr="002154A8">
                    <w:rPr>
                      <w:rFonts w:ascii="Calibri" w:hAnsi="Calibri" w:cs="Calibri"/>
                      <w:sz w:val="18"/>
                      <w:szCs w:val="18"/>
                    </w:rPr>
                    <w:t>1 :</w:t>
                  </w:r>
                  <w:proofErr w:type="gramEnd"/>
                  <w:r w:rsidRPr="002154A8">
                    <w:rPr>
                      <w:rFonts w:ascii="Calibri" w:hAnsi="Calibri" w:cs="Calibri"/>
                      <w:sz w:val="18"/>
                      <w:szCs w:val="18"/>
                    </w:rPr>
                    <w:t xml:space="preserve"> Change (CHA) </w:t>
                  </w:r>
                </w:p>
                <w:p w14:paraId="6F7EC061" w14:textId="77777777" w:rsidR="0015165C" w:rsidRPr="002154A8" w:rsidRDefault="0015165C" w:rsidP="0015165C">
                  <w:pPr>
                    <w:rPr>
                      <w:rFonts w:ascii="Calibri" w:hAnsi="Calibri" w:cs="Calibri"/>
                      <w:sz w:val="18"/>
                      <w:szCs w:val="18"/>
                    </w:rPr>
                  </w:pPr>
                  <w:r w:rsidRPr="002154A8">
                    <w:rPr>
                      <w:rFonts w:ascii="Calibri" w:hAnsi="Calibri" w:cs="Calibri"/>
                      <w:sz w:val="18"/>
                      <w:szCs w:val="18"/>
                    </w:rPr>
                    <w:t xml:space="preserve">Big Idea </w:t>
                  </w:r>
                  <w:proofErr w:type="gramStart"/>
                  <w:r w:rsidRPr="002154A8">
                    <w:rPr>
                      <w:rFonts w:ascii="Calibri" w:hAnsi="Calibri" w:cs="Calibri"/>
                      <w:sz w:val="18"/>
                      <w:szCs w:val="18"/>
                    </w:rPr>
                    <w:t>2 :</w:t>
                  </w:r>
                  <w:proofErr w:type="gramEnd"/>
                  <w:r w:rsidRPr="002154A8">
                    <w:rPr>
                      <w:rFonts w:ascii="Calibri" w:hAnsi="Calibri" w:cs="Calibri"/>
                      <w:sz w:val="18"/>
                      <w:szCs w:val="18"/>
                    </w:rPr>
                    <w:t xml:space="preserve"> Limits (LIM)</w:t>
                  </w:r>
                </w:p>
                <w:p w14:paraId="6CA74EAF" w14:textId="77777777" w:rsidR="0015165C" w:rsidRPr="0052131B" w:rsidRDefault="0015165C" w:rsidP="0015165C">
                  <w:pPr>
                    <w:rPr>
                      <w:rFonts w:ascii="Cambria" w:hAnsi="Cambria"/>
                      <w:sz w:val="18"/>
                      <w:szCs w:val="18"/>
                    </w:rPr>
                  </w:pPr>
                </w:p>
              </w:tc>
            </w:tr>
            <w:tr w:rsidR="0015165C" w:rsidRPr="0052131B" w14:paraId="10106ABD" w14:textId="77777777" w:rsidTr="006927CB">
              <w:trPr>
                <w:trHeight w:val="432"/>
              </w:trPr>
              <w:tc>
                <w:tcPr>
                  <w:tcW w:w="4320" w:type="dxa"/>
                  <w:gridSpan w:val="2"/>
                  <w:shd w:val="clear" w:color="auto" w:fill="auto"/>
                </w:tcPr>
                <w:p w14:paraId="4DF877E3" w14:textId="77777777" w:rsidR="0015165C" w:rsidRPr="00944C3F" w:rsidRDefault="0015165C" w:rsidP="0015165C">
                  <w:pPr>
                    <w:rPr>
                      <w:rFonts w:ascii="Calibri" w:hAnsi="Calibri" w:cs="Calibri"/>
                      <w:sz w:val="18"/>
                      <w:szCs w:val="18"/>
                    </w:rPr>
                  </w:pPr>
                  <w:r w:rsidRPr="00944C3F">
                    <w:rPr>
                      <w:rFonts w:ascii="Calibri" w:hAnsi="Calibri" w:cs="Calibri"/>
                      <w:sz w:val="18"/>
                      <w:szCs w:val="18"/>
                    </w:rPr>
                    <w:t xml:space="preserve">Lesson </w:t>
                  </w:r>
                  <w:proofErr w:type="gramStart"/>
                  <w:r w:rsidRPr="00944C3F">
                    <w:rPr>
                      <w:rFonts w:ascii="Calibri" w:hAnsi="Calibri" w:cs="Calibri"/>
                      <w:sz w:val="18"/>
                      <w:szCs w:val="18"/>
                    </w:rPr>
                    <w:t>4.1 :</w:t>
                  </w:r>
                  <w:proofErr w:type="gramEnd"/>
                  <w:r w:rsidRPr="00944C3F">
                    <w:rPr>
                      <w:rFonts w:ascii="Calibri" w:hAnsi="Calibri" w:cs="Calibri"/>
                      <w:sz w:val="18"/>
                      <w:szCs w:val="18"/>
                    </w:rPr>
                    <w:t xml:space="preserve"> Using First and Second Derivatives </w:t>
                  </w:r>
                </w:p>
                <w:p w14:paraId="501C2AC3" w14:textId="77777777" w:rsidR="0015165C" w:rsidRPr="00944C3F" w:rsidRDefault="0015165C" w:rsidP="0015165C">
                  <w:pPr>
                    <w:rPr>
                      <w:rFonts w:ascii="Calibri" w:hAnsi="Calibri" w:cs="Calibri"/>
                      <w:color w:val="000000"/>
                      <w:sz w:val="18"/>
                      <w:szCs w:val="18"/>
                    </w:rPr>
                  </w:pPr>
                  <w:r w:rsidRPr="00944C3F">
                    <w:rPr>
                      <w:rFonts w:ascii="Calibri" w:hAnsi="Calibri" w:cs="Calibri"/>
                      <w:sz w:val="18"/>
                      <w:szCs w:val="18"/>
                    </w:rPr>
                    <w:t xml:space="preserve">Lesson </w:t>
                  </w:r>
                  <w:proofErr w:type="gramStart"/>
                  <w:r w:rsidRPr="00944C3F">
                    <w:rPr>
                      <w:rFonts w:ascii="Calibri" w:hAnsi="Calibri" w:cs="Calibri"/>
                      <w:sz w:val="18"/>
                      <w:szCs w:val="18"/>
                    </w:rPr>
                    <w:t>4.2 :</w:t>
                  </w:r>
                  <w:proofErr w:type="gramEnd"/>
                  <w:r w:rsidRPr="00944C3F">
                    <w:rPr>
                      <w:rFonts w:ascii="Calibri" w:hAnsi="Calibri" w:cs="Calibri"/>
                      <w:sz w:val="18"/>
                      <w:szCs w:val="18"/>
                    </w:rPr>
                    <w:t xml:space="preserve"> Optimization</w:t>
                  </w:r>
                </w:p>
                <w:p w14:paraId="63A158DF" w14:textId="77777777" w:rsidR="0015165C" w:rsidRPr="00944C3F" w:rsidRDefault="0015165C" w:rsidP="0015165C">
                  <w:pPr>
                    <w:rPr>
                      <w:rFonts w:ascii="Calibri" w:hAnsi="Calibri" w:cs="Calibri"/>
                      <w:sz w:val="18"/>
                      <w:szCs w:val="18"/>
                    </w:rPr>
                  </w:pPr>
                  <w:r w:rsidRPr="00944C3F">
                    <w:rPr>
                      <w:rFonts w:ascii="Calibri" w:hAnsi="Calibri" w:cs="Calibri"/>
                      <w:sz w:val="18"/>
                      <w:szCs w:val="18"/>
                    </w:rPr>
                    <w:t xml:space="preserve">Lesson </w:t>
                  </w:r>
                  <w:proofErr w:type="gramStart"/>
                  <w:r w:rsidRPr="00944C3F">
                    <w:rPr>
                      <w:rFonts w:ascii="Calibri" w:hAnsi="Calibri" w:cs="Calibri"/>
                      <w:sz w:val="18"/>
                      <w:szCs w:val="18"/>
                    </w:rPr>
                    <w:t>4.6 :</w:t>
                  </w:r>
                  <w:proofErr w:type="gramEnd"/>
                  <w:r w:rsidRPr="00944C3F">
                    <w:rPr>
                      <w:rFonts w:ascii="Calibri" w:hAnsi="Calibri" w:cs="Calibri"/>
                      <w:sz w:val="18"/>
                      <w:szCs w:val="18"/>
                    </w:rPr>
                    <w:t xml:space="preserve"> Rates and Related Rates</w:t>
                  </w:r>
                </w:p>
                <w:p w14:paraId="3FDB61A4" w14:textId="77777777" w:rsidR="0015165C" w:rsidRPr="0052131B" w:rsidRDefault="0015165C" w:rsidP="0015165C">
                  <w:pPr>
                    <w:rPr>
                      <w:rFonts w:ascii="Cambria" w:hAnsi="Cambria" w:cs="Calibri"/>
                      <w:color w:val="FF0000"/>
                      <w:sz w:val="18"/>
                      <w:szCs w:val="18"/>
                    </w:rPr>
                  </w:pPr>
                </w:p>
              </w:tc>
              <w:tc>
                <w:tcPr>
                  <w:tcW w:w="5113" w:type="dxa"/>
                  <w:shd w:val="clear" w:color="auto" w:fill="auto"/>
                </w:tcPr>
                <w:p w14:paraId="5E3DA95E" w14:textId="77777777" w:rsidR="0015165C" w:rsidRPr="0052131B" w:rsidRDefault="0015165C" w:rsidP="0015165C">
                  <w:pPr>
                    <w:rPr>
                      <w:rFonts w:ascii="Cambria" w:hAnsi="Cambria"/>
                      <w:b/>
                      <w:sz w:val="18"/>
                      <w:szCs w:val="18"/>
                    </w:rPr>
                  </w:pPr>
                  <w:r w:rsidRPr="0052131B">
                    <w:rPr>
                      <w:rFonts w:ascii="Cambria" w:hAnsi="Cambria"/>
                      <w:b/>
                      <w:sz w:val="18"/>
                      <w:szCs w:val="18"/>
                    </w:rPr>
                    <w:t xml:space="preserve">Essential Questions:  </w:t>
                  </w:r>
                </w:p>
                <w:p w14:paraId="7E975E5A" w14:textId="77777777" w:rsidR="0015165C" w:rsidRPr="002154A8" w:rsidRDefault="0015165C" w:rsidP="0015165C">
                  <w:pPr>
                    <w:rPr>
                      <w:rFonts w:ascii="Calibri" w:hAnsi="Calibri" w:cs="Calibri"/>
                      <w:sz w:val="18"/>
                      <w:szCs w:val="18"/>
                    </w:rPr>
                  </w:pPr>
                  <w:r w:rsidRPr="002154A8">
                    <w:rPr>
                      <w:rFonts w:ascii="Calibri" w:hAnsi="Calibri" w:cs="Calibri"/>
                      <w:sz w:val="18"/>
                      <w:szCs w:val="18"/>
                    </w:rPr>
                    <w:t>What are the first and second derivatives of functions use to interpretate?</w:t>
                  </w:r>
                </w:p>
                <w:p w14:paraId="100B8F6B" w14:textId="77777777" w:rsidR="0015165C" w:rsidRDefault="0015165C" w:rsidP="0015165C">
                  <w:pPr>
                    <w:rPr>
                      <w:rFonts w:ascii="Calibri" w:hAnsi="Calibri" w:cs="Calibri"/>
                      <w:sz w:val="18"/>
                      <w:szCs w:val="18"/>
                    </w:rPr>
                  </w:pPr>
                  <w:r w:rsidRPr="002154A8">
                    <w:rPr>
                      <w:rFonts w:ascii="Calibri" w:hAnsi="Calibri" w:cs="Calibri"/>
                      <w:sz w:val="18"/>
                      <w:szCs w:val="18"/>
                    </w:rPr>
                    <w:t>How are the critical points of a function including maxima and minima of a function detected?</w:t>
                  </w:r>
                </w:p>
                <w:p w14:paraId="2689C4EE" w14:textId="77777777" w:rsidR="0015165C" w:rsidRPr="002154A8" w:rsidRDefault="0015165C" w:rsidP="0015165C">
                  <w:pPr>
                    <w:rPr>
                      <w:rFonts w:ascii="Calibri" w:hAnsi="Calibri" w:cs="Calibri"/>
                      <w:sz w:val="18"/>
                      <w:szCs w:val="18"/>
                    </w:rPr>
                  </w:pPr>
                  <w:r w:rsidRPr="002154A8">
                    <w:rPr>
                      <w:rFonts w:ascii="Calibri" w:hAnsi="Calibri" w:cs="Calibri"/>
                      <w:sz w:val="18"/>
                      <w:szCs w:val="18"/>
                    </w:rPr>
                    <w:t>How are the inflection points of a function including concavity of a function detected?</w:t>
                  </w:r>
                </w:p>
                <w:p w14:paraId="0E5495C3" w14:textId="77777777" w:rsidR="0015165C" w:rsidRPr="002154A8" w:rsidRDefault="0015165C" w:rsidP="0015165C">
                  <w:pPr>
                    <w:rPr>
                      <w:rFonts w:ascii="Calibri" w:hAnsi="Calibri" w:cs="Calibri"/>
                      <w:sz w:val="18"/>
                      <w:szCs w:val="18"/>
                    </w:rPr>
                  </w:pPr>
                  <w:r w:rsidRPr="002154A8">
                    <w:rPr>
                      <w:rFonts w:ascii="Calibri" w:hAnsi="Calibri" w:cs="Calibri"/>
                      <w:sz w:val="18"/>
                      <w:szCs w:val="18"/>
                    </w:rPr>
                    <w:t>How ate the upper and lower bounds of a function determined using optimization.</w:t>
                  </w:r>
                </w:p>
                <w:p w14:paraId="5E020F43" w14:textId="77777777" w:rsidR="0015165C" w:rsidRPr="002154A8" w:rsidRDefault="0015165C" w:rsidP="0015165C">
                  <w:pPr>
                    <w:rPr>
                      <w:rFonts w:ascii="Calibri" w:hAnsi="Calibri" w:cs="Calibri"/>
                      <w:sz w:val="20"/>
                      <w:szCs w:val="20"/>
                    </w:rPr>
                  </w:pPr>
                  <w:r w:rsidRPr="002154A8">
                    <w:rPr>
                      <w:rFonts w:ascii="Calibri" w:hAnsi="Calibri" w:cs="Calibri"/>
                      <w:sz w:val="18"/>
                      <w:szCs w:val="18"/>
                    </w:rPr>
                    <w:t>How do you calculate rates of change using derivatives in various situations.</w:t>
                  </w:r>
                </w:p>
              </w:tc>
            </w:tr>
          </w:tbl>
          <w:p w14:paraId="60DB8FA1" w14:textId="77777777" w:rsidR="0015165C" w:rsidRDefault="0015165C" w:rsidP="0015165C">
            <w:pPr>
              <w:rPr>
                <w:rFonts w:ascii="Cambria" w:hAnsi="Cambria" w:cs="Calibri"/>
                <w:sz w:val="18"/>
                <w:szCs w:val="18"/>
              </w:rPr>
            </w:pPr>
          </w:p>
          <w:tbl>
            <w:tblPr>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260"/>
              <w:gridCol w:w="5113"/>
            </w:tblGrid>
            <w:tr w:rsidR="0015165C" w:rsidRPr="0052131B" w14:paraId="099A7168" w14:textId="77777777" w:rsidTr="006927CB">
              <w:trPr>
                <w:trHeight w:val="485"/>
              </w:trPr>
              <w:tc>
                <w:tcPr>
                  <w:tcW w:w="3060" w:type="dxa"/>
                  <w:shd w:val="clear" w:color="auto" w:fill="auto"/>
                </w:tcPr>
                <w:p w14:paraId="6221EB74" w14:textId="77777777" w:rsidR="0015165C" w:rsidRPr="00DD2A94" w:rsidRDefault="0015165C" w:rsidP="0015165C">
                  <w:pPr>
                    <w:rPr>
                      <w:rFonts w:ascii="Cambria" w:hAnsi="Cambria" w:cs="Calibri"/>
                      <w:b/>
                      <w:bCs/>
                      <w:sz w:val="18"/>
                      <w:szCs w:val="18"/>
                    </w:rPr>
                  </w:pPr>
                  <w:r w:rsidRPr="00DD2A94">
                    <w:rPr>
                      <w:rFonts w:ascii="Cambria" w:hAnsi="Cambria" w:cs="Calibri"/>
                      <w:b/>
                      <w:bCs/>
                      <w:sz w:val="18"/>
                      <w:szCs w:val="18"/>
                    </w:rPr>
                    <w:t>Unit #5</w:t>
                  </w:r>
                </w:p>
                <w:p w14:paraId="4A52A46C" w14:textId="77777777" w:rsidR="0015165C" w:rsidRPr="0052131B" w:rsidRDefault="0015165C" w:rsidP="0015165C">
                  <w:pPr>
                    <w:rPr>
                      <w:rFonts w:ascii="Cambria" w:hAnsi="Cambria" w:cs="Calibri"/>
                      <w:sz w:val="18"/>
                      <w:szCs w:val="18"/>
                    </w:rPr>
                  </w:pPr>
                  <w:r>
                    <w:rPr>
                      <w:rFonts w:ascii="Cambria" w:hAnsi="Cambria" w:cs="Calibri"/>
                      <w:sz w:val="18"/>
                      <w:szCs w:val="18"/>
                    </w:rPr>
                    <w:t>Analytical Applications of Differentiation</w:t>
                  </w:r>
                </w:p>
                <w:p w14:paraId="5F7A908F" w14:textId="77777777" w:rsidR="0015165C" w:rsidRPr="0052131B" w:rsidRDefault="0015165C" w:rsidP="0015165C">
                  <w:pPr>
                    <w:rPr>
                      <w:rFonts w:ascii="Cambria" w:hAnsi="Cambria" w:cs="Calibri"/>
                      <w:sz w:val="18"/>
                      <w:szCs w:val="18"/>
                    </w:rPr>
                  </w:pPr>
                  <w:r>
                    <w:rPr>
                      <w:rFonts w:ascii="Cambria" w:hAnsi="Cambria" w:cs="Calibri"/>
                      <w:sz w:val="18"/>
                      <w:szCs w:val="18"/>
                    </w:rPr>
                    <w:t>3.10, 4.2, 4.3, 4.4 &amp; Chapter 4 review</w:t>
                  </w:r>
                </w:p>
              </w:tc>
              <w:tc>
                <w:tcPr>
                  <w:tcW w:w="1260" w:type="dxa"/>
                  <w:shd w:val="clear" w:color="auto" w:fill="auto"/>
                </w:tcPr>
                <w:p w14:paraId="7C08A92B" w14:textId="77777777" w:rsidR="0015165C" w:rsidRDefault="0015165C" w:rsidP="0015165C">
                  <w:pPr>
                    <w:rPr>
                      <w:rFonts w:ascii="Cambria" w:hAnsi="Cambria" w:cs="Calibri"/>
                      <w:sz w:val="18"/>
                      <w:szCs w:val="18"/>
                    </w:rPr>
                  </w:pPr>
                  <w:r w:rsidRPr="0052131B">
                    <w:rPr>
                      <w:rFonts w:ascii="Cambria" w:hAnsi="Cambria" w:cs="Calibri"/>
                      <w:sz w:val="18"/>
                      <w:szCs w:val="18"/>
                    </w:rPr>
                    <w:t xml:space="preserve"> </w:t>
                  </w:r>
                  <w:r>
                    <w:rPr>
                      <w:rFonts w:ascii="Cambria" w:hAnsi="Cambria" w:cs="Calibri"/>
                      <w:sz w:val="18"/>
                      <w:szCs w:val="18"/>
                    </w:rPr>
                    <w:t>14</w:t>
                  </w:r>
                  <w:r w:rsidRPr="0052131B">
                    <w:rPr>
                      <w:rFonts w:ascii="Cambria" w:hAnsi="Cambria" w:cs="Calibri"/>
                      <w:sz w:val="18"/>
                      <w:szCs w:val="18"/>
                    </w:rPr>
                    <w:t xml:space="preserve"> days</w:t>
                  </w:r>
                </w:p>
                <w:p w14:paraId="734ED40C" w14:textId="77777777" w:rsidR="0015165C" w:rsidRPr="0052131B" w:rsidRDefault="0015165C" w:rsidP="0015165C">
                  <w:pPr>
                    <w:rPr>
                      <w:rFonts w:ascii="Cambria" w:hAnsi="Cambria" w:cs="Calibri"/>
                      <w:sz w:val="18"/>
                      <w:szCs w:val="18"/>
                    </w:rPr>
                  </w:pPr>
                  <w:r>
                    <w:rPr>
                      <w:rFonts w:ascii="Cambria" w:hAnsi="Cambria" w:cs="Calibri"/>
                      <w:sz w:val="18"/>
                      <w:szCs w:val="18"/>
                    </w:rPr>
                    <w:t>12/5 – 12/22</w:t>
                  </w:r>
                </w:p>
              </w:tc>
              <w:tc>
                <w:tcPr>
                  <w:tcW w:w="5113" w:type="dxa"/>
                  <w:shd w:val="clear" w:color="auto" w:fill="auto"/>
                </w:tcPr>
                <w:p w14:paraId="3229D343" w14:textId="77777777" w:rsidR="0015165C" w:rsidRPr="0052131B" w:rsidRDefault="0015165C" w:rsidP="0015165C">
                  <w:pPr>
                    <w:rPr>
                      <w:rFonts w:ascii="Cambria" w:hAnsi="Cambria"/>
                      <w:sz w:val="18"/>
                      <w:szCs w:val="18"/>
                    </w:rPr>
                  </w:pPr>
                  <w:r w:rsidRPr="002154A8">
                    <w:rPr>
                      <w:rFonts w:ascii="Calibri" w:hAnsi="Calibri" w:cs="Calibri"/>
                      <w:sz w:val="18"/>
                      <w:szCs w:val="18"/>
                    </w:rPr>
                    <w:t>Big Idea 3. Analysis of Functions (FUN)</w:t>
                  </w:r>
                </w:p>
              </w:tc>
            </w:tr>
            <w:tr w:rsidR="0015165C" w:rsidRPr="0052131B" w14:paraId="57765076" w14:textId="77777777" w:rsidTr="006927CB">
              <w:trPr>
                <w:trHeight w:val="432"/>
              </w:trPr>
              <w:tc>
                <w:tcPr>
                  <w:tcW w:w="4320" w:type="dxa"/>
                  <w:gridSpan w:val="2"/>
                  <w:shd w:val="clear" w:color="auto" w:fill="auto"/>
                </w:tcPr>
                <w:p w14:paraId="04FD61E0" w14:textId="77777777" w:rsidR="0015165C" w:rsidRPr="00081494" w:rsidRDefault="0015165C" w:rsidP="0015165C">
                  <w:pPr>
                    <w:rPr>
                      <w:rFonts w:ascii="Calibri" w:hAnsi="Calibri" w:cs="Calibri"/>
                      <w:sz w:val="18"/>
                      <w:szCs w:val="18"/>
                    </w:rPr>
                  </w:pPr>
                  <w:r w:rsidRPr="00081494">
                    <w:rPr>
                      <w:rFonts w:ascii="Calibri" w:hAnsi="Calibri" w:cs="Calibri"/>
                      <w:sz w:val="18"/>
                      <w:szCs w:val="18"/>
                    </w:rPr>
                    <w:t xml:space="preserve">Lesson </w:t>
                  </w:r>
                  <w:proofErr w:type="gramStart"/>
                  <w:r w:rsidRPr="00081494">
                    <w:rPr>
                      <w:rFonts w:ascii="Calibri" w:hAnsi="Calibri" w:cs="Calibri"/>
                      <w:sz w:val="18"/>
                      <w:szCs w:val="18"/>
                    </w:rPr>
                    <w:t>3.10 :</w:t>
                  </w:r>
                  <w:proofErr w:type="gramEnd"/>
                  <w:r w:rsidRPr="00081494">
                    <w:rPr>
                      <w:rFonts w:ascii="Calibri" w:hAnsi="Calibri" w:cs="Calibri"/>
                      <w:sz w:val="18"/>
                      <w:szCs w:val="18"/>
                    </w:rPr>
                    <w:t xml:space="preserve"> Theorems About Differentiable Functions</w:t>
                  </w:r>
                </w:p>
                <w:p w14:paraId="07A07F9B" w14:textId="77777777" w:rsidR="0015165C" w:rsidRPr="00081494" w:rsidRDefault="0015165C" w:rsidP="0015165C">
                  <w:pPr>
                    <w:rPr>
                      <w:rFonts w:ascii="Calibri" w:hAnsi="Calibri" w:cs="Calibri"/>
                      <w:color w:val="000000"/>
                      <w:sz w:val="18"/>
                      <w:szCs w:val="18"/>
                    </w:rPr>
                  </w:pPr>
                  <w:r w:rsidRPr="00081494">
                    <w:rPr>
                      <w:rFonts w:ascii="Calibri" w:hAnsi="Calibri" w:cs="Calibri"/>
                      <w:sz w:val="18"/>
                      <w:szCs w:val="18"/>
                    </w:rPr>
                    <w:t xml:space="preserve">Lesson </w:t>
                  </w:r>
                  <w:proofErr w:type="gramStart"/>
                  <w:r w:rsidRPr="00081494">
                    <w:rPr>
                      <w:rFonts w:ascii="Calibri" w:hAnsi="Calibri" w:cs="Calibri"/>
                      <w:sz w:val="18"/>
                      <w:szCs w:val="18"/>
                    </w:rPr>
                    <w:t>4.2 :</w:t>
                  </w:r>
                  <w:proofErr w:type="gramEnd"/>
                  <w:r w:rsidRPr="00081494">
                    <w:rPr>
                      <w:rFonts w:ascii="Calibri" w:hAnsi="Calibri" w:cs="Calibri"/>
                      <w:sz w:val="18"/>
                      <w:szCs w:val="18"/>
                    </w:rPr>
                    <w:t xml:space="preserve"> Optimization</w:t>
                  </w:r>
                </w:p>
                <w:p w14:paraId="334C1DBF" w14:textId="77777777" w:rsidR="0015165C" w:rsidRPr="00081494" w:rsidRDefault="0015165C" w:rsidP="0015165C">
                  <w:pPr>
                    <w:rPr>
                      <w:rFonts w:ascii="Calibri" w:hAnsi="Calibri" w:cs="Calibri"/>
                      <w:sz w:val="18"/>
                      <w:szCs w:val="18"/>
                    </w:rPr>
                  </w:pPr>
                  <w:r w:rsidRPr="00081494">
                    <w:rPr>
                      <w:rFonts w:ascii="Calibri" w:hAnsi="Calibri" w:cs="Calibri"/>
                      <w:sz w:val="18"/>
                      <w:szCs w:val="18"/>
                    </w:rPr>
                    <w:t xml:space="preserve">Lesson </w:t>
                  </w:r>
                  <w:proofErr w:type="gramStart"/>
                  <w:r w:rsidRPr="00081494">
                    <w:rPr>
                      <w:rFonts w:ascii="Calibri" w:hAnsi="Calibri" w:cs="Calibri"/>
                      <w:sz w:val="18"/>
                      <w:szCs w:val="18"/>
                    </w:rPr>
                    <w:t>4.3 :</w:t>
                  </w:r>
                  <w:proofErr w:type="gramEnd"/>
                  <w:r w:rsidRPr="00081494">
                    <w:rPr>
                      <w:rFonts w:ascii="Calibri" w:hAnsi="Calibri" w:cs="Calibri"/>
                      <w:sz w:val="18"/>
                      <w:szCs w:val="18"/>
                    </w:rPr>
                    <w:t xml:space="preserve"> Optimization and Modeling</w:t>
                  </w:r>
                </w:p>
                <w:p w14:paraId="0A1E0A52" w14:textId="77777777" w:rsidR="0015165C" w:rsidRPr="00081494" w:rsidRDefault="0015165C" w:rsidP="0015165C">
                  <w:pPr>
                    <w:rPr>
                      <w:rFonts w:ascii="Calibri" w:hAnsi="Calibri" w:cs="Calibri"/>
                      <w:sz w:val="18"/>
                      <w:szCs w:val="18"/>
                    </w:rPr>
                  </w:pPr>
                  <w:r w:rsidRPr="00081494">
                    <w:rPr>
                      <w:rFonts w:ascii="Calibri" w:hAnsi="Calibri" w:cs="Calibri"/>
                      <w:sz w:val="18"/>
                      <w:szCs w:val="18"/>
                    </w:rPr>
                    <w:t xml:space="preserve">Lesson </w:t>
                  </w:r>
                  <w:proofErr w:type="gramStart"/>
                  <w:r w:rsidRPr="00081494">
                    <w:rPr>
                      <w:rFonts w:ascii="Calibri" w:hAnsi="Calibri" w:cs="Calibri"/>
                      <w:sz w:val="18"/>
                      <w:szCs w:val="18"/>
                    </w:rPr>
                    <w:t>4.4 :</w:t>
                  </w:r>
                  <w:proofErr w:type="gramEnd"/>
                  <w:r w:rsidRPr="00081494">
                    <w:rPr>
                      <w:rFonts w:ascii="Calibri" w:hAnsi="Calibri" w:cs="Calibri"/>
                      <w:sz w:val="18"/>
                      <w:szCs w:val="18"/>
                    </w:rPr>
                    <w:t xml:space="preserve"> Families of Functions and Modeling</w:t>
                  </w:r>
                </w:p>
                <w:p w14:paraId="3D7EAEC7" w14:textId="77777777" w:rsidR="0015165C" w:rsidRPr="00081494" w:rsidRDefault="0015165C" w:rsidP="0015165C">
                  <w:pPr>
                    <w:rPr>
                      <w:rFonts w:ascii="Calibri" w:hAnsi="Calibri" w:cs="Calibri"/>
                      <w:color w:val="000000"/>
                      <w:sz w:val="20"/>
                      <w:szCs w:val="20"/>
                    </w:rPr>
                  </w:pPr>
                </w:p>
              </w:tc>
              <w:tc>
                <w:tcPr>
                  <w:tcW w:w="5113" w:type="dxa"/>
                  <w:shd w:val="clear" w:color="auto" w:fill="auto"/>
                </w:tcPr>
                <w:p w14:paraId="4003CA9B" w14:textId="77777777" w:rsidR="0015165C" w:rsidRPr="002154A8" w:rsidRDefault="0015165C" w:rsidP="0015165C">
                  <w:pPr>
                    <w:rPr>
                      <w:rFonts w:ascii="Cambria" w:hAnsi="Cambria"/>
                      <w:b/>
                      <w:sz w:val="18"/>
                      <w:szCs w:val="18"/>
                    </w:rPr>
                  </w:pPr>
                  <w:r w:rsidRPr="002154A8">
                    <w:rPr>
                      <w:rFonts w:ascii="Cambria" w:hAnsi="Cambria"/>
                      <w:b/>
                      <w:sz w:val="18"/>
                      <w:szCs w:val="18"/>
                    </w:rPr>
                    <w:t xml:space="preserve">Essential Questions:  </w:t>
                  </w:r>
                </w:p>
                <w:p w14:paraId="6C806CA1" w14:textId="77777777" w:rsidR="0015165C" w:rsidRPr="002154A8" w:rsidRDefault="0015165C" w:rsidP="0015165C">
                  <w:pPr>
                    <w:rPr>
                      <w:rFonts w:ascii="Calibri" w:hAnsi="Calibri" w:cs="Calibri"/>
                      <w:sz w:val="18"/>
                      <w:szCs w:val="18"/>
                    </w:rPr>
                  </w:pPr>
                  <w:r w:rsidRPr="002154A8">
                    <w:rPr>
                      <w:rFonts w:ascii="Calibri" w:hAnsi="Calibri" w:cs="Calibri"/>
                      <w:sz w:val="18"/>
                      <w:szCs w:val="18"/>
                    </w:rPr>
                    <w:t>How is the average rate of change of a function on an interval related to the instantaneous rate of change at a point in that interval?</w:t>
                  </w:r>
                </w:p>
                <w:p w14:paraId="15D451E7" w14:textId="77777777" w:rsidR="0015165C" w:rsidRPr="002154A8" w:rsidRDefault="0015165C" w:rsidP="0015165C">
                  <w:pPr>
                    <w:rPr>
                      <w:rFonts w:ascii="Calibri" w:hAnsi="Calibri" w:cs="Calibri"/>
                      <w:sz w:val="18"/>
                      <w:szCs w:val="18"/>
                    </w:rPr>
                  </w:pPr>
                  <w:r w:rsidRPr="002154A8">
                    <w:rPr>
                      <w:rFonts w:ascii="Calibri" w:hAnsi="Calibri" w:cs="Calibri"/>
                      <w:sz w:val="18"/>
                      <w:szCs w:val="18"/>
                    </w:rPr>
                    <w:t xml:space="preserve">Can you use mathematical modeling to translate a </w:t>
                  </w:r>
                  <w:proofErr w:type="gramStart"/>
                  <w:r w:rsidRPr="002154A8">
                    <w:rPr>
                      <w:rFonts w:ascii="Calibri" w:hAnsi="Calibri" w:cs="Calibri"/>
                      <w:sz w:val="18"/>
                      <w:szCs w:val="18"/>
                    </w:rPr>
                    <w:t>real life</w:t>
                  </w:r>
                  <w:proofErr w:type="gramEnd"/>
                  <w:r w:rsidRPr="002154A8">
                    <w:rPr>
                      <w:rFonts w:ascii="Calibri" w:hAnsi="Calibri" w:cs="Calibri"/>
                      <w:sz w:val="18"/>
                      <w:szCs w:val="18"/>
                    </w:rPr>
                    <w:t xml:space="preserve"> problem into a function with a known formula in order to determine global maxima or minima.</w:t>
                  </w:r>
                </w:p>
                <w:p w14:paraId="0D56D6AD" w14:textId="77777777" w:rsidR="0015165C" w:rsidRPr="00DD2A94" w:rsidRDefault="0015165C" w:rsidP="0015165C">
                  <w:pPr>
                    <w:rPr>
                      <w:rFonts w:ascii="Calibri" w:hAnsi="Calibri" w:cs="Calibri"/>
                      <w:sz w:val="18"/>
                      <w:szCs w:val="18"/>
                    </w:rPr>
                  </w:pPr>
                  <w:r w:rsidRPr="002154A8">
                    <w:rPr>
                      <w:rFonts w:ascii="Calibri" w:hAnsi="Calibri" w:cs="Calibri"/>
                      <w:sz w:val="18"/>
                      <w:szCs w:val="18"/>
                    </w:rPr>
                    <w:t xml:space="preserve">What does changing the parameters of families of functions do to help solve modeling problems. </w:t>
                  </w:r>
                </w:p>
              </w:tc>
            </w:tr>
          </w:tbl>
          <w:p w14:paraId="70F99FBF" w14:textId="77777777" w:rsidR="0015165C" w:rsidRDefault="0015165C" w:rsidP="0015165C">
            <w:pPr>
              <w:rPr>
                <w:rFonts w:ascii="Cambria" w:hAnsi="Cambria" w:cs="Calibri"/>
                <w:sz w:val="18"/>
                <w:szCs w:val="18"/>
              </w:rPr>
            </w:pPr>
          </w:p>
          <w:tbl>
            <w:tblPr>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260"/>
              <w:gridCol w:w="5113"/>
            </w:tblGrid>
            <w:tr w:rsidR="0015165C" w:rsidRPr="0052131B" w14:paraId="258D6056" w14:textId="77777777" w:rsidTr="006927CB">
              <w:trPr>
                <w:trHeight w:val="485"/>
              </w:trPr>
              <w:tc>
                <w:tcPr>
                  <w:tcW w:w="3060" w:type="dxa"/>
                  <w:shd w:val="clear" w:color="auto" w:fill="auto"/>
                </w:tcPr>
                <w:p w14:paraId="33725D45" w14:textId="77777777" w:rsidR="0015165C" w:rsidRPr="00DD2A94" w:rsidRDefault="0015165C" w:rsidP="0015165C">
                  <w:pPr>
                    <w:rPr>
                      <w:rFonts w:ascii="Cambria" w:hAnsi="Cambria" w:cs="Calibri"/>
                      <w:b/>
                      <w:bCs/>
                      <w:sz w:val="18"/>
                      <w:szCs w:val="18"/>
                    </w:rPr>
                  </w:pPr>
                  <w:r w:rsidRPr="00DD2A94">
                    <w:rPr>
                      <w:rFonts w:ascii="Cambria" w:hAnsi="Cambria" w:cs="Calibri"/>
                      <w:b/>
                      <w:bCs/>
                      <w:sz w:val="18"/>
                      <w:szCs w:val="18"/>
                    </w:rPr>
                    <w:t>Unit #6</w:t>
                  </w:r>
                </w:p>
                <w:p w14:paraId="4570F5B6" w14:textId="77777777" w:rsidR="0015165C" w:rsidRPr="0052131B" w:rsidRDefault="0015165C" w:rsidP="0015165C">
                  <w:pPr>
                    <w:rPr>
                      <w:rFonts w:ascii="Cambria" w:hAnsi="Cambria" w:cs="Calibri"/>
                      <w:sz w:val="18"/>
                      <w:szCs w:val="18"/>
                    </w:rPr>
                  </w:pPr>
                  <w:r>
                    <w:rPr>
                      <w:rFonts w:ascii="Cambria" w:hAnsi="Cambria" w:cs="Calibri"/>
                      <w:sz w:val="18"/>
                      <w:szCs w:val="18"/>
                    </w:rPr>
                    <w:t>Integration &amp; Accumulation of Change</w:t>
                  </w:r>
                </w:p>
                <w:p w14:paraId="198F1233" w14:textId="77777777" w:rsidR="0015165C" w:rsidRDefault="0015165C" w:rsidP="0015165C">
                  <w:pPr>
                    <w:rPr>
                      <w:rFonts w:ascii="Cambria" w:hAnsi="Cambria" w:cs="Calibri"/>
                      <w:sz w:val="18"/>
                      <w:szCs w:val="18"/>
                    </w:rPr>
                  </w:pPr>
                  <w:r>
                    <w:rPr>
                      <w:rFonts w:ascii="Cambria" w:hAnsi="Cambria" w:cs="Calibri"/>
                      <w:sz w:val="18"/>
                      <w:szCs w:val="18"/>
                    </w:rPr>
                    <w:t>5.1, 5.2, 5.3, 5.4 &amp; Chapter 5 review</w:t>
                  </w:r>
                </w:p>
                <w:p w14:paraId="20B9E228" w14:textId="77777777" w:rsidR="0015165C" w:rsidRDefault="0015165C" w:rsidP="0015165C">
                  <w:pPr>
                    <w:rPr>
                      <w:rFonts w:ascii="Cambria" w:hAnsi="Cambria" w:cs="Calibri"/>
                      <w:sz w:val="18"/>
                      <w:szCs w:val="18"/>
                    </w:rPr>
                  </w:pPr>
                  <w:r>
                    <w:rPr>
                      <w:rFonts w:ascii="Cambria" w:hAnsi="Cambria" w:cs="Calibri"/>
                      <w:sz w:val="18"/>
                      <w:szCs w:val="18"/>
                    </w:rPr>
                    <w:t>6.1, 6.2 &amp; Chapter 6 review</w:t>
                  </w:r>
                </w:p>
                <w:p w14:paraId="1625D1C8" w14:textId="77777777" w:rsidR="0015165C" w:rsidRPr="0052131B" w:rsidRDefault="0015165C" w:rsidP="0015165C">
                  <w:pPr>
                    <w:rPr>
                      <w:rFonts w:ascii="Cambria" w:hAnsi="Cambria" w:cs="Calibri"/>
                      <w:sz w:val="18"/>
                      <w:szCs w:val="18"/>
                    </w:rPr>
                  </w:pPr>
                  <w:r>
                    <w:rPr>
                      <w:rFonts w:ascii="Cambria" w:hAnsi="Cambria" w:cs="Calibri"/>
                      <w:sz w:val="18"/>
                      <w:szCs w:val="18"/>
                    </w:rPr>
                    <w:t>7.1</w:t>
                  </w:r>
                </w:p>
              </w:tc>
              <w:tc>
                <w:tcPr>
                  <w:tcW w:w="1260" w:type="dxa"/>
                  <w:shd w:val="clear" w:color="auto" w:fill="auto"/>
                </w:tcPr>
                <w:p w14:paraId="43ED9071" w14:textId="77777777" w:rsidR="0015165C" w:rsidRDefault="0015165C" w:rsidP="0015165C">
                  <w:pPr>
                    <w:rPr>
                      <w:rFonts w:ascii="Cambria" w:hAnsi="Cambria" w:cs="Calibri"/>
                      <w:sz w:val="18"/>
                      <w:szCs w:val="18"/>
                    </w:rPr>
                  </w:pPr>
                  <w:r>
                    <w:rPr>
                      <w:rFonts w:ascii="Cambria" w:hAnsi="Cambria" w:cs="Calibri"/>
                      <w:sz w:val="18"/>
                      <w:szCs w:val="18"/>
                    </w:rPr>
                    <w:t>20</w:t>
                  </w:r>
                  <w:r w:rsidRPr="0052131B">
                    <w:rPr>
                      <w:rFonts w:ascii="Cambria" w:hAnsi="Cambria" w:cs="Calibri"/>
                      <w:sz w:val="18"/>
                      <w:szCs w:val="18"/>
                    </w:rPr>
                    <w:t xml:space="preserve"> days</w:t>
                  </w:r>
                </w:p>
                <w:p w14:paraId="0BCB0E07" w14:textId="77777777" w:rsidR="0015165C" w:rsidRPr="0052131B" w:rsidRDefault="0015165C" w:rsidP="0015165C">
                  <w:pPr>
                    <w:rPr>
                      <w:rFonts w:ascii="Cambria" w:hAnsi="Cambria" w:cs="Calibri"/>
                      <w:sz w:val="18"/>
                      <w:szCs w:val="18"/>
                    </w:rPr>
                  </w:pPr>
                  <w:r>
                    <w:rPr>
                      <w:rFonts w:ascii="Cambria" w:hAnsi="Cambria" w:cs="Calibri"/>
                      <w:sz w:val="18"/>
                      <w:szCs w:val="18"/>
                    </w:rPr>
                    <w:t>1/3 - 1/31</w:t>
                  </w:r>
                </w:p>
              </w:tc>
              <w:tc>
                <w:tcPr>
                  <w:tcW w:w="5113" w:type="dxa"/>
                  <w:shd w:val="clear" w:color="auto" w:fill="auto"/>
                </w:tcPr>
                <w:p w14:paraId="07E5E742" w14:textId="77777777" w:rsidR="0015165C" w:rsidRPr="002154A8" w:rsidRDefault="0015165C" w:rsidP="0015165C">
                  <w:pPr>
                    <w:rPr>
                      <w:rFonts w:ascii="Calibri" w:hAnsi="Calibri" w:cs="Calibri"/>
                      <w:sz w:val="18"/>
                      <w:szCs w:val="18"/>
                    </w:rPr>
                  </w:pPr>
                  <w:r w:rsidRPr="002154A8">
                    <w:rPr>
                      <w:rFonts w:ascii="Calibri" w:hAnsi="Calibri" w:cs="Calibri"/>
                      <w:sz w:val="18"/>
                      <w:szCs w:val="18"/>
                    </w:rPr>
                    <w:t xml:space="preserve">Big Idea </w:t>
                  </w:r>
                  <w:proofErr w:type="gramStart"/>
                  <w:r w:rsidRPr="002154A8">
                    <w:rPr>
                      <w:rFonts w:ascii="Calibri" w:hAnsi="Calibri" w:cs="Calibri"/>
                      <w:sz w:val="18"/>
                      <w:szCs w:val="18"/>
                    </w:rPr>
                    <w:t>1 :</w:t>
                  </w:r>
                  <w:proofErr w:type="gramEnd"/>
                  <w:r w:rsidRPr="002154A8">
                    <w:rPr>
                      <w:rFonts w:ascii="Calibri" w:hAnsi="Calibri" w:cs="Calibri"/>
                      <w:sz w:val="18"/>
                      <w:szCs w:val="18"/>
                    </w:rPr>
                    <w:t xml:space="preserve"> Change (CHA) </w:t>
                  </w:r>
                </w:p>
                <w:p w14:paraId="19E571BF" w14:textId="77777777" w:rsidR="0015165C" w:rsidRPr="002154A8" w:rsidRDefault="0015165C" w:rsidP="0015165C">
                  <w:pPr>
                    <w:rPr>
                      <w:rFonts w:ascii="Calibri" w:hAnsi="Calibri" w:cs="Calibri"/>
                      <w:sz w:val="18"/>
                      <w:szCs w:val="18"/>
                    </w:rPr>
                  </w:pPr>
                  <w:r w:rsidRPr="002154A8">
                    <w:rPr>
                      <w:rFonts w:ascii="Calibri" w:hAnsi="Calibri" w:cs="Calibri"/>
                      <w:sz w:val="18"/>
                      <w:szCs w:val="18"/>
                    </w:rPr>
                    <w:t xml:space="preserve">Big Idea </w:t>
                  </w:r>
                  <w:proofErr w:type="gramStart"/>
                  <w:r w:rsidRPr="002154A8">
                    <w:rPr>
                      <w:rFonts w:ascii="Calibri" w:hAnsi="Calibri" w:cs="Calibri"/>
                      <w:sz w:val="18"/>
                      <w:szCs w:val="18"/>
                    </w:rPr>
                    <w:t>2 :</w:t>
                  </w:r>
                  <w:proofErr w:type="gramEnd"/>
                  <w:r w:rsidRPr="002154A8">
                    <w:rPr>
                      <w:rFonts w:ascii="Calibri" w:hAnsi="Calibri" w:cs="Calibri"/>
                      <w:sz w:val="18"/>
                      <w:szCs w:val="18"/>
                    </w:rPr>
                    <w:t xml:space="preserve"> Limits (LIM)</w:t>
                  </w:r>
                </w:p>
                <w:p w14:paraId="12496AA8" w14:textId="77777777" w:rsidR="0015165C" w:rsidRPr="0052131B" w:rsidRDefault="0015165C" w:rsidP="0015165C">
                  <w:pPr>
                    <w:rPr>
                      <w:rFonts w:ascii="Cambria" w:hAnsi="Cambria"/>
                      <w:sz w:val="18"/>
                      <w:szCs w:val="18"/>
                    </w:rPr>
                  </w:pPr>
                  <w:r w:rsidRPr="002154A8">
                    <w:rPr>
                      <w:rFonts w:ascii="Calibri" w:hAnsi="Calibri" w:cs="Calibri"/>
                      <w:sz w:val="18"/>
                      <w:szCs w:val="18"/>
                    </w:rPr>
                    <w:t>Big Idea 3. Analysis of Functions (FUN)</w:t>
                  </w:r>
                </w:p>
              </w:tc>
            </w:tr>
            <w:tr w:rsidR="0015165C" w:rsidRPr="0052131B" w14:paraId="4A306F43" w14:textId="77777777" w:rsidTr="006927CB">
              <w:trPr>
                <w:trHeight w:val="432"/>
              </w:trPr>
              <w:tc>
                <w:tcPr>
                  <w:tcW w:w="4320" w:type="dxa"/>
                  <w:gridSpan w:val="2"/>
                  <w:shd w:val="clear" w:color="auto" w:fill="auto"/>
                </w:tcPr>
                <w:p w14:paraId="3BB58AA6" w14:textId="77777777" w:rsidR="0015165C" w:rsidRPr="00081494" w:rsidRDefault="0015165C" w:rsidP="0015165C">
                  <w:pPr>
                    <w:rPr>
                      <w:rFonts w:ascii="Calibri" w:hAnsi="Calibri" w:cs="Calibri"/>
                      <w:sz w:val="18"/>
                      <w:szCs w:val="18"/>
                    </w:rPr>
                  </w:pPr>
                  <w:r w:rsidRPr="00081494">
                    <w:rPr>
                      <w:rFonts w:ascii="Calibri" w:hAnsi="Calibri" w:cs="Calibri"/>
                      <w:sz w:val="18"/>
                      <w:szCs w:val="18"/>
                    </w:rPr>
                    <w:t xml:space="preserve">Lesson </w:t>
                  </w:r>
                  <w:proofErr w:type="gramStart"/>
                  <w:r w:rsidRPr="00081494">
                    <w:rPr>
                      <w:rFonts w:ascii="Calibri" w:hAnsi="Calibri" w:cs="Calibri"/>
                      <w:sz w:val="18"/>
                      <w:szCs w:val="18"/>
                    </w:rPr>
                    <w:t>5.1 :</w:t>
                  </w:r>
                  <w:proofErr w:type="gramEnd"/>
                  <w:r w:rsidRPr="00081494">
                    <w:rPr>
                      <w:rFonts w:ascii="Calibri" w:hAnsi="Calibri" w:cs="Calibri"/>
                      <w:sz w:val="18"/>
                      <w:szCs w:val="18"/>
                    </w:rPr>
                    <w:t xml:space="preserve"> How Do We Measure Distance Traveled</w:t>
                  </w:r>
                </w:p>
                <w:p w14:paraId="3E94E01E" w14:textId="77777777" w:rsidR="0015165C" w:rsidRPr="00081494" w:rsidRDefault="0015165C" w:rsidP="0015165C">
                  <w:pPr>
                    <w:rPr>
                      <w:rFonts w:ascii="Calibri" w:hAnsi="Calibri" w:cs="Calibri"/>
                      <w:sz w:val="18"/>
                      <w:szCs w:val="18"/>
                    </w:rPr>
                  </w:pPr>
                  <w:r w:rsidRPr="00081494">
                    <w:rPr>
                      <w:rFonts w:ascii="Calibri" w:hAnsi="Calibri" w:cs="Calibri"/>
                      <w:sz w:val="18"/>
                      <w:szCs w:val="18"/>
                    </w:rPr>
                    <w:t xml:space="preserve">Lesson </w:t>
                  </w:r>
                  <w:proofErr w:type="gramStart"/>
                  <w:r w:rsidRPr="00081494">
                    <w:rPr>
                      <w:rFonts w:ascii="Calibri" w:hAnsi="Calibri" w:cs="Calibri"/>
                      <w:sz w:val="18"/>
                      <w:szCs w:val="18"/>
                    </w:rPr>
                    <w:t>5.2 :</w:t>
                  </w:r>
                  <w:proofErr w:type="gramEnd"/>
                  <w:r w:rsidRPr="00081494">
                    <w:rPr>
                      <w:rFonts w:ascii="Calibri" w:hAnsi="Calibri" w:cs="Calibri"/>
                      <w:sz w:val="18"/>
                      <w:szCs w:val="18"/>
                    </w:rPr>
                    <w:t xml:space="preserve"> The Definite Integral</w:t>
                  </w:r>
                </w:p>
                <w:p w14:paraId="7066A242" w14:textId="77777777" w:rsidR="0015165C" w:rsidRPr="00081494" w:rsidRDefault="0015165C" w:rsidP="0015165C">
                  <w:pPr>
                    <w:rPr>
                      <w:rFonts w:ascii="Calibri" w:hAnsi="Calibri" w:cs="Calibri"/>
                      <w:sz w:val="18"/>
                      <w:szCs w:val="18"/>
                    </w:rPr>
                  </w:pPr>
                  <w:r w:rsidRPr="00081494">
                    <w:rPr>
                      <w:rFonts w:ascii="Calibri" w:hAnsi="Calibri" w:cs="Calibri"/>
                      <w:sz w:val="18"/>
                      <w:szCs w:val="18"/>
                    </w:rPr>
                    <w:t xml:space="preserve">Lesson </w:t>
                  </w:r>
                  <w:proofErr w:type="gramStart"/>
                  <w:r w:rsidRPr="00081494">
                    <w:rPr>
                      <w:rFonts w:ascii="Calibri" w:hAnsi="Calibri" w:cs="Calibri"/>
                      <w:sz w:val="18"/>
                      <w:szCs w:val="18"/>
                    </w:rPr>
                    <w:t>5.3 :</w:t>
                  </w:r>
                  <w:proofErr w:type="gramEnd"/>
                  <w:r w:rsidRPr="00081494">
                    <w:rPr>
                      <w:rFonts w:ascii="Calibri" w:hAnsi="Calibri" w:cs="Calibri"/>
                      <w:sz w:val="18"/>
                      <w:szCs w:val="18"/>
                    </w:rPr>
                    <w:t xml:space="preserve"> The Fundamental Theorem and Interpretations</w:t>
                  </w:r>
                </w:p>
                <w:p w14:paraId="2C6BA322" w14:textId="77777777" w:rsidR="0015165C" w:rsidRPr="00081494" w:rsidRDefault="0015165C" w:rsidP="0015165C">
                  <w:pPr>
                    <w:rPr>
                      <w:rFonts w:ascii="Calibri" w:hAnsi="Calibri" w:cs="Calibri"/>
                      <w:sz w:val="18"/>
                      <w:szCs w:val="18"/>
                    </w:rPr>
                  </w:pPr>
                  <w:r w:rsidRPr="00081494">
                    <w:rPr>
                      <w:rFonts w:ascii="Calibri" w:hAnsi="Calibri" w:cs="Calibri"/>
                      <w:sz w:val="18"/>
                      <w:szCs w:val="18"/>
                    </w:rPr>
                    <w:t xml:space="preserve">Lesson </w:t>
                  </w:r>
                  <w:proofErr w:type="gramStart"/>
                  <w:r w:rsidRPr="00081494">
                    <w:rPr>
                      <w:rFonts w:ascii="Calibri" w:hAnsi="Calibri" w:cs="Calibri"/>
                      <w:sz w:val="18"/>
                      <w:szCs w:val="18"/>
                    </w:rPr>
                    <w:t>5.4 :</w:t>
                  </w:r>
                  <w:proofErr w:type="gramEnd"/>
                  <w:r w:rsidRPr="00081494">
                    <w:rPr>
                      <w:rFonts w:ascii="Calibri" w:hAnsi="Calibri" w:cs="Calibri"/>
                      <w:sz w:val="18"/>
                      <w:szCs w:val="18"/>
                    </w:rPr>
                    <w:t xml:space="preserve"> Theorems About Definite Integrals</w:t>
                  </w:r>
                </w:p>
                <w:p w14:paraId="385E0B38" w14:textId="77777777" w:rsidR="0015165C" w:rsidRPr="00081494" w:rsidRDefault="0015165C" w:rsidP="0015165C">
                  <w:pPr>
                    <w:rPr>
                      <w:rFonts w:ascii="Calibri" w:hAnsi="Calibri" w:cs="Calibri"/>
                      <w:sz w:val="18"/>
                      <w:szCs w:val="18"/>
                    </w:rPr>
                  </w:pPr>
                  <w:r w:rsidRPr="00081494">
                    <w:rPr>
                      <w:rFonts w:ascii="Calibri" w:hAnsi="Calibri" w:cs="Calibri"/>
                      <w:sz w:val="18"/>
                      <w:szCs w:val="18"/>
                    </w:rPr>
                    <w:t xml:space="preserve">Lesson </w:t>
                  </w:r>
                  <w:proofErr w:type="gramStart"/>
                  <w:r w:rsidRPr="00081494">
                    <w:rPr>
                      <w:rFonts w:ascii="Calibri" w:hAnsi="Calibri" w:cs="Calibri"/>
                      <w:sz w:val="18"/>
                      <w:szCs w:val="18"/>
                    </w:rPr>
                    <w:t>6.1 :</w:t>
                  </w:r>
                  <w:proofErr w:type="gramEnd"/>
                  <w:r w:rsidRPr="00081494">
                    <w:rPr>
                      <w:rFonts w:ascii="Calibri" w:hAnsi="Calibri" w:cs="Calibri"/>
                      <w:sz w:val="18"/>
                      <w:szCs w:val="18"/>
                    </w:rPr>
                    <w:t xml:space="preserve"> Antiderivatives Graphically &amp; Numerically</w:t>
                  </w:r>
                </w:p>
                <w:p w14:paraId="0AE14235" w14:textId="77777777" w:rsidR="0015165C" w:rsidRPr="00081494" w:rsidRDefault="0015165C" w:rsidP="0015165C">
                  <w:pPr>
                    <w:rPr>
                      <w:rFonts w:ascii="Calibri" w:hAnsi="Calibri" w:cs="Calibri"/>
                      <w:sz w:val="18"/>
                      <w:szCs w:val="18"/>
                    </w:rPr>
                  </w:pPr>
                  <w:r w:rsidRPr="00081494">
                    <w:rPr>
                      <w:rFonts w:ascii="Calibri" w:hAnsi="Calibri" w:cs="Calibri"/>
                      <w:sz w:val="18"/>
                      <w:szCs w:val="18"/>
                    </w:rPr>
                    <w:t xml:space="preserve">Lesson </w:t>
                  </w:r>
                  <w:proofErr w:type="gramStart"/>
                  <w:r w:rsidRPr="00081494">
                    <w:rPr>
                      <w:rFonts w:ascii="Calibri" w:hAnsi="Calibri" w:cs="Calibri"/>
                      <w:sz w:val="18"/>
                      <w:szCs w:val="18"/>
                    </w:rPr>
                    <w:t>6.2 :</w:t>
                  </w:r>
                  <w:proofErr w:type="gramEnd"/>
                  <w:r w:rsidRPr="00081494">
                    <w:rPr>
                      <w:rFonts w:ascii="Calibri" w:hAnsi="Calibri" w:cs="Calibri"/>
                      <w:sz w:val="18"/>
                      <w:szCs w:val="18"/>
                    </w:rPr>
                    <w:t xml:space="preserve"> Constructing Antiderivatives Analytically</w:t>
                  </w:r>
                </w:p>
                <w:p w14:paraId="7EB59D14" w14:textId="77777777" w:rsidR="0015165C" w:rsidRPr="00081494" w:rsidRDefault="0015165C" w:rsidP="0015165C">
                  <w:pPr>
                    <w:rPr>
                      <w:rFonts w:ascii="Calibri" w:hAnsi="Calibri" w:cs="Calibri"/>
                      <w:sz w:val="18"/>
                      <w:szCs w:val="18"/>
                    </w:rPr>
                  </w:pPr>
                  <w:r w:rsidRPr="00081494">
                    <w:rPr>
                      <w:rFonts w:ascii="Calibri" w:hAnsi="Calibri" w:cs="Calibri"/>
                      <w:sz w:val="18"/>
                      <w:szCs w:val="18"/>
                    </w:rPr>
                    <w:t xml:space="preserve">Lesson </w:t>
                  </w:r>
                  <w:proofErr w:type="gramStart"/>
                  <w:r w:rsidRPr="00081494">
                    <w:rPr>
                      <w:rFonts w:ascii="Calibri" w:hAnsi="Calibri" w:cs="Calibri"/>
                      <w:sz w:val="18"/>
                      <w:szCs w:val="18"/>
                    </w:rPr>
                    <w:t>7.1 :</w:t>
                  </w:r>
                  <w:proofErr w:type="gramEnd"/>
                  <w:r w:rsidRPr="00081494">
                    <w:rPr>
                      <w:rFonts w:ascii="Calibri" w:hAnsi="Calibri" w:cs="Calibri"/>
                      <w:sz w:val="18"/>
                      <w:szCs w:val="18"/>
                    </w:rPr>
                    <w:t xml:space="preserve"> Integration by Substitution</w:t>
                  </w:r>
                </w:p>
                <w:p w14:paraId="18580074" w14:textId="77777777" w:rsidR="0015165C" w:rsidRPr="002154A8" w:rsidRDefault="0015165C" w:rsidP="0015165C">
                  <w:pPr>
                    <w:rPr>
                      <w:rFonts w:ascii="Cambria" w:hAnsi="Cambria" w:cs="Calibri"/>
                      <w:color w:val="FF0000"/>
                      <w:sz w:val="18"/>
                      <w:szCs w:val="18"/>
                    </w:rPr>
                  </w:pPr>
                </w:p>
              </w:tc>
              <w:tc>
                <w:tcPr>
                  <w:tcW w:w="5113" w:type="dxa"/>
                  <w:shd w:val="clear" w:color="auto" w:fill="auto"/>
                </w:tcPr>
                <w:p w14:paraId="0316231C" w14:textId="77777777" w:rsidR="0015165C" w:rsidRPr="002154A8" w:rsidRDefault="0015165C" w:rsidP="0015165C">
                  <w:pPr>
                    <w:rPr>
                      <w:rFonts w:ascii="Cambria" w:hAnsi="Cambria"/>
                      <w:b/>
                      <w:sz w:val="18"/>
                      <w:szCs w:val="18"/>
                    </w:rPr>
                  </w:pPr>
                  <w:r w:rsidRPr="002154A8">
                    <w:rPr>
                      <w:rFonts w:ascii="Cambria" w:hAnsi="Cambria"/>
                      <w:b/>
                      <w:sz w:val="18"/>
                      <w:szCs w:val="18"/>
                    </w:rPr>
                    <w:t xml:space="preserve">Essential Questions:  </w:t>
                  </w:r>
                </w:p>
                <w:p w14:paraId="034D88CC" w14:textId="77777777" w:rsidR="0015165C" w:rsidRPr="002154A8" w:rsidRDefault="0015165C" w:rsidP="0015165C">
                  <w:pPr>
                    <w:rPr>
                      <w:rFonts w:ascii="Calibri" w:hAnsi="Calibri" w:cs="Calibri"/>
                      <w:sz w:val="18"/>
                      <w:szCs w:val="18"/>
                    </w:rPr>
                  </w:pPr>
                  <w:r w:rsidRPr="002154A8">
                    <w:rPr>
                      <w:rFonts w:ascii="Calibri" w:hAnsi="Calibri" w:cs="Calibri"/>
                      <w:sz w:val="18"/>
                      <w:szCs w:val="18"/>
                    </w:rPr>
                    <w:t xml:space="preserve">How are the sums for any function </w:t>
                  </w:r>
                  <w:r w:rsidRPr="002154A8">
                    <w:rPr>
                      <w:rFonts w:ascii="Calibri" w:hAnsi="Calibri" w:cs="Calibri"/>
                      <w:i/>
                      <w:iCs/>
                      <w:sz w:val="18"/>
                      <w:szCs w:val="18"/>
                    </w:rPr>
                    <w:t>f</w:t>
                  </w:r>
                  <w:r w:rsidRPr="002154A8">
                    <w:rPr>
                      <w:rFonts w:ascii="Calibri" w:hAnsi="Calibri" w:cs="Calibri"/>
                      <w:sz w:val="18"/>
                      <w:szCs w:val="18"/>
                    </w:rPr>
                    <w:t xml:space="preserve"> constructed using sigma notation?</w:t>
                  </w:r>
                </w:p>
                <w:p w14:paraId="5085A040" w14:textId="77777777" w:rsidR="0015165C" w:rsidRDefault="0015165C" w:rsidP="0015165C">
                  <w:pPr>
                    <w:rPr>
                      <w:rFonts w:ascii="Calibri" w:hAnsi="Calibri" w:cs="Calibri"/>
                      <w:sz w:val="18"/>
                      <w:szCs w:val="18"/>
                    </w:rPr>
                  </w:pPr>
                  <w:r w:rsidRPr="002154A8">
                    <w:rPr>
                      <w:rFonts w:ascii="Calibri" w:hAnsi="Calibri" w:cs="Calibri"/>
                      <w:sz w:val="18"/>
                      <w:szCs w:val="18"/>
                    </w:rPr>
                    <w:t xml:space="preserve">What is the definite interval and how is it used to determine the area under a curve? </w:t>
                  </w:r>
                </w:p>
                <w:p w14:paraId="3161932F" w14:textId="77777777" w:rsidR="0015165C" w:rsidRPr="002154A8" w:rsidRDefault="0015165C" w:rsidP="0015165C">
                  <w:pPr>
                    <w:rPr>
                      <w:rFonts w:ascii="Calibri" w:hAnsi="Calibri" w:cs="Calibri"/>
                      <w:sz w:val="18"/>
                      <w:szCs w:val="18"/>
                    </w:rPr>
                  </w:pPr>
                  <w:r w:rsidRPr="002154A8">
                    <w:rPr>
                      <w:rFonts w:ascii="Calibri" w:hAnsi="Calibri" w:cs="Calibri"/>
                      <w:sz w:val="18"/>
                      <w:szCs w:val="18"/>
                    </w:rPr>
                    <w:t>In what manner is the fundamental theorem of calculus used to determine how does one interpretate its results.</w:t>
                  </w:r>
                </w:p>
                <w:p w14:paraId="07583F67" w14:textId="77777777" w:rsidR="0015165C" w:rsidRPr="002154A8" w:rsidRDefault="0015165C" w:rsidP="0015165C">
                  <w:pPr>
                    <w:rPr>
                      <w:rFonts w:ascii="Calibri" w:hAnsi="Calibri" w:cs="Calibri"/>
                      <w:sz w:val="18"/>
                      <w:szCs w:val="18"/>
                    </w:rPr>
                  </w:pPr>
                  <w:r w:rsidRPr="002154A8">
                    <w:rPr>
                      <w:rFonts w:ascii="Calibri" w:hAnsi="Calibri" w:cs="Calibri"/>
                      <w:sz w:val="18"/>
                      <w:szCs w:val="18"/>
                    </w:rPr>
                    <w:t>What are the properties of definite intervals and why do its properties hold?</w:t>
                  </w:r>
                </w:p>
                <w:p w14:paraId="5F851747" w14:textId="77777777" w:rsidR="0015165C" w:rsidRPr="002154A8" w:rsidRDefault="0015165C" w:rsidP="0015165C">
                  <w:pPr>
                    <w:rPr>
                      <w:rFonts w:ascii="Calibri" w:hAnsi="Calibri" w:cs="Calibri"/>
                      <w:sz w:val="18"/>
                      <w:szCs w:val="18"/>
                    </w:rPr>
                  </w:pPr>
                  <w:r w:rsidRPr="002154A8">
                    <w:rPr>
                      <w:rFonts w:ascii="Calibri" w:hAnsi="Calibri" w:cs="Calibri"/>
                      <w:sz w:val="18"/>
                      <w:szCs w:val="18"/>
                    </w:rPr>
                    <w:t xml:space="preserve">How are the families of antiderivatives determined and how can you visualize them using slopes.  </w:t>
                  </w:r>
                </w:p>
                <w:p w14:paraId="0FDAD5DD" w14:textId="77777777" w:rsidR="0015165C" w:rsidRPr="002154A8" w:rsidRDefault="0015165C" w:rsidP="0015165C">
                  <w:pPr>
                    <w:rPr>
                      <w:rFonts w:ascii="Calibri" w:hAnsi="Calibri" w:cs="Calibri"/>
                      <w:sz w:val="18"/>
                      <w:szCs w:val="18"/>
                    </w:rPr>
                  </w:pPr>
                  <w:r w:rsidRPr="002154A8">
                    <w:rPr>
                      <w:rFonts w:ascii="Calibri" w:hAnsi="Calibri" w:cs="Calibri"/>
                      <w:sz w:val="18"/>
                      <w:szCs w:val="18"/>
                    </w:rPr>
                    <w:t>What is the process used to compute the values of an antiderivative using definite integrals?</w:t>
                  </w:r>
                </w:p>
                <w:p w14:paraId="594B354F" w14:textId="77777777" w:rsidR="0015165C" w:rsidRPr="002154A8" w:rsidRDefault="0015165C" w:rsidP="0015165C">
                  <w:pPr>
                    <w:rPr>
                      <w:rFonts w:ascii="Calibri" w:hAnsi="Calibri" w:cs="Calibri"/>
                      <w:sz w:val="18"/>
                      <w:szCs w:val="18"/>
                    </w:rPr>
                  </w:pPr>
                  <w:r w:rsidRPr="002154A8">
                    <w:rPr>
                      <w:rFonts w:ascii="Calibri" w:hAnsi="Calibri" w:cs="Calibri"/>
                      <w:sz w:val="18"/>
                      <w:szCs w:val="18"/>
                    </w:rPr>
                    <w:t>How are antiderivatives constructed and solved analytically.</w:t>
                  </w:r>
                </w:p>
                <w:p w14:paraId="3548F01E" w14:textId="77777777" w:rsidR="0015165C" w:rsidRPr="002154A8" w:rsidRDefault="0015165C" w:rsidP="0015165C">
                  <w:pPr>
                    <w:rPr>
                      <w:rFonts w:ascii="Calibri" w:hAnsi="Calibri" w:cs="Calibri"/>
                      <w:sz w:val="18"/>
                      <w:szCs w:val="18"/>
                    </w:rPr>
                  </w:pPr>
                  <w:r w:rsidRPr="002154A8">
                    <w:rPr>
                      <w:rFonts w:ascii="Calibri" w:hAnsi="Calibri" w:cs="Calibri"/>
                      <w:sz w:val="18"/>
                      <w:szCs w:val="18"/>
                    </w:rPr>
                    <w:t>How is integration by substitution completed using both the guess-check method and definite integration.</w:t>
                  </w:r>
                </w:p>
              </w:tc>
            </w:tr>
          </w:tbl>
          <w:p w14:paraId="3F29384E" w14:textId="77777777" w:rsidR="0015165C" w:rsidRDefault="0015165C" w:rsidP="0015165C">
            <w:pPr>
              <w:rPr>
                <w:rFonts w:ascii="Cambria" w:hAnsi="Cambria" w:cs="Calibri"/>
                <w:sz w:val="18"/>
                <w:szCs w:val="18"/>
              </w:rPr>
            </w:pPr>
          </w:p>
          <w:p w14:paraId="2B61CF72" w14:textId="77777777" w:rsidR="0015165C" w:rsidRDefault="0015165C" w:rsidP="0015165C">
            <w:pPr>
              <w:rPr>
                <w:rFonts w:ascii="Cambria" w:hAnsi="Cambria" w:cs="Calibri"/>
                <w:sz w:val="18"/>
                <w:szCs w:val="18"/>
              </w:rPr>
            </w:pPr>
          </w:p>
          <w:p w14:paraId="62600A59" w14:textId="77777777" w:rsidR="0015165C" w:rsidRDefault="0015165C" w:rsidP="0015165C">
            <w:pPr>
              <w:rPr>
                <w:rFonts w:ascii="Cambria" w:hAnsi="Cambria" w:cs="Calibri"/>
                <w:sz w:val="18"/>
                <w:szCs w:val="18"/>
              </w:rPr>
            </w:pPr>
          </w:p>
          <w:p w14:paraId="1979F28B" w14:textId="77777777" w:rsidR="0015165C" w:rsidRDefault="0015165C" w:rsidP="0015165C">
            <w:pPr>
              <w:rPr>
                <w:rFonts w:ascii="Cambria" w:hAnsi="Cambria" w:cs="Calibri"/>
                <w:sz w:val="18"/>
                <w:szCs w:val="18"/>
              </w:rPr>
            </w:pPr>
          </w:p>
          <w:p w14:paraId="765A7BC9" w14:textId="77777777" w:rsidR="0015165C" w:rsidRDefault="0015165C" w:rsidP="0015165C">
            <w:pPr>
              <w:rPr>
                <w:rFonts w:ascii="Cambria" w:hAnsi="Cambria" w:cs="Calibri"/>
                <w:sz w:val="18"/>
                <w:szCs w:val="18"/>
              </w:rPr>
            </w:pPr>
          </w:p>
          <w:p w14:paraId="084BBE31" w14:textId="77777777" w:rsidR="0015165C" w:rsidRDefault="0015165C" w:rsidP="0015165C">
            <w:pPr>
              <w:rPr>
                <w:rFonts w:ascii="Cambria" w:hAnsi="Cambria" w:cs="Calibri"/>
                <w:sz w:val="18"/>
                <w:szCs w:val="18"/>
              </w:rPr>
            </w:pPr>
          </w:p>
          <w:p w14:paraId="5CCC0E21" w14:textId="77777777" w:rsidR="0015165C" w:rsidRDefault="0015165C" w:rsidP="0015165C">
            <w:pPr>
              <w:rPr>
                <w:rFonts w:ascii="Cambria" w:hAnsi="Cambria" w:cs="Calibri"/>
                <w:sz w:val="18"/>
                <w:szCs w:val="18"/>
              </w:rPr>
            </w:pPr>
          </w:p>
          <w:p w14:paraId="1B46E7E6" w14:textId="77777777" w:rsidR="0015165C" w:rsidRDefault="0015165C" w:rsidP="0015165C">
            <w:pPr>
              <w:rPr>
                <w:rFonts w:ascii="Cambria" w:hAnsi="Cambria" w:cs="Calibri"/>
                <w:sz w:val="18"/>
                <w:szCs w:val="18"/>
              </w:rPr>
            </w:pPr>
          </w:p>
          <w:p w14:paraId="0A3B2937" w14:textId="77777777" w:rsidR="0015165C" w:rsidRDefault="0015165C" w:rsidP="0015165C">
            <w:pPr>
              <w:rPr>
                <w:rFonts w:ascii="Cambria" w:hAnsi="Cambria" w:cs="Calibri"/>
                <w:sz w:val="18"/>
                <w:szCs w:val="18"/>
              </w:rPr>
            </w:pPr>
          </w:p>
          <w:p w14:paraId="5BDEA52A" w14:textId="77777777" w:rsidR="0015165C" w:rsidRDefault="0015165C" w:rsidP="0015165C">
            <w:pPr>
              <w:rPr>
                <w:rFonts w:ascii="Cambria" w:hAnsi="Cambria" w:cs="Calibri"/>
                <w:sz w:val="18"/>
                <w:szCs w:val="18"/>
              </w:rPr>
            </w:pPr>
          </w:p>
          <w:p w14:paraId="07731DAB" w14:textId="77777777" w:rsidR="0015165C" w:rsidRDefault="0015165C" w:rsidP="0015165C">
            <w:pPr>
              <w:rPr>
                <w:rFonts w:ascii="Cambria" w:hAnsi="Cambria" w:cs="Calibri"/>
                <w:sz w:val="18"/>
                <w:szCs w:val="18"/>
              </w:rPr>
            </w:pPr>
          </w:p>
          <w:tbl>
            <w:tblPr>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260"/>
              <w:gridCol w:w="5113"/>
            </w:tblGrid>
            <w:tr w:rsidR="0015165C" w:rsidRPr="0052131B" w14:paraId="24E1EDB1" w14:textId="77777777" w:rsidTr="006927CB">
              <w:trPr>
                <w:trHeight w:val="485"/>
              </w:trPr>
              <w:tc>
                <w:tcPr>
                  <w:tcW w:w="3060" w:type="dxa"/>
                  <w:shd w:val="clear" w:color="auto" w:fill="auto"/>
                </w:tcPr>
                <w:p w14:paraId="6645E1B1" w14:textId="77777777" w:rsidR="0015165C" w:rsidRPr="00DD2A94" w:rsidRDefault="0015165C" w:rsidP="0015165C">
                  <w:pPr>
                    <w:rPr>
                      <w:rFonts w:ascii="Cambria" w:hAnsi="Cambria" w:cs="Calibri"/>
                      <w:b/>
                      <w:bCs/>
                      <w:sz w:val="18"/>
                      <w:szCs w:val="18"/>
                    </w:rPr>
                  </w:pPr>
                  <w:r w:rsidRPr="00DD2A94">
                    <w:rPr>
                      <w:rFonts w:ascii="Cambria" w:hAnsi="Cambria" w:cs="Calibri"/>
                      <w:b/>
                      <w:bCs/>
                      <w:sz w:val="18"/>
                      <w:szCs w:val="18"/>
                    </w:rPr>
                    <w:t>Unit #7</w:t>
                  </w:r>
                </w:p>
                <w:p w14:paraId="21F02276" w14:textId="77777777" w:rsidR="0015165C" w:rsidRPr="0052131B" w:rsidRDefault="0015165C" w:rsidP="0015165C">
                  <w:pPr>
                    <w:rPr>
                      <w:rFonts w:ascii="Cambria" w:hAnsi="Cambria" w:cs="Calibri"/>
                      <w:sz w:val="18"/>
                      <w:szCs w:val="18"/>
                    </w:rPr>
                  </w:pPr>
                  <w:r>
                    <w:rPr>
                      <w:rFonts w:ascii="Cambria" w:hAnsi="Cambria" w:cs="Calibri"/>
                      <w:sz w:val="18"/>
                      <w:szCs w:val="18"/>
                    </w:rPr>
                    <w:t>Differential Equations</w:t>
                  </w:r>
                </w:p>
                <w:p w14:paraId="1466D692" w14:textId="77777777" w:rsidR="0015165C" w:rsidRPr="0052131B" w:rsidRDefault="0015165C" w:rsidP="0015165C">
                  <w:pPr>
                    <w:rPr>
                      <w:rFonts w:ascii="Cambria" w:hAnsi="Cambria" w:cs="Calibri"/>
                      <w:sz w:val="18"/>
                      <w:szCs w:val="18"/>
                    </w:rPr>
                  </w:pPr>
                  <w:r>
                    <w:rPr>
                      <w:rFonts w:ascii="Cambria" w:hAnsi="Cambria" w:cs="Calibri"/>
                      <w:sz w:val="18"/>
                      <w:szCs w:val="18"/>
                    </w:rPr>
                    <w:t>6.3, 11.1, 11.2, 11.5, 11.5, 11.6 &amp; Chapter 11 review</w:t>
                  </w:r>
                </w:p>
              </w:tc>
              <w:tc>
                <w:tcPr>
                  <w:tcW w:w="1260" w:type="dxa"/>
                  <w:shd w:val="clear" w:color="auto" w:fill="auto"/>
                </w:tcPr>
                <w:p w14:paraId="48426060" w14:textId="77777777" w:rsidR="0015165C" w:rsidRDefault="0015165C" w:rsidP="0015165C">
                  <w:pPr>
                    <w:rPr>
                      <w:rFonts w:ascii="Cambria" w:hAnsi="Cambria" w:cs="Calibri"/>
                      <w:sz w:val="18"/>
                      <w:szCs w:val="18"/>
                    </w:rPr>
                  </w:pPr>
                  <w:r>
                    <w:rPr>
                      <w:rFonts w:ascii="Cambria" w:hAnsi="Cambria" w:cs="Calibri"/>
                      <w:sz w:val="18"/>
                      <w:szCs w:val="18"/>
                    </w:rPr>
                    <w:t>21</w:t>
                  </w:r>
                  <w:r w:rsidRPr="0052131B">
                    <w:rPr>
                      <w:rFonts w:ascii="Cambria" w:hAnsi="Cambria" w:cs="Calibri"/>
                      <w:sz w:val="18"/>
                      <w:szCs w:val="18"/>
                    </w:rPr>
                    <w:t xml:space="preserve"> days</w:t>
                  </w:r>
                </w:p>
                <w:p w14:paraId="35782BB3" w14:textId="77777777" w:rsidR="0015165C" w:rsidRPr="0052131B" w:rsidRDefault="0015165C" w:rsidP="0015165C">
                  <w:pPr>
                    <w:rPr>
                      <w:rFonts w:ascii="Cambria" w:hAnsi="Cambria" w:cs="Calibri"/>
                      <w:sz w:val="18"/>
                      <w:szCs w:val="18"/>
                    </w:rPr>
                  </w:pPr>
                  <w:r>
                    <w:rPr>
                      <w:rFonts w:ascii="Cambria" w:hAnsi="Cambria" w:cs="Calibri"/>
                      <w:sz w:val="18"/>
                      <w:szCs w:val="18"/>
                    </w:rPr>
                    <w:t>2/1 – 3/2</w:t>
                  </w:r>
                </w:p>
              </w:tc>
              <w:tc>
                <w:tcPr>
                  <w:tcW w:w="5113" w:type="dxa"/>
                  <w:shd w:val="clear" w:color="auto" w:fill="auto"/>
                </w:tcPr>
                <w:p w14:paraId="5E315049" w14:textId="77777777" w:rsidR="0015165C" w:rsidRPr="0052131B" w:rsidRDefault="0015165C" w:rsidP="0015165C">
                  <w:pPr>
                    <w:rPr>
                      <w:rFonts w:ascii="Cambria" w:hAnsi="Cambria"/>
                      <w:sz w:val="18"/>
                      <w:szCs w:val="18"/>
                    </w:rPr>
                  </w:pPr>
                  <w:r w:rsidRPr="002154A8">
                    <w:rPr>
                      <w:rFonts w:ascii="Calibri" w:hAnsi="Calibri" w:cs="Calibri"/>
                      <w:sz w:val="18"/>
                      <w:szCs w:val="18"/>
                    </w:rPr>
                    <w:t>Big Idea 3. Analysis of Functions (FUN)</w:t>
                  </w:r>
                </w:p>
              </w:tc>
            </w:tr>
            <w:tr w:rsidR="0015165C" w:rsidRPr="0052131B" w14:paraId="1D981184" w14:textId="77777777" w:rsidTr="006927CB">
              <w:trPr>
                <w:trHeight w:val="432"/>
              </w:trPr>
              <w:tc>
                <w:tcPr>
                  <w:tcW w:w="4320" w:type="dxa"/>
                  <w:gridSpan w:val="2"/>
                  <w:shd w:val="clear" w:color="auto" w:fill="auto"/>
                </w:tcPr>
                <w:p w14:paraId="0A686BBB" w14:textId="77777777" w:rsidR="0015165C" w:rsidRPr="00081494" w:rsidRDefault="0015165C" w:rsidP="0015165C">
                  <w:pPr>
                    <w:rPr>
                      <w:rFonts w:ascii="Calibri" w:hAnsi="Calibri" w:cs="Calibri"/>
                      <w:sz w:val="18"/>
                      <w:szCs w:val="18"/>
                    </w:rPr>
                  </w:pPr>
                  <w:r w:rsidRPr="00081494">
                    <w:rPr>
                      <w:rFonts w:ascii="Calibri" w:hAnsi="Calibri" w:cs="Calibri"/>
                      <w:sz w:val="18"/>
                      <w:szCs w:val="18"/>
                    </w:rPr>
                    <w:t xml:space="preserve">Lesson </w:t>
                  </w:r>
                  <w:proofErr w:type="gramStart"/>
                  <w:r w:rsidRPr="00081494">
                    <w:rPr>
                      <w:rFonts w:ascii="Calibri" w:hAnsi="Calibri" w:cs="Calibri"/>
                      <w:sz w:val="18"/>
                      <w:szCs w:val="18"/>
                    </w:rPr>
                    <w:t>6.3 :</w:t>
                  </w:r>
                  <w:proofErr w:type="gramEnd"/>
                  <w:r w:rsidRPr="00081494">
                    <w:rPr>
                      <w:rFonts w:ascii="Calibri" w:hAnsi="Calibri" w:cs="Calibri"/>
                      <w:sz w:val="18"/>
                      <w:szCs w:val="18"/>
                    </w:rPr>
                    <w:t xml:space="preserve"> Differential Equations in Motion</w:t>
                  </w:r>
                </w:p>
                <w:p w14:paraId="62F9A2E6" w14:textId="77777777" w:rsidR="0015165C" w:rsidRPr="00081494" w:rsidRDefault="0015165C" w:rsidP="0015165C">
                  <w:pPr>
                    <w:rPr>
                      <w:rFonts w:ascii="Calibri" w:hAnsi="Calibri" w:cs="Calibri"/>
                      <w:sz w:val="18"/>
                      <w:szCs w:val="18"/>
                    </w:rPr>
                  </w:pPr>
                  <w:r w:rsidRPr="00081494">
                    <w:rPr>
                      <w:rFonts w:ascii="Calibri" w:hAnsi="Calibri" w:cs="Calibri"/>
                      <w:sz w:val="18"/>
                      <w:szCs w:val="18"/>
                    </w:rPr>
                    <w:t xml:space="preserve">Lesson </w:t>
                  </w:r>
                  <w:proofErr w:type="gramStart"/>
                  <w:r w:rsidRPr="00081494">
                    <w:rPr>
                      <w:rFonts w:ascii="Calibri" w:hAnsi="Calibri" w:cs="Calibri"/>
                      <w:sz w:val="18"/>
                      <w:szCs w:val="18"/>
                    </w:rPr>
                    <w:t>11.1 :</w:t>
                  </w:r>
                  <w:proofErr w:type="gramEnd"/>
                  <w:r w:rsidRPr="00081494">
                    <w:rPr>
                      <w:rFonts w:ascii="Calibri" w:hAnsi="Calibri" w:cs="Calibri"/>
                      <w:sz w:val="18"/>
                      <w:szCs w:val="18"/>
                    </w:rPr>
                    <w:t xml:space="preserve"> What is a Differential Equation</w:t>
                  </w:r>
                </w:p>
                <w:p w14:paraId="1DEB33B7" w14:textId="77777777" w:rsidR="0015165C" w:rsidRPr="00081494" w:rsidRDefault="0015165C" w:rsidP="0015165C">
                  <w:pPr>
                    <w:rPr>
                      <w:rFonts w:ascii="Calibri" w:hAnsi="Calibri" w:cs="Calibri"/>
                      <w:sz w:val="18"/>
                      <w:szCs w:val="18"/>
                    </w:rPr>
                  </w:pPr>
                  <w:r w:rsidRPr="00081494">
                    <w:rPr>
                      <w:rFonts w:ascii="Calibri" w:hAnsi="Calibri" w:cs="Calibri"/>
                      <w:sz w:val="18"/>
                      <w:szCs w:val="18"/>
                    </w:rPr>
                    <w:t xml:space="preserve">Lesson </w:t>
                  </w:r>
                  <w:proofErr w:type="gramStart"/>
                  <w:r w:rsidRPr="00081494">
                    <w:rPr>
                      <w:rFonts w:ascii="Calibri" w:hAnsi="Calibri" w:cs="Calibri"/>
                      <w:sz w:val="18"/>
                      <w:szCs w:val="18"/>
                    </w:rPr>
                    <w:t>11.2 :</w:t>
                  </w:r>
                  <w:proofErr w:type="gramEnd"/>
                  <w:r w:rsidRPr="00081494">
                    <w:rPr>
                      <w:rFonts w:ascii="Calibri" w:hAnsi="Calibri" w:cs="Calibri"/>
                      <w:sz w:val="18"/>
                      <w:szCs w:val="18"/>
                    </w:rPr>
                    <w:t xml:space="preserve"> Slope Fields</w:t>
                  </w:r>
                </w:p>
                <w:p w14:paraId="632BA502" w14:textId="77777777" w:rsidR="0015165C" w:rsidRPr="00081494" w:rsidRDefault="0015165C" w:rsidP="0015165C">
                  <w:pPr>
                    <w:rPr>
                      <w:rFonts w:ascii="Calibri" w:hAnsi="Calibri" w:cs="Calibri"/>
                      <w:sz w:val="18"/>
                      <w:szCs w:val="18"/>
                    </w:rPr>
                  </w:pPr>
                  <w:r w:rsidRPr="00081494">
                    <w:rPr>
                      <w:rFonts w:ascii="Calibri" w:hAnsi="Calibri" w:cs="Calibri"/>
                      <w:sz w:val="18"/>
                      <w:szCs w:val="18"/>
                    </w:rPr>
                    <w:t xml:space="preserve">Lesson </w:t>
                  </w:r>
                  <w:proofErr w:type="gramStart"/>
                  <w:r w:rsidRPr="00081494">
                    <w:rPr>
                      <w:rFonts w:ascii="Calibri" w:hAnsi="Calibri" w:cs="Calibri"/>
                      <w:sz w:val="18"/>
                      <w:szCs w:val="18"/>
                    </w:rPr>
                    <w:t>11.4 :</w:t>
                  </w:r>
                  <w:proofErr w:type="gramEnd"/>
                  <w:r w:rsidRPr="00081494">
                    <w:rPr>
                      <w:rFonts w:ascii="Calibri" w:hAnsi="Calibri" w:cs="Calibri"/>
                      <w:sz w:val="18"/>
                      <w:szCs w:val="18"/>
                    </w:rPr>
                    <w:t xml:space="preserve"> Separation of Variables</w:t>
                  </w:r>
                </w:p>
                <w:p w14:paraId="1C661A0A" w14:textId="77777777" w:rsidR="0015165C" w:rsidRPr="00081494" w:rsidRDefault="0015165C" w:rsidP="0015165C">
                  <w:pPr>
                    <w:rPr>
                      <w:rFonts w:ascii="Calibri" w:hAnsi="Calibri" w:cs="Calibri"/>
                      <w:sz w:val="18"/>
                      <w:szCs w:val="18"/>
                    </w:rPr>
                  </w:pPr>
                  <w:r w:rsidRPr="00081494">
                    <w:rPr>
                      <w:rFonts w:ascii="Calibri" w:hAnsi="Calibri" w:cs="Calibri"/>
                      <w:sz w:val="18"/>
                      <w:szCs w:val="18"/>
                    </w:rPr>
                    <w:t xml:space="preserve">Lesson </w:t>
                  </w:r>
                  <w:proofErr w:type="gramStart"/>
                  <w:r w:rsidRPr="00081494">
                    <w:rPr>
                      <w:rFonts w:ascii="Calibri" w:hAnsi="Calibri" w:cs="Calibri"/>
                      <w:sz w:val="18"/>
                      <w:szCs w:val="18"/>
                    </w:rPr>
                    <w:t>11.5 :</w:t>
                  </w:r>
                  <w:proofErr w:type="gramEnd"/>
                  <w:r w:rsidRPr="00081494">
                    <w:rPr>
                      <w:rFonts w:ascii="Calibri" w:hAnsi="Calibri" w:cs="Calibri"/>
                      <w:sz w:val="18"/>
                      <w:szCs w:val="18"/>
                    </w:rPr>
                    <w:t xml:space="preserve"> Growth &amp; Decay</w:t>
                  </w:r>
                </w:p>
                <w:p w14:paraId="1401C315" w14:textId="77777777" w:rsidR="0015165C" w:rsidRPr="00081494" w:rsidRDefault="0015165C" w:rsidP="0015165C">
                  <w:pPr>
                    <w:rPr>
                      <w:rFonts w:ascii="Calibri" w:hAnsi="Calibri" w:cs="Calibri"/>
                      <w:sz w:val="18"/>
                      <w:szCs w:val="18"/>
                    </w:rPr>
                  </w:pPr>
                  <w:r w:rsidRPr="00081494">
                    <w:rPr>
                      <w:rFonts w:ascii="Calibri" w:hAnsi="Calibri" w:cs="Calibri"/>
                      <w:sz w:val="18"/>
                      <w:szCs w:val="18"/>
                    </w:rPr>
                    <w:t xml:space="preserve">Lesson </w:t>
                  </w:r>
                  <w:proofErr w:type="gramStart"/>
                  <w:r w:rsidRPr="00081494">
                    <w:rPr>
                      <w:rFonts w:ascii="Calibri" w:hAnsi="Calibri" w:cs="Calibri"/>
                      <w:sz w:val="18"/>
                      <w:szCs w:val="18"/>
                    </w:rPr>
                    <w:t>11.6 :</w:t>
                  </w:r>
                  <w:proofErr w:type="gramEnd"/>
                  <w:r w:rsidRPr="00081494">
                    <w:rPr>
                      <w:rFonts w:ascii="Calibri" w:hAnsi="Calibri" w:cs="Calibri"/>
                      <w:sz w:val="18"/>
                      <w:szCs w:val="18"/>
                    </w:rPr>
                    <w:t xml:space="preserve"> Applications of Modeling</w:t>
                  </w:r>
                </w:p>
                <w:p w14:paraId="22A5C11E" w14:textId="77777777" w:rsidR="0015165C" w:rsidRPr="0052131B" w:rsidRDefault="0015165C" w:rsidP="0015165C">
                  <w:pPr>
                    <w:rPr>
                      <w:rFonts w:ascii="Cambria" w:hAnsi="Cambria" w:cs="Calibri"/>
                      <w:color w:val="FF0000"/>
                      <w:sz w:val="18"/>
                      <w:szCs w:val="18"/>
                    </w:rPr>
                  </w:pPr>
                </w:p>
              </w:tc>
              <w:tc>
                <w:tcPr>
                  <w:tcW w:w="5113" w:type="dxa"/>
                  <w:shd w:val="clear" w:color="auto" w:fill="auto"/>
                </w:tcPr>
                <w:p w14:paraId="4BEE5020" w14:textId="77777777" w:rsidR="0015165C" w:rsidRDefault="0015165C" w:rsidP="0015165C">
                  <w:pPr>
                    <w:snapToGrid w:val="0"/>
                    <w:rPr>
                      <w:rFonts w:ascii="Cambria" w:hAnsi="Cambria"/>
                      <w:b/>
                      <w:sz w:val="18"/>
                      <w:szCs w:val="18"/>
                    </w:rPr>
                  </w:pPr>
                  <w:r w:rsidRPr="002154A8">
                    <w:rPr>
                      <w:rFonts w:ascii="Cambria" w:hAnsi="Cambria"/>
                      <w:b/>
                      <w:sz w:val="18"/>
                      <w:szCs w:val="18"/>
                    </w:rPr>
                    <w:t xml:space="preserve">Essential Questions:  </w:t>
                  </w:r>
                </w:p>
                <w:p w14:paraId="1084A642" w14:textId="77777777" w:rsidR="0015165C" w:rsidRPr="002154A8" w:rsidRDefault="0015165C" w:rsidP="0015165C">
                  <w:pPr>
                    <w:snapToGrid w:val="0"/>
                    <w:rPr>
                      <w:rFonts w:ascii="Calibri" w:hAnsi="Calibri" w:cs="Calibri"/>
                      <w:sz w:val="18"/>
                      <w:szCs w:val="18"/>
                    </w:rPr>
                  </w:pPr>
                  <w:r w:rsidRPr="002154A8">
                    <w:rPr>
                      <w:rFonts w:ascii="Calibri" w:hAnsi="Calibri" w:cs="Calibri"/>
                      <w:sz w:val="18"/>
                      <w:szCs w:val="18"/>
                    </w:rPr>
                    <w:t xml:space="preserve">How can we pick one solution to the equation </w:t>
                  </w:r>
                  <w:r>
                    <w:rPr>
                      <w:rFonts w:ascii="Calibri" w:hAnsi="Calibri" w:cs="Calibri"/>
                      <w:sz w:val="18"/>
                      <w:szCs w:val="18"/>
                    </w:rPr>
                    <w:fldChar w:fldCharType="begin"/>
                  </w:r>
                  <w:r>
                    <w:rPr>
                      <w:rFonts w:ascii="Calibri" w:hAnsi="Calibri" w:cs="Calibri"/>
                      <w:sz w:val="18"/>
                      <w:szCs w:val="18"/>
                    </w:rPr>
                    <w:instrText xml:space="preserve"> QUOTE </w:instrText>
                  </w:r>
                  <w:r w:rsidR="008B223E" w:rsidRPr="002154A8">
                    <w:rPr>
                      <w:noProof/>
                      <w:position w:val="-10"/>
                      <w:sz w:val="18"/>
                      <w:szCs w:val="18"/>
                    </w:rPr>
                    <w:pict w14:anchorId="2E993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pt;height:16.7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48&quot;/&gt;&lt;w:doNotEmbedSystemFonts/&gt;&lt;w:stylePaneFormatFilter w:val=&quot;3F01&quot;/&gt;&lt;w:documentProtection w:edit=&quot;read-only&quot; w:enforcement=&quot;off&quot;/&gt;&lt;w:defaultTabStop w:val=&quot;720&quot;/&gt;&lt;w:drawingGridHorizontalSpacing w:val=&quot;187&quot;/&gt;&lt;w:drawingGridVerticalSpacing w:val=&quot;187&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BC54BB&quot;/&gt;&lt;wsp:rsid wsp:val=&quot;0003483D&quot;/&gt;&lt;wsp:rsid wsp:val=&quot;0005315A&quot;/&gt;&lt;wsp:rsid wsp:val=&quot;0005454F&quot;/&gt;&lt;wsp:rsid wsp:val=&quot;0006690B&quot;/&gt;&lt;wsp:rsid wsp:val=&quot;0008030E&quot;/&gt;&lt;wsp:rsid wsp:val=&quot;000912A4&quot;/&gt;&lt;wsp:rsid wsp:val=&quot;000C5E4A&quot;/&gt;&lt;wsp:rsid wsp:val=&quot;000D218F&quot;/&gt;&lt;wsp:rsid wsp:val=&quot;000D4AA6&quot;/&gt;&lt;wsp:rsid wsp:val=&quot;000D6628&quot;/&gt;&lt;wsp:rsid wsp:val=&quot;000F146D&quot;/&gt;&lt;wsp:rsid wsp:val=&quot;001012D3&quot;/&gt;&lt;wsp:rsid wsp:val=&quot;00105382&quot;/&gt;&lt;wsp:rsid wsp:val=&quot;0013451B&quot;/&gt;&lt;wsp:rsid wsp:val=&quot;00142A89&quot;/&gt;&lt;wsp:rsid wsp:val=&quot;00145359&quot;/&gt;&lt;wsp:rsid wsp:val=&quot;00145FBB&quot;/&gt;&lt;wsp:rsid wsp:val=&quot;001A0951&quot;/&gt;&lt;wsp:rsid wsp:val=&quot;001A0D86&quot;/&gt;&lt;wsp:rsid wsp:val=&quot;001A14EC&quot;/&gt;&lt;wsp:rsid wsp:val=&quot;001A1D43&quot;/&gt;&lt;wsp:rsid wsp:val=&quot;001A2BAF&quot;/&gt;&lt;wsp:rsid wsp:val=&quot;001A39E1&quot;/&gt;&lt;wsp:rsid wsp:val=&quot;001B69B0&quot;/&gt;&lt;wsp:rsid wsp:val=&quot;001F7475&quot;/&gt;&lt;wsp:rsid wsp:val=&quot;002154A8&quot;/&gt;&lt;wsp:rsid wsp:val=&quot;00245E18&quot;/&gt;&lt;wsp:rsid wsp:val=&quot;0026281A&quot;/&gt;&lt;wsp:rsid wsp:val=&quot;002657AB&quot;/&gt;&lt;wsp:rsid wsp:val=&quot;002801AA&quot;/&gt;&lt;wsp:rsid wsp:val=&quot;002A443A&quot;/&gt;&lt;wsp:rsid wsp:val=&quot;002C6753&quot;/&gt;&lt;wsp:rsid wsp:val=&quot;002C7B0D&quot;/&gt;&lt;wsp:rsid wsp:val=&quot;002E2827&quot;/&gt;&lt;wsp:rsid wsp:val=&quot;002F434E&quot;/&gt;&lt;wsp:rsid wsp:val=&quot;002F5CE6&quot;/&gt;&lt;wsp:rsid wsp:val=&quot;002F7103&quot;/&gt;&lt;wsp:rsid wsp:val=&quot;00346E3E&quot;/&gt;&lt;wsp:rsid wsp:val=&quot;00350CE9&quot;/&gt;&lt;wsp:rsid wsp:val=&quot;003529E3&quot;/&gt;&lt;wsp:rsid wsp:val=&quot;00352E75&quot;/&gt;&lt;wsp:rsid wsp:val=&quot;00356338&quot;/&gt;&lt;wsp:rsid wsp:val=&quot;003719C4&quot;/&gt;&lt;wsp:rsid wsp:val=&quot;00373353&quot;/&gt;&lt;wsp:rsid wsp:val=&quot;00381235&quot;/&gt;&lt;wsp:rsid wsp:val=&quot;003C3E9E&quot;/&gt;&lt;wsp:rsid wsp:val=&quot;003E78D7&quot;/&gt;&lt;wsp:rsid wsp:val=&quot;0041756B&quot;/&gt;&lt;wsp:rsid wsp:val=&quot;00435C65&quot;/&gt;&lt;wsp:rsid wsp:val=&quot;004630DF&quot;/&gt;&lt;wsp:rsid wsp:val=&quot;0049587B&quot;/&gt;&lt;wsp:rsid wsp:val=&quot;004B667F&quot;/&gt;&lt;wsp:rsid wsp:val=&quot;004B6D41&quot;/&gt;&lt;wsp:rsid wsp:val=&quot;004D2A73&quot;/&gt;&lt;wsp:rsid wsp:val=&quot;004E2CD3&quot;/&gt;&lt;wsp:rsid wsp:val=&quot;004E43E9&quot;/&gt;&lt;wsp:rsid wsp:val=&quot;004F009A&quot;/&gt;&lt;wsp:rsid wsp:val=&quot;004F31F0&quot;/&gt;&lt;wsp:rsid wsp:val=&quot;00504BAA&quot;/&gt;&lt;wsp:rsid wsp:val=&quot;00506A39&quot;/&gt;&lt;wsp:rsid wsp:val=&quot;00517E19&quot;/&gt;&lt;wsp:rsid wsp:val=&quot;0052131B&quot;/&gt;&lt;wsp:rsid wsp:val=&quot;0053551A&quot;/&gt;&lt;wsp:rsid wsp:val=&quot;00537A7D&quot;/&gt;&lt;wsp:rsid wsp:val=&quot;005403D4&quot;/&gt;&lt;wsp:rsid wsp:val=&quot;005541F1&quot;/&gt;&lt;wsp:rsid wsp:val=&quot;005828D6&quot;/&gt;&lt;wsp:rsid wsp:val=&quot;005B20AF&quot;/&gt;&lt;wsp:rsid wsp:val=&quot;005C2BA5&quot;/&gt;&lt;wsp:rsid wsp:val=&quot;005C2E08&quot;/&gt;&lt;wsp:rsid wsp:val=&quot;005D07F5&quot;/&gt;&lt;wsp:rsid wsp:val=&quot;005D71D9&quot;/&gt;&lt;wsp:rsid wsp:val=&quot;005E5AE5&quot;/&gt;&lt;wsp:rsid wsp:val=&quot;005F4A25&quot;/&gt;&lt;wsp:rsid wsp:val=&quot;00615E4C&quot;/&gt;&lt;wsp:rsid wsp:val=&quot;00616B7E&quot;/&gt;&lt;wsp:rsid wsp:val=&quot;00635419&quot;/&gt;&lt;wsp:rsid wsp:val=&quot;00674197&quot;/&gt;&lt;wsp:rsid wsp:val=&quot;00675A52&quot;/&gt;&lt;wsp:rsid wsp:val=&quot;0067713D&quot;/&gt;&lt;wsp:rsid wsp:val=&quot;00684D30&quot;/&gt;&lt;wsp:rsid wsp:val=&quot;006C4995&quot;/&gt;&lt;wsp:rsid wsp:val=&quot;006D45F9&quot;/&gt;&lt;wsp:rsid wsp:val=&quot;006F6CA0&quot;/&gt;&lt;wsp:rsid wsp:val=&quot;00715DC0&quot;/&gt;&lt;wsp:rsid wsp:val=&quot;007164F0&quot;/&gt;&lt;wsp:rsid wsp:val=&quot;0072186F&quot;/&gt;&lt;wsp:rsid wsp:val=&quot;00737E60&quot;/&gt;&lt;wsp:rsid wsp:val=&quot;007425BD&quot;/&gt;&lt;wsp:rsid wsp:val=&quot;00743005&quot;/&gt;&lt;wsp:rsid wsp:val=&quot;00747545&quot;/&gt;&lt;wsp:rsid wsp:val=&quot;00747F18&quot;/&gt;&lt;wsp:rsid wsp:val=&quot;00761879&quot;/&gt;&lt;wsp:rsid wsp:val=&quot;00761F9A&quot;/&gt;&lt;wsp:rsid wsp:val=&quot;00792217&quot;/&gt;&lt;wsp:rsid wsp:val=&quot;0079289F&quot;/&gt;&lt;wsp:rsid wsp:val=&quot;00792912&quot;/&gt;&lt;wsp:rsid wsp:val=&quot;007950B7&quot;/&gt;&lt;wsp:rsid wsp:val=&quot;0079514D&quot;/&gt;&lt;wsp:rsid wsp:val=&quot;007B64D8&quot;/&gt;&lt;wsp:rsid wsp:val=&quot;007C195F&quot;/&gt;&lt;wsp:rsid wsp:val=&quot;007F71EB&quot;/&gt;&lt;wsp:rsid wsp:val=&quot;00800A28&quot;/&gt;&lt;wsp:rsid wsp:val=&quot;008011E8&quot;/&gt;&lt;wsp:rsid wsp:val=&quot;008153EF&quot;/&gt;&lt;wsp:rsid wsp:val=&quot;008203D1&quot;/&gt;&lt;wsp:rsid wsp:val=&quot;0082277A&quot;/&gt;&lt;wsp:rsid wsp:val=&quot;00837FC9&quot;/&gt;&lt;wsp:rsid wsp:val=&quot;00844663&quot;/&gt;&lt;wsp:rsid wsp:val=&quot;0087125D&quot;/&gt;&lt;wsp:rsid wsp:val=&quot;00892DFE&quot;/&gt;&lt;wsp:rsid wsp:val=&quot;008A010C&quot;/&gt;&lt;wsp:rsid wsp:val=&quot;008A28D3&quot;/&gt;&lt;wsp:rsid wsp:val=&quot;008A62F9&quot;/&gt;&lt;wsp:rsid wsp:val=&quot;008B3937&quot;/&gt;&lt;wsp:rsid wsp:val=&quot;00910549&quot;/&gt;&lt;wsp:rsid wsp:val=&quot;009507D2&quot;/&gt;&lt;wsp:rsid wsp:val=&quot;00953FB8&quot;/&gt;&lt;wsp:rsid wsp:val=&quot;009873DC&quot;/&gt;&lt;wsp:rsid wsp:val=&quot;00992F08&quot;/&gt;&lt;wsp:rsid wsp:val=&quot;00993D27&quot;/&gt;&lt;wsp:rsid wsp:val=&quot;009A5CAC&quot;/&gt;&lt;wsp:rsid wsp:val=&quot;009B7922&quot;/&gt;&lt;wsp:rsid wsp:val=&quot;009C2CC1&quot;/&gt;&lt;wsp:rsid wsp:val=&quot;009C604E&quot;/&gt;&lt;wsp:rsid wsp:val=&quot;009D0366&quot;/&gt;&lt;wsp:rsid wsp:val=&quot;009D273F&quot;/&gt;&lt;wsp:rsid wsp:val=&quot;009E3165&quot;/&gt;&lt;wsp:rsid wsp:val=&quot;00A04D49&quot;/&gt;&lt;wsp:rsid wsp:val=&quot;00A274ED&quot;/&gt;&lt;wsp:rsid wsp:val=&quot;00A449D8&quot;/&gt;&lt;wsp:rsid wsp:val=&quot;00A52622&quot;/&gt;&lt;wsp:rsid wsp:val=&quot;00A6602E&quot;/&gt;&lt;wsp:rsid wsp:val=&quot;00A6772F&quot;/&gt;&lt;wsp:rsid wsp:val=&quot;00A718BF&quot;/&gt;&lt;wsp:rsid wsp:val=&quot;00A732DE&quot;/&gt;&lt;wsp:rsid wsp:val=&quot;00A81B19&quot;/&gt;&lt;wsp:rsid wsp:val=&quot;00AA04F0&quot;/&gt;&lt;wsp:rsid wsp:val=&quot;00AB3814&quot;/&gt;&lt;wsp:rsid wsp:val=&quot;00AB449E&quot;/&gt;&lt;wsp:rsid wsp:val=&quot;00AB4808&quot;/&gt;&lt;wsp:rsid wsp:val=&quot;00AB52D2&quot;/&gt;&lt;wsp:rsid wsp:val=&quot;00AB565B&quot;/&gt;&lt;wsp:rsid wsp:val=&quot;00AC70FF&quot;/&gt;&lt;wsp:rsid wsp:val=&quot;00AD2526&quot;/&gt;&lt;wsp:rsid wsp:val=&quot;00AD75DE&quot;/&gt;&lt;wsp:rsid wsp:val=&quot;00AF7CC4&quot;/&gt;&lt;wsp:rsid wsp:val=&quot;00B011AC&quot;/&gt;&lt;wsp:rsid wsp:val=&quot;00B0120E&quot;/&gt;&lt;wsp:rsid wsp:val=&quot;00B100D1&quot;/&gt;&lt;wsp:rsid wsp:val=&quot;00B23357&quot;/&gt;&lt;wsp:rsid wsp:val=&quot;00B41D14&quot;/&gt;&lt;wsp:rsid wsp:val=&quot;00B52D85&quot;/&gt;&lt;wsp:rsid wsp:val=&quot;00B7089B&quot;/&gt;&lt;wsp:rsid wsp:val=&quot;00B74100&quot;/&gt;&lt;wsp:rsid wsp:val=&quot;00B764B3&quot;/&gt;&lt;wsp:rsid wsp:val=&quot;00B848D7&quot;/&gt;&lt;wsp:rsid wsp:val=&quot;00B85590&quot;/&gt;&lt;wsp:rsid wsp:val=&quot;00B87AC0&quot;/&gt;&lt;wsp:rsid wsp:val=&quot;00B95562&quot;/&gt;&lt;wsp:rsid wsp:val=&quot;00BB0E82&quot;/&gt;&lt;wsp:rsid wsp:val=&quot;00BB2FAC&quot;/&gt;&lt;wsp:rsid wsp:val=&quot;00BC0B58&quot;/&gt;&lt;wsp:rsid wsp:val=&quot;00BC54BB&quot;/&gt;&lt;wsp:rsid wsp:val=&quot;00BC73B1&quot;/&gt;&lt;wsp:rsid wsp:val=&quot;00C00D35&quot;/&gt;&lt;wsp:rsid wsp:val=&quot;00C23B6A&quot;/&gt;&lt;wsp:rsid wsp:val=&quot;00C559EC&quot;/&gt;&lt;wsp:rsid wsp:val=&quot;00C56540&quot;/&gt;&lt;wsp:rsid wsp:val=&quot;00C62B15&quot;/&gt;&lt;wsp:rsid wsp:val=&quot;00C72F67&quot;/&gt;&lt;wsp:rsid wsp:val=&quot;00C81715&quot;/&gt;&lt;wsp:rsid wsp:val=&quot;00C81B59&quot;/&gt;&lt;wsp:rsid wsp:val=&quot;00C84FE2&quot;/&gt;&lt;wsp:rsid wsp:val=&quot;00CB1A72&quot;/&gt;&lt;wsp:rsid wsp:val=&quot;00CC6A1B&quot;/&gt;&lt;wsp:rsid wsp:val=&quot;00CD5A73&quot;/&gt;&lt;wsp:rsid wsp:val=&quot;00CE160D&quot;/&gt;&lt;wsp:rsid wsp:val=&quot;00D0458C&quot;/&gt;&lt;wsp:rsid wsp:val=&quot;00D12484&quot;/&gt;&lt;wsp:rsid wsp:val=&quot;00D23C78&quot;/&gt;&lt;wsp:rsid wsp:val=&quot;00D33762&quot;/&gt;&lt;wsp:rsid wsp:val=&quot;00D37020&quot;/&gt;&lt;wsp:rsid wsp:val=&quot;00D72184&quot;/&gt;&lt;wsp:rsid wsp:val=&quot;00D838B0&quot;/&gt;&lt;wsp:rsid wsp:val=&quot;00DB6DF2&quot;/&gt;&lt;wsp:rsid wsp:val=&quot;00DD2E1D&quot;/&gt;&lt;wsp:rsid wsp:val=&quot;00DD4D6A&quot;/&gt;&lt;wsp:rsid wsp:val=&quot;00E07A6B&quot;/&gt;&lt;wsp:rsid wsp:val=&quot;00E172B8&quot;/&gt;&lt;wsp:rsid wsp:val=&quot;00E32E40&quot;/&gt;&lt;wsp:rsid wsp:val=&quot;00E43094&quot;/&gt;&lt;wsp:rsid wsp:val=&quot;00E447A3&quot;/&gt;&lt;wsp:rsid wsp:val=&quot;00E456A6&quot;/&gt;&lt;wsp:rsid wsp:val=&quot;00E4662D&quot;/&gt;&lt;wsp:rsid wsp:val=&quot;00EA1523&quot;/&gt;&lt;wsp:rsid wsp:val=&quot;00EA2CD2&quot;/&gt;&lt;wsp:rsid wsp:val=&quot;00EA328B&quot;/&gt;&lt;wsp:rsid wsp:val=&quot;00EF016B&quot;/&gt;&lt;wsp:rsid wsp:val=&quot;00EF3837&quot;/&gt;&lt;wsp:rsid wsp:val=&quot;00F22D89&quot;/&gt;&lt;wsp:rsid wsp:val=&quot;00F36D2E&quot;/&gt;&lt;wsp:rsid wsp:val=&quot;00F45DDA&quot;/&gt;&lt;wsp:rsid wsp:val=&quot;00F7398B&quot;/&gt;&lt;wsp:rsid wsp:val=&quot;00F73FF7&quot;/&gt;&lt;wsp:rsid wsp:val=&quot;00F7580D&quot;/&gt;&lt;wsp:rsid wsp:val=&quot;00F84DE6&quot;/&gt;&lt;wsp:rsid wsp:val=&quot;00F92275&quot;/&gt;&lt;wsp:rsid wsp:val=&quot;00FA48B0&quot;/&gt;&lt;wsp:rsid wsp:val=&quot;00FA601F&quot;/&gt;&lt;wsp:rsid wsp:val=&quot;00FA70CC&quot;/&gt;&lt;wsp:rsid wsp:val=&quot;00FB64E7&quot;/&gt;&lt;wsp:rsid wsp:val=&quot;00FD37E7&quot;/&gt;&lt;wsp:rsid wsp:val=&quot;00FE425F&quot;/&gt;&lt;/wsp:rsids&gt;&lt;/w:docPr&gt;&lt;w:body&gt;&lt;wx:sect&gt;&lt;w:p wsp:rsidR=&quot;00000000&quot; wsp:rsidRDefault=&quot;00F73FF7&quot; wsp:rsidP=&quot;00F73FF7&quot;&gt;&lt;m:oMathPara&gt;&lt;m:oMath&gt;&lt;m:f&gt;&lt;m:fPr&gt;&lt;m:ctrlPr&gt;&lt;w:rPr&gt;&lt;w:rFonts w:ascii=&quot;Cambria Math&quot; w:h-ansi=&quot;Cambria Math&quot; w:cs=&quot;Calibri&quot;/&gt;&lt;wx:font wx:val=&quot;Cambria Math&quot;/&gt;&lt;w:sz w:val=&quot;20&quot;/&gt;&lt;w:sz-cs w:val=&quot;20&quot;/&gt;&lt;/w:rPr&gt;&lt;/m:ctrlPr&gt;&lt;/m:fPr&gt;&lt;m:num&gt;&lt;m:r&gt;&lt;w:rPr&gt;&lt;w:rFonts w:ascii=&quot;Cambria Math&quot; w:h-ansi=&quot;Cambria Math&quot; w:cs=&quot;Calibri&quot;/&gt;&lt;wx:font wx:val=&quot;Cambria Math&quot;/&gt;&lt;w:i/&gt;&lt;w:sz w:val=&quot;20&quot;/&gt;&lt;w:sz-cs w:val=&quot;20&quot;/&gt;&lt;/w:rPr&gt;&lt;m:t&gt;dy&lt;/m:t&gt;&lt;/m:r&gt;&lt;/m:num&gt;&lt;m:den&gt;&lt;m:r&gt;&lt;w:rPr&gt;&lt;w:rFonts w:ascii=&quot;Cambria Math&quot; w:h-ansi=&quot;Cambria Math&quot; w:cs=&quot;Calibri&quot;/&gt;&lt;wx:font wx:val=&quot;Cambria Math&quot;/&gt;&lt;w:i/&gt;&lt;w:sz w:val=&quot;20&quot;/&gt;&lt;w:sz-cs w:val=&quot;20&quot;/&gt;&lt;/w:rPr&gt;&lt;m:t&gt;dx&lt;/m:t&gt;&lt;/m:r&gt;&lt;/m:den&gt;&lt;/m:f&gt;&lt;m:r&gt;&lt;w:rPr&gt;&lt;w:rFonts w:ascii=&quot;Cambria Math&quot; w:h-ansi=&quot;Cambria Math&quot; w:cs=&quot;Calibri&quot;/&gt;&lt;wx:font wx:val=&quot;Cambria Math&quot;/&gt;&lt;w:i/&gt;&lt;w:sz w:val=&quot;20&quot;/&gt;&lt;w:sz-cs w:val=&quot;20&quot;/&gt;&lt;/w:rPr&gt;&lt;m:t&gt;=f(x)&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Pr>
                      <w:rFonts w:ascii="Calibri" w:hAnsi="Calibri" w:cs="Calibri"/>
                      <w:sz w:val="18"/>
                      <w:szCs w:val="18"/>
                    </w:rPr>
                    <w:instrText xml:space="preserve"> </w:instrText>
                  </w:r>
                  <w:r>
                    <w:rPr>
                      <w:rFonts w:ascii="Calibri" w:hAnsi="Calibri" w:cs="Calibri"/>
                      <w:sz w:val="18"/>
                      <w:szCs w:val="18"/>
                    </w:rPr>
                    <w:fldChar w:fldCharType="separate"/>
                  </w:r>
                  <w:r w:rsidRPr="00863C49">
                    <w:rPr>
                      <w:noProof/>
                      <w:position w:val="-10"/>
                      <w:sz w:val="18"/>
                      <w:szCs w:val="18"/>
                    </w:rPr>
                    <w:drawing>
                      <wp:inline distT="0" distB="0" distL="0" distR="0" wp14:anchorId="7F4ACAD6" wp14:editId="73546242">
                        <wp:extent cx="533400" cy="21780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33400" cy="217805"/>
                                </a:xfrm>
                                <a:prstGeom prst="rect">
                                  <a:avLst/>
                                </a:prstGeom>
                                <a:noFill/>
                                <a:ln>
                                  <a:noFill/>
                                </a:ln>
                              </pic:spPr>
                            </pic:pic>
                          </a:graphicData>
                        </a:graphic>
                      </wp:inline>
                    </w:drawing>
                  </w:r>
                  <w:r>
                    <w:rPr>
                      <w:rFonts w:ascii="Calibri" w:hAnsi="Calibri" w:cs="Calibri"/>
                      <w:sz w:val="18"/>
                      <w:szCs w:val="18"/>
                    </w:rPr>
                    <w:fldChar w:fldCharType="end"/>
                  </w:r>
                  <w:r w:rsidRPr="002154A8">
                    <w:rPr>
                      <w:rFonts w:ascii="Calibri" w:hAnsi="Calibri" w:cs="Calibri"/>
                      <w:sz w:val="18"/>
                      <w:szCs w:val="18"/>
                    </w:rPr>
                    <w:t>?</w:t>
                  </w:r>
                </w:p>
                <w:p w14:paraId="4BEAE228" w14:textId="77777777" w:rsidR="0015165C" w:rsidRPr="002154A8" w:rsidRDefault="0015165C" w:rsidP="0015165C">
                  <w:pPr>
                    <w:snapToGrid w:val="0"/>
                    <w:rPr>
                      <w:rFonts w:ascii="Calibri" w:hAnsi="Calibri" w:cs="Calibri"/>
                      <w:sz w:val="18"/>
                      <w:szCs w:val="18"/>
                    </w:rPr>
                  </w:pPr>
                  <w:r w:rsidRPr="002154A8">
                    <w:rPr>
                      <w:rFonts w:ascii="Calibri" w:hAnsi="Calibri" w:cs="Calibri"/>
                      <w:sz w:val="18"/>
                      <w:szCs w:val="18"/>
                    </w:rPr>
                    <w:t>What is a differential equation?</w:t>
                  </w:r>
                </w:p>
                <w:p w14:paraId="0CF2EA82" w14:textId="77777777" w:rsidR="0015165C" w:rsidRPr="002154A8" w:rsidRDefault="0015165C" w:rsidP="0015165C">
                  <w:pPr>
                    <w:snapToGrid w:val="0"/>
                    <w:rPr>
                      <w:rFonts w:ascii="Calibri" w:hAnsi="Calibri" w:cs="Calibri"/>
                      <w:sz w:val="18"/>
                      <w:szCs w:val="18"/>
                    </w:rPr>
                  </w:pPr>
                  <w:r w:rsidRPr="002154A8">
                    <w:rPr>
                      <w:rFonts w:ascii="Calibri" w:hAnsi="Calibri" w:cs="Calibri"/>
                      <w:sz w:val="18"/>
                      <w:szCs w:val="18"/>
                    </w:rPr>
                    <w:t>What are slope fields, and what are they used for?</w:t>
                  </w:r>
                </w:p>
                <w:p w14:paraId="5E1B25C3" w14:textId="77777777" w:rsidR="0015165C" w:rsidRPr="002154A8" w:rsidRDefault="0015165C" w:rsidP="0015165C">
                  <w:pPr>
                    <w:snapToGrid w:val="0"/>
                    <w:rPr>
                      <w:rFonts w:ascii="Calibri" w:hAnsi="Calibri" w:cs="Calibri"/>
                      <w:sz w:val="18"/>
                      <w:szCs w:val="18"/>
                    </w:rPr>
                  </w:pPr>
                  <w:r w:rsidRPr="002154A8">
                    <w:rPr>
                      <w:rFonts w:ascii="Calibri" w:hAnsi="Calibri" w:cs="Calibri"/>
                      <w:sz w:val="18"/>
                      <w:szCs w:val="18"/>
                    </w:rPr>
                    <w:t>How does separating variables lead to solving differential equations?</w:t>
                  </w:r>
                </w:p>
                <w:p w14:paraId="52848DF1" w14:textId="77777777" w:rsidR="0015165C" w:rsidRPr="002154A8" w:rsidRDefault="0015165C" w:rsidP="0015165C">
                  <w:pPr>
                    <w:snapToGrid w:val="0"/>
                    <w:rPr>
                      <w:rFonts w:ascii="Calibri" w:hAnsi="Calibri" w:cs="Calibri"/>
                      <w:sz w:val="18"/>
                      <w:szCs w:val="18"/>
                    </w:rPr>
                  </w:pPr>
                  <w:r w:rsidRPr="002154A8">
                    <w:rPr>
                      <w:rFonts w:ascii="Calibri" w:hAnsi="Calibri" w:cs="Calibri"/>
                      <w:sz w:val="18"/>
                      <w:szCs w:val="18"/>
                    </w:rPr>
                    <w:t>What are they types of growth and decay situations that calculus could be used to compute?</w:t>
                  </w:r>
                </w:p>
                <w:p w14:paraId="42464A2A" w14:textId="77777777" w:rsidR="0015165C" w:rsidRPr="00081494" w:rsidRDefault="0015165C" w:rsidP="0015165C">
                  <w:pPr>
                    <w:snapToGrid w:val="0"/>
                    <w:rPr>
                      <w:rFonts w:ascii="Calibri" w:hAnsi="Calibri" w:cs="Calibri"/>
                      <w:sz w:val="18"/>
                      <w:szCs w:val="18"/>
                    </w:rPr>
                  </w:pPr>
                  <w:r w:rsidRPr="002154A8">
                    <w:rPr>
                      <w:rFonts w:ascii="Calibri" w:hAnsi="Calibri" w:cs="Calibri"/>
                      <w:sz w:val="18"/>
                      <w:szCs w:val="18"/>
                    </w:rPr>
                    <w:t xml:space="preserve">Where do the theoretical functions come from that allow us to solve real world problems? </w:t>
                  </w:r>
                </w:p>
              </w:tc>
            </w:tr>
          </w:tbl>
          <w:p w14:paraId="6DE4A9C6" w14:textId="77777777" w:rsidR="0015165C" w:rsidRDefault="0015165C" w:rsidP="0015165C">
            <w:pPr>
              <w:rPr>
                <w:rFonts w:ascii="Cambria" w:hAnsi="Cambria" w:cs="Calibri"/>
                <w:sz w:val="18"/>
                <w:szCs w:val="18"/>
              </w:rPr>
            </w:pPr>
          </w:p>
          <w:tbl>
            <w:tblPr>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260"/>
              <w:gridCol w:w="5113"/>
            </w:tblGrid>
            <w:tr w:rsidR="0015165C" w:rsidRPr="0052131B" w14:paraId="5EC5A42F" w14:textId="77777777" w:rsidTr="006927CB">
              <w:trPr>
                <w:trHeight w:val="485"/>
              </w:trPr>
              <w:tc>
                <w:tcPr>
                  <w:tcW w:w="3060" w:type="dxa"/>
                  <w:shd w:val="clear" w:color="auto" w:fill="auto"/>
                </w:tcPr>
                <w:p w14:paraId="7852134D" w14:textId="77777777" w:rsidR="0015165C" w:rsidRPr="00DD2A94" w:rsidRDefault="0015165C" w:rsidP="0015165C">
                  <w:pPr>
                    <w:rPr>
                      <w:rFonts w:ascii="Cambria" w:hAnsi="Cambria" w:cs="Calibri"/>
                      <w:b/>
                      <w:bCs/>
                      <w:sz w:val="18"/>
                      <w:szCs w:val="18"/>
                    </w:rPr>
                  </w:pPr>
                  <w:r w:rsidRPr="00DD2A94">
                    <w:rPr>
                      <w:rFonts w:ascii="Cambria" w:hAnsi="Cambria" w:cs="Calibri"/>
                      <w:b/>
                      <w:bCs/>
                      <w:sz w:val="18"/>
                      <w:szCs w:val="18"/>
                    </w:rPr>
                    <w:t>Unit #8</w:t>
                  </w:r>
                </w:p>
                <w:p w14:paraId="7FBB7345" w14:textId="77777777" w:rsidR="0015165C" w:rsidRPr="0052131B" w:rsidRDefault="0015165C" w:rsidP="0015165C">
                  <w:pPr>
                    <w:rPr>
                      <w:rFonts w:ascii="Cambria" w:hAnsi="Cambria" w:cs="Calibri"/>
                      <w:sz w:val="18"/>
                      <w:szCs w:val="18"/>
                    </w:rPr>
                  </w:pPr>
                  <w:r>
                    <w:rPr>
                      <w:rFonts w:ascii="Cambria" w:hAnsi="Cambria" w:cs="Calibri"/>
                      <w:sz w:val="18"/>
                      <w:szCs w:val="18"/>
                    </w:rPr>
                    <w:t>Applications of Integration</w:t>
                  </w:r>
                </w:p>
                <w:p w14:paraId="55421979" w14:textId="77777777" w:rsidR="0015165C" w:rsidRPr="0052131B" w:rsidRDefault="0015165C" w:rsidP="0015165C">
                  <w:pPr>
                    <w:rPr>
                      <w:rFonts w:ascii="Cambria" w:hAnsi="Cambria" w:cs="Calibri"/>
                      <w:sz w:val="18"/>
                      <w:szCs w:val="18"/>
                    </w:rPr>
                  </w:pPr>
                  <w:r>
                    <w:rPr>
                      <w:rFonts w:ascii="Cambria" w:hAnsi="Cambria" w:cs="Calibri"/>
                      <w:sz w:val="18"/>
                      <w:szCs w:val="18"/>
                    </w:rPr>
                    <w:t>6.3, 6.4, 7.5, 8.1 &amp; 8.2</w:t>
                  </w:r>
                </w:p>
              </w:tc>
              <w:tc>
                <w:tcPr>
                  <w:tcW w:w="1260" w:type="dxa"/>
                  <w:shd w:val="clear" w:color="auto" w:fill="auto"/>
                </w:tcPr>
                <w:p w14:paraId="63D81717" w14:textId="77777777" w:rsidR="0015165C" w:rsidRDefault="0015165C" w:rsidP="0015165C">
                  <w:pPr>
                    <w:rPr>
                      <w:rFonts w:ascii="Cambria" w:hAnsi="Cambria" w:cs="Calibri"/>
                      <w:sz w:val="18"/>
                      <w:szCs w:val="18"/>
                    </w:rPr>
                  </w:pPr>
                  <w:r>
                    <w:rPr>
                      <w:rFonts w:ascii="Cambria" w:hAnsi="Cambria" w:cs="Calibri"/>
                      <w:sz w:val="18"/>
                      <w:szCs w:val="18"/>
                    </w:rPr>
                    <w:t>20</w:t>
                  </w:r>
                  <w:r w:rsidRPr="0052131B">
                    <w:rPr>
                      <w:rFonts w:ascii="Cambria" w:hAnsi="Cambria" w:cs="Calibri"/>
                      <w:sz w:val="18"/>
                      <w:szCs w:val="18"/>
                    </w:rPr>
                    <w:t xml:space="preserve"> days</w:t>
                  </w:r>
                </w:p>
                <w:p w14:paraId="73FAA8EA" w14:textId="77777777" w:rsidR="0015165C" w:rsidRPr="0052131B" w:rsidRDefault="0015165C" w:rsidP="0015165C">
                  <w:pPr>
                    <w:rPr>
                      <w:rFonts w:ascii="Cambria" w:hAnsi="Cambria" w:cs="Calibri"/>
                      <w:sz w:val="18"/>
                      <w:szCs w:val="18"/>
                    </w:rPr>
                  </w:pPr>
                  <w:r>
                    <w:rPr>
                      <w:rFonts w:ascii="Cambria" w:hAnsi="Cambria" w:cs="Calibri"/>
                      <w:sz w:val="18"/>
                      <w:szCs w:val="18"/>
                    </w:rPr>
                    <w:t>3/3 – 3/30</w:t>
                  </w:r>
                </w:p>
              </w:tc>
              <w:tc>
                <w:tcPr>
                  <w:tcW w:w="5113" w:type="dxa"/>
                  <w:shd w:val="clear" w:color="auto" w:fill="auto"/>
                </w:tcPr>
                <w:p w14:paraId="722F17DC" w14:textId="77777777" w:rsidR="0015165C" w:rsidRPr="002154A8" w:rsidRDefault="0015165C" w:rsidP="0015165C">
                  <w:pPr>
                    <w:rPr>
                      <w:rFonts w:ascii="Calibri" w:hAnsi="Calibri" w:cs="Calibri"/>
                      <w:sz w:val="18"/>
                      <w:szCs w:val="18"/>
                    </w:rPr>
                  </w:pPr>
                  <w:r w:rsidRPr="002154A8">
                    <w:rPr>
                      <w:rFonts w:ascii="Calibri" w:hAnsi="Calibri" w:cs="Calibri"/>
                      <w:sz w:val="18"/>
                      <w:szCs w:val="18"/>
                    </w:rPr>
                    <w:t xml:space="preserve">Big Idea </w:t>
                  </w:r>
                  <w:proofErr w:type="gramStart"/>
                  <w:r w:rsidRPr="002154A8">
                    <w:rPr>
                      <w:rFonts w:ascii="Calibri" w:hAnsi="Calibri" w:cs="Calibri"/>
                      <w:sz w:val="18"/>
                      <w:szCs w:val="18"/>
                    </w:rPr>
                    <w:t>1 :</w:t>
                  </w:r>
                  <w:proofErr w:type="gramEnd"/>
                  <w:r w:rsidRPr="002154A8">
                    <w:rPr>
                      <w:rFonts w:ascii="Calibri" w:hAnsi="Calibri" w:cs="Calibri"/>
                      <w:sz w:val="18"/>
                      <w:szCs w:val="18"/>
                    </w:rPr>
                    <w:t xml:space="preserve"> Change (CHA) </w:t>
                  </w:r>
                </w:p>
                <w:p w14:paraId="13B340B2" w14:textId="77777777" w:rsidR="0015165C" w:rsidRPr="0052131B" w:rsidRDefault="0015165C" w:rsidP="0015165C">
                  <w:pPr>
                    <w:rPr>
                      <w:rFonts w:ascii="Cambria" w:hAnsi="Cambria"/>
                      <w:sz w:val="18"/>
                      <w:szCs w:val="18"/>
                    </w:rPr>
                  </w:pPr>
                </w:p>
              </w:tc>
            </w:tr>
            <w:tr w:rsidR="0015165C" w:rsidRPr="0052131B" w14:paraId="361B0666" w14:textId="77777777" w:rsidTr="006927CB">
              <w:trPr>
                <w:trHeight w:val="432"/>
              </w:trPr>
              <w:tc>
                <w:tcPr>
                  <w:tcW w:w="4320" w:type="dxa"/>
                  <w:gridSpan w:val="2"/>
                  <w:shd w:val="clear" w:color="auto" w:fill="auto"/>
                </w:tcPr>
                <w:p w14:paraId="5F388FC4" w14:textId="77777777" w:rsidR="0015165C" w:rsidRPr="00081494" w:rsidRDefault="0015165C" w:rsidP="0015165C">
                  <w:pPr>
                    <w:rPr>
                      <w:rFonts w:ascii="Calibri" w:hAnsi="Calibri" w:cs="Calibri"/>
                      <w:sz w:val="18"/>
                      <w:szCs w:val="18"/>
                    </w:rPr>
                  </w:pPr>
                  <w:r w:rsidRPr="00081494">
                    <w:rPr>
                      <w:rFonts w:ascii="Calibri" w:hAnsi="Calibri" w:cs="Calibri"/>
                      <w:sz w:val="18"/>
                      <w:szCs w:val="18"/>
                    </w:rPr>
                    <w:t xml:space="preserve">Lesson </w:t>
                  </w:r>
                  <w:proofErr w:type="gramStart"/>
                  <w:r w:rsidRPr="00081494">
                    <w:rPr>
                      <w:rFonts w:ascii="Calibri" w:hAnsi="Calibri" w:cs="Calibri"/>
                      <w:sz w:val="18"/>
                      <w:szCs w:val="18"/>
                    </w:rPr>
                    <w:t>6.3 :</w:t>
                  </w:r>
                  <w:proofErr w:type="gramEnd"/>
                  <w:r w:rsidRPr="00081494">
                    <w:rPr>
                      <w:rFonts w:ascii="Calibri" w:hAnsi="Calibri" w:cs="Calibri"/>
                      <w:sz w:val="18"/>
                      <w:szCs w:val="18"/>
                    </w:rPr>
                    <w:t xml:space="preserve"> Differential Equations &amp; Motion</w:t>
                  </w:r>
                </w:p>
                <w:p w14:paraId="17F0333D" w14:textId="77777777" w:rsidR="0015165C" w:rsidRPr="00081494" w:rsidRDefault="0015165C" w:rsidP="0015165C">
                  <w:pPr>
                    <w:rPr>
                      <w:rFonts w:ascii="Calibri" w:hAnsi="Calibri" w:cs="Calibri"/>
                      <w:sz w:val="18"/>
                      <w:szCs w:val="18"/>
                    </w:rPr>
                  </w:pPr>
                  <w:r w:rsidRPr="00081494">
                    <w:rPr>
                      <w:rFonts w:ascii="Calibri" w:hAnsi="Calibri" w:cs="Calibri"/>
                      <w:sz w:val="18"/>
                      <w:szCs w:val="18"/>
                    </w:rPr>
                    <w:t xml:space="preserve">Lesson </w:t>
                  </w:r>
                  <w:proofErr w:type="gramStart"/>
                  <w:r w:rsidRPr="00081494">
                    <w:rPr>
                      <w:rFonts w:ascii="Calibri" w:hAnsi="Calibri" w:cs="Calibri"/>
                      <w:sz w:val="18"/>
                      <w:szCs w:val="18"/>
                    </w:rPr>
                    <w:t>6.4 :</w:t>
                  </w:r>
                  <w:proofErr w:type="gramEnd"/>
                  <w:r w:rsidRPr="00081494">
                    <w:rPr>
                      <w:rFonts w:ascii="Calibri" w:hAnsi="Calibri" w:cs="Calibri"/>
                      <w:sz w:val="18"/>
                      <w:szCs w:val="18"/>
                    </w:rPr>
                    <w:t xml:space="preserve"> The Second Fundamental Theorem of Calculus</w:t>
                  </w:r>
                </w:p>
                <w:p w14:paraId="74EA6740" w14:textId="77777777" w:rsidR="0015165C" w:rsidRPr="00081494" w:rsidRDefault="0015165C" w:rsidP="0015165C">
                  <w:pPr>
                    <w:rPr>
                      <w:rFonts w:ascii="Calibri" w:hAnsi="Calibri" w:cs="Calibri"/>
                      <w:sz w:val="18"/>
                      <w:szCs w:val="18"/>
                    </w:rPr>
                  </w:pPr>
                  <w:r w:rsidRPr="00081494">
                    <w:rPr>
                      <w:rFonts w:ascii="Calibri" w:hAnsi="Calibri" w:cs="Calibri"/>
                      <w:sz w:val="18"/>
                      <w:szCs w:val="18"/>
                    </w:rPr>
                    <w:t xml:space="preserve">Lesson </w:t>
                  </w:r>
                  <w:proofErr w:type="gramStart"/>
                  <w:r w:rsidRPr="00081494">
                    <w:rPr>
                      <w:rFonts w:ascii="Calibri" w:hAnsi="Calibri" w:cs="Calibri"/>
                      <w:sz w:val="18"/>
                      <w:szCs w:val="18"/>
                    </w:rPr>
                    <w:t>7.5 :</w:t>
                  </w:r>
                  <w:proofErr w:type="gramEnd"/>
                  <w:r w:rsidRPr="00081494">
                    <w:rPr>
                      <w:rFonts w:ascii="Calibri" w:hAnsi="Calibri" w:cs="Calibri"/>
                      <w:sz w:val="18"/>
                      <w:szCs w:val="18"/>
                    </w:rPr>
                    <w:t xml:space="preserve"> Numerical Methods for Definite Integrals</w:t>
                  </w:r>
                </w:p>
                <w:p w14:paraId="5F87F603" w14:textId="77777777" w:rsidR="0015165C" w:rsidRPr="00081494" w:rsidRDefault="0015165C" w:rsidP="0015165C">
                  <w:pPr>
                    <w:rPr>
                      <w:rFonts w:ascii="Calibri" w:hAnsi="Calibri" w:cs="Calibri"/>
                      <w:sz w:val="18"/>
                      <w:szCs w:val="18"/>
                    </w:rPr>
                  </w:pPr>
                  <w:r w:rsidRPr="00081494">
                    <w:rPr>
                      <w:rFonts w:ascii="Calibri" w:hAnsi="Calibri" w:cs="Calibri"/>
                      <w:sz w:val="18"/>
                      <w:szCs w:val="18"/>
                    </w:rPr>
                    <w:t xml:space="preserve">Lesson </w:t>
                  </w:r>
                  <w:proofErr w:type="gramStart"/>
                  <w:r w:rsidRPr="00081494">
                    <w:rPr>
                      <w:rFonts w:ascii="Calibri" w:hAnsi="Calibri" w:cs="Calibri"/>
                      <w:sz w:val="18"/>
                      <w:szCs w:val="18"/>
                    </w:rPr>
                    <w:t>8.1 :</w:t>
                  </w:r>
                  <w:proofErr w:type="gramEnd"/>
                  <w:r w:rsidRPr="00081494">
                    <w:rPr>
                      <w:rFonts w:ascii="Calibri" w:hAnsi="Calibri" w:cs="Calibri"/>
                      <w:sz w:val="18"/>
                      <w:szCs w:val="18"/>
                    </w:rPr>
                    <w:t xml:space="preserve"> Areas and Volumes</w:t>
                  </w:r>
                </w:p>
                <w:p w14:paraId="7DF5C35A" w14:textId="77777777" w:rsidR="0015165C" w:rsidRPr="00081494" w:rsidRDefault="0015165C" w:rsidP="0015165C">
                  <w:pPr>
                    <w:rPr>
                      <w:rFonts w:ascii="Calibri" w:hAnsi="Calibri" w:cs="Calibri"/>
                      <w:sz w:val="18"/>
                      <w:szCs w:val="18"/>
                    </w:rPr>
                  </w:pPr>
                  <w:r w:rsidRPr="00081494">
                    <w:rPr>
                      <w:rFonts w:ascii="Calibri" w:hAnsi="Calibri" w:cs="Calibri"/>
                      <w:sz w:val="18"/>
                      <w:szCs w:val="18"/>
                    </w:rPr>
                    <w:t>Lesson 8.2: Applications to Geometry</w:t>
                  </w:r>
                </w:p>
                <w:p w14:paraId="585453F9" w14:textId="77777777" w:rsidR="0015165C" w:rsidRPr="0052131B" w:rsidRDefault="0015165C" w:rsidP="0015165C">
                  <w:pPr>
                    <w:spacing w:line="360" w:lineRule="auto"/>
                    <w:rPr>
                      <w:rFonts w:cs="Calibri"/>
                      <w:color w:val="FF0000"/>
                      <w:sz w:val="18"/>
                      <w:szCs w:val="18"/>
                    </w:rPr>
                  </w:pPr>
                </w:p>
              </w:tc>
              <w:tc>
                <w:tcPr>
                  <w:tcW w:w="5113" w:type="dxa"/>
                  <w:shd w:val="clear" w:color="auto" w:fill="auto"/>
                </w:tcPr>
                <w:p w14:paraId="36265019" w14:textId="77777777" w:rsidR="0015165C" w:rsidRPr="0052131B" w:rsidRDefault="0015165C" w:rsidP="0015165C">
                  <w:pPr>
                    <w:rPr>
                      <w:rFonts w:ascii="Cambria" w:hAnsi="Cambria"/>
                      <w:b/>
                      <w:sz w:val="18"/>
                      <w:szCs w:val="18"/>
                    </w:rPr>
                  </w:pPr>
                  <w:r w:rsidRPr="0052131B">
                    <w:rPr>
                      <w:rFonts w:ascii="Cambria" w:hAnsi="Cambria"/>
                      <w:b/>
                      <w:sz w:val="18"/>
                      <w:szCs w:val="18"/>
                    </w:rPr>
                    <w:t xml:space="preserve">Essential Questions:  </w:t>
                  </w:r>
                </w:p>
                <w:p w14:paraId="76DBA459" w14:textId="77777777" w:rsidR="0015165C" w:rsidRPr="002154A8" w:rsidRDefault="0015165C" w:rsidP="0015165C">
                  <w:pPr>
                    <w:rPr>
                      <w:rFonts w:ascii="Calibri" w:hAnsi="Calibri" w:cs="Calibri"/>
                      <w:sz w:val="18"/>
                      <w:szCs w:val="18"/>
                    </w:rPr>
                  </w:pPr>
                  <w:r w:rsidRPr="002154A8">
                    <w:rPr>
                      <w:rFonts w:ascii="Calibri" w:hAnsi="Calibri" w:cs="Calibri"/>
                      <w:sz w:val="18"/>
                      <w:szCs w:val="18"/>
                    </w:rPr>
                    <w:t>What is the second fundamental theorem of calculus and how is it used to construct antiderivatives?</w:t>
                  </w:r>
                </w:p>
                <w:p w14:paraId="633CDF4B" w14:textId="77777777" w:rsidR="0015165C" w:rsidRPr="002154A8" w:rsidRDefault="0015165C" w:rsidP="0015165C">
                  <w:pPr>
                    <w:rPr>
                      <w:rFonts w:ascii="Calibri" w:hAnsi="Calibri" w:cs="Calibri"/>
                      <w:sz w:val="18"/>
                      <w:szCs w:val="18"/>
                    </w:rPr>
                  </w:pPr>
                  <w:r w:rsidRPr="002154A8">
                    <w:rPr>
                      <w:rFonts w:ascii="Calibri" w:hAnsi="Calibri" w:cs="Calibri"/>
                      <w:sz w:val="18"/>
                      <w:szCs w:val="18"/>
                    </w:rPr>
                    <w:t>How are the numerical methods for determining a definite integral including the midpoint and trapezoidal rules performed?</w:t>
                  </w:r>
                </w:p>
                <w:p w14:paraId="314F2EEB" w14:textId="77777777" w:rsidR="0015165C" w:rsidRPr="002154A8" w:rsidRDefault="0015165C" w:rsidP="0015165C">
                  <w:pPr>
                    <w:rPr>
                      <w:rFonts w:ascii="Calibri" w:hAnsi="Calibri" w:cs="Calibri"/>
                      <w:sz w:val="18"/>
                      <w:szCs w:val="18"/>
                    </w:rPr>
                  </w:pPr>
                  <w:r w:rsidRPr="002154A8">
                    <w:rPr>
                      <w:rFonts w:ascii="Calibri" w:hAnsi="Calibri" w:cs="Calibri"/>
                      <w:sz w:val="18"/>
                      <w:szCs w:val="18"/>
                    </w:rPr>
                    <w:t>What is Simpson’s rule and how does it ally in real life situations?</w:t>
                  </w:r>
                </w:p>
                <w:p w14:paraId="45C7ABB6" w14:textId="77777777" w:rsidR="0015165C" w:rsidRPr="002154A8" w:rsidRDefault="0015165C" w:rsidP="0015165C">
                  <w:pPr>
                    <w:rPr>
                      <w:rFonts w:ascii="Calibri" w:hAnsi="Calibri" w:cs="Calibri"/>
                      <w:sz w:val="18"/>
                      <w:szCs w:val="18"/>
                    </w:rPr>
                  </w:pPr>
                  <w:r w:rsidRPr="002154A8">
                    <w:rPr>
                      <w:rFonts w:ascii="Calibri" w:hAnsi="Calibri" w:cs="Calibri"/>
                      <w:sz w:val="18"/>
                      <w:szCs w:val="18"/>
                    </w:rPr>
                    <w:t>How can areas and volumes of geometric figures be determined by the slicing method?</w:t>
                  </w:r>
                </w:p>
                <w:p w14:paraId="181343C1" w14:textId="77777777" w:rsidR="0015165C" w:rsidRPr="00081494" w:rsidRDefault="0015165C" w:rsidP="0015165C">
                  <w:pPr>
                    <w:rPr>
                      <w:rFonts w:ascii="Calibri" w:hAnsi="Calibri" w:cs="Calibri"/>
                      <w:sz w:val="18"/>
                      <w:szCs w:val="18"/>
                    </w:rPr>
                  </w:pPr>
                  <w:r w:rsidRPr="002154A8">
                    <w:rPr>
                      <w:rFonts w:ascii="Calibri" w:hAnsi="Calibri" w:cs="Calibri"/>
                      <w:sz w:val="18"/>
                      <w:szCs w:val="18"/>
                    </w:rPr>
                    <w:t xml:space="preserve">Using applications of geometry, how can volumes of revolution and the volumes of regions of a </w:t>
                  </w:r>
                  <w:proofErr w:type="spellStart"/>
                  <w:r w:rsidRPr="002154A8">
                    <w:rPr>
                      <w:rFonts w:ascii="Calibri" w:hAnsi="Calibri" w:cs="Calibri"/>
                      <w:sz w:val="18"/>
                      <w:szCs w:val="18"/>
                    </w:rPr>
                    <w:t>know</w:t>
                  </w:r>
                  <w:proofErr w:type="spellEnd"/>
                  <w:r w:rsidRPr="002154A8">
                    <w:rPr>
                      <w:rFonts w:ascii="Calibri" w:hAnsi="Calibri" w:cs="Calibri"/>
                      <w:sz w:val="18"/>
                      <w:szCs w:val="18"/>
                    </w:rPr>
                    <w:t xml:space="preserve"> cross-section be determined?</w:t>
                  </w:r>
                </w:p>
              </w:tc>
            </w:tr>
          </w:tbl>
          <w:p w14:paraId="45D1553D" w14:textId="77777777" w:rsidR="0015165C" w:rsidRDefault="0015165C" w:rsidP="0015165C">
            <w:pPr>
              <w:rPr>
                <w:rFonts w:ascii="Cambria" w:hAnsi="Cambria" w:cs="Calibri"/>
                <w:sz w:val="18"/>
                <w:szCs w:val="18"/>
              </w:rPr>
            </w:pPr>
          </w:p>
          <w:tbl>
            <w:tblPr>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260"/>
              <w:gridCol w:w="5113"/>
            </w:tblGrid>
            <w:tr w:rsidR="0015165C" w:rsidRPr="0052131B" w14:paraId="5FDA9B74" w14:textId="77777777" w:rsidTr="006927CB">
              <w:trPr>
                <w:trHeight w:val="485"/>
              </w:trPr>
              <w:tc>
                <w:tcPr>
                  <w:tcW w:w="3060" w:type="dxa"/>
                  <w:shd w:val="clear" w:color="auto" w:fill="auto"/>
                </w:tcPr>
                <w:p w14:paraId="0ABFEB5E" w14:textId="77777777" w:rsidR="0015165C" w:rsidRPr="00DD2A94" w:rsidRDefault="0015165C" w:rsidP="0015165C">
                  <w:pPr>
                    <w:rPr>
                      <w:rFonts w:ascii="Cambria" w:hAnsi="Cambria" w:cs="Calibri"/>
                      <w:b/>
                      <w:bCs/>
                      <w:sz w:val="18"/>
                      <w:szCs w:val="18"/>
                    </w:rPr>
                  </w:pPr>
                  <w:r w:rsidRPr="00DD2A94">
                    <w:rPr>
                      <w:rFonts w:ascii="Cambria" w:hAnsi="Cambria" w:cs="Calibri"/>
                      <w:b/>
                      <w:bCs/>
                      <w:sz w:val="18"/>
                      <w:szCs w:val="18"/>
                    </w:rPr>
                    <w:t>Review for AP Exam</w:t>
                  </w:r>
                </w:p>
                <w:p w14:paraId="7FB51F54" w14:textId="77777777" w:rsidR="0015165C" w:rsidRPr="0052131B" w:rsidRDefault="0015165C" w:rsidP="0015165C">
                  <w:pPr>
                    <w:rPr>
                      <w:rFonts w:ascii="Cambria" w:hAnsi="Cambria" w:cs="Calibri"/>
                      <w:sz w:val="18"/>
                      <w:szCs w:val="18"/>
                    </w:rPr>
                  </w:pPr>
                </w:p>
              </w:tc>
              <w:tc>
                <w:tcPr>
                  <w:tcW w:w="1260" w:type="dxa"/>
                  <w:shd w:val="clear" w:color="auto" w:fill="auto"/>
                </w:tcPr>
                <w:p w14:paraId="627FE3D5" w14:textId="77777777" w:rsidR="0015165C" w:rsidRDefault="0015165C" w:rsidP="0015165C">
                  <w:pPr>
                    <w:rPr>
                      <w:rFonts w:ascii="Cambria" w:hAnsi="Cambria" w:cs="Calibri"/>
                      <w:sz w:val="18"/>
                      <w:szCs w:val="18"/>
                    </w:rPr>
                  </w:pPr>
                  <w:r>
                    <w:rPr>
                      <w:rFonts w:ascii="Cambria" w:hAnsi="Cambria" w:cs="Calibri"/>
                      <w:sz w:val="18"/>
                      <w:szCs w:val="18"/>
                    </w:rPr>
                    <w:t>20</w:t>
                  </w:r>
                  <w:r w:rsidRPr="0052131B">
                    <w:rPr>
                      <w:rFonts w:ascii="Cambria" w:hAnsi="Cambria" w:cs="Calibri"/>
                      <w:sz w:val="18"/>
                      <w:szCs w:val="18"/>
                    </w:rPr>
                    <w:t xml:space="preserve"> days</w:t>
                  </w:r>
                </w:p>
                <w:p w14:paraId="5F544834" w14:textId="77777777" w:rsidR="0015165C" w:rsidRPr="0052131B" w:rsidRDefault="0015165C" w:rsidP="0015165C">
                  <w:pPr>
                    <w:rPr>
                      <w:rFonts w:ascii="Cambria" w:hAnsi="Cambria" w:cs="Calibri"/>
                      <w:sz w:val="18"/>
                      <w:szCs w:val="18"/>
                    </w:rPr>
                  </w:pPr>
                  <w:r>
                    <w:rPr>
                      <w:rFonts w:ascii="Cambria" w:hAnsi="Cambria" w:cs="Calibri"/>
                      <w:sz w:val="18"/>
                      <w:szCs w:val="18"/>
                    </w:rPr>
                    <w:t>4/3 – 5/5</w:t>
                  </w:r>
                </w:p>
              </w:tc>
              <w:tc>
                <w:tcPr>
                  <w:tcW w:w="5113" w:type="dxa"/>
                  <w:shd w:val="clear" w:color="auto" w:fill="auto"/>
                </w:tcPr>
                <w:p w14:paraId="3F62ED53" w14:textId="77777777" w:rsidR="0015165C" w:rsidRPr="002154A8" w:rsidRDefault="0015165C" w:rsidP="0015165C">
                  <w:pPr>
                    <w:rPr>
                      <w:rFonts w:ascii="Calibri" w:hAnsi="Calibri" w:cs="Calibri"/>
                      <w:sz w:val="18"/>
                      <w:szCs w:val="18"/>
                    </w:rPr>
                  </w:pPr>
                  <w:r w:rsidRPr="002154A8">
                    <w:rPr>
                      <w:rFonts w:ascii="Calibri" w:hAnsi="Calibri" w:cs="Calibri"/>
                      <w:sz w:val="18"/>
                      <w:szCs w:val="18"/>
                    </w:rPr>
                    <w:t xml:space="preserve">Big Idea </w:t>
                  </w:r>
                  <w:proofErr w:type="gramStart"/>
                  <w:r w:rsidRPr="002154A8">
                    <w:rPr>
                      <w:rFonts w:ascii="Calibri" w:hAnsi="Calibri" w:cs="Calibri"/>
                      <w:sz w:val="18"/>
                      <w:szCs w:val="18"/>
                    </w:rPr>
                    <w:t>1 :</w:t>
                  </w:r>
                  <w:proofErr w:type="gramEnd"/>
                  <w:r w:rsidRPr="002154A8">
                    <w:rPr>
                      <w:rFonts w:ascii="Calibri" w:hAnsi="Calibri" w:cs="Calibri"/>
                      <w:sz w:val="18"/>
                      <w:szCs w:val="18"/>
                    </w:rPr>
                    <w:t xml:space="preserve"> Change (CHA) </w:t>
                  </w:r>
                </w:p>
                <w:p w14:paraId="51375B59" w14:textId="77777777" w:rsidR="0015165C" w:rsidRPr="002154A8" w:rsidRDefault="0015165C" w:rsidP="0015165C">
                  <w:pPr>
                    <w:rPr>
                      <w:rFonts w:ascii="Calibri" w:hAnsi="Calibri" w:cs="Calibri"/>
                      <w:sz w:val="18"/>
                      <w:szCs w:val="18"/>
                    </w:rPr>
                  </w:pPr>
                  <w:r w:rsidRPr="002154A8">
                    <w:rPr>
                      <w:rFonts w:ascii="Calibri" w:hAnsi="Calibri" w:cs="Calibri"/>
                      <w:sz w:val="18"/>
                      <w:szCs w:val="18"/>
                    </w:rPr>
                    <w:t xml:space="preserve">Big Idea </w:t>
                  </w:r>
                  <w:proofErr w:type="gramStart"/>
                  <w:r w:rsidRPr="002154A8">
                    <w:rPr>
                      <w:rFonts w:ascii="Calibri" w:hAnsi="Calibri" w:cs="Calibri"/>
                      <w:sz w:val="18"/>
                      <w:szCs w:val="18"/>
                    </w:rPr>
                    <w:t>2 :</w:t>
                  </w:r>
                  <w:proofErr w:type="gramEnd"/>
                  <w:r w:rsidRPr="002154A8">
                    <w:rPr>
                      <w:rFonts w:ascii="Calibri" w:hAnsi="Calibri" w:cs="Calibri"/>
                      <w:sz w:val="18"/>
                      <w:szCs w:val="18"/>
                    </w:rPr>
                    <w:t xml:space="preserve"> Limits (LIM)</w:t>
                  </w:r>
                </w:p>
                <w:p w14:paraId="53B84923" w14:textId="77777777" w:rsidR="0015165C" w:rsidRPr="0052131B" w:rsidRDefault="0015165C" w:rsidP="0015165C">
                  <w:pPr>
                    <w:rPr>
                      <w:rFonts w:ascii="Cambria" w:hAnsi="Cambria"/>
                      <w:sz w:val="18"/>
                      <w:szCs w:val="18"/>
                    </w:rPr>
                  </w:pPr>
                  <w:r w:rsidRPr="002154A8">
                    <w:rPr>
                      <w:rFonts w:ascii="Calibri" w:hAnsi="Calibri" w:cs="Calibri"/>
                      <w:sz w:val="18"/>
                      <w:szCs w:val="18"/>
                    </w:rPr>
                    <w:t>Big Idea 3. Analysis of Functions (FUN)</w:t>
                  </w:r>
                </w:p>
              </w:tc>
            </w:tr>
            <w:tr w:rsidR="0015165C" w:rsidRPr="0052131B" w14:paraId="79AC8863" w14:textId="77777777" w:rsidTr="006927CB">
              <w:trPr>
                <w:trHeight w:val="432"/>
              </w:trPr>
              <w:tc>
                <w:tcPr>
                  <w:tcW w:w="4320" w:type="dxa"/>
                  <w:gridSpan w:val="2"/>
                  <w:shd w:val="clear" w:color="auto" w:fill="auto"/>
                </w:tcPr>
                <w:p w14:paraId="608AA5E1" w14:textId="77777777" w:rsidR="0015165C" w:rsidRDefault="0015165C" w:rsidP="0015165C">
                  <w:pPr>
                    <w:spacing w:line="360" w:lineRule="auto"/>
                    <w:rPr>
                      <w:rFonts w:cs="Calibri"/>
                      <w:sz w:val="18"/>
                      <w:szCs w:val="18"/>
                    </w:rPr>
                  </w:pPr>
                  <w:r>
                    <w:rPr>
                      <w:rFonts w:cs="Calibri"/>
                      <w:sz w:val="18"/>
                      <w:szCs w:val="18"/>
                    </w:rPr>
                    <w:t>AP College Board Review Questions online</w:t>
                  </w:r>
                </w:p>
                <w:p w14:paraId="420A826D" w14:textId="77777777" w:rsidR="0015165C" w:rsidRPr="004F3A7A" w:rsidRDefault="0015165C" w:rsidP="0015165C">
                  <w:pPr>
                    <w:spacing w:line="360" w:lineRule="auto"/>
                    <w:rPr>
                      <w:rFonts w:cs="Calibri"/>
                      <w:sz w:val="18"/>
                      <w:szCs w:val="18"/>
                    </w:rPr>
                  </w:pPr>
                  <w:r>
                    <w:rPr>
                      <w:rFonts w:cs="Calibri"/>
                      <w:sz w:val="18"/>
                      <w:szCs w:val="18"/>
                    </w:rPr>
                    <w:t>Past AP Exams</w:t>
                  </w:r>
                </w:p>
              </w:tc>
              <w:tc>
                <w:tcPr>
                  <w:tcW w:w="5113" w:type="dxa"/>
                  <w:shd w:val="clear" w:color="auto" w:fill="auto"/>
                </w:tcPr>
                <w:p w14:paraId="283A79B3" w14:textId="77777777" w:rsidR="0015165C" w:rsidRPr="0052131B" w:rsidRDefault="0015165C" w:rsidP="0015165C">
                  <w:pPr>
                    <w:rPr>
                      <w:rFonts w:ascii="Cambria" w:hAnsi="Cambria"/>
                      <w:b/>
                      <w:sz w:val="18"/>
                      <w:szCs w:val="18"/>
                    </w:rPr>
                  </w:pPr>
                  <w:r w:rsidRPr="0052131B">
                    <w:rPr>
                      <w:rFonts w:ascii="Cambria" w:hAnsi="Cambria"/>
                      <w:b/>
                      <w:sz w:val="18"/>
                      <w:szCs w:val="18"/>
                    </w:rPr>
                    <w:t xml:space="preserve">Essential Questions:  </w:t>
                  </w:r>
                </w:p>
                <w:p w14:paraId="665B834B" w14:textId="77777777" w:rsidR="0015165C" w:rsidRDefault="0015165C" w:rsidP="0015165C">
                  <w:pPr>
                    <w:rPr>
                      <w:rFonts w:ascii="Calibri" w:hAnsi="Calibri" w:cs="Calibri"/>
                      <w:sz w:val="18"/>
                      <w:szCs w:val="18"/>
                    </w:rPr>
                  </w:pPr>
                  <w:r w:rsidRPr="002154A8">
                    <w:rPr>
                      <w:rFonts w:ascii="Calibri" w:hAnsi="Calibri" w:cs="Calibri"/>
                      <w:sz w:val="18"/>
                      <w:szCs w:val="18"/>
                    </w:rPr>
                    <w:t>What i</w:t>
                  </w:r>
                  <w:r>
                    <w:rPr>
                      <w:rFonts w:ascii="Calibri" w:hAnsi="Calibri" w:cs="Calibri"/>
                      <w:sz w:val="18"/>
                      <w:szCs w:val="18"/>
                    </w:rPr>
                    <w:t>s on the AP test?</w:t>
                  </w:r>
                </w:p>
                <w:p w14:paraId="5FC8C815" w14:textId="77777777" w:rsidR="0015165C" w:rsidRDefault="0015165C" w:rsidP="0015165C">
                  <w:pPr>
                    <w:rPr>
                      <w:rFonts w:ascii="Calibri" w:hAnsi="Calibri" w:cs="Calibri"/>
                      <w:sz w:val="18"/>
                      <w:szCs w:val="18"/>
                    </w:rPr>
                  </w:pPr>
                  <w:r>
                    <w:rPr>
                      <w:rFonts w:ascii="Calibri" w:hAnsi="Calibri" w:cs="Calibri"/>
                      <w:sz w:val="18"/>
                      <w:szCs w:val="18"/>
                    </w:rPr>
                    <w:t>What topics do I need to review?</w:t>
                  </w:r>
                </w:p>
                <w:p w14:paraId="34B0C6CA" w14:textId="77777777" w:rsidR="0015165C" w:rsidRDefault="0015165C" w:rsidP="0015165C">
                  <w:pPr>
                    <w:rPr>
                      <w:rFonts w:ascii="Calibri" w:hAnsi="Calibri" w:cs="Calibri"/>
                      <w:sz w:val="18"/>
                      <w:szCs w:val="18"/>
                    </w:rPr>
                  </w:pPr>
                  <w:r>
                    <w:rPr>
                      <w:rFonts w:ascii="Calibri" w:hAnsi="Calibri" w:cs="Calibri"/>
                      <w:sz w:val="18"/>
                      <w:szCs w:val="18"/>
                    </w:rPr>
                    <w:t>How are the questions set up and worded?</w:t>
                  </w:r>
                </w:p>
                <w:p w14:paraId="7CC70234" w14:textId="77777777" w:rsidR="0015165C" w:rsidRPr="0052131B" w:rsidRDefault="0015165C" w:rsidP="0015165C">
                  <w:pPr>
                    <w:rPr>
                      <w:rFonts w:ascii="Cambria" w:hAnsi="Cambria" w:cs="Calibri"/>
                      <w:color w:val="FF0000"/>
                      <w:sz w:val="18"/>
                      <w:szCs w:val="18"/>
                    </w:rPr>
                  </w:pPr>
                  <w:r>
                    <w:rPr>
                      <w:rFonts w:ascii="Calibri" w:hAnsi="Calibri" w:cs="Calibri"/>
                      <w:sz w:val="18"/>
                      <w:szCs w:val="18"/>
                    </w:rPr>
                    <w:t>What do I need to do to receive a high passing score?</w:t>
                  </w:r>
                </w:p>
              </w:tc>
            </w:tr>
          </w:tbl>
          <w:p w14:paraId="6AF935C6" w14:textId="77777777" w:rsidR="0015165C" w:rsidRDefault="0015165C" w:rsidP="0015165C">
            <w:pPr>
              <w:rPr>
                <w:rFonts w:ascii="Cambria" w:hAnsi="Cambria" w:cs="Calibri"/>
                <w:sz w:val="18"/>
                <w:szCs w:val="18"/>
              </w:rPr>
            </w:pPr>
          </w:p>
          <w:tbl>
            <w:tblPr>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260"/>
              <w:gridCol w:w="5113"/>
            </w:tblGrid>
            <w:tr w:rsidR="0015165C" w:rsidRPr="0052131B" w14:paraId="39184C18" w14:textId="77777777" w:rsidTr="006927CB">
              <w:trPr>
                <w:trHeight w:val="485"/>
              </w:trPr>
              <w:tc>
                <w:tcPr>
                  <w:tcW w:w="3060" w:type="dxa"/>
                  <w:shd w:val="clear" w:color="auto" w:fill="auto"/>
                </w:tcPr>
                <w:p w14:paraId="7590D7D9" w14:textId="77777777" w:rsidR="0015165C" w:rsidRPr="00DD2A94" w:rsidRDefault="0015165C" w:rsidP="0015165C">
                  <w:pPr>
                    <w:rPr>
                      <w:rFonts w:ascii="Cambria" w:hAnsi="Cambria" w:cs="Calibri"/>
                      <w:b/>
                      <w:bCs/>
                      <w:sz w:val="18"/>
                      <w:szCs w:val="18"/>
                    </w:rPr>
                  </w:pPr>
                  <w:r w:rsidRPr="00DD2A94">
                    <w:rPr>
                      <w:rFonts w:ascii="Cambria" w:hAnsi="Cambria" w:cs="Calibri"/>
                      <w:b/>
                      <w:bCs/>
                      <w:sz w:val="18"/>
                      <w:szCs w:val="18"/>
                    </w:rPr>
                    <w:t>AP Exam</w:t>
                  </w:r>
                </w:p>
                <w:p w14:paraId="50B5A7D4" w14:textId="77777777" w:rsidR="0015165C" w:rsidRPr="0052131B" w:rsidRDefault="0015165C" w:rsidP="0015165C">
                  <w:pPr>
                    <w:rPr>
                      <w:rFonts w:ascii="Cambria" w:hAnsi="Cambria" w:cs="Calibri"/>
                      <w:sz w:val="18"/>
                      <w:szCs w:val="18"/>
                    </w:rPr>
                  </w:pPr>
                </w:p>
              </w:tc>
              <w:tc>
                <w:tcPr>
                  <w:tcW w:w="1260" w:type="dxa"/>
                  <w:shd w:val="clear" w:color="auto" w:fill="auto"/>
                </w:tcPr>
                <w:p w14:paraId="63F43D91" w14:textId="77777777" w:rsidR="0015165C" w:rsidRDefault="0015165C" w:rsidP="0015165C">
                  <w:pPr>
                    <w:rPr>
                      <w:rFonts w:ascii="Cambria" w:hAnsi="Cambria" w:cs="Calibri"/>
                      <w:sz w:val="18"/>
                      <w:szCs w:val="18"/>
                    </w:rPr>
                  </w:pPr>
                  <w:r>
                    <w:rPr>
                      <w:rFonts w:ascii="Cambria" w:hAnsi="Cambria" w:cs="Calibri"/>
                      <w:sz w:val="18"/>
                      <w:szCs w:val="18"/>
                    </w:rPr>
                    <w:t>1</w:t>
                  </w:r>
                  <w:r w:rsidRPr="0052131B">
                    <w:rPr>
                      <w:rFonts w:ascii="Cambria" w:hAnsi="Cambria" w:cs="Calibri"/>
                      <w:sz w:val="18"/>
                      <w:szCs w:val="18"/>
                    </w:rPr>
                    <w:t xml:space="preserve"> days</w:t>
                  </w:r>
                </w:p>
                <w:p w14:paraId="2BEABD71" w14:textId="77777777" w:rsidR="0015165C" w:rsidRPr="0052131B" w:rsidRDefault="0015165C" w:rsidP="0015165C">
                  <w:pPr>
                    <w:rPr>
                      <w:rFonts w:ascii="Cambria" w:hAnsi="Cambria" w:cs="Calibri"/>
                      <w:sz w:val="18"/>
                      <w:szCs w:val="18"/>
                    </w:rPr>
                  </w:pPr>
                  <w:r>
                    <w:rPr>
                      <w:rFonts w:ascii="Cambria" w:hAnsi="Cambria" w:cs="Calibri"/>
                      <w:sz w:val="18"/>
                      <w:szCs w:val="18"/>
                    </w:rPr>
                    <w:t>5/8</w:t>
                  </w:r>
                </w:p>
              </w:tc>
              <w:tc>
                <w:tcPr>
                  <w:tcW w:w="5113" w:type="dxa"/>
                  <w:shd w:val="clear" w:color="auto" w:fill="auto"/>
                </w:tcPr>
                <w:p w14:paraId="677262C1" w14:textId="77777777" w:rsidR="0015165C" w:rsidRPr="002154A8" w:rsidRDefault="0015165C" w:rsidP="0015165C">
                  <w:pPr>
                    <w:rPr>
                      <w:rFonts w:ascii="Calibri" w:hAnsi="Calibri" w:cs="Calibri"/>
                      <w:sz w:val="18"/>
                      <w:szCs w:val="18"/>
                    </w:rPr>
                  </w:pPr>
                  <w:r w:rsidRPr="002154A8">
                    <w:rPr>
                      <w:rFonts w:ascii="Calibri" w:hAnsi="Calibri" w:cs="Calibri"/>
                      <w:sz w:val="18"/>
                      <w:szCs w:val="18"/>
                    </w:rPr>
                    <w:t xml:space="preserve">Big Idea </w:t>
                  </w:r>
                  <w:proofErr w:type="gramStart"/>
                  <w:r w:rsidRPr="002154A8">
                    <w:rPr>
                      <w:rFonts w:ascii="Calibri" w:hAnsi="Calibri" w:cs="Calibri"/>
                      <w:sz w:val="18"/>
                      <w:szCs w:val="18"/>
                    </w:rPr>
                    <w:t>1 :</w:t>
                  </w:r>
                  <w:proofErr w:type="gramEnd"/>
                  <w:r w:rsidRPr="002154A8">
                    <w:rPr>
                      <w:rFonts w:ascii="Calibri" w:hAnsi="Calibri" w:cs="Calibri"/>
                      <w:sz w:val="18"/>
                      <w:szCs w:val="18"/>
                    </w:rPr>
                    <w:t xml:space="preserve"> Change (CHA) </w:t>
                  </w:r>
                </w:p>
                <w:p w14:paraId="2A4363A0" w14:textId="77777777" w:rsidR="0015165C" w:rsidRPr="002154A8" w:rsidRDefault="0015165C" w:rsidP="0015165C">
                  <w:pPr>
                    <w:rPr>
                      <w:rFonts w:ascii="Calibri" w:hAnsi="Calibri" w:cs="Calibri"/>
                      <w:sz w:val="18"/>
                      <w:szCs w:val="18"/>
                    </w:rPr>
                  </w:pPr>
                  <w:r w:rsidRPr="002154A8">
                    <w:rPr>
                      <w:rFonts w:ascii="Calibri" w:hAnsi="Calibri" w:cs="Calibri"/>
                      <w:sz w:val="18"/>
                      <w:szCs w:val="18"/>
                    </w:rPr>
                    <w:t xml:space="preserve">Big Idea </w:t>
                  </w:r>
                  <w:proofErr w:type="gramStart"/>
                  <w:r w:rsidRPr="002154A8">
                    <w:rPr>
                      <w:rFonts w:ascii="Calibri" w:hAnsi="Calibri" w:cs="Calibri"/>
                      <w:sz w:val="18"/>
                      <w:szCs w:val="18"/>
                    </w:rPr>
                    <w:t>2 :</w:t>
                  </w:r>
                  <w:proofErr w:type="gramEnd"/>
                  <w:r w:rsidRPr="002154A8">
                    <w:rPr>
                      <w:rFonts w:ascii="Calibri" w:hAnsi="Calibri" w:cs="Calibri"/>
                      <w:sz w:val="18"/>
                      <w:szCs w:val="18"/>
                    </w:rPr>
                    <w:t xml:space="preserve"> Limits (LIM)</w:t>
                  </w:r>
                </w:p>
                <w:p w14:paraId="7651BEF9" w14:textId="77777777" w:rsidR="0015165C" w:rsidRPr="0052131B" w:rsidRDefault="0015165C" w:rsidP="0015165C">
                  <w:pPr>
                    <w:rPr>
                      <w:rFonts w:ascii="Cambria" w:hAnsi="Cambria"/>
                      <w:sz w:val="18"/>
                      <w:szCs w:val="18"/>
                    </w:rPr>
                  </w:pPr>
                  <w:r w:rsidRPr="002154A8">
                    <w:rPr>
                      <w:rFonts w:ascii="Calibri" w:hAnsi="Calibri" w:cs="Calibri"/>
                      <w:sz w:val="18"/>
                      <w:szCs w:val="18"/>
                    </w:rPr>
                    <w:t>Big Idea 3. Analysis of Functions (FUN)</w:t>
                  </w:r>
                </w:p>
              </w:tc>
            </w:tr>
          </w:tbl>
          <w:p w14:paraId="742C1573" w14:textId="77777777" w:rsidR="0015165C" w:rsidRDefault="0015165C" w:rsidP="0015165C">
            <w:pPr>
              <w:rPr>
                <w:rFonts w:ascii="Cambria" w:hAnsi="Cambria" w:cs="Calibri"/>
                <w:sz w:val="18"/>
                <w:szCs w:val="18"/>
              </w:rPr>
            </w:pPr>
          </w:p>
          <w:tbl>
            <w:tblPr>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260"/>
              <w:gridCol w:w="5113"/>
            </w:tblGrid>
            <w:tr w:rsidR="0015165C" w:rsidRPr="0052131B" w14:paraId="6BC82E15" w14:textId="77777777" w:rsidTr="006927CB">
              <w:trPr>
                <w:trHeight w:val="485"/>
              </w:trPr>
              <w:tc>
                <w:tcPr>
                  <w:tcW w:w="3060" w:type="dxa"/>
                  <w:shd w:val="clear" w:color="auto" w:fill="auto"/>
                </w:tcPr>
                <w:p w14:paraId="5A3FC9B9" w14:textId="77777777" w:rsidR="0015165C" w:rsidRPr="00DD2A94" w:rsidRDefault="0015165C" w:rsidP="0015165C">
                  <w:pPr>
                    <w:rPr>
                      <w:rFonts w:ascii="Cambria" w:hAnsi="Cambria" w:cs="Calibri"/>
                      <w:b/>
                      <w:bCs/>
                      <w:sz w:val="18"/>
                      <w:szCs w:val="18"/>
                    </w:rPr>
                  </w:pPr>
                  <w:r w:rsidRPr="00DD2A94">
                    <w:rPr>
                      <w:rFonts w:ascii="Cambria" w:hAnsi="Cambria" w:cs="Calibri"/>
                      <w:b/>
                      <w:bCs/>
                      <w:sz w:val="18"/>
                      <w:szCs w:val="18"/>
                    </w:rPr>
                    <w:t>Post AP Test</w:t>
                  </w:r>
                </w:p>
                <w:p w14:paraId="5C2A9C3E" w14:textId="77777777" w:rsidR="0015165C" w:rsidRPr="0052131B" w:rsidRDefault="0015165C" w:rsidP="0015165C">
                  <w:pPr>
                    <w:rPr>
                      <w:rFonts w:ascii="Cambria" w:hAnsi="Cambria" w:cs="Calibri"/>
                      <w:sz w:val="18"/>
                      <w:szCs w:val="18"/>
                    </w:rPr>
                  </w:pPr>
                </w:p>
                <w:p w14:paraId="69B8CEC9" w14:textId="77777777" w:rsidR="0015165C" w:rsidRPr="0052131B" w:rsidRDefault="0015165C" w:rsidP="0015165C">
                  <w:pPr>
                    <w:rPr>
                      <w:rFonts w:ascii="Cambria" w:hAnsi="Cambria" w:cs="Calibri"/>
                      <w:sz w:val="18"/>
                      <w:szCs w:val="18"/>
                    </w:rPr>
                  </w:pPr>
                </w:p>
              </w:tc>
              <w:tc>
                <w:tcPr>
                  <w:tcW w:w="1260" w:type="dxa"/>
                  <w:shd w:val="clear" w:color="auto" w:fill="auto"/>
                </w:tcPr>
                <w:p w14:paraId="71E1F42C" w14:textId="77777777" w:rsidR="0015165C" w:rsidRDefault="0015165C" w:rsidP="0015165C">
                  <w:pPr>
                    <w:rPr>
                      <w:rFonts w:ascii="Cambria" w:hAnsi="Cambria" w:cs="Calibri"/>
                      <w:sz w:val="18"/>
                      <w:szCs w:val="18"/>
                    </w:rPr>
                  </w:pPr>
                  <w:r>
                    <w:rPr>
                      <w:rFonts w:ascii="Cambria" w:hAnsi="Cambria" w:cs="Calibri"/>
                      <w:sz w:val="18"/>
                      <w:szCs w:val="18"/>
                    </w:rPr>
                    <w:t>19</w:t>
                  </w:r>
                  <w:r w:rsidRPr="0052131B">
                    <w:rPr>
                      <w:rFonts w:ascii="Cambria" w:hAnsi="Cambria" w:cs="Calibri"/>
                      <w:sz w:val="18"/>
                      <w:szCs w:val="18"/>
                    </w:rPr>
                    <w:t xml:space="preserve"> days</w:t>
                  </w:r>
                </w:p>
                <w:p w14:paraId="04611F32" w14:textId="77777777" w:rsidR="0015165C" w:rsidRPr="0052131B" w:rsidRDefault="0015165C" w:rsidP="0015165C">
                  <w:pPr>
                    <w:rPr>
                      <w:rFonts w:ascii="Cambria" w:hAnsi="Cambria" w:cs="Calibri"/>
                      <w:sz w:val="18"/>
                      <w:szCs w:val="18"/>
                    </w:rPr>
                  </w:pPr>
                  <w:r>
                    <w:rPr>
                      <w:rFonts w:ascii="Cambria" w:hAnsi="Cambria" w:cs="Calibri"/>
                      <w:sz w:val="18"/>
                      <w:szCs w:val="18"/>
                    </w:rPr>
                    <w:t>5/9 – 6/5</w:t>
                  </w:r>
                </w:p>
              </w:tc>
              <w:tc>
                <w:tcPr>
                  <w:tcW w:w="5113" w:type="dxa"/>
                  <w:shd w:val="clear" w:color="auto" w:fill="auto"/>
                </w:tcPr>
                <w:p w14:paraId="1CF66129" w14:textId="77777777" w:rsidR="0015165C" w:rsidRPr="002154A8" w:rsidRDefault="0015165C" w:rsidP="0015165C">
                  <w:pPr>
                    <w:rPr>
                      <w:rFonts w:ascii="Calibri" w:hAnsi="Calibri" w:cs="Calibri"/>
                      <w:sz w:val="18"/>
                      <w:szCs w:val="18"/>
                    </w:rPr>
                  </w:pPr>
                  <w:r w:rsidRPr="002154A8">
                    <w:rPr>
                      <w:rFonts w:ascii="Calibri" w:hAnsi="Calibri" w:cs="Calibri"/>
                      <w:sz w:val="18"/>
                      <w:szCs w:val="18"/>
                    </w:rPr>
                    <w:t xml:space="preserve">Big Idea </w:t>
                  </w:r>
                  <w:proofErr w:type="gramStart"/>
                  <w:r w:rsidRPr="002154A8">
                    <w:rPr>
                      <w:rFonts w:ascii="Calibri" w:hAnsi="Calibri" w:cs="Calibri"/>
                      <w:sz w:val="18"/>
                      <w:szCs w:val="18"/>
                    </w:rPr>
                    <w:t>1 :</w:t>
                  </w:r>
                  <w:proofErr w:type="gramEnd"/>
                  <w:r w:rsidRPr="002154A8">
                    <w:rPr>
                      <w:rFonts w:ascii="Calibri" w:hAnsi="Calibri" w:cs="Calibri"/>
                      <w:sz w:val="18"/>
                      <w:szCs w:val="18"/>
                    </w:rPr>
                    <w:t xml:space="preserve"> Change (CHA) </w:t>
                  </w:r>
                </w:p>
                <w:p w14:paraId="32FA2AE0" w14:textId="77777777" w:rsidR="0015165C" w:rsidRPr="002154A8" w:rsidRDefault="0015165C" w:rsidP="0015165C">
                  <w:pPr>
                    <w:rPr>
                      <w:rFonts w:ascii="Calibri" w:hAnsi="Calibri" w:cs="Calibri"/>
                      <w:sz w:val="18"/>
                      <w:szCs w:val="18"/>
                    </w:rPr>
                  </w:pPr>
                  <w:r w:rsidRPr="002154A8">
                    <w:rPr>
                      <w:rFonts w:ascii="Calibri" w:hAnsi="Calibri" w:cs="Calibri"/>
                      <w:sz w:val="18"/>
                      <w:szCs w:val="18"/>
                    </w:rPr>
                    <w:t xml:space="preserve">Big Idea </w:t>
                  </w:r>
                  <w:proofErr w:type="gramStart"/>
                  <w:r w:rsidRPr="002154A8">
                    <w:rPr>
                      <w:rFonts w:ascii="Calibri" w:hAnsi="Calibri" w:cs="Calibri"/>
                      <w:sz w:val="18"/>
                      <w:szCs w:val="18"/>
                    </w:rPr>
                    <w:t>2 :</w:t>
                  </w:r>
                  <w:proofErr w:type="gramEnd"/>
                  <w:r w:rsidRPr="002154A8">
                    <w:rPr>
                      <w:rFonts w:ascii="Calibri" w:hAnsi="Calibri" w:cs="Calibri"/>
                      <w:sz w:val="18"/>
                      <w:szCs w:val="18"/>
                    </w:rPr>
                    <w:t xml:space="preserve"> Limits (LIM)</w:t>
                  </w:r>
                </w:p>
                <w:p w14:paraId="424BAA11" w14:textId="77777777" w:rsidR="0015165C" w:rsidRPr="0052131B" w:rsidRDefault="0015165C" w:rsidP="0015165C">
                  <w:pPr>
                    <w:rPr>
                      <w:rFonts w:ascii="Cambria" w:hAnsi="Cambria"/>
                      <w:sz w:val="18"/>
                      <w:szCs w:val="18"/>
                    </w:rPr>
                  </w:pPr>
                  <w:r w:rsidRPr="002154A8">
                    <w:rPr>
                      <w:rFonts w:ascii="Calibri" w:hAnsi="Calibri" w:cs="Calibri"/>
                      <w:sz w:val="18"/>
                      <w:szCs w:val="18"/>
                    </w:rPr>
                    <w:t>Big Idea 3. Analysis of Functions (FUN)</w:t>
                  </w:r>
                </w:p>
              </w:tc>
            </w:tr>
            <w:tr w:rsidR="0015165C" w:rsidRPr="00081494" w14:paraId="06CD640D" w14:textId="77777777" w:rsidTr="006927CB">
              <w:trPr>
                <w:trHeight w:val="432"/>
              </w:trPr>
              <w:tc>
                <w:tcPr>
                  <w:tcW w:w="4320" w:type="dxa"/>
                  <w:gridSpan w:val="2"/>
                  <w:shd w:val="clear" w:color="auto" w:fill="auto"/>
                </w:tcPr>
                <w:p w14:paraId="799CC8A5" w14:textId="77777777" w:rsidR="0015165C" w:rsidRPr="0052131B" w:rsidRDefault="0015165C" w:rsidP="0015165C">
                  <w:pPr>
                    <w:rPr>
                      <w:rFonts w:ascii="Cambria" w:hAnsi="Cambria" w:cs="Calibri"/>
                      <w:color w:val="FF0000"/>
                      <w:sz w:val="18"/>
                      <w:szCs w:val="18"/>
                    </w:rPr>
                  </w:pPr>
                  <w:r>
                    <w:rPr>
                      <w:rFonts w:ascii="Calibri" w:hAnsi="Calibri" w:cs="Calibri"/>
                      <w:sz w:val="18"/>
                      <w:szCs w:val="18"/>
                    </w:rPr>
                    <w:t>AP Calculus Video Project on one of the Units</w:t>
                  </w:r>
                </w:p>
              </w:tc>
              <w:tc>
                <w:tcPr>
                  <w:tcW w:w="5113" w:type="dxa"/>
                  <w:shd w:val="clear" w:color="auto" w:fill="auto"/>
                </w:tcPr>
                <w:p w14:paraId="0ECA6D3D" w14:textId="77777777" w:rsidR="0015165C" w:rsidRPr="00081494" w:rsidRDefault="0015165C" w:rsidP="0015165C">
                  <w:pPr>
                    <w:rPr>
                      <w:rFonts w:ascii="Calibri" w:hAnsi="Calibri" w:cs="Calibri"/>
                      <w:sz w:val="18"/>
                      <w:szCs w:val="18"/>
                    </w:rPr>
                  </w:pPr>
                </w:p>
              </w:tc>
            </w:tr>
          </w:tbl>
          <w:p w14:paraId="1084049E" w14:textId="77777777" w:rsidR="0015165C" w:rsidRDefault="0015165C" w:rsidP="0015165C">
            <w:pPr>
              <w:rPr>
                <w:rFonts w:ascii="Cambria" w:hAnsi="Cambria" w:cs="Calibri"/>
                <w:sz w:val="18"/>
                <w:szCs w:val="18"/>
              </w:rPr>
            </w:pPr>
          </w:p>
          <w:tbl>
            <w:tblPr>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260"/>
              <w:gridCol w:w="5113"/>
            </w:tblGrid>
            <w:tr w:rsidR="0015165C" w:rsidRPr="0052131B" w14:paraId="7D985649" w14:textId="77777777" w:rsidTr="006927CB">
              <w:trPr>
                <w:trHeight w:val="485"/>
              </w:trPr>
              <w:tc>
                <w:tcPr>
                  <w:tcW w:w="3060" w:type="dxa"/>
                  <w:shd w:val="clear" w:color="auto" w:fill="auto"/>
                </w:tcPr>
                <w:p w14:paraId="33B1D639" w14:textId="77777777" w:rsidR="0015165C" w:rsidRPr="00DD2A94" w:rsidRDefault="0015165C" w:rsidP="0015165C">
                  <w:pPr>
                    <w:rPr>
                      <w:rFonts w:ascii="Cambria" w:hAnsi="Cambria" w:cs="Calibri"/>
                      <w:b/>
                      <w:bCs/>
                      <w:sz w:val="18"/>
                      <w:szCs w:val="18"/>
                    </w:rPr>
                  </w:pPr>
                  <w:r w:rsidRPr="00DD2A94">
                    <w:rPr>
                      <w:rFonts w:ascii="Cambria" w:hAnsi="Cambria" w:cs="Calibri"/>
                      <w:b/>
                      <w:bCs/>
                      <w:sz w:val="18"/>
                      <w:szCs w:val="18"/>
                    </w:rPr>
                    <w:t>Review for Final Exam</w:t>
                  </w:r>
                </w:p>
                <w:p w14:paraId="487424B8" w14:textId="77777777" w:rsidR="0015165C" w:rsidRPr="0052131B" w:rsidRDefault="0015165C" w:rsidP="0015165C">
                  <w:pPr>
                    <w:rPr>
                      <w:rFonts w:ascii="Cambria" w:hAnsi="Cambria" w:cs="Calibri"/>
                      <w:sz w:val="18"/>
                      <w:szCs w:val="18"/>
                    </w:rPr>
                  </w:pPr>
                </w:p>
              </w:tc>
              <w:tc>
                <w:tcPr>
                  <w:tcW w:w="1260" w:type="dxa"/>
                  <w:shd w:val="clear" w:color="auto" w:fill="auto"/>
                </w:tcPr>
                <w:p w14:paraId="2AB182C8" w14:textId="77777777" w:rsidR="0015165C" w:rsidRDefault="0015165C" w:rsidP="0015165C">
                  <w:pPr>
                    <w:rPr>
                      <w:rFonts w:ascii="Cambria" w:hAnsi="Cambria" w:cs="Calibri"/>
                      <w:sz w:val="18"/>
                      <w:szCs w:val="18"/>
                    </w:rPr>
                  </w:pPr>
                  <w:r>
                    <w:rPr>
                      <w:rFonts w:ascii="Cambria" w:hAnsi="Cambria" w:cs="Calibri"/>
                      <w:sz w:val="18"/>
                      <w:szCs w:val="18"/>
                    </w:rPr>
                    <w:t>5</w:t>
                  </w:r>
                  <w:r w:rsidRPr="0052131B">
                    <w:rPr>
                      <w:rFonts w:ascii="Cambria" w:hAnsi="Cambria" w:cs="Calibri"/>
                      <w:sz w:val="18"/>
                      <w:szCs w:val="18"/>
                    </w:rPr>
                    <w:t xml:space="preserve"> days</w:t>
                  </w:r>
                </w:p>
                <w:p w14:paraId="76F3079F" w14:textId="77777777" w:rsidR="0015165C" w:rsidRPr="0052131B" w:rsidRDefault="0015165C" w:rsidP="0015165C">
                  <w:pPr>
                    <w:rPr>
                      <w:rFonts w:ascii="Cambria" w:hAnsi="Cambria" w:cs="Calibri"/>
                      <w:sz w:val="18"/>
                      <w:szCs w:val="18"/>
                    </w:rPr>
                  </w:pPr>
                  <w:r>
                    <w:rPr>
                      <w:rFonts w:ascii="Cambria" w:hAnsi="Cambria" w:cs="Calibri"/>
                      <w:sz w:val="18"/>
                      <w:szCs w:val="18"/>
                    </w:rPr>
                    <w:t>6/7 – 6/13</w:t>
                  </w:r>
                </w:p>
              </w:tc>
              <w:tc>
                <w:tcPr>
                  <w:tcW w:w="5113" w:type="dxa"/>
                  <w:shd w:val="clear" w:color="auto" w:fill="auto"/>
                </w:tcPr>
                <w:p w14:paraId="64785E36" w14:textId="77777777" w:rsidR="0015165C" w:rsidRPr="002154A8" w:rsidRDefault="0015165C" w:rsidP="0015165C">
                  <w:pPr>
                    <w:rPr>
                      <w:rFonts w:ascii="Calibri" w:hAnsi="Calibri" w:cs="Calibri"/>
                      <w:sz w:val="18"/>
                      <w:szCs w:val="18"/>
                    </w:rPr>
                  </w:pPr>
                  <w:r w:rsidRPr="002154A8">
                    <w:rPr>
                      <w:rFonts w:ascii="Calibri" w:hAnsi="Calibri" w:cs="Calibri"/>
                      <w:sz w:val="18"/>
                      <w:szCs w:val="18"/>
                    </w:rPr>
                    <w:t xml:space="preserve">Big Idea </w:t>
                  </w:r>
                  <w:proofErr w:type="gramStart"/>
                  <w:r w:rsidRPr="002154A8">
                    <w:rPr>
                      <w:rFonts w:ascii="Calibri" w:hAnsi="Calibri" w:cs="Calibri"/>
                      <w:sz w:val="18"/>
                      <w:szCs w:val="18"/>
                    </w:rPr>
                    <w:t>1 :</w:t>
                  </w:r>
                  <w:proofErr w:type="gramEnd"/>
                  <w:r w:rsidRPr="002154A8">
                    <w:rPr>
                      <w:rFonts w:ascii="Calibri" w:hAnsi="Calibri" w:cs="Calibri"/>
                      <w:sz w:val="18"/>
                      <w:szCs w:val="18"/>
                    </w:rPr>
                    <w:t xml:space="preserve"> Change (CHA) </w:t>
                  </w:r>
                </w:p>
                <w:p w14:paraId="78C33CC4" w14:textId="77777777" w:rsidR="0015165C" w:rsidRPr="002154A8" w:rsidRDefault="0015165C" w:rsidP="0015165C">
                  <w:pPr>
                    <w:rPr>
                      <w:rFonts w:ascii="Calibri" w:hAnsi="Calibri" w:cs="Calibri"/>
                      <w:sz w:val="18"/>
                      <w:szCs w:val="18"/>
                    </w:rPr>
                  </w:pPr>
                  <w:r w:rsidRPr="002154A8">
                    <w:rPr>
                      <w:rFonts w:ascii="Calibri" w:hAnsi="Calibri" w:cs="Calibri"/>
                      <w:sz w:val="18"/>
                      <w:szCs w:val="18"/>
                    </w:rPr>
                    <w:t xml:space="preserve">Big Idea </w:t>
                  </w:r>
                  <w:proofErr w:type="gramStart"/>
                  <w:r w:rsidRPr="002154A8">
                    <w:rPr>
                      <w:rFonts w:ascii="Calibri" w:hAnsi="Calibri" w:cs="Calibri"/>
                      <w:sz w:val="18"/>
                      <w:szCs w:val="18"/>
                    </w:rPr>
                    <w:t>2 :</w:t>
                  </w:r>
                  <w:proofErr w:type="gramEnd"/>
                  <w:r w:rsidRPr="002154A8">
                    <w:rPr>
                      <w:rFonts w:ascii="Calibri" w:hAnsi="Calibri" w:cs="Calibri"/>
                      <w:sz w:val="18"/>
                      <w:szCs w:val="18"/>
                    </w:rPr>
                    <w:t xml:space="preserve"> Limits (LIM)</w:t>
                  </w:r>
                </w:p>
                <w:p w14:paraId="74FF34C5" w14:textId="77777777" w:rsidR="0015165C" w:rsidRPr="0052131B" w:rsidRDefault="0015165C" w:rsidP="0015165C">
                  <w:pPr>
                    <w:rPr>
                      <w:rFonts w:ascii="Cambria" w:hAnsi="Cambria"/>
                      <w:sz w:val="18"/>
                      <w:szCs w:val="18"/>
                    </w:rPr>
                  </w:pPr>
                  <w:r w:rsidRPr="002154A8">
                    <w:rPr>
                      <w:rFonts w:ascii="Calibri" w:hAnsi="Calibri" w:cs="Calibri"/>
                      <w:sz w:val="18"/>
                      <w:szCs w:val="18"/>
                    </w:rPr>
                    <w:t>Big Idea 3. Analysis of Functions (FUN)</w:t>
                  </w:r>
                </w:p>
              </w:tc>
            </w:tr>
            <w:tr w:rsidR="0015165C" w:rsidRPr="0052131B" w14:paraId="2C6E6AD6" w14:textId="77777777" w:rsidTr="006927CB">
              <w:trPr>
                <w:trHeight w:val="432"/>
              </w:trPr>
              <w:tc>
                <w:tcPr>
                  <w:tcW w:w="4320" w:type="dxa"/>
                  <w:gridSpan w:val="2"/>
                  <w:shd w:val="clear" w:color="auto" w:fill="auto"/>
                </w:tcPr>
                <w:p w14:paraId="58331DF0" w14:textId="77777777" w:rsidR="0015165C" w:rsidRPr="002154A8" w:rsidRDefault="0015165C" w:rsidP="0015165C">
                  <w:pPr>
                    <w:rPr>
                      <w:rFonts w:ascii="Calibri" w:hAnsi="Calibri" w:cs="Calibri"/>
                      <w:sz w:val="18"/>
                      <w:szCs w:val="18"/>
                    </w:rPr>
                  </w:pPr>
                  <w:r>
                    <w:rPr>
                      <w:rFonts w:ascii="Calibri" w:hAnsi="Calibri" w:cs="Calibri"/>
                      <w:sz w:val="18"/>
                      <w:szCs w:val="18"/>
                    </w:rPr>
                    <w:t>Limits</w:t>
                  </w:r>
                </w:p>
                <w:p w14:paraId="3C105DEC" w14:textId="77777777" w:rsidR="0015165C" w:rsidRPr="002154A8" w:rsidRDefault="0015165C" w:rsidP="0015165C">
                  <w:pPr>
                    <w:rPr>
                      <w:rFonts w:ascii="Calibri" w:hAnsi="Calibri" w:cs="Calibri"/>
                      <w:sz w:val="18"/>
                      <w:szCs w:val="18"/>
                    </w:rPr>
                  </w:pPr>
                  <w:r>
                    <w:rPr>
                      <w:rFonts w:ascii="Calibri" w:hAnsi="Calibri" w:cs="Calibri"/>
                      <w:sz w:val="18"/>
                      <w:szCs w:val="18"/>
                    </w:rPr>
                    <w:t>Derivatives</w:t>
                  </w:r>
                </w:p>
                <w:p w14:paraId="5AF0097D" w14:textId="77777777" w:rsidR="0015165C" w:rsidRPr="002154A8" w:rsidRDefault="0015165C" w:rsidP="0015165C">
                  <w:pPr>
                    <w:rPr>
                      <w:rFonts w:ascii="Calibri" w:hAnsi="Calibri" w:cs="Calibri"/>
                      <w:sz w:val="18"/>
                      <w:szCs w:val="18"/>
                    </w:rPr>
                  </w:pPr>
                  <w:r>
                    <w:rPr>
                      <w:rFonts w:ascii="Calibri" w:hAnsi="Calibri" w:cs="Calibri"/>
                      <w:sz w:val="18"/>
                      <w:szCs w:val="18"/>
                    </w:rPr>
                    <w:t>Optimization &amp; Graphing</w:t>
                  </w:r>
                  <w:r w:rsidRPr="002154A8">
                    <w:rPr>
                      <w:rFonts w:ascii="Calibri" w:hAnsi="Calibri" w:cs="Calibri"/>
                      <w:sz w:val="18"/>
                      <w:szCs w:val="18"/>
                    </w:rPr>
                    <w:t xml:space="preserve"> </w:t>
                  </w:r>
                </w:p>
                <w:p w14:paraId="45A8E9AF" w14:textId="77777777" w:rsidR="0015165C" w:rsidRPr="002154A8" w:rsidRDefault="0015165C" w:rsidP="0015165C">
                  <w:pPr>
                    <w:rPr>
                      <w:rFonts w:ascii="Calibri" w:hAnsi="Calibri" w:cs="Calibri"/>
                      <w:sz w:val="18"/>
                      <w:szCs w:val="18"/>
                    </w:rPr>
                  </w:pPr>
                  <w:r>
                    <w:rPr>
                      <w:rFonts w:ascii="Calibri" w:hAnsi="Calibri" w:cs="Calibri"/>
                      <w:sz w:val="18"/>
                      <w:szCs w:val="18"/>
                    </w:rPr>
                    <w:t>Integration</w:t>
                  </w:r>
                </w:p>
                <w:p w14:paraId="7C19C047" w14:textId="77777777" w:rsidR="0015165C" w:rsidRDefault="0015165C" w:rsidP="0015165C">
                  <w:pPr>
                    <w:rPr>
                      <w:rFonts w:ascii="Calibri" w:hAnsi="Calibri" w:cs="Calibri"/>
                      <w:sz w:val="18"/>
                      <w:szCs w:val="18"/>
                    </w:rPr>
                  </w:pPr>
                  <w:r>
                    <w:rPr>
                      <w:rFonts w:ascii="Calibri" w:hAnsi="Calibri" w:cs="Calibri"/>
                      <w:sz w:val="18"/>
                      <w:szCs w:val="18"/>
                    </w:rPr>
                    <w:t xml:space="preserve">Differential Equations </w:t>
                  </w:r>
                </w:p>
                <w:p w14:paraId="02F25E9B" w14:textId="77777777" w:rsidR="0015165C" w:rsidRPr="004F3A7A" w:rsidRDefault="0015165C" w:rsidP="0015165C">
                  <w:pPr>
                    <w:rPr>
                      <w:rFonts w:ascii="Calibri" w:hAnsi="Calibri" w:cs="Calibri"/>
                      <w:sz w:val="18"/>
                      <w:szCs w:val="18"/>
                    </w:rPr>
                  </w:pPr>
                  <w:r>
                    <w:rPr>
                      <w:rFonts w:ascii="Calibri" w:hAnsi="Calibri" w:cs="Calibri"/>
                      <w:sz w:val="18"/>
                      <w:szCs w:val="18"/>
                    </w:rPr>
                    <w:t>Applications of Integration</w:t>
                  </w:r>
                </w:p>
              </w:tc>
              <w:tc>
                <w:tcPr>
                  <w:tcW w:w="5113" w:type="dxa"/>
                  <w:shd w:val="clear" w:color="auto" w:fill="auto"/>
                </w:tcPr>
                <w:p w14:paraId="272408B2" w14:textId="77777777" w:rsidR="0015165C" w:rsidRPr="0052131B" w:rsidRDefault="0015165C" w:rsidP="0015165C">
                  <w:pPr>
                    <w:rPr>
                      <w:rFonts w:ascii="Cambria" w:hAnsi="Cambria" w:cs="Calibri"/>
                      <w:color w:val="FF0000"/>
                      <w:sz w:val="18"/>
                      <w:szCs w:val="18"/>
                    </w:rPr>
                  </w:pPr>
                </w:p>
              </w:tc>
            </w:tr>
          </w:tbl>
          <w:p w14:paraId="230559E1" w14:textId="77777777" w:rsidR="0015165C" w:rsidRDefault="0015165C" w:rsidP="0015165C">
            <w:pPr>
              <w:rPr>
                <w:rFonts w:ascii="Cambria" w:hAnsi="Cambria" w:cs="Calibri"/>
                <w:sz w:val="18"/>
                <w:szCs w:val="18"/>
              </w:rPr>
            </w:pPr>
          </w:p>
          <w:tbl>
            <w:tblPr>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260"/>
              <w:gridCol w:w="5113"/>
            </w:tblGrid>
            <w:tr w:rsidR="0015165C" w:rsidRPr="0052131B" w14:paraId="2547524E" w14:textId="77777777" w:rsidTr="006927CB">
              <w:trPr>
                <w:trHeight w:val="485"/>
              </w:trPr>
              <w:tc>
                <w:tcPr>
                  <w:tcW w:w="3060" w:type="dxa"/>
                  <w:shd w:val="clear" w:color="auto" w:fill="auto"/>
                </w:tcPr>
                <w:p w14:paraId="1F55C0D1" w14:textId="77777777" w:rsidR="0015165C" w:rsidRPr="00DD2A94" w:rsidRDefault="0015165C" w:rsidP="0015165C">
                  <w:pPr>
                    <w:rPr>
                      <w:rFonts w:ascii="Cambria" w:hAnsi="Cambria" w:cs="Calibri"/>
                      <w:b/>
                      <w:bCs/>
                      <w:sz w:val="18"/>
                      <w:szCs w:val="18"/>
                    </w:rPr>
                  </w:pPr>
                  <w:r w:rsidRPr="00DD2A94">
                    <w:rPr>
                      <w:rFonts w:ascii="Cambria" w:hAnsi="Cambria" w:cs="Calibri"/>
                      <w:b/>
                      <w:bCs/>
                      <w:sz w:val="18"/>
                      <w:szCs w:val="18"/>
                    </w:rPr>
                    <w:t>Final Exam</w:t>
                  </w:r>
                </w:p>
                <w:p w14:paraId="37D2CE9E" w14:textId="77777777" w:rsidR="0015165C" w:rsidRPr="0052131B" w:rsidRDefault="0015165C" w:rsidP="0015165C">
                  <w:pPr>
                    <w:rPr>
                      <w:rFonts w:ascii="Cambria" w:hAnsi="Cambria" w:cs="Calibri"/>
                      <w:sz w:val="18"/>
                      <w:szCs w:val="18"/>
                    </w:rPr>
                  </w:pPr>
                </w:p>
              </w:tc>
              <w:tc>
                <w:tcPr>
                  <w:tcW w:w="1260" w:type="dxa"/>
                  <w:shd w:val="clear" w:color="auto" w:fill="auto"/>
                </w:tcPr>
                <w:p w14:paraId="2D4D622F" w14:textId="77777777" w:rsidR="0015165C" w:rsidRDefault="0015165C" w:rsidP="0015165C">
                  <w:pPr>
                    <w:rPr>
                      <w:rFonts w:ascii="Cambria" w:hAnsi="Cambria" w:cs="Calibri"/>
                      <w:sz w:val="18"/>
                      <w:szCs w:val="18"/>
                    </w:rPr>
                  </w:pPr>
                  <w:r>
                    <w:rPr>
                      <w:rFonts w:ascii="Cambria" w:hAnsi="Cambria" w:cs="Calibri"/>
                      <w:sz w:val="18"/>
                      <w:szCs w:val="18"/>
                    </w:rPr>
                    <w:t>1</w:t>
                  </w:r>
                  <w:r w:rsidRPr="0052131B">
                    <w:rPr>
                      <w:rFonts w:ascii="Cambria" w:hAnsi="Cambria" w:cs="Calibri"/>
                      <w:sz w:val="18"/>
                      <w:szCs w:val="18"/>
                    </w:rPr>
                    <w:t xml:space="preserve"> days</w:t>
                  </w:r>
                </w:p>
                <w:p w14:paraId="0CBC764D" w14:textId="77777777" w:rsidR="0015165C" w:rsidRPr="0052131B" w:rsidRDefault="0015165C" w:rsidP="0015165C">
                  <w:pPr>
                    <w:rPr>
                      <w:rFonts w:ascii="Cambria" w:hAnsi="Cambria" w:cs="Calibri"/>
                      <w:sz w:val="18"/>
                      <w:szCs w:val="18"/>
                    </w:rPr>
                  </w:pPr>
                </w:p>
              </w:tc>
              <w:tc>
                <w:tcPr>
                  <w:tcW w:w="5113" w:type="dxa"/>
                  <w:shd w:val="clear" w:color="auto" w:fill="auto"/>
                </w:tcPr>
                <w:p w14:paraId="3513178E" w14:textId="77777777" w:rsidR="0015165C" w:rsidRPr="002154A8" w:rsidRDefault="0015165C" w:rsidP="0015165C">
                  <w:pPr>
                    <w:rPr>
                      <w:rFonts w:ascii="Calibri" w:hAnsi="Calibri" w:cs="Calibri"/>
                      <w:sz w:val="18"/>
                      <w:szCs w:val="18"/>
                    </w:rPr>
                  </w:pPr>
                  <w:r w:rsidRPr="002154A8">
                    <w:rPr>
                      <w:rFonts w:ascii="Calibri" w:hAnsi="Calibri" w:cs="Calibri"/>
                      <w:sz w:val="18"/>
                      <w:szCs w:val="18"/>
                    </w:rPr>
                    <w:t xml:space="preserve">Big Idea </w:t>
                  </w:r>
                  <w:proofErr w:type="gramStart"/>
                  <w:r w:rsidRPr="002154A8">
                    <w:rPr>
                      <w:rFonts w:ascii="Calibri" w:hAnsi="Calibri" w:cs="Calibri"/>
                      <w:sz w:val="18"/>
                      <w:szCs w:val="18"/>
                    </w:rPr>
                    <w:t>1 :</w:t>
                  </w:r>
                  <w:proofErr w:type="gramEnd"/>
                  <w:r w:rsidRPr="002154A8">
                    <w:rPr>
                      <w:rFonts w:ascii="Calibri" w:hAnsi="Calibri" w:cs="Calibri"/>
                      <w:sz w:val="18"/>
                      <w:szCs w:val="18"/>
                    </w:rPr>
                    <w:t xml:space="preserve"> Change (CHA) </w:t>
                  </w:r>
                </w:p>
                <w:p w14:paraId="387B632D" w14:textId="77777777" w:rsidR="0015165C" w:rsidRPr="002154A8" w:rsidRDefault="0015165C" w:rsidP="0015165C">
                  <w:pPr>
                    <w:rPr>
                      <w:rFonts w:ascii="Calibri" w:hAnsi="Calibri" w:cs="Calibri"/>
                      <w:sz w:val="18"/>
                      <w:szCs w:val="18"/>
                    </w:rPr>
                  </w:pPr>
                  <w:r w:rsidRPr="002154A8">
                    <w:rPr>
                      <w:rFonts w:ascii="Calibri" w:hAnsi="Calibri" w:cs="Calibri"/>
                      <w:sz w:val="18"/>
                      <w:szCs w:val="18"/>
                    </w:rPr>
                    <w:t xml:space="preserve">Big Idea </w:t>
                  </w:r>
                  <w:proofErr w:type="gramStart"/>
                  <w:r w:rsidRPr="002154A8">
                    <w:rPr>
                      <w:rFonts w:ascii="Calibri" w:hAnsi="Calibri" w:cs="Calibri"/>
                      <w:sz w:val="18"/>
                      <w:szCs w:val="18"/>
                    </w:rPr>
                    <w:t>2 :</w:t>
                  </w:r>
                  <w:proofErr w:type="gramEnd"/>
                  <w:r w:rsidRPr="002154A8">
                    <w:rPr>
                      <w:rFonts w:ascii="Calibri" w:hAnsi="Calibri" w:cs="Calibri"/>
                      <w:sz w:val="18"/>
                      <w:szCs w:val="18"/>
                    </w:rPr>
                    <w:t xml:space="preserve"> Limits (LIM)</w:t>
                  </w:r>
                </w:p>
                <w:p w14:paraId="70987EDA" w14:textId="77777777" w:rsidR="0015165C" w:rsidRPr="0052131B" w:rsidRDefault="0015165C" w:rsidP="0015165C">
                  <w:pPr>
                    <w:rPr>
                      <w:rFonts w:ascii="Cambria" w:hAnsi="Cambria"/>
                      <w:sz w:val="18"/>
                      <w:szCs w:val="18"/>
                    </w:rPr>
                  </w:pPr>
                  <w:r w:rsidRPr="002154A8">
                    <w:rPr>
                      <w:rFonts w:ascii="Calibri" w:hAnsi="Calibri" w:cs="Calibri"/>
                      <w:sz w:val="18"/>
                      <w:szCs w:val="18"/>
                    </w:rPr>
                    <w:t>Big Idea 3. Analysis of Functions (FUN)</w:t>
                  </w:r>
                </w:p>
              </w:tc>
            </w:tr>
          </w:tbl>
          <w:p w14:paraId="3C2D3D66" w14:textId="77777777" w:rsidR="0015165C" w:rsidRDefault="0015165C" w:rsidP="0015165C">
            <w:pPr>
              <w:rPr>
                <w:rFonts w:ascii="Cambria" w:hAnsi="Cambria" w:cs="Calibri"/>
                <w:sz w:val="18"/>
                <w:szCs w:val="18"/>
              </w:rPr>
            </w:pPr>
          </w:p>
          <w:p w14:paraId="35F193CA" w14:textId="084CA85D" w:rsidR="00B41436" w:rsidRPr="00473F70" w:rsidRDefault="00B41436" w:rsidP="00C37FB2">
            <w:pPr>
              <w:spacing w:before="240" w:after="240"/>
              <w:rPr>
                <w:rFonts w:asciiTheme="minorHAnsi" w:hAnsiTheme="minorHAnsi" w:cstheme="minorHAnsi"/>
              </w:rPr>
            </w:pPr>
          </w:p>
        </w:tc>
      </w:tr>
      <w:tr w:rsidR="00B41436" w14:paraId="548DBE77" w14:textId="77777777" w:rsidTr="00B41436">
        <w:trPr>
          <w:trHeight w:val="165"/>
        </w:trPr>
        <w:tc>
          <w:tcPr>
            <w:tcW w:w="10657" w:type="dxa"/>
            <w:tcBorders>
              <w:bottom w:val="single" w:sz="8" w:space="0" w:color="auto"/>
            </w:tcBorders>
            <w:shd w:val="clear" w:color="auto" w:fill="FFFFFF"/>
            <w:vAlign w:val="center"/>
          </w:tcPr>
          <w:p w14:paraId="0D42BE5D" w14:textId="77777777" w:rsidR="00B41436" w:rsidRPr="00D96781" w:rsidRDefault="00B41436" w:rsidP="00C37FB2">
            <w:pPr>
              <w:rPr>
                <w:rFonts w:cs="Calibri"/>
                <w:sz w:val="16"/>
                <w:szCs w:val="16"/>
              </w:rPr>
            </w:pPr>
            <w:r w:rsidRPr="00FF4641">
              <w:rPr>
                <w:rFonts w:ascii="Tahoma" w:hAnsi="Tahoma" w:cs="Tahoma"/>
                <w:b/>
                <w:noProof/>
                <w:color w:val="292929"/>
              </w:rPr>
              <w:lastRenderedPageBreak/>
              <w:t>Modifications/Differentiation of Instruction</w:t>
            </w:r>
          </w:p>
        </w:tc>
      </w:tr>
      <w:tr w:rsidR="00B41436" w14:paraId="60ACA8DC" w14:textId="77777777" w:rsidTr="00B41436">
        <w:trPr>
          <w:trHeight w:val="165"/>
        </w:trPr>
        <w:tc>
          <w:tcPr>
            <w:tcW w:w="10657" w:type="dxa"/>
          </w:tcPr>
          <w:p w14:paraId="5CD0BC69" w14:textId="77777777" w:rsidR="00B41436" w:rsidRDefault="00B41436" w:rsidP="00C37FB2">
            <w:pPr>
              <w:spacing w:after="240"/>
            </w:pPr>
            <w:r>
              <w:rPr>
                <w:u w:val="single"/>
              </w:rPr>
              <w:t>Differentiation Strategies for Special Education Students</w:t>
            </w:r>
          </w:p>
          <w:p w14:paraId="4ED8F889" w14:textId="77777777" w:rsidR="00B41436" w:rsidRDefault="00B41436" w:rsidP="00B41436">
            <w:pPr>
              <w:numPr>
                <w:ilvl w:val="0"/>
                <w:numId w:val="2"/>
              </w:numPr>
              <w:spacing w:before="240"/>
              <w:ind w:hanging="210"/>
            </w:pPr>
            <w:r>
              <w:t>Remove unnecessary material, words, etc., that can distract from the content</w:t>
            </w:r>
          </w:p>
          <w:p w14:paraId="74C38B4A" w14:textId="77777777" w:rsidR="00B41436" w:rsidRDefault="00B41436" w:rsidP="00B41436">
            <w:pPr>
              <w:numPr>
                <w:ilvl w:val="0"/>
                <w:numId w:val="2"/>
              </w:numPr>
              <w:ind w:hanging="210"/>
            </w:pPr>
            <w:r>
              <w:t>Use of off-grade level materials</w:t>
            </w:r>
          </w:p>
          <w:p w14:paraId="0CC388D4" w14:textId="77777777" w:rsidR="00B41436" w:rsidRDefault="00B41436" w:rsidP="00B41436">
            <w:pPr>
              <w:numPr>
                <w:ilvl w:val="0"/>
                <w:numId w:val="2"/>
              </w:numPr>
              <w:ind w:hanging="210"/>
            </w:pPr>
            <w:r>
              <w:t>Provide appropriate scaffolding</w:t>
            </w:r>
          </w:p>
          <w:p w14:paraId="4464D2B4" w14:textId="77777777" w:rsidR="00B41436" w:rsidRDefault="00B41436" w:rsidP="00B41436">
            <w:pPr>
              <w:numPr>
                <w:ilvl w:val="0"/>
                <w:numId w:val="2"/>
              </w:numPr>
              <w:ind w:hanging="210"/>
            </w:pPr>
            <w:r>
              <w:t>Limit the number of steps required for completion</w:t>
            </w:r>
          </w:p>
          <w:p w14:paraId="6AF42B3D" w14:textId="77777777" w:rsidR="00B41436" w:rsidRDefault="00B41436" w:rsidP="00B41436">
            <w:pPr>
              <w:numPr>
                <w:ilvl w:val="0"/>
                <w:numId w:val="2"/>
              </w:numPr>
              <w:ind w:hanging="210"/>
            </w:pPr>
            <w:r>
              <w:t>Time allowed</w:t>
            </w:r>
          </w:p>
          <w:p w14:paraId="342BB9EC" w14:textId="77777777" w:rsidR="00B41436" w:rsidRDefault="00B41436" w:rsidP="00B41436">
            <w:pPr>
              <w:numPr>
                <w:ilvl w:val="0"/>
                <w:numId w:val="2"/>
              </w:numPr>
              <w:ind w:hanging="210"/>
            </w:pPr>
            <w:r>
              <w:t>Level of independence required</w:t>
            </w:r>
          </w:p>
          <w:p w14:paraId="0C8868D5" w14:textId="77777777" w:rsidR="00B41436" w:rsidRDefault="00B41436" w:rsidP="00B41436">
            <w:pPr>
              <w:numPr>
                <w:ilvl w:val="0"/>
                <w:numId w:val="2"/>
              </w:numPr>
              <w:ind w:hanging="210"/>
            </w:pPr>
            <w:r>
              <w:t>Tiered centers, assignments, lessons, or products</w:t>
            </w:r>
          </w:p>
          <w:p w14:paraId="682A5B8A" w14:textId="77777777" w:rsidR="00B41436" w:rsidRDefault="00B41436" w:rsidP="00B41436">
            <w:pPr>
              <w:numPr>
                <w:ilvl w:val="0"/>
                <w:numId w:val="2"/>
              </w:numPr>
              <w:ind w:hanging="210"/>
            </w:pPr>
            <w:r>
              <w:t>Provide appropriate leveled reading materials</w:t>
            </w:r>
          </w:p>
          <w:p w14:paraId="3C06A4C2" w14:textId="77777777" w:rsidR="00B41436" w:rsidRDefault="00B41436" w:rsidP="00B41436">
            <w:pPr>
              <w:numPr>
                <w:ilvl w:val="0"/>
                <w:numId w:val="2"/>
              </w:numPr>
              <w:ind w:hanging="210"/>
            </w:pPr>
            <w:r>
              <w:t>Deliver the content in “chunks”</w:t>
            </w:r>
          </w:p>
          <w:p w14:paraId="65EB8855" w14:textId="77777777" w:rsidR="00B41436" w:rsidRDefault="00B41436" w:rsidP="00B41436">
            <w:pPr>
              <w:numPr>
                <w:ilvl w:val="0"/>
                <w:numId w:val="2"/>
              </w:numPr>
              <w:ind w:hanging="210"/>
            </w:pPr>
            <w:r>
              <w:t>Varied texts and supplementary materials</w:t>
            </w:r>
          </w:p>
          <w:p w14:paraId="17DA0743" w14:textId="77777777" w:rsidR="00B41436" w:rsidRDefault="00B41436" w:rsidP="00B41436">
            <w:pPr>
              <w:numPr>
                <w:ilvl w:val="0"/>
                <w:numId w:val="2"/>
              </w:numPr>
              <w:ind w:hanging="210"/>
            </w:pPr>
            <w:r>
              <w:t>Use technology, if available and appropriate</w:t>
            </w:r>
          </w:p>
          <w:p w14:paraId="22555BC6" w14:textId="77777777" w:rsidR="00B41436" w:rsidRDefault="00B41436" w:rsidP="00B41436">
            <w:pPr>
              <w:numPr>
                <w:ilvl w:val="0"/>
                <w:numId w:val="2"/>
              </w:numPr>
              <w:ind w:hanging="210"/>
            </w:pPr>
            <w:r>
              <w:t>Varied homework and products</w:t>
            </w:r>
          </w:p>
          <w:p w14:paraId="3FAE8AE1" w14:textId="77777777" w:rsidR="00B41436" w:rsidRDefault="00B41436" w:rsidP="00B41436">
            <w:pPr>
              <w:numPr>
                <w:ilvl w:val="0"/>
                <w:numId w:val="2"/>
              </w:numPr>
              <w:ind w:hanging="210"/>
            </w:pPr>
            <w:r>
              <w:t>Varied questioning strategies</w:t>
            </w:r>
          </w:p>
          <w:p w14:paraId="2612AC50" w14:textId="77777777" w:rsidR="00B41436" w:rsidRDefault="00B41436" w:rsidP="00B41436">
            <w:pPr>
              <w:numPr>
                <w:ilvl w:val="0"/>
                <w:numId w:val="2"/>
              </w:numPr>
              <w:ind w:hanging="210"/>
            </w:pPr>
            <w:r>
              <w:t>Provide background knowledge</w:t>
            </w:r>
          </w:p>
          <w:p w14:paraId="356932FC" w14:textId="77777777" w:rsidR="00B41436" w:rsidRDefault="00B41436" w:rsidP="00B41436">
            <w:pPr>
              <w:numPr>
                <w:ilvl w:val="0"/>
                <w:numId w:val="2"/>
              </w:numPr>
              <w:ind w:hanging="210"/>
            </w:pPr>
            <w:r>
              <w:t>Define key vocabulary, multiple-meaning words, and figurative language.</w:t>
            </w:r>
          </w:p>
          <w:p w14:paraId="1FD5B0AF" w14:textId="77777777" w:rsidR="00B41436" w:rsidRDefault="00B41436" w:rsidP="00B41436">
            <w:pPr>
              <w:numPr>
                <w:ilvl w:val="0"/>
                <w:numId w:val="2"/>
              </w:numPr>
              <w:ind w:hanging="210"/>
            </w:pPr>
            <w:r>
              <w:t>Use audio and visual supports, if available and appropriate</w:t>
            </w:r>
          </w:p>
          <w:p w14:paraId="63E7F9D2" w14:textId="77777777" w:rsidR="00B41436" w:rsidRDefault="00B41436" w:rsidP="00B41436">
            <w:pPr>
              <w:numPr>
                <w:ilvl w:val="0"/>
                <w:numId w:val="2"/>
              </w:numPr>
              <w:ind w:hanging="210"/>
            </w:pPr>
            <w:r>
              <w:t>Provide multiple learning opportunities to reinforce key concepts and vocabulary</w:t>
            </w:r>
          </w:p>
          <w:p w14:paraId="5567DBBB" w14:textId="77777777" w:rsidR="00B41436" w:rsidRDefault="00B41436" w:rsidP="00B41436">
            <w:pPr>
              <w:numPr>
                <w:ilvl w:val="0"/>
                <w:numId w:val="2"/>
              </w:numPr>
              <w:ind w:hanging="210"/>
            </w:pPr>
            <w:r>
              <w:t>Meet with small groups to reteach idea/skill</w:t>
            </w:r>
          </w:p>
          <w:p w14:paraId="0C658B19" w14:textId="77777777" w:rsidR="00B41436" w:rsidRDefault="00B41436" w:rsidP="00B41436">
            <w:pPr>
              <w:numPr>
                <w:ilvl w:val="0"/>
                <w:numId w:val="2"/>
              </w:numPr>
              <w:ind w:hanging="210"/>
            </w:pPr>
            <w:r>
              <w:t>Provide cross-content application of concepts</w:t>
            </w:r>
          </w:p>
          <w:p w14:paraId="2E9602B8" w14:textId="77777777" w:rsidR="00B41436" w:rsidRDefault="00B41436" w:rsidP="00B41436">
            <w:pPr>
              <w:numPr>
                <w:ilvl w:val="0"/>
                <w:numId w:val="2"/>
              </w:numPr>
              <w:ind w:hanging="210"/>
            </w:pPr>
            <w:r>
              <w:t>Ability to work at their own pace</w:t>
            </w:r>
          </w:p>
          <w:p w14:paraId="4BF30F01" w14:textId="77777777" w:rsidR="00B41436" w:rsidRDefault="00B41436" w:rsidP="00B41436">
            <w:pPr>
              <w:numPr>
                <w:ilvl w:val="0"/>
                <w:numId w:val="2"/>
              </w:numPr>
              <w:ind w:hanging="210"/>
            </w:pPr>
            <w:r>
              <w:t>Present ideas using auditory, visual, kinesthetic, &amp; tactile means</w:t>
            </w:r>
          </w:p>
          <w:p w14:paraId="4693821D" w14:textId="77777777" w:rsidR="00B41436" w:rsidRDefault="00B41436" w:rsidP="00B41436">
            <w:pPr>
              <w:numPr>
                <w:ilvl w:val="0"/>
                <w:numId w:val="2"/>
              </w:numPr>
              <w:ind w:hanging="210"/>
            </w:pPr>
            <w:r>
              <w:t>Provide graphic organizers and/or highlighted materials</w:t>
            </w:r>
          </w:p>
          <w:p w14:paraId="23F369D4" w14:textId="77777777" w:rsidR="00B41436" w:rsidRDefault="00B41436" w:rsidP="00B41436">
            <w:pPr>
              <w:numPr>
                <w:ilvl w:val="0"/>
                <w:numId w:val="2"/>
              </w:numPr>
              <w:ind w:hanging="210"/>
            </w:pPr>
            <w:r>
              <w:t>Strategy and flexible groups based on formative assessment</w:t>
            </w:r>
          </w:p>
          <w:p w14:paraId="1996B295" w14:textId="1B1ED135" w:rsidR="00B41436" w:rsidRPr="00B41436" w:rsidRDefault="00B41436" w:rsidP="00B41436">
            <w:pPr>
              <w:numPr>
                <w:ilvl w:val="0"/>
                <w:numId w:val="2"/>
              </w:numPr>
              <w:spacing w:after="240"/>
              <w:ind w:hanging="210"/>
            </w:pPr>
            <w:r>
              <w:t>Differentiated checklists and rubrics, if available and appropriate</w:t>
            </w:r>
          </w:p>
          <w:p w14:paraId="454DCE87" w14:textId="77777777" w:rsidR="00B41436" w:rsidRDefault="00B41436" w:rsidP="00C37FB2">
            <w:pPr>
              <w:spacing w:before="240" w:after="240"/>
            </w:pPr>
            <w:r>
              <w:rPr>
                <w:u w:val="single"/>
              </w:rPr>
              <w:t>Differentiation Strategies for Gifted and Talented Students</w:t>
            </w:r>
          </w:p>
          <w:p w14:paraId="54F8E70F" w14:textId="77777777" w:rsidR="00B41436" w:rsidRDefault="00B41436" w:rsidP="00B41436">
            <w:pPr>
              <w:numPr>
                <w:ilvl w:val="0"/>
                <w:numId w:val="3"/>
              </w:numPr>
              <w:spacing w:before="240"/>
              <w:ind w:hanging="210"/>
            </w:pPr>
            <w:r>
              <w:t>Increase the level of complexity</w:t>
            </w:r>
          </w:p>
          <w:p w14:paraId="6BC5185E" w14:textId="77777777" w:rsidR="00B41436" w:rsidRDefault="00B41436" w:rsidP="00B41436">
            <w:pPr>
              <w:numPr>
                <w:ilvl w:val="0"/>
                <w:numId w:val="3"/>
              </w:numPr>
              <w:ind w:hanging="210"/>
            </w:pPr>
            <w:r>
              <w:t>Decrease scaffolding</w:t>
            </w:r>
          </w:p>
          <w:p w14:paraId="0344B9E6" w14:textId="77777777" w:rsidR="00B41436" w:rsidRDefault="00B41436" w:rsidP="00B41436">
            <w:pPr>
              <w:numPr>
                <w:ilvl w:val="0"/>
                <w:numId w:val="3"/>
              </w:numPr>
              <w:ind w:hanging="210"/>
            </w:pPr>
            <w:r>
              <w:t>Variety of finished products</w:t>
            </w:r>
          </w:p>
          <w:p w14:paraId="7E9C67D2" w14:textId="77777777" w:rsidR="00B41436" w:rsidRDefault="00B41436" w:rsidP="00B41436">
            <w:pPr>
              <w:numPr>
                <w:ilvl w:val="0"/>
                <w:numId w:val="3"/>
              </w:numPr>
              <w:ind w:hanging="210"/>
            </w:pPr>
            <w:r>
              <w:t>Allow for greater independence</w:t>
            </w:r>
          </w:p>
          <w:p w14:paraId="5147D721" w14:textId="77777777" w:rsidR="00B41436" w:rsidRDefault="00B41436" w:rsidP="00B41436">
            <w:pPr>
              <w:numPr>
                <w:ilvl w:val="0"/>
                <w:numId w:val="3"/>
              </w:numPr>
              <w:ind w:hanging="210"/>
            </w:pPr>
            <w:r>
              <w:t>Learning stations, interest groups</w:t>
            </w:r>
          </w:p>
          <w:p w14:paraId="4C14F6DD" w14:textId="77777777" w:rsidR="00B41436" w:rsidRDefault="00B41436" w:rsidP="00B41436">
            <w:pPr>
              <w:numPr>
                <w:ilvl w:val="0"/>
                <w:numId w:val="3"/>
              </w:numPr>
              <w:ind w:hanging="210"/>
            </w:pPr>
            <w:r>
              <w:t>Varied texts and supplementary materials</w:t>
            </w:r>
          </w:p>
          <w:p w14:paraId="5B4F4903" w14:textId="77777777" w:rsidR="00B41436" w:rsidRDefault="00B41436" w:rsidP="00B41436">
            <w:pPr>
              <w:numPr>
                <w:ilvl w:val="0"/>
                <w:numId w:val="3"/>
              </w:numPr>
              <w:ind w:hanging="210"/>
            </w:pPr>
            <w:r>
              <w:t>Use of technology</w:t>
            </w:r>
          </w:p>
          <w:p w14:paraId="0BB0D1EF" w14:textId="77777777" w:rsidR="00B41436" w:rsidRDefault="00B41436" w:rsidP="00B41436">
            <w:pPr>
              <w:numPr>
                <w:ilvl w:val="0"/>
                <w:numId w:val="3"/>
              </w:numPr>
              <w:ind w:hanging="210"/>
            </w:pPr>
            <w:r>
              <w:t>Flexibility in assignments</w:t>
            </w:r>
          </w:p>
          <w:p w14:paraId="19726923" w14:textId="77777777" w:rsidR="00B41436" w:rsidRDefault="00B41436" w:rsidP="00B41436">
            <w:pPr>
              <w:numPr>
                <w:ilvl w:val="0"/>
                <w:numId w:val="3"/>
              </w:numPr>
              <w:ind w:hanging="210"/>
            </w:pPr>
            <w:r>
              <w:t>Varied questioning strategies</w:t>
            </w:r>
          </w:p>
          <w:p w14:paraId="553816BD" w14:textId="77777777" w:rsidR="00B41436" w:rsidRDefault="00B41436" w:rsidP="00B41436">
            <w:pPr>
              <w:numPr>
                <w:ilvl w:val="0"/>
                <w:numId w:val="3"/>
              </w:numPr>
              <w:ind w:hanging="210"/>
            </w:pPr>
            <w:r>
              <w:t>Encourage research</w:t>
            </w:r>
          </w:p>
          <w:p w14:paraId="63CD453F" w14:textId="77777777" w:rsidR="00B41436" w:rsidRDefault="00B41436" w:rsidP="00B41436">
            <w:pPr>
              <w:numPr>
                <w:ilvl w:val="0"/>
                <w:numId w:val="3"/>
              </w:numPr>
              <w:ind w:hanging="210"/>
            </w:pPr>
            <w:r>
              <w:t>Strategy and flexible groups based on formative assessment or student choice</w:t>
            </w:r>
          </w:p>
          <w:p w14:paraId="54E67400" w14:textId="77777777" w:rsidR="00B41436" w:rsidRDefault="00B41436" w:rsidP="00B41436">
            <w:pPr>
              <w:numPr>
                <w:ilvl w:val="0"/>
                <w:numId w:val="3"/>
              </w:numPr>
              <w:ind w:hanging="210"/>
            </w:pPr>
            <w:r>
              <w:t>Acceleration within a unit of study</w:t>
            </w:r>
          </w:p>
          <w:p w14:paraId="27FD1658" w14:textId="77777777" w:rsidR="00B41436" w:rsidRDefault="00B41436" w:rsidP="00B41436">
            <w:pPr>
              <w:numPr>
                <w:ilvl w:val="0"/>
                <w:numId w:val="3"/>
              </w:numPr>
              <w:ind w:hanging="210"/>
            </w:pPr>
            <w:r>
              <w:t>Exposure to more advanced or complex concepts, abstractions, and materials</w:t>
            </w:r>
          </w:p>
          <w:p w14:paraId="334EE87D" w14:textId="77777777" w:rsidR="00B41436" w:rsidRDefault="00B41436" w:rsidP="00B41436">
            <w:pPr>
              <w:numPr>
                <w:ilvl w:val="0"/>
                <w:numId w:val="3"/>
              </w:numPr>
              <w:ind w:hanging="210"/>
            </w:pPr>
            <w:r>
              <w:t>Encourage students to move through content areas at their own pace</w:t>
            </w:r>
          </w:p>
          <w:p w14:paraId="7539D7ED" w14:textId="77777777" w:rsidR="00B41436" w:rsidRDefault="00B41436" w:rsidP="00B41436">
            <w:pPr>
              <w:numPr>
                <w:ilvl w:val="0"/>
                <w:numId w:val="3"/>
              </w:numPr>
              <w:ind w:hanging="210"/>
            </w:pPr>
            <w:r>
              <w:lastRenderedPageBreak/>
              <w:t>After mastery of a unit, provide students with more advanced learning activities, not more of the same activity</w:t>
            </w:r>
          </w:p>
          <w:p w14:paraId="46C12F53" w14:textId="400C3913" w:rsidR="00B41436" w:rsidRPr="00B41436" w:rsidRDefault="00B41436" w:rsidP="00B41436">
            <w:pPr>
              <w:numPr>
                <w:ilvl w:val="0"/>
                <w:numId w:val="3"/>
              </w:numPr>
              <w:spacing w:after="240"/>
              <w:ind w:hanging="210"/>
            </w:pPr>
            <w:r>
              <w:t>Present information using a thematic, broad-based, and integrative content, rather than just single-subject areas</w:t>
            </w:r>
          </w:p>
          <w:p w14:paraId="7C415EA3" w14:textId="77777777" w:rsidR="00B41436" w:rsidRDefault="00B41436" w:rsidP="00C37FB2">
            <w:pPr>
              <w:spacing w:before="240" w:after="240"/>
            </w:pPr>
            <w:r>
              <w:rPr>
                <w:u w:val="single"/>
              </w:rPr>
              <w:t>Differentiated Strategies for ELL Students</w:t>
            </w:r>
          </w:p>
          <w:p w14:paraId="72D88B19" w14:textId="77777777" w:rsidR="00B41436" w:rsidRDefault="00B41436" w:rsidP="00B41436">
            <w:pPr>
              <w:numPr>
                <w:ilvl w:val="0"/>
                <w:numId w:val="4"/>
              </w:numPr>
              <w:spacing w:before="240"/>
              <w:ind w:hanging="210"/>
            </w:pPr>
            <w:r>
              <w:t>Remove unnecessary materials, words, etc., that can distract from the content</w:t>
            </w:r>
          </w:p>
          <w:p w14:paraId="785D2FE5" w14:textId="77777777" w:rsidR="00B41436" w:rsidRDefault="00B41436" w:rsidP="00B41436">
            <w:pPr>
              <w:numPr>
                <w:ilvl w:val="0"/>
                <w:numId w:val="4"/>
              </w:numPr>
              <w:ind w:hanging="210"/>
            </w:pPr>
            <w:r>
              <w:t>Provide appropriate scaffolding</w:t>
            </w:r>
          </w:p>
          <w:p w14:paraId="2A036119" w14:textId="77777777" w:rsidR="00B41436" w:rsidRDefault="00B41436" w:rsidP="00B41436">
            <w:pPr>
              <w:numPr>
                <w:ilvl w:val="0"/>
                <w:numId w:val="4"/>
              </w:numPr>
              <w:ind w:hanging="210"/>
            </w:pPr>
            <w:r>
              <w:t>Limit the number of steps required for completion</w:t>
            </w:r>
          </w:p>
          <w:p w14:paraId="5EB0CE21" w14:textId="77777777" w:rsidR="00B41436" w:rsidRDefault="00B41436" w:rsidP="00B41436">
            <w:pPr>
              <w:numPr>
                <w:ilvl w:val="0"/>
                <w:numId w:val="4"/>
              </w:numPr>
              <w:ind w:hanging="210"/>
            </w:pPr>
            <w:r>
              <w:t>Gradually increase the level of independence required</w:t>
            </w:r>
          </w:p>
          <w:p w14:paraId="3FE09DDB" w14:textId="77777777" w:rsidR="00B41436" w:rsidRDefault="00B41436" w:rsidP="00B41436">
            <w:pPr>
              <w:numPr>
                <w:ilvl w:val="0"/>
                <w:numId w:val="4"/>
              </w:numPr>
              <w:ind w:hanging="210"/>
            </w:pPr>
            <w:r>
              <w:t>Tiered centers, assignments, lessons, or products</w:t>
            </w:r>
          </w:p>
          <w:p w14:paraId="2714BA8B" w14:textId="77777777" w:rsidR="00B41436" w:rsidRDefault="00B41436" w:rsidP="00B41436">
            <w:pPr>
              <w:numPr>
                <w:ilvl w:val="0"/>
                <w:numId w:val="4"/>
              </w:numPr>
              <w:ind w:hanging="210"/>
            </w:pPr>
            <w:r>
              <w:t>Provide appropriate leveled reading materials</w:t>
            </w:r>
          </w:p>
          <w:p w14:paraId="6145341F" w14:textId="77777777" w:rsidR="00B41436" w:rsidRDefault="00B41436" w:rsidP="00B41436">
            <w:pPr>
              <w:numPr>
                <w:ilvl w:val="0"/>
                <w:numId w:val="4"/>
              </w:numPr>
              <w:ind w:hanging="210"/>
            </w:pPr>
            <w:r>
              <w:t>Deliver the content in “chunks”</w:t>
            </w:r>
          </w:p>
          <w:p w14:paraId="36ED69FF" w14:textId="77777777" w:rsidR="00B41436" w:rsidRDefault="00B41436" w:rsidP="00B41436">
            <w:pPr>
              <w:numPr>
                <w:ilvl w:val="0"/>
                <w:numId w:val="4"/>
              </w:numPr>
              <w:ind w:hanging="210"/>
            </w:pPr>
            <w:r>
              <w:t>Varied texts and supplementary materials, including visuals</w:t>
            </w:r>
          </w:p>
          <w:p w14:paraId="4D082238" w14:textId="77777777" w:rsidR="00B41436" w:rsidRDefault="00B41436" w:rsidP="00B41436">
            <w:pPr>
              <w:numPr>
                <w:ilvl w:val="0"/>
                <w:numId w:val="4"/>
              </w:numPr>
              <w:ind w:hanging="210"/>
            </w:pPr>
            <w:r>
              <w:t>Use technology, if available and appropriate</w:t>
            </w:r>
          </w:p>
          <w:p w14:paraId="4C159C3A" w14:textId="77777777" w:rsidR="00B41436" w:rsidRDefault="00B41436" w:rsidP="00B41436">
            <w:pPr>
              <w:numPr>
                <w:ilvl w:val="0"/>
                <w:numId w:val="4"/>
              </w:numPr>
              <w:ind w:hanging="210"/>
            </w:pPr>
            <w:r>
              <w:t>Differentiate homework and products</w:t>
            </w:r>
          </w:p>
          <w:p w14:paraId="74174DC2" w14:textId="77777777" w:rsidR="00B41436" w:rsidRDefault="00B41436" w:rsidP="00B41436">
            <w:pPr>
              <w:numPr>
                <w:ilvl w:val="0"/>
                <w:numId w:val="4"/>
              </w:numPr>
              <w:ind w:hanging="210"/>
            </w:pPr>
            <w:r>
              <w:t>Varied questioning strategies</w:t>
            </w:r>
          </w:p>
          <w:p w14:paraId="3D0F12DF" w14:textId="77777777" w:rsidR="00B41436" w:rsidRDefault="00B41436" w:rsidP="00B41436">
            <w:pPr>
              <w:numPr>
                <w:ilvl w:val="0"/>
                <w:numId w:val="4"/>
              </w:numPr>
              <w:ind w:hanging="210"/>
            </w:pPr>
            <w:r>
              <w:t>Provide background knowledge</w:t>
            </w:r>
          </w:p>
          <w:p w14:paraId="0653D78C" w14:textId="77777777" w:rsidR="00B41436" w:rsidRDefault="00B41436" w:rsidP="00B41436">
            <w:pPr>
              <w:numPr>
                <w:ilvl w:val="0"/>
                <w:numId w:val="4"/>
              </w:numPr>
              <w:ind w:hanging="210"/>
            </w:pPr>
            <w:r>
              <w:t>Define key vocabulary, multiple-meaning words, and figurative language.</w:t>
            </w:r>
          </w:p>
          <w:p w14:paraId="5980C3DD" w14:textId="77777777" w:rsidR="00B41436" w:rsidRDefault="00B41436" w:rsidP="00B41436">
            <w:pPr>
              <w:numPr>
                <w:ilvl w:val="0"/>
                <w:numId w:val="4"/>
              </w:numPr>
              <w:ind w:hanging="210"/>
            </w:pPr>
            <w:r>
              <w:t>Use audio and visual supports, if available and appropriate</w:t>
            </w:r>
          </w:p>
          <w:p w14:paraId="3BE6E35B" w14:textId="77777777" w:rsidR="00B41436" w:rsidRDefault="00B41436" w:rsidP="00B41436">
            <w:pPr>
              <w:numPr>
                <w:ilvl w:val="0"/>
                <w:numId w:val="4"/>
              </w:numPr>
              <w:ind w:hanging="210"/>
            </w:pPr>
            <w:r>
              <w:t>Provide multiple learning opportunities to reinforce key concepts and vocabulary</w:t>
            </w:r>
          </w:p>
          <w:p w14:paraId="23ACED62" w14:textId="77777777" w:rsidR="00B41436" w:rsidRDefault="00B41436" w:rsidP="00B41436">
            <w:pPr>
              <w:numPr>
                <w:ilvl w:val="0"/>
                <w:numId w:val="4"/>
              </w:numPr>
              <w:ind w:hanging="210"/>
            </w:pPr>
            <w:r>
              <w:t>Meet with small groups to reteach idea/skill</w:t>
            </w:r>
          </w:p>
          <w:p w14:paraId="3C1B7B7A" w14:textId="77777777" w:rsidR="00B41436" w:rsidRDefault="00B41436" w:rsidP="00B41436">
            <w:pPr>
              <w:numPr>
                <w:ilvl w:val="0"/>
                <w:numId w:val="4"/>
              </w:numPr>
              <w:ind w:hanging="210"/>
            </w:pPr>
            <w:r>
              <w:t>Provide cross-content application of concepts</w:t>
            </w:r>
          </w:p>
          <w:p w14:paraId="055CDDFA" w14:textId="77777777" w:rsidR="00B41436" w:rsidRDefault="00B41436" w:rsidP="00B41436">
            <w:pPr>
              <w:numPr>
                <w:ilvl w:val="0"/>
                <w:numId w:val="4"/>
              </w:numPr>
              <w:ind w:hanging="210"/>
            </w:pPr>
            <w:r>
              <w:t>Allow students to work at their own pace</w:t>
            </w:r>
          </w:p>
          <w:p w14:paraId="56BC6D73" w14:textId="77777777" w:rsidR="00B41436" w:rsidRDefault="00B41436" w:rsidP="00B41436">
            <w:pPr>
              <w:numPr>
                <w:ilvl w:val="0"/>
                <w:numId w:val="4"/>
              </w:numPr>
              <w:ind w:hanging="210"/>
            </w:pPr>
            <w:r>
              <w:t>Presenting ideas through auditory, visual, kinesthetic, &amp; tactile means</w:t>
            </w:r>
          </w:p>
          <w:p w14:paraId="15BFC65F" w14:textId="77777777" w:rsidR="00B41436" w:rsidRDefault="00B41436" w:rsidP="00B41436">
            <w:pPr>
              <w:numPr>
                <w:ilvl w:val="0"/>
                <w:numId w:val="4"/>
              </w:numPr>
              <w:ind w:hanging="210"/>
            </w:pPr>
            <w:r>
              <w:t>Role play</w:t>
            </w:r>
          </w:p>
          <w:p w14:paraId="7929EC12" w14:textId="77777777" w:rsidR="00B41436" w:rsidRDefault="00B41436" w:rsidP="00B41436">
            <w:pPr>
              <w:numPr>
                <w:ilvl w:val="0"/>
                <w:numId w:val="4"/>
              </w:numPr>
              <w:ind w:hanging="210"/>
            </w:pPr>
            <w:r>
              <w:t>Provide graphic organizers, highlighted materials</w:t>
            </w:r>
          </w:p>
          <w:p w14:paraId="58526C45" w14:textId="77777777" w:rsidR="00B41436" w:rsidRDefault="00B41436" w:rsidP="00B41436">
            <w:pPr>
              <w:numPr>
                <w:ilvl w:val="0"/>
                <w:numId w:val="4"/>
              </w:numPr>
              <w:spacing w:after="240"/>
              <w:ind w:hanging="210"/>
            </w:pPr>
            <w:r>
              <w:t>Strategy and flexible groups based on formative assessment</w:t>
            </w:r>
          </w:p>
          <w:p w14:paraId="2903DF68" w14:textId="77777777" w:rsidR="00B41436" w:rsidRDefault="00B41436" w:rsidP="00C37FB2">
            <w:pPr>
              <w:spacing w:before="240" w:after="240"/>
            </w:pPr>
          </w:p>
          <w:p w14:paraId="149E528E" w14:textId="77777777" w:rsidR="00B41436" w:rsidRDefault="00B41436" w:rsidP="00C37FB2">
            <w:pPr>
              <w:spacing w:before="240" w:after="240"/>
            </w:pPr>
            <w:r>
              <w:rPr>
                <w:u w:val="single"/>
              </w:rPr>
              <w:t>Differentiation Strategies for At Risk Students</w:t>
            </w:r>
          </w:p>
          <w:p w14:paraId="18D1C6CA" w14:textId="77777777" w:rsidR="00B41436" w:rsidRDefault="00B41436" w:rsidP="00B41436">
            <w:pPr>
              <w:numPr>
                <w:ilvl w:val="0"/>
                <w:numId w:val="5"/>
              </w:numPr>
              <w:spacing w:before="240"/>
              <w:ind w:hanging="210"/>
            </w:pPr>
            <w:r>
              <w:t>Remove unnecessary materials, words, etc., that can distract from the content</w:t>
            </w:r>
          </w:p>
          <w:p w14:paraId="42C3E583" w14:textId="77777777" w:rsidR="00B41436" w:rsidRDefault="00B41436" w:rsidP="00B41436">
            <w:pPr>
              <w:numPr>
                <w:ilvl w:val="0"/>
                <w:numId w:val="5"/>
              </w:numPr>
              <w:ind w:hanging="210"/>
            </w:pPr>
            <w:r>
              <w:t>Provide appropriate scaffolding</w:t>
            </w:r>
          </w:p>
          <w:p w14:paraId="704899EB" w14:textId="77777777" w:rsidR="00B41436" w:rsidRDefault="00B41436" w:rsidP="00B41436">
            <w:pPr>
              <w:numPr>
                <w:ilvl w:val="0"/>
                <w:numId w:val="5"/>
              </w:numPr>
              <w:ind w:hanging="210"/>
            </w:pPr>
            <w:r>
              <w:t>Limit the number of steps required for completion</w:t>
            </w:r>
          </w:p>
          <w:p w14:paraId="2C45C994" w14:textId="77777777" w:rsidR="00B41436" w:rsidRDefault="00B41436" w:rsidP="00B41436">
            <w:pPr>
              <w:numPr>
                <w:ilvl w:val="0"/>
                <w:numId w:val="5"/>
              </w:numPr>
              <w:ind w:hanging="210"/>
            </w:pPr>
            <w:r>
              <w:t>Gradually increase the level of independence required</w:t>
            </w:r>
          </w:p>
          <w:p w14:paraId="0C52FA53" w14:textId="77777777" w:rsidR="00B41436" w:rsidRDefault="00B41436" w:rsidP="00B41436">
            <w:pPr>
              <w:numPr>
                <w:ilvl w:val="0"/>
                <w:numId w:val="5"/>
              </w:numPr>
              <w:ind w:hanging="210"/>
            </w:pPr>
            <w:r>
              <w:t>Tiered centers, assignments, lessons, or products</w:t>
            </w:r>
          </w:p>
          <w:p w14:paraId="665A0789" w14:textId="77777777" w:rsidR="00B41436" w:rsidRDefault="00B41436" w:rsidP="00B41436">
            <w:pPr>
              <w:numPr>
                <w:ilvl w:val="0"/>
                <w:numId w:val="5"/>
              </w:numPr>
              <w:ind w:hanging="210"/>
            </w:pPr>
            <w:r>
              <w:t>Provide appropriate leveled reading materials</w:t>
            </w:r>
          </w:p>
          <w:p w14:paraId="26DFF441" w14:textId="77777777" w:rsidR="00B41436" w:rsidRDefault="00B41436" w:rsidP="00B41436">
            <w:pPr>
              <w:numPr>
                <w:ilvl w:val="0"/>
                <w:numId w:val="5"/>
              </w:numPr>
              <w:ind w:hanging="210"/>
            </w:pPr>
            <w:r>
              <w:t>Deliver the content in “chunks”</w:t>
            </w:r>
          </w:p>
          <w:p w14:paraId="78AA2126" w14:textId="77777777" w:rsidR="00B41436" w:rsidRDefault="00B41436" w:rsidP="00B41436">
            <w:pPr>
              <w:numPr>
                <w:ilvl w:val="0"/>
                <w:numId w:val="5"/>
              </w:numPr>
              <w:ind w:hanging="210"/>
            </w:pPr>
            <w:r>
              <w:t>Varied texts and supplementary materials</w:t>
            </w:r>
          </w:p>
          <w:p w14:paraId="31C6B035" w14:textId="77777777" w:rsidR="00B41436" w:rsidRDefault="00B41436" w:rsidP="00B41436">
            <w:pPr>
              <w:numPr>
                <w:ilvl w:val="0"/>
                <w:numId w:val="5"/>
              </w:numPr>
              <w:ind w:hanging="210"/>
            </w:pPr>
            <w:r>
              <w:t>Use technology, if available and appropriate</w:t>
            </w:r>
          </w:p>
          <w:p w14:paraId="2E62AF68" w14:textId="77777777" w:rsidR="00B41436" w:rsidRDefault="00B41436" w:rsidP="00B41436">
            <w:pPr>
              <w:numPr>
                <w:ilvl w:val="0"/>
                <w:numId w:val="5"/>
              </w:numPr>
              <w:ind w:hanging="210"/>
            </w:pPr>
            <w:r>
              <w:t>Differentiate homework and products</w:t>
            </w:r>
          </w:p>
          <w:p w14:paraId="1AEFED91" w14:textId="77777777" w:rsidR="00B41436" w:rsidRDefault="00B41436" w:rsidP="00B41436">
            <w:pPr>
              <w:numPr>
                <w:ilvl w:val="0"/>
                <w:numId w:val="5"/>
              </w:numPr>
              <w:ind w:hanging="210"/>
            </w:pPr>
            <w:r>
              <w:t>Varied questioning strategies</w:t>
            </w:r>
          </w:p>
          <w:p w14:paraId="0179A3C7" w14:textId="77777777" w:rsidR="00B41436" w:rsidRDefault="00B41436" w:rsidP="00B41436">
            <w:pPr>
              <w:numPr>
                <w:ilvl w:val="0"/>
                <w:numId w:val="5"/>
              </w:numPr>
              <w:ind w:hanging="210"/>
            </w:pPr>
            <w:r>
              <w:t>Provide background knowledge</w:t>
            </w:r>
          </w:p>
          <w:p w14:paraId="328CC370" w14:textId="77777777" w:rsidR="00B41436" w:rsidRDefault="00B41436" w:rsidP="00B41436">
            <w:pPr>
              <w:numPr>
                <w:ilvl w:val="0"/>
                <w:numId w:val="5"/>
              </w:numPr>
              <w:ind w:hanging="210"/>
            </w:pPr>
            <w:r>
              <w:t>Define key vocabulary, multiple-meaning words, and figurative language</w:t>
            </w:r>
          </w:p>
          <w:p w14:paraId="5D3277BA" w14:textId="77777777" w:rsidR="00B41436" w:rsidRDefault="00B41436" w:rsidP="00B41436">
            <w:pPr>
              <w:numPr>
                <w:ilvl w:val="0"/>
                <w:numId w:val="5"/>
              </w:numPr>
              <w:ind w:hanging="210"/>
            </w:pPr>
            <w:r>
              <w:t>Use audio and visual supports, if available and appropriate</w:t>
            </w:r>
          </w:p>
          <w:p w14:paraId="74281051" w14:textId="77777777" w:rsidR="00B41436" w:rsidRDefault="00B41436" w:rsidP="00B41436">
            <w:pPr>
              <w:numPr>
                <w:ilvl w:val="0"/>
                <w:numId w:val="5"/>
              </w:numPr>
              <w:ind w:hanging="210"/>
            </w:pPr>
            <w:r>
              <w:t>Provide multiple learning opportunities to reinforce key concepts and vocabulary</w:t>
            </w:r>
          </w:p>
          <w:p w14:paraId="4006F19B" w14:textId="77777777" w:rsidR="00B41436" w:rsidRDefault="00B41436" w:rsidP="00B41436">
            <w:pPr>
              <w:numPr>
                <w:ilvl w:val="0"/>
                <w:numId w:val="5"/>
              </w:numPr>
              <w:ind w:hanging="210"/>
            </w:pPr>
            <w:r>
              <w:lastRenderedPageBreak/>
              <w:t>Meet with small groups to reteach idea/skill</w:t>
            </w:r>
          </w:p>
          <w:p w14:paraId="656F9CA6" w14:textId="77777777" w:rsidR="00B41436" w:rsidRDefault="00B41436" w:rsidP="00B41436">
            <w:pPr>
              <w:numPr>
                <w:ilvl w:val="0"/>
                <w:numId w:val="5"/>
              </w:numPr>
              <w:ind w:hanging="210"/>
            </w:pPr>
            <w:r>
              <w:t>Provide cross-content application of concepts</w:t>
            </w:r>
          </w:p>
          <w:p w14:paraId="05D9883D" w14:textId="77777777" w:rsidR="00B41436" w:rsidRDefault="00B41436" w:rsidP="00B41436">
            <w:pPr>
              <w:numPr>
                <w:ilvl w:val="0"/>
                <w:numId w:val="5"/>
              </w:numPr>
              <w:ind w:hanging="210"/>
            </w:pPr>
            <w:r>
              <w:t>Presenting ideas through auditory, visual, kinesthetic, &amp; tactile means</w:t>
            </w:r>
          </w:p>
          <w:p w14:paraId="054C5046" w14:textId="77777777" w:rsidR="00B41436" w:rsidRDefault="00B41436" w:rsidP="00B41436">
            <w:pPr>
              <w:numPr>
                <w:ilvl w:val="0"/>
                <w:numId w:val="5"/>
              </w:numPr>
              <w:ind w:hanging="210"/>
            </w:pPr>
            <w:r>
              <w:t>Provide graphic organizers and/or highlighted materials</w:t>
            </w:r>
          </w:p>
          <w:p w14:paraId="75E85ECB" w14:textId="0CCFACE5" w:rsidR="00B41436" w:rsidRPr="00B41436" w:rsidRDefault="00B41436" w:rsidP="00B41436">
            <w:pPr>
              <w:numPr>
                <w:ilvl w:val="0"/>
                <w:numId w:val="5"/>
              </w:numPr>
              <w:spacing w:after="240"/>
              <w:ind w:hanging="210"/>
            </w:pPr>
            <w:r>
              <w:t>Strategy and flexible groups based on formative assessment</w:t>
            </w:r>
          </w:p>
          <w:p w14:paraId="6E899BB0" w14:textId="77777777" w:rsidR="00B41436" w:rsidRDefault="00B41436" w:rsidP="00C37FB2">
            <w:pPr>
              <w:spacing w:before="240" w:after="240"/>
            </w:pPr>
            <w:r>
              <w:rPr>
                <w:b/>
                <w:bCs/>
              </w:rPr>
              <w:t>504 Plans</w:t>
            </w:r>
          </w:p>
          <w:p w14:paraId="30269837" w14:textId="77777777" w:rsidR="00B41436" w:rsidRDefault="00B41436" w:rsidP="00C37FB2">
            <w:pPr>
              <w:spacing w:before="240" w:after="240"/>
            </w:pPr>
            <w:r>
              <w:t>Students can qualify for 504 plans if they have physical or mental impairments that affect or limit any of their abilities to:</w:t>
            </w:r>
          </w:p>
          <w:p w14:paraId="53AA3166" w14:textId="77777777" w:rsidR="00B41436" w:rsidRDefault="00B41436" w:rsidP="00B41436">
            <w:pPr>
              <w:numPr>
                <w:ilvl w:val="0"/>
                <w:numId w:val="1"/>
              </w:numPr>
              <w:spacing w:before="240"/>
              <w:ind w:hanging="210"/>
            </w:pPr>
            <w:r>
              <w:t>walk, breathe, eat, or sleep</w:t>
            </w:r>
          </w:p>
          <w:p w14:paraId="4335F178" w14:textId="77777777" w:rsidR="00B41436" w:rsidRDefault="00B41436" w:rsidP="00B41436">
            <w:pPr>
              <w:numPr>
                <w:ilvl w:val="0"/>
                <w:numId w:val="1"/>
              </w:numPr>
              <w:ind w:hanging="210"/>
            </w:pPr>
            <w:r>
              <w:t>communicate, see, hear, or speak</w:t>
            </w:r>
          </w:p>
          <w:p w14:paraId="077D5327" w14:textId="77777777" w:rsidR="00B41436" w:rsidRDefault="00B41436" w:rsidP="00B41436">
            <w:pPr>
              <w:numPr>
                <w:ilvl w:val="0"/>
                <w:numId w:val="1"/>
              </w:numPr>
              <w:ind w:hanging="210"/>
            </w:pPr>
            <w:r>
              <w:t>read, concentrate, think, or learn</w:t>
            </w:r>
          </w:p>
          <w:p w14:paraId="2533F67B" w14:textId="17AF4111" w:rsidR="00B41436" w:rsidRPr="00B41436" w:rsidRDefault="00B41436" w:rsidP="00B41436">
            <w:pPr>
              <w:numPr>
                <w:ilvl w:val="0"/>
                <w:numId w:val="1"/>
              </w:numPr>
              <w:spacing w:after="240"/>
              <w:ind w:hanging="210"/>
            </w:pPr>
            <w:r>
              <w:t>stand, bend, lift, or work</w:t>
            </w:r>
          </w:p>
          <w:p w14:paraId="558394EA" w14:textId="77777777" w:rsidR="00B41436" w:rsidRDefault="00B41436" w:rsidP="00C37FB2">
            <w:pPr>
              <w:spacing w:before="240" w:after="240"/>
            </w:pPr>
            <w:r>
              <w:t>Examples of accommodations in 504 plans include:</w:t>
            </w:r>
          </w:p>
          <w:p w14:paraId="33F4B2BF" w14:textId="77777777" w:rsidR="00B41436" w:rsidRDefault="00B41436" w:rsidP="00B41436">
            <w:pPr>
              <w:numPr>
                <w:ilvl w:val="0"/>
                <w:numId w:val="6"/>
              </w:numPr>
              <w:spacing w:before="240"/>
              <w:ind w:hanging="210"/>
            </w:pPr>
            <w:r>
              <w:t>preferential seating</w:t>
            </w:r>
          </w:p>
          <w:p w14:paraId="4D7A05C7" w14:textId="77777777" w:rsidR="00B41436" w:rsidRDefault="00B41436" w:rsidP="00B41436">
            <w:pPr>
              <w:numPr>
                <w:ilvl w:val="0"/>
                <w:numId w:val="6"/>
              </w:numPr>
              <w:ind w:hanging="210"/>
            </w:pPr>
            <w:r>
              <w:t>extended time on tests and assignments</w:t>
            </w:r>
          </w:p>
          <w:p w14:paraId="5D3C8C91" w14:textId="77777777" w:rsidR="00B41436" w:rsidRDefault="00B41436" w:rsidP="00B41436">
            <w:pPr>
              <w:numPr>
                <w:ilvl w:val="0"/>
                <w:numId w:val="6"/>
              </w:numPr>
              <w:ind w:hanging="210"/>
            </w:pPr>
            <w:r>
              <w:t>reduced homework or classwork</w:t>
            </w:r>
          </w:p>
          <w:p w14:paraId="76E97861" w14:textId="77777777" w:rsidR="00B41436" w:rsidRDefault="00B41436" w:rsidP="00B41436">
            <w:pPr>
              <w:numPr>
                <w:ilvl w:val="0"/>
                <w:numId w:val="6"/>
              </w:numPr>
              <w:ind w:hanging="210"/>
            </w:pPr>
            <w:r>
              <w:t>verbal, visual, or technology aids</w:t>
            </w:r>
          </w:p>
          <w:p w14:paraId="75BC1C0B" w14:textId="77777777" w:rsidR="00B41436" w:rsidRDefault="00B41436" w:rsidP="00B41436">
            <w:pPr>
              <w:numPr>
                <w:ilvl w:val="0"/>
                <w:numId w:val="6"/>
              </w:numPr>
              <w:ind w:hanging="210"/>
            </w:pPr>
            <w:r>
              <w:t>modified textbooks or audio-video materials</w:t>
            </w:r>
          </w:p>
          <w:p w14:paraId="4C8CC71C" w14:textId="77777777" w:rsidR="00B41436" w:rsidRDefault="00B41436" w:rsidP="00B41436">
            <w:pPr>
              <w:numPr>
                <w:ilvl w:val="0"/>
                <w:numId w:val="6"/>
              </w:numPr>
              <w:ind w:hanging="210"/>
            </w:pPr>
            <w:r>
              <w:t>behavior management support</w:t>
            </w:r>
          </w:p>
          <w:p w14:paraId="4FBF536A" w14:textId="77777777" w:rsidR="00B41436" w:rsidRDefault="00B41436" w:rsidP="00B41436">
            <w:pPr>
              <w:numPr>
                <w:ilvl w:val="0"/>
                <w:numId w:val="6"/>
              </w:numPr>
              <w:ind w:hanging="210"/>
            </w:pPr>
            <w:r>
              <w:t>adjusted class schedules or grading</w:t>
            </w:r>
          </w:p>
          <w:p w14:paraId="79EFE5F7" w14:textId="77777777" w:rsidR="00B41436" w:rsidRDefault="00B41436" w:rsidP="00B41436">
            <w:pPr>
              <w:numPr>
                <w:ilvl w:val="0"/>
                <w:numId w:val="6"/>
              </w:numPr>
              <w:ind w:hanging="210"/>
            </w:pPr>
            <w:r>
              <w:t>verbal testing</w:t>
            </w:r>
          </w:p>
          <w:p w14:paraId="03563A7B" w14:textId="77777777" w:rsidR="00B41436" w:rsidRDefault="00B41436" w:rsidP="00B41436">
            <w:pPr>
              <w:numPr>
                <w:ilvl w:val="0"/>
                <w:numId w:val="6"/>
              </w:numPr>
              <w:ind w:hanging="210"/>
            </w:pPr>
            <w:r>
              <w:t>excused lateness, absence, or missed classwork</w:t>
            </w:r>
          </w:p>
          <w:p w14:paraId="1E0E3D01" w14:textId="77777777" w:rsidR="00B41436" w:rsidRDefault="00B41436" w:rsidP="00B41436">
            <w:pPr>
              <w:numPr>
                <w:ilvl w:val="0"/>
                <w:numId w:val="6"/>
              </w:numPr>
              <w:ind w:hanging="210"/>
            </w:pPr>
            <w:r>
              <w:t>pre-approved nurse's office visits and accompaniment to visits</w:t>
            </w:r>
          </w:p>
          <w:p w14:paraId="23470B4F" w14:textId="77777777" w:rsidR="00B41436" w:rsidRDefault="00B41436" w:rsidP="00B41436">
            <w:pPr>
              <w:numPr>
                <w:ilvl w:val="0"/>
                <w:numId w:val="6"/>
              </w:numPr>
              <w:spacing w:after="240"/>
              <w:ind w:hanging="210"/>
            </w:pPr>
            <w:r>
              <w:t>occupational or physical therapy</w:t>
            </w:r>
          </w:p>
          <w:p w14:paraId="742C4053" w14:textId="77777777" w:rsidR="00B41436" w:rsidRPr="00DB1826" w:rsidRDefault="00B41436" w:rsidP="00C37FB2">
            <w:pPr>
              <w:spacing w:after="100"/>
              <w:rPr>
                <w:sz w:val="20"/>
                <w:szCs w:val="20"/>
              </w:rPr>
            </w:pPr>
          </w:p>
        </w:tc>
      </w:tr>
    </w:tbl>
    <w:p w14:paraId="0304B622" w14:textId="77777777" w:rsidR="00B41436" w:rsidRPr="008E6455" w:rsidRDefault="00B41436" w:rsidP="00B41436">
      <w:pPr>
        <w:spacing w:after="100"/>
        <w:rPr>
          <w:sz w:val="16"/>
          <w:szCs w:val="16"/>
        </w:rPr>
      </w:pPr>
    </w:p>
    <w:tbl>
      <w:tblPr>
        <w:tblW w:w="0" w:type="auto"/>
        <w:tblInd w:w="138" w:type="dxa"/>
        <w:tblLook w:val="0000" w:firstRow="0" w:lastRow="0" w:firstColumn="0" w:lastColumn="0" w:noHBand="0" w:noVBand="0"/>
      </w:tblPr>
      <w:tblGrid>
        <w:gridCol w:w="10662"/>
      </w:tblGrid>
      <w:tr w:rsidR="00B41436" w14:paraId="359D154C" w14:textId="77777777" w:rsidTr="00C37FB2">
        <w:trPr>
          <w:trHeight w:val="165"/>
        </w:trPr>
        <w:tc>
          <w:tcPr>
            <w:tcW w:w="10878" w:type="dxa"/>
            <w:tcBorders>
              <w:bottom w:val="single" w:sz="8" w:space="0" w:color="auto"/>
            </w:tcBorders>
            <w:shd w:val="clear" w:color="auto" w:fill="FFFFFF"/>
            <w:vAlign w:val="center"/>
          </w:tcPr>
          <w:p w14:paraId="66CBDAFD" w14:textId="77777777" w:rsidR="00B41436" w:rsidRPr="00D96781" w:rsidRDefault="00B41436" w:rsidP="00C37FB2">
            <w:pPr>
              <w:rPr>
                <w:rFonts w:cs="Calibri"/>
                <w:sz w:val="16"/>
                <w:szCs w:val="16"/>
              </w:rPr>
            </w:pPr>
            <w:r w:rsidRPr="00FF4641">
              <w:rPr>
                <w:rFonts w:ascii="Tahoma" w:hAnsi="Tahoma" w:cs="Tahoma"/>
                <w:b/>
                <w:noProof/>
                <w:color w:val="292929"/>
              </w:rPr>
              <w:t>Modification Strategies</w:t>
            </w:r>
          </w:p>
        </w:tc>
      </w:tr>
      <w:tr w:rsidR="00B41436" w14:paraId="77BCAAC5" w14:textId="77777777" w:rsidTr="00C37FB2">
        <w:trPr>
          <w:trHeight w:val="165"/>
        </w:trPr>
        <w:tc>
          <w:tcPr>
            <w:tcW w:w="10878" w:type="dxa"/>
          </w:tcPr>
          <w:p w14:paraId="6646D8FA" w14:textId="77777777" w:rsidR="00B41436" w:rsidRPr="00DB1826" w:rsidRDefault="00B41436" w:rsidP="00C37FB2">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B41436" w14:paraId="7F5F8D0A" w14:textId="77777777" w:rsidTr="00C37FB2">
              <w:trPr>
                <w:trHeight w:val="20"/>
              </w:trPr>
              <w:tc>
                <w:tcPr>
                  <w:tcW w:w="8769" w:type="dxa"/>
                  <w:tcBorders>
                    <w:top w:val="nil"/>
                    <w:left w:val="nil"/>
                    <w:bottom w:val="nil"/>
                  </w:tcBorders>
                  <w:shd w:val="clear" w:color="auto" w:fill="auto"/>
                </w:tcPr>
                <w:p w14:paraId="46FEDCE4"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Extended Time</w:t>
                  </w:r>
                </w:p>
              </w:tc>
              <w:tc>
                <w:tcPr>
                  <w:tcW w:w="1849" w:type="dxa"/>
                  <w:tcBorders>
                    <w:top w:val="nil"/>
                    <w:bottom w:val="nil"/>
                    <w:right w:val="nil"/>
                  </w:tcBorders>
                  <w:shd w:val="clear" w:color="auto" w:fill="auto"/>
                </w:tcPr>
                <w:p w14:paraId="3A6CEA26"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5A5625F1" w14:textId="77777777" w:rsidTr="00C37FB2">
              <w:trPr>
                <w:trHeight w:val="20"/>
              </w:trPr>
              <w:tc>
                <w:tcPr>
                  <w:tcW w:w="8769" w:type="dxa"/>
                  <w:tcBorders>
                    <w:top w:val="nil"/>
                    <w:left w:val="nil"/>
                    <w:bottom w:val="nil"/>
                  </w:tcBorders>
                  <w:shd w:val="clear" w:color="auto" w:fill="auto"/>
                </w:tcPr>
                <w:p w14:paraId="0FB2C5A7"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Frequent Breaks</w:t>
                  </w:r>
                </w:p>
              </w:tc>
              <w:tc>
                <w:tcPr>
                  <w:tcW w:w="1849" w:type="dxa"/>
                  <w:tcBorders>
                    <w:top w:val="nil"/>
                    <w:bottom w:val="nil"/>
                    <w:right w:val="nil"/>
                  </w:tcBorders>
                  <w:shd w:val="clear" w:color="auto" w:fill="auto"/>
                </w:tcPr>
                <w:p w14:paraId="58554573"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06929ADD" w14:textId="77777777" w:rsidTr="00C37FB2">
              <w:trPr>
                <w:trHeight w:val="20"/>
              </w:trPr>
              <w:tc>
                <w:tcPr>
                  <w:tcW w:w="8769" w:type="dxa"/>
                  <w:tcBorders>
                    <w:top w:val="nil"/>
                    <w:left w:val="nil"/>
                    <w:bottom w:val="nil"/>
                  </w:tcBorders>
                  <w:shd w:val="clear" w:color="auto" w:fill="auto"/>
                </w:tcPr>
                <w:p w14:paraId="35FA6E3C"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Highlighted Text</w:t>
                  </w:r>
                </w:p>
              </w:tc>
              <w:tc>
                <w:tcPr>
                  <w:tcW w:w="1849" w:type="dxa"/>
                  <w:tcBorders>
                    <w:top w:val="nil"/>
                    <w:bottom w:val="nil"/>
                    <w:right w:val="nil"/>
                  </w:tcBorders>
                  <w:shd w:val="clear" w:color="auto" w:fill="auto"/>
                </w:tcPr>
                <w:p w14:paraId="6363CBE9"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21F86C4A" w14:textId="77777777" w:rsidTr="00C37FB2">
              <w:trPr>
                <w:trHeight w:val="20"/>
              </w:trPr>
              <w:tc>
                <w:tcPr>
                  <w:tcW w:w="8769" w:type="dxa"/>
                  <w:tcBorders>
                    <w:top w:val="nil"/>
                    <w:left w:val="nil"/>
                    <w:bottom w:val="nil"/>
                  </w:tcBorders>
                  <w:shd w:val="clear" w:color="auto" w:fill="auto"/>
                </w:tcPr>
                <w:p w14:paraId="414BD55F"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Interactive Notebook</w:t>
                  </w:r>
                </w:p>
              </w:tc>
              <w:tc>
                <w:tcPr>
                  <w:tcW w:w="1849" w:type="dxa"/>
                  <w:tcBorders>
                    <w:top w:val="nil"/>
                    <w:bottom w:val="nil"/>
                    <w:right w:val="nil"/>
                  </w:tcBorders>
                  <w:shd w:val="clear" w:color="auto" w:fill="auto"/>
                </w:tcPr>
                <w:p w14:paraId="1545631F"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7BACCF8B" w14:textId="77777777" w:rsidTr="00C37FB2">
              <w:trPr>
                <w:trHeight w:val="20"/>
              </w:trPr>
              <w:tc>
                <w:tcPr>
                  <w:tcW w:w="8769" w:type="dxa"/>
                  <w:tcBorders>
                    <w:top w:val="nil"/>
                    <w:left w:val="nil"/>
                    <w:bottom w:val="nil"/>
                  </w:tcBorders>
                  <w:shd w:val="clear" w:color="auto" w:fill="auto"/>
                </w:tcPr>
                <w:p w14:paraId="525F060F"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Modified Test</w:t>
                  </w:r>
                </w:p>
              </w:tc>
              <w:tc>
                <w:tcPr>
                  <w:tcW w:w="1849" w:type="dxa"/>
                  <w:tcBorders>
                    <w:top w:val="nil"/>
                    <w:bottom w:val="nil"/>
                    <w:right w:val="nil"/>
                  </w:tcBorders>
                  <w:shd w:val="clear" w:color="auto" w:fill="auto"/>
                </w:tcPr>
                <w:p w14:paraId="2278499D"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74EF5C8C" w14:textId="77777777" w:rsidTr="00C37FB2">
              <w:trPr>
                <w:trHeight w:val="20"/>
              </w:trPr>
              <w:tc>
                <w:tcPr>
                  <w:tcW w:w="8769" w:type="dxa"/>
                  <w:tcBorders>
                    <w:top w:val="nil"/>
                    <w:left w:val="nil"/>
                    <w:bottom w:val="nil"/>
                  </w:tcBorders>
                  <w:shd w:val="clear" w:color="auto" w:fill="auto"/>
                </w:tcPr>
                <w:p w14:paraId="2FA2FA96"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Oral Directions</w:t>
                  </w:r>
                </w:p>
              </w:tc>
              <w:tc>
                <w:tcPr>
                  <w:tcW w:w="1849" w:type="dxa"/>
                  <w:tcBorders>
                    <w:top w:val="nil"/>
                    <w:bottom w:val="nil"/>
                    <w:right w:val="nil"/>
                  </w:tcBorders>
                  <w:shd w:val="clear" w:color="auto" w:fill="auto"/>
                </w:tcPr>
                <w:p w14:paraId="1A742655"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61B6ACF6" w14:textId="77777777" w:rsidTr="00C37FB2">
              <w:trPr>
                <w:trHeight w:val="20"/>
              </w:trPr>
              <w:tc>
                <w:tcPr>
                  <w:tcW w:w="8769" w:type="dxa"/>
                  <w:tcBorders>
                    <w:top w:val="nil"/>
                    <w:left w:val="nil"/>
                    <w:bottom w:val="nil"/>
                  </w:tcBorders>
                  <w:shd w:val="clear" w:color="auto" w:fill="auto"/>
                </w:tcPr>
                <w:p w14:paraId="1DBE669D"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Peer Tutoring</w:t>
                  </w:r>
                </w:p>
              </w:tc>
              <w:tc>
                <w:tcPr>
                  <w:tcW w:w="1849" w:type="dxa"/>
                  <w:tcBorders>
                    <w:top w:val="nil"/>
                    <w:bottom w:val="nil"/>
                    <w:right w:val="nil"/>
                  </w:tcBorders>
                  <w:shd w:val="clear" w:color="auto" w:fill="auto"/>
                </w:tcPr>
                <w:p w14:paraId="2C736356"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2B6C64C0" w14:textId="77777777" w:rsidTr="00C37FB2">
              <w:trPr>
                <w:trHeight w:val="20"/>
              </w:trPr>
              <w:tc>
                <w:tcPr>
                  <w:tcW w:w="8769" w:type="dxa"/>
                  <w:tcBorders>
                    <w:top w:val="nil"/>
                    <w:left w:val="nil"/>
                    <w:bottom w:val="nil"/>
                  </w:tcBorders>
                  <w:shd w:val="clear" w:color="auto" w:fill="auto"/>
                </w:tcPr>
                <w:p w14:paraId="38164796"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Preferential Seating</w:t>
                  </w:r>
                </w:p>
              </w:tc>
              <w:tc>
                <w:tcPr>
                  <w:tcW w:w="1849" w:type="dxa"/>
                  <w:tcBorders>
                    <w:top w:val="nil"/>
                    <w:bottom w:val="nil"/>
                    <w:right w:val="nil"/>
                  </w:tcBorders>
                  <w:shd w:val="clear" w:color="auto" w:fill="auto"/>
                </w:tcPr>
                <w:p w14:paraId="49C526C0"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47315FB3" w14:textId="77777777" w:rsidTr="00C37FB2">
              <w:trPr>
                <w:trHeight w:val="20"/>
              </w:trPr>
              <w:tc>
                <w:tcPr>
                  <w:tcW w:w="8769" w:type="dxa"/>
                  <w:tcBorders>
                    <w:top w:val="nil"/>
                    <w:left w:val="nil"/>
                    <w:bottom w:val="nil"/>
                  </w:tcBorders>
                  <w:shd w:val="clear" w:color="auto" w:fill="auto"/>
                </w:tcPr>
                <w:p w14:paraId="7861DAC9"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Re-Direct</w:t>
                  </w:r>
                </w:p>
              </w:tc>
              <w:tc>
                <w:tcPr>
                  <w:tcW w:w="1849" w:type="dxa"/>
                  <w:tcBorders>
                    <w:top w:val="nil"/>
                    <w:bottom w:val="nil"/>
                    <w:right w:val="nil"/>
                  </w:tcBorders>
                  <w:shd w:val="clear" w:color="auto" w:fill="auto"/>
                </w:tcPr>
                <w:p w14:paraId="5D134455"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0DA329F9" w14:textId="77777777" w:rsidTr="00C37FB2">
              <w:trPr>
                <w:trHeight w:val="20"/>
              </w:trPr>
              <w:tc>
                <w:tcPr>
                  <w:tcW w:w="8769" w:type="dxa"/>
                  <w:tcBorders>
                    <w:top w:val="nil"/>
                    <w:left w:val="nil"/>
                    <w:bottom w:val="nil"/>
                  </w:tcBorders>
                  <w:shd w:val="clear" w:color="auto" w:fill="auto"/>
                </w:tcPr>
                <w:p w14:paraId="4C31224E"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Repeated Drill / Practice</w:t>
                  </w:r>
                </w:p>
              </w:tc>
              <w:tc>
                <w:tcPr>
                  <w:tcW w:w="1849" w:type="dxa"/>
                  <w:tcBorders>
                    <w:top w:val="nil"/>
                    <w:bottom w:val="nil"/>
                    <w:right w:val="nil"/>
                  </w:tcBorders>
                  <w:shd w:val="clear" w:color="auto" w:fill="auto"/>
                </w:tcPr>
                <w:p w14:paraId="13FDE0BB"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3CA2FF76" w14:textId="77777777" w:rsidTr="00C37FB2">
              <w:trPr>
                <w:trHeight w:val="20"/>
              </w:trPr>
              <w:tc>
                <w:tcPr>
                  <w:tcW w:w="8769" w:type="dxa"/>
                  <w:tcBorders>
                    <w:top w:val="nil"/>
                    <w:left w:val="nil"/>
                    <w:bottom w:val="nil"/>
                  </w:tcBorders>
                  <w:shd w:val="clear" w:color="auto" w:fill="auto"/>
                </w:tcPr>
                <w:p w14:paraId="478DE63C"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Shortened Assignments</w:t>
                  </w:r>
                </w:p>
              </w:tc>
              <w:tc>
                <w:tcPr>
                  <w:tcW w:w="1849" w:type="dxa"/>
                  <w:tcBorders>
                    <w:top w:val="nil"/>
                    <w:bottom w:val="nil"/>
                    <w:right w:val="nil"/>
                  </w:tcBorders>
                  <w:shd w:val="clear" w:color="auto" w:fill="auto"/>
                </w:tcPr>
                <w:p w14:paraId="29C66F27"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25DCB5A3" w14:textId="77777777" w:rsidTr="00C37FB2">
              <w:trPr>
                <w:trHeight w:val="20"/>
              </w:trPr>
              <w:tc>
                <w:tcPr>
                  <w:tcW w:w="8769" w:type="dxa"/>
                  <w:tcBorders>
                    <w:top w:val="nil"/>
                    <w:left w:val="nil"/>
                    <w:bottom w:val="nil"/>
                  </w:tcBorders>
                  <w:shd w:val="clear" w:color="auto" w:fill="auto"/>
                </w:tcPr>
                <w:p w14:paraId="542F38F8"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Teacher Notes</w:t>
                  </w:r>
                </w:p>
              </w:tc>
              <w:tc>
                <w:tcPr>
                  <w:tcW w:w="1849" w:type="dxa"/>
                  <w:tcBorders>
                    <w:top w:val="nil"/>
                    <w:bottom w:val="nil"/>
                    <w:right w:val="nil"/>
                  </w:tcBorders>
                  <w:shd w:val="clear" w:color="auto" w:fill="auto"/>
                </w:tcPr>
                <w:p w14:paraId="32A95989"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29DA9A03" w14:textId="77777777" w:rsidTr="00C37FB2">
              <w:trPr>
                <w:trHeight w:val="20"/>
              </w:trPr>
              <w:tc>
                <w:tcPr>
                  <w:tcW w:w="8769" w:type="dxa"/>
                  <w:tcBorders>
                    <w:top w:val="nil"/>
                    <w:left w:val="nil"/>
                    <w:bottom w:val="nil"/>
                  </w:tcBorders>
                  <w:shd w:val="clear" w:color="auto" w:fill="auto"/>
                </w:tcPr>
                <w:p w14:paraId="1F30F207"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Tutorials</w:t>
                  </w:r>
                </w:p>
              </w:tc>
              <w:tc>
                <w:tcPr>
                  <w:tcW w:w="1849" w:type="dxa"/>
                  <w:tcBorders>
                    <w:top w:val="nil"/>
                    <w:bottom w:val="nil"/>
                    <w:right w:val="nil"/>
                  </w:tcBorders>
                  <w:shd w:val="clear" w:color="auto" w:fill="auto"/>
                </w:tcPr>
                <w:p w14:paraId="33C1B8C8"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21BDDB79" w14:textId="77777777" w:rsidTr="00C37FB2">
              <w:trPr>
                <w:trHeight w:val="20"/>
              </w:trPr>
              <w:tc>
                <w:tcPr>
                  <w:tcW w:w="8769" w:type="dxa"/>
                  <w:tcBorders>
                    <w:top w:val="nil"/>
                    <w:left w:val="nil"/>
                    <w:bottom w:val="nil"/>
                  </w:tcBorders>
                  <w:shd w:val="clear" w:color="auto" w:fill="auto"/>
                </w:tcPr>
                <w:p w14:paraId="42533843"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lastRenderedPageBreak/>
                    <w:t xml:space="preserve">•    </w:t>
                  </w:r>
                  <w:r w:rsidRPr="00DB1826">
                    <w:rPr>
                      <w:rFonts w:cs="Calibri"/>
                      <w:bCs/>
                      <w:noProof/>
                      <w:color w:val="000000"/>
                      <w:sz w:val="20"/>
                      <w:szCs w:val="20"/>
                    </w:rPr>
                    <w:t>Use of Additional Reference Material</w:t>
                  </w:r>
                </w:p>
              </w:tc>
              <w:tc>
                <w:tcPr>
                  <w:tcW w:w="1849" w:type="dxa"/>
                  <w:tcBorders>
                    <w:top w:val="nil"/>
                    <w:bottom w:val="nil"/>
                    <w:right w:val="nil"/>
                  </w:tcBorders>
                  <w:shd w:val="clear" w:color="auto" w:fill="auto"/>
                </w:tcPr>
                <w:p w14:paraId="0DA22DA5"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6EDABCAA" w14:textId="77777777" w:rsidTr="00C37FB2">
              <w:trPr>
                <w:trHeight w:val="20"/>
              </w:trPr>
              <w:tc>
                <w:tcPr>
                  <w:tcW w:w="8769" w:type="dxa"/>
                  <w:tcBorders>
                    <w:top w:val="nil"/>
                    <w:left w:val="nil"/>
                    <w:bottom w:val="nil"/>
                  </w:tcBorders>
                  <w:shd w:val="clear" w:color="auto" w:fill="auto"/>
                </w:tcPr>
                <w:p w14:paraId="0B998435"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Audio Resources</w:t>
                  </w:r>
                </w:p>
              </w:tc>
              <w:tc>
                <w:tcPr>
                  <w:tcW w:w="1849" w:type="dxa"/>
                  <w:tcBorders>
                    <w:top w:val="nil"/>
                    <w:bottom w:val="nil"/>
                    <w:right w:val="nil"/>
                  </w:tcBorders>
                  <w:shd w:val="clear" w:color="auto" w:fill="auto"/>
                </w:tcPr>
                <w:p w14:paraId="1B71912A"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bl>
          <w:p w14:paraId="5884BFBD" w14:textId="77777777" w:rsidR="00B41436" w:rsidRPr="00DB1826" w:rsidRDefault="00B41436" w:rsidP="00C37FB2">
            <w:pPr>
              <w:spacing w:after="100"/>
              <w:rPr>
                <w:sz w:val="20"/>
                <w:szCs w:val="20"/>
              </w:rPr>
            </w:pPr>
          </w:p>
        </w:tc>
      </w:tr>
    </w:tbl>
    <w:p w14:paraId="1BF0441A" w14:textId="77777777" w:rsidR="00B41436" w:rsidRPr="008E6455" w:rsidRDefault="00B41436" w:rsidP="00B41436">
      <w:pPr>
        <w:spacing w:after="100"/>
        <w:rPr>
          <w:sz w:val="16"/>
          <w:szCs w:val="16"/>
        </w:rPr>
      </w:pPr>
    </w:p>
    <w:p w14:paraId="6B7148B9" w14:textId="77777777" w:rsidR="00B41436" w:rsidRPr="008E6455" w:rsidRDefault="00B41436" w:rsidP="00B41436">
      <w:pPr>
        <w:spacing w:after="100"/>
        <w:rPr>
          <w:sz w:val="16"/>
          <w:szCs w:val="16"/>
        </w:rPr>
      </w:pPr>
    </w:p>
    <w:tbl>
      <w:tblPr>
        <w:tblW w:w="0" w:type="auto"/>
        <w:tblInd w:w="138" w:type="dxa"/>
        <w:tblLook w:val="0000" w:firstRow="0" w:lastRow="0" w:firstColumn="0" w:lastColumn="0" w:noHBand="0" w:noVBand="0"/>
      </w:tblPr>
      <w:tblGrid>
        <w:gridCol w:w="10662"/>
      </w:tblGrid>
      <w:tr w:rsidR="00B41436" w14:paraId="38410472" w14:textId="77777777" w:rsidTr="00C37FB2">
        <w:trPr>
          <w:trHeight w:val="165"/>
        </w:trPr>
        <w:tc>
          <w:tcPr>
            <w:tcW w:w="10878" w:type="dxa"/>
            <w:tcBorders>
              <w:bottom w:val="single" w:sz="8" w:space="0" w:color="auto"/>
            </w:tcBorders>
            <w:shd w:val="clear" w:color="auto" w:fill="FFFFFF"/>
            <w:vAlign w:val="center"/>
          </w:tcPr>
          <w:p w14:paraId="73FFD2A5" w14:textId="77777777" w:rsidR="00B41436" w:rsidRPr="00D96781" w:rsidRDefault="00B41436" w:rsidP="00C37FB2">
            <w:pPr>
              <w:rPr>
                <w:rFonts w:cs="Calibri"/>
                <w:sz w:val="16"/>
                <w:szCs w:val="16"/>
              </w:rPr>
            </w:pPr>
            <w:r w:rsidRPr="00FF4641">
              <w:rPr>
                <w:rFonts w:ascii="Tahoma" w:hAnsi="Tahoma" w:cs="Tahoma"/>
                <w:b/>
                <w:noProof/>
                <w:color w:val="292929"/>
              </w:rPr>
              <w:t>High Preparation Differentiation</w:t>
            </w:r>
          </w:p>
        </w:tc>
      </w:tr>
      <w:tr w:rsidR="00B41436" w14:paraId="50350AE9" w14:textId="77777777" w:rsidTr="00C37FB2">
        <w:trPr>
          <w:trHeight w:val="165"/>
        </w:trPr>
        <w:tc>
          <w:tcPr>
            <w:tcW w:w="10878" w:type="dxa"/>
          </w:tcPr>
          <w:p w14:paraId="315450AC" w14:textId="77777777" w:rsidR="00B41436" w:rsidRPr="00DB1826" w:rsidRDefault="00B41436" w:rsidP="00C37FB2">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B41436" w14:paraId="63034195" w14:textId="77777777" w:rsidTr="00C37FB2">
              <w:trPr>
                <w:trHeight w:val="20"/>
              </w:trPr>
              <w:tc>
                <w:tcPr>
                  <w:tcW w:w="8769" w:type="dxa"/>
                  <w:tcBorders>
                    <w:top w:val="nil"/>
                    <w:left w:val="nil"/>
                    <w:bottom w:val="nil"/>
                  </w:tcBorders>
                  <w:shd w:val="clear" w:color="auto" w:fill="auto"/>
                </w:tcPr>
                <w:p w14:paraId="0AA7A65D"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Alternative Assessments</w:t>
                  </w:r>
                </w:p>
              </w:tc>
              <w:tc>
                <w:tcPr>
                  <w:tcW w:w="1849" w:type="dxa"/>
                  <w:tcBorders>
                    <w:top w:val="nil"/>
                    <w:bottom w:val="nil"/>
                    <w:right w:val="nil"/>
                  </w:tcBorders>
                  <w:shd w:val="clear" w:color="auto" w:fill="auto"/>
                </w:tcPr>
                <w:p w14:paraId="5CA5E306"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2E60634A" w14:textId="77777777" w:rsidTr="00C37FB2">
              <w:trPr>
                <w:trHeight w:val="20"/>
              </w:trPr>
              <w:tc>
                <w:tcPr>
                  <w:tcW w:w="8769" w:type="dxa"/>
                  <w:tcBorders>
                    <w:top w:val="nil"/>
                    <w:left w:val="nil"/>
                    <w:bottom w:val="nil"/>
                  </w:tcBorders>
                  <w:shd w:val="clear" w:color="auto" w:fill="auto"/>
                </w:tcPr>
                <w:p w14:paraId="0EF7DA42"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Choice Boards</w:t>
                  </w:r>
                </w:p>
              </w:tc>
              <w:tc>
                <w:tcPr>
                  <w:tcW w:w="1849" w:type="dxa"/>
                  <w:tcBorders>
                    <w:top w:val="nil"/>
                    <w:bottom w:val="nil"/>
                    <w:right w:val="nil"/>
                  </w:tcBorders>
                  <w:shd w:val="clear" w:color="auto" w:fill="auto"/>
                </w:tcPr>
                <w:p w14:paraId="557CC362"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4FDE4D83" w14:textId="77777777" w:rsidTr="00C37FB2">
              <w:trPr>
                <w:trHeight w:val="20"/>
              </w:trPr>
              <w:tc>
                <w:tcPr>
                  <w:tcW w:w="8769" w:type="dxa"/>
                  <w:tcBorders>
                    <w:top w:val="nil"/>
                    <w:left w:val="nil"/>
                    <w:bottom w:val="nil"/>
                  </w:tcBorders>
                  <w:shd w:val="clear" w:color="auto" w:fill="auto"/>
                </w:tcPr>
                <w:p w14:paraId="42CDDBCF"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Games and Tournaments</w:t>
                  </w:r>
                </w:p>
              </w:tc>
              <w:tc>
                <w:tcPr>
                  <w:tcW w:w="1849" w:type="dxa"/>
                  <w:tcBorders>
                    <w:top w:val="nil"/>
                    <w:bottom w:val="nil"/>
                    <w:right w:val="nil"/>
                  </w:tcBorders>
                  <w:shd w:val="clear" w:color="auto" w:fill="auto"/>
                </w:tcPr>
                <w:p w14:paraId="6E766A70"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49EE9CEE" w14:textId="77777777" w:rsidTr="00C37FB2">
              <w:trPr>
                <w:trHeight w:val="20"/>
              </w:trPr>
              <w:tc>
                <w:tcPr>
                  <w:tcW w:w="8769" w:type="dxa"/>
                  <w:tcBorders>
                    <w:top w:val="nil"/>
                    <w:left w:val="nil"/>
                    <w:bottom w:val="nil"/>
                  </w:tcBorders>
                  <w:shd w:val="clear" w:color="auto" w:fill="auto"/>
                </w:tcPr>
                <w:p w14:paraId="1E507A20"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Group Investigations</w:t>
                  </w:r>
                </w:p>
              </w:tc>
              <w:tc>
                <w:tcPr>
                  <w:tcW w:w="1849" w:type="dxa"/>
                  <w:tcBorders>
                    <w:top w:val="nil"/>
                    <w:bottom w:val="nil"/>
                    <w:right w:val="nil"/>
                  </w:tcBorders>
                  <w:shd w:val="clear" w:color="auto" w:fill="auto"/>
                </w:tcPr>
                <w:p w14:paraId="1069E7CF"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127863BC" w14:textId="77777777" w:rsidTr="00C37FB2">
              <w:trPr>
                <w:trHeight w:val="20"/>
              </w:trPr>
              <w:tc>
                <w:tcPr>
                  <w:tcW w:w="8769" w:type="dxa"/>
                  <w:tcBorders>
                    <w:top w:val="nil"/>
                    <w:left w:val="nil"/>
                    <w:bottom w:val="nil"/>
                  </w:tcBorders>
                  <w:shd w:val="clear" w:color="auto" w:fill="auto"/>
                </w:tcPr>
                <w:p w14:paraId="62074128"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Guided Reading</w:t>
                  </w:r>
                </w:p>
              </w:tc>
              <w:tc>
                <w:tcPr>
                  <w:tcW w:w="1849" w:type="dxa"/>
                  <w:tcBorders>
                    <w:top w:val="nil"/>
                    <w:bottom w:val="nil"/>
                    <w:right w:val="nil"/>
                  </w:tcBorders>
                  <w:shd w:val="clear" w:color="auto" w:fill="auto"/>
                </w:tcPr>
                <w:p w14:paraId="4B5B8E8C"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68B3063D" w14:textId="77777777" w:rsidTr="00C37FB2">
              <w:trPr>
                <w:trHeight w:val="20"/>
              </w:trPr>
              <w:tc>
                <w:tcPr>
                  <w:tcW w:w="8769" w:type="dxa"/>
                  <w:tcBorders>
                    <w:top w:val="nil"/>
                    <w:left w:val="nil"/>
                    <w:bottom w:val="nil"/>
                  </w:tcBorders>
                  <w:shd w:val="clear" w:color="auto" w:fill="auto"/>
                </w:tcPr>
                <w:p w14:paraId="2F96D2BA"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Independent Research / Project</w:t>
                  </w:r>
                </w:p>
              </w:tc>
              <w:tc>
                <w:tcPr>
                  <w:tcW w:w="1849" w:type="dxa"/>
                  <w:tcBorders>
                    <w:top w:val="nil"/>
                    <w:bottom w:val="nil"/>
                    <w:right w:val="nil"/>
                  </w:tcBorders>
                  <w:shd w:val="clear" w:color="auto" w:fill="auto"/>
                </w:tcPr>
                <w:p w14:paraId="481F0296"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2CBC155D" w14:textId="77777777" w:rsidTr="00C37FB2">
              <w:trPr>
                <w:trHeight w:val="20"/>
              </w:trPr>
              <w:tc>
                <w:tcPr>
                  <w:tcW w:w="8769" w:type="dxa"/>
                  <w:tcBorders>
                    <w:top w:val="nil"/>
                    <w:left w:val="nil"/>
                    <w:bottom w:val="nil"/>
                  </w:tcBorders>
                  <w:shd w:val="clear" w:color="auto" w:fill="auto"/>
                </w:tcPr>
                <w:p w14:paraId="37033285"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Interest Groups</w:t>
                  </w:r>
                </w:p>
              </w:tc>
              <w:tc>
                <w:tcPr>
                  <w:tcW w:w="1849" w:type="dxa"/>
                  <w:tcBorders>
                    <w:top w:val="nil"/>
                    <w:bottom w:val="nil"/>
                    <w:right w:val="nil"/>
                  </w:tcBorders>
                  <w:shd w:val="clear" w:color="auto" w:fill="auto"/>
                </w:tcPr>
                <w:p w14:paraId="10B5E26C"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225C6DDE" w14:textId="77777777" w:rsidTr="00C37FB2">
              <w:trPr>
                <w:trHeight w:val="20"/>
              </w:trPr>
              <w:tc>
                <w:tcPr>
                  <w:tcW w:w="8769" w:type="dxa"/>
                  <w:tcBorders>
                    <w:top w:val="nil"/>
                    <w:left w:val="nil"/>
                    <w:bottom w:val="nil"/>
                  </w:tcBorders>
                  <w:shd w:val="clear" w:color="auto" w:fill="auto"/>
                </w:tcPr>
                <w:p w14:paraId="468C593E"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Learning Contracts</w:t>
                  </w:r>
                </w:p>
              </w:tc>
              <w:tc>
                <w:tcPr>
                  <w:tcW w:w="1849" w:type="dxa"/>
                  <w:tcBorders>
                    <w:top w:val="nil"/>
                    <w:bottom w:val="nil"/>
                    <w:right w:val="nil"/>
                  </w:tcBorders>
                  <w:shd w:val="clear" w:color="auto" w:fill="auto"/>
                </w:tcPr>
                <w:p w14:paraId="11486BCE"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47BB88D6" w14:textId="77777777" w:rsidTr="00C37FB2">
              <w:trPr>
                <w:trHeight w:val="20"/>
              </w:trPr>
              <w:tc>
                <w:tcPr>
                  <w:tcW w:w="8769" w:type="dxa"/>
                  <w:tcBorders>
                    <w:top w:val="nil"/>
                    <w:left w:val="nil"/>
                    <w:bottom w:val="nil"/>
                  </w:tcBorders>
                  <w:shd w:val="clear" w:color="auto" w:fill="auto"/>
                </w:tcPr>
                <w:p w14:paraId="4EEFA1AF"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Leveled Rubrics</w:t>
                  </w:r>
                </w:p>
              </w:tc>
              <w:tc>
                <w:tcPr>
                  <w:tcW w:w="1849" w:type="dxa"/>
                  <w:tcBorders>
                    <w:top w:val="nil"/>
                    <w:bottom w:val="nil"/>
                    <w:right w:val="nil"/>
                  </w:tcBorders>
                  <w:shd w:val="clear" w:color="auto" w:fill="auto"/>
                </w:tcPr>
                <w:p w14:paraId="5A1A8DB7"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23C091F5" w14:textId="77777777" w:rsidTr="00C37FB2">
              <w:trPr>
                <w:trHeight w:val="20"/>
              </w:trPr>
              <w:tc>
                <w:tcPr>
                  <w:tcW w:w="8769" w:type="dxa"/>
                  <w:tcBorders>
                    <w:top w:val="nil"/>
                    <w:left w:val="nil"/>
                    <w:bottom w:val="nil"/>
                  </w:tcBorders>
                  <w:shd w:val="clear" w:color="auto" w:fill="auto"/>
                </w:tcPr>
                <w:p w14:paraId="007D4E0A"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Literature Circles</w:t>
                  </w:r>
                </w:p>
              </w:tc>
              <w:tc>
                <w:tcPr>
                  <w:tcW w:w="1849" w:type="dxa"/>
                  <w:tcBorders>
                    <w:top w:val="nil"/>
                    <w:bottom w:val="nil"/>
                    <w:right w:val="nil"/>
                  </w:tcBorders>
                  <w:shd w:val="clear" w:color="auto" w:fill="auto"/>
                </w:tcPr>
                <w:p w14:paraId="6227965E"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798FB423" w14:textId="77777777" w:rsidTr="00C37FB2">
              <w:trPr>
                <w:trHeight w:val="20"/>
              </w:trPr>
              <w:tc>
                <w:tcPr>
                  <w:tcW w:w="8769" w:type="dxa"/>
                  <w:tcBorders>
                    <w:top w:val="nil"/>
                    <w:left w:val="nil"/>
                    <w:bottom w:val="nil"/>
                  </w:tcBorders>
                  <w:shd w:val="clear" w:color="auto" w:fill="auto"/>
                </w:tcPr>
                <w:p w14:paraId="2DAC21F9"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Menu Assignments</w:t>
                  </w:r>
                </w:p>
              </w:tc>
              <w:tc>
                <w:tcPr>
                  <w:tcW w:w="1849" w:type="dxa"/>
                  <w:tcBorders>
                    <w:top w:val="nil"/>
                    <w:bottom w:val="nil"/>
                    <w:right w:val="nil"/>
                  </w:tcBorders>
                  <w:shd w:val="clear" w:color="auto" w:fill="auto"/>
                </w:tcPr>
                <w:p w14:paraId="3FA00940"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4F729CC7" w14:textId="77777777" w:rsidTr="00C37FB2">
              <w:trPr>
                <w:trHeight w:val="20"/>
              </w:trPr>
              <w:tc>
                <w:tcPr>
                  <w:tcW w:w="8769" w:type="dxa"/>
                  <w:tcBorders>
                    <w:top w:val="nil"/>
                    <w:left w:val="nil"/>
                    <w:bottom w:val="nil"/>
                  </w:tcBorders>
                  <w:shd w:val="clear" w:color="auto" w:fill="auto"/>
                </w:tcPr>
                <w:p w14:paraId="18FEA564"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Multiple Intelligence Options</w:t>
                  </w:r>
                </w:p>
              </w:tc>
              <w:tc>
                <w:tcPr>
                  <w:tcW w:w="1849" w:type="dxa"/>
                  <w:tcBorders>
                    <w:top w:val="nil"/>
                    <w:bottom w:val="nil"/>
                    <w:right w:val="nil"/>
                  </w:tcBorders>
                  <w:shd w:val="clear" w:color="auto" w:fill="auto"/>
                </w:tcPr>
                <w:p w14:paraId="7C1BBEC6"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1932D069" w14:textId="77777777" w:rsidTr="00C37FB2">
              <w:trPr>
                <w:trHeight w:val="20"/>
              </w:trPr>
              <w:tc>
                <w:tcPr>
                  <w:tcW w:w="8769" w:type="dxa"/>
                  <w:tcBorders>
                    <w:top w:val="nil"/>
                    <w:left w:val="nil"/>
                    <w:bottom w:val="nil"/>
                  </w:tcBorders>
                  <w:shd w:val="clear" w:color="auto" w:fill="auto"/>
                </w:tcPr>
                <w:p w14:paraId="7AF55907"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Multiple Texts</w:t>
                  </w:r>
                </w:p>
              </w:tc>
              <w:tc>
                <w:tcPr>
                  <w:tcW w:w="1849" w:type="dxa"/>
                  <w:tcBorders>
                    <w:top w:val="nil"/>
                    <w:bottom w:val="nil"/>
                    <w:right w:val="nil"/>
                  </w:tcBorders>
                  <w:shd w:val="clear" w:color="auto" w:fill="auto"/>
                </w:tcPr>
                <w:p w14:paraId="31656079"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53B747C3" w14:textId="77777777" w:rsidTr="00C37FB2">
              <w:trPr>
                <w:trHeight w:val="20"/>
              </w:trPr>
              <w:tc>
                <w:tcPr>
                  <w:tcW w:w="8769" w:type="dxa"/>
                  <w:tcBorders>
                    <w:top w:val="nil"/>
                    <w:left w:val="nil"/>
                    <w:bottom w:val="nil"/>
                  </w:tcBorders>
                  <w:shd w:val="clear" w:color="auto" w:fill="auto"/>
                </w:tcPr>
                <w:p w14:paraId="4D720670"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Personal Agendas</w:t>
                  </w:r>
                </w:p>
              </w:tc>
              <w:tc>
                <w:tcPr>
                  <w:tcW w:w="1849" w:type="dxa"/>
                  <w:tcBorders>
                    <w:top w:val="nil"/>
                    <w:bottom w:val="nil"/>
                    <w:right w:val="nil"/>
                  </w:tcBorders>
                  <w:shd w:val="clear" w:color="auto" w:fill="auto"/>
                </w:tcPr>
                <w:p w14:paraId="2A6DDCAB"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210A27B1" w14:textId="77777777" w:rsidTr="00C37FB2">
              <w:trPr>
                <w:trHeight w:val="20"/>
              </w:trPr>
              <w:tc>
                <w:tcPr>
                  <w:tcW w:w="8769" w:type="dxa"/>
                  <w:tcBorders>
                    <w:top w:val="nil"/>
                    <w:left w:val="nil"/>
                    <w:bottom w:val="nil"/>
                  </w:tcBorders>
                  <w:shd w:val="clear" w:color="auto" w:fill="auto"/>
                </w:tcPr>
                <w:p w14:paraId="3948F428"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Project Based Learning (PBL)</w:t>
                  </w:r>
                </w:p>
              </w:tc>
              <w:tc>
                <w:tcPr>
                  <w:tcW w:w="1849" w:type="dxa"/>
                  <w:tcBorders>
                    <w:top w:val="nil"/>
                    <w:bottom w:val="nil"/>
                    <w:right w:val="nil"/>
                  </w:tcBorders>
                  <w:shd w:val="clear" w:color="auto" w:fill="auto"/>
                </w:tcPr>
                <w:p w14:paraId="3ECB8716"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1AB75F07" w14:textId="77777777" w:rsidTr="00C37FB2">
              <w:trPr>
                <w:trHeight w:val="20"/>
              </w:trPr>
              <w:tc>
                <w:tcPr>
                  <w:tcW w:w="8769" w:type="dxa"/>
                  <w:tcBorders>
                    <w:top w:val="nil"/>
                    <w:left w:val="nil"/>
                    <w:bottom w:val="nil"/>
                  </w:tcBorders>
                  <w:shd w:val="clear" w:color="auto" w:fill="auto"/>
                </w:tcPr>
                <w:p w14:paraId="1DA17CD5"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Stations / Centers</w:t>
                  </w:r>
                </w:p>
              </w:tc>
              <w:tc>
                <w:tcPr>
                  <w:tcW w:w="1849" w:type="dxa"/>
                  <w:tcBorders>
                    <w:top w:val="nil"/>
                    <w:bottom w:val="nil"/>
                    <w:right w:val="nil"/>
                  </w:tcBorders>
                  <w:shd w:val="clear" w:color="auto" w:fill="auto"/>
                </w:tcPr>
                <w:p w14:paraId="573EAE73"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20444A34" w14:textId="77777777" w:rsidTr="00C37FB2">
              <w:trPr>
                <w:trHeight w:val="20"/>
              </w:trPr>
              <w:tc>
                <w:tcPr>
                  <w:tcW w:w="8769" w:type="dxa"/>
                  <w:tcBorders>
                    <w:top w:val="nil"/>
                    <w:left w:val="nil"/>
                    <w:bottom w:val="nil"/>
                  </w:tcBorders>
                  <w:shd w:val="clear" w:color="auto" w:fill="auto"/>
                </w:tcPr>
                <w:p w14:paraId="07C53C94"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Think-Tac-Toe</w:t>
                  </w:r>
                </w:p>
              </w:tc>
              <w:tc>
                <w:tcPr>
                  <w:tcW w:w="1849" w:type="dxa"/>
                  <w:tcBorders>
                    <w:top w:val="nil"/>
                    <w:bottom w:val="nil"/>
                    <w:right w:val="nil"/>
                  </w:tcBorders>
                  <w:shd w:val="clear" w:color="auto" w:fill="auto"/>
                </w:tcPr>
                <w:p w14:paraId="34B1B39C"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6C3E32C1" w14:textId="77777777" w:rsidTr="00C37FB2">
              <w:trPr>
                <w:trHeight w:val="20"/>
              </w:trPr>
              <w:tc>
                <w:tcPr>
                  <w:tcW w:w="8769" w:type="dxa"/>
                  <w:tcBorders>
                    <w:top w:val="nil"/>
                    <w:left w:val="nil"/>
                    <w:bottom w:val="nil"/>
                  </w:tcBorders>
                  <w:shd w:val="clear" w:color="auto" w:fill="auto"/>
                </w:tcPr>
                <w:p w14:paraId="76DF8142"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Tiered Activities / Assignments</w:t>
                  </w:r>
                </w:p>
              </w:tc>
              <w:tc>
                <w:tcPr>
                  <w:tcW w:w="1849" w:type="dxa"/>
                  <w:tcBorders>
                    <w:top w:val="nil"/>
                    <w:bottom w:val="nil"/>
                    <w:right w:val="nil"/>
                  </w:tcBorders>
                  <w:shd w:val="clear" w:color="auto" w:fill="auto"/>
                </w:tcPr>
                <w:p w14:paraId="776EAF0B"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6BC389EB" w14:textId="77777777" w:rsidTr="00C37FB2">
              <w:trPr>
                <w:trHeight w:val="20"/>
              </w:trPr>
              <w:tc>
                <w:tcPr>
                  <w:tcW w:w="8769" w:type="dxa"/>
                  <w:tcBorders>
                    <w:top w:val="nil"/>
                    <w:left w:val="nil"/>
                    <w:bottom w:val="nil"/>
                  </w:tcBorders>
                  <w:shd w:val="clear" w:color="auto" w:fill="auto"/>
                </w:tcPr>
                <w:p w14:paraId="292DF666"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Varying Graphic Organizers</w:t>
                  </w:r>
                </w:p>
              </w:tc>
              <w:tc>
                <w:tcPr>
                  <w:tcW w:w="1849" w:type="dxa"/>
                  <w:tcBorders>
                    <w:top w:val="nil"/>
                    <w:bottom w:val="nil"/>
                    <w:right w:val="nil"/>
                  </w:tcBorders>
                  <w:shd w:val="clear" w:color="auto" w:fill="auto"/>
                </w:tcPr>
                <w:p w14:paraId="63526A43"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bl>
          <w:p w14:paraId="478EE6B2" w14:textId="77777777" w:rsidR="00B41436" w:rsidRPr="00DB1826" w:rsidRDefault="00B41436" w:rsidP="00C37FB2">
            <w:pPr>
              <w:spacing w:after="100"/>
              <w:rPr>
                <w:sz w:val="20"/>
                <w:szCs w:val="20"/>
              </w:rPr>
            </w:pPr>
          </w:p>
        </w:tc>
      </w:tr>
    </w:tbl>
    <w:p w14:paraId="1DF07B17" w14:textId="77777777" w:rsidR="00B41436" w:rsidRPr="008E6455" w:rsidRDefault="00B41436" w:rsidP="00B41436">
      <w:pPr>
        <w:spacing w:after="100"/>
        <w:rPr>
          <w:sz w:val="16"/>
          <w:szCs w:val="16"/>
        </w:rPr>
      </w:pPr>
    </w:p>
    <w:p w14:paraId="2DAEF128" w14:textId="77777777" w:rsidR="00B41436" w:rsidRPr="008E6455" w:rsidRDefault="00B41436" w:rsidP="00B41436">
      <w:pPr>
        <w:spacing w:after="100"/>
        <w:rPr>
          <w:sz w:val="16"/>
          <w:szCs w:val="16"/>
        </w:rPr>
      </w:pPr>
    </w:p>
    <w:tbl>
      <w:tblPr>
        <w:tblW w:w="0" w:type="auto"/>
        <w:tblInd w:w="138" w:type="dxa"/>
        <w:tblLook w:val="0000" w:firstRow="0" w:lastRow="0" w:firstColumn="0" w:lastColumn="0" w:noHBand="0" w:noVBand="0"/>
      </w:tblPr>
      <w:tblGrid>
        <w:gridCol w:w="10662"/>
      </w:tblGrid>
      <w:tr w:rsidR="00B41436" w14:paraId="0F1E43C9" w14:textId="77777777" w:rsidTr="00C37FB2">
        <w:trPr>
          <w:trHeight w:val="165"/>
        </w:trPr>
        <w:tc>
          <w:tcPr>
            <w:tcW w:w="10878" w:type="dxa"/>
            <w:tcBorders>
              <w:bottom w:val="single" w:sz="8" w:space="0" w:color="auto"/>
            </w:tcBorders>
            <w:shd w:val="clear" w:color="auto" w:fill="FFFFFF"/>
            <w:vAlign w:val="center"/>
          </w:tcPr>
          <w:p w14:paraId="2B66502B" w14:textId="77777777" w:rsidR="00B41436" w:rsidRPr="00D96781" w:rsidRDefault="00B41436" w:rsidP="00C37FB2">
            <w:pPr>
              <w:rPr>
                <w:rFonts w:cs="Calibri"/>
                <w:sz w:val="16"/>
                <w:szCs w:val="16"/>
              </w:rPr>
            </w:pPr>
            <w:r w:rsidRPr="00FF4641">
              <w:rPr>
                <w:rFonts w:ascii="Tahoma" w:hAnsi="Tahoma" w:cs="Tahoma"/>
                <w:b/>
                <w:noProof/>
                <w:color w:val="292929"/>
              </w:rPr>
              <w:t>Low Preparation Differentiation</w:t>
            </w:r>
          </w:p>
        </w:tc>
      </w:tr>
      <w:tr w:rsidR="00B41436" w14:paraId="4C19D1A7" w14:textId="77777777" w:rsidTr="00C37FB2">
        <w:trPr>
          <w:trHeight w:val="165"/>
        </w:trPr>
        <w:tc>
          <w:tcPr>
            <w:tcW w:w="10878" w:type="dxa"/>
          </w:tcPr>
          <w:p w14:paraId="171B3869" w14:textId="77777777" w:rsidR="00B41436" w:rsidRPr="00DB1826" w:rsidRDefault="00B41436" w:rsidP="00C37FB2">
            <w:pPr>
              <w:rPr>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B41436" w14:paraId="3A1F9B6F" w14:textId="77777777" w:rsidTr="00C37FB2">
              <w:trPr>
                <w:trHeight w:val="20"/>
              </w:trPr>
              <w:tc>
                <w:tcPr>
                  <w:tcW w:w="8769" w:type="dxa"/>
                  <w:tcBorders>
                    <w:top w:val="nil"/>
                    <w:left w:val="nil"/>
                    <w:bottom w:val="nil"/>
                  </w:tcBorders>
                  <w:shd w:val="clear" w:color="auto" w:fill="auto"/>
                </w:tcPr>
                <w:p w14:paraId="0A4FC514"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Choice of Book / Activity</w:t>
                  </w:r>
                </w:p>
              </w:tc>
              <w:tc>
                <w:tcPr>
                  <w:tcW w:w="1849" w:type="dxa"/>
                  <w:tcBorders>
                    <w:top w:val="nil"/>
                    <w:bottom w:val="nil"/>
                    <w:right w:val="nil"/>
                  </w:tcBorders>
                  <w:shd w:val="clear" w:color="auto" w:fill="auto"/>
                </w:tcPr>
                <w:p w14:paraId="314834D5"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6F4DA462" w14:textId="77777777" w:rsidTr="00C37FB2">
              <w:trPr>
                <w:trHeight w:val="20"/>
              </w:trPr>
              <w:tc>
                <w:tcPr>
                  <w:tcW w:w="8769" w:type="dxa"/>
                  <w:tcBorders>
                    <w:top w:val="nil"/>
                    <w:left w:val="nil"/>
                    <w:bottom w:val="nil"/>
                  </w:tcBorders>
                  <w:shd w:val="clear" w:color="auto" w:fill="auto"/>
                </w:tcPr>
                <w:p w14:paraId="699AB2CF"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Cubing Activities</w:t>
                  </w:r>
                </w:p>
              </w:tc>
              <w:tc>
                <w:tcPr>
                  <w:tcW w:w="1849" w:type="dxa"/>
                  <w:tcBorders>
                    <w:top w:val="nil"/>
                    <w:bottom w:val="nil"/>
                    <w:right w:val="nil"/>
                  </w:tcBorders>
                  <w:shd w:val="clear" w:color="auto" w:fill="auto"/>
                </w:tcPr>
                <w:p w14:paraId="6ECAA5F5"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2598D22B" w14:textId="77777777" w:rsidTr="00C37FB2">
              <w:trPr>
                <w:trHeight w:val="20"/>
              </w:trPr>
              <w:tc>
                <w:tcPr>
                  <w:tcW w:w="8769" w:type="dxa"/>
                  <w:tcBorders>
                    <w:top w:val="nil"/>
                    <w:left w:val="nil"/>
                    <w:bottom w:val="nil"/>
                  </w:tcBorders>
                  <w:shd w:val="clear" w:color="auto" w:fill="auto"/>
                </w:tcPr>
                <w:p w14:paraId="10A83186"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Exploration by Interest (using interest inventories)</w:t>
                  </w:r>
                </w:p>
              </w:tc>
              <w:tc>
                <w:tcPr>
                  <w:tcW w:w="1849" w:type="dxa"/>
                  <w:tcBorders>
                    <w:top w:val="nil"/>
                    <w:bottom w:val="nil"/>
                    <w:right w:val="nil"/>
                  </w:tcBorders>
                  <w:shd w:val="clear" w:color="auto" w:fill="auto"/>
                </w:tcPr>
                <w:p w14:paraId="1F80A724"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441B14EA" w14:textId="77777777" w:rsidTr="00C37FB2">
              <w:trPr>
                <w:trHeight w:val="20"/>
              </w:trPr>
              <w:tc>
                <w:tcPr>
                  <w:tcW w:w="8769" w:type="dxa"/>
                  <w:tcBorders>
                    <w:top w:val="nil"/>
                    <w:left w:val="nil"/>
                    <w:bottom w:val="nil"/>
                  </w:tcBorders>
                  <w:shd w:val="clear" w:color="auto" w:fill="auto"/>
                </w:tcPr>
                <w:p w14:paraId="72C37709"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Flexible Grouping</w:t>
                  </w:r>
                </w:p>
              </w:tc>
              <w:tc>
                <w:tcPr>
                  <w:tcW w:w="1849" w:type="dxa"/>
                  <w:tcBorders>
                    <w:top w:val="nil"/>
                    <w:bottom w:val="nil"/>
                    <w:right w:val="nil"/>
                  </w:tcBorders>
                  <w:shd w:val="clear" w:color="auto" w:fill="auto"/>
                </w:tcPr>
                <w:p w14:paraId="4FBA960B"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7835DF3B" w14:textId="77777777" w:rsidTr="00C37FB2">
              <w:trPr>
                <w:trHeight w:val="20"/>
              </w:trPr>
              <w:tc>
                <w:tcPr>
                  <w:tcW w:w="8769" w:type="dxa"/>
                  <w:tcBorders>
                    <w:top w:val="nil"/>
                    <w:left w:val="nil"/>
                    <w:bottom w:val="nil"/>
                  </w:tcBorders>
                  <w:shd w:val="clear" w:color="auto" w:fill="auto"/>
                </w:tcPr>
                <w:p w14:paraId="5DFE2495"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Goal Setting With Student</w:t>
                  </w:r>
                </w:p>
              </w:tc>
              <w:tc>
                <w:tcPr>
                  <w:tcW w:w="1849" w:type="dxa"/>
                  <w:tcBorders>
                    <w:top w:val="nil"/>
                    <w:bottom w:val="nil"/>
                    <w:right w:val="nil"/>
                  </w:tcBorders>
                  <w:shd w:val="clear" w:color="auto" w:fill="auto"/>
                </w:tcPr>
                <w:p w14:paraId="79CE3E38"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3DDBC197" w14:textId="77777777" w:rsidTr="00C37FB2">
              <w:trPr>
                <w:trHeight w:val="20"/>
              </w:trPr>
              <w:tc>
                <w:tcPr>
                  <w:tcW w:w="8769" w:type="dxa"/>
                  <w:tcBorders>
                    <w:top w:val="nil"/>
                    <w:left w:val="nil"/>
                    <w:bottom w:val="nil"/>
                  </w:tcBorders>
                  <w:shd w:val="clear" w:color="auto" w:fill="auto"/>
                </w:tcPr>
                <w:p w14:paraId="45C1C20F"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Homework Options</w:t>
                  </w:r>
                </w:p>
              </w:tc>
              <w:tc>
                <w:tcPr>
                  <w:tcW w:w="1849" w:type="dxa"/>
                  <w:tcBorders>
                    <w:top w:val="nil"/>
                    <w:bottom w:val="nil"/>
                    <w:right w:val="nil"/>
                  </w:tcBorders>
                  <w:shd w:val="clear" w:color="auto" w:fill="auto"/>
                </w:tcPr>
                <w:p w14:paraId="353E9B62"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0FC82FF7" w14:textId="77777777" w:rsidTr="00C37FB2">
              <w:trPr>
                <w:trHeight w:val="20"/>
              </w:trPr>
              <w:tc>
                <w:tcPr>
                  <w:tcW w:w="8769" w:type="dxa"/>
                  <w:tcBorders>
                    <w:top w:val="nil"/>
                    <w:left w:val="nil"/>
                    <w:bottom w:val="nil"/>
                  </w:tcBorders>
                  <w:shd w:val="clear" w:color="auto" w:fill="auto"/>
                </w:tcPr>
                <w:p w14:paraId="329E802B"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Jigsaw</w:t>
                  </w:r>
                </w:p>
              </w:tc>
              <w:tc>
                <w:tcPr>
                  <w:tcW w:w="1849" w:type="dxa"/>
                  <w:tcBorders>
                    <w:top w:val="nil"/>
                    <w:bottom w:val="nil"/>
                    <w:right w:val="nil"/>
                  </w:tcBorders>
                  <w:shd w:val="clear" w:color="auto" w:fill="auto"/>
                </w:tcPr>
                <w:p w14:paraId="05A7C1F3"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31230C2C" w14:textId="77777777" w:rsidTr="00C37FB2">
              <w:trPr>
                <w:trHeight w:val="20"/>
              </w:trPr>
              <w:tc>
                <w:tcPr>
                  <w:tcW w:w="8769" w:type="dxa"/>
                  <w:tcBorders>
                    <w:top w:val="nil"/>
                    <w:left w:val="nil"/>
                    <w:bottom w:val="nil"/>
                  </w:tcBorders>
                  <w:shd w:val="clear" w:color="auto" w:fill="auto"/>
                </w:tcPr>
                <w:p w14:paraId="0DE4E269"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Mini Workshops to Extend Skills</w:t>
                  </w:r>
                </w:p>
              </w:tc>
              <w:tc>
                <w:tcPr>
                  <w:tcW w:w="1849" w:type="dxa"/>
                  <w:tcBorders>
                    <w:top w:val="nil"/>
                    <w:bottom w:val="nil"/>
                    <w:right w:val="nil"/>
                  </w:tcBorders>
                  <w:shd w:val="clear" w:color="auto" w:fill="auto"/>
                </w:tcPr>
                <w:p w14:paraId="20CE9B28"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7CB67ED9" w14:textId="77777777" w:rsidTr="00C37FB2">
              <w:trPr>
                <w:trHeight w:val="20"/>
              </w:trPr>
              <w:tc>
                <w:tcPr>
                  <w:tcW w:w="8769" w:type="dxa"/>
                  <w:tcBorders>
                    <w:top w:val="nil"/>
                    <w:left w:val="nil"/>
                    <w:bottom w:val="nil"/>
                  </w:tcBorders>
                  <w:shd w:val="clear" w:color="auto" w:fill="auto"/>
                </w:tcPr>
                <w:p w14:paraId="2896C821"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Mini Workshops to Re-teach</w:t>
                  </w:r>
                </w:p>
              </w:tc>
              <w:tc>
                <w:tcPr>
                  <w:tcW w:w="1849" w:type="dxa"/>
                  <w:tcBorders>
                    <w:top w:val="nil"/>
                    <w:bottom w:val="nil"/>
                    <w:right w:val="nil"/>
                  </w:tcBorders>
                  <w:shd w:val="clear" w:color="auto" w:fill="auto"/>
                </w:tcPr>
                <w:p w14:paraId="3B887327"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2A2D9875" w14:textId="77777777" w:rsidTr="00C37FB2">
              <w:trPr>
                <w:trHeight w:val="20"/>
              </w:trPr>
              <w:tc>
                <w:tcPr>
                  <w:tcW w:w="8769" w:type="dxa"/>
                  <w:tcBorders>
                    <w:top w:val="nil"/>
                    <w:left w:val="nil"/>
                    <w:bottom w:val="nil"/>
                  </w:tcBorders>
                  <w:shd w:val="clear" w:color="auto" w:fill="auto"/>
                </w:tcPr>
                <w:p w14:paraId="002D4951"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Open-ended Activities</w:t>
                  </w:r>
                </w:p>
              </w:tc>
              <w:tc>
                <w:tcPr>
                  <w:tcW w:w="1849" w:type="dxa"/>
                  <w:tcBorders>
                    <w:top w:val="nil"/>
                    <w:bottom w:val="nil"/>
                    <w:right w:val="nil"/>
                  </w:tcBorders>
                  <w:shd w:val="clear" w:color="auto" w:fill="auto"/>
                </w:tcPr>
                <w:p w14:paraId="64624CEA"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4722707F" w14:textId="77777777" w:rsidTr="00C37FB2">
              <w:trPr>
                <w:trHeight w:val="20"/>
              </w:trPr>
              <w:tc>
                <w:tcPr>
                  <w:tcW w:w="8769" w:type="dxa"/>
                  <w:tcBorders>
                    <w:top w:val="nil"/>
                    <w:left w:val="nil"/>
                    <w:bottom w:val="nil"/>
                  </w:tcBorders>
                  <w:shd w:val="clear" w:color="auto" w:fill="auto"/>
                </w:tcPr>
                <w:p w14:paraId="323E9480"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Interest</w:t>
                  </w:r>
                </w:p>
              </w:tc>
              <w:tc>
                <w:tcPr>
                  <w:tcW w:w="1849" w:type="dxa"/>
                  <w:tcBorders>
                    <w:top w:val="nil"/>
                    <w:bottom w:val="nil"/>
                    <w:right w:val="nil"/>
                  </w:tcBorders>
                  <w:shd w:val="clear" w:color="auto" w:fill="auto"/>
                </w:tcPr>
                <w:p w14:paraId="25D3BDBB"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0B5115C6" w14:textId="77777777" w:rsidTr="00C37FB2">
              <w:trPr>
                <w:trHeight w:val="20"/>
              </w:trPr>
              <w:tc>
                <w:tcPr>
                  <w:tcW w:w="8769" w:type="dxa"/>
                  <w:tcBorders>
                    <w:top w:val="nil"/>
                    <w:left w:val="nil"/>
                    <w:bottom w:val="nil"/>
                  </w:tcBorders>
                  <w:shd w:val="clear" w:color="auto" w:fill="auto"/>
                </w:tcPr>
                <w:p w14:paraId="0F428F82"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Learning Style</w:t>
                  </w:r>
                </w:p>
              </w:tc>
              <w:tc>
                <w:tcPr>
                  <w:tcW w:w="1849" w:type="dxa"/>
                  <w:tcBorders>
                    <w:top w:val="nil"/>
                    <w:bottom w:val="nil"/>
                    <w:right w:val="nil"/>
                  </w:tcBorders>
                  <w:shd w:val="clear" w:color="auto" w:fill="auto"/>
                </w:tcPr>
                <w:p w14:paraId="078819C4"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3DEE118A" w14:textId="77777777" w:rsidTr="00C37FB2">
              <w:trPr>
                <w:trHeight w:val="20"/>
              </w:trPr>
              <w:tc>
                <w:tcPr>
                  <w:tcW w:w="8769" w:type="dxa"/>
                  <w:tcBorders>
                    <w:top w:val="nil"/>
                    <w:left w:val="nil"/>
                    <w:bottom w:val="nil"/>
                  </w:tcBorders>
                  <w:shd w:val="clear" w:color="auto" w:fill="auto"/>
                </w:tcPr>
                <w:p w14:paraId="40BD0ECB"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Think-Pair-Share by Learning Style</w:t>
                  </w:r>
                </w:p>
              </w:tc>
              <w:tc>
                <w:tcPr>
                  <w:tcW w:w="1849" w:type="dxa"/>
                  <w:tcBorders>
                    <w:top w:val="nil"/>
                    <w:bottom w:val="nil"/>
                    <w:right w:val="nil"/>
                  </w:tcBorders>
                  <w:shd w:val="clear" w:color="auto" w:fill="auto"/>
                </w:tcPr>
                <w:p w14:paraId="2FED4EA0"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1403E367" w14:textId="77777777" w:rsidTr="00C37FB2">
              <w:trPr>
                <w:trHeight w:val="20"/>
              </w:trPr>
              <w:tc>
                <w:tcPr>
                  <w:tcW w:w="8769" w:type="dxa"/>
                  <w:tcBorders>
                    <w:top w:val="nil"/>
                    <w:left w:val="nil"/>
                    <w:bottom w:val="nil"/>
                  </w:tcBorders>
                  <w:shd w:val="clear" w:color="auto" w:fill="auto"/>
                </w:tcPr>
                <w:p w14:paraId="7123A48F"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lastRenderedPageBreak/>
                    <w:t xml:space="preserve">•    </w:t>
                  </w:r>
                  <w:r w:rsidRPr="00DB1826">
                    <w:rPr>
                      <w:rFonts w:cs="Calibri"/>
                      <w:bCs/>
                      <w:noProof/>
                      <w:color w:val="000000"/>
                      <w:sz w:val="20"/>
                      <w:szCs w:val="20"/>
                    </w:rPr>
                    <w:t>Think-Pair-Share by Readiness</w:t>
                  </w:r>
                </w:p>
              </w:tc>
              <w:tc>
                <w:tcPr>
                  <w:tcW w:w="1849" w:type="dxa"/>
                  <w:tcBorders>
                    <w:top w:val="nil"/>
                    <w:bottom w:val="nil"/>
                    <w:right w:val="nil"/>
                  </w:tcBorders>
                  <w:shd w:val="clear" w:color="auto" w:fill="auto"/>
                </w:tcPr>
                <w:p w14:paraId="7F6D0273"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10A6D943" w14:textId="77777777" w:rsidTr="00C37FB2">
              <w:trPr>
                <w:trHeight w:val="20"/>
              </w:trPr>
              <w:tc>
                <w:tcPr>
                  <w:tcW w:w="8769" w:type="dxa"/>
                  <w:tcBorders>
                    <w:top w:val="nil"/>
                    <w:left w:val="nil"/>
                    <w:bottom w:val="nil"/>
                  </w:tcBorders>
                  <w:shd w:val="clear" w:color="auto" w:fill="auto"/>
                </w:tcPr>
                <w:p w14:paraId="74379000"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Collaboration</w:t>
                  </w:r>
                </w:p>
              </w:tc>
              <w:tc>
                <w:tcPr>
                  <w:tcW w:w="1849" w:type="dxa"/>
                  <w:tcBorders>
                    <w:top w:val="nil"/>
                    <w:bottom w:val="nil"/>
                    <w:right w:val="nil"/>
                  </w:tcBorders>
                  <w:shd w:val="clear" w:color="auto" w:fill="auto"/>
                </w:tcPr>
                <w:p w14:paraId="129C48F0"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3A5DBAD7" w14:textId="77777777" w:rsidTr="00C37FB2">
              <w:trPr>
                <w:trHeight w:val="20"/>
              </w:trPr>
              <w:tc>
                <w:tcPr>
                  <w:tcW w:w="8769" w:type="dxa"/>
                  <w:tcBorders>
                    <w:top w:val="nil"/>
                    <w:left w:val="nil"/>
                    <w:bottom w:val="nil"/>
                  </w:tcBorders>
                  <w:shd w:val="clear" w:color="auto" w:fill="auto"/>
                </w:tcPr>
                <w:p w14:paraId="6BE98A0C"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Use of Reading Buddies</w:t>
                  </w:r>
                </w:p>
              </w:tc>
              <w:tc>
                <w:tcPr>
                  <w:tcW w:w="1849" w:type="dxa"/>
                  <w:tcBorders>
                    <w:top w:val="nil"/>
                    <w:bottom w:val="nil"/>
                    <w:right w:val="nil"/>
                  </w:tcBorders>
                  <w:shd w:val="clear" w:color="auto" w:fill="auto"/>
                </w:tcPr>
                <w:p w14:paraId="7961DCBA"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024E8289" w14:textId="77777777" w:rsidTr="00C37FB2">
              <w:trPr>
                <w:trHeight w:val="20"/>
              </w:trPr>
              <w:tc>
                <w:tcPr>
                  <w:tcW w:w="8769" w:type="dxa"/>
                  <w:tcBorders>
                    <w:top w:val="nil"/>
                    <w:left w:val="nil"/>
                    <w:bottom w:val="nil"/>
                  </w:tcBorders>
                  <w:shd w:val="clear" w:color="auto" w:fill="auto"/>
                </w:tcPr>
                <w:p w14:paraId="38D599E8"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Journal Prompts</w:t>
                  </w:r>
                </w:p>
              </w:tc>
              <w:tc>
                <w:tcPr>
                  <w:tcW w:w="1849" w:type="dxa"/>
                  <w:tcBorders>
                    <w:top w:val="nil"/>
                    <w:bottom w:val="nil"/>
                    <w:right w:val="nil"/>
                  </w:tcBorders>
                  <w:shd w:val="clear" w:color="auto" w:fill="auto"/>
                </w:tcPr>
                <w:p w14:paraId="757E1DEA"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48C5EF79" w14:textId="77777777" w:rsidTr="00C37FB2">
              <w:trPr>
                <w:trHeight w:val="20"/>
              </w:trPr>
              <w:tc>
                <w:tcPr>
                  <w:tcW w:w="8769" w:type="dxa"/>
                  <w:tcBorders>
                    <w:top w:val="nil"/>
                    <w:left w:val="nil"/>
                    <w:bottom w:val="nil"/>
                  </w:tcBorders>
                  <w:shd w:val="clear" w:color="auto" w:fill="auto"/>
                </w:tcPr>
                <w:p w14:paraId="18F2843C"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Product Choice</w:t>
                  </w:r>
                </w:p>
              </w:tc>
              <w:tc>
                <w:tcPr>
                  <w:tcW w:w="1849" w:type="dxa"/>
                  <w:tcBorders>
                    <w:top w:val="nil"/>
                    <w:bottom w:val="nil"/>
                    <w:right w:val="nil"/>
                  </w:tcBorders>
                  <w:shd w:val="clear" w:color="auto" w:fill="auto"/>
                </w:tcPr>
                <w:p w14:paraId="2AC7A9B3"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38273804" w14:textId="77777777" w:rsidTr="00C37FB2">
              <w:trPr>
                <w:trHeight w:val="20"/>
              </w:trPr>
              <w:tc>
                <w:tcPr>
                  <w:tcW w:w="8769" w:type="dxa"/>
                  <w:tcBorders>
                    <w:top w:val="nil"/>
                    <w:left w:val="nil"/>
                    <w:bottom w:val="nil"/>
                  </w:tcBorders>
                  <w:shd w:val="clear" w:color="auto" w:fill="auto"/>
                </w:tcPr>
                <w:p w14:paraId="6C80DEAE"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Varied Supplemental Materials</w:t>
                  </w:r>
                </w:p>
              </w:tc>
              <w:tc>
                <w:tcPr>
                  <w:tcW w:w="1849" w:type="dxa"/>
                  <w:tcBorders>
                    <w:top w:val="nil"/>
                    <w:bottom w:val="nil"/>
                    <w:right w:val="nil"/>
                  </w:tcBorders>
                  <w:shd w:val="clear" w:color="auto" w:fill="auto"/>
                </w:tcPr>
                <w:p w14:paraId="26EB9E5E"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r w:rsidR="00B41436" w14:paraId="3E69406F" w14:textId="77777777" w:rsidTr="00C37FB2">
              <w:trPr>
                <w:trHeight w:val="20"/>
              </w:trPr>
              <w:tc>
                <w:tcPr>
                  <w:tcW w:w="8769" w:type="dxa"/>
                  <w:tcBorders>
                    <w:top w:val="nil"/>
                    <w:left w:val="nil"/>
                    <w:bottom w:val="nil"/>
                  </w:tcBorders>
                  <w:shd w:val="clear" w:color="auto" w:fill="auto"/>
                </w:tcPr>
                <w:p w14:paraId="539CD050" w14:textId="77777777" w:rsidR="00B41436" w:rsidRPr="00DB1826" w:rsidRDefault="00B41436" w:rsidP="00C37FB2">
                  <w:pPr>
                    <w:ind w:right="-66"/>
                    <w:rPr>
                      <w:rFonts w:cs="Calibri"/>
                      <w:bCs/>
                      <w:color w:val="000000"/>
                      <w:sz w:val="20"/>
                      <w:szCs w:val="20"/>
                    </w:rPr>
                  </w:pPr>
                  <w:r w:rsidRPr="00DB1826">
                    <w:rPr>
                      <w:rFonts w:cs="Calibri"/>
                      <w:bCs/>
                      <w:color w:val="000000"/>
                      <w:sz w:val="20"/>
                      <w:szCs w:val="20"/>
                    </w:rPr>
                    <w:t xml:space="preserve">•    </w:t>
                  </w:r>
                  <w:r w:rsidRPr="00DB1826">
                    <w:rPr>
                      <w:rFonts w:cs="Calibri"/>
                      <w:bCs/>
                      <w:noProof/>
                      <w:color w:val="000000"/>
                      <w:sz w:val="20"/>
                      <w:szCs w:val="20"/>
                    </w:rPr>
                    <w:t>Work Alone / Together</w:t>
                  </w:r>
                </w:p>
              </w:tc>
              <w:tc>
                <w:tcPr>
                  <w:tcW w:w="1849" w:type="dxa"/>
                  <w:tcBorders>
                    <w:top w:val="nil"/>
                    <w:bottom w:val="nil"/>
                    <w:right w:val="nil"/>
                  </w:tcBorders>
                  <w:shd w:val="clear" w:color="auto" w:fill="auto"/>
                </w:tcPr>
                <w:p w14:paraId="41F06541" w14:textId="77777777" w:rsidR="00B41436" w:rsidRPr="00DB1826" w:rsidRDefault="00B41436" w:rsidP="00C37FB2">
                  <w:pPr>
                    <w:tabs>
                      <w:tab w:val="left" w:pos="7344"/>
                    </w:tabs>
                    <w:rPr>
                      <w:rFonts w:cs="Calibri"/>
                      <w:b/>
                      <w:bCs/>
                      <w:color w:val="000000"/>
                      <w:sz w:val="20"/>
                      <w:szCs w:val="20"/>
                    </w:rPr>
                  </w:pPr>
                  <w:r w:rsidRPr="00DB1826">
                    <w:rPr>
                      <w:rFonts w:cs="Calibri"/>
                      <w:b/>
                      <w:bCs/>
                      <w:color w:val="FFFFFF"/>
                      <w:sz w:val="20"/>
                      <w:szCs w:val="20"/>
                    </w:rPr>
                    <w:t>.</w:t>
                  </w:r>
                </w:p>
              </w:tc>
            </w:tr>
          </w:tbl>
          <w:p w14:paraId="66D9C9A6" w14:textId="77777777" w:rsidR="00B41436" w:rsidRPr="00DB1826" w:rsidRDefault="00B41436" w:rsidP="00C37FB2">
            <w:pPr>
              <w:spacing w:after="100"/>
              <w:rPr>
                <w:sz w:val="20"/>
                <w:szCs w:val="20"/>
              </w:rPr>
            </w:pPr>
          </w:p>
        </w:tc>
      </w:tr>
    </w:tbl>
    <w:p w14:paraId="158CC02C" w14:textId="77777777" w:rsidR="00B41436" w:rsidRPr="008E6455" w:rsidRDefault="00B41436" w:rsidP="00B41436">
      <w:pPr>
        <w:spacing w:after="100"/>
        <w:rPr>
          <w:sz w:val="16"/>
          <w:szCs w:val="16"/>
        </w:rPr>
      </w:pPr>
    </w:p>
    <w:p w14:paraId="53B51CEB" w14:textId="77777777" w:rsidR="00B41436" w:rsidRPr="008E6455" w:rsidRDefault="00B41436" w:rsidP="00B41436">
      <w:pPr>
        <w:spacing w:after="100"/>
        <w:rPr>
          <w:sz w:val="16"/>
          <w:szCs w:val="16"/>
        </w:rPr>
      </w:pPr>
    </w:p>
    <w:tbl>
      <w:tblPr>
        <w:tblW w:w="0" w:type="auto"/>
        <w:tblInd w:w="138" w:type="dxa"/>
        <w:tblLook w:val="0000" w:firstRow="0" w:lastRow="0" w:firstColumn="0" w:lastColumn="0" w:noHBand="0" w:noVBand="0"/>
      </w:tblPr>
      <w:tblGrid>
        <w:gridCol w:w="10662"/>
      </w:tblGrid>
      <w:tr w:rsidR="00B41436" w14:paraId="71910B0B" w14:textId="77777777" w:rsidTr="00C37FB2">
        <w:trPr>
          <w:trHeight w:val="165"/>
        </w:trPr>
        <w:tc>
          <w:tcPr>
            <w:tcW w:w="10878" w:type="dxa"/>
            <w:tcBorders>
              <w:bottom w:val="single" w:sz="8" w:space="0" w:color="auto"/>
            </w:tcBorders>
            <w:shd w:val="clear" w:color="auto" w:fill="FFFFFF"/>
            <w:vAlign w:val="center"/>
          </w:tcPr>
          <w:p w14:paraId="66234167" w14:textId="77777777" w:rsidR="00B41436" w:rsidRPr="00D96781" w:rsidRDefault="00B41436" w:rsidP="00C37FB2">
            <w:pPr>
              <w:rPr>
                <w:rFonts w:cs="Calibri"/>
                <w:sz w:val="16"/>
                <w:szCs w:val="16"/>
              </w:rPr>
            </w:pPr>
            <w:r w:rsidRPr="00FF4641">
              <w:rPr>
                <w:rFonts w:ascii="Tahoma" w:hAnsi="Tahoma" w:cs="Tahoma"/>
                <w:b/>
                <w:noProof/>
                <w:color w:val="292929"/>
              </w:rPr>
              <w:t>Horizontal Integration- Interdisciplinary Connections</w:t>
            </w:r>
          </w:p>
        </w:tc>
      </w:tr>
      <w:tr w:rsidR="00B41436" w14:paraId="75ABFE51" w14:textId="77777777" w:rsidTr="00C37FB2">
        <w:trPr>
          <w:trHeight w:val="165"/>
        </w:trPr>
        <w:tc>
          <w:tcPr>
            <w:tcW w:w="10878" w:type="dxa"/>
          </w:tcPr>
          <w:p w14:paraId="6461A426" w14:textId="77777777" w:rsidR="00B41436" w:rsidRDefault="00B41436" w:rsidP="00C37FB2">
            <w:pPr>
              <w:spacing w:after="240"/>
            </w:pPr>
            <w:r>
              <w:t>Mathematical calculations occur at every step in Physics. The laws of motion, friction, expansion of solids, liquid pressure are explained using Mathematics. All the measurements in Physics need Mathematics. The coefficient of linear expansion of different metals, cubical expansion of liquids, expansion of gases and conversion of scales are a few to mention. New, exciting challenges in the Life Sciences can and are being met using mathematical modelling with a direct impact on improving people's quality of life in health, social and ecological issues. Knowledge of Mathematics is considered essential for a biologist for two reasons: firstly, biological study depends largely on its branches Bio-Physics and Bio-Chemistry. In Chemistry, all chemical combinations and their equations are governed by certain Mathematical laws. Also, Mathematics is the foundation of all Engineering Sciences, including IT. We know that Engineering Sciences deal with surveying, lending, construction, estimation, designing, measurement, calculation, drafting, drawing etc. Researchers in Economics, both theoretical and empirical, are using more mathematical tools in their research work and the growing importance of Econometrics. Mathematical terms like Relations, Functions, Continuity, etc., are very much used in Economics. Mathematics is used in almost all Social Science subjects. Mathematical knowledge is applied in History to know the dates, time, etc., of various historical events. In Geography to study the shape and size of earth, to measure area, height and distance, to study about latitude or longitude we need mathematical knowledge. To study the rivers, mountains, canals, population, climate, etc. all these studies need the tools of Mathematics in one way or other.</w:t>
            </w:r>
          </w:p>
          <w:p w14:paraId="10E32916" w14:textId="77777777" w:rsidR="00B41436" w:rsidRPr="00DB1826" w:rsidRDefault="00B41436" w:rsidP="00C37FB2">
            <w:pPr>
              <w:spacing w:after="100"/>
              <w:rPr>
                <w:sz w:val="20"/>
                <w:szCs w:val="20"/>
              </w:rPr>
            </w:pPr>
          </w:p>
        </w:tc>
      </w:tr>
    </w:tbl>
    <w:p w14:paraId="0BE43B73" w14:textId="77777777" w:rsidR="00B41436" w:rsidRPr="008E6455" w:rsidRDefault="00B41436" w:rsidP="00B41436">
      <w:pPr>
        <w:spacing w:after="100"/>
        <w:rPr>
          <w:sz w:val="16"/>
          <w:szCs w:val="16"/>
        </w:rPr>
      </w:pPr>
    </w:p>
    <w:tbl>
      <w:tblPr>
        <w:tblW w:w="0" w:type="auto"/>
        <w:tblInd w:w="138" w:type="dxa"/>
        <w:tblLook w:val="0000" w:firstRow="0" w:lastRow="0" w:firstColumn="0" w:lastColumn="0" w:noHBand="0" w:noVBand="0"/>
      </w:tblPr>
      <w:tblGrid>
        <w:gridCol w:w="10662"/>
      </w:tblGrid>
      <w:tr w:rsidR="00B41436" w14:paraId="429EC4DC" w14:textId="77777777" w:rsidTr="00C37FB2">
        <w:trPr>
          <w:trHeight w:val="165"/>
        </w:trPr>
        <w:tc>
          <w:tcPr>
            <w:tcW w:w="10878" w:type="dxa"/>
            <w:tcBorders>
              <w:bottom w:val="single" w:sz="8" w:space="0" w:color="auto"/>
            </w:tcBorders>
            <w:shd w:val="clear" w:color="auto" w:fill="FFFFFF"/>
            <w:vAlign w:val="center"/>
          </w:tcPr>
          <w:p w14:paraId="4DC967C5" w14:textId="77777777" w:rsidR="00B41436" w:rsidRPr="00D96781" w:rsidRDefault="00B41436" w:rsidP="00C37FB2">
            <w:pPr>
              <w:rPr>
                <w:rFonts w:cs="Calibri"/>
                <w:sz w:val="16"/>
                <w:szCs w:val="16"/>
              </w:rPr>
            </w:pPr>
            <w:r w:rsidRPr="00FF4641">
              <w:rPr>
                <w:rFonts w:ascii="Tahoma" w:hAnsi="Tahoma" w:cs="Tahoma"/>
                <w:b/>
                <w:noProof/>
                <w:color w:val="292929"/>
              </w:rPr>
              <w:t>Vertical Integration- Discipline Mapping</w:t>
            </w:r>
          </w:p>
        </w:tc>
      </w:tr>
      <w:tr w:rsidR="00B41436" w14:paraId="711140A0" w14:textId="77777777" w:rsidTr="00C37FB2">
        <w:trPr>
          <w:trHeight w:val="165"/>
        </w:trPr>
        <w:tc>
          <w:tcPr>
            <w:tcW w:w="10878" w:type="dxa"/>
          </w:tcPr>
          <w:p w14:paraId="5FF31306" w14:textId="77777777" w:rsidR="00B41436" w:rsidRPr="00DB1826" w:rsidRDefault="00B41436" w:rsidP="00C37FB2">
            <w:pPr>
              <w:rPr>
                <w:sz w:val="20"/>
                <w:szCs w:val="20"/>
              </w:rPr>
            </w:pPr>
          </w:p>
          <w:p w14:paraId="0B2DA4A0" w14:textId="676E59AA" w:rsidR="00B41436" w:rsidRPr="00DB1826" w:rsidRDefault="00B41436" w:rsidP="00C37FB2">
            <w:pPr>
              <w:spacing w:after="100"/>
              <w:rPr>
                <w:sz w:val="20"/>
                <w:szCs w:val="20"/>
              </w:rPr>
            </w:pPr>
            <w:r>
              <w:t>The standards in this unit were introduced in Geometry, Algebra II and Pre-Calculus. The AP Calculus A/B coursework focuses on preparing the students to be proficient in post high school coursework.</w:t>
            </w:r>
          </w:p>
        </w:tc>
      </w:tr>
    </w:tbl>
    <w:p w14:paraId="10C66362" w14:textId="77777777" w:rsidR="00473F70" w:rsidRPr="00473F70" w:rsidRDefault="00473F70" w:rsidP="00473F70">
      <w:pPr>
        <w:rPr>
          <w:rFonts w:eastAsia="Comic Sans MS" w:cs="Calibri"/>
        </w:rPr>
      </w:pPr>
    </w:p>
    <w:p w14:paraId="3259CDB9" w14:textId="3A360275" w:rsidR="00473F70" w:rsidRDefault="00473F70"/>
    <w:p w14:paraId="45090A96" w14:textId="06E7EC4B" w:rsidR="00473F70" w:rsidRDefault="00473F70"/>
    <w:p w14:paraId="0A60BDE2" w14:textId="3C614944" w:rsidR="00473F70" w:rsidRDefault="00473F70"/>
    <w:p w14:paraId="7B447816" w14:textId="77777777" w:rsidR="00473F70" w:rsidRDefault="00473F70"/>
    <w:tbl>
      <w:tblPr>
        <w:tblStyle w:val="TableGrid"/>
        <w:tblpPr w:leftFromText="180" w:rightFromText="180" w:vertAnchor="text" w:tblpY="-139"/>
        <w:tblW w:w="10790" w:type="dxa"/>
        <w:tblLook w:val="04A0" w:firstRow="1" w:lastRow="0" w:firstColumn="1" w:lastColumn="0" w:noHBand="0" w:noVBand="1"/>
      </w:tblPr>
      <w:tblGrid>
        <w:gridCol w:w="10790"/>
      </w:tblGrid>
      <w:tr w:rsidR="005E2602" w:rsidRPr="00954068" w14:paraId="3BC6CFC5" w14:textId="77777777" w:rsidTr="005E2602">
        <w:tc>
          <w:tcPr>
            <w:tcW w:w="10790" w:type="dxa"/>
            <w:shd w:val="clear" w:color="auto" w:fill="E36C0A"/>
            <w:tcMar>
              <w:top w:w="144" w:type="dxa"/>
              <w:left w:w="144" w:type="dxa"/>
              <w:bottom w:w="144" w:type="dxa"/>
              <w:right w:w="144" w:type="dxa"/>
            </w:tcMar>
          </w:tcPr>
          <w:p w14:paraId="5C6ECA3F" w14:textId="39698D7D" w:rsidR="005E2602" w:rsidRDefault="005E2602" w:rsidP="005E2602">
            <w:pPr>
              <w:jc w:val="center"/>
              <w:rPr>
                <w:rFonts w:cstheme="minorHAnsi"/>
                <w:b/>
                <w:bCs/>
                <w:sz w:val="20"/>
                <w:szCs w:val="20"/>
              </w:rPr>
            </w:pPr>
            <w:r w:rsidRPr="00954068">
              <w:rPr>
                <w:rFonts w:cstheme="minorHAnsi"/>
                <w:b/>
                <w:bCs/>
                <w:sz w:val="20"/>
                <w:szCs w:val="20"/>
              </w:rPr>
              <w:t xml:space="preserve">Unit # </w:t>
            </w:r>
            <w:r>
              <w:rPr>
                <w:rFonts w:cstheme="minorHAnsi"/>
                <w:b/>
                <w:bCs/>
                <w:sz w:val="20"/>
                <w:szCs w:val="20"/>
              </w:rPr>
              <w:t>1</w:t>
            </w:r>
          </w:p>
          <w:p w14:paraId="2151C60E" w14:textId="77777777" w:rsidR="005E2602" w:rsidRDefault="005E2602" w:rsidP="005E2602">
            <w:pPr>
              <w:jc w:val="center"/>
              <w:rPr>
                <w:rFonts w:cstheme="minorHAnsi"/>
                <w:b/>
                <w:bCs/>
                <w:sz w:val="20"/>
                <w:szCs w:val="20"/>
              </w:rPr>
            </w:pPr>
            <w:r>
              <w:rPr>
                <w:rFonts w:cstheme="minorHAnsi"/>
                <w:b/>
                <w:bCs/>
                <w:sz w:val="20"/>
                <w:szCs w:val="20"/>
              </w:rPr>
              <w:t>8 Days</w:t>
            </w:r>
          </w:p>
          <w:p w14:paraId="5927C187" w14:textId="77777777" w:rsidR="005E2602" w:rsidRPr="00F97837" w:rsidRDefault="005E2602" w:rsidP="005E2602">
            <w:pPr>
              <w:jc w:val="center"/>
              <w:rPr>
                <w:rFonts w:cstheme="minorHAnsi"/>
                <w:b/>
                <w:bCs/>
                <w:sz w:val="20"/>
                <w:szCs w:val="20"/>
              </w:rPr>
            </w:pPr>
            <w:r>
              <w:rPr>
                <w:rFonts w:ascii="Tahoma" w:hAnsi="Tahoma" w:cs="Tahoma"/>
                <w:b/>
                <w:noProof/>
                <w:sz w:val="20"/>
                <w:szCs w:val="20"/>
              </w:rPr>
              <w:t>Limits &amp; Continuity</w:t>
            </w:r>
          </w:p>
          <w:p w14:paraId="65384BF5" w14:textId="77777777" w:rsidR="005E2602" w:rsidRPr="00AF1D80" w:rsidRDefault="005E2602" w:rsidP="005E2602">
            <w:pPr>
              <w:jc w:val="center"/>
              <w:rPr>
                <w:rFonts w:cstheme="minorHAnsi"/>
                <w:b/>
                <w:bCs/>
                <w:sz w:val="20"/>
                <w:szCs w:val="20"/>
              </w:rPr>
            </w:pPr>
            <w:r>
              <w:rPr>
                <w:rFonts w:cstheme="minorHAnsi"/>
                <w:b/>
                <w:bCs/>
                <w:sz w:val="20"/>
                <w:szCs w:val="20"/>
              </w:rPr>
              <w:t>(Weight on Exam 10-12%)</w:t>
            </w:r>
          </w:p>
        </w:tc>
      </w:tr>
      <w:tr w:rsidR="005E2602" w:rsidRPr="00954068" w14:paraId="6841CB93" w14:textId="77777777" w:rsidTr="005E2602">
        <w:tc>
          <w:tcPr>
            <w:tcW w:w="10790" w:type="dxa"/>
            <w:shd w:val="clear" w:color="auto" w:fill="000000"/>
            <w:tcMar>
              <w:top w:w="144" w:type="dxa"/>
              <w:left w:w="144" w:type="dxa"/>
              <w:bottom w:w="144" w:type="dxa"/>
              <w:right w:w="144" w:type="dxa"/>
            </w:tcMar>
          </w:tcPr>
          <w:p w14:paraId="551D8345" w14:textId="77777777" w:rsidR="005E2602" w:rsidRPr="00954068" w:rsidRDefault="005E2602" w:rsidP="005E2602">
            <w:pPr>
              <w:jc w:val="center"/>
              <w:rPr>
                <w:rFonts w:cstheme="minorHAnsi"/>
                <w:b/>
                <w:bCs/>
                <w:sz w:val="20"/>
                <w:szCs w:val="20"/>
              </w:rPr>
            </w:pPr>
            <w:r w:rsidRPr="00954068">
              <w:rPr>
                <w:rFonts w:cstheme="minorHAnsi"/>
                <w:b/>
                <w:bCs/>
                <w:sz w:val="20"/>
                <w:szCs w:val="20"/>
              </w:rPr>
              <w:t>Overview</w:t>
            </w:r>
          </w:p>
        </w:tc>
      </w:tr>
    </w:tbl>
    <w:p w14:paraId="76FBDF78" w14:textId="77777777" w:rsidR="0093399D" w:rsidRPr="0052172C" w:rsidRDefault="0093399D" w:rsidP="004F7797">
      <w:pPr>
        <w:rPr>
          <w:rFonts w:cstheme="minorHAnsi"/>
          <w:sz w:val="8"/>
          <w:szCs w:val="8"/>
        </w:rPr>
      </w:pPr>
    </w:p>
    <w:tbl>
      <w:tblPr>
        <w:tblStyle w:val="TableGrid"/>
        <w:tblW w:w="10790" w:type="dxa"/>
        <w:tblInd w:w="-5" w:type="dxa"/>
        <w:shd w:val="clear" w:color="auto" w:fill="000000"/>
        <w:tblLook w:val="04A0" w:firstRow="1" w:lastRow="0" w:firstColumn="1" w:lastColumn="0" w:noHBand="0" w:noVBand="1"/>
      </w:tblPr>
      <w:tblGrid>
        <w:gridCol w:w="10790"/>
      </w:tblGrid>
      <w:tr w:rsidR="004F7797" w:rsidRPr="00954068" w14:paraId="7D82AAB5" w14:textId="77777777" w:rsidTr="00B0162F">
        <w:tc>
          <w:tcPr>
            <w:tcW w:w="10790" w:type="dxa"/>
            <w:shd w:val="clear" w:color="auto" w:fill="000000"/>
            <w:tcMar>
              <w:top w:w="144" w:type="dxa"/>
              <w:left w:w="144" w:type="dxa"/>
              <w:bottom w:w="144" w:type="dxa"/>
              <w:right w:w="144" w:type="dxa"/>
            </w:tcMar>
          </w:tcPr>
          <w:p w14:paraId="70DE456D" w14:textId="77777777" w:rsidR="004F7797" w:rsidRPr="00954068" w:rsidRDefault="004F7797" w:rsidP="00B0162F">
            <w:pPr>
              <w:jc w:val="center"/>
              <w:rPr>
                <w:rFonts w:cstheme="minorHAnsi"/>
                <w:b/>
                <w:bCs/>
                <w:sz w:val="20"/>
                <w:szCs w:val="20"/>
              </w:rPr>
            </w:pPr>
            <w:r w:rsidRPr="00954068">
              <w:rPr>
                <w:rFonts w:cstheme="minorHAnsi"/>
                <w:b/>
                <w:bCs/>
                <w:sz w:val="20"/>
                <w:szCs w:val="20"/>
              </w:rPr>
              <w:t>STAGE 1</w:t>
            </w:r>
          </w:p>
          <w:p w14:paraId="1A1A4981" w14:textId="77777777" w:rsidR="004F7797" w:rsidRPr="00954068" w:rsidRDefault="004F7797" w:rsidP="00B0162F">
            <w:pPr>
              <w:jc w:val="center"/>
              <w:rPr>
                <w:rFonts w:cstheme="minorHAnsi"/>
                <w:sz w:val="20"/>
                <w:szCs w:val="20"/>
              </w:rPr>
            </w:pPr>
            <w:r w:rsidRPr="00954068">
              <w:rPr>
                <w:rFonts w:cstheme="minorHAnsi"/>
                <w:b/>
                <w:bCs/>
                <w:sz w:val="20"/>
                <w:szCs w:val="20"/>
              </w:rPr>
              <w:lastRenderedPageBreak/>
              <w:t>Desired Results</w:t>
            </w:r>
          </w:p>
        </w:tc>
      </w:tr>
    </w:tbl>
    <w:p w14:paraId="18DBE196" w14:textId="77777777" w:rsidR="004F7797" w:rsidRPr="00954068" w:rsidRDefault="004F7797" w:rsidP="004F7797">
      <w:pPr>
        <w:rPr>
          <w:rFonts w:cstheme="minorHAnsi"/>
          <w:sz w:val="20"/>
          <w:szCs w:val="20"/>
        </w:rPr>
      </w:pPr>
    </w:p>
    <w:p w14:paraId="4669E679" w14:textId="77777777" w:rsidR="004F7797" w:rsidRPr="00F073EA" w:rsidRDefault="004F7797" w:rsidP="0093399D">
      <w:pPr>
        <w:rPr>
          <w:rFonts w:asciiTheme="minorHAnsi" w:hAnsiTheme="minorHAnsi" w:cstheme="minorHAnsi"/>
          <w:b/>
          <w:bCs/>
          <w:sz w:val="20"/>
          <w:szCs w:val="20"/>
          <w:highlight w:val="yellow"/>
        </w:rPr>
      </w:pPr>
      <w:r w:rsidRPr="00F073EA">
        <w:rPr>
          <w:rFonts w:asciiTheme="minorHAnsi" w:hAnsiTheme="minorHAnsi" w:cstheme="minorHAnsi"/>
          <w:b/>
          <w:bCs/>
          <w:sz w:val="20"/>
          <w:szCs w:val="20"/>
          <w:highlight w:val="yellow"/>
        </w:rPr>
        <w:t>Unit Overview</w:t>
      </w:r>
    </w:p>
    <w:p w14:paraId="39EE67C7" w14:textId="78DCCCEE" w:rsidR="004F7797" w:rsidRPr="00F073EA" w:rsidRDefault="004F7797" w:rsidP="0093399D">
      <w:pPr>
        <w:pStyle w:val="NormalWeb"/>
        <w:shd w:val="clear" w:color="auto" w:fill="FFFFFF"/>
        <w:spacing w:before="0" w:beforeAutospacing="0" w:after="0" w:afterAutospacing="0"/>
        <w:rPr>
          <w:rFonts w:asciiTheme="minorHAnsi" w:hAnsiTheme="minorHAnsi" w:cstheme="minorHAnsi"/>
          <w:color w:val="FFFFFF" w:themeColor="background1"/>
          <w:sz w:val="20"/>
          <w:szCs w:val="20"/>
        </w:rPr>
      </w:pPr>
      <w:r w:rsidRPr="004F7797">
        <w:rPr>
          <w:rFonts w:asciiTheme="minorHAnsi" w:hAnsiTheme="minorHAnsi" w:cstheme="minorHAnsi"/>
          <w:sz w:val="20"/>
          <w:szCs w:val="20"/>
        </w:rPr>
        <w:br/>
      </w:r>
      <w:r w:rsidRPr="004F7797">
        <w:rPr>
          <w:rFonts w:asciiTheme="minorHAnsi" w:hAnsiTheme="minorHAnsi" w:cstheme="minorHAnsi"/>
          <w:color w:val="000000" w:themeColor="text1"/>
          <w:sz w:val="20"/>
          <w:szCs w:val="20"/>
          <w:shd w:val="clear" w:color="auto" w:fill="FFFFFF"/>
        </w:rPr>
        <w:t>You’ll start to explore how limits will allow you to solve problems involving change and to better understand mathematical reasoning about functions.</w:t>
      </w:r>
      <w:r w:rsidRPr="00F073EA">
        <w:rPr>
          <w:rFonts w:asciiTheme="minorHAnsi" w:hAnsiTheme="minorHAnsi" w:cstheme="minorHAnsi"/>
          <w:color w:val="000000" w:themeColor="text1"/>
          <w:sz w:val="20"/>
          <w:szCs w:val="20"/>
          <w:shd w:val="clear" w:color="auto" w:fill="FFFFFF"/>
        </w:rPr>
        <w:t xml:space="preserve"> </w:t>
      </w:r>
      <w:r w:rsidRPr="00F073EA">
        <w:rPr>
          <w:rFonts w:asciiTheme="minorHAnsi" w:hAnsiTheme="minorHAnsi" w:cstheme="minorHAnsi"/>
          <w:color w:val="000000" w:themeColor="text1"/>
          <w:sz w:val="20"/>
          <w:szCs w:val="20"/>
        </w:rPr>
        <w:t>Topics may include h</w:t>
      </w:r>
      <w:r w:rsidRPr="004F7797">
        <w:rPr>
          <w:rFonts w:asciiTheme="minorHAnsi" w:hAnsiTheme="minorHAnsi" w:cstheme="minorHAnsi"/>
          <w:color w:val="000000" w:themeColor="text1"/>
          <w:sz w:val="20"/>
          <w:szCs w:val="20"/>
        </w:rPr>
        <w:t>ow limits help us to handle change at an instant</w:t>
      </w:r>
      <w:r w:rsidRPr="00F073EA">
        <w:rPr>
          <w:rFonts w:asciiTheme="minorHAnsi" w:hAnsiTheme="minorHAnsi" w:cstheme="minorHAnsi"/>
          <w:color w:val="000000" w:themeColor="text1"/>
          <w:sz w:val="20"/>
          <w:szCs w:val="20"/>
        </w:rPr>
        <w:t>, d</w:t>
      </w:r>
      <w:r w:rsidRPr="004F7797">
        <w:rPr>
          <w:rFonts w:asciiTheme="minorHAnsi" w:hAnsiTheme="minorHAnsi" w:cstheme="minorHAnsi"/>
          <w:color w:val="000000" w:themeColor="text1"/>
          <w:sz w:val="20"/>
          <w:szCs w:val="20"/>
        </w:rPr>
        <w:t>efinition and properties of limits in various representations</w:t>
      </w:r>
      <w:r w:rsidRPr="00F073EA">
        <w:rPr>
          <w:rFonts w:asciiTheme="minorHAnsi" w:hAnsiTheme="minorHAnsi" w:cstheme="minorHAnsi"/>
          <w:color w:val="000000" w:themeColor="text1"/>
          <w:sz w:val="20"/>
          <w:szCs w:val="20"/>
        </w:rPr>
        <w:t>, d</w:t>
      </w:r>
      <w:r w:rsidRPr="004F7797">
        <w:rPr>
          <w:rFonts w:asciiTheme="minorHAnsi" w:hAnsiTheme="minorHAnsi" w:cstheme="minorHAnsi"/>
          <w:color w:val="000000" w:themeColor="text1"/>
          <w:sz w:val="20"/>
          <w:szCs w:val="20"/>
        </w:rPr>
        <w:t>efinitions of continuity of a function at a point and over a domain</w:t>
      </w:r>
      <w:r w:rsidRPr="00F073EA">
        <w:rPr>
          <w:rFonts w:asciiTheme="minorHAnsi" w:hAnsiTheme="minorHAnsi" w:cstheme="minorHAnsi"/>
          <w:color w:val="000000" w:themeColor="text1"/>
          <w:sz w:val="20"/>
          <w:szCs w:val="20"/>
        </w:rPr>
        <w:t>, a</w:t>
      </w:r>
      <w:r w:rsidRPr="004F7797">
        <w:rPr>
          <w:rFonts w:asciiTheme="minorHAnsi" w:hAnsiTheme="minorHAnsi" w:cstheme="minorHAnsi"/>
          <w:color w:val="000000" w:themeColor="text1"/>
          <w:sz w:val="20"/>
          <w:szCs w:val="20"/>
        </w:rPr>
        <w:t>symptotes and limits at infinity</w:t>
      </w:r>
      <w:r w:rsidRPr="00F073EA">
        <w:rPr>
          <w:rFonts w:asciiTheme="minorHAnsi" w:hAnsiTheme="minorHAnsi" w:cstheme="minorHAnsi"/>
          <w:color w:val="000000" w:themeColor="text1"/>
          <w:sz w:val="20"/>
          <w:szCs w:val="20"/>
        </w:rPr>
        <w:t>, &amp; r</w:t>
      </w:r>
      <w:r w:rsidRPr="004F7797">
        <w:rPr>
          <w:rFonts w:asciiTheme="minorHAnsi" w:hAnsiTheme="minorHAnsi" w:cstheme="minorHAnsi"/>
          <w:color w:val="000000" w:themeColor="text1"/>
          <w:sz w:val="20"/>
          <w:szCs w:val="20"/>
        </w:rPr>
        <w:t>easoning using the Squeeze theorem and the Intermediate Value Theorem</w:t>
      </w:r>
      <w:r w:rsidRPr="00F073EA">
        <w:rPr>
          <w:rFonts w:asciiTheme="minorHAnsi" w:hAnsiTheme="minorHAnsi" w:cstheme="minorHAnsi"/>
          <w:color w:val="000000" w:themeColor="text1"/>
          <w:sz w:val="20"/>
          <w:szCs w:val="20"/>
        </w:rPr>
        <w:t xml:space="preserve">. </w:t>
      </w:r>
      <w:r w:rsidRPr="00F073EA">
        <w:rPr>
          <w:rFonts w:asciiTheme="minorHAnsi" w:hAnsiTheme="minorHAnsi" w:cstheme="minorHAnsi"/>
          <w:color w:val="FFFFFF" w:themeColor="background1"/>
          <w:sz w:val="20"/>
          <w:szCs w:val="20"/>
          <w:highlight w:val="blue"/>
        </w:rPr>
        <w:t>CR2</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CR3</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CR4</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CR5</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CR6</w:t>
      </w:r>
      <w:r w:rsidRPr="00F073EA">
        <w:rPr>
          <w:rFonts w:asciiTheme="minorHAnsi" w:hAnsiTheme="minorHAnsi" w:cstheme="minorHAnsi"/>
          <w:color w:val="FFFFFF" w:themeColor="background1"/>
          <w:sz w:val="20"/>
          <w:szCs w:val="20"/>
        </w:rPr>
        <w:t xml:space="preserve"> </w:t>
      </w:r>
    </w:p>
    <w:p w14:paraId="49C124EF" w14:textId="77777777" w:rsidR="00F42F14" w:rsidRPr="00F073EA" w:rsidRDefault="00F42F14" w:rsidP="0093399D">
      <w:pPr>
        <w:pStyle w:val="NormalWeb"/>
        <w:shd w:val="clear" w:color="auto" w:fill="FFFFFF"/>
        <w:spacing w:before="0" w:beforeAutospacing="0" w:after="0" w:afterAutospacing="0"/>
        <w:rPr>
          <w:rFonts w:asciiTheme="minorHAnsi" w:hAnsiTheme="minorHAnsi" w:cstheme="minorHAnsi"/>
          <w:color w:val="000000" w:themeColor="text1"/>
          <w:sz w:val="20"/>
          <w:szCs w:val="20"/>
        </w:rPr>
      </w:pPr>
    </w:p>
    <w:p w14:paraId="1FFE5028" w14:textId="1498EF0A" w:rsidR="004F7797" w:rsidRPr="00F073EA" w:rsidRDefault="004F7797" w:rsidP="0093399D">
      <w:pPr>
        <w:rPr>
          <w:rFonts w:asciiTheme="minorHAnsi" w:hAnsiTheme="minorHAnsi" w:cstheme="minorHAnsi"/>
          <w:b/>
          <w:bCs/>
          <w:sz w:val="20"/>
          <w:szCs w:val="20"/>
          <w:highlight w:val="yellow"/>
        </w:rPr>
      </w:pPr>
      <w:r w:rsidRPr="00F073EA">
        <w:rPr>
          <w:rFonts w:asciiTheme="minorHAnsi" w:hAnsiTheme="minorHAnsi" w:cstheme="minorHAnsi"/>
          <w:b/>
          <w:bCs/>
          <w:sz w:val="20"/>
          <w:szCs w:val="20"/>
          <w:highlight w:val="yellow"/>
        </w:rPr>
        <w:t>Big Ideas</w:t>
      </w:r>
    </w:p>
    <w:p w14:paraId="4A1702BD" w14:textId="77777777" w:rsidR="004F7797" w:rsidRPr="00F073EA" w:rsidRDefault="004F7797" w:rsidP="0093399D">
      <w:pPr>
        <w:rPr>
          <w:rFonts w:asciiTheme="minorHAnsi" w:hAnsiTheme="minorHAnsi" w:cstheme="minorHAnsi"/>
          <w:b/>
          <w:bCs/>
          <w:sz w:val="20"/>
          <w:szCs w:val="20"/>
          <w:highlight w:val="yellow"/>
        </w:rPr>
      </w:pPr>
    </w:p>
    <w:p w14:paraId="7A55C646" w14:textId="77777777" w:rsidR="004F7797" w:rsidRPr="00F073EA" w:rsidRDefault="004F7797" w:rsidP="0093399D">
      <w:pPr>
        <w:rPr>
          <w:rFonts w:asciiTheme="minorHAnsi" w:hAnsiTheme="minorHAnsi" w:cstheme="minorHAnsi"/>
          <w:sz w:val="20"/>
          <w:szCs w:val="20"/>
        </w:rPr>
      </w:pPr>
      <w:r w:rsidRPr="00F073EA">
        <w:rPr>
          <w:rFonts w:asciiTheme="minorHAnsi" w:hAnsiTheme="minorHAnsi" w:cstheme="minorHAnsi"/>
          <w:sz w:val="20"/>
          <w:szCs w:val="20"/>
        </w:rPr>
        <w:t xml:space="preserve">Big Idea </w:t>
      </w:r>
      <w:proofErr w:type="gramStart"/>
      <w:r w:rsidRPr="00F073EA">
        <w:rPr>
          <w:rFonts w:asciiTheme="minorHAnsi" w:hAnsiTheme="minorHAnsi" w:cstheme="minorHAnsi"/>
          <w:sz w:val="20"/>
          <w:szCs w:val="20"/>
        </w:rPr>
        <w:t>1 :</w:t>
      </w:r>
      <w:proofErr w:type="gramEnd"/>
      <w:r w:rsidRPr="00F073EA">
        <w:rPr>
          <w:rFonts w:asciiTheme="minorHAnsi" w:hAnsiTheme="minorHAnsi" w:cstheme="minorHAnsi"/>
          <w:sz w:val="20"/>
          <w:szCs w:val="20"/>
        </w:rPr>
        <w:t xml:space="preserve"> Change (CHA) </w:t>
      </w:r>
      <w:r w:rsidRPr="00F073EA">
        <w:rPr>
          <w:rFonts w:asciiTheme="minorHAnsi" w:hAnsiTheme="minorHAnsi" w:cstheme="minorHAnsi"/>
          <w:color w:val="FFFFFF" w:themeColor="background1"/>
          <w:sz w:val="20"/>
          <w:szCs w:val="20"/>
          <w:highlight w:val="blue"/>
        </w:rPr>
        <w:t>CR2</w:t>
      </w:r>
      <w:r w:rsidRPr="00F073EA">
        <w:rPr>
          <w:rFonts w:asciiTheme="minorHAnsi" w:hAnsiTheme="minorHAnsi" w:cstheme="minorHAnsi"/>
          <w:color w:val="FFFFFF" w:themeColor="background1"/>
          <w:sz w:val="20"/>
          <w:szCs w:val="20"/>
        </w:rPr>
        <w:t>2</w:t>
      </w:r>
    </w:p>
    <w:p w14:paraId="47A47107" w14:textId="77777777" w:rsidR="004F7797" w:rsidRPr="00F073EA" w:rsidRDefault="004F7797" w:rsidP="0093399D">
      <w:pPr>
        <w:rPr>
          <w:rFonts w:asciiTheme="minorHAnsi" w:hAnsiTheme="minorHAnsi" w:cstheme="minorHAnsi"/>
          <w:sz w:val="20"/>
          <w:szCs w:val="20"/>
        </w:rPr>
      </w:pPr>
      <w:r w:rsidRPr="00F073EA">
        <w:rPr>
          <w:rFonts w:asciiTheme="minorHAnsi" w:hAnsiTheme="minorHAnsi" w:cstheme="minorHAnsi"/>
          <w:sz w:val="20"/>
          <w:szCs w:val="20"/>
        </w:rPr>
        <w:t xml:space="preserve">Big Idea </w:t>
      </w:r>
      <w:proofErr w:type="gramStart"/>
      <w:r w:rsidRPr="00F073EA">
        <w:rPr>
          <w:rFonts w:asciiTheme="minorHAnsi" w:hAnsiTheme="minorHAnsi" w:cstheme="minorHAnsi"/>
          <w:sz w:val="20"/>
          <w:szCs w:val="20"/>
        </w:rPr>
        <w:t>2 :</w:t>
      </w:r>
      <w:proofErr w:type="gramEnd"/>
      <w:r w:rsidRPr="00F073EA">
        <w:rPr>
          <w:rFonts w:asciiTheme="minorHAnsi" w:hAnsiTheme="minorHAnsi" w:cstheme="minorHAnsi"/>
          <w:sz w:val="20"/>
          <w:szCs w:val="20"/>
        </w:rPr>
        <w:t xml:space="preserve"> Limits (LIM) </w:t>
      </w:r>
      <w:r w:rsidRPr="00F073EA">
        <w:rPr>
          <w:rFonts w:asciiTheme="minorHAnsi" w:hAnsiTheme="minorHAnsi" w:cstheme="minorHAnsi"/>
          <w:color w:val="FFFFFF" w:themeColor="background1"/>
          <w:sz w:val="20"/>
          <w:szCs w:val="20"/>
          <w:highlight w:val="blue"/>
        </w:rPr>
        <w:t>CR2</w:t>
      </w:r>
    </w:p>
    <w:p w14:paraId="75125111" w14:textId="49AEB880" w:rsidR="004F7797" w:rsidRPr="005D0D63" w:rsidRDefault="004F7797" w:rsidP="0093399D">
      <w:pPr>
        <w:rPr>
          <w:rFonts w:asciiTheme="minorHAnsi" w:hAnsiTheme="minorHAnsi" w:cstheme="minorHAnsi"/>
          <w:sz w:val="20"/>
          <w:szCs w:val="20"/>
        </w:rPr>
      </w:pPr>
      <w:r w:rsidRPr="00F073EA">
        <w:rPr>
          <w:rFonts w:asciiTheme="minorHAnsi" w:hAnsiTheme="minorHAnsi" w:cstheme="minorHAnsi"/>
          <w:sz w:val="20"/>
          <w:szCs w:val="20"/>
        </w:rPr>
        <w:t xml:space="preserve">Big Idea 3. Analysis of Functions (FUN) </w:t>
      </w:r>
      <w:r w:rsidRPr="00F073EA">
        <w:rPr>
          <w:rFonts w:asciiTheme="minorHAnsi" w:hAnsiTheme="minorHAnsi" w:cstheme="minorHAnsi"/>
          <w:color w:val="FFFFFF" w:themeColor="background1"/>
          <w:sz w:val="20"/>
          <w:szCs w:val="20"/>
          <w:highlight w:val="blue"/>
        </w:rPr>
        <w:t>CR2</w:t>
      </w:r>
    </w:p>
    <w:p w14:paraId="51354468" w14:textId="77777777" w:rsidR="0093399D" w:rsidRDefault="0093399D" w:rsidP="0093399D">
      <w:pPr>
        <w:rPr>
          <w:rFonts w:asciiTheme="minorHAnsi" w:hAnsiTheme="minorHAnsi" w:cstheme="minorHAnsi"/>
          <w:b/>
          <w:bCs/>
          <w:sz w:val="20"/>
          <w:szCs w:val="20"/>
          <w:highlight w:val="yellow"/>
        </w:rPr>
      </w:pPr>
    </w:p>
    <w:p w14:paraId="5ABCDE41" w14:textId="15211C0D" w:rsidR="004F7797" w:rsidRPr="00F073EA" w:rsidRDefault="004F7797" w:rsidP="0093399D">
      <w:pPr>
        <w:rPr>
          <w:rFonts w:asciiTheme="minorHAnsi" w:hAnsiTheme="minorHAnsi" w:cstheme="minorHAnsi"/>
          <w:b/>
          <w:bCs/>
          <w:sz w:val="20"/>
          <w:szCs w:val="20"/>
        </w:rPr>
      </w:pPr>
      <w:r w:rsidRPr="00F073EA">
        <w:rPr>
          <w:rFonts w:asciiTheme="minorHAnsi" w:hAnsiTheme="minorHAnsi" w:cstheme="minorHAnsi"/>
          <w:b/>
          <w:bCs/>
          <w:sz w:val="20"/>
          <w:szCs w:val="20"/>
          <w:highlight w:val="yellow"/>
        </w:rPr>
        <w:t>Essential Questions…</w:t>
      </w:r>
      <w:r w:rsidRPr="00F073EA">
        <w:rPr>
          <w:rFonts w:asciiTheme="minorHAnsi" w:hAnsiTheme="minorHAnsi" w:cstheme="minorHAnsi"/>
          <w:b/>
          <w:bCs/>
          <w:sz w:val="20"/>
          <w:szCs w:val="20"/>
        </w:rPr>
        <w:t xml:space="preserve"> </w:t>
      </w:r>
      <w:r w:rsidR="008D2F40">
        <w:rPr>
          <w:rFonts w:asciiTheme="minorHAnsi" w:hAnsiTheme="minorHAnsi" w:cstheme="minorHAnsi"/>
          <w:b/>
          <w:bCs/>
          <w:sz w:val="20"/>
          <w:szCs w:val="20"/>
        </w:rPr>
        <w:t xml:space="preserve"> </w:t>
      </w:r>
      <w:r w:rsidR="008D2F40" w:rsidRPr="00F073EA">
        <w:rPr>
          <w:rFonts w:asciiTheme="minorHAnsi" w:hAnsiTheme="minorHAnsi" w:cstheme="minorHAnsi"/>
          <w:color w:val="FFFFFF" w:themeColor="background1"/>
          <w:sz w:val="20"/>
          <w:szCs w:val="20"/>
          <w:highlight w:val="blue"/>
        </w:rPr>
        <w:t>CR2</w:t>
      </w:r>
      <w:r w:rsidR="008D2F40" w:rsidRPr="00F073EA">
        <w:rPr>
          <w:rFonts w:asciiTheme="minorHAnsi" w:hAnsiTheme="minorHAnsi" w:cstheme="minorHAnsi"/>
          <w:color w:val="FFFFFF" w:themeColor="background1"/>
          <w:sz w:val="20"/>
          <w:szCs w:val="20"/>
        </w:rPr>
        <w:t xml:space="preserve"> </w:t>
      </w:r>
      <w:r w:rsidR="008D2F40" w:rsidRPr="00F073EA">
        <w:rPr>
          <w:rFonts w:asciiTheme="minorHAnsi" w:hAnsiTheme="minorHAnsi" w:cstheme="minorHAnsi"/>
          <w:color w:val="FFFFFF" w:themeColor="background1"/>
          <w:sz w:val="20"/>
          <w:szCs w:val="20"/>
          <w:highlight w:val="blue"/>
        </w:rPr>
        <w:t>CR3</w:t>
      </w:r>
      <w:r w:rsidR="008D2F40" w:rsidRPr="00F073EA">
        <w:rPr>
          <w:rFonts w:asciiTheme="minorHAnsi" w:hAnsiTheme="minorHAnsi" w:cstheme="minorHAnsi"/>
          <w:color w:val="FFFFFF" w:themeColor="background1"/>
          <w:sz w:val="20"/>
          <w:szCs w:val="20"/>
        </w:rPr>
        <w:t xml:space="preserve"> </w:t>
      </w:r>
      <w:r w:rsidR="008D2F40" w:rsidRPr="00F073EA">
        <w:rPr>
          <w:rFonts w:asciiTheme="minorHAnsi" w:hAnsiTheme="minorHAnsi" w:cstheme="minorHAnsi"/>
          <w:color w:val="FFFFFF" w:themeColor="background1"/>
          <w:sz w:val="20"/>
          <w:szCs w:val="20"/>
          <w:highlight w:val="blue"/>
        </w:rPr>
        <w:t>CR4</w:t>
      </w:r>
      <w:r w:rsidR="008D2F40" w:rsidRPr="00F073EA">
        <w:rPr>
          <w:rFonts w:asciiTheme="minorHAnsi" w:hAnsiTheme="minorHAnsi" w:cstheme="minorHAnsi"/>
          <w:color w:val="FFFFFF" w:themeColor="background1"/>
          <w:sz w:val="20"/>
          <w:szCs w:val="20"/>
        </w:rPr>
        <w:t xml:space="preserve"> </w:t>
      </w:r>
      <w:r w:rsidR="008D2F40" w:rsidRPr="00F073EA">
        <w:rPr>
          <w:rFonts w:asciiTheme="minorHAnsi" w:hAnsiTheme="minorHAnsi" w:cstheme="minorHAnsi"/>
          <w:color w:val="FFFFFF" w:themeColor="background1"/>
          <w:sz w:val="20"/>
          <w:szCs w:val="20"/>
          <w:highlight w:val="blue"/>
        </w:rPr>
        <w:t>CR5</w:t>
      </w:r>
      <w:r w:rsidR="008D2F40" w:rsidRPr="00F073EA">
        <w:rPr>
          <w:rFonts w:asciiTheme="minorHAnsi" w:hAnsiTheme="minorHAnsi" w:cstheme="minorHAnsi"/>
          <w:color w:val="FFFFFF" w:themeColor="background1"/>
          <w:sz w:val="20"/>
          <w:szCs w:val="20"/>
        </w:rPr>
        <w:t xml:space="preserve"> </w:t>
      </w:r>
      <w:r w:rsidR="008D2F40" w:rsidRPr="00F073EA">
        <w:rPr>
          <w:rFonts w:asciiTheme="minorHAnsi" w:hAnsiTheme="minorHAnsi" w:cstheme="minorHAnsi"/>
          <w:color w:val="FFFFFF" w:themeColor="background1"/>
          <w:sz w:val="20"/>
          <w:szCs w:val="20"/>
          <w:highlight w:val="blue"/>
        </w:rPr>
        <w:t>CR6</w:t>
      </w:r>
    </w:p>
    <w:p w14:paraId="1AA73ECE" w14:textId="77777777" w:rsidR="004F7797" w:rsidRPr="00F073EA" w:rsidRDefault="004F7797" w:rsidP="0093399D">
      <w:pPr>
        <w:rPr>
          <w:rFonts w:asciiTheme="minorHAnsi" w:hAnsiTheme="minorHAnsi" w:cstheme="minorHAnsi"/>
          <w:b/>
          <w:bCs/>
          <w:sz w:val="20"/>
          <w:szCs w:val="20"/>
        </w:rPr>
      </w:pPr>
    </w:p>
    <w:p w14:paraId="1D211A7D" w14:textId="484A7045" w:rsidR="004F7797" w:rsidRPr="00F073EA" w:rsidRDefault="004F7797" w:rsidP="0093399D">
      <w:pPr>
        <w:rPr>
          <w:rFonts w:asciiTheme="minorHAnsi" w:hAnsiTheme="minorHAnsi" w:cstheme="minorHAnsi"/>
          <w:sz w:val="20"/>
          <w:szCs w:val="20"/>
        </w:rPr>
      </w:pPr>
      <w:r w:rsidRPr="00F073EA">
        <w:rPr>
          <w:rFonts w:asciiTheme="minorHAnsi" w:hAnsiTheme="minorHAnsi" w:cstheme="minorHAnsi"/>
          <w:sz w:val="20"/>
          <w:szCs w:val="20"/>
        </w:rPr>
        <w:t xml:space="preserve">A. </w:t>
      </w:r>
      <w:r w:rsidR="002113E5" w:rsidRPr="00F073EA">
        <w:rPr>
          <w:rFonts w:asciiTheme="minorHAnsi" w:hAnsiTheme="minorHAnsi" w:cstheme="minorHAnsi"/>
          <w:sz w:val="20"/>
          <w:szCs w:val="20"/>
        </w:rPr>
        <w:t>What is continuity and what is its definition?</w:t>
      </w:r>
    </w:p>
    <w:p w14:paraId="1A01E2FD" w14:textId="3ED03644" w:rsidR="004F7797" w:rsidRPr="00F073EA" w:rsidRDefault="004F7797" w:rsidP="0093399D">
      <w:pPr>
        <w:rPr>
          <w:rFonts w:asciiTheme="minorHAnsi" w:hAnsiTheme="minorHAnsi" w:cstheme="minorHAnsi"/>
          <w:sz w:val="20"/>
          <w:szCs w:val="20"/>
        </w:rPr>
      </w:pPr>
      <w:r w:rsidRPr="00F073EA">
        <w:rPr>
          <w:rFonts w:asciiTheme="minorHAnsi" w:hAnsiTheme="minorHAnsi" w:cstheme="minorHAnsi"/>
          <w:sz w:val="20"/>
          <w:szCs w:val="20"/>
        </w:rPr>
        <w:t xml:space="preserve">B. </w:t>
      </w:r>
      <w:r w:rsidR="002113E5" w:rsidRPr="00F073EA">
        <w:rPr>
          <w:rFonts w:asciiTheme="minorHAnsi" w:hAnsiTheme="minorHAnsi" w:cstheme="minorHAnsi"/>
          <w:sz w:val="20"/>
          <w:szCs w:val="20"/>
        </w:rPr>
        <w:t>What is the idea and definition of a limit?</w:t>
      </w:r>
    </w:p>
    <w:p w14:paraId="556DB284" w14:textId="1F80E800" w:rsidR="004F7797" w:rsidRPr="00F073EA" w:rsidRDefault="004F7797" w:rsidP="0093399D">
      <w:pPr>
        <w:rPr>
          <w:rFonts w:asciiTheme="minorHAnsi" w:hAnsiTheme="minorHAnsi" w:cstheme="minorHAnsi"/>
          <w:sz w:val="20"/>
          <w:szCs w:val="20"/>
        </w:rPr>
      </w:pPr>
      <w:r w:rsidRPr="00F073EA">
        <w:rPr>
          <w:rFonts w:asciiTheme="minorHAnsi" w:hAnsiTheme="minorHAnsi" w:cstheme="minorHAnsi"/>
          <w:sz w:val="20"/>
          <w:szCs w:val="20"/>
        </w:rPr>
        <w:t>C</w:t>
      </w:r>
      <w:r w:rsidR="002113E5" w:rsidRPr="00F073EA">
        <w:rPr>
          <w:rFonts w:asciiTheme="minorHAnsi" w:hAnsiTheme="minorHAnsi" w:cstheme="minorHAnsi"/>
          <w:sz w:val="20"/>
          <w:szCs w:val="20"/>
        </w:rPr>
        <w:t>.  How do you calculate one-sided limits?</w:t>
      </w:r>
    </w:p>
    <w:p w14:paraId="6C664B0A" w14:textId="044207D0" w:rsidR="004F7797" w:rsidRPr="00F073EA" w:rsidRDefault="004F7797" w:rsidP="0093399D">
      <w:pPr>
        <w:rPr>
          <w:rFonts w:asciiTheme="minorHAnsi" w:hAnsiTheme="minorHAnsi" w:cstheme="minorHAnsi"/>
          <w:sz w:val="20"/>
          <w:szCs w:val="20"/>
        </w:rPr>
      </w:pPr>
      <w:r w:rsidRPr="00F073EA">
        <w:rPr>
          <w:rFonts w:asciiTheme="minorHAnsi" w:hAnsiTheme="minorHAnsi" w:cstheme="minorHAnsi"/>
          <w:sz w:val="20"/>
          <w:szCs w:val="20"/>
        </w:rPr>
        <w:t xml:space="preserve">D. How do </w:t>
      </w:r>
      <w:r w:rsidR="002113E5" w:rsidRPr="00F073EA">
        <w:rPr>
          <w:rFonts w:asciiTheme="minorHAnsi" w:hAnsiTheme="minorHAnsi" w:cstheme="minorHAnsi"/>
          <w:sz w:val="20"/>
          <w:szCs w:val="20"/>
        </w:rPr>
        <w:t>calculate limits when asymptotes are present?</w:t>
      </w:r>
    </w:p>
    <w:p w14:paraId="2B59BDB6" w14:textId="2AACD3DD" w:rsidR="004F7797" w:rsidRPr="00F073EA" w:rsidRDefault="004F7797" w:rsidP="0093399D">
      <w:pPr>
        <w:ind w:left="360" w:hanging="360"/>
        <w:rPr>
          <w:rFonts w:asciiTheme="minorHAnsi" w:hAnsiTheme="minorHAnsi" w:cstheme="minorHAnsi"/>
          <w:sz w:val="20"/>
          <w:szCs w:val="20"/>
        </w:rPr>
      </w:pPr>
      <w:r w:rsidRPr="00F073EA">
        <w:rPr>
          <w:rFonts w:asciiTheme="minorHAnsi" w:hAnsiTheme="minorHAnsi" w:cstheme="minorHAnsi"/>
          <w:sz w:val="20"/>
          <w:szCs w:val="20"/>
        </w:rPr>
        <w:t xml:space="preserve">E. </w:t>
      </w:r>
      <w:r w:rsidR="002113E5" w:rsidRPr="00F073EA">
        <w:rPr>
          <w:rFonts w:asciiTheme="minorHAnsi" w:hAnsiTheme="minorHAnsi" w:cstheme="minorHAnsi"/>
          <w:sz w:val="20"/>
          <w:szCs w:val="20"/>
        </w:rPr>
        <w:t>How do you find the limits of quotients?</w:t>
      </w:r>
    </w:p>
    <w:p w14:paraId="6A9D8A56" w14:textId="50AA1CEB" w:rsidR="002113E5" w:rsidRPr="00F073EA" w:rsidRDefault="002113E5" w:rsidP="0093399D">
      <w:pPr>
        <w:rPr>
          <w:rFonts w:asciiTheme="minorHAnsi" w:hAnsiTheme="minorHAnsi" w:cstheme="minorHAnsi"/>
          <w:sz w:val="20"/>
          <w:szCs w:val="20"/>
        </w:rPr>
      </w:pPr>
      <w:r w:rsidRPr="00F073EA">
        <w:rPr>
          <w:rFonts w:asciiTheme="minorHAnsi" w:hAnsiTheme="minorHAnsi" w:cstheme="minorHAnsi"/>
          <w:sz w:val="20"/>
          <w:szCs w:val="20"/>
        </w:rPr>
        <w:t>F. How do calculate limits at infinity?</w:t>
      </w:r>
    </w:p>
    <w:p w14:paraId="38D0FB08" w14:textId="71130ED3" w:rsidR="002113E5" w:rsidRPr="00F073EA" w:rsidRDefault="002113E5" w:rsidP="0093399D">
      <w:pPr>
        <w:ind w:left="360" w:hanging="360"/>
        <w:rPr>
          <w:rFonts w:asciiTheme="minorHAnsi" w:hAnsiTheme="minorHAnsi" w:cstheme="minorHAnsi"/>
          <w:sz w:val="20"/>
          <w:szCs w:val="20"/>
        </w:rPr>
      </w:pPr>
      <w:r w:rsidRPr="00F073EA">
        <w:rPr>
          <w:rFonts w:asciiTheme="minorHAnsi" w:hAnsiTheme="minorHAnsi" w:cstheme="minorHAnsi"/>
          <w:sz w:val="20"/>
          <w:szCs w:val="20"/>
        </w:rPr>
        <w:t>G. What is the squeeze theorem and how do you apply it to functions?</w:t>
      </w:r>
    </w:p>
    <w:p w14:paraId="0F6D2E7F" w14:textId="77777777" w:rsidR="002113E5" w:rsidRPr="00F073EA" w:rsidRDefault="002113E5" w:rsidP="0093399D">
      <w:pPr>
        <w:rPr>
          <w:rFonts w:asciiTheme="minorHAnsi" w:hAnsiTheme="minorHAnsi" w:cstheme="minorHAnsi"/>
          <w:b/>
          <w:bCs/>
          <w:sz w:val="20"/>
          <w:szCs w:val="20"/>
          <w:highlight w:val="yellow"/>
        </w:rPr>
      </w:pPr>
    </w:p>
    <w:p w14:paraId="3AB92C8A" w14:textId="77777777" w:rsidR="004F7797" w:rsidRPr="00F073EA" w:rsidRDefault="004F7797" w:rsidP="0093399D">
      <w:pPr>
        <w:rPr>
          <w:rFonts w:asciiTheme="minorHAnsi" w:hAnsiTheme="minorHAnsi" w:cstheme="minorHAnsi"/>
          <w:b/>
          <w:bCs/>
          <w:sz w:val="20"/>
          <w:szCs w:val="20"/>
        </w:rPr>
      </w:pPr>
      <w:r w:rsidRPr="00F073EA">
        <w:rPr>
          <w:rFonts w:asciiTheme="minorHAnsi" w:hAnsiTheme="minorHAnsi" w:cstheme="minorHAnsi"/>
          <w:b/>
          <w:bCs/>
          <w:sz w:val="20"/>
          <w:szCs w:val="20"/>
          <w:highlight w:val="yellow"/>
        </w:rPr>
        <w:t>Enduring Understanding…</w:t>
      </w:r>
    </w:p>
    <w:p w14:paraId="6CEE72BC" w14:textId="77777777" w:rsidR="004F7797" w:rsidRPr="00F073EA" w:rsidRDefault="004F7797" w:rsidP="0093399D">
      <w:pPr>
        <w:rPr>
          <w:rFonts w:asciiTheme="minorHAnsi" w:hAnsiTheme="minorHAnsi" w:cstheme="minorHAnsi"/>
          <w:b/>
          <w:bCs/>
          <w:sz w:val="20"/>
          <w:szCs w:val="20"/>
        </w:rPr>
      </w:pPr>
    </w:p>
    <w:p w14:paraId="091A427B" w14:textId="6701CA1A" w:rsidR="00331B5D" w:rsidRPr="00331B5D" w:rsidRDefault="00331B5D" w:rsidP="0093399D">
      <w:pPr>
        <w:rPr>
          <w:rFonts w:asciiTheme="minorHAnsi" w:hAnsiTheme="minorHAnsi" w:cstheme="minorHAnsi"/>
          <w:sz w:val="20"/>
          <w:szCs w:val="20"/>
        </w:rPr>
      </w:pPr>
      <w:r w:rsidRPr="00331B5D">
        <w:rPr>
          <w:rFonts w:asciiTheme="minorHAnsi" w:hAnsiTheme="minorHAnsi" w:cstheme="minorHAnsi"/>
          <w:sz w:val="20"/>
          <w:szCs w:val="20"/>
        </w:rPr>
        <w:t>EU 1.1: The concept of a limit can be used to understand the behavior of function.</w:t>
      </w:r>
      <w:r w:rsidR="0020633B" w:rsidRPr="00F073EA">
        <w:rPr>
          <w:rFonts w:asciiTheme="minorHAnsi" w:hAnsiTheme="minorHAnsi" w:cstheme="minorHAnsi"/>
          <w:sz w:val="20"/>
          <w:szCs w:val="20"/>
        </w:rPr>
        <w:t xml:space="preserve"> </w:t>
      </w:r>
      <w:r w:rsidR="0020633B" w:rsidRPr="00F073EA">
        <w:rPr>
          <w:rFonts w:asciiTheme="minorHAnsi" w:hAnsiTheme="minorHAnsi" w:cstheme="minorHAnsi"/>
          <w:color w:val="FFFFFF" w:themeColor="background1"/>
          <w:sz w:val="20"/>
          <w:szCs w:val="20"/>
          <w:highlight w:val="blue"/>
        </w:rPr>
        <w:t>CR2</w:t>
      </w:r>
      <w:r w:rsidR="0020633B" w:rsidRPr="00F073EA">
        <w:rPr>
          <w:rFonts w:asciiTheme="minorHAnsi" w:hAnsiTheme="minorHAnsi" w:cstheme="minorHAnsi"/>
          <w:color w:val="FFFFFF" w:themeColor="background1"/>
          <w:sz w:val="20"/>
          <w:szCs w:val="20"/>
        </w:rPr>
        <w:t>2</w:t>
      </w:r>
      <w:r w:rsidR="0020633B" w:rsidRPr="00F073EA">
        <w:rPr>
          <w:rFonts w:asciiTheme="minorHAnsi" w:hAnsiTheme="minorHAnsi" w:cstheme="minorHAnsi"/>
          <w:color w:val="FFFFFF" w:themeColor="background1"/>
          <w:sz w:val="20"/>
          <w:szCs w:val="20"/>
          <w:highlight w:val="blue"/>
        </w:rPr>
        <w:t>CR</w:t>
      </w:r>
      <w:proofErr w:type="gramStart"/>
      <w:r w:rsidR="0020633B" w:rsidRPr="00F073EA">
        <w:rPr>
          <w:rFonts w:asciiTheme="minorHAnsi" w:hAnsiTheme="minorHAnsi" w:cstheme="minorHAnsi"/>
          <w:color w:val="FFFFFF" w:themeColor="background1"/>
          <w:sz w:val="20"/>
          <w:szCs w:val="20"/>
          <w:highlight w:val="blue"/>
        </w:rPr>
        <w:t>3</w:t>
      </w:r>
      <w:r w:rsidR="0020633B" w:rsidRPr="00F073EA">
        <w:rPr>
          <w:rFonts w:asciiTheme="minorHAnsi" w:hAnsiTheme="minorHAnsi" w:cstheme="minorHAnsi"/>
          <w:color w:val="FFFFFF" w:themeColor="background1"/>
          <w:sz w:val="20"/>
          <w:szCs w:val="20"/>
        </w:rPr>
        <w:t xml:space="preserve">  </w:t>
      </w:r>
      <w:r w:rsidR="0020633B" w:rsidRPr="00F073EA">
        <w:rPr>
          <w:rFonts w:asciiTheme="minorHAnsi" w:hAnsiTheme="minorHAnsi" w:cstheme="minorHAnsi"/>
          <w:color w:val="FFFFFF" w:themeColor="background1"/>
          <w:sz w:val="20"/>
          <w:szCs w:val="20"/>
          <w:highlight w:val="blue"/>
        </w:rPr>
        <w:t>CR</w:t>
      </w:r>
      <w:proofErr w:type="gramEnd"/>
      <w:r w:rsidR="0020633B" w:rsidRPr="00F073EA">
        <w:rPr>
          <w:rFonts w:asciiTheme="minorHAnsi" w:hAnsiTheme="minorHAnsi" w:cstheme="minorHAnsi"/>
          <w:color w:val="FFFFFF" w:themeColor="background1"/>
          <w:sz w:val="20"/>
          <w:szCs w:val="20"/>
          <w:highlight w:val="blue"/>
        </w:rPr>
        <w:t>4</w:t>
      </w:r>
    </w:p>
    <w:p w14:paraId="0FE5030A" w14:textId="5CF61147" w:rsidR="00331B5D" w:rsidRPr="00331B5D" w:rsidRDefault="00331B5D" w:rsidP="0093399D">
      <w:pPr>
        <w:rPr>
          <w:rFonts w:asciiTheme="minorHAnsi" w:hAnsiTheme="minorHAnsi" w:cstheme="minorHAnsi"/>
          <w:sz w:val="20"/>
          <w:szCs w:val="20"/>
        </w:rPr>
      </w:pPr>
      <w:r w:rsidRPr="00331B5D">
        <w:rPr>
          <w:rFonts w:asciiTheme="minorHAnsi" w:hAnsiTheme="minorHAnsi" w:cstheme="minorHAnsi"/>
          <w:sz w:val="20"/>
          <w:szCs w:val="20"/>
        </w:rPr>
        <w:t>EU 1.2: Continuity is a key property of functions that is defined using limits.</w:t>
      </w:r>
      <w:r w:rsidR="0020633B" w:rsidRPr="00F073EA">
        <w:rPr>
          <w:rFonts w:asciiTheme="minorHAnsi" w:hAnsiTheme="minorHAnsi" w:cstheme="minorHAnsi"/>
          <w:sz w:val="20"/>
          <w:szCs w:val="20"/>
        </w:rPr>
        <w:t xml:space="preserve"> </w:t>
      </w:r>
      <w:r w:rsidR="0020633B" w:rsidRPr="00F073EA">
        <w:rPr>
          <w:rFonts w:asciiTheme="minorHAnsi" w:hAnsiTheme="minorHAnsi" w:cstheme="minorHAnsi"/>
          <w:color w:val="FFFFFF" w:themeColor="background1"/>
          <w:sz w:val="20"/>
          <w:szCs w:val="20"/>
          <w:highlight w:val="blue"/>
        </w:rPr>
        <w:t>CR2</w:t>
      </w:r>
      <w:r w:rsidR="0020633B" w:rsidRPr="00F073EA">
        <w:rPr>
          <w:rFonts w:asciiTheme="minorHAnsi" w:hAnsiTheme="minorHAnsi" w:cstheme="minorHAnsi"/>
          <w:color w:val="FFFFFF" w:themeColor="background1"/>
          <w:sz w:val="20"/>
          <w:szCs w:val="20"/>
        </w:rPr>
        <w:t>2</w:t>
      </w:r>
      <w:r w:rsidR="0020633B" w:rsidRPr="00F073EA">
        <w:rPr>
          <w:rFonts w:asciiTheme="minorHAnsi" w:hAnsiTheme="minorHAnsi" w:cstheme="minorHAnsi"/>
          <w:color w:val="FFFFFF" w:themeColor="background1"/>
          <w:sz w:val="20"/>
          <w:szCs w:val="20"/>
          <w:highlight w:val="blue"/>
        </w:rPr>
        <w:t>CR4</w:t>
      </w:r>
    </w:p>
    <w:p w14:paraId="0210980A" w14:textId="41EB3850" w:rsidR="004F7797" w:rsidRPr="00F073EA" w:rsidRDefault="00331B5D" w:rsidP="0093399D">
      <w:pPr>
        <w:rPr>
          <w:rFonts w:asciiTheme="minorHAnsi" w:hAnsiTheme="minorHAnsi" w:cstheme="minorHAnsi"/>
          <w:sz w:val="20"/>
          <w:szCs w:val="20"/>
        </w:rPr>
      </w:pPr>
      <w:r w:rsidRPr="00F073EA">
        <w:rPr>
          <w:rFonts w:asciiTheme="minorHAnsi" w:hAnsiTheme="minorHAnsi" w:cstheme="minorHAnsi"/>
          <w:sz w:val="20"/>
          <w:szCs w:val="20"/>
        </w:rPr>
        <w:t>CHA-2</w:t>
      </w:r>
      <w:r w:rsidR="004F7797" w:rsidRPr="00F073EA">
        <w:rPr>
          <w:rFonts w:asciiTheme="minorHAnsi" w:hAnsiTheme="minorHAnsi" w:cstheme="minorHAnsi"/>
          <w:sz w:val="20"/>
          <w:szCs w:val="20"/>
        </w:rPr>
        <w:t xml:space="preserve">: </w:t>
      </w:r>
      <w:r w:rsidRPr="00F073EA">
        <w:rPr>
          <w:rFonts w:asciiTheme="minorHAnsi" w:hAnsiTheme="minorHAnsi" w:cstheme="minorHAnsi"/>
          <w:sz w:val="20"/>
          <w:szCs w:val="20"/>
        </w:rPr>
        <w:t>Calculus allows us to generalize knowledge about motion to diverse problems involving change.</w:t>
      </w:r>
      <w:r w:rsidR="0020633B" w:rsidRPr="00F073EA">
        <w:rPr>
          <w:rFonts w:asciiTheme="minorHAnsi" w:hAnsiTheme="minorHAnsi" w:cstheme="minorHAnsi"/>
          <w:sz w:val="20"/>
          <w:szCs w:val="20"/>
        </w:rPr>
        <w:t xml:space="preserve"> </w:t>
      </w:r>
      <w:r w:rsidR="0020633B" w:rsidRPr="00F073EA">
        <w:rPr>
          <w:rFonts w:asciiTheme="minorHAnsi" w:hAnsiTheme="minorHAnsi" w:cstheme="minorHAnsi"/>
          <w:color w:val="FFFFFF" w:themeColor="background1"/>
          <w:sz w:val="20"/>
          <w:szCs w:val="20"/>
          <w:highlight w:val="blue"/>
        </w:rPr>
        <w:t>CR2</w:t>
      </w:r>
      <w:r w:rsidR="0020633B" w:rsidRPr="00F073EA">
        <w:rPr>
          <w:rFonts w:asciiTheme="minorHAnsi" w:hAnsiTheme="minorHAnsi" w:cstheme="minorHAnsi"/>
          <w:color w:val="FFFFFF" w:themeColor="background1"/>
          <w:sz w:val="20"/>
          <w:szCs w:val="20"/>
        </w:rPr>
        <w:t>2</w:t>
      </w:r>
    </w:p>
    <w:p w14:paraId="54806686" w14:textId="038E3B00" w:rsidR="004F7797" w:rsidRPr="00F073EA" w:rsidRDefault="004F7797" w:rsidP="0093399D">
      <w:pPr>
        <w:rPr>
          <w:rFonts w:asciiTheme="minorHAnsi" w:hAnsiTheme="minorHAnsi" w:cstheme="minorHAnsi"/>
          <w:sz w:val="20"/>
          <w:szCs w:val="20"/>
        </w:rPr>
      </w:pPr>
      <w:r w:rsidRPr="00F073EA">
        <w:rPr>
          <w:rFonts w:asciiTheme="minorHAnsi" w:hAnsiTheme="minorHAnsi" w:cstheme="minorHAnsi"/>
          <w:sz w:val="20"/>
          <w:szCs w:val="20"/>
        </w:rPr>
        <w:softHyphen/>
      </w:r>
      <w:r w:rsidR="00331B5D" w:rsidRPr="00F073EA">
        <w:rPr>
          <w:rFonts w:asciiTheme="minorHAnsi" w:hAnsiTheme="minorHAnsi" w:cstheme="minorHAnsi"/>
          <w:sz w:val="20"/>
          <w:szCs w:val="20"/>
        </w:rPr>
        <w:t>LIM-</w:t>
      </w:r>
      <w:proofErr w:type="gramStart"/>
      <w:r w:rsidR="00331B5D" w:rsidRPr="00F073EA">
        <w:rPr>
          <w:rFonts w:asciiTheme="minorHAnsi" w:hAnsiTheme="minorHAnsi" w:cstheme="minorHAnsi"/>
          <w:sz w:val="20"/>
          <w:szCs w:val="20"/>
        </w:rPr>
        <w:t>1</w:t>
      </w:r>
      <w:r w:rsidRPr="00F073EA">
        <w:rPr>
          <w:rFonts w:asciiTheme="minorHAnsi" w:hAnsiTheme="minorHAnsi" w:cstheme="minorHAnsi"/>
          <w:sz w:val="20"/>
          <w:szCs w:val="20"/>
        </w:rPr>
        <w:t xml:space="preserve"> :</w:t>
      </w:r>
      <w:proofErr w:type="gramEnd"/>
      <w:r w:rsidRPr="00F073EA">
        <w:rPr>
          <w:rFonts w:asciiTheme="minorHAnsi" w:hAnsiTheme="minorHAnsi" w:cstheme="minorHAnsi"/>
          <w:sz w:val="20"/>
          <w:szCs w:val="20"/>
        </w:rPr>
        <w:t xml:space="preserve"> </w:t>
      </w:r>
      <w:r w:rsidR="00331B5D" w:rsidRPr="00F073EA">
        <w:rPr>
          <w:rFonts w:asciiTheme="minorHAnsi" w:hAnsiTheme="minorHAnsi" w:cstheme="minorHAnsi"/>
          <w:sz w:val="20"/>
          <w:szCs w:val="20"/>
        </w:rPr>
        <w:t>Reasoning with definitions and properties can be used to justify claims about limits.</w:t>
      </w:r>
      <w:r w:rsidR="0020633B" w:rsidRPr="00F073EA">
        <w:rPr>
          <w:rFonts w:asciiTheme="minorHAnsi" w:hAnsiTheme="minorHAnsi" w:cstheme="minorHAnsi"/>
          <w:sz w:val="20"/>
          <w:szCs w:val="20"/>
        </w:rPr>
        <w:t xml:space="preserve"> </w:t>
      </w:r>
      <w:r w:rsidR="0020633B" w:rsidRPr="00F073EA">
        <w:rPr>
          <w:rFonts w:asciiTheme="minorHAnsi" w:hAnsiTheme="minorHAnsi" w:cstheme="minorHAnsi"/>
          <w:color w:val="FFFFFF" w:themeColor="background1"/>
          <w:sz w:val="20"/>
          <w:szCs w:val="20"/>
          <w:highlight w:val="blue"/>
        </w:rPr>
        <w:t>CR2</w:t>
      </w:r>
      <w:r w:rsidR="0020633B" w:rsidRPr="00F073EA">
        <w:rPr>
          <w:rFonts w:asciiTheme="minorHAnsi" w:hAnsiTheme="minorHAnsi" w:cstheme="minorHAnsi"/>
          <w:color w:val="FFFFFF" w:themeColor="background1"/>
          <w:sz w:val="20"/>
          <w:szCs w:val="20"/>
        </w:rPr>
        <w:t>2</w:t>
      </w:r>
      <w:r w:rsidR="0020633B" w:rsidRPr="00F073EA">
        <w:rPr>
          <w:rFonts w:asciiTheme="minorHAnsi" w:hAnsiTheme="minorHAnsi" w:cstheme="minorHAnsi"/>
          <w:color w:val="FFFFFF" w:themeColor="background1"/>
          <w:sz w:val="20"/>
          <w:szCs w:val="20"/>
          <w:highlight w:val="blue"/>
        </w:rPr>
        <w:t>CR5</w:t>
      </w:r>
    </w:p>
    <w:p w14:paraId="6E626464" w14:textId="4B3DB5ED" w:rsidR="00331B5D" w:rsidRPr="00F073EA" w:rsidRDefault="00331B5D" w:rsidP="0093399D">
      <w:pPr>
        <w:rPr>
          <w:rFonts w:asciiTheme="minorHAnsi" w:hAnsiTheme="minorHAnsi" w:cstheme="minorHAnsi"/>
          <w:sz w:val="20"/>
          <w:szCs w:val="20"/>
        </w:rPr>
      </w:pPr>
      <w:r w:rsidRPr="00F073EA">
        <w:rPr>
          <w:rFonts w:asciiTheme="minorHAnsi" w:hAnsiTheme="minorHAnsi" w:cstheme="minorHAnsi"/>
          <w:sz w:val="20"/>
          <w:szCs w:val="20"/>
        </w:rPr>
        <w:t>LIM-2: Reasoning with definitions, theorems, &amp; properties can be used to justify claims about continuity.</w:t>
      </w:r>
      <w:r w:rsidR="0020633B" w:rsidRPr="00F073EA">
        <w:rPr>
          <w:rFonts w:asciiTheme="minorHAnsi" w:hAnsiTheme="minorHAnsi" w:cstheme="minorHAnsi"/>
          <w:sz w:val="20"/>
          <w:szCs w:val="20"/>
        </w:rPr>
        <w:t xml:space="preserve"> </w:t>
      </w:r>
      <w:r w:rsidR="0020633B" w:rsidRPr="00F073EA">
        <w:rPr>
          <w:rFonts w:asciiTheme="minorHAnsi" w:hAnsiTheme="minorHAnsi" w:cstheme="minorHAnsi"/>
          <w:color w:val="FFFFFF" w:themeColor="background1"/>
          <w:sz w:val="20"/>
          <w:szCs w:val="20"/>
          <w:highlight w:val="blue"/>
        </w:rPr>
        <w:t>CR2</w:t>
      </w:r>
      <w:r w:rsidR="0020633B" w:rsidRPr="00F073EA">
        <w:rPr>
          <w:rFonts w:asciiTheme="minorHAnsi" w:hAnsiTheme="minorHAnsi" w:cstheme="minorHAnsi"/>
          <w:color w:val="FFFFFF" w:themeColor="background1"/>
          <w:sz w:val="20"/>
          <w:szCs w:val="20"/>
        </w:rPr>
        <w:t>2</w:t>
      </w:r>
      <w:r w:rsidR="0020633B" w:rsidRPr="00F073EA">
        <w:rPr>
          <w:rFonts w:asciiTheme="minorHAnsi" w:hAnsiTheme="minorHAnsi" w:cstheme="minorHAnsi"/>
          <w:color w:val="FFFFFF" w:themeColor="background1"/>
          <w:sz w:val="20"/>
          <w:szCs w:val="20"/>
          <w:highlight w:val="blue"/>
        </w:rPr>
        <w:t>CR4</w:t>
      </w:r>
    </w:p>
    <w:p w14:paraId="3B3018B0" w14:textId="3714D204" w:rsidR="004F7797" w:rsidRPr="00F073EA" w:rsidRDefault="00331B5D" w:rsidP="0093399D">
      <w:pPr>
        <w:rPr>
          <w:rFonts w:asciiTheme="minorHAnsi" w:hAnsiTheme="minorHAnsi" w:cstheme="minorHAnsi"/>
          <w:sz w:val="20"/>
          <w:szCs w:val="20"/>
        </w:rPr>
      </w:pPr>
      <w:r w:rsidRPr="00F073EA">
        <w:rPr>
          <w:rFonts w:asciiTheme="minorHAnsi" w:hAnsiTheme="minorHAnsi" w:cstheme="minorHAnsi"/>
          <w:sz w:val="20"/>
          <w:szCs w:val="20"/>
        </w:rPr>
        <w:t>FUN-</w:t>
      </w:r>
      <w:proofErr w:type="gramStart"/>
      <w:r w:rsidRPr="00F073EA">
        <w:rPr>
          <w:rFonts w:asciiTheme="minorHAnsi" w:hAnsiTheme="minorHAnsi" w:cstheme="minorHAnsi"/>
          <w:sz w:val="20"/>
          <w:szCs w:val="20"/>
        </w:rPr>
        <w:t>1 :</w:t>
      </w:r>
      <w:proofErr w:type="gramEnd"/>
      <w:r w:rsidRPr="00F073EA">
        <w:rPr>
          <w:rFonts w:asciiTheme="minorHAnsi" w:hAnsiTheme="minorHAnsi" w:cstheme="minorHAnsi"/>
          <w:sz w:val="20"/>
          <w:szCs w:val="20"/>
        </w:rPr>
        <w:t xml:space="preserve"> </w:t>
      </w:r>
      <w:r w:rsidR="0020633B" w:rsidRPr="00F073EA">
        <w:rPr>
          <w:rFonts w:asciiTheme="minorHAnsi" w:hAnsiTheme="minorHAnsi" w:cstheme="minorHAnsi"/>
          <w:sz w:val="20"/>
          <w:szCs w:val="20"/>
        </w:rPr>
        <w:t>Existence</w:t>
      </w:r>
      <w:r w:rsidRPr="00F073EA">
        <w:rPr>
          <w:rFonts w:asciiTheme="minorHAnsi" w:hAnsiTheme="minorHAnsi" w:cstheme="minorHAnsi"/>
          <w:sz w:val="20"/>
          <w:szCs w:val="20"/>
        </w:rPr>
        <w:t xml:space="preserve"> theorems allow us to draw </w:t>
      </w:r>
      <w:r w:rsidR="0020633B" w:rsidRPr="00F073EA">
        <w:rPr>
          <w:rFonts w:asciiTheme="minorHAnsi" w:hAnsiTheme="minorHAnsi" w:cstheme="minorHAnsi"/>
          <w:sz w:val="20"/>
          <w:szCs w:val="20"/>
        </w:rPr>
        <w:t xml:space="preserve">conclusions about a functions behavior on an interval without precisely locating that behavior. </w:t>
      </w:r>
      <w:r w:rsidR="0020633B" w:rsidRPr="00F073EA">
        <w:rPr>
          <w:rFonts w:asciiTheme="minorHAnsi" w:hAnsiTheme="minorHAnsi" w:cstheme="minorHAnsi"/>
          <w:color w:val="FFFFFF" w:themeColor="background1"/>
          <w:sz w:val="20"/>
          <w:szCs w:val="20"/>
          <w:highlight w:val="blue"/>
        </w:rPr>
        <w:t>CR2</w:t>
      </w:r>
      <w:r w:rsidR="0020633B" w:rsidRPr="00F073EA">
        <w:rPr>
          <w:rFonts w:asciiTheme="minorHAnsi" w:hAnsiTheme="minorHAnsi" w:cstheme="minorHAnsi"/>
          <w:color w:val="FFFFFF" w:themeColor="background1"/>
          <w:sz w:val="20"/>
          <w:szCs w:val="20"/>
        </w:rPr>
        <w:t>2</w:t>
      </w:r>
      <w:r w:rsidR="0020633B" w:rsidRPr="00F073EA">
        <w:rPr>
          <w:rFonts w:asciiTheme="minorHAnsi" w:hAnsiTheme="minorHAnsi" w:cstheme="minorHAnsi"/>
          <w:color w:val="FFFFFF" w:themeColor="background1"/>
          <w:sz w:val="20"/>
          <w:szCs w:val="20"/>
          <w:highlight w:val="blue"/>
        </w:rPr>
        <w:t>CR4</w:t>
      </w:r>
    </w:p>
    <w:p w14:paraId="252CF59A" w14:textId="77777777" w:rsidR="0093399D" w:rsidRDefault="0093399D" w:rsidP="0093399D">
      <w:pPr>
        <w:rPr>
          <w:rFonts w:asciiTheme="minorHAnsi" w:hAnsiTheme="minorHAnsi" w:cstheme="minorHAnsi"/>
          <w:b/>
          <w:bCs/>
          <w:sz w:val="20"/>
          <w:szCs w:val="20"/>
          <w:highlight w:val="yellow"/>
        </w:rPr>
      </w:pPr>
    </w:p>
    <w:p w14:paraId="3F2FE617" w14:textId="4C75903D" w:rsidR="004F7797" w:rsidRDefault="004F7797" w:rsidP="0093399D">
      <w:pPr>
        <w:rPr>
          <w:rFonts w:asciiTheme="minorHAnsi" w:hAnsiTheme="minorHAnsi" w:cstheme="minorHAnsi"/>
          <w:b/>
          <w:bCs/>
          <w:sz w:val="20"/>
          <w:szCs w:val="20"/>
        </w:rPr>
      </w:pPr>
      <w:r w:rsidRPr="00F073EA">
        <w:rPr>
          <w:rFonts w:asciiTheme="minorHAnsi" w:hAnsiTheme="minorHAnsi" w:cstheme="minorHAnsi"/>
          <w:b/>
          <w:bCs/>
          <w:sz w:val="20"/>
          <w:szCs w:val="20"/>
          <w:highlight w:val="yellow"/>
        </w:rPr>
        <w:t>Students will be able to...</w:t>
      </w:r>
      <w:r w:rsidR="0060422C">
        <w:rPr>
          <w:rFonts w:asciiTheme="minorHAnsi" w:hAnsiTheme="minorHAnsi" w:cstheme="minorHAnsi"/>
          <w:b/>
          <w:bCs/>
          <w:sz w:val="20"/>
          <w:szCs w:val="20"/>
        </w:rPr>
        <w:t xml:space="preserve"> </w:t>
      </w:r>
      <w:r w:rsidR="0060422C" w:rsidRPr="00F073EA">
        <w:rPr>
          <w:rFonts w:asciiTheme="minorHAnsi" w:hAnsiTheme="minorHAnsi" w:cstheme="minorHAnsi"/>
          <w:color w:val="FFFFFF" w:themeColor="background1"/>
          <w:sz w:val="20"/>
          <w:szCs w:val="20"/>
          <w:highlight w:val="blue"/>
        </w:rPr>
        <w:t>CR2</w:t>
      </w:r>
      <w:r w:rsidR="0060422C" w:rsidRPr="00F073EA">
        <w:rPr>
          <w:rFonts w:asciiTheme="minorHAnsi" w:hAnsiTheme="minorHAnsi" w:cstheme="minorHAnsi"/>
          <w:color w:val="FFFFFF" w:themeColor="background1"/>
          <w:sz w:val="20"/>
          <w:szCs w:val="20"/>
        </w:rPr>
        <w:t xml:space="preserve"> </w:t>
      </w:r>
      <w:r w:rsidR="0060422C" w:rsidRPr="00F073EA">
        <w:rPr>
          <w:rFonts w:asciiTheme="minorHAnsi" w:hAnsiTheme="minorHAnsi" w:cstheme="minorHAnsi"/>
          <w:color w:val="FFFFFF" w:themeColor="background1"/>
          <w:sz w:val="20"/>
          <w:szCs w:val="20"/>
          <w:highlight w:val="blue"/>
        </w:rPr>
        <w:t>CR3</w:t>
      </w:r>
      <w:r w:rsidR="0060422C" w:rsidRPr="00F073EA">
        <w:rPr>
          <w:rFonts w:asciiTheme="minorHAnsi" w:hAnsiTheme="minorHAnsi" w:cstheme="minorHAnsi"/>
          <w:color w:val="FFFFFF" w:themeColor="background1"/>
          <w:sz w:val="20"/>
          <w:szCs w:val="20"/>
        </w:rPr>
        <w:t xml:space="preserve"> </w:t>
      </w:r>
      <w:r w:rsidR="0060422C" w:rsidRPr="00F073EA">
        <w:rPr>
          <w:rFonts w:asciiTheme="minorHAnsi" w:hAnsiTheme="minorHAnsi" w:cstheme="minorHAnsi"/>
          <w:color w:val="FFFFFF" w:themeColor="background1"/>
          <w:sz w:val="20"/>
          <w:szCs w:val="20"/>
          <w:highlight w:val="blue"/>
        </w:rPr>
        <w:t>CR4</w:t>
      </w:r>
      <w:r w:rsidR="0060422C" w:rsidRPr="00F073EA">
        <w:rPr>
          <w:rFonts w:asciiTheme="minorHAnsi" w:hAnsiTheme="minorHAnsi" w:cstheme="minorHAnsi"/>
          <w:color w:val="FFFFFF" w:themeColor="background1"/>
          <w:sz w:val="20"/>
          <w:szCs w:val="20"/>
        </w:rPr>
        <w:t xml:space="preserve"> </w:t>
      </w:r>
      <w:r w:rsidR="0060422C" w:rsidRPr="00F073EA">
        <w:rPr>
          <w:rFonts w:asciiTheme="minorHAnsi" w:hAnsiTheme="minorHAnsi" w:cstheme="minorHAnsi"/>
          <w:color w:val="FFFFFF" w:themeColor="background1"/>
          <w:sz w:val="20"/>
          <w:szCs w:val="20"/>
          <w:highlight w:val="blue"/>
        </w:rPr>
        <w:t>CR5</w:t>
      </w:r>
      <w:r w:rsidR="0060422C" w:rsidRPr="00F073EA">
        <w:rPr>
          <w:rFonts w:asciiTheme="minorHAnsi" w:hAnsiTheme="minorHAnsi" w:cstheme="minorHAnsi"/>
          <w:color w:val="FFFFFF" w:themeColor="background1"/>
          <w:sz w:val="20"/>
          <w:szCs w:val="20"/>
        </w:rPr>
        <w:t xml:space="preserve"> </w:t>
      </w:r>
      <w:r w:rsidR="0060422C" w:rsidRPr="00F073EA">
        <w:rPr>
          <w:rFonts w:asciiTheme="minorHAnsi" w:hAnsiTheme="minorHAnsi" w:cstheme="minorHAnsi"/>
          <w:color w:val="FFFFFF" w:themeColor="background1"/>
          <w:sz w:val="20"/>
          <w:szCs w:val="20"/>
          <w:highlight w:val="blue"/>
        </w:rPr>
        <w:t>CR6</w:t>
      </w:r>
      <w:r w:rsidR="0060422C" w:rsidRPr="00F073EA">
        <w:rPr>
          <w:rFonts w:asciiTheme="minorHAnsi" w:hAnsiTheme="minorHAnsi" w:cstheme="minorHAnsi"/>
          <w:color w:val="FFFFFF" w:themeColor="background1"/>
          <w:sz w:val="20"/>
          <w:szCs w:val="20"/>
        </w:rPr>
        <w:t xml:space="preserve"> </w:t>
      </w:r>
    </w:p>
    <w:p w14:paraId="0BF70C57" w14:textId="1FA12466" w:rsidR="00C263DC" w:rsidRDefault="00C263DC" w:rsidP="0093399D">
      <w:pPr>
        <w:rPr>
          <w:rFonts w:asciiTheme="minorHAnsi" w:hAnsiTheme="minorHAnsi" w:cstheme="minorHAnsi"/>
          <w:b/>
          <w:bCs/>
          <w:sz w:val="20"/>
          <w:szCs w:val="20"/>
        </w:rPr>
      </w:pPr>
    </w:p>
    <w:p w14:paraId="497B512D" w14:textId="3EFD93EA" w:rsidR="00C263DC" w:rsidRDefault="005D0D63" w:rsidP="0060422C">
      <w:pPr>
        <w:widowControl w:val="0"/>
        <w:numPr>
          <w:ilvl w:val="0"/>
          <w:numId w:val="7"/>
        </w:numPr>
        <w:rPr>
          <w:sz w:val="20"/>
          <w:szCs w:val="20"/>
        </w:rPr>
      </w:pPr>
      <w:r>
        <w:rPr>
          <w:sz w:val="20"/>
          <w:szCs w:val="20"/>
        </w:rPr>
        <w:t>C</w:t>
      </w:r>
      <w:r w:rsidR="00C263DC">
        <w:rPr>
          <w:sz w:val="20"/>
          <w:szCs w:val="20"/>
        </w:rPr>
        <w:t>alculate average speed and instantaneous speed</w:t>
      </w:r>
    </w:p>
    <w:p w14:paraId="1AE5FAD0" w14:textId="700D8235" w:rsidR="00C263DC" w:rsidRDefault="005D0D63" w:rsidP="0060422C">
      <w:pPr>
        <w:widowControl w:val="0"/>
        <w:numPr>
          <w:ilvl w:val="0"/>
          <w:numId w:val="7"/>
        </w:numPr>
        <w:rPr>
          <w:sz w:val="20"/>
          <w:szCs w:val="20"/>
        </w:rPr>
      </w:pPr>
      <w:r>
        <w:rPr>
          <w:sz w:val="20"/>
          <w:szCs w:val="20"/>
        </w:rPr>
        <w:t>D</w:t>
      </w:r>
      <w:r w:rsidR="00C263DC">
        <w:rPr>
          <w:sz w:val="20"/>
          <w:szCs w:val="20"/>
        </w:rPr>
        <w:t>efine and calculate limits for function values and apply the properties of limits</w:t>
      </w:r>
    </w:p>
    <w:p w14:paraId="03D3B610" w14:textId="5FBBC21E" w:rsidR="00C263DC" w:rsidRDefault="005D0D63" w:rsidP="0060422C">
      <w:pPr>
        <w:widowControl w:val="0"/>
        <w:numPr>
          <w:ilvl w:val="0"/>
          <w:numId w:val="7"/>
        </w:numPr>
        <w:rPr>
          <w:sz w:val="20"/>
          <w:szCs w:val="20"/>
        </w:rPr>
      </w:pPr>
      <w:r>
        <w:rPr>
          <w:sz w:val="20"/>
          <w:szCs w:val="20"/>
        </w:rPr>
        <w:t>F</w:t>
      </w:r>
      <w:r w:rsidR="00C263DC">
        <w:rPr>
          <w:sz w:val="20"/>
          <w:szCs w:val="20"/>
        </w:rPr>
        <w:t>ind and interpret one-sided limits</w:t>
      </w:r>
    </w:p>
    <w:p w14:paraId="6BFC35A3" w14:textId="0CFFCDBF" w:rsidR="00C263DC" w:rsidRDefault="005D0D63" w:rsidP="0060422C">
      <w:pPr>
        <w:widowControl w:val="0"/>
        <w:numPr>
          <w:ilvl w:val="0"/>
          <w:numId w:val="7"/>
        </w:numPr>
        <w:rPr>
          <w:sz w:val="20"/>
          <w:szCs w:val="20"/>
        </w:rPr>
      </w:pPr>
      <w:r>
        <w:rPr>
          <w:sz w:val="20"/>
          <w:szCs w:val="20"/>
        </w:rPr>
        <w:t>A</w:t>
      </w:r>
      <w:r w:rsidR="00C263DC">
        <w:rPr>
          <w:sz w:val="20"/>
          <w:szCs w:val="20"/>
        </w:rPr>
        <w:t>pply the Squeeze Theorem to find certain limits indirectly</w:t>
      </w:r>
    </w:p>
    <w:p w14:paraId="45A2A666" w14:textId="1D14F464" w:rsidR="00C263DC" w:rsidRDefault="005D0D63" w:rsidP="0060422C">
      <w:pPr>
        <w:widowControl w:val="0"/>
        <w:numPr>
          <w:ilvl w:val="0"/>
          <w:numId w:val="7"/>
        </w:numPr>
        <w:rPr>
          <w:sz w:val="20"/>
          <w:szCs w:val="20"/>
        </w:rPr>
      </w:pPr>
      <w:r>
        <w:rPr>
          <w:sz w:val="20"/>
          <w:szCs w:val="20"/>
        </w:rPr>
        <w:t>F</w:t>
      </w:r>
      <w:r w:rsidR="00C263DC">
        <w:rPr>
          <w:sz w:val="20"/>
          <w:szCs w:val="20"/>
        </w:rPr>
        <w:t>ind and verify end-behavior models for various functions</w:t>
      </w:r>
    </w:p>
    <w:p w14:paraId="0BD67E62" w14:textId="6CABB666" w:rsidR="00C263DC" w:rsidRDefault="005D0D63" w:rsidP="0060422C">
      <w:pPr>
        <w:widowControl w:val="0"/>
        <w:numPr>
          <w:ilvl w:val="0"/>
          <w:numId w:val="7"/>
        </w:numPr>
        <w:rPr>
          <w:sz w:val="20"/>
          <w:szCs w:val="20"/>
        </w:rPr>
      </w:pPr>
      <w:r>
        <w:rPr>
          <w:sz w:val="20"/>
          <w:szCs w:val="20"/>
        </w:rPr>
        <w:t>C</w:t>
      </w:r>
      <w:r w:rsidR="00C263DC">
        <w:rPr>
          <w:sz w:val="20"/>
          <w:szCs w:val="20"/>
        </w:rPr>
        <w:t>alculate limits as x approaches infinity and identify vertical and horizontal tangents</w:t>
      </w:r>
    </w:p>
    <w:p w14:paraId="3EBB3B96" w14:textId="0672029C" w:rsidR="00C263DC" w:rsidRDefault="005D0D63" w:rsidP="0060422C">
      <w:pPr>
        <w:widowControl w:val="0"/>
        <w:numPr>
          <w:ilvl w:val="0"/>
          <w:numId w:val="7"/>
        </w:numPr>
        <w:rPr>
          <w:sz w:val="20"/>
          <w:szCs w:val="20"/>
        </w:rPr>
      </w:pPr>
      <w:r>
        <w:rPr>
          <w:sz w:val="20"/>
          <w:szCs w:val="20"/>
        </w:rPr>
        <w:t>I</w:t>
      </w:r>
      <w:r w:rsidR="00C263DC">
        <w:rPr>
          <w:sz w:val="20"/>
          <w:szCs w:val="20"/>
        </w:rPr>
        <w:t>dentify intervals upon which a function is continuous and understand the meaning of continuity</w:t>
      </w:r>
    </w:p>
    <w:p w14:paraId="2FE9B5FF" w14:textId="0CF224A9" w:rsidR="00C263DC" w:rsidRDefault="005D0D63" w:rsidP="0060422C">
      <w:pPr>
        <w:widowControl w:val="0"/>
        <w:numPr>
          <w:ilvl w:val="0"/>
          <w:numId w:val="7"/>
        </w:numPr>
        <w:rPr>
          <w:sz w:val="20"/>
          <w:szCs w:val="20"/>
        </w:rPr>
      </w:pPr>
      <w:r>
        <w:rPr>
          <w:sz w:val="20"/>
          <w:szCs w:val="20"/>
        </w:rPr>
        <w:t>R</w:t>
      </w:r>
      <w:r w:rsidR="00C263DC">
        <w:rPr>
          <w:sz w:val="20"/>
          <w:szCs w:val="20"/>
        </w:rPr>
        <w:t>emove removable discontinuities by extending or modifying a function</w:t>
      </w:r>
    </w:p>
    <w:p w14:paraId="33F7BC92" w14:textId="65D162FC" w:rsidR="00C263DC" w:rsidRDefault="005D0D63" w:rsidP="0060422C">
      <w:pPr>
        <w:widowControl w:val="0"/>
        <w:numPr>
          <w:ilvl w:val="0"/>
          <w:numId w:val="7"/>
        </w:numPr>
        <w:rPr>
          <w:sz w:val="20"/>
          <w:szCs w:val="20"/>
        </w:rPr>
      </w:pPr>
      <w:r>
        <w:rPr>
          <w:sz w:val="20"/>
          <w:szCs w:val="20"/>
        </w:rPr>
        <w:t>A</w:t>
      </w:r>
      <w:r w:rsidR="00C263DC">
        <w:rPr>
          <w:sz w:val="20"/>
          <w:szCs w:val="20"/>
        </w:rPr>
        <w:t>pply the Intermediate Value Theorem and the properties of algebraic combinations and composites of continuous functions</w:t>
      </w:r>
    </w:p>
    <w:p w14:paraId="420A0B13" w14:textId="2974CA1F" w:rsidR="00C263DC" w:rsidRDefault="005D0D63" w:rsidP="0060422C">
      <w:pPr>
        <w:widowControl w:val="0"/>
        <w:numPr>
          <w:ilvl w:val="0"/>
          <w:numId w:val="7"/>
        </w:numPr>
        <w:rPr>
          <w:sz w:val="20"/>
          <w:szCs w:val="20"/>
        </w:rPr>
      </w:pPr>
      <w:r>
        <w:rPr>
          <w:sz w:val="20"/>
          <w:szCs w:val="20"/>
        </w:rPr>
        <w:t>D</w:t>
      </w:r>
      <w:r w:rsidR="00C263DC">
        <w:rPr>
          <w:sz w:val="20"/>
          <w:szCs w:val="20"/>
        </w:rPr>
        <w:t xml:space="preserve">irectly apply the definition of a slope of a curve </w:t>
      </w:r>
      <w:proofErr w:type="gramStart"/>
      <w:r w:rsidR="00C263DC">
        <w:rPr>
          <w:sz w:val="20"/>
          <w:szCs w:val="20"/>
        </w:rPr>
        <w:t>in order to</w:t>
      </w:r>
      <w:proofErr w:type="gramEnd"/>
      <w:r w:rsidR="00C263DC">
        <w:rPr>
          <w:sz w:val="20"/>
          <w:szCs w:val="20"/>
        </w:rPr>
        <w:t xml:space="preserve"> calculate slopes</w:t>
      </w:r>
    </w:p>
    <w:p w14:paraId="1657B02C" w14:textId="055C9126" w:rsidR="00C263DC" w:rsidRDefault="005D0D63" w:rsidP="0060422C">
      <w:pPr>
        <w:widowControl w:val="0"/>
        <w:numPr>
          <w:ilvl w:val="0"/>
          <w:numId w:val="7"/>
        </w:numPr>
        <w:rPr>
          <w:sz w:val="20"/>
          <w:szCs w:val="20"/>
        </w:rPr>
      </w:pPr>
      <w:r>
        <w:rPr>
          <w:sz w:val="20"/>
          <w:szCs w:val="20"/>
        </w:rPr>
        <w:t>F</w:t>
      </w:r>
      <w:r w:rsidR="00C263DC">
        <w:rPr>
          <w:sz w:val="20"/>
          <w:szCs w:val="20"/>
        </w:rPr>
        <w:t>ind the equation of a tangent line and normal line to a curve at a given point</w:t>
      </w:r>
    </w:p>
    <w:p w14:paraId="7DB603A3" w14:textId="695EA1CB" w:rsidR="005D0D63" w:rsidRPr="005D0D63" w:rsidRDefault="005D0D63" w:rsidP="0060422C">
      <w:pPr>
        <w:widowControl w:val="0"/>
        <w:numPr>
          <w:ilvl w:val="0"/>
          <w:numId w:val="7"/>
        </w:numPr>
        <w:rPr>
          <w:sz w:val="20"/>
          <w:szCs w:val="20"/>
        </w:rPr>
      </w:pPr>
      <w:r>
        <w:rPr>
          <w:sz w:val="20"/>
          <w:szCs w:val="20"/>
        </w:rPr>
        <w:t>F</w:t>
      </w:r>
      <w:r w:rsidR="00C263DC">
        <w:rPr>
          <w:sz w:val="20"/>
          <w:szCs w:val="20"/>
        </w:rPr>
        <w:t>ind the average rate of change of a function</w:t>
      </w:r>
    </w:p>
    <w:p w14:paraId="49B84C83" w14:textId="489BD56E" w:rsidR="005D0D63" w:rsidRDefault="005D0D63" w:rsidP="0060422C">
      <w:pPr>
        <w:widowControl w:val="0"/>
        <w:numPr>
          <w:ilvl w:val="0"/>
          <w:numId w:val="7"/>
        </w:numPr>
        <w:rPr>
          <w:sz w:val="20"/>
          <w:szCs w:val="20"/>
        </w:rPr>
      </w:pPr>
      <w:r>
        <w:rPr>
          <w:sz w:val="20"/>
          <w:szCs w:val="20"/>
        </w:rPr>
        <w:t>D</w:t>
      </w:r>
      <w:r w:rsidRPr="005D0D63">
        <w:rPr>
          <w:sz w:val="20"/>
          <w:szCs w:val="20"/>
        </w:rPr>
        <w:t>etermine and use sensitivity to approximate the change in a quantity</w:t>
      </w:r>
    </w:p>
    <w:p w14:paraId="1D57BE12" w14:textId="094D5256" w:rsidR="005B3971" w:rsidRDefault="005B3971" w:rsidP="0060422C">
      <w:pPr>
        <w:widowControl w:val="0"/>
        <w:numPr>
          <w:ilvl w:val="0"/>
          <w:numId w:val="7"/>
        </w:numPr>
        <w:rPr>
          <w:sz w:val="20"/>
          <w:szCs w:val="20"/>
        </w:rPr>
      </w:pPr>
      <w:r>
        <w:rPr>
          <w:sz w:val="20"/>
          <w:szCs w:val="20"/>
        </w:rPr>
        <w:t>Use a graphing calculator to solve equations</w:t>
      </w:r>
    </w:p>
    <w:p w14:paraId="2C5C7855" w14:textId="44AB4029" w:rsidR="00FE3631" w:rsidRPr="005B3971" w:rsidRDefault="005B3971" w:rsidP="00AC00EB">
      <w:pPr>
        <w:widowControl w:val="0"/>
        <w:numPr>
          <w:ilvl w:val="0"/>
          <w:numId w:val="7"/>
        </w:numPr>
        <w:rPr>
          <w:rFonts w:asciiTheme="minorHAnsi" w:hAnsiTheme="minorHAnsi" w:cstheme="minorHAnsi"/>
          <w:b/>
          <w:bCs/>
          <w:sz w:val="20"/>
          <w:szCs w:val="20"/>
        </w:rPr>
      </w:pPr>
      <w:r w:rsidRPr="005B3971">
        <w:rPr>
          <w:sz w:val="20"/>
          <w:szCs w:val="20"/>
        </w:rPr>
        <w:t>Use a graphing calculator to graph functions and their tangent lines</w:t>
      </w:r>
    </w:p>
    <w:p w14:paraId="78C93D62" w14:textId="77777777" w:rsidR="005B3971" w:rsidRPr="005B3971" w:rsidRDefault="005B3971" w:rsidP="005B3971">
      <w:pPr>
        <w:widowControl w:val="0"/>
        <w:ind w:left="720"/>
        <w:rPr>
          <w:rFonts w:asciiTheme="minorHAnsi" w:hAnsiTheme="minorHAnsi" w:cstheme="minorHAnsi"/>
          <w:b/>
          <w:bCs/>
          <w:sz w:val="20"/>
          <w:szCs w:val="20"/>
          <w:highlight w:val="yellow"/>
        </w:rPr>
      </w:pPr>
    </w:p>
    <w:p w14:paraId="75BA29B9" w14:textId="159265EA" w:rsidR="004F7797" w:rsidRDefault="004F7797" w:rsidP="0093399D">
      <w:pPr>
        <w:rPr>
          <w:rFonts w:asciiTheme="minorHAnsi" w:hAnsiTheme="minorHAnsi" w:cstheme="minorHAnsi"/>
          <w:b/>
          <w:bCs/>
          <w:sz w:val="20"/>
          <w:szCs w:val="20"/>
        </w:rPr>
      </w:pPr>
      <w:r w:rsidRPr="00F073EA">
        <w:rPr>
          <w:rFonts w:asciiTheme="minorHAnsi" w:hAnsiTheme="minorHAnsi" w:cstheme="minorHAnsi"/>
          <w:b/>
          <w:bCs/>
          <w:sz w:val="20"/>
          <w:szCs w:val="20"/>
          <w:highlight w:val="yellow"/>
        </w:rPr>
        <w:t>Students will know...</w:t>
      </w:r>
      <w:r w:rsidR="0060422C">
        <w:rPr>
          <w:rFonts w:asciiTheme="minorHAnsi" w:hAnsiTheme="minorHAnsi" w:cstheme="minorHAnsi"/>
          <w:b/>
          <w:bCs/>
          <w:sz w:val="20"/>
          <w:szCs w:val="20"/>
        </w:rPr>
        <w:t xml:space="preserve"> </w:t>
      </w:r>
      <w:r w:rsidR="0060422C" w:rsidRPr="00F073EA">
        <w:rPr>
          <w:rFonts w:asciiTheme="minorHAnsi" w:hAnsiTheme="minorHAnsi" w:cstheme="minorHAnsi"/>
          <w:color w:val="FFFFFF" w:themeColor="background1"/>
          <w:sz w:val="20"/>
          <w:szCs w:val="20"/>
          <w:highlight w:val="blue"/>
        </w:rPr>
        <w:t>CR6</w:t>
      </w:r>
      <w:r w:rsidR="0060422C" w:rsidRPr="00F073EA">
        <w:rPr>
          <w:rFonts w:asciiTheme="minorHAnsi" w:hAnsiTheme="minorHAnsi" w:cstheme="minorHAnsi"/>
          <w:color w:val="FFFFFF" w:themeColor="background1"/>
          <w:sz w:val="20"/>
          <w:szCs w:val="20"/>
        </w:rPr>
        <w:t xml:space="preserve"> </w:t>
      </w:r>
    </w:p>
    <w:p w14:paraId="771AEEA2" w14:textId="77777777" w:rsidR="0093399D" w:rsidRPr="00F073EA" w:rsidRDefault="0093399D" w:rsidP="0093399D">
      <w:pPr>
        <w:rPr>
          <w:rFonts w:asciiTheme="minorHAnsi" w:hAnsiTheme="minorHAnsi" w:cstheme="minorHAnsi"/>
          <w:b/>
          <w:bCs/>
          <w:sz w:val="20"/>
          <w:szCs w:val="20"/>
        </w:rPr>
      </w:pPr>
    </w:p>
    <w:p w14:paraId="3395F3F3" w14:textId="4B9CB699" w:rsidR="00542978" w:rsidRPr="00F073EA" w:rsidRDefault="00471220" w:rsidP="0093399D">
      <w:pPr>
        <w:widowControl w:val="0"/>
        <w:rPr>
          <w:rFonts w:asciiTheme="minorHAnsi" w:hAnsiTheme="minorHAnsi" w:cstheme="minorHAnsi"/>
          <w:sz w:val="20"/>
          <w:szCs w:val="20"/>
        </w:rPr>
      </w:pPr>
      <w:r>
        <w:rPr>
          <w:rFonts w:ascii="Calibri" w:hAnsi="Calibri" w:cs="Calibri"/>
          <w:sz w:val="20"/>
          <w:szCs w:val="20"/>
        </w:rPr>
        <w:t xml:space="preserve">• </w:t>
      </w:r>
      <w:r w:rsidR="00542978" w:rsidRPr="00F073EA">
        <w:rPr>
          <w:rFonts w:asciiTheme="minorHAnsi" w:hAnsiTheme="minorHAnsi" w:cstheme="minorHAnsi"/>
          <w:sz w:val="20"/>
          <w:szCs w:val="20"/>
        </w:rPr>
        <w:t>The definitions for the following terms:</w:t>
      </w:r>
    </w:p>
    <w:p w14:paraId="1ABC7384" w14:textId="77777777" w:rsidR="00542978" w:rsidRPr="00F073EA" w:rsidRDefault="00542978" w:rsidP="0060422C">
      <w:pPr>
        <w:widowControl w:val="0"/>
        <w:numPr>
          <w:ilvl w:val="1"/>
          <w:numId w:val="8"/>
        </w:numPr>
        <w:rPr>
          <w:rFonts w:asciiTheme="minorHAnsi" w:hAnsiTheme="minorHAnsi" w:cstheme="minorHAnsi"/>
          <w:sz w:val="20"/>
          <w:szCs w:val="20"/>
        </w:rPr>
      </w:pPr>
      <w:r w:rsidRPr="00F073EA">
        <w:rPr>
          <w:rFonts w:asciiTheme="minorHAnsi" w:hAnsiTheme="minorHAnsi" w:cstheme="minorHAnsi"/>
          <w:sz w:val="20"/>
          <w:szCs w:val="20"/>
        </w:rPr>
        <w:t>Average Speed</w:t>
      </w:r>
    </w:p>
    <w:p w14:paraId="4AA8584F" w14:textId="77777777" w:rsidR="00542978" w:rsidRPr="00F073EA" w:rsidRDefault="00542978" w:rsidP="0060422C">
      <w:pPr>
        <w:widowControl w:val="0"/>
        <w:numPr>
          <w:ilvl w:val="1"/>
          <w:numId w:val="8"/>
        </w:numPr>
        <w:rPr>
          <w:rFonts w:asciiTheme="minorHAnsi" w:hAnsiTheme="minorHAnsi" w:cstheme="minorHAnsi"/>
          <w:sz w:val="20"/>
          <w:szCs w:val="20"/>
        </w:rPr>
      </w:pPr>
      <w:r w:rsidRPr="00F073EA">
        <w:rPr>
          <w:rFonts w:asciiTheme="minorHAnsi" w:hAnsiTheme="minorHAnsi" w:cstheme="minorHAnsi"/>
          <w:sz w:val="20"/>
          <w:szCs w:val="20"/>
        </w:rPr>
        <w:lastRenderedPageBreak/>
        <w:t>Instantaneous Speed</w:t>
      </w:r>
    </w:p>
    <w:p w14:paraId="3750A1DF" w14:textId="77777777" w:rsidR="00542978" w:rsidRPr="00F073EA" w:rsidRDefault="00542978" w:rsidP="0060422C">
      <w:pPr>
        <w:widowControl w:val="0"/>
        <w:numPr>
          <w:ilvl w:val="1"/>
          <w:numId w:val="8"/>
        </w:numPr>
        <w:rPr>
          <w:rFonts w:asciiTheme="minorHAnsi" w:hAnsiTheme="minorHAnsi" w:cstheme="minorHAnsi"/>
          <w:sz w:val="20"/>
          <w:szCs w:val="20"/>
        </w:rPr>
      </w:pPr>
      <w:r w:rsidRPr="00F073EA">
        <w:rPr>
          <w:rFonts w:asciiTheme="minorHAnsi" w:hAnsiTheme="minorHAnsi" w:cstheme="minorHAnsi"/>
          <w:sz w:val="20"/>
          <w:szCs w:val="20"/>
        </w:rPr>
        <w:t>Definition of Limit</w:t>
      </w:r>
    </w:p>
    <w:p w14:paraId="2B5EB351" w14:textId="77777777" w:rsidR="00542978" w:rsidRPr="00F073EA" w:rsidRDefault="00542978" w:rsidP="0060422C">
      <w:pPr>
        <w:widowControl w:val="0"/>
        <w:numPr>
          <w:ilvl w:val="1"/>
          <w:numId w:val="8"/>
        </w:numPr>
        <w:rPr>
          <w:rFonts w:asciiTheme="minorHAnsi" w:hAnsiTheme="minorHAnsi" w:cstheme="minorHAnsi"/>
          <w:sz w:val="20"/>
          <w:szCs w:val="20"/>
        </w:rPr>
      </w:pPr>
      <w:r w:rsidRPr="00F073EA">
        <w:rPr>
          <w:rFonts w:asciiTheme="minorHAnsi" w:hAnsiTheme="minorHAnsi" w:cstheme="minorHAnsi"/>
          <w:sz w:val="20"/>
          <w:szCs w:val="20"/>
        </w:rPr>
        <w:t>Properties of Limits</w:t>
      </w:r>
    </w:p>
    <w:p w14:paraId="6B11F2F4" w14:textId="77777777" w:rsidR="00542978" w:rsidRPr="00F073EA" w:rsidRDefault="00542978" w:rsidP="0060422C">
      <w:pPr>
        <w:widowControl w:val="0"/>
        <w:numPr>
          <w:ilvl w:val="1"/>
          <w:numId w:val="8"/>
        </w:numPr>
        <w:rPr>
          <w:rFonts w:asciiTheme="minorHAnsi" w:hAnsiTheme="minorHAnsi" w:cstheme="minorHAnsi"/>
          <w:sz w:val="20"/>
          <w:szCs w:val="20"/>
        </w:rPr>
      </w:pPr>
      <w:r w:rsidRPr="00F073EA">
        <w:rPr>
          <w:rFonts w:asciiTheme="minorHAnsi" w:hAnsiTheme="minorHAnsi" w:cstheme="minorHAnsi"/>
          <w:sz w:val="20"/>
          <w:szCs w:val="20"/>
        </w:rPr>
        <w:t>One Sided Limits</w:t>
      </w:r>
    </w:p>
    <w:p w14:paraId="2AA27440" w14:textId="77777777" w:rsidR="00542978" w:rsidRPr="00F073EA" w:rsidRDefault="00542978" w:rsidP="0060422C">
      <w:pPr>
        <w:widowControl w:val="0"/>
        <w:numPr>
          <w:ilvl w:val="1"/>
          <w:numId w:val="8"/>
        </w:numPr>
        <w:rPr>
          <w:rFonts w:asciiTheme="minorHAnsi" w:hAnsiTheme="minorHAnsi" w:cstheme="minorHAnsi"/>
          <w:sz w:val="20"/>
          <w:szCs w:val="20"/>
        </w:rPr>
      </w:pPr>
      <w:r w:rsidRPr="00F073EA">
        <w:rPr>
          <w:rFonts w:asciiTheme="minorHAnsi" w:hAnsiTheme="minorHAnsi" w:cstheme="minorHAnsi"/>
          <w:sz w:val="20"/>
          <w:szCs w:val="20"/>
        </w:rPr>
        <w:t>Two Sided Limits</w:t>
      </w:r>
    </w:p>
    <w:p w14:paraId="35528D99" w14:textId="77777777" w:rsidR="00542978" w:rsidRPr="00F073EA" w:rsidRDefault="00542978" w:rsidP="0060422C">
      <w:pPr>
        <w:widowControl w:val="0"/>
        <w:numPr>
          <w:ilvl w:val="1"/>
          <w:numId w:val="8"/>
        </w:numPr>
        <w:rPr>
          <w:rFonts w:asciiTheme="minorHAnsi" w:hAnsiTheme="minorHAnsi" w:cstheme="minorHAnsi"/>
          <w:sz w:val="20"/>
          <w:szCs w:val="20"/>
        </w:rPr>
      </w:pPr>
      <w:r w:rsidRPr="00F073EA">
        <w:rPr>
          <w:rFonts w:asciiTheme="minorHAnsi" w:hAnsiTheme="minorHAnsi" w:cstheme="minorHAnsi"/>
          <w:sz w:val="20"/>
          <w:szCs w:val="20"/>
        </w:rPr>
        <w:t>Squeeze Theorem</w:t>
      </w:r>
    </w:p>
    <w:p w14:paraId="3B0EF1F6" w14:textId="77777777" w:rsidR="00542978" w:rsidRPr="00F073EA" w:rsidRDefault="00542978" w:rsidP="0060422C">
      <w:pPr>
        <w:widowControl w:val="0"/>
        <w:numPr>
          <w:ilvl w:val="1"/>
          <w:numId w:val="8"/>
        </w:numPr>
        <w:rPr>
          <w:rFonts w:asciiTheme="minorHAnsi" w:hAnsiTheme="minorHAnsi" w:cstheme="minorHAnsi"/>
          <w:sz w:val="20"/>
          <w:szCs w:val="20"/>
        </w:rPr>
      </w:pPr>
      <w:r w:rsidRPr="00F073EA">
        <w:rPr>
          <w:rFonts w:asciiTheme="minorHAnsi" w:hAnsiTheme="minorHAnsi" w:cstheme="minorHAnsi"/>
          <w:sz w:val="20"/>
          <w:szCs w:val="20"/>
        </w:rPr>
        <w:t>Finite Limits</w:t>
      </w:r>
    </w:p>
    <w:p w14:paraId="476539DE" w14:textId="77777777" w:rsidR="00542978" w:rsidRPr="00F073EA" w:rsidRDefault="00542978" w:rsidP="0060422C">
      <w:pPr>
        <w:widowControl w:val="0"/>
        <w:numPr>
          <w:ilvl w:val="1"/>
          <w:numId w:val="8"/>
        </w:numPr>
        <w:rPr>
          <w:rFonts w:asciiTheme="minorHAnsi" w:hAnsiTheme="minorHAnsi" w:cstheme="minorHAnsi"/>
          <w:sz w:val="20"/>
          <w:szCs w:val="20"/>
        </w:rPr>
      </w:pPr>
      <w:r w:rsidRPr="00F073EA">
        <w:rPr>
          <w:rFonts w:asciiTheme="minorHAnsi" w:hAnsiTheme="minorHAnsi" w:cstheme="minorHAnsi"/>
          <w:sz w:val="20"/>
          <w:szCs w:val="20"/>
        </w:rPr>
        <w:t>Infinite Limits</w:t>
      </w:r>
    </w:p>
    <w:p w14:paraId="1169C8C7" w14:textId="77777777" w:rsidR="00542978" w:rsidRPr="00F073EA" w:rsidRDefault="00542978" w:rsidP="0060422C">
      <w:pPr>
        <w:widowControl w:val="0"/>
        <w:numPr>
          <w:ilvl w:val="1"/>
          <w:numId w:val="8"/>
        </w:numPr>
        <w:rPr>
          <w:rFonts w:asciiTheme="minorHAnsi" w:hAnsiTheme="minorHAnsi" w:cstheme="minorHAnsi"/>
          <w:sz w:val="20"/>
          <w:szCs w:val="20"/>
        </w:rPr>
      </w:pPr>
      <w:r w:rsidRPr="00F073EA">
        <w:rPr>
          <w:rFonts w:asciiTheme="minorHAnsi" w:hAnsiTheme="minorHAnsi" w:cstheme="minorHAnsi"/>
          <w:sz w:val="20"/>
          <w:szCs w:val="20"/>
        </w:rPr>
        <w:t>End Behavior</w:t>
      </w:r>
    </w:p>
    <w:p w14:paraId="22482694" w14:textId="7BBE6F7F" w:rsidR="00542978" w:rsidRPr="00F073EA" w:rsidRDefault="00542978" w:rsidP="0060422C">
      <w:pPr>
        <w:widowControl w:val="0"/>
        <w:numPr>
          <w:ilvl w:val="1"/>
          <w:numId w:val="8"/>
        </w:numPr>
        <w:rPr>
          <w:rFonts w:asciiTheme="minorHAnsi" w:hAnsiTheme="minorHAnsi" w:cstheme="minorHAnsi"/>
          <w:sz w:val="20"/>
          <w:szCs w:val="20"/>
        </w:rPr>
      </w:pPr>
      <w:r w:rsidRPr="00F073EA">
        <w:rPr>
          <w:rFonts w:asciiTheme="minorHAnsi" w:hAnsiTheme="minorHAnsi" w:cstheme="minorHAnsi"/>
          <w:sz w:val="20"/>
          <w:szCs w:val="20"/>
        </w:rPr>
        <w:t xml:space="preserve">Continuity at a </w:t>
      </w:r>
      <w:r w:rsidR="005D0D63">
        <w:rPr>
          <w:rFonts w:asciiTheme="minorHAnsi" w:hAnsiTheme="minorHAnsi" w:cstheme="minorHAnsi"/>
          <w:sz w:val="20"/>
          <w:szCs w:val="20"/>
        </w:rPr>
        <w:t>poin</w:t>
      </w:r>
      <w:r w:rsidRPr="00F073EA">
        <w:rPr>
          <w:rFonts w:asciiTheme="minorHAnsi" w:hAnsiTheme="minorHAnsi" w:cstheme="minorHAnsi"/>
          <w:sz w:val="20"/>
          <w:szCs w:val="20"/>
        </w:rPr>
        <w:t>t</w:t>
      </w:r>
    </w:p>
    <w:p w14:paraId="44FCBCA7" w14:textId="77777777" w:rsidR="00542978" w:rsidRPr="00F073EA" w:rsidRDefault="00542978" w:rsidP="0060422C">
      <w:pPr>
        <w:widowControl w:val="0"/>
        <w:numPr>
          <w:ilvl w:val="1"/>
          <w:numId w:val="8"/>
        </w:numPr>
        <w:rPr>
          <w:rFonts w:asciiTheme="minorHAnsi" w:hAnsiTheme="minorHAnsi" w:cstheme="minorHAnsi"/>
          <w:sz w:val="20"/>
          <w:szCs w:val="20"/>
        </w:rPr>
      </w:pPr>
      <w:r w:rsidRPr="00F073EA">
        <w:rPr>
          <w:rFonts w:asciiTheme="minorHAnsi" w:hAnsiTheme="minorHAnsi" w:cstheme="minorHAnsi"/>
          <w:sz w:val="20"/>
          <w:szCs w:val="20"/>
        </w:rPr>
        <w:t>Continuous Function</w:t>
      </w:r>
    </w:p>
    <w:p w14:paraId="2EDE380C" w14:textId="77777777" w:rsidR="00542978" w:rsidRPr="00F073EA" w:rsidRDefault="00542978" w:rsidP="0060422C">
      <w:pPr>
        <w:widowControl w:val="0"/>
        <w:numPr>
          <w:ilvl w:val="1"/>
          <w:numId w:val="8"/>
        </w:numPr>
        <w:rPr>
          <w:rFonts w:asciiTheme="minorHAnsi" w:hAnsiTheme="minorHAnsi" w:cstheme="minorHAnsi"/>
          <w:sz w:val="20"/>
          <w:szCs w:val="20"/>
        </w:rPr>
      </w:pPr>
      <w:r w:rsidRPr="00F073EA">
        <w:rPr>
          <w:rFonts w:asciiTheme="minorHAnsi" w:hAnsiTheme="minorHAnsi" w:cstheme="minorHAnsi"/>
          <w:sz w:val="20"/>
          <w:szCs w:val="20"/>
        </w:rPr>
        <w:t>Algebraic Combinations</w:t>
      </w:r>
    </w:p>
    <w:p w14:paraId="1E18F4FC" w14:textId="77777777" w:rsidR="00542978" w:rsidRPr="00F073EA" w:rsidRDefault="00542978" w:rsidP="0060422C">
      <w:pPr>
        <w:widowControl w:val="0"/>
        <w:numPr>
          <w:ilvl w:val="1"/>
          <w:numId w:val="8"/>
        </w:numPr>
        <w:rPr>
          <w:rFonts w:asciiTheme="minorHAnsi" w:hAnsiTheme="minorHAnsi" w:cstheme="minorHAnsi"/>
          <w:sz w:val="20"/>
          <w:szCs w:val="20"/>
        </w:rPr>
      </w:pPr>
      <w:r w:rsidRPr="00F073EA">
        <w:rPr>
          <w:rFonts w:asciiTheme="minorHAnsi" w:hAnsiTheme="minorHAnsi" w:cstheme="minorHAnsi"/>
          <w:sz w:val="20"/>
          <w:szCs w:val="20"/>
        </w:rPr>
        <w:t>Composites</w:t>
      </w:r>
    </w:p>
    <w:p w14:paraId="3E7B2C1B" w14:textId="77777777" w:rsidR="00542978" w:rsidRPr="00F073EA" w:rsidRDefault="00542978" w:rsidP="0060422C">
      <w:pPr>
        <w:widowControl w:val="0"/>
        <w:numPr>
          <w:ilvl w:val="1"/>
          <w:numId w:val="8"/>
        </w:numPr>
        <w:rPr>
          <w:rFonts w:asciiTheme="minorHAnsi" w:hAnsiTheme="minorHAnsi" w:cstheme="minorHAnsi"/>
          <w:sz w:val="20"/>
          <w:szCs w:val="20"/>
        </w:rPr>
      </w:pPr>
      <w:r w:rsidRPr="00F073EA">
        <w:rPr>
          <w:rFonts w:asciiTheme="minorHAnsi" w:hAnsiTheme="minorHAnsi" w:cstheme="minorHAnsi"/>
          <w:sz w:val="20"/>
          <w:szCs w:val="20"/>
        </w:rPr>
        <w:t>Intermediate Value Theorem</w:t>
      </w:r>
    </w:p>
    <w:p w14:paraId="1657E95E" w14:textId="77777777" w:rsidR="00542978" w:rsidRPr="00F073EA" w:rsidRDefault="00542978" w:rsidP="0060422C">
      <w:pPr>
        <w:widowControl w:val="0"/>
        <w:numPr>
          <w:ilvl w:val="1"/>
          <w:numId w:val="8"/>
        </w:numPr>
        <w:rPr>
          <w:rFonts w:asciiTheme="minorHAnsi" w:hAnsiTheme="minorHAnsi" w:cstheme="minorHAnsi"/>
          <w:sz w:val="20"/>
          <w:szCs w:val="20"/>
        </w:rPr>
      </w:pPr>
      <w:r w:rsidRPr="00F073EA">
        <w:rPr>
          <w:rFonts w:asciiTheme="minorHAnsi" w:hAnsiTheme="minorHAnsi" w:cstheme="minorHAnsi"/>
          <w:sz w:val="20"/>
          <w:szCs w:val="20"/>
        </w:rPr>
        <w:t>Average rate of change</w:t>
      </w:r>
    </w:p>
    <w:p w14:paraId="45A081A8" w14:textId="77777777" w:rsidR="00542978" w:rsidRPr="00F073EA" w:rsidRDefault="00542978" w:rsidP="0060422C">
      <w:pPr>
        <w:widowControl w:val="0"/>
        <w:numPr>
          <w:ilvl w:val="1"/>
          <w:numId w:val="8"/>
        </w:numPr>
        <w:rPr>
          <w:rFonts w:asciiTheme="minorHAnsi" w:hAnsiTheme="minorHAnsi" w:cstheme="minorHAnsi"/>
          <w:sz w:val="20"/>
          <w:szCs w:val="20"/>
        </w:rPr>
      </w:pPr>
      <w:r w:rsidRPr="00F073EA">
        <w:rPr>
          <w:rFonts w:asciiTheme="minorHAnsi" w:hAnsiTheme="minorHAnsi" w:cstheme="minorHAnsi"/>
          <w:sz w:val="20"/>
          <w:szCs w:val="20"/>
        </w:rPr>
        <w:t>Tangent to a curve</w:t>
      </w:r>
    </w:p>
    <w:p w14:paraId="399AE0F3" w14:textId="77777777" w:rsidR="00542978" w:rsidRPr="00F073EA" w:rsidRDefault="00542978" w:rsidP="0060422C">
      <w:pPr>
        <w:widowControl w:val="0"/>
        <w:numPr>
          <w:ilvl w:val="1"/>
          <w:numId w:val="8"/>
        </w:numPr>
        <w:rPr>
          <w:rFonts w:asciiTheme="minorHAnsi" w:hAnsiTheme="minorHAnsi" w:cstheme="minorHAnsi"/>
          <w:sz w:val="20"/>
          <w:szCs w:val="20"/>
        </w:rPr>
      </w:pPr>
      <w:r w:rsidRPr="00F073EA">
        <w:rPr>
          <w:rFonts w:asciiTheme="minorHAnsi" w:hAnsiTheme="minorHAnsi" w:cstheme="minorHAnsi"/>
          <w:sz w:val="20"/>
          <w:szCs w:val="20"/>
        </w:rPr>
        <w:t>Slope of a curve</w:t>
      </w:r>
    </w:p>
    <w:p w14:paraId="05B498BB" w14:textId="77777777" w:rsidR="00542978" w:rsidRPr="00F073EA" w:rsidRDefault="00542978" w:rsidP="0060422C">
      <w:pPr>
        <w:widowControl w:val="0"/>
        <w:numPr>
          <w:ilvl w:val="1"/>
          <w:numId w:val="8"/>
        </w:numPr>
        <w:rPr>
          <w:rFonts w:asciiTheme="minorHAnsi" w:hAnsiTheme="minorHAnsi" w:cstheme="minorHAnsi"/>
          <w:sz w:val="20"/>
          <w:szCs w:val="20"/>
        </w:rPr>
      </w:pPr>
      <w:r w:rsidRPr="00F073EA">
        <w:rPr>
          <w:rFonts w:asciiTheme="minorHAnsi" w:hAnsiTheme="minorHAnsi" w:cstheme="minorHAnsi"/>
          <w:sz w:val="20"/>
          <w:szCs w:val="20"/>
        </w:rPr>
        <w:t>Normal to a curve</w:t>
      </w:r>
    </w:p>
    <w:p w14:paraId="7C53F839" w14:textId="77777777" w:rsidR="00542978" w:rsidRPr="00F073EA" w:rsidRDefault="00542978" w:rsidP="0060422C">
      <w:pPr>
        <w:widowControl w:val="0"/>
        <w:numPr>
          <w:ilvl w:val="1"/>
          <w:numId w:val="8"/>
        </w:numPr>
        <w:rPr>
          <w:rFonts w:asciiTheme="minorHAnsi" w:hAnsiTheme="minorHAnsi" w:cstheme="minorHAnsi"/>
          <w:sz w:val="20"/>
          <w:szCs w:val="20"/>
        </w:rPr>
      </w:pPr>
      <w:r w:rsidRPr="00F073EA">
        <w:rPr>
          <w:rFonts w:asciiTheme="minorHAnsi" w:hAnsiTheme="minorHAnsi" w:cstheme="minorHAnsi"/>
          <w:sz w:val="20"/>
          <w:szCs w:val="20"/>
        </w:rPr>
        <w:t>Sensitivity</w:t>
      </w:r>
    </w:p>
    <w:p w14:paraId="30C6A5B3" w14:textId="77777777" w:rsidR="004F7797" w:rsidRPr="00954068" w:rsidRDefault="004F7797" w:rsidP="004F7797">
      <w:pPr>
        <w:rPr>
          <w:rFonts w:cstheme="minorHAnsi"/>
          <w:sz w:val="20"/>
          <w:szCs w:val="20"/>
        </w:rPr>
      </w:pPr>
    </w:p>
    <w:tbl>
      <w:tblPr>
        <w:tblStyle w:val="TableGrid"/>
        <w:tblW w:w="10790" w:type="dxa"/>
        <w:tblInd w:w="-5" w:type="dxa"/>
        <w:shd w:val="clear" w:color="auto" w:fill="000000"/>
        <w:tblLook w:val="04A0" w:firstRow="1" w:lastRow="0" w:firstColumn="1" w:lastColumn="0" w:noHBand="0" w:noVBand="1"/>
      </w:tblPr>
      <w:tblGrid>
        <w:gridCol w:w="10790"/>
      </w:tblGrid>
      <w:tr w:rsidR="004F7797" w:rsidRPr="00954068" w14:paraId="10272772" w14:textId="77777777" w:rsidTr="00B0162F">
        <w:tc>
          <w:tcPr>
            <w:tcW w:w="10790" w:type="dxa"/>
            <w:shd w:val="clear" w:color="auto" w:fill="000000"/>
            <w:tcMar>
              <w:top w:w="144" w:type="dxa"/>
              <w:left w:w="144" w:type="dxa"/>
              <w:bottom w:w="144" w:type="dxa"/>
              <w:right w:w="144" w:type="dxa"/>
            </w:tcMar>
          </w:tcPr>
          <w:p w14:paraId="4FCF7ED8" w14:textId="77777777" w:rsidR="004F7797" w:rsidRPr="00954068" w:rsidRDefault="004F7797" w:rsidP="00B0162F">
            <w:pPr>
              <w:jc w:val="center"/>
              <w:rPr>
                <w:rFonts w:cstheme="minorHAnsi"/>
                <w:b/>
                <w:bCs/>
                <w:sz w:val="20"/>
                <w:szCs w:val="20"/>
              </w:rPr>
            </w:pPr>
            <w:r w:rsidRPr="00954068">
              <w:rPr>
                <w:rFonts w:cstheme="minorHAnsi"/>
                <w:b/>
                <w:bCs/>
                <w:sz w:val="20"/>
                <w:szCs w:val="20"/>
              </w:rPr>
              <w:t>STAGE 2</w:t>
            </w:r>
          </w:p>
          <w:p w14:paraId="664214DC" w14:textId="77777777" w:rsidR="004F7797" w:rsidRPr="00954068" w:rsidRDefault="004F7797" w:rsidP="00B0162F">
            <w:pPr>
              <w:jc w:val="center"/>
              <w:rPr>
                <w:rFonts w:cstheme="minorHAnsi"/>
                <w:sz w:val="20"/>
                <w:szCs w:val="20"/>
              </w:rPr>
            </w:pPr>
            <w:r w:rsidRPr="00954068">
              <w:rPr>
                <w:rFonts w:cstheme="minorHAnsi"/>
                <w:b/>
                <w:bCs/>
                <w:sz w:val="20"/>
                <w:szCs w:val="20"/>
              </w:rPr>
              <w:t>Evidence of Learning</w:t>
            </w:r>
          </w:p>
        </w:tc>
      </w:tr>
    </w:tbl>
    <w:p w14:paraId="49210CFE" w14:textId="77777777" w:rsidR="004F7797" w:rsidRPr="00954068" w:rsidRDefault="004F7797" w:rsidP="004F7797">
      <w:pPr>
        <w:rPr>
          <w:rFonts w:cstheme="minorHAnsi"/>
          <w:sz w:val="20"/>
          <w:szCs w:val="20"/>
        </w:rPr>
      </w:pPr>
    </w:p>
    <w:p w14:paraId="19B6CE7C" w14:textId="16A4F83A" w:rsidR="00726D81" w:rsidRDefault="004F7797" w:rsidP="004F7797">
      <w:pPr>
        <w:rPr>
          <w:rFonts w:asciiTheme="minorHAnsi" w:hAnsiTheme="minorHAnsi" w:cstheme="minorHAnsi"/>
          <w:b/>
          <w:bCs/>
          <w:sz w:val="20"/>
          <w:szCs w:val="20"/>
        </w:rPr>
      </w:pPr>
      <w:r w:rsidRPr="00F073EA">
        <w:rPr>
          <w:rFonts w:asciiTheme="minorHAnsi" w:hAnsiTheme="minorHAnsi" w:cstheme="minorHAnsi"/>
          <w:b/>
          <w:bCs/>
          <w:sz w:val="20"/>
          <w:szCs w:val="20"/>
          <w:highlight w:val="yellow"/>
        </w:rPr>
        <w:t>Formative Activities, Tasks, or Projects:</w:t>
      </w:r>
      <w:r w:rsidRPr="00F073EA">
        <w:rPr>
          <w:rFonts w:asciiTheme="minorHAnsi" w:hAnsiTheme="minorHAnsi" w:cstheme="minorHAnsi"/>
          <w:b/>
          <w:bCs/>
          <w:sz w:val="20"/>
          <w:szCs w:val="20"/>
        </w:rPr>
        <w:t xml:space="preserve"> </w:t>
      </w:r>
    </w:p>
    <w:p w14:paraId="51D39832" w14:textId="3D8288CF" w:rsidR="005D0D63" w:rsidRDefault="005D0D63" w:rsidP="004F7797">
      <w:pPr>
        <w:rPr>
          <w:rFonts w:asciiTheme="minorHAnsi" w:hAnsiTheme="minorHAnsi" w:cstheme="minorHAnsi"/>
          <w:b/>
          <w:bCs/>
          <w:sz w:val="20"/>
          <w:szCs w:val="20"/>
        </w:rPr>
      </w:pPr>
    </w:p>
    <w:p w14:paraId="20FFA528" w14:textId="77777777" w:rsidR="005D0D63" w:rsidRPr="00F073EA" w:rsidRDefault="005D0D63" w:rsidP="005D0D63">
      <w:pPr>
        <w:rPr>
          <w:rFonts w:asciiTheme="minorHAnsi" w:hAnsiTheme="minorHAnsi" w:cstheme="minorHAnsi"/>
          <w:b/>
          <w:bCs/>
          <w:sz w:val="20"/>
          <w:szCs w:val="20"/>
          <w:u w:val="single"/>
        </w:rPr>
      </w:pPr>
      <w:r w:rsidRPr="00F073EA">
        <w:rPr>
          <w:rFonts w:asciiTheme="minorHAnsi" w:hAnsiTheme="minorHAnsi" w:cstheme="minorHAnsi"/>
          <w:b/>
          <w:bCs/>
          <w:sz w:val="20"/>
          <w:szCs w:val="20"/>
          <w:u w:val="single"/>
        </w:rPr>
        <w:t xml:space="preserve">Assessment Topic #1: Limits &amp; Continuity </w:t>
      </w:r>
      <w:r w:rsidRPr="00F073EA">
        <w:rPr>
          <w:rFonts w:asciiTheme="minorHAnsi" w:hAnsiTheme="minorHAnsi" w:cstheme="minorHAnsi"/>
          <w:color w:val="FFFFFF" w:themeColor="background1"/>
          <w:sz w:val="20"/>
          <w:szCs w:val="20"/>
          <w:highlight w:val="blue"/>
        </w:rPr>
        <w:t>CR1</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CR2</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CR3</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CR4</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CR5</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CR6</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CR7</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CR8</w:t>
      </w:r>
    </w:p>
    <w:p w14:paraId="4D442AAD" w14:textId="77777777" w:rsidR="005A4316" w:rsidRPr="00F073EA" w:rsidRDefault="005A4316" w:rsidP="004F7797">
      <w:pPr>
        <w:rPr>
          <w:rFonts w:asciiTheme="minorHAnsi" w:hAnsiTheme="minorHAnsi" w:cstheme="minorHAnsi"/>
          <w:b/>
          <w:bCs/>
          <w:sz w:val="20"/>
          <w:szCs w:val="20"/>
        </w:rPr>
      </w:pPr>
    </w:p>
    <w:p w14:paraId="5DCE3DAB" w14:textId="6E768B35" w:rsidR="00726D81" w:rsidRPr="00F073EA" w:rsidRDefault="00726D81" w:rsidP="0060422C">
      <w:pPr>
        <w:widowControl w:val="0"/>
        <w:numPr>
          <w:ilvl w:val="0"/>
          <w:numId w:val="9"/>
        </w:numPr>
        <w:rPr>
          <w:rFonts w:asciiTheme="minorHAnsi" w:hAnsiTheme="minorHAnsi" w:cstheme="minorHAnsi"/>
          <w:sz w:val="20"/>
          <w:szCs w:val="20"/>
        </w:rPr>
      </w:pPr>
      <w:r w:rsidRPr="00F073EA">
        <w:rPr>
          <w:rFonts w:asciiTheme="minorHAnsi" w:hAnsiTheme="minorHAnsi" w:cstheme="minorHAnsi"/>
          <w:sz w:val="20"/>
          <w:szCs w:val="20"/>
        </w:rPr>
        <w:t xml:space="preserve">Use </w:t>
      </w:r>
      <m:oMath>
        <m:r>
          <w:rPr>
            <w:rFonts w:ascii="Cambria Math" w:hAnsi="Cambria Math" w:cstheme="minorHAnsi"/>
            <w:sz w:val="20"/>
            <w:szCs w:val="20"/>
          </w:rPr>
          <m:t xml:space="preserve">y=sin x/x </m:t>
        </m:r>
      </m:oMath>
      <w:r w:rsidRPr="00F073EA">
        <w:rPr>
          <w:rFonts w:asciiTheme="minorHAnsi" w:hAnsiTheme="minorHAnsi" w:cstheme="minorHAnsi"/>
          <w:sz w:val="20"/>
          <w:szCs w:val="20"/>
        </w:rPr>
        <w:t xml:space="preserve"> as an example of limits. Calculate limit using graphing utility</w:t>
      </w:r>
      <w:r w:rsidR="005A4316">
        <w:rPr>
          <w:rFonts w:asciiTheme="minorHAnsi" w:hAnsiTheme="minorHAnsi" w:cstheme="minorHAnsi"/>
          <w:sz w:val="20"/>
          <w:szCs w:val="20"/>
        </w:rPr>
        <w:t>.</w:t>
      </w:r>
    </w:p>
    <w:p w14:paraId="4C20BDEF" w14:textId="591AA69C" w:rsidR="00726D81" w:rsidRPr="00F073EA" w:rsidRDefault="00726D81" w:rsidP="0060422C">
      <w:pPr>
        <w:widowControl w:val="0"/>
        <w:numPr>
          <w:ilvl w:val="0"/>
          <w:numId w:val="9"/>
        </w:numPr>
        <w:rPr>
          <w:rFonts w:asciiTheme="minorHAnsi" w:hAnsiTheme="minorHAnsi" w:cstheme="minorHAnsi"/>
          <w:sz w:val="20"/>
          <w:szCs w:val="20"/>
        </w:rPr>
      </w:pPr>
      <m:oMath>
        <m:r>
          <w:rPr>
            <w:rFonts w:ascii="Cambria Math" w:hAnsi="Cambria Math" w:cstheme="minorHAnsi"/>
            <w:sz w:val="20"/>
            <w:szCs w:val="20"/>
          </w:rPr>
          <m:t>y=int x+int (4-x)</m:t>
        </m:r>
      </m:oMath>
      <w:r w:rsidRPr="00F073EA">
        <w:rPr>
          <w:rFonts w:asciiTheme="minorHAnsi" w:hAnsiTheme="minorHAnsi" w:cstheme="minorHAnsi"/>
          <w:sz w:val="20"/>
          <w:szCs w:val="20"/>
        </w:rPr>
        <w:t xml:space="preserve"> using graph</w:t>
      </w:r>
      <w:r w:rsidR="005A4316">
        <w:rPr>
          <w:rFonts w:asciiTheme="minorHAnsi" w:hAnsiTheme="minorHAnsi" w:cstheme="minorHAnsi"/>
          <w:sz w:val="20"/>
          <w:szCs w:val="20"/>
        </w:rPr>
        <w:t>ing calculator</w:t>
      </w:r>
      <w:r w:rsidRPr="00F073EA">
        <w:rPr>
          <w:rFonts w:asciiTheme="minorHAnsi" w:hAnsiTheme="minorHAnsi" w:cstheme="minorHAnsi"/>
          <w:sz w:val="20"/>
          <w:szCs w:val="20"/>
        </w:rPr>
        <w:t xml:space="preserve"> to have a discussion of the properties of limits</w:t>
      </w:r>
      <w:r w:rsidR="005A4316">
        <w:rPr>
          <w:rFonts w:asciiTheme="minorHAnsi" w:hAnsiTheme="minorHAnsi" w:cstheme="minorHAnsi"/>
          <w:sz w:val="20"/>
          <w:szCs w:val="20"/>
        </w:rPr>
        <w:t>.</w:t>
      </w:r>
    </w:p>
    <w:p w14:paraId="1F235A7C" w14:textId="6CB78FF5" w:rsidR="00726D81" w:rsidRPr="00F073EA" w:rsidRDefault="00726D81" w:rsidP="0060422C">
      <w:pPr>
        <w:widowControl w:val="0"/>
        <w:numPr>
          <w:ilvl w:val="0"/>
          <w:numId w:val="9"/>
        </w:numPr>
        <w:rPr>
          <w:rFonts w:asciiTheme="minorHAnsi" w:hAnsiTheme="minorHAnsi" w:cstheme="minorHAnsi"/>
          <w:sz w:val="20"/>
          <w:szCs w:val="20"/>
        </w:rPr>
      </w:pPr>
      <w:r w:rsidRPr="00F073EA">
        <w:rPr>
          <w:rFonts w:asciiTheme="minorHAnsi" w:hAnsiTheme="minorHAnsi" w:cstheme="minorHAnsi"/>
          <w:sz w:val="20"/>
          <w:szCs w:val="20"/>
        </w:rPr>
        <w:t xml:space="preserve">Discuss the function </w:t>
      </w:r>
      <m:oMath>
        <m:r>
          <w:rPr>
            <w:rFonts w:ascii="Cambria Math" w:hAnsi="Cambria Math" w:cstheme="minorHAnsi"/>
            <w:sz w:val="20"/>
            <w:szCs w:val="20"/>
          </w:rPr>
          <m:t>y=1/x</m:t>
        </m:r>
      </m:oMath>
      <w:r w:rsidRPr="00F073EA">
        <w:rPr>
          <w:rFonts w:asciiTheme="minorHAnsi" w:hAnsiTheme="minorHAnsi" w:cstheme="minorHAnsi"/>
          <w:sz w:val="20"/>
          <w:szCs w:val="20"/>
        </w:rPr>
        <w:t xml:space="preserve"> to introduce limits approaching infinity</w:t>
      </w:r>
      <w:r w:rsidR="005A4316">
        <w:rPr>
          <w:rFonts w:asciiTheme="minorHAnsi" w:hAnsiTheme="minorHAnsi" w:cstheme="minorHAnsi"/>
          <w:sz w:val="20"/>
          <w:szCs w:val="20"/>
        </w:rPr>
        <w:t>.</w:t>
      </w:r>
    </w:p>
    <w:p w14:paraId="2A5306AA" w14:textId="06D6779E" w:rsidR="00726D81" w:rsidRPr="00F073EA" w:rsidRDefault="00726D81" w:rsidP="0060422C">
      <w:pPr>
        <w:widowControl w:val="0"/>
        <w:numPr>
          <w:ilvl w:val="0"/>
          <w:numId w:val="9"/>
        </w:numPr>
        <w:rPr>
          <w:rFonts w:asciiTheme="minorHAnsi" w:hAnsiTheme="minorHAnsi" w:cstheme="minorHAnsi"/>
          <w:sz w:val="20"/>
          <w:szCs w:val="20"/>
        </w:rPr>
      </w:pPr>
      <w:r w:rsidRPr="00F073EA">
        <w:rPr>
          <w:rFonts w:asciiTheme="minorHAnsi" w:hAnsiTheme="minorHAnsi" w:cstheme="minorHAnsi"/>
          <w:sz w:val="20"/>
          <w:szCs w:val="20"/>
        </w:rPr>
        <w:t>Discuss the three types of rational function end behavior</w:t>
      </w:r>
      <w:r w:rsidR="005A4316">
        <w:rPr>
          <w:rFonts w:asciiTheme="minorHAnsi" w:hAnsiTheme="minorHAnsi" w:cstheme="minorHAnsi"/>
          <w:sz w:val="20"/>
          <w:szCs w:val="20"/>
        </w:rPr>
        <w:t>.</w:t>
      </w:r>
    </w:p>
    <w:p w14:paraId="4E336366" w14:textId="33FCDDD1" w:rsidR="00726D81" w:rsidRPr="00F073EA" w:rsidRDefault="00726D81" w:rsidP="0060422C">
      <w:pPr>
        <w:widowControl w:val="0"/>
        <w:numPr>
          <w:ilvl w:val="0"/>
          <w:numId w:val="9"/>
        </w:numPr>
        <w:rPr>
          <w:rFonts w:asciiTheme="minorHAnsi" w:hAnsiTheme="minorHAnsi" w:cstheme="minorHAnsi"/>
          <w:sz w:val="20"/>
          <w:szCs w:val="20"/>
        </w:rPr>
      </w:pPr>
      <w:r w:rsidRPr="00F073EA">
        <w:rPr>
          <w:rFonts w:asciiTheme="minorHAnsi" w:hAnsiTheme="minorHAnsi" w:cstheme="minorHAnsi"/>
          <w:sz w:val="20"/>
          <w:szCs w:val="20"/>
        </w:rPr>
        <w:t>Use pencil and paper to trace a continuous function over any interval without lifting the pencil</w:t>
      </w:r>
      <w:r w:rsidR="005A4316">
        <w:rPr>
          <w:rFonts w:asciiTheme="minorHAnsi" w:hAnsiTheme="minorHAnsi" w:cstheme="minorHAnsi"/>
          <w:sz w:val="20"/>
          <w:szCs w:val="20"/>
        </w:rPr>
        <w:t>.</w:t>
      </w:r>
    </w:p>
    <w:p w14:paraId="24793060" w14:textId="77777777" w:rsidR="00726D81" w:rsidRPr="00F073EA" w:rsidRDefault="00726D81" w:rsidP="0060422C">
      <w:pPr>
        <w:widowControl w:val="0"/>
        <w:numPr>
          <w:ilvl w:val="0"/>
          <w:numId w:val="9"/>
        </w:numPr>
        <w:rPr>
          <w:rFonts w:asciiTheme="minorHAnsi" w:hAnsiTheme="minorHAnsi" w:cstheme="minorHAnsi"/>
          <w:sz w:val="20"/>
          <w:szCs w:val="20"/>
        </w:rPr>
      </w:pPr>
      <w:r w:rsidRPr="00F073EA">
        <w:rPr>
          <w:rFonts w:asciiTheme="minorHAnsi" w:hAnsiTheme="minorHAnsi" w:cstheme="minorHAnsi"/>
          <w:sz w:val="20"/>
          <w:szCs w:val="20"/>
        </w:rPr>
        <w:t>Discuss continuity at an endpoint versus continuity at an interior point.</w:t>
      </w:r>
    </w:p>
    <w:p w14:paraId="58419110" w14:textId="4B261426" w:rsidR="00726D81" w:rsidRDefault="00726D81" w:rsidP="0060422C">
      <w:pPr>
        <w:widowControl w:val="0"/>
        <w:numPr>
          <w:ilvl w:val="0"/>
          <w:numId w:val="9"/>
        </w:numPr>
        <w:rPr>
          <w:rFonts w:asciiTheme="minorHAnsi" w:hAnsiTheme="minorHAnsi" w:cstheme="minorHAnsi"/>
          <w:sz w:val="20"/>
          <w:szCs w:val="20"/>
        </w:rPr>
      </w:pPr>
      <w:r w:rsidRPr="00F073EA">
        <w:rPr>
          <w:rFonts w:asciiTheme="minorHAnsi" w:hAnsiTheme="minorHAnsi" w:cstheme="minorHAnsi"/>
          <w:sz w:val="20"/>
          <w:szCs w:val="20"/>
        </w:rPr>
        <w:t>Remind students that there can be points of discontinuity outside the domain of the function.</w:t>
      </w:r>
    </w:p>
    <w:p w14:paraId="0EDFE5D3" w14:textId="54C7569B" w:rsidR="005A4316" w:rsidRPr="005A4316" w:rsidRDefault="005A4316" w:rsidP="0060422C">
      <w:pPr>
        <w:pStyle w:val="ListParagraph"/>
        <w:numPr>
          <w:ilvl w:val="0"/>
          <w:numId w:val="9"/>
        </w:numPr>
        <w:rPr>
          <w:rFonts w:asciiTheme="minorHAnsi" w:hAnsiTheme="minorHAnsi" w:cstheme="minorHAnsi"/>
          <w:b/>
          <w:bCs/>
          <w:sz w:val="20"/>
          <w:szCs w:val="20"/>
        </w:rPr>
      </w:pPr>
      <w:r w:rsidRPr="005A4316">
        <w:rPr>
          <w:rFonts w:asciiTheme="minorHAnsi" w:hAnsiTheme="minorHAnsi" w:cstheme="minorHAnsi"/>
          <w:sz w:val="20"/>
          <w:szCs w:val="20"/>
        </w:rPr>
        <w:t>Summarize the lesson by showing how to find the equation of the line</w:t>
      </w:r>
      <w:r>
        <w:rPr>
          <w:rFonts w:asciiTheme="minorHAnsi" w:hAnsiTheme="minorHAnsi" w:cstheme="minorHAnsi"/>
          <w:sz w:val="20"/>
          <w:szCs w:val="20"/>
        </w:rPr>
        <w:t>.</w:t>
      </w:r>
    </w:p>
    <w:p w14:paraId="1155FC75" w14:textId="3B05F2D8" w:rsidR="004F7797" w:rsidRDefault="00542978" w:rsidP="004F7797">
      <w:pPr>
        <w:rPr>
          <w:rFonts w:asciiTheme="minorHAnsi" w:hAnsiTheme="minorHAnsi" w:cstheme="minorHAnsi"/>
          <w:color w:val="000000" w:themeColor="text1"/>
          <w:sz w:val="20"/>
          <w:szCs w:val="20"/>
          <w:u w:val="single"/>
        </w:rPr>
      </w:pPr>
      <w:r w:rsidRPr="00F073EA">
        <w:rPr>
          <w:rFonts w:asciiTheme="minorHAnsi" w:hAnsiTheme="minorHAnsi" w:cstheme="minorHAnsi"/>
          <w:color w:val="000000" w:themeColor="text1"/>
          <w:sz w:val="20"/>
          <w:szCs w:val="20"/>
          <w:u w:val="single"/>
        </w:rPr>
        <w:t xml:space="preserve">Lesson Theme </w:t>
      </w:r>
      <w:proofErr w:type="gramStart"/>
      <w:r w:rsidRPr="00F073EA">
        <w:rPr>
          <w:rFonts w:asciiTheme="minorHAnsi" w:hAnsiTheme="minorHAnsi" w:cstheme="minorHAnsi"/>
          <w:color w:val="000000" w:themeColor="text1"/>
          <w:sz w:val="20"/>
          <w:szCs w:val="20"/>
          <w:u w:val="single"/>
        </w:rPr>
        <w:t>1.7</w:t>
      </w:r>
      <w:r w:rsidR="00265BCD">
        <w:rPr>
          <w:rFonts w:asciiTheme="minorHAnsi" w:hAnsiTheme="minorHAnsi" w:cstheme="minorHAnsi"/>
          <w:color w:val="000000" w:themeColor="text1"/>
          <w:sz w:val="20"/>
          <w:szCs w:val="20"/>
          <w:u w:val="single"/>
        </w:rPr>
        <w:t xml:space="preserve"> :</w:t>
      </w:r>
      <w:proofErr w:type="gramEnd"/>
      <w:r w:rsidR="00265BCD">
        <w:rPr>
          <w:rFonts w:asciiTheme="minorHAnsi" w:hAnsiTheme="minorHAnsi" w:cstheme="minorHAnsi"/>
          <w:color w:val="000000" w:themeColor="text1"/>
          <w:sz w:val="20"/>
          <w:szCs w:val="20"/>
          <w:u w:val="single"/>
        </w:rPr>
        <w:t xml:space="preserve"> Introduction to Limits and Continuity</w:t>
      </w:r>
      <w:r w:rsidR="00204CDC">
        <w:rPr>
          <w:rFonts w:asciiTheme="minorHAnsi" w:hAnsiTheme="minorHAnsi" w:cstheme="minorHAnsi"/>
          <w:color w:val="000000" w:themeColor="text1"/>
          <w:sz w:val="20"/>
          <w:szCs w:val="20"/>
          <w:u w:val="single"/>
        </w:rPr>
        <w:t xml:space="preserve"> </w:t>
      </w:r>
      <w:r w:rsidR="00383D2E" w:rsidRPr="00383D2E">
        <w:rPr>
          <w:rFonts w:asciiTheme="minorHAnsi" w:hAnsiTheme="minorHAnsi" w:cstheme="minorHAnsi"/>
          <w:color w:val="000000" w:themeColor="text1"/>
          <w:sz w:val="20"/>
          <w:szCs w:val="20"/>
        </w:rPr>
        <w:t xml:space="preserve"> </w:t>
      </w:r>
      <w:r w:rsidR="00383D2E" w:rsidRPr="00EE5D95">
        <w:rPr>
          <w:rFonts w:asciiTheme="minorHAnsi" w:hAnsiTheme="minorHAnsi" w:cstheme="minorHAnsi"/>
          <w:color w:val="000000" w:themeColor="text1"/>
          <w:sz w:val="20"/>
          <w:szCs w:val="20"/>
          <w:highlight w:val="cyan"/>
        </w:rPr>
        <w:t>(1.C)(1.E)(2.B)(3.B)(3.C)</w:t>
      </w:r>
    </w:p>
    <w:p w14:paraId="5270A58E" w14:textId="77777777" w:rsidR="00881636" w:rsidRDefault="00881636" w:rsidP="00140429">
      <w:pPr>
        <w:pStyle w:val="NormalWeb"/>
        <w:spacing w:before="0" w:beforeAutospacing="0" w:after="0" w:afterAutospacing="0"/>
        <w:rPr>
          <w:rFonts w:asciiTheme="minorHAnsi" w:hAnsiTheme="minorHAnsi" w:cstheme="minorHAnsi"/>
          <w:sz w:val="20"/>
          <w:szCs w:val="20"/>
        </w:rPr>
      </w:pPr>
      <w:r w:rsidRPr="00881636">
        <w:rPr>
          <w:rFonts w:asciiTheme="minorHAnsi" w:hAnsiTheme="minorHAnsi" w:cstheme="minorHAnsi"/>
          <w:sz w:val="20"/>
          <w:szCs w:val="20"/>
        </w:rPr>
        <w:t xml:space="preserve">Start with the concept of continuity on an interval. Begin graphically by using graphs of various functions: continuous, with a vertical asymptote, with jumps, etc.  When limit notation is introduced, emphasize that the limit describes behavior of a function near a point, whereas continuity describes behavior both near and at the point. A function being continuous at a point versus a function having a limit at a point often become tangled together for students so be sure to concentrate on this difference. The Intermediate Value Theorem is best understood visually using a graph of a continuous function. </w:t>
      </w:r>
    </w:p>
    <w:p w14:paraId="4DF6B2A5" w14:textId="1768D854" w:rsidR="00B65047" w:rsidRPr="00881636" w:rsidRDefault="00881636" w:rsidP="00140429">
      <w:pPr>
        <w:pStyle w:val="NormalWeb"/>
        <w:spacing w:before="0" w:beforeAutospacing="0" w:after="0" w:afterAutospacing="0"/>
        <w:rPr>
          <w:rFonts w:asciiTheme="minorHAnsi" w:hAnsiTheme="minorHAnsi" w:cstheme="minorHAnsi"/>
          <w:sz w:val="20"/>
          <w:szCs w:val="20"/>
        </w:rPr>
      </w:pPr>
      <w:r w:rsidRPr="00881636">
        <w:rPr>
          <w:rFonts w:asciiTheme="minorHAnsi" w:hAnsiTheme="minorHAnsi" w:cstheme="minorHAnsi"/>
          <w:sz w:val="20"/>
          <w:szCs w:val="20"/>
        </w:rPr>
        <w:t xml:space="preserve">For most of the problems in this section, graphing will be a very useful tool. Be sure to include some problems that force students to practice other techniques (such as making a table or using basic algebra) for estimating limits or determining continuity, as well. </w:t>
      </w:r>
    </w:p>
    <w:p w14:paraId="2AC2BCBE" w14:textId="6BBBB821" w:rsidR="004F7797" w:rsidRPr="00F073EA" w:rsidRDefault="004F7797" w:rsidP="00140429">
      <w:pPr>
        <w:rPr>
          <w:rFonts w:asciiTheme="minorHAnsi" w:hAnsiTheme="minorHAnsi" w:cstheme="minorHAnsi"/>
          <w:color w:val="000000" w:themeColor="text1"/>
          <w:sz w:val="20"/>
          <w:szCs w:val="20"/>
        </w:rPr>
      </w:pPr>
      <w:r w:rsidRPr="00F073EA">
        <w:rPr>
          <w:rFonts w:asciiTheme="minorHAnsi" w:hAnsiTheme="minorHAnsi" w:cstheme="minorHAnsi"/>
          <w:color w:val="000000" w:themeColor="text1"/>
          <w:sz w:val="20"/>
          <w:szCs w:val="20"/>
        </w:rPr>
        <w:t xml:space="preserve">Day 1: Complete problems </w:t>
      </w:r>
      <w:r w:rsidR="000360F3">
        <w:rPr>
          <w:rFonts w:asciiTheme="minorHAnsi" w:hAnsiTheme="minorHAnsi" w:cstheme="minorHAnsi"/>
          <w:color w:val="000000" w:themeColor="text1"/>
          <w:sz w:val="20"/>
          <w:szCs w:val="20"/>
        </w:rPr>
        <w:t xml:space="preserve">1 – 9 odds, 13 – 17 odds, </w:t>
      </w:r>
      <w:r w:rsidR="001058CE">
        <w:rPr>
          <w:rFonts w:asciiTheme="minorHAnsi" w:hAnsiTheme="minorHAnsi" w:cstheme="minorHAnsi"/>
          <w:color w:val="000000" w:themeColor="text1"/>
          <w:sz w:val="20"/>
          <w:szCs w:val="20"/>
        </w:rPr>
        <w:t>23-33 odds</w:t>
      </w:r>
    </w:p>
    <w:p w14:paraId="0BCF8D42" w14:textId="26F97579" w:rsidR="004F7797" w:rsidRPr="00F073EA" w:rsidRDefault="004F7797" w:rsidP="00140429">
      <w:pPr>
        <w:rPr>
          <w:rFonts w:asciiTheme="minorHAnsi" w:hAnsiTheme="minorHAnsi" w:cstheme="minorHAnsi"/>
          <w:color w:val="000000" w:themeColor="text1"/>
          <w:sz w:val="20"/>
          <w:szCs w:val="20"/>
        </w:rPr>
      </w:pPr>
      <w:r w:rsidRPr="00F073EA">
        <w:rPr>
          <w:rFonts w:asciiTheme="minorHAnsi" w:hAnsiTheme="minorHAnsi" w:cstheme="minorHAnsi"/>
          <w:color w:val="000000" w:themeColor="text1"/>
          <w:sz w:val="20"/>
          <w:szCs w:val="20"/>
        </w:rPr>
        <w:t xml:space="preserve">Day 2: Complete problems </w:t>
      </w:r>
      <w:r w:rsidR="001058CE">
        <w:rPr>
          <w:rFonts w:asciiTheme="minorHAnsi" w:hAnsiTheme="minorHAnsi" w:cstheme="minorHAnsi"/>
          <w:color w:val="000000" w:themeColor="text1"/>
          <w:sz w:val="20"/>
          <w:szCs w:val="20"/>
        </w:rPr>
        <w:t>37-39, 43-47 odds, 50-54 evens, 59, 61, 66, 69, 71</w:t>
      </w:r>
    </w:p>
    <w:p w14:paraId="346AD459" w14:textId="77777777" w:rsidR="004F7797" w:rsidRPr="00F073EA" w:rsidRDefault="004F7797" w:rsidP="004F7797">
      <w:pPr>
        <w:rPr>
          <w:rFonts w:asciiTheme="minorHAnsi" w:hAnsiTheme="minorHAnsi" w:cstheme="minorHAnsi"/>
          <w:color w:val="000000" w:themeColor="text1"/>
          <w:sz w:val="20"/>
          <w:szCs w:val="20"/>
        </w:rPr>
      </w:pPr>
    </w:p>
    <w:p w14:paraId="01613D17" w14:textId="34188C7B" w:rsidR="004F7797" w:rsidRDefault="004F7797" w:rsidP="004F7797">
      <w:pPr>
        <w:rPr>
          <w:rFonts w:asciiTheme="minorHAnsi" w:hAnsiTheme="minorHAnsi" w:cstheme="minorHAnsi"/>
          <w:color w:val="000000" w:themeColor="text1"/>
          <w:sz w:val="20"/>
          <w:szCs w:val="20"/>
          <w:u w:val="single"/>
        </w:rPr>
      </w:pPr>
      <w:r w:rsidRPr="00F073EA">
        <w:rPr>
          <w:rFonts w:asciiTheme="minorHAnsi" w:hAnsiTheme="minorHAnsi" w:cstheme="minorHAnsi"/>
          <w:color w:val="000000" w:themeColor="text1"/>
          <w:sz w:val="20"/>
          <w:szCs w:val="20"/>
          <w:u w:val="single"/>
        </w:rPr>
        <w:t xml:space="preserve">Lesson Theme </w:t>
      </w:r>
      <w:proofErr w:type="gramStart"/>
      <w:r w:rsidR="00265BCD">
        <w:rPr>
          <w:rFonts w:asciiTheme="minorHAnsi" w:hAnsiTheme="minorHAnsi" w:cstheme="minorHAnsi"/>
          <w:color w:val="000000" w:themeColor="text1"/>
          <w:sz w:val="20"/>
          <w:szCs w:val="20"/>
          <w:u w:val="single"/>
        </w:rPr>
        <w:t>1.8</w:t>
      </w:r>
      <w:r w:rsidRPr="00F073EA">
        <w:rPr>
          <w:rFonts w:asciiTheme="minorHAnsi" w:hAnsiTheme="minorHAnsi" w:cstheme="minorHAnsi"/>
          <w:color w:val="000000" w:themeColor="text1"/>
          <w:sz w:val="20"/>
          <w:szCs w:val="20"/>
          <w:u w:val="single"/>
        </w:rPr>
        <w:t xml:space="preserve"> :</w:t>
      </w:r>
      <w:proofErr w:type="gramEnd"/>
      <w:r w:rsidRPr="00F073EA">
        <w:rPr>
          <w:rFonts w:asciiTheme="minorHAnsi" w:hAnsiTheme="minorHAnsi" w:cstheme="minorHAnsi"/>
          <w:color w:val="000000" w:themeColor="text1"/>
          <w:sz w:val="20"/>
          <w:szCs w:val="20"/>
          <w:u w:val="single"/>
        </w:rPr>
        <w:t xml:space="preserve"> </w:t>
      </w:r>
      <w:r w:rsidR="00265BCD">
        <w:rPr>
          <w:rFonts w:asciiTheme="minorHAnsi" w:hAnsiTheme="minorHAnsi" w:cstheme="minorHAnsi"/>
          <w:color w:val="000000" w:themeColor="text1"/>
          <w:sz w:val="20"/>
          <w:szCs w:val="20"/>
          <w:u w:val="single"/>
        </w:rPr>
        <w:t>Extending the Idea of Limits</w:t>
      </w:r>
      <w:r w:rsidR="00383D2E" w:rsidRPr="00383D2E">
        <w:rPr>
          <w:rFonts w:asciiTheme="minorHAnsi" w:hAnsiTheme="minorHAnsi" w:cstheme="minorHAnsi"/>
          <w:color w:val="000000" w:themeColor="text1"/>
          <w:sz w:val="20"/>
          <w:szCs w:val="20"/>
        </w:rPr>
        <w:t xml:space="preserve"> </w:t>
      </w:r>
      <w:r w:rsidR="00383D2E" w:rsidRPr="00EE5D95">
        <w:rPr>
          <w:rFonts w:asciiTheme="minorHAnsi" w:hAnsiTheme="minorHAnsi" w:cstheme="minorHAnsi"/>
          <w:color w:val="000000" w:themeColor="text1"/>
          <w:sz w:val="20"/>
          <w:szCs w:val="20"/>
          <w:highlight w:val="cyan"/>
        </w:rPr>
        <w:t>(1.C)(1.E)(3.B)</w:t>
      </w:r>
    </w:p>
    <w:p w14:paraId="44224174" w14:textId="78539794" w:rsidR="00881636" w:rsidRPr="00881636" w:rsidRDefault="00881636" w:rsidP="00140429">
      <w:pPr>
        <w:rPr>
          <w:rFonts w:asciiTheme="minorHAnsi" w:hAnsiTheme="minorHAnsi" w:cstheme="minorHAnsi"/>
          <w:sz w:val="20"/>
          <w:szCs w:val="20"/>
        </w:rPr>
      </w:pPr>
      <w:r w:rsidRPr="00881636">
        <w:rPr>
          <w:rFonts w:asciiTheme="minorHAnsi" w:hAnsiTheme="minorHAnsi" w:cstheme="minorHAnsi"/>
          <w:sz w:val="20"/>
          <w:szCs w:val="20"/>
        </w:rPr>
        <w:t xml:space="preserve">Begin with a function that has a jump, such as </w:t>
      </w:r>
      <m:oMath>
        <m:r>
          <w:rPr>
            <w:rFonts w:ascii="Cambria Math" w:hAnsi="Cambria Math" w:cs="Cambria Math"/>
            <w:sz w:val="20"/>
            <w:szCs w:val="20"/>
          </w:rPr>
          <m:t>f</m:t>
        </m:r>
        <m:r>
          <w:rPr>
            <w:rFonts w:ascii="Cambria Math" w:hAnsi="Cambria Math" w:cstheme="minorHAnsi"/>
            <w:sz w:val="20"/>
            <w:szCs w:val="20"/>
          </w:rPr>
          <m:t>(</m:t>
        </m:r>
        <m:r>
          <w:rPr>
            <w:rFonts w:ascii="Cambria Math" w:hAnsi="Cambria Math" w:cs="Cambria Math"/>
            <w:sz w:val="20"/>
            <w:szCs w:val="20"/>
          </w:rPr>
          <m:t>x</m:t>
        </m:r>
        <m:r>
          <w:rPr>
            <w:rFonts w:ascii="Cambria Math" w:hAnsi="Cambria Math" w:cstheme="minorHAnsi"/>
            <w:sz w:val="20"/>
            <w:szCs w:val="20"/>
          </w:rPr>
          <m:t>)=</m:t>
        </m:r>
        <m:r>
          <w:rPr>
            <w:rFonts w:ascii="Cambria Math" w:hAnsi="Cambria Math" w:cs="Cambria Math"/>
            <w:sz w:val="20"/>
            <w:szCs w:val="20"/>
          </w:rPr>
          <m:t>x</m:t>
        </m:r>
        <m:r>
          <w:rPr>
            <w:rFonts w:ascii="Cambria Math" w:hAnsi="Cambria Math" w:cstheme="minorHAnsi"/>
            <w:sz w:val="20"/>
            <w:szCs w:val="20"/>
          </w:rPr>
          <m:t xml:space="preserve"> </m:t>
        </m:r>
      </m:oMath>
      <w:r w:rsidRPr="00881636">
        <w:rPr>
          <w:rFonts w:asciiTheme="minorHAnsi" w:hAnsiTheme="minorHAnsi" w:cstheme="minorHAnsi"/>
          <w:sz w:val="20"/>
          <w:szCs w:val="20"/>
        </w:rPr>
        <w:t>on [1</w:t>
      </w:r>
      <w:r w:rsidRPr="00881636">
        <w:rPr>
          <w:rFonts w:asciiTheme="minorHAnsi" w:hAnsiTheme="minorHAnsi" w:cstheme="minorHAnsi"/>
          <w:i/>
          <w:iCs/>
          <w:sz w:val="20"/>
          <w:szCs w:val="20"/>
        </w:rPr>
        <w:t>,</w:t>
      </w:r>
      <w:r w:rsidRPr="00881636">
        <w:rPr>
          <w:rFonts w:asciiTheme="minorHAnsi" w:hAnsiTheme="minorHAnsi" w:cstheme="minorHAnsi"/>
          <w:sz w:val="20"/>
          <w:szCs w:val="20"/>
        </w:rPr>
        <w:t xml:space="preserve">3) and </w:t>
      </w:r>
      <m:oMath>
        <m:r>
          <w:rPr>
            <w:rFonts w:ascii="Cambria Math" w:hAnsi="Cambria Math" w:cs="Cambria Math"/>
            <w:sz w:val="20"/>
            <w:szCs w:val="20"/>
          </w:rPr>
          <m:t>f</m:t>
        </m:r>
        <m:r>
          <w:rPr>
            <w:rFonts w:ascii="Cambria Math" w:hAnsi="Cambria Math" w:cstheme="minorHAnsi"/>
            <w:sz w:val="20"/>
            <w:szCs w:val="20"/>
          </w:rPr>
          <m:t>(</m:t>
        </m:r>
        <m:r>
          <w:rPr>
            <w:rFonts w:ascii="Cambria Math" w:hAnsi="Cambria Math" w:cs="Cambria Math"/>
            <w:sz w:val="20"/>
            <w:szCs w:val="20"/>
          </w:rPr>
          <m:t>x</m:t>
        </m:r>
        <m:r>
          <w:rPr>
            <w:rFonts w:ascii="Cambria Math" w:hAnsi="Cambria Math" w:cstheme="minorHAnsi"/>
            <w:sz w:val="20"/>
            <w:szCs w:val="20"/>
          </w:rPr>
          <m:t>)=</m:t>
        </m:r>
        <m:r>
          <w:rPr>
            <w:rFonts w:ascii="Cambria Math" w:hAnsi="Cambria Math" w:cs="Cambria Math"/>
            <w:sz w:val="20"/>
            <w:szCs w:val="20"/>
          </w:rPr>
          <m:t>x</m:t>
        </m:r>
        <m:r>
          <w:rPr>
            <w:rFonts w:ascii="Cambria Math" w:hAnsi="Cambria Math" w:cstheme="minorHAnsi"/>
            <w:sz w:val="20"/>
            <w:szCs w:val="20"/>
          </w:rPr>
          <m:t>+1</m:t>
        </m:r>
      </m:oMath>
      <w:r w:rsidRPr="00881636">
        <w:rPr>
          <w:rFonts w:asciiTheme="minorHAnsi" w:hAnsiTheme="minorHAnsi" w:cstheme="minorHAnsi"/>
          <w:sz w:val="20"/>
          <w:szCs w:val="20"/>
        </w:rPr>
        <w:t xml:space="preserve"> on (3</w:t>
      </w:r>
      <w:r w:rsidRPr="00881636">
        <w:rPr>
          <w:rFonts w:asciiTheme="minorHAnsi" w:hAnsiTheme="minorHAnsi" w:cstheme="minorHAnsi"/>
          <w:i/>
          <w:iCs/>
          <w:sz w:val="20"/>
          <w:szCs w:val="20"/>
        </w:rPr>
        <w:t>,</w:t>
      </w:r>
      <w:r w:rsidRPr="00881636">
        <w:rPr>
          <w:rFonts w:asciiTheme="minorHAnsi" w:hAnsiTheme="minorHAnsi" w:cstheme="minorHAnsi"/>
          <w:sz w:val="20"/>
          <w:szCs w:val="20"/>
        </w:rPr>
        <w:t xml:space="preserve">5]. Ask why the limit does not exist as </w:t>
      </w:r>
      <w:r w:rsidRPr="00881636">
        <w:rPr>
          <w:rFonts w:ascii="Cambria Math" w:hAnsi="Cambria Math" w:cs="Cambria Math"/>
          <w:i/>
          <w:iCs/>
          <w:sz w:val="20"/>
          <w:szCs w:val="20"/>
        </w:rPr>
        <w:t>𝑥</w:t>
      </w:r>
      <w:r w:rsidRPr="00881636">
        <w:rPr>
          <w:rFonts w:asciiTheme="minorHAnsi" w:hAnsiTheme="minorHAnsi" w:cstheme="minorHAnsi"/>
          <w:i/>
          <w:iCs/>
          <w:sz w:val="20"/>
          <w:szCs w:val="20"/>
        </w:rPr>
        <w:t xml:space="preserve"> </w:t>
      </w:r>
      <w:r w:rsidRPr="00881636">
        <w:rPr>
          <w:rFonts w:asciiTheme="minorHAnsi" w:hAnsiTheme="minorHAnsi" w:cstheme="minorHAnsi"/>
          <w:sz w:val="20"/>
          <w:szCs w:val="20"/>
        </w:rPr>
        <w:t xml:space="preserve">approaches 3, guiding them to the observation that as we approach </w:t>
      </w:r>
      <w:r w:rsidRPr="00881636">
        <w:rPr>
          <w:rFonts w:ascii="Cambria Math" w:hAnsi="Cambria Math" w:cs="Cambria Math"/>
          <w:i/>
          <w:iCs/>
          <w:sz w:val="20"/>
          <w:szCs w:val="20"/>
        </w:rPr>
        <w:t>𝑥</w:t>
      </w:r>
      <w:r w:rsidRPr="00881636">
        <w:rPr>
          <w:rFonts w:asciiTheme="minorHAnsi" w:hAnsiTheme="minorHAnsi" w:cstheme="minorHAnsi"/>
          <w:i/>
          <w:iCs/>
          <w:sz w:val="20"/>
          <w:szCs w:val="20"/>
        </w:rPr>
        <w:t xml:space="preserve"> </w:t>
      </w:r>
      <w:r w:rsidRPr="00881636">
        <w:rPr>
          <w:rFonts w:asciiTheme="minorHAnsi" w:hAnsiTheme="minorHAnsi" w:cstheme="minorHAnsi"/>
          <w:sz w:val="20"/>
          <w:szCs w:val="20"/>
        </w:rPr>
        <w:t xml:space="preserve">from the left and from the right </w:t>
      </w:r>
      <m:oMath>
        <m:r>
          <w:rPr>
            <w:rFonts w:ascii="Cambria Math" w:hAnsi="Cambria Math" w:cs="Cambria Math"/>
            <w:sz w:val="20"/>
            <w:szCs w:val="20"/>
          </w:rPr>
          <m:t>f</m:t>
        </m:r>
        <m:r>
          <w:rPr>
            <w:rFonts w:ascii="Cambria Math" w:hAnsi="Cambria Math" w:cstheme="minorHAnsi"/>
            <w:sz w:val="20"/>
            <w:szCs w:val="20"/>
          </w:rPr>
          <m:t>(</m:t>
        </m:r>
        <m:r>
          <w:rPr>
            <w:rFonts w:ascii="Cambria Math" w:hAnsi="Cambria Math" w:cs="Cambria Math"/>
            <w:sz w:val="20"/>
            <w:szCs w:val="20"/>
          </w:rPr>
          <m:t>x</m:t>
        </m:r>
        <m:r>
          <w:rPr>
            <w:rFonts w:ascii="Cambria Math" w:hAnsi="Cambria Math" w:cstheme="minorHAnsi"/>
            <w:sz w:val="20"/>
            <w:szCs w:val="20"/>
          </w:rPr>
          <m:t>)</m:t>
        </m:r>
      </m:oMath>
      <w:r w:rsidRPr="00881636">
        <w:rPr>
          <w:rFonts w:asciiTheme="minorHAnsi" w:hAnsiTheme="minorHAnsi" w:cstheme="minorHAnsi"/>
          <w:sz w:val="20"/>
          <w:szCs w:val="20"/>
        </w:rPr>
        <w:t xml:space="preserve"> approaches two different values, 3 and 4, respectively. This naturally leads into left- and right-hand limits. Be sure to point out that the limit only exists when the left- and right-hand limits </w:t>
      </w:r>
      <w:proofErr w:type="gramStart"/>
      <w:r w:rsidRPr="00881636">
        <w:rPr>
          <w:rFonts w:asciiTheme="minorHAnsi" w:hAnsiTheme="minorHAnsi" w:cstheme="minorHAnsi"/>
          <w:sz w:val="20"/>
          <w:szCs w:val="20"/>
        </w:rPr>
        <w:t>agree, if</w:t>
      </w:r>
      <w:proofErr w:type="gramEnd"/>
      <w:r w:rsidRPr="00881636">
        <w:rPr>
          <w:rFonts w:asciiTheme="minorHAnsi" w:hAnsiTheme="minorHAnsi" w:cstheme="minorHAnsi"/>
          <w:sz w:val="20"/>
          <w:szCs w:val="20"/>
        </w:rPr>
        <w:t xml:space="preserve"> they exist. You might also ask if anything changes when we alter one of the domains to include 3. This should help reenforce the idea that limits are concerned with behavior near a point, not at a point. </w:t>
      </w:r>
    </w:p>
    <w:p w14:paraId="234160D1" w14:textId="2BE548DE" w:rsidR="00881636" w:rsidRPr="00140429" w:rsidRDefault="00881636" w:rsidP="00140429">
      <w:pPr>
        <w:rPr>
          <w:rFonts w:asciiTheme="minorHAnsi" w:hAnsiTheme="minorHAnsi" w:cstheme="minorHAnsi"/>
          <w:sz w:val="20"/>
          <w:szCs w:val="20"/>
        </w:rPr>
      </w:pPr>
      <w:r w:rsidRPr="00881636">
        <w:rPr>
          <w:rFonts w:asciiTheme="minorHAnsi" w:hAnsiTheme="minorHAnsi" w:cstheme="minorHAnsi"/>
          <w:sz w:val="20"/>
          <w:szCs w:val="20"/>
        </w:rPr>
        <w:t xml:space="preserve">Limits at infinity are introduced in this section, and the concept of </w:t>
      </w:r>
      <w:r w:rsidRPr="00881636">
        <w:rPr>
          <w:rFonts w:ascii="Cambria Math" w:hAnsi="Cambria Math" w:cs="Cambria Math"/>
          <w:i/>
          <w:iCs/>
          <w:sz w:val="20"/>
          <w:szCs w:val="20"/>
        </w:rPr>
        <w:t>𝑥</w:t>
      </w:r>
      <w:r w:rsidRPr="00881636">
        <w:rPr>
          <w:rFonts w:asciiTheme="minorHAnsi" w:hAnsiTheme="minorHAnsi" w:cstheme="minorHAnsi"/>
          <w:i/>
          <w:iCs/>
          <w:sz w:val="20"/>
          <w:szCs w:val="20"/>
        </w:rPr>
        <w:t xml:space="preserve"> </w:t>
      </w:r>
      <w:r w:rsidRPr="00881636">
        <w:rPr>
          <w:rFonts w:asciiTheme="minorHAnsi" w:hAnsiTheme="minorHAnsi" w:cstheme="minorHAnsi"/>
          <w:sz w:val="20"/>
          <w:szCs w:val="20"/>
        </w:rPr>
        <w:t xml:space="preserve">“approaching" infinity can be confusing for students, as it is not a real </w:t>
      </w:r>
      <w:proofErr w:type="gramStart"/>
      <w:r w:rsidRPr="00881636">
        <w:rPr>
          <w:rFonts w:asciiTheme="minorHAnsi" w:hAnsiTheme="minorHAnsi" w:cstheme="minorHAnsi"/>
          <w:sz w:val="20"/>
          <w:szCs w:val="20"/>
        </w:rPr>
        <w:t>number</w:t>
      </w:r>
      <w:proofErr w:type="gramEnd"/>
      <w:r w:rsidRPr="00881636">
        <w:rPr>
          <w:rFonts w:asciiTheme="minorHAnsi" w:hAnsiTheme="minorHAnsi" w:cstheme="minorHAnsi"/>
          <w:sz w:val="20"/>
          <w:szCs w:val="20"/>
        </w:rPr>
        <w:t xml:space="preserve"> and they cannot graph the function at infinity. For this reason</w:t>
      </w:r>
      <w:r w:rsidR="007B07F1">
        <w:rPr>
          <w:rFonts w:asciiTheme="minorHAnsi" w:hAnsiTheme="minorHAnsi" w:cstheme="minorHAnsi"/>
          <w:sz w:val="20"/>
          <w:szCs w:val="20"/>
        </w:rPr>
        <w:t>,</w:t>
      </w:r>
      <w:r w:rsidRPr="00881636">
        <w:rPr>
          <w:rFonts w:asciiTheme="minorHAnsi" w:hAnsiTheme="minorHAnsi" w:cstheme="minorHAnsi"/>
          <w:sz w:val="20"/>
          <w:szCs w:val="20"/>
        </w:rPr>
        <w:t xml:space="preserve"> it is important to be clear that we are considering </w:t>
      </w:r>
      <w:r w:rsidRPr="00881636">
        <w:rPr>
          <w:rFonts w:ascii="Cambria Math" w:hAnsi="Cambria Math" w:cs="Cambria Math"/>
          <w:i/>
          <w:iCs/>
          <w:sz w:val="20"/>
          <w:szCs w:val="20"/>
        </w:rPr>
        <w:t>𝑥</w:t>
      </w:r>
      <w:r w:rsidRPr="00881636">
        <w:rPr>
          <w:rFonts w:asciiTheme="minorHAnsi" w:hAnsiTheme="minorHAnsi" w:cstheme="minorHAnsi"/>
          <w:i/>
          <w:iCs/>
          <w:sz w:val="20"/>
          <w:szCs w:val="20"/>
        </w:rPr>
        <w:t xml:space="preserve"> </w:t>
      </w:r>
      <w:r w:rsidRPr="00881636">
        <w:rPr>
          <w:rFonts w:asciiTheme="minorHAnsi" w:hAnsiTheme="minorHAnsi" w:cstheme="minorHAnsi"/>
          <w:sz w:val="20"/>
          <w:szCs w:val="20"/>
        </w:rPr>
        <w:t xml:space="preserve">values that can be as large as we want. A real-life situation of a quantity changing over time is a good way to introduce the idea of </w:t>
      </w:r>
      <w:r w:rsidRPr="00881636">
        <w:rPr>
          <w:rFonts w:asciiTheme="minorHAnsi" w:hAnsiTheme="minorHAnsi" w:cstheme="minorHAnsi"/>
          <w:sz w:val="20"/>
          <w:szCs w:val="20"/>
        </w:rPr>
        <w:lastRenderedPageBreak/>
        <w:t>end behavior. For example, consider a hot cup of coffee brought into your office and left there for hours. If we consider the temperature of the coffee to be a function of time, what happens as the coffee sits for longer and longer? Note that students should soon realize that this function will eventually level off to approach the temperature of the room—</w:t>
      </w:r>
      <w:r w:rsidRPr="00881636">
        <w:rPr>
          <w:rFonts w:asciiTheme="minorHAnsi" w:hAnsiTheme="minorHAnsi" w:cstheme="minorHAnsi"/>
          <w:i/>
          <w:iCs/>
          <w:sz w:val="20"/>
          <w:szCs w:val="20"/>
        </w:rPr>
        <w:t>i.e.</w:t>
      </w:r>
      <w:r w:rsidRPr="00881636">
        <w:rPr>
          <w:rFonts w:asciiTheme="minorHAnsi" w:hAnsiTheme="minorHAnsi" w:cstheme="minorHAnsi"/>
          <w:sz w:val="20"/>
          <w:szCs w:val="20"/>
        </w:rPr>
        <w:t xml:space="preserve">, the temperature will not approach negative infinity as </w:t>
      </w:r>
      <w:r w:rsidRPr="00881636">
        <w:rPr>
          <w:rFonts w:ascii="Cambria Math" w:hAnsi="Cambria Math" w:cs="Cambria Math"/>
          <w:i/>
          <w:iCs/>
          <w:sz w:val="20"/>
          <w:szCs w:val="20"/>
        </w:rPr>
        <w:t>𝑡</w:t>
      </w:r>
      <w:r w:rsidRPr="00881636">
        <w:rPr>
          <w:rFonts w:asciiTheme="minorHAnsi" w:hAnsiTheme="minorHAnsi" w:cstheme="minorHAnsi"/>
          <w:i/>
          <w:iCs/>
          <w:sz w:val="20"/>
          <w:szCs w:val="20"/>
        </w:rPr>
        <w:t xml:space="preserve"> </w:t>
      </w:r>
      <w:r w:rsidRPr="00881636">
        <w:rPr>
          <w:rFonts w:asciiTheme="minorHAnsi" w:hAnsiTheme="minorHAnsi" w:cstheme="minorHAnsi"/>
          <w:sz w:val="20"/>
          <w:szCs w:val="20"/>
        </w:rPr>
        <w:t xml:space="preserve">gets larger. </w:t>
      </w:r>
    </w:p>
    <w:p w14:paraId="6C2F9FE3" w14:textId="105F58B6" w:rsidR="00881636" w:rsidRPr="00140429" w:rsidRDefault="00881636" w:rsidP="00140429">
      <w:pPr>
        <w:rPr>
          <w:rFonts w:asciiTheme="minorHAnsi" w:hAnsiTheme="minorHAnsi" w:cstheme="minorHAnsi"/>
          <w:sz w:val="20"/>
          <w:szCs w:val="20"/>
        </w:rPr>
      </w:pPr>
      <w:r w:rsidRPr="00881636">
        <w:rPr>
          <w:rFonts w:asciiTheme="minorHAnsi" w:hAnsiTheme="minorHAnsi" w:cstheme="minorHAnsi"/>
          <w:sz w:val="20"/>
          <w:szCs w:val="20"/>
        </w:rPr>
        <w:t>This section also includes properties of limits as they apply to sums, differences, products, etc. Give a few examples of these properties, making sure to give an example of the property for quotients. Something like</w:t>
      </w:r>
      <w:r w:rsidRPr="00140429">
        <w:rPr>
          <w:rFonts w:asciiTheme="minorHAnsi" w:hAnsiTheme="minorHAnsi" w:cstheme="minorHAnsi"/>
          <w:sz w:val="20"/>
          <w:szCs w:val="20"/>
        </w:rPr>
        <w:t>:</w:t>
      </w:r>
    </w:p>
    <w:p w14:paraId="16E1E9EC" w14:textId="50493BCE" w:rsidR="00881636" w:rsidRPr="00881636" w:rsidRDefault="00000000" w:rsidP="00140429">
      <w:pPr>
        <w:rPr>
          <w:rFonts w:asciiTheme="minorHAnsi" w:hAnsiTheme="minorHAnsi" w:cstheme="minorHAnsi"/>
          <w:sz w:val="20"/>
          <w:szCs w:val="20"/>
        </w:rPr>
      </w:pPr>
      <m:oMathPara>
        <m:oMath>
          <m:func>
            <m:funcPr>
              <m:ctrlPr>
                <w:rPr>
                  <w:rFonts w:ascii="Cambria Math" w:hAnsi="Cambria Math" w:cstheme="minorHAnsi"/>
                  <w:i/>
                  <w:sz w:val="20"/>
                  <w:szCs w:val="20"/>
                </w:rPr>
              </m:ctrlPr>
            </m:funcPr>
            <m:fName>
              <m:limLow>
                <m:limLowPr>
                  <m:ctrlPr>
                    <w:rPr>
                      <w:rFonts w:ascii="Cambria Math" w:hAnsi="Cambria Math" w:cstheme="minorHAnsi"/>
                      <w:i/>
                      <w:sz w:val="20"/>
                      <w:szCs w:val="20"/>
                    </w:rPr>
                  </m:ctrlPr>
                </m:limLowPr>
                <m:e>
                  <m:r>
                    <m:rPr>
                      <m:sty m:val="p"/>
                    </m:rPr>
                    <w:rPr>
                      <w:rFonts w:ascii="Cambria Math" w:hAnsi="Cambria Math" w:cstheme="minorHAnsi"/>
                      <w:sz w:val="20"/>
                      <w:szCs w:val="20"/>
                    </w:rPr>
                    <m:t>lim</m:t>
                  </m:r>
                </m:e>
                <m:lim>
                  <m:r>
                    <w:rPr>
                      <w:rFonts w:ascii="Cambria Math" w:hAnsi="Cambria Math" w:cstheme="minorHAnsi"/>
                      <w:sz w:val="20"/>
                      <w:szCs w:val="20"/>
                    </w:rPr>
                    <m:t>x→0</m:t>
                  </m:r>
                </m:lim>
              </m:limLow>
            </m:fName>
            <m:e>
              <m:f>
                <m:fPr>
                  <m:ctrlPr>
                    <w:rPr>
                      <w:rFonts w:ascii="Cambria Math" w:hAnsi="Cambria Math" w:cstheme="minorHAnsi"/>
                      <w:i/>
                      <w:sz w:val="20"/>
                      <w:szCs w:val="20"/>
                    </w:rPr>
                  </m:ctrlPr>
                </m:fPr>
                <m:num>
                  <m:func>
                    <m:funcPr>
                      <m:ctrlPr>
                        <w:rPr>
                          <w:rFonts w:ascii="Cambria Math" w:hAnsi="Cambria Math" w:cstheme="minorHAnsi"/>
                          <w:i/>
                          <w:sz w:val="20"/>
                          <w:szCs w:val="20"/>
                        </w:rPr>
                      </m:ctrlPr>
                    </m:funcPr>
                    <m:fName>
                      <m:r>
                        <m:rPr>
                          <m:sty m:val="p"/>
                        </m:rPr>
                        <w:rPr>
                          <w:rFonts w:ascii="Cambria Math" w:hAnsi="Cambria Math" w:cstheme="minorHAnsi"/>
                          <w:sz w:val="20"/>
                          <w:szCs w:val="20"/>
                        </w:rPr>
                        <m:t>cos</m:t>
                      </m:r>
                    </m:fName>
                    <m:e>
                      <m:r>
                        <w:rPr>
                          <w:rFonts w:ascii="Cambria Math" w:hAnsi="Cambria Math" w:cstheme="minorHAnsi"/>
                          <w:sz w:val="20"/>
                          <w:szCs w:val="20"/>
                        </w:rPr>
                        <m:t>x</m:t>
                      </m:r>
                    </m:e>
                  </m:func>
                </m:num>
                <m:den>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r>
                    <w:rPr>
                      <w:rFonts w:ascii="Cambria Math" w:hAnsi="Cambria Math" w:cstheme="minorHAnsi"/>
                      <w:sz w:val="20"/>
                      <w:szCs w:val="20"/>
                    </w:rPr>
                    <m:t>+2x-3</m:t>
                  </m:r>
                </m:den>
              </m:f>
            </m:e>
          </m:func>
          <m:r>
            <w:rPr>
              <w:rFonts w:ascii="Cambria Math" w:hAnsi="Cambria Math" w:cstheme="minorHAnsi"/>
              <w:sz w:val="20"/>
              <w:szCs w:val="20"/>
            </w:rPr>
            <m:t>=</m:t>
          </m:r>
          <m:f>
            <m:fPr>
              <m:ctrlPr>
                <w:rPr>
                  <w:rFonts w:ascii="Cambria Math" w:hAnsi="Cambria Math" w:cstheme="minorHAnsi"/>
                  <w:i/>
                  <w:sz w:val="20"/>
                  <w:szCs w:val="20"/>
                </w:rPr>
              </m:ctrlPr>
            </m:fPr>
            <m:num>
              <m:func>
                <m:funcPr>
                  <m:ctrlPr>
                    <w:rPr>
                      <w:rFonts w:ascii="Cambria Math" w:hAnsi="Cambria Math" w:cstheme="minorHAnsi"/>
                      <w:i/>
                      <w:sz w:val="20"/>
                      <w:szCs w:val="20"/>
                    </w:rPr>
                  </m:ctrlPr>
                </m:funcPr>
                <m:fName>
                  <m:limLow>
                    <m:limLowPr>
                      <m:ctrlPr>
                        <w:rPr>
                          <w:rFonts w:ascii="Cambria Math" w:hAnsi="Cambria Math" w:cstheme="minorHAnsi"/>
                          <w:i/>
                          <w:sz w:val="20"/>
                          <w:szCs w:val="20"/>
                        </w:rPr>
                      </m:ctrlPr>
                    </m:limLowPr>
                    <m:e>
                      <m:r>
                        <m:rPr>
                          <m:sty m:val="p"/>
                        </m:rPr>
                        <w:rPr>
                          <w:rFonts w:ascii="Cambria Math" w:hAnsi="Cambria Math" w:cstheme="minorHAnsi"/>
                          <w:sz w:val="20"/>
                          <w:szCs w:val="20"/>
                        </w:rPr>
                        <m:t>lim</m:t>
                      </m:r>
                    </m:e>
                    <m:lim>
                      <m:r>
                        <w:rPr>
                          <w:rFonts w:ascii="Cambria Math" w:hAnsi="Cambria Math" w:cstheme="minorHAnsi"/>
                          <w:sz w:val="20"/>
                          <w:szCs w:val="20"/>
                        </w:rPr>
                        <m:t>x→0</m:t>
                      </m:r>
                    </m:lim>
                  </m:limLow>
                </m:fName>
                <m:e>
                  <m:func>
                    <m:funcPr>
                      <m:ctrlPr>
                        <w:rPr>
                          <w:rFonts w:ascii="Cambria Math" w:hAnsi="Cambria Math" w:cstheme="minorHAnsi"/>
                          <w:i/>
                          <w:sz w:val="20"/>
                          <w:szCs w:val="20"/>
                        </w:rPr>
                      </m:ctrlPr>
                    </m:funcPr>
                    <m:fName>
                      <m:r>
                        <m:rPr>
                          <m:sty m:val="p"/>
                        </m:rPr>
                        <w:rPr>
                          <w:rFonts w:ascii="Cambria Math" w:hAnsi="Cambria Math" w:cstheme="minorHAnsi"/>
                          <w:sz w:val="20"/>
                          <w:szCs w:val="20"/>
                        </w:rPr>
                        <m:t>cos</m:t>
                      </m:r>
                    </m:fName>
                    <m:e>
                      <m:r>
                        <w:rPr>
                          <w:rFonts w:ascii="Cambria Math" w:hAnsi="Cambria Math" w:cstheme="minorHAnsi"/>
                          <w:sz w:val="20"/>
                          <w:szCs w:val="20"/>
                        </w:rPr>
                        <m:t>x</m:t>
                      </m:r>
                    </m:e>
                  </m:func>
                </m:e>
              </m:func>
            </m:num>
            <m:den>
              <m:func>
                <m:funcPr>
                  <m:ctrlPr>
                    <w:rPr>
                      <w:rFonts w:ascii="Cambria Math" w:hAnsi="Cambria Math" w:cstheme="minorHAnsi"/>
                      <w:i/>
                      <w:sz w:val="20"/>
                      <w:szCs w:val="20"/>
                    </w:rPr>
                  </m:ctrlPr>
                </m:funcPr>
                <m:fName>
                  <m:limLow>
                    <m:limLowPr>
                      <m:ctrlPr>
                        <w:rPr>
                          <w:rFonts w:ascii="Cambria Math" w:hAnsi="Cambria Math" w:cstheme="minorHAnsi"/>
                          <w:i/>
                          <w:sz w:val="20"/>
                          <w:szCs w:val="20"/>
                        </w:rPr>
                      </m:ctrlPr>
                    </m:limLowPr>
                    <m:e>
                      <m:r>
                        <m:rPr>
                          <m:sty m:val="p"/>
                        </m:rPr>
                        <w:rPr>
                          <w:rFonts w:ascii="Cambria Math" w:hAnsi="Cambria Math" w:cstheme="minorHAnsi"/>
                          <w:sz w:val="20"/>
                          <w:szCs w:val="20"/>
                        </w:rPr>
                        <m:t>lim</m:t>
                      </m:r>
                    </m:e>
                    <m:lim>
                      <m:r>
                        <w:rPr>
                          <w:rFonts w:ascii="Cambria Math" w:hAnsi="Cambria Math" w:cstheme="minorHAnsi"/>
                          <w:sz w:val="20"/>
                          <w:szCs w:val="20"/>
                        </w:rPr>
                        <m:t>x→0</m:t>
                      </m:r>
                    </m:lim>
                  </m:limLow>
                </m:fName>
                <m:e>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r>
                    <w:rPr>
                      <w:rFonts w:ascii="Cambria Math" w:hAnsi="Cambria Math" w:cstheme="minorHAnsi"/>
                      <w:sz w:val="20"/>
                      <w:szCs w:val="20"/>
                    </w:rPr>
                    <m:t>+2x-3</m:t>
                  </m:r>
                </m:e>
              </m:func>
            </m:den>
          </m:f>
          <m:r>
            <w:rPr>
              <w:rFonts w:ascii="Cambria Math" w:hAnsi="Cambria Math" w:cstheme="minorHAnsi"/>
              <w:sz w:val="20"/>
              <w:szCs w:val="20"/>
            </w:rPr>
            <m:t>=-</m:t>
          </m:r>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3</m:t>
              </m:r>
            </m:den>
          </m:f>
          <m:r>
            <w:rPr>
              <w:rFonts w:ascii="Cambria Math" w:hAnsi="Cambria Math" w:cstheme="minorHAnsi"/>
              <w:sz w:val="20"/>
              <w:szCs w:val="20"/>
            </w:rPr>
            <m:t xml:space="preserve"> </m:t>
          </m:r>
        </m:oMath>
      </m:oMathPara>
    </w:p>
    <w:p w14:paraId="125B0AD1" w14:textId="4B552F86" w:rsidR="00881636" w:rsidRPr="00881636" w:rsidRDefault="00881636" w:rsidP="00140429">
      <w:pPr>
        <w:rPr>
          <w:rFonts w:asciiTheme="minorHAnsi" w:hAnsiTheme="minorHAnsi" w:cstheme="minorHAnsi"/>
          <w:sz w:val="20"/>
          <w:szCs w:val="20"/>
        </w:rPr>
      </w:pPr>
      <w:r w:rsidRPr="00881636">
        <w:rPr>
          <w:rFonts w:asciiTheme="minorHAnsi" w:hAnsiTheme="minorHAnsi" w:cstheme="minorHAnsi"/>
          <w:sz w:val="20"/>
          <w:szCs w:val="20"/>
        </w:rPr>
        <w:t xml:space="preserve">This limit exits, but if what happens if we attempt to use the fourth property to find </w:t>
      </w:r>
      <m:oMath>
        <m:func>
          <m:funcPr>
            <m:ctrlPr>
              <w:rPr>
                <w:rFonts w:ascii="Cambria Math" w:hAnsi="Cambria Math" w:cstheme="minorHAnsi"/>
                <w:i/>
                <w:sz w:val="20"/>
                <w:szCs w:val="20"/>
              </w:rPr>
            </m:ctrlPr>
          </m:funcPr>
          <m:fName>
            <m:limLow>
              <m:limLowPr>
                <m:ctrlPr>
                  <w:rPr>
                    <w:rFonts w:ascii="Cambria Math" w:hAnsi="Cambria Math" w:cstheme="minorHAnsi"/>
                    <w:i/>
                    <w:sz w:val="20"/>
                    <w:szCs w:val="20"/>
                  </w:rPr>
                </m:ctrlPr>
              </m:limLowPr>
              <m:e>
                <m:r>
                  <m:rPr>
                    <m:sty m:val="p"/>
                  </m:rPr>
                  <w:rPr>
                    <w:rFonts w:ascii="Cambria Math" w:hAnsi="Cambria Math" w:cstheme="minorHAnsi"/>
                    <w:sz w:val="20"/>
                    <w:szCs w:val="20"/>
                  </w:rPr>
                  <m:t>lim</m:t>
                </m:r>
              </m:e>
              <m:lim>
                <m:r>
                  <w:rPr>
                    <w:rFonts w:ascii="Cambria Math" w:hAnsi="Cambria Math" w:cstheme="minorHAnsi"/>
                    <w:sz w:val="20"/>
                    <w:szCs w:val="20"/>
                  </w:rPr>
                  <m:t>x→1</m:t>
                </m:r>
              </m:lim>
            </m:limLow>
          </m:fName>
          <m:e>
            <m:r>
              <w:rPr>
                <w:rFonts w:ascii="Cambria Math" w:hAnsi="Cambria Math" w:cstheme="minorHAnsi"/>
                <w:sz w:val="20"/>
                <w:szCs w:val="20"/>
              </w:rPr>
              <m:t xml:space="preserve"> </m:t>
            </m:r>
          </m:e>
        </m:func>
      </m:oMath>
      <w:r w:rsidRPr="00881636">
        <w:rPr>
          <w:rFonts w:asciiTheme="minorHAnsi" w:hAnsiTheme="minorHAnsi" w:cstheme="minorHAnsi"/>
          <w:sz w:val="20"/>
          <w:szCs w:val="20"/>
        </w:rPr>
        <w:t xml:space="preserve">of the same function? Ask the students why property four does not work in this case. This topic will be algebraically addressed in the next section, although students can graph the function at this point. (Ask students to use radian mode and suggest a window </w:t>
      </w:r>
      <m:oMath>
        <m:r>
          <w:rPr>
            <w:rFonts w:ascii="Cambria Math" w:hAnsi="Cambria Math" w:cstheme="minorHAnsi"/>
            <w:sz w:val="20"/>
            <w:szCs w:val="20"/>
          </w:rPr>
          <m:t>-1&lt;</m:t>
        </m:r>
        <m:r>
          <w:rPr>
            <w:rFonts w:ascii="Cambria Math" w:hAnsi="Cambria Math" w:cs="Cambria Math"/>
            <w:sz w:val="20"/>
            <w:szCs w:val="20"/>
          </w:rPr>
          <m:t>x</m:t>
        </m:r>
        <m:r>
          <w:rPr>
            <w:rFonts w:ascii="Cambria Math" w:hAnsi="Cambria Math" w:cstheme="minorHAnsi"/>
            <w:sz w:val="20"/>
            <w:szCs w:val="20"/>
          </w:rPr>
          <m:t>&lt;3</m:t>
        </m:r>
      </m:oMath>
      <w:r w:rsidRPr="00881636">
        <w:rPr>
          <w:rFonts w:asciiTheme="minorHAnsi" w:hAnsiTheme="minorHAnsi" w:cstheme="minorHAnsi"/>
          <w:sz w:val="20"/>
          <w:szCs w:val="20"/>
        </w:rPr>
        <w:t xml:space="preserve"> and </w:t>
      </w:r>
      <m:oMath>
        <m:r>
          <w:rPr>
            <w:rFonts w:ascii="Cambria Math" w:hAnsi="Cambria Math" w:cstheme="minorHAnsi"/>
            <w:sz w:val="20"/>
            <w:szCs w:val="20"/>
          </w:rPr>
          <m:t>-3&lt;</m:t>
        </m:r>
        <m:r>
          <w:rPr>
            <w:rFonts w:ascii="Cambria Math" w:hAnsi="Cambria Math" w:cs="Cambria Math"/>
            <w:sz w:val="20"/>
            <w:szCs w:val="20"/>
          </w:rPr>
          <m:t>y</m:t>
        </m:r>
        <m:r>
          <w:rPr>
            <w:rFonts w:ascii="Cambria Math" w:hAnsi="Cambria Math" w:cstheme="minorHAnsi"/>
            <w:sz w:val="20"/>
            <w:szCs w:val="20"/>
          </w:rPr>
          <m:t xml:space="preserve"> &lt;3</m:t>
        </m:r>
      </m:oMath>
      <w:r w:rsidRPr="00881636">
        <w:rPr>
          <w:rFonts w:asciiTheme="minorHAnsi" w:hAnsiTheme="minorHAnsi" w:cstheme="minorHAnsi"/>
          <w:i/>
          <w:iCs/>
          <w:sz w:val="20"/>
          <w:szCs w:val="20"/>
        </w:rPr>
        <w:t>.</w:t>
      </w:r>
      <w:r w:rsidRPr="00881636">
        <w:rPr>
          <w:rFonts w:asciiTheme="minorHAnsi" w:hAnsiTheme="minorHAnsi" w:cstheme="minorHAnsi"/>
          <w:sz w:val="20"/>
          <w:szCs w:val="20"/>
        </w:rPr>
        <w:t xml:space="preserve">) </w:t>
      </w:r>
    </w:p>
    <w:p w14:paraId="49BAADB2" w14:textId="24BC9AB7" w:rsidR="00881636" w:rsidRPr="00881636" w:rsidRDefault="00881636" w:rsidP="00140429">
      <w:pPr>
        <w:rPr>
          <w:rFonts w:asciiTheme="minorHAnsi" w:hAnsiTheme="minorHAnsi" w:cstheme="minorHAnsi"/>
          <w:sz w:val="20"/>
          <w:szCs w:val="20"/>
        </w:rPr>
      </w:pPr>
      <w:r w:rsidRPr="00881636">
        <w:rPr>
          <w:rFonts w:asciiTheme="minorHAnsi" w:hAnsiTheme="minorHAnsi" w:cstheme="minorHAnsi"/>
          <w:sz w:val="20"/>
          <w:szCs w:val="20"/>
        </w:rPr>
        <w:t xml:space="preserve">This leads to a discussion of vertical asymptotes. Discuss what happens to the graph as </w:t>
      </w:r>
      <m:oMath>
        <m:r>
          <w:rPr>
            <w:rFonts w:ascii="Cambria Math" w:hAnsi="Cambria Math" w:cs="Cambria Math"/>
            <w:sz w:val="20"/>
            <w:szCs w:val="20"/>
          </w:rPr>
          <m:t>x</m:t>
        </m:r>
        <m:r>
          <w:rPr>
            <w:rFonts w:ascii="Cambria Math" w:hAnsi="Cambria Math" w:cstheme="minorHAnsi"/>
            <w:sz w:val="20"/>
            <w:szCs w:val="20"/>
          </w:rPr>
          <m:t xml:space="preserve"> → </m:t>
        </m:r>
        <m:sSup>
          <m:sSupPr>
            <m:ctrlPr>
              <w:rPr>
                <w:rFonts w:ascii="Cambria Math" w:hAnsi="Cambria Math" w:cstheme="minorHAnsi"/>
                <w:i/>
                <w:sz w:val="20"/>
                <w:szCs w:val="20"/>
              </w:rPr>
            </m:ctrlPr>
          </m:sSupPr>
          <m:e>
            <m:r>
              <w:rPr>
                <w:rFonts w:ascii="Cambria Math" w:hAnsi="Cambria Math" w:cstheme="minorHAnsi"/>
                <w:sz w:val="20"/>
                <w:szCs w:val="20"/>
              </w:rPr>
              <m:t>1</m:t>
            </m:r>
          </m:e>
          <m:sup>
            <m:r>
              <w:rPr>
                <w:rFonts w:ascii="Cambria Math" w:hAnsi="Cambria Math" w:cstheme="minorHAnsi"/>
                <w:sz w:val="20"/>
                <w:szCs w:val="20"/>
              </w:rPr>
              <m:t>+</m:t>
            </m:r>
          </m:sup>
        </m:sSup>
      </m:oMath>
      <w:r w:rsidRPr="00881636">
        <w:rPr>
          <w:rFonts w:asciiTheme="minorHAnsi" w:hAnsiTheme="minorHAnsi" w:cstheme="minorHAnsi"/>
          <w:position w:val="8"/>
          <w:sz w:val="20"/>
          <w:szCs w:val="20"/>
        </w:rPr>
        <w:t xml:space="preserve"> </w:t>
      </w:r>
      <w:r w:rsidRPr="00881636">
        <w:rPr>
          <w:rFonts w:asciiTheme="minorHAnsi" w:hAnsiTheme="minorHAnsi" w:cstheme="minorHAnsi"/>
          <w:sz w:val="20"/>
          <w:szCs w:val="20"/>
        </w:rPr>
        <w:t>and as</w:t>
      </w:r>
      <m:oMath>
        <m:r>
          <w:rPr>
            <w:rFonts w:ascii="Cambria Math" w:hAnsi="Cambria Math" w:cstheme="minorHAnsi"/>
            <w:sz w:val="20"/>
            <w:szCs w:val="20"/>
          </w:rPr>
          <m:t xml:space="preserve"> </m:t>
        </m:r>
        <m:r>
          <w:rPr>
            <w:rFonts w:ascii="Cambria Math" w:hAnsi="Cambria Math" w:cs="Cambria Math"/>
            <w:sz w:val="20"/>
            <w:szCs w:val="20"/>
          </w:rPr>
          <m:t>x</m:t>
        </m:r>
        <m:r>
          <w:rPr>
            <w:rFonts w:ascii="Cambria Math" w:hAnsi="Cambria Math" w:cstheme="minorHAnsi"/>
            <w:sz w:val="20"/>
            <w:szCs w:val="20"/>
          </w:rPr>
          <m:t xml:space="preserve"> → </m:t>
        </m:r>
        <m:sSup>
          <m:sSupPr>
            <m:ctrlPr>
              <w:rPr>
                <w:rFonts w:ascii="Cambria Math" w:hAnsi="Cambria Math" w:cstheme="minorHAnsi"/>
                <w:i/>
                <w:sz w:val="20"/>
                <w:szCs w:val="20"/>
              </w:rPr>
            </m:ctrlPr>
          </m:sSupPr>
          <m:e>
            <m:r>
              <w:rPr>
                <w:rFonts w:ascii="Cambria Math" w:hAnsi="Cambria Math" w:cstheme="minorHAnsi"/>
                <w:sz w:val="20"/>
                <w:szCs w:val="20"/>
              </w:rPr>
              <m:t>1</m:t>
            </m:r>
          </m:e>
          <m:sup>
            <m:r>
              <w:rPr>
                <w:rFonts w:ascii="Cambria Math" w:hAnsi="Cambria Math" w:cstheme="minorHAnsi"/>
                <w:sz w:val="20"/>
                <w:szCs w:val="20"/>
              </w:rPr>
              <m:t>-</m:t>
            </m:r>
          </m:sup>
        </m:sSup>
      </m:oMath>
      <w:r w:rsidRPr="00881636">
        <w:rPr>
          <w:rFonts w:asciiTheme="minorHAnsi" w:hAnsiTheme="minorHAnsi" w:cstheme="minorHAnsi"/>
          <w:position w:val="6"/>
          <w:sz w:val="20"/>
          <w:szCs w:val="20"/>
        </w:rPr>
        <w:t xml:space="preserve"> </w:t>
      </w:r>
      <w:r w:rsidRPr="00881636">
        <w:rPr>
          <w:rFonts w:asciiTheme="minorHAnsi" w:hAnsiTheme="minorHAnsi" w:cstheme="minorHAnsi"/>
          <w:sz w:val="20"/>
          <w:szCs w:val="20"/>
        </w:rPr>
        <w:t xml:space="preserve">You may also want to have students sketch graphs as in Problem 55. Then ask the students to sketch a graph such that </w:t>
      </w:r>
      <m:oMath>
        <m:func>
          <m:funcPr>
            <m:ctrlPr>
              <w:rPr>
                <w:rFonts w:ascii="Cambria Math" w:hAnsi="Cambria Math" w:cstheme="minorHAnsi"/>
                <w:i/>
                <w:sz w:val="20"/>
                <w:szCs w:val="20"/>
              </w:rPr>
            </m:ctrlPr>
          </m:funcPr>
          <m:fName>
            <m:limLow>
              <m:limLowPr>
                <m:ctrlPr>
                  <w:rPr>
                    <w:rFonts w:ascii="Cambria Math" w:hAnsi="Cambria Math" w:cstheme="minorHAnsi"/>
                    <w:i/>
                    <w:sz w:val="20"/>
                    <w:szCs w:val="20"/>
                  </w:rPr>
                </m:ctrlPr>
              </m:limLowPr>
              <m:e>
                <m:r>
                  <m:rPr>
                    <m:sty m:val="p"/>
                  </m:rPr>
                  <w:rPr>
                    <w:rFonts w:ascii="Cambria Math" w:hAnsi="Cambria Math" w:cstheme="minorHAnsi"/>
                    <w:sz w:val="20"/>
                    <w:szCs w:val="20"/>
                  </w:rPr>
                  <m:t>lim</m:t>
                </m:r>
              </m:e>
              <m:lim>
                <m:r>
                  <w:rPr>
                    <w:rFonts w:ascii="Cambria Math" w:hAnsi="Cambria Math" w:cstheme="minorHAnsi"/>
                    <w:sz w:val="20"/>
                    <w:szCs w:val="20"/>
                  </w:rPr>
                  <m:t>x→c</m:t>
                </m:r>
              </m:lim>
            </m:limLow>
          </m:fName>
          <m:e>
            <m:r>
              <w:rPr>
                <w:rFonts w:ascii="Cambria Math" w:hAnsi="Cambria Math" w:cstheme="minorHAnsi"/>
                <w:sz w:val="20"/>
                <w:szCs w:val="20"/>
              </w:rPr>
              <m:t>f(x)=</m:t>
            </m:r>
          </m:e>
        </m:func>
        <m:r>
          <w:rPr>
            <w:rFonts w:ascii="Cambria Math" w:hAnsi="Cambria Math" w:cstheme="minorHAnsi"/>
            <w:sz w:val="20"/>
            <w:szCs w:val="20"/>
          </w:rPr>
          <m:t>∞.</m:t>
        </m:r>
      </m:oMath>
      <w:r w:rsidRPr="00881636">
        <w:rPr>
          <w:rFonts w:asciiTheme="minorHAnsi" w:hAnsiTheme="minorHAnsi" w:cstheme="minorHAnsi"/>
          <w:i/>
          <w:iCs/>
          <w:sz w:val="20"/>
          <w:szCs w:val="20"/>
        </w:rPr>
        <w:t xml:space="preserve"> </w:t>
      </w:r>
    </w:p>
    <w:p w14:paraId="75E19AEA" w14:textId="2899D590" w:rsidR="00140429" w:rsidRPr="00140429" w:rsidRDefault="00881636" w:rsidP="00140429">
      <w:pPr>
        <w:rPr>
          <w:rFonts w:asciiTheme="minorHAnsi" w:hAnsiTheme="minorHAnsi" w:cstheme="minorHAnsi"/>
          <w:sz w:val="20"/>
          <w:szCs w:val="20"/>
        </w:rPr>
      </w:pPr>
      <w:r w:rsidRPr="00881636">
        <w:rPr>
          <w:rFonts w:asciiTheme="minorHAnsi" w:hAnsiTheme="minorHAnsi" w:cstheme="minorHAnsi"/>
          <w:sz w:val="20"/>
          <w:szCs w:val="20"/>
        </w:rPr>
        <w:t>Give a few examples of how continuity applies to combinations of functions as well, including composite and inverse functions such as</w:t>
      </w:r>
      <w:r w:rsidR="000C2FFB">
        <w:rPr>
          <w:rFonts w:asciiTheme="minorHAnsi" w:hAnsiTheme="minorHAnsi" w:cstheme="minorHAnsi"/>
          <w:sz w:val="20"/>
          <w:szCs w:val="20"/>
        </w:rPr>
        <w:t xml:space="preserve"> </w:t>
      </w:r>
      <m:oMath>
        <m:r>
          <w:rPr>
            <w:rFonts w:ascii="Cambria Math" w:hAnsi="Cambria Math" w:cstheme="minorHAnsi"/>
            <w:sz w:val="20"/>
            <w:szCs w:val="20"/>
          </w:rPr>
          <m:t>f(x)=</m:t>
        </m:r>
        <m:sSup>
          <m:sSupPr>
            <m:ctrlPr>
              <w:rPr>
                <w:rFonts w:ascii="Cambria Math" w:hAnsi="Cambria Math" w:cstheme="minorHAnsi"/>
                <w:i/>
                <w:sz w:val="20"/>
                <w:szCs w:val="20"/>
              </w:rPr>
            </m:ctrlPr>
          </m:sSupPr>
          <m:e>
            <m:r>
              <w:rPr>
                <w:rFonts w:ascii="Cambria Math" w:hAnsi="Cambria Math" w:cstheme="minorHAnsi"/>
                <w:sz w:val="20"/>
                <w:szCs w:val="20"/>
              </w:rPr>
              <m:t>e</m:t>
            </m:r>
          </m:e>
          <m:sup>
            <m:func>
              <m:funcPr>
                <m:ctrlPr>
                  <w:rPr>
                    <w:rFonts w:ascii="Cambria Math" w:hAnsi="Cambria Math" w:cstheme="minorHAnsi"/>
                    <w:i/>
                    <w:sz w:val="20"/>
                    <w:szCs w:val="20"/>
                  </w:rPr>
                </m:ctrlPr>
              </m:funcPr>
              <m:fName>
                <m:r>
                  <m:rPr>
                    <m:sty m:val="p"/>
                  </m:rPr>
                  <w:rPr>
                    <w:rFonts w:ascii="Cambria Math" w:hAnsi="Cambria Math" w:cstheme="minorHAnsi"/>
                    <w:sz w:val="20"/>
                    <w:szCs w:val="20"/>
                  </w:rPr>
                  <m:t>sin</m:t>
                </m:r>
              </m:fName>
              <m:e>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r>
                  <w:rPr>
                    <w:rFonts w:ascii="Cambria Math" w:hAnsi="Cambria Math" w:cstheme="minorHAnsi"/>
                    <w:sz w:val="20"/>
                    <w:szCs w:val="20"/>
                  </w:rPr>
                  <m:t>+2</m:t>
                </m:r>
              </m:e>
            </m:func>
          </m:sup>
        </m:sSup>
        <m:r>
          <w:rPr>
            <w:rFonts w:ascii="Cambria Math" w:hAnsi="Cambria Math" w:cstheme="minorHAnsi"/>
            <w:sz w:val="20"/>
            <w:szCs w:val="20"/>
          </w:rPr>
          <m:t>.</m:t>
        </m:r>
      </m:oMath>
      <w:r w:rsidR="000C2FFB">
        <w:rPr>
          <w:rFonts w:asciiTheme="minorHAnsi" w:hAnsiTheme="minorHAnsi" w:cstheme="minorHAnsi"/>
          <w:iCs/>
          <w:sz w:val="20"/>
          <w:szCs w:val="20"/>
        </w:rPr>
        <w:t xml:space="preserve">  </w:t>
      </w:r>
      <w:r w:rsidRPr="00881636">
        <w:rPr>
          <w:rFonts w:asciiTheme="minorHAnsi" w:hAnsiTheme="minorHAnsi" w:cstheme="minorHAnsi"/>
          <w:sz w:val="20"/>
          <w:szCs w:val="20"/>
        </w:rPr>
        <w:t xml:space="preserve">An important take-away from this section is for students recognize that complicated looking functions can often be broken down as combinations of functions they are familiar with. </w:t>
      </w:r>
    </w:p>
    <w:p w14:paraId="0A715E45" w14:textId="6B5B707C" w:rsidR="004F7797" w:rsidRPr="00F073EA" w:rsidRDefault="004F7797" w:rsidP="004F7797">
      <w:pPr>
        <w:rPr>
          <w:rFonts w:asciiTheme="minorHAnsi" w:hAnsiTheme="minorHAnsi" w:cstheme="minorHAnsi"/>
          <w:color w:val="000000" w:themeColor="text1"/>
          <w:sz w:val="20"/>
          <w:szCs w:val="20"/>
        </w:rPr>
      </w:pPr>
      <w:r w:rsidRPr="00F073EA">
        <w:rPr>
          <w:rFonts w:asciiTheme="minorHAnsi" w:hAnsiTheme="minorHAnsi" w:cstheme="minorHAnsi"/>
          <w:color w:val="000000" w:themeColor="text1"/>
          <w:sz w:val="20"/>
          <w:szCs w:val="20"/>
        </w:rPr>
        <w:t xml:space="preserve">Day 1: Complete problems </w:t>
      </w:r>
      <w:r w:rsidR="001058CE">
        <w:rPr>
          <w:rFonts w:asciiTheme="minorHAnsi" w:hAnsiTheme="minorHAnsi" w:cstheme="minorHAnsi"/>
          <w:color w:val="000000" w:themeColor="text1"/>
          <w:sz w:val="20"/>
          <w:szCs w:val="20"/>
        </w:rPr>
        <w:t>1, 3, 7-15 odds, 28-34 evens</w:t>
      </w:r>
    </w:p>
    <w:p w14:paraId="3A3A3869" w14:textId="2D629993" w:rsidR="004F7797" w:rsidRPr="00F073EA" w:rsidRDefault="004F7797" w:rsidP="004F7797">
      <w:pPr>
        <w:rPr>
          <w:rFonts w:asciiTheme="minorHAnsi" w:hAnsiTheme="minorHAnsi" w:cstheme="minorHAnsi"/>
          <w:color w:val="000000" w:themeColor="text1"/>
          <w:sz w:val="20"/>
          <w:szCs w:val="20"/>
        </w:rPr>
      </w:pPr>
      <w:r w:rsidRPr="00F073EA">
        <w:rPr>
          <w:rFonts w:asciiTheme="minorHAnsi" w:hAnsiTheme="minorHAnsi" w:cstheme="minorHAnsi"/>
          <w:color w:val="000000" w:themeColor="text1"/>
          <w:sz w:val="20"/>
          <w:szCs w:val="20"/>
        </w:rPr>
        <w:t xml:space="preserve">Day 2: Complete problems </w:t>
      </w:r>
      <w:r w:rsidR="001058CE">
        <w:rPr>
          <w:rFonts w:asciiTheme="minorHAnsi" w:hAnsiTheme="minorHAnsi" w:cstheme="minorHAnsi"/>
          <w:color w:val="000000" w:themeColor="text1"/>
          <w:sz w:val="20"/>
          <w:szCs w:val="20"/>
        </w:rPr>
        <w:t>37-40, 43-55 odds, 59, 66</w:t>
      </w:r>
    </w:p>
    <w:p w14:paraId="6692F417" w14:textId="77777777" w:rsidR="004F7797" w:rsidRPr="00F073EA" w:rsidRDefault="004F7797" w:rsidP="004F7797">
      <w:pPr>
        <w:rPr>
          <w:rFonts w:asciiTheme="minorHAnsi" w:hAnsiTheme="minorHAnsi" w:cstheme="minorHAnsi"/>
          <w:color w:val="000000" w:themeColor="text1"/>
          <w:sz w:val="20"/>
          <w:szCs w:val="20"/>
        </w:rPr>
      </w:pPr>
    </w:p>
    <w:p w14:paraId="2EAAF3B8" w14:textId="4617D8E6" w:rsidR="004F7797" w:rsidRPr="00383D2E" w:rsidRDefault="004F7797" w:rsidP="004F7797">
      <w:pPr>
        <w:rPr>
          <w:rFonts w:asciiTheme="minorHAnsi" w:hAnsiTheme="minorHAnsi" w:cstheme="minorHAnsi"/>
          <w:color w:val="000000" w:themeColor="text1"/>
          <w:sz w:val="20"/>
          <w:szCs w:val="20"/>
        </w:rPr>
      </w:pPr>
      <w:r w:rsidRPr="00F073EA">
        <w:rPr>
          <w:rFonts w:asciiTheme="minorHAnsi" w:hAnsiTheme="minorHAnsi" w:cstheme="minorHAnsi"/>
          <w:color w:val="000000" w:themeColor="text1"/>
          <w:sz w:val="20"/>
          <w:szCs w:val="20"/>
          <w:u w:val="single"/>
        </w:rPr>
        <w:t xml:space="preserve">Lesson Theme </w:t>
      </w:r>
      <w:r w:rsidR="00265BCD">
        <w:rPr>
          <w:rFonts w:asciiTheme="minorHAnsi" w:hAnsiTheme="minorHAnsi" w:cstheme="minorHAnsi"/>
          <w:color w:val="000000" w:themeColor="text1"/>
          <w:sz w:val="20"/>
          <w:szCs w:val="20"/>
          <w:u w:val="single"/>
        </w:rPr>
        <w:t>1.9</w:t>
      </w:r>
      <w:r w:rsidRPr="00F073EA">
        <w:rPr>
          <w:rFonts w:asciiTheme="minorHAnsi" w:hAnsiTheme="minorHAnsi" w:cstheme="minorHAnsi"/>
          <w:color w:val="000000" w:themeColor="text1"/>
          <w:sz w:val="20"/>
          <w:szCs w:val="20"/>
          <w:u w:val="single"/>
        </w:rPr>
        <w:t xml:space="preserve">: </w:t>
      </w:r>
      <w:r w:rsidR="00265BCD">
        <w:rPr>
          <w:rFonts w:asciiTheme="minorHAnsi" w:hAnsiTheme="minorHAnsi" w:cstheme="minorHAnsi"/>
          <w:color w:val="000000" w:themeColor="text1"/>
          <w:sz w:val="20"/>
          <w:szCs w:val="20"/>
          <w:u w:val="single"/>
        </w:rPr>
        <w:t>Further Limit Calculations using Algebra</w:t>
      </w:r>
      <w:r w:rsidR="00383D2E">
        <w:rPr>
          <w:rFonts w:asciiTheme="minorHAnsi" w:hAnsiTheme="minorHAnsi" w:cstheme="minorHAnsi"/>
          <w:color w:val="000000" w:themeColor="text1"/>
          <w:sz w:val="20"/>
          <w:szCs w:val="20"/>
        </w:rPr>
        <w:t xml:space="preserve"> </w:t>
      </w:r>
      <w:r w:rsidR="00383D2E" w:rsidRPr="00EE5D95">
        <w:rPr>
          <w:rFonts w:asciiTheme="minorHAnsi" w:hAnsiTheme="minorHAnsi" w:cstheme="minorHAnsi"/>
          <w:color w:val="000000" w:themeColor="text1"/>
          <w:sz w:val="20"/>
          <w:szCs w:val="20"/>
          <w:highlight w:val="cyan"/>
        </w:rPr>
        <w:t>(</w:t>
      </w:r>
      <w:proofErr w:type="gramStart"/>
      <w:r w:rsidR="00383D2E" w:rsidRPr="00EE5D95">
        <w:rPr>
          <w:rFonts w:asciiTheme="minorHAnsi" w:hAnsiTheme="minorHAnsi" w:cstheme="minorHAnsi"/>
          <w:color w:val="000000" w:themeColor="text1"/>
          <w:sz w:val="20"/>
          <w:szCs w:val="20"/>
          <w:highlight w:val="cyan"/>
        </w:rPr>
        <w:t>1.C)(</w:t>
      </w:r>
      <w:proofErr w:type="gramEnd"/>
      <w:r w:rsidR="00383D2E" w:rsidRPr="00EE5D95">
        <w:rPr>
          <w:rFonts w:asciiTheme="minorHAnsi" w:hAnsiTheme="minorHAnsi" w:cstheme="minorHAnsi"/>
          <w:color w:val="000000" w:themeColor="text1"/>
          <w:sz w:val="20"/>
          <w:szCs w:val="20"/>
          <w:highlight w:val="cyan"/>
        </w:rPr>
        <w:t>3.C)</w:t>
      </w:r>
    </w:p>
    <w:p w14:paraId="6CCA4929" w14:textId="18A8D3D4" w:rsidR="000C2FFB" w:rsidRPr="000C2FFB" w:rsidRDefault="000C2FFB" w:rsidP="00B65047">
      <w:pPr>
        <w:rPr>
          <w:rFonts w:asciiTheme="minorHAnsi" w:hAnsiTheme="minorHAnsi" w:cstheme="minorHAnsi"/>
        </w:rPr>
      </w:pPr>
      <w:r w:rsidRPr="00B65047">
        <w:rPr>
          <w:rFonts w:asciiTheme="minorHAnsi" w:hAnsiTheme="minorHAnsi" w:cstheme="minorHAnsi"/>
          <w:sz w:val="20"/>
          <w:szCs w:val="20"/>
        </w:rPr>
        <w:t xml:space="preserve">We will </w:t>
      </w:r>
      <w:r w:rsidRPr="000C2FFB">
        <w:rPr>
          <w:rFonts w:asciiTheme="minorHAnsi" w:hAnsiTheme="minorHAnsi" w:cstheme="minorHAnsi"/>
          <w:sz w:val="20"/>
          <w:szCs w:val="20"/>
        </w:rPr>
        <w:t>summarize the</w:t>
      </w:r>
      <w:r w:rsidRPr="00B65047">
        <w:rPr>
          <w:rFonts w:asciiTheme="minorHAnsi" w:hAnsiTheme="minorHAnsi" w:cstheme="minorHAnsi"/>
          <w:sz w:val="20"/>
          <w:szCs w:val="20"/>
        </w:rPr>
        <w:t xml:space="preserve"> previous </w:t>
      </w:r>
      <w:r w:rsidRPr="000C2FFB">
        <w:rPr>
          <w:rFonts w:asciiTheme="minorHAnsi" w:hAnsiTheme="minorHAnsi" w:cstheme="minorHAnsi"/>
          <w:sz w:val="20"/>
          <w:szCs w:val="20"/>
        </w:rPr>
        <w:t xml:space="preserve">techniques and describe further algebraic methods that can be used to calculate limits exactly. </w:t>
      </w:r>
    </w:p>
    <w:p w14:paraId="2765A89A" w14:textId="19E019AA" w:rsidR="000C2FFB" w:rsidRPr="000C2FFB" w:rsidRDefault="000C2FFB" w:rsidP="00B65047">
      <w:pPr>
        <w:rPr>
          <w:rFonts w:asciiTheme="minorHAnsi" w:hAnsiTheme="minorHAnsi" w:cstheme="minorHAnsi"/>
        </w:rPr>
      </w:pPr>
      <w:r w:rsidRPr="000C2FFB">
        <w:rPr>
          <w:rFonts w:asciiTheme="minorHAnsi" w:hAnsiTheme="minorHAnsi" w:cstheme="minorHAnsi"/>
          <w:sz w:val="20"/>
          <w:szCs w:val="20"/>
        </w:rPr>
        <w:t xml:space="preserve">Limits of continuous functions are straightforward to compute algebraically. </w:t>
      </w:r>
      <w:r w:rsidRPr="00B65047">
        <w:rPr>
          <w:rFonts w:asciiTheme="minorHAnsi" w:hAnsiTheme="minorHAnsi" w:cstheme="minorHAnsi"/>
          <w:sz w:val="20"/>
          <w:szCs w:val="20"/>
        </w:rPr>
        <w:t xml:space="preserve">  The </w:t>
      </w:r>
      <w:r w:rsidRPr="000C2FFB">
        <w:rPr>
          <w:rFonts w:asciiTheme="minorHAnsi" w:hAnsiTheme="minorHAnsi" w:cstheme="minorHAnsi"/>
          <w:sz w:val="20"/>
          <w:szCs w:val="20"/>
        </w:rPr>
        <w:t xml:space="preserve">students look at some familiar continuous functions (polynomial, </w:t>
      </w:r>
      <w:proofErr w:type="gramStart"/>
      <w:r w:rsidRPr="000C2FFB">
        <w:rPr>
          <w:rFonts w:asciiTheme="minorHAnsi" w:hAnsiTheme="minorHAnsi" w:cstheme="minorHAnsi"/>
          <w:sz w:val="20"/>
          <w:szCs w:val="20"/>
        </w:rPr>
        <w:t>sine</w:t>
      </w:r>
      <w:proofErr w:type="gramEnd"/>
      <w:r w:rsidRPr="000C2FFB">
        <w:rPr>
          <w:rFonts w:asciiTheme="minorHAnsi" w:hAnsiTheme="minorHAnsi" w:cstheme="minorHAnsi"/>
          <w:sz w:val="20"/>
          <w:szCs w:val="20"/>
        </w:rPr>
        <w:t xml:space="preserve"> or cosine, </w:t>
      </w:r>
      <w:proofErr w:type="spellStart"/>
      <w:r w:rsidRPr="000C2FFB">
        <w:rPr>
          <w:rFonts w:asciiTheme="minorHAnsi" w:hAnsiTheme="minorHAnsi" w:cstheme="minorHAnsi"/>
          <w:sz w:val="20"/>
          <w:szCs w:val="20"/>
        </w:rPr>
        <w:t>etc</w:t>
      </w:r>
      <w:proofErr w:type="spellEnd"/>
      <w:r w:rsidRPr="000C2FFB">
        <w:rPr>
          <w:rFonts w:asciiTheme="minorHAnsi" w:hAnsiTheme="minorHAnsi" w:cstheme="minorHAnsi"/>
          <w:sz w:val="20"/>
          <w:szCs w:val="20"/>
        </w:rPr>
        <w:t xml:space="preserve">) and evaluate the limit at a point. </w:t>
      </w:r>
    </w:p>
    <w:p w14:paraId="5EBEAB7D" w14:textId="3358AA43" w:rsidR="000C2FFB" w:rsidRPr="000C2FFB" w:rsidRDefault="000C2FFB" w:rsidP="00B65047">
      <w:pPr>
        <w:rPr>
          <w:rFonts w:asciiTheme="minorHAnsi" w:hAnsiTheme="minorHAnsi" w:cstheme="minorHAnsi"/>
        </w:rPr>
      </w:pPr>
      <w:r w:rsidRPr="000C2FFB">
        <w:rPr>
          <w:rFonts w:asciiTheme="minorHAnsi" w:hAnsiTheme="minorHAnsi" w:cstheme="minorHAnsi"/>
          <w:sz w:val="20"/>
          <w:szCs w:val="20"/>
        </w:rPr>
        <w:t xml:space="preserve">Point out that the cancellation of the common factor </w:t>
      </w:r>
      <m:oMath>
        <m:r>
          <w:rPr>
            <w:rFonts w:ascii="Cambria Math" w:hAnsi="Cambria Math" w:cstheme="minorHAnsi"/>
            <w:sz w:val="20"/>
            <w:szCs w:val="20"/>
          </w:rPr>
          <m:t>(</m:t>
        </m:r>
        <m:r>
          <w:rPr>
            <w:rFonts w:ascii="Cambria Math" w:hAnsi="Cambria Math" w:cs="Cambria Math"/>
            <w:sz w:val="20"/>
            <w:szCs w:val="20"/>
          </w:rPr>
          <m:t>t</m:t>
        </m:r>
        <m:r>
          <w:rPr>
            <w:rFonts w:ascii="Cambria Math" w:hAnsi="Cambria Math" w:cstheme="minorHAnsi"/>
            <w:sz w:val="20"/>
            <w:szCs w:val="20"/>
          </w:rPr>
          <m:t>-1)</m:t>
        </m:r>
      </m:oMath>
      <w:r w:rsidRPr="000C2FFB">
        <w:rPr>
          <w:rFonts w:asciiTheme="minorHAnsi" w:hAnsiTheme="minorHAnsi" w:cstheme="minorHAnsi"/>
          <w:sz w:val="20"/>
          <w:szCs w:val="20"/>
        </w:rPr>
        <w:t xml:space="preserve"> is only valid because as we take the </w:t>
      </w:r>
      <w:proofErr w:type="gramStart"/>
      <w:r w:rsidRPr="000C2FFB">
        <w:rPr>
          <w:rFonts w:asciiTheme="minorHAnsi" w:hAnsiTheme="minorHAnsi" w:cstheme="minorHAnsi"/>
          <w:sz w:val="20"/>
          <w:szCs w:val="20"/>
        </w:rPr>
        <w:t>limit</w:t>
      </w:r>
      <w:proofErr w:type="gramEnd"/>
      <w:r w:rsidRPr="000C2FFB">
        <w:rPr>
          <w:rFonts w:asciiTheme="minorHAnsi" w:hAnsiTheme="minorHAnsi" w:cstheme="minorHAnsi"/>
          <w:sz w:val="20"/>
          <w:szCs w:val="20"/>
        </w:rPr>
        <w:t xml:space="preserve"> we are concerned about the behavior of the function </w:t>
      </w:r>
      <w:r w:rsidRPr="000C2FFB">
        <w:rPr>
          <w:rFonts w:asciiTheme="minorHAnsi" w:hAnsiTheme="minorHAnsi" w:cstheme="minorHAnsi"/>
          <w:i/>
          <w:iCs/>
          <w:sz w:val="20"/>
          <w:szCs w:val="20"/>
        </w:rPr>
        <w:t>near</w:t>
      </w:r>
      <w:r w:rsidR="005F2AE3" w:rsidRPr="005F2AE3">
        <w:rPr>
          <w:rFonts w:ascii="Cambria Math" w:hAnsi="Cambria Math" w:cs="Cambria Math"/>
          <w:i/>
          <w:iCs/>
          <w:sz w:val="20"/>
          <w:szCs w:val="20"/>
        </w:rPr>
        <w:t xml:space="preserve"> </w:t>
      </w:r>
      <m:oMath>
        <m:r>
          <w:rPr>
            <w:rFonts w:ascii="Cambria Math" w:hAnsi="Cambria Math" w:cs="Cambria Math"/>
            <w:sz w:val="20"/>
            <w:szCs w:val="20"/>
          </w:rPr>
          <m:t>t=1</m:t>
        </m:r>
      </m:oMath>
      <w:r w:rsidRPr="000C2FFB">
        <w:rPr>
          <w:rFonts w:asciiTheme="minorHAnsi" w:hAnsiTheme="minorHAnsi" w:cstheme="minorHAnsi"/>
          <w:sz w:val="20"/>
          <w:szCs w:val="20"/>
        </w:rPr>
        <w:t xml:space="preserve"> but not at </w:t>
      </w:r>
      <m:oMath>
        <m:r>
          <w:rPr>
            <w:rFonts w:ascii="Cambria Math" w:hAnsi="Cambria Math" w:cs="Cambria Math"/>
            <w:sz w:val="20"/>
            <w:szCs w:val="20"/>
          </w:rPr>
          <m:t>t=1</m:t>
        </m:r>
      </m:oMath>
      <w:r w:rsidRPr="000C2FFB">
        <w:rPr>
          <w:rFonts w:asciiTheme="minorHAnsi" w:hAnsiTheme="minorHAnsi" w:cstheme="minorHAnsi"/>
          <w:i/>
          <w:iCs/>
          <w:sz w:val="20"/>
          <w:szCs w:val="20"/>
        </w:rPr>
        <w:t xml:space="preserve">. </w:t>
      </w:r>
      <w:r w:rsidRPr="000C2FFB">
        <w:rPr>
          <w:rFonts w:asciiTheme="minorHAnsi" w:hAnsiTheme="minorHAnsi" w:cstheme="minorHAnsi"/>
          <w:sz w:val="20"/>
          <w:szCs w:val="20"/>
        </w:rPr>
        <w:t xml:space="preserve">(You can’t say this enough!) </w:t>
      </w:r>
    </w:p>
    <w:p w14:paraId="76222406" w14:textId="30A2C051" w:rsidR="00B65047" w:rsidRPr="00D75991" w:rsidRDefault="000C2FFB" w:rsidP="00B65047">
      <w:pPr>
        <w:rPr>
          <w:rFonts w:asciiTheme="minorHAnsi" w:hAnsiTheme="minorHAnsi" w:cstheme="minorHAnsi"/>
          <w:sz w:val="20"/>
          <w:szCs w:val="20"/>
        </w:rPr>
      </w:pPr>
      <w:proofErr w:type="gramStart"/>
      <w:r w:rsidRPr="000C2FFB">
        <w:rPr>
          <w:rFonts w:asciiTheme="minorHAnsi" w:hAnsiTheme="minorHAnsi" w:cstheme="minorHAnsi"/>
          <w:sz w:val="20"/>
          <w:szCs w:val="20"/>
        </w:rPr>
        <w:t>In order to</w:t>
      </w:r>
      <w:proofErr w:type="gramEnd"/>
      <w:r w:rsidRPr="000C2FFB">
        <w:rPr>
          <w:rFonts w:asciiTheme="minorHAnsi" w:hAnsiTheme="minorHAnsi" w:cstheme="minorHAnsi"/>
          <w:sz w:val="20"/>
          <w:szCs w:val="20"/>
        </w:rPr>
        <w:t xml:space="preserve"> consider limits at infinity, refer students to the section on the end behavior of rational functions and the idea of </w:t>
      </w:r>
      <w:r w:rsidRPr="000C2FFB">
        <w:rPr>
          <w:rFonts w:asciiTheme="minorHAnsi" w:hAnsiTheme="minorHAnsi" w:cstheme="minorHAnsi"/>
          <w:i/>
          <w:iCs/>
          <w:sz w:val="20"/>
          <w:szCs w:val="20"/>
        </w:rPr>
        <w:t>dominance</w:t>
      </w:r>
      <w:r w:rsidRPr="000C2FFB">
        <w:rPr>
          <w:rFonts w:asciiTheme="minorHAnsi" w:hAnsiTheme="minorHAnsi" w:cstheme="minorHAnsi"/>
          <w:sz w:val="20"/>
          <w:szCs w:val="20"/>
        </w:rPr>
        <w:t xml:space="preserve">. </w:t>
      </w:r>
      <w:r w:rsidR="00B65047" w:rsidRPr="00B65047">
        <w:rPr>
          <w:rFonts w:asciiTheme="minorHAnsi" w:hAnsiTheme="minorHAnsi" w:cstheme="minorHAnsi"/>
          <w:sz w:val="20"/>
          <w:szCs w:val="20"/>
        </w:rPr>
        <w:t xml:space="preserve"> As</w:t>
      </w:r>
      <w:r w:rsidRPr="000C2FFB">
        <w:rPr>
          <w:rFonts w:asciiTheme="minorHAnsi" w:hAnsiTheme="minorHAnsi" w:cstheme="minorHAnsi"/>
          <w:sz w:val="20"/>
          <w:szCs w:val="20"/>
        </w:rPr>
        <w:t xml:space="preserve"> </w:t>
      </w:r>
      <m:oMath>
        <m:r>
          <w:rPr>
            <w:rFonts w:ascii="Cambria Math" w:hAnsi="Cambria Math" w:cstheme="minorHAnsi"/>
            <w:sz w:val="20"/>
            <w:szCs w:val="20"/>
          </w:rPr>
          <m:t>x</m:t>
        </m:r>
      </m:oMath>
      <w:r w:rsidRPr="000C2FFB">
        <w:rPr>
          <w:rFonts w:asciiTheme="minorHAnsi" w:hAnsiTheme="minorHAnsi" w:cstheme="minorHAnsi"/>
          <w:i/>
          <w:iCs/>
          <w:sz w:val="20"/>
          <w:szCs w:val="20"/>
        </w:rPr>
        <w:t xml:space="preserve"> </w:t>
      </w:r>
      <w:r w:rsidRPr="000C2FFB">
        <w:rPr>
          <w:rFonts w:asciiTheme="minorHAnsi" w:hAnsiTheme="minorHAnsi" w:cstheme="minorHAnsi"/>
          <w:sz w:val="20"/>
          <w:szCs w:val="20"/>
        </w:rPr>
        <w:t>grows arbitrarily large, the function approaches 0.</w:t>
      </w:r>
      <w:r w:rsidRPr="000C2FFB">
        <w:rPr>
          <w:rFonts w:asciiTheme="minorHAnsi" w:hAnsiTheme="minorHAnsi" w:cstheme="minorHAnsi"/>
          <w:sz w:val="20"/>
          <w:szCs w:val="20"/>
        </w:rPr>
        <w:br/>
        <w:t xml:space="preserve">Introduce the Squeeze Theorem by giving an example of a limit where the techniques students have learned so far cannot be used. </w:t>
      </w:r>
      <w:r w:rsidR="00B65047" w:rsidRPr="00B65047">
        <w:rPr>
          <w:rFonts w:asciiTheme="minorHAnsi" w:hAnsiTheme="minorHAnsi" w:cstheme="minorHAnsi"/>
          <w:sz w:val="20"/>
          <w:szCs w:val="20"/>
        </w:rPr>
        <w:t>Also give a</w:t>
      </w:r>
      <w:r w:rsidRPr="000C2FFB">
        <w:rPr>
          <w:rFonts w:asciiTheme="minorHAnsi" w:hAnsiTheme="minorHAnsi" w:cstheme="minorHAnsi"/>
          <w:sz w:val="20"/>
          <w:szCs w:val="20"/>
        </w:rPr>
        <w:t xml:space="preserve"> visual example of how two functions “squeeze" </w:t>
      </w:r>
      <m:oMath>
        <m:r>
          <w:rPr>
            <w:rFonts w:ascii="Cambria Math" w:hAnsi="Cambria Math" w:cs="Cambria Math"/>
            <w:sz w:val="20"/>
            <w:szCs w:val="20"/>
          </w:rPr>
          <m:t>f</m:t>
        </m:r>
        <m:r>
          <w:rPr>
            <w:rFonts w:ascii="Cambria Math" w:hAnsi="Cambria Math" w:cstheme="minorHAnsi"/>
            <w:sz w:val="20"/>
            <w:szCs w:val="20"/>
          </w:rPr>
          <m:t>(</m:t>
        </m:r>
        <m:r>
          <w:rPr>
            <w:rFonts w:ascii="Cambria Math" w:hAnsi="Cambria Math" w:cs="Cambria Math"/>
            <w:sz w:val="20"/>
            <w:szCs w:val="20"/>
          </w:rPr>
          <m:t>x</m:t>
        </m:r>
        <m:r>
          <w:rPr>
            <w:rFonts w:ascii="Cambria Math" w:hAnsi="Cambria Math" w:cstheme="minorHAnsi"/>
            <w:sz w:val="20"/>
            <w:szCs w:val="20"/>
          </w:rPr>
          <m:t>)</m:t>
        </m:r>
      </m:oMath>
      <w:r w:rsidRPr="000C2FFB">
        <w:rPr>
          <w:rFonts w:asciiTheme="minorHAnsi" w:hAnsiTheme="minorHAnsi" w:cstheme="minorHAnsi"/>
          <w:sz w:val="20"/>
          <w:szCs w:val="20"/>
        </w:rPr>
        <w:t xml:space="preserve"> between them, and </w:t>
      </w:r>
      <w:r w:rsidR="00B65047" w:rsidRPr="00B65047">
        <w:rPr>
          <w:rFonts w:asciiTheme="minorHAnsi" w:hAnsiTheme="minorHAnsi" w:cstheme="minorHAnsi"/>
          <w:sz w:val="20"/>
          <w:szCs w:val="20"/>
        </w:rPr>
        <w:t>have</w:t>
      </w:r>
      <w:r w:rsidRPr="000C2FFB">
        <w:rPr>
          <w:rFonts w:asciiTheme="minorHAnsi" w:hAnsiTheme="minorHAnsi" w:cstheme="minorHAnsi"/>
          <w:sz w:val="20"/>
          <w:szCs w:val="20"/>
        </w:rPr>
        <w:t xml:space="preserve"> students graph the function</w:t>
      </w:r>
      <w:r w:rsidR="00B65047" w:rsidRPr="00B65047">
        <w:rPr>
          <w:rFonts w:asciiTheme="minorHAnsi" w:hAnsiTheme="minorHAnsi" w:cstheme="minorHAnsi"/>
          <w:sz w:val="20"/>
          <w:szCs w:val="20"/>
        </w:rPr>
        <w:t xml:space="preserve">.  </w:t>
      </w:r>
      <w:r w:rsidRPr="000C2FFB">
        <w:rPr>
          <w:rFonts w:asciiTheme="minorHAnsi" w:hAnsiTheme="minorHAnsi" w:cstheme="minorHAnsi"/>
          <w:sz w:val="20"/>
          <w:szCs w:val="20"/>
        </w:rPr>
        <w:t xml:space="preserve">The visual aid of the graphs will help students understand what the Squeeze Theorem is saying. </w:t>
      </w:r>
    </w:p>
    <w:p w14:paraId="6F5499C1" w14:textId="27E409C9" w:rsidR="004F7797" w:rsidRPr="00F073EA" w:rsidRDefault="004F7797" w:rsidP="004F7797">
      <w:pPr>
        <w:rPr>
          <w:rFonts w:asciiTheme="minorHAnsi" w:hAnsiTheme="minorHAnsi" w:cstheme="minorHAnsi"/>
          <w:color w:val="000000" w:themeColor="text1"/>
          <w:sz w:val="20"/>
          <w:szCs w:val="20"/>
        </w:rPr>
      </w:pPr>
      <w:r w:rsidRPr="00F073EA">
        <w:rPr>
          <w:rFonts w:asciiTheme="minorHAnsi" w:hAnsiTheme="minorHAnsi" w:cstheme="minorHAnsi"/>
          <w:color w:val="000000" w:themeColor="text1"/>
          <w:sz w:val="20"/>
          <w:szCs w:val="20"/>
        </w:rPr>
        <w:t xml:space="preserve">Day 1: Complete problems </w:t>
      </w:r>
      <w:r w:rsidR="001058CE">
        <w:rPr>
          <w:rFonts w:asciiTheme="minorHAnsi" w:hAnsiTheme="minorHAnsi" w:cstheme="minorHAnsi"/>
          <w:color w:val="000000" w:themeColor="text1"/>
          <w:sz w:val="20"/>
          <w:szCs w:val="20"/>
        </w:rPr>
        <w:t>5-23 odds, 27-33 odds</w:t>
      </w:r>
    </w:p>
    <w:p w14:paraId="1B9B7EFF" w14:textId="2F751B38" w:rsidR="004F7797" w:rsidRDefault="004F7797" w:rsidP="004F7797">
      <w:pPr>
        <w:rPr>
          <w:rFonts w:asciiTheme="minorHAnsi" w:hAnsiTheme="minorHAnsi" w:cstheme="minorHAnsi"/>
          <w:color w:val="000000" w:themeColor="text1"/>
          <w:sz w:val="20"/>
          <w:szCs w:val="20"/>
        </w:rPr>
      </w:pPr>
      <w:r w:rsidRPr="00F073EA">
        <w:rPr>
          <w:rFonts w:asciiTheme="minorHAnsi" w:hAnsiTheme="minorHAnsi" w:cstheme="minorHAnsi"/>
          <w:color w:val="000000" w:themeColor="text1"/>
          <w:sz w:val="20"/>
          <w:szCs w:val="20"/>
        </w:rPr>
        <w:t xml:space="preserve">Day 2: Complete problems </w:t>
      </w:r>
      <w:r w:rsidR="001058CE">
        <w:rPr>
          <w:rFonts w:asciiTheme="minorHAnsi" w:hAnsiTheme="minorHAnsi" w:cstheme="minorHAnsi"/>
          <w:color w:val="000000" w:themeColor="text1"/>
          <w:sz w:val="20"/>
          <w:szCs w:val="20"/>
        </w:rPr>
        <w:t>39-49 odds, 51-59 odds, 63, 65</w:t>
      </w:r>
    </w:p>
    <w:p w14:paraId="1D4EDEAE" w14:textId="77777777" w:rsidR="000360F3" w:rsidRDefault="000360F3" w:rsidP="004F7797">
      <w:pPr>
        <w:rPr>
          <w:rFonts w:asciiTheme="minorHAnsi" w:hAnsiTheme="minorHAnsi" w:cstheme="minorHAnsi"/>
          <w:color w:val="000000" w:themeColor="text1"/>
          <w:sz w:val="20"/>
          <w:szCs w:val="20"/>
        </w:rPr>
      </w:pPr>
    </w:p>
    <w:p w14:paraId="6CEF5B39" w14:textId="2A385BBA" w:rsidR="000360F3" w:rsidRDefault="000360F3" w:rsidP="000360F3">
      <w:pPr>
        <w:rPr>
          <w:rFonts w:asciiTheme="minorHAnsi" w:hAnsiTheme="minorHAnsi" w:cstheme="minorHAnsi"/>
          <w:color w:val="000000" w:themeColor="text1"/>
          <w:sz w:val="20"/>
          <w:szCs w:val="20"/>
          <w:u w:val="single"/>
        </w:rPr>
      </w:pPr>
      <w:r w:rsidRPr="00F073EA">
        <w:rPr>
          <w:rFonts w:asciiTheme="minorHAnsi" w:hAnsiTheme="minorHAnsi" w:cstheme="minorHAnsi"/>
          <w:color w:val="000000" w:themeColor="text1"/>
          <w:sz w:val="20"/>
          <w:szCs w:val="20"/>
          <w:u w:val="single"/>
        </w:rPr>
        <w:t xml:space="preserve">Lesson Theme </w:t>
      </w:r>
      <w:r>
        <w:rPr>
          <w:rFonts w:asciiTheme="minorHAnsi" w:hAnsiTheme="minorHAnsi" w:cstheme="minorHAnsi"/>
          <w:color w:val="000000" w:themeColor="text1"/>
          <w:sz w:val="20"/>
          <w:szCs w:val="20"/>
          <w:u w:val="single"/>
        </w:rPr>
        <w:t>4.7</w:t>
      </w:r>
      <w:r w:rsidRPr="00F073EA">
        <w:rPr>
          <w:rFonts w:asciiTheme="minorHAnsi" w:hAnsiTheme="minorHAnsi" w:cstheme="minorHAnsi"/>
          <w:color w:val="000000" w:themeColor="text1"/>
          <w:sz w:val="20"/>
          <w:szCs w:val="20"/>
          <w:u w:val="single"/>
        </w:rPr>
        <w:t xml:space="preserve">: </w:t>
      </w:r>
      <w:proofErr w:type="spellStart"/>
      <w:r w:rsidR="001058CE">
        <w:rPr>
          <w:rFonts w:asciiTheme="minorHAnsi" w:hAnsiTheme="minorHAnsi" w:cstheme="minorHAnsi"/>
          <w:color w:val="000000" w:themeColor="text1"/>
          <w:sz w:val="20"/>
          <w:szCs w:val="20"/>
          <w:u w:val="single"/>
        </w:rPr>
        <w:t>L’Hospitals</w:t>
      </w:r>
      <w:proofErr w:type="spellEnd"/>
      <w:r>
        <w:rPr>
          <w:rFonts w:asciiTheme="minorHAnsi" w:hAnsiTheme="minorHAnsi" w:cstheme="minorHAnsi"/>
          <w:color w:val="000000" w:themeColor="text1"/>
          <w:sz w:val="20"/>
          <w:szCs w:val="20"/>
          <w:u w:val="single"/>
        </w:rPr>
        <w:t xml:space="preserve"> Rule, Growth &amp; </w:t>
      </w:r>
      <w:r w:rsidR="001058CE">
        <w:rPr>
          <w:rFonts w:asciiTheme="minorHAnsi" w:hAnsiTheme="minorHAnsi" w:cstheme="minorHAnsi"/>
          <w:color w:val="000000" w:themeColor="text1"/>
          <w:sz w:val="20"/>
          <w:szCs w:val="20"/>
          <w:u w:val="single"/>
        </w:rPr>
        <w:t>Dominance</w:t>
      </w:r>
      <w:r w:rsidR="00383D2E">
        <w:rPr>
          <w:rFonts w:asciiTheme="minorHAnsi" w:hAnsiTheme="minorHAnsi" w:cstheme="minorHAnsi"/>
          <w:color w:val="000000" w:themeColor="text1"/>
          <w:sz w:val="20"/>
          <w:szCs w:val="20"/>
          <w:u w:val="single"/>
        </w:rPr>
        <w:t xml:space="preserve"> </w:t>
      </w:r>
      <w:r w:rsidR="00383D2E" w:rsidRPr="00EE5D95">
        <w:rPr>
          <w:rFonts w:asciiTheme="minorHAnsi" w:hAnsiTheme="minorHAnsi" w:cstheme="minorHAnsi"/>
          <w:color w:val="000000" w:themeColor="text1"/>
          <w:sz w:val="20"/>
          <w:szCs w:val="20"/>
          <w:highlight w:val="cyan"/>
        </w:rPr>
        <w:t>(3.C)</w:t>
      </w:r>
      <w:r w:rsidR="00A62C5C" w:rsidRPr="00EE5D95">
        <w:rPr>
          <w:rFonts w:asciiTheme="minorHAnsi" w:hAnsiTheme="minorHAnsi" w:cstheme="minorHAnsi"/>
          <w:sz w:val="20"/>
          <w:szCs w:val="20"/>
          <w:highlight w:val="cyan"/>
        </w:rPr>
        <w:t xml:space="preserve"> (3.D)</w:t>
      </w:r>
    </w:p>
    <w:p w14:paraId="384EBF66" w14:textId="77777777" w:rsidR="00B65047" w:rsidRDefault="00B65047" w:rsidP="00B65047">
      <w:pPr>
        <w:rPr>
          <w:rFonts w:asciiTheme="minorHAnsi" w:hAnsiTheme="minorHAnsi" w:cstheme="minorHAnsi"/>
          <w:sz w:val="20"/>
          <w:szCs w:val="20"/>
        </w:rPr>
      </w:pPr>
    </w:p>
    <w:p w14:paraId="399B4B6C" w14:textId="0D2695B0" w:rsidR="00B65047" w:rsidRPr="007F148D" w:rsidRDefault="00B65047" w:rsidP="00B65047">
      <w:pPr>
        <w:rPr>
          <w:rFonts w:asciiTheme="minorHAnsi" w:hAnsiTheme="minorHAnsi" w:cstheme="minorHAnsi"/>
          <w:sz w:val="20"/>
          <w:szCs w:val="20"/>
        </w:rPr>
      </w:pPr>
      <w:r w:rsidRPr="007F148D">
        <w:rPr>
          <w:rFonts w:asciiTheme="minorHAnsi" w:hAnsiTheme="minorHAnsi" w:cstheme="minorHAnsi"/>
          <w:sz w:val="20"/>
          <w:szCs w:val="20"/>
        </w:rPr>
        <w:t xml:space="preserve">Start with an example which demonstrates the case when </w:t>
      </w:r>
      <m:oMath>
        <m:r>
          <w:rPr>
            <w:rFonts w:ascii="Cambria Math" w:hAnsi="Cambria Math" w:cstheme="minorHAnsi"/>
            <w:sz w:val="20"/>
            <w:szCs w:val="20"/>
          </w:rPr>
          <m:t>a</m:t>
        </m:r>
      </m:oMath>
      <w:r w:rsidRPr="007F148D">
        <w:rPr>
          <w:rFonts w:asciiTheme="minorHAnsi" w:hAnsiTheme="minorHAnsi" w:cstheme="minorHAnsi"/>
          <w:i/>
          <w:iCs/>
          <w:sz w:val="20"/>
          <w:szCs w:val="20"/>
        </w:rPr>
        <w:t xml:space="preserve"> </w:t>
      </w:r>
      <w:r w:rsidRPr="007F148D">
        <w:rPr>
          <w:rFonts w:asciiTheme="minorHAnsi" w:hAnsiTheme="minorHAnsi" w:cstheme="minorHAnsi"/>
          <w:sz w:val="20"/>
          <w:szCs w:val="20"/>
        </w:rPr>
        <w:t xml:space="preserve">is finite and </w:t>
      </w:r>
      <m:oMath>
        <m:r>
          <w:rPr>
            <w:rFonts w:ascii="Cambria Math" w:hAnsi="Cambria Math" w:cstheme="minorHAnsi"/>
            <w:sz w:val="20"/>
            <w:szCs w:val="20"/>
          </w:rPr>
          <m:t>f(a)=g(a)=0</m:t>
        </m:r>
      </m:oMath>
      <w:r w:rsidRPr="007F148D">
        <w:rPr>
          <w:rFonts w:asciiTheme="minorHAnsi" w:hAnsiTheme="minorHAnsi" w:cstheme="minorHAnsi"/>
          <w:sz w:val="20"/>
          <w:szCs w:val="20"/>
        </w:rPr>
        <w:t xml:space="preserve">, for example </w:t>
      </w:r>
      <m:oMath>
        <m:func>
          <m:funcPr>
            <m:ctrlPr>
              <w:rPr>
                <w:rFonts w:ascii="Cambria Math" w:hAnsi="Cambria Math" w:cstheme="minorHAnsi"/>
                <w:i/>
                <w:sz w:val="20"/>
                <w:szCs w:val="20"/>
              </w:rPr>
            </m:ctrlPr>
          </m:funcPr>
          <m:fName>
            <m:limLow>
              <m:limLowPr>
                <m:ctrlPr>
                  <w:rPr>
                    <w:rFonts w:ascii="Cambria Math" w:hAnsi="Cambria Math" w:cstheme="minorHAnsi"/>
                    <w:i/>
                    <w:sz w:val="20"/>
                    <w:szCs w:val="20"/>
                  </w:rPr>
                </m:ctrlPr>
              </m:limLowPr>
              <m:e>
                <m:r>
                  <m:rPr>
                    <m:sty m:val="p"/>
                  </m:rPr>
                  <w:rPr>
                    <w:rFonts w:ascii="Cambria Math" w:hAnsi="Cambria Math" w:cstheme="minorHAnsi"/>
                    <w:sz w:val="20"/>
                    <w:szCs w:val="20"/>
                  </w:rPr>
                  <m:t>lim</m:t>
                </m:r>
              </m:e>
              <m:lim>
                <m:r>
                  <w:rPr>
                    <w:rFonts w:ascii="Cambria Math" w:hAnsi="Cambria Math" w:cstheme="minorHAnsi"/>
                    <w:sz w:val="20"/>
                    <w:szCs w:val="20"/>
                  </w:rPr>
                  <m:t>x→0</m:t>
                </m:r>
              </m:lim>
            </m:limLow>
          </m:fName>
          <m:e>
            <m:f>
              <m:fPr>
                <m:ctrlPr>
                  <w:rPr>
                    <w:rFonts w:ascii="Cambria Math" w:hAnsi="Cambria Math" w:cstheme="minorHAnsi"/>
                    <w:i/>
                    <w:sz w:val="20"/>
                    <w:szCs w:val="20"/>
                  </w:rPr>
                </m:ctrlPr>
              </m:fPr>
              <m:num>
                <m:func>
                  <m:funcPr>
                    <m:ctrlPr>
                      <w:rPr>
                        <w:rFonts w:ascii="Cambria Math" w:hAnsi="Cambria Math" w:cstheme="minorHAnsi"/>
                        <w:i/>
                        <w:sz w:val="20"/>
                        <w:szCs w:val="20"/>
                      </w:rPr>
                    </m:ctrlPr>
                  </m:funcPr>
                  <m:fName>
                    <m:r>
                      <m:rPr>
                        <m:sty m:val="p"/>
                      </m:rPr>
                      <w:rPr>
                        <w:rFonts w:ascii="Cambria Math" w:hAnsi="Cambria Math" w:cstheme="minorHAnsi"/>
                        <w:sz w:val="20"/>
                        <w:szCs w:val="20"/>
                      </w:rPr>
                      <m:t>sin</m:t>
                    </m:r>
                  </m:fName>
                  <m:e>
                    <m:r>
                      <w:rPr>
                        <w:rFonts w:ascii="Cambria Math" w:hAnsi="Cambria Math" w:cstheme="minorHAnsi"/>
                        <w:sz w:val="20"/>
                        <w:szCs w:val="20"/>
                      </w:rPr>
                      <m:t>2x</m:t>
                    </m:r>
                  </m:e>
                </m:func>
              </m:num>
              <m:den>
                <m:r>
                  <w:rPr>
                    <w:rFonts w:ascii="Cambria Math" w:hAnsi="Cambria Math" w:cstheme="minorHAnsi"/>
                    <w:sz w:val="20"/>
                    <w:szCs w:val="20"/>
                  </w:rPr>
                  <m:t>3x</m:t>
                </m:r>
              </m:den>
            </m:f>
          </m:e>
        </m:func>
      </m:oMath>
      <w:r w:rsidRPr="007F148D">
        <w:rPr>
          <w:rFonts w:asciiTheme="minorHAnsi" w:hAnsiTheme="minorHAnsi" w:cstheme="minorHAnsi"/>
          <w:sz w:val="20"/>
          <w:szCs w:val="20"/>
        </w:rPr>
        <w:t>.</w:t>
      </w:r>
      <w:r w:rsidRPr="007F148D">
        <w:rPr>
          <w:rFonts w:asciiTheme="minorHAnsi" w:hAnsiTheme="minorHAnsi" w:cstheme="minorHAnsi"/>
          <w:i/>
          <w:iCs/>
          <w:sz w:val="20"/>
          <w:szCs w:val="20"/>
        </w:rPr>
        <w:t xml:space="preserve"> </w:t>
      </w:r>
    </w:p>
    <w:p w14:paraId="3E3E33A1" w14:textId="77777777" w:rsidR="00B65047" w:rsidRPr="007F148D" w:rsidRDefault="00B65047" w:rsidP="00B65047">
      <w:pPr>
        <w:rPr>
          <w:rFonts w:asciiTheme="minorHAnsi" w:hAnsiTheme="minorHAnsi" w:cstheme="minorHAnsi"/>
          <w:sz w:val="20"/>
          <w:szCs w:val="20"/>
        </w:rPr>
      </w:pPr>
      <w:r w:rsidRPr="007F148D">
        <w:rPr>
          <w:rFonts w:asciiTheme="minorHAnsi" w:hAnsiTheme="minorHAnsi" w:cstheme="minorHAnsi"/>
          <w:sz w:val="20"/>
          <w:szCs w:val="20"/>
        </w:rPr>
        <w:t xml:space="preserve">Approximate the limit graphically and numerically. Show that these functions satisfy the condition </w:t>
      </w:r>
      <m:oMath>
        <m:r>
          <w:rPr>
            <w:rFonts w:ascii="Cambria Math" w:hAnsi="Cambria Math" w:cstheme="minorHAnsi"/>
            <w:sz w:val="20"/>
            <w:szCs w:val="20"/>
          </w:rPr>
          <m:t>f(a)=g(a)=0</m:t>
        </m:r>
      </m:oMath>
      <w:r w:rsidRPr="007F148D">
        <w:rPr>
          <w:rFonts w:asciiTheme="minorHAnsi" w:hAnsiTheme="minorHAnsi" w:cstheme="minorHAnsi"/>
          <w:sz w:val="20"/>
          <w:szCs w:val="20"/>
        </w:rPr>
        <w:t xml:space="preserve">. Graph </w:t>
      </w:r>
    </w:p>
    <w:p w14:paraId="421C176D" w14:textId="46DB6E18" w:rsidR="00FE3631" w:rsidRDefault="00B65047" w:rsidP="00B65047">
      <w:pPr>
        <w:rPr>
          <w:rFonts w:asciiTheme="minorHAnsi" w:hAnsiTheme="minorHAnsi" w:cstheme="minorHAnsi"/>
          <w:sz w:val="20"/>
          <w:szCs w:val="20"/>
        </w:rPr>
      </w:pPr>
      <m:oMath>
        <m:r>
          <w:rPr>
            <w:rFonts w:ascii="Cambria Math" w:hAnsi="Cambria Math" w:cstheme="minorHAnsi"/>
            <w:sz w:val="20"/>
            <w:szCs w:val="20"/>
          </w:rPr>
          <m:t xml:space="preserve">y=f(x) </m:t>
        </m:r>
      </m:oMath>
      <w:r w:rsidRPr="007F148D">
        <w:rPr>
          <w:rFonts w:asciiTheme="minorHAnsi" w:hAnsiTheme="minorHAnsi" w:cstheme="minorHAnsi"/>
          <w:sz w:val="20"/>
          <w:szCs w:val="20"/>
        </w:rPr>
        <w:t xml:space="preserve">and </w:t>
      </w:r>
      <m:oMath>
        <m:r>
          <w:rPr>
            <w:rFonts w:ascii="Cambria Math" w:hAnsi="Cambria Math" w:cstheme="minorHAnsi"/>
            <w:sz w:val="20"/>
            <w:szCs w:val="20"/>
          </w:rPr>
          <m:t>y=g(x)</m:t>
        </m:r>
      </m:oMath>
      <w:r w:rsidRPr="007F148D">
        <w:rPr>
          <w:rFonts w:asciiTheme="minorHAnsi" w:hAnsiTheme="minorHAnsi" w:cstheme="minorHAnsi"/>
          <w:sz w:val="20"/>
          <w:szCs w:val="20"/>
        </w:rPr>
        <w:t xml:space="preserve"> and the tangent line approximations for </w:t>
      </w:r>
      <m:oMath>
        <m:r>
          <w:rPr>
            <w:rFonts w:ascii="Cambria Math" w:hAnsi="Cambria Math" w:cstheme="minorHAnsi"/>
            <w:sz w:val="20"/>
            <w:szCs w:val="20"/>
          </w:rPr>
          <m:t>f</m:t>
        </m:r>
      </m:oMath>
      <w:r w:rsidRPr="007F148D">
        <w:rPr>
          <w:rFonts w:asciiTheme="minorHAnsi" w:hAnsiTheme="minorHAnsi" w:cstheme="minorHAnsi"/>
          <w:i/>
          <w:iCs/>
          <w:sz w:val="20"/>
          <w:szCs w:val="20"/>
        </w:rPr>
        <w:t xml:space="preserve"> </w:t>
      </w:r>
      <w:r w:rsidRPr="007F148D">
        <w:rPr>
          <w:rFonts w:asciiTheme="minorHAnsi" w:hAnsiTheme="minorHAnsi" w:cstheme="minorHAnsi"/>
          <w:sz w:val="20"/>
          <w:szCs w:val="20"/>
        </w:rPr>
        <w:t xml:space="preserve">and </w:t>
      </w:r>
      <m:oMath>
        <m:r>
          <w:rPr>
            <w:rFonts w:ascii="Cambria Math" w:hAnsi="Cambria Math" w:cstheme="minorHAnsi"/>
            <w:sz w:val="20"/>
            <w:szCs w:val="20"/>
          </w:rPr>
          <m:t>g</m:t>
        </m:r>
      </m:oMath>
      <w:r w:rsidRPr="007F148D">
        <w:rPr>
          <w:rFonts w:asciiTheme="minorHAnsi" w:hAnsiTheme="minorHAnsi" w:cstheme="minorHAnsi"/>
          <w:i/>
          <w:iCs/>
          <w:sz w:val="20"/>
          <w:szCs w:val="20"/>
        </w:rPr>
        <w:t xml:space="preserve"> </w:t>
      </w:r>
      <w:r w:rsidRPr="007F148D">
        <w:rPr>
          <w:rFonts w:asciiTheme="minorHAnsi" w:hAnsiTheme="minorHAnsi" w:cstheme="minorHAnsi"/>
          <w:sz w:val="20"/>
          <w:szCs w:val="20"/>
        </w:rPr>
        <w:t xml:space="preserve">on the same axes and give a graphical explanation of the rule in this case. Then use </w:t>
      </w:r>
      <w:proofErr w:type="spellStart"/>
      <w:r w:rsidR="007B07F1">
        <w:rPr>
          <w:rFonts w:asciiTheme="minorHAnsi" w:hAnsiTheme="minorHAnsi" w:cstheme="minorHAnsi"/>
          <w:sz w:val="20"/>
          <w:szCs w:val="20"/>
        </w:rPr>
        <w:t>L</w:t>
      </w:r>
      <w:r w:rsidRPr="007F148D">
        <w:rPr>
          <w:rFonts w:asciiTheme="minorHAnsi" w:hAnsiTheme="minorHAnsi" w:cstheme="minorHAnsi"/>
          <w:sz w:val="20"/>
          <w:szCs w:val="20"/>
        </w:rPr>
        <w:t>’Hopital’s</w:t>
      </w:r>
      <w:proofErr w:type="spellEnd"/>
      <w:r w:rsidRPr="007F148D">
        <w:rPr>
          <w:rFonts w:asciiTheme="minorHAnsi" w:hAnsiTheme="minorHAnsi" w:cstheme="minorHAnsi"/>
          <w:sz w:val="20"/>
          <w:szCs w:val="20"/>
        </w:rPr>
        <w:t xml:space="preserve"> rule to evaluate the limit. </w:t>
      </w:r>
    </w:p>
    <w:p w14:paraId="58947500" w14:textId="1442363D" w:rsidR="00B65047" w:rsidRPr="007F148D" w:rsidRDefault="003F404F" w:rsidP="00B65047">
      <w:pPr>
        <w:rPr>
          <w:rFonts w:asciiTheme="minorHAnsi" w:hAnsiTheme="minorHAnsi" w:cstheme="minorHAnsi"/>
          <w:sz w:val="20"/>
          <w:szCs w:val="20"/>
        </w:rPr>
      </w:pPr>
      <w:r w:rsidRPr="007F148D">
        <w:rPr>
          <w:rFonts w:asciiTheme="minorHAnsi" w:hAnsiTheme="minorHAnsi" w:cstheme="minorHAnsi"/>
          <w:sz w:val="20"/>
          <w:szCs w:val="20"/>
        </w:rPr>
        <w:t>R</w:t>
      </w:r>
      <w:r w:rsidR="00B65047" w:rsidRPr="007F148D">
        <w:rPr>
          <w:rFonts w:asciiTheme="minorHAnsi" w:hAnsiTheme="minorHAnsi" w:cstheme="minorHAnsi"/>
          <w:sz w:val="20"/>
          <w:szCs w:val="20"/>
        </w:rPr>
        <w:t xml:space="preserve">emind </w:t>
      </w:r>
      <w:r w:rsidRPr="007F148D">
        <w:rPr>
          <w:rFonts w:asciiTheme="minorHAnsi" w:hAnsiTheme="minorHAnsi" w:cstheme="minorHAnsi"/>
          <w:sz w:val="20"/>
          <w:szCs w:val="20"/>
        </w:rPr>
        <w:t xml:space="preserve">students that </w:t>
      </w:r>
      <w:r w:rsidR="00B65047" w:rsidRPr="007F148D">
        <w:rPr>
          <w:rFonts w:asciiTheme="minorHAnsi" w:hAnsiTheme="minorHAnsi" w:cstheme="minorHAnsi"/>
          <w:sz w:val="20"/>
          <w:szCs w:val="20"/>
        </w:rPr>
        <w:t xml:space="preserve">the result of </w:t>
      </w:r>
      <w:proofErr w:type="spellStart"/>
      <w:r w:rsidR="007B07F1">
        <w:rPr>
          <w:rFonts w:asciiTheme="minorHAnsi" w:hAnsiTheme="minorHAnsi" w:cstheme="minorHAnsi"/>
          <w:sz w:val="20"/>
          <w:szCs w:val="20"/>
        </w:rPr>
        <w:t>L</w:t>
      </w:r>
      <w:r w:rsidR="00B65047" w:rsidRPr="007F148D">
        <w:rPr>
          <w:rFonts w:asciiTheme="minorHAnsi" w:hAnsiTheme="minorHAnsi" w:cstheme="minorHAnsi"/>
          <w:sz w:val="20"/>
          <w:szCs w:val="20"/>
        </w:rPr>
        <w:t>’Hopital’s</w:t>
      </w:r>
      <w:proofErr w:type="spellEnd"/>
      <w:r w:rsidR="00B65047" w:rsidRPr="007F148D">
        <w:rPr>
          <w:rFonts w:asciiTheme="minorHAnsi" w:hAnsiTheme="minorHAnsi" w:cstheme="minorHAnsi"/>
          <w:sz w:val="20"/>
          <w:szCs w:val="20"/>
        </w:rPr>
        <w:t xml:space="preserve"> rule is a number and not a derivative function. </w:t>
      </w:r>
    </w:p>
    <w:p w14:paraId="279151BE" w14:textId="2C3FD9F8" w:rsidR="00B65047" w:rsidRPr="00D75991" w:rsidRDefault="007F148D" w:rsidP="000360F3">
      <w:pPr>
        <w:rPr>
          <w:rFonts w:asciiTheme="minorHAnsi" w:hAnsiTheme="minorHAnsi" w:cstheme="minorHAnsi"/>
          <w:sz w:val="20"/>
          <w:szCs w:val="20"/>
        </w:rPr>
      </w:pPr>
      <w:r w:rsidRPr="007F148D">
        <w:rPr>
          <w:rFonts w:asciiTheme="minorHAnsi" w:hAnsiTheme="minorHAnsi" w:cstheme="minorHAnsi"/>
          <w:sz w:val="20"/>
          <w:szCs w:val="20"/>
        </w:rPr>
        <w:t xml:space="preserve">In another class activity, students will examine the graphs of rational functions in the form </w:t>
      </w:r>
      <m:oMath>
        <m:r>
          <w:rPr>
            <w:rFonts w:ascii="Cambria Math" w:hAnsi="Cambria Math" w:cstheme="minorHAnsi"/>
            <w:sz w:val="20"/>
            <w:szCs w:val="20"/>
          </w:rPr>
          <m:t>f</m:t>
        </m:r>
        <m:d>
          <m:dPr>
            <m:ctrlPr>
              <w:rPr>
                <w:rFonts w:ascii="Cambria Math" w:hAnsi="Cambria Math" w:cstheme="minorHAnsi"/>
                <w:i/>
                <w:sz w:val="20"/>
                <w:szCs w:val="20"/>
              </w:rPr>
            </m:ctrlPr>
          </m:dPr>
          <m:e>
            <m:r>
              <w:rPr>
                <w:rFonts w:ascii="Cambria Math" w:hAnsi="Cambria Math" w:cstheme="minorHAnsi"/>
                <w:sz w:val="20"/>
                <w:szCs w:val="20"/>
              </w:rPr>
              <m:t>x</m:t>
            </m:r>
          </m:e>
        </m:d>
        <m:r>
          <w:rPr>
            <w:rFonts w:ascii="Cambria Math" w:hAnsi="Cambria Math" w:cstheme="minorHAnsi"/>
            <w:sz w:val="20"/>
            <w:szCs w:val="20"/>
          </w:rPr>
          <m:t>=</m:t>
        </m:r>
        <m:f>
          <m:fPr>
            <m:ctrlPr>
              <w:rPr>
                <w:rFonts w:ascii="Cambria Math" w:hAnsi="Cambria Math" w:cstheme="minorHAnsi"/>
                <w:i/>
                <w:sz w:val="20"/>
                <w:szCs w:val="20"/>
              </w:rPr>
            </m:ctrlPr>
          </m:fPr>
          <m:num>
            <m:r>
              <w:rPr>
                <w:rFonts w:ascii="Cambria Math" w:hAnsi="Cambria Math" w:cstheme="minorHAnsi"/>
                <w:sz w:val="20"/>
                <w:szCs w:val="20"/>
              </w:rPr>
              <m:t>a</m:t>
            </m:r>
            <m:d>
              <m:dPr>
                <m:ctrlPr>
                  <w:rPr>
                    <w:rFonts w:ascii="Cambria Math" w:hAnsi="Cambria Math" w:cstheme="minorHAnsi"/>
                    <w:i/>
                    <w:sz w:val="20"/>
                    <w:szCs w:val="20"/>
                  </w:rPr>
                </m:ctrlPr>
              </m:dPr>
              <m:e>
                <m:r>
                  <w:rPr>
                    <w:rFonts w:ascii="Cambria Math" w:hAnsi="Cambria Math" w:cstheme="minorHAnsi"/>
                    <w:sz w:val="20"/>
                    <w:szCs w:val="20"/>
                  </w:rPr>
                  <m:t>x</m:t>
                </m:r>
              </m:e>
            </m:d>
          </m:num>
          <m:den>
            <m:r>
              <w:rPr>
                <w:rFonts w:ascii="Cambria Math" w:hAnsi="Cambria Math" w:cstheme="minorHAnsi"/>
                <w:sz w:val="20"/>
                <w:szCs w:val="20"/>
              </w:rPr>
              <m:t>b</m:t>
            </m:r>
            <m:d>
              <m:dPr>
                <m:ctrlPr>
                  <w:rPr>
                    <w:rFonts w:ascii="Cambria Math" w:hAnsi="Cambria Math" w:cstheme="minorHAnsi"/>
                    <w:i/>
                    <w:sz w:val="20"/>
                    <w:szCs w:val="20"/>
                  </w:rPr>
                </m:ctrlPr>
              </m:dPr>
              <m:e>
                <m:r>
                  <w:rPr>
                    <w:rFonts w:ascii="Cambria Math" w:hAnsi="Cambria Math" w:cstheme="minorHAnsi"/>
                    <w:sz w:val="20"/>
                    <w:szCs w:val="20"/>
                  </w:rPr>
                  <m:t>x</m:t>
                </m:r>
              </m:e>
            </m:d>
          </m:den>
        </m:f>
      </m:oMath>
      <w:r w:rsidRPr="007F148D">
        <w:rPr>
          <w:rFonts w:asciiTheme="minorHAnsi" w:hAnsiTheme="minorHAnsi" w:cstheme="minorHAnsi"/>
          <w:sz w:val="20"/>
          <w:szCs w:val="20"/>
        </w:rPr>
        <w:t xml:space="preserve"> alongside the graphs of </w:t>
      </w:r>
      <m:oMath>
        <m:r>
          <w:rPr>
            <w:rFonts w:ascii="Cambria Math" w:hAnsi="Cambria Math" w:cstheme="minorHAnsi"/>
            <w:sz w:val="20"/>
            <w:szCs w:val="20"/>
          </w:rPr>
          <m:t>y=a(x)</m:t>
        </m:r>
      </m:oMath>
      <w:r w:rsidRPr="007F148D">
        <w:rPr>
          <w:rFonts w:asciiTheme="minorHAnsi" w:hAnsiTheme="minorHAnsi" w:cstheme="minorHAnsi"/>
          <w:sz w:val="20"/>
          <w:szCs w:val="20"/>
        </w:rPr>
        <w:t xml:space="preserve"> and </w:t>
      </w:r>
      <m:oMath>
        <m:r>
          <w:rPr>
            <w:rFonts w:ascii="Cambria Math" w:hAnsi="Cambria Math" w:cstheme="minorHAnsi"/>
            <w:sz w:val="20"/>
            <w:szCs w:val="20"/>
          </w:rPr>
          <m:t>y=b(x)</m:t>
        </m:r>
      </m:oMath>
      <w:r w:rsidRPr="007F148D">
        <w:rPr>
          <w:rFonts w:asciiTheme="minorHAnsi" w:hAnsiTheme="minorHAnsi" w:cstheme="minorHAnsi"/>
          <w:sz w:val="20"/>
          <w:szCs w:val="20"/>
        </w:rPr>
        <w:t xml:space="preserve">. The objective is for students to discover why the hypothesis conditions for L’Hospital’s Rule are needed. Then the students summarize their findings in a shared online document. For homework, students are given a worksheet of limit problems, some of which involve the indeterminate forms </w:t>
      </w:r>
      <m:oMath>
        <m:f>
          <m:fPr>
            <m:ctrlPr>
              <w:rPr>
                <w:rFonts w:ascii="Cambria Math" w:hAnsi="Cambria Math" w:cstheme="minorHAnsi"/>
                <w:i/>
                <w:sz w:val="20"/>
                <w:szCs w:val="20"/>
              </w:rPr>
            </m:ctrlPr>
          </m:fPr>
          <m:num>
            <m:r>
              <w:rPr>
                <w:rFonts w:ascii="Cambria Math" w:hAnsi="Cambria Math" w:cstheme="minorHAnsi"/>
                <w:sz w:val="20"/>
                <w:szCs w:val="20"/>
              </w:rPr>
              <m:t>0</m:t>
            </m:r>
          </m:num>
          <m:den>
            <m:r>
              <w:rPr>
                <w:rFonts w:ascii="Cambria Math" w:hAnsi="Cambria Math" w:cstheme="minorHAnsi"/>
                <w:sz w:val="20"/>
                <w:szCs w:val="20"/>
              </w:rPr>
              <m:t>0</m:t>
            </m:r>
          </m:den>
        </m:f>
      </m:oMath>
      <w:r w:rsidRPr="007F148D">
        <w:rPr>
          <w:rFonts w:asciiTheme="minorHAnsi" w:hAnsiTheme="minorHAnsi" w:cstheme="minorHAnsi"/>
          <w:sz w:val="20"/>
          <w:szCs w:val="20"/>
        </w:rPr>
        <w:t xml:space="preserve"> and </w:t>
      </w:r>
      <m:oMath>
        <m:f>
          <m:fPr>
            <m:ctrlPr>
              <w:rPr>
                <w:rFonts w:ascii="Cambria Math" w:hAnsi="Cambria Math" w:cstheme="minorHAnsi"/>
                <w:i/>
                <w:sz w:val="20"/>
                <w:szCs w:val="20"/>
              </w:rPr>
            </m:ctrlPr>
          </m:fPr>
          <m:num>
            <m:r>
              <w:rPr>
                <w:rFonts w:ascii="Cambria Math" w:hAnsi="Cambria Math" w:cstheme="minorHAnsi"/>
                <w:sz w:val="20"/>
                <w:szCs w:val="20"/>
              </w:rPr>
              <m:t>∞</m:t>
            </m:r>
          </m:num>
          <m:den>
            <m:r>
              <w:rPr>
                <w:rFonts w:ascii="Cambria Math" w:hAnsi="Cambria Math" w:cstheme="minorHAnsi"/>
                <w:sz w:val="20"/>
                <w:szCs w:val="20"/>
              </w:rPr>
              <m:t>∞</m:t>
            </m:r>
          </m:den>
        </m:f>
        <m:r>
          <w:rPr>
            <w:rFonts w:ascii="Cambria Math" w:hAnsi="Cambria Math" w:cstheme="minorHAnsi"/>
            <w:sz w:val="20"/>
            <w:szCs w:val="20"/>
          </w:rPr>
          <m:t xml:space="preserve">. </m:t>
        </m:r>
      </m:oMath>
      <w:r w:rsidRPr="007F148D">
        <w:rPr>
          <w:rFonts w:asciiTheme="minorHAnsi" w:hAnsiTheme="minorHAnsi" w:cstheme="minorHAnsi"/>
          <w:sz w:val="20"/>
          <w:szCs w:val="20"/>
        </w:rPr>
        <w:t xml:space="preserve">Students decide whether L’Hospital’s Rule can be applied and either explicitly confirm that hypothesis conditions are met or show that they are not. </w:t>
      </w:r>
    </w:p>
    <w:p w14:paraId="335B07ED" w14:textId="2E0644AC" w:rsidR="004F7797" w:rsidRPr="00F073EA" w:rsidRDefault="000360F3" w:rsidP="004F7797">
      <w:pPr>
        <w:rPr>
          <w:rFonts w:asciiTheme="minorHAnsi" w:hAnsiTheme="minorHAnsi" w:cstheme="minorHAnsi"/>
          <w:color w:val="000000" w:themeColor="text1"/>
          <w:sz w:val="20"/>
          <w:szCs w:val="20"/>
        </w:rPr>
      </w:pPr>
      <w:r w:rsidRPr="00F073EA">
        <w:rPr>
          <w:rFonts w:asciiTheme="minorHAnsi" w:hAnsiTheme="minorHAnsi" w:cstheme="minorHAnsi"/>
          <w:color w:val="000000" w:themeColor="text1"/>
          <w:sz w:val="20"/>
          <w:szCs w:val="20"/>
        </w:rPr>
        <w:t xml:space="preserve">Day 1: Complete problems </w:t>
      </w:r>
      <w:r w:rsidR="001058CE">
        <w:rPr>
          <w:rFonts w:asciiTheme="minorHAnsi" w:hAnsiTheme="minorHAnsi" w:cstheme="minorHAnsi"/>
          <w:color w:val="000000" w:themeColor="text1"/>
          <w:sz w:val="20"/>
          <w:szCs w:val="20"/>
        </w:rPr>
        <w:t>2, 4, 6, 13-37 odds, 48, 49</w:t>
      </w:r>
    </w:p>
    <w:p w14:paraId="5F38D14B" w14:textId="77777777" w:rsidR="00286C05" w:rsidRDefault="00286C05" w:rsidP="004F7797">
      <w:pPr>
        <w:rPr>
          <w:rFonts w:asciiTheme="minorHAnsi" w:hAnsiTheme="minorHAnsi" w:cstheme="minorHAnsi"/>
          <w:color w:val="000000" w:themeColor="text1"/>
          <w:sz w:val="20"/>
          <w:szCs w:val="20"/>
          <w:u w:val="single"/>
        </w:rPr>
      </w:pPr>
    </w:p>
    <w:p w14:paraId="7F50B749" w14:textId="0809135F" w:rsidR="00D75991" w:rsidRDefault="004F7797" w:rsidP="004F7797">
      <w:pPr>
        <w:rPr>
          <w:rFonts w:asciiTheme="minorHAnsi" w:hAnsiTheme="minorHAnsi" w:cstheme="minorHAnsi"/>
          <w:color w:val="000000" w:themeColor="text1"/>
          <w:sz w:val="20"/>
          <w:szCs w:val="20"/>
        </w:rPr>
      </w:pPr>
      <w:r w:rsidRPr="00F073EA">
        <w:rPr>
          <w:rFonts w:asciiTheme="minorHAnsi" w:hAnsiTheme="minorHAnsi" w:cstheme="minorHAnsi"/>
          <w:color w:val="000000" w:themeColor="text1"/>
          <w:sz w:val="20"/>
          <w:szCs w:val="20"/>
          <w:u w:val="single"/>
        </w:rPr>
        <w:t xml:space="preserve">Lesson Theme: Chapter </w:t>
      </w:r>
      <w:r w:rsidR="00265BCD">
        <w:rPr>
          <w:rFonts w:asciiTheme="minorHAnsi" w:hAnsiTheme="minorHAnsi" w:cstheme="minorHAnsi"/>
          <w:color w:val="000000" w:themeColor="text1"/>
          <w:sz w:val="20"/>
          <w:szCs w:val="20"/>
          <w:u w:val="single"/>
        </w:rPr>
        <w:t>1</w:t>
      </w:r>
      <w:r w:rsidRPr="00F073EA">
        <w:rPr>
          <w:rFonts w:asciiTheme="minorHAnsi" w:hAnsiTheme="minorHAnsi" w:cstheme="minorHAnsi"/>
          <w:color w:val="000000" w:themeColor="text1"/>
          <w:sz w:val="20"/>
          <w:szCs w:val="20"/>
          <w:u w:val="single"/>
        </w:rPr>
        <w:t xml:space="preserve"> Review </w:t>
      </w:r>
    </w:p>
    <w:p w14:paraId="2C50EAEA" w14:textId="3F3C1725" w:rsidR="005D0D63" w:rsidRDefault="004F7797" w:rsidP="004F7797">
      <w:pPr>
        <w:rPr>
          <w:rFonts w:asciiTheme="minorHAnsi" w:hAnsiTheme="minorHAnsi" w:cstheme="minorHAnsi"/>
          <w:color w:val="000000" w:themeColor="text1"/>
          <w:sz w:val="20"/>
          <w:szCs w:val="20"/>
        </w:rPr>
      </w:pPr>
      <w:r w:rsidRPr="00F073EA">
        <w:rPr>
          <w:rFonts w:asciiTheme="minorHAnsi" w:hAnsiTheme="minorHAnsi" w:cstheme="minorHAnsi"/>
          <w:color w:val="000000" w:themeColor="text1"/>
          <w:sz w:val="20"/>
          <w:szCs w:val="20"/>
        </w:rPr>
        <w:t xml:space="preserve">Complete problems </w:t>
      </w:r>
      <w:r w:rsidR="005D0D63">
        <w:rPr>
          <w:rFonts w:asciiTheme="minorHAnsi" w:hAnsiTheme="minorHAnsi" w:cstheme="minorHAnsi"/>
          <w:color w:val="000000" w:themeColor="text1"/>
          <w:sz w:val="20"/>
          <w:szCs w:val="20"/>
        </w:rPr>
        <w:t>62, 64, 72, 74, 75, 79, 81, 84, 90, 93</w:t>
      </w:r>
    </w:p>
    <w:p w14:paraId="42946324" w14:textId="4ABB9706" w:rsidR="008D21B1" w:rsidRPr="00FE3631" w:rsidRDefault="008D21B1" w:rsidP="004F7797">
      <w:pPr>
        <w:rPr>
          <w:rFonts w:asciiTheme="minorHAnsi" w:hAnsiTheme="minorHAnsi" w:cstheme="minorHAnsi"/>
          <w:color w:val="000000" w:themeColor="text1"/>
          <w:sz w:val="20"/>
          <w:szCs w:val="20"/>
        </w:rPr>
      </w:pPr>
      <w:r w:rsidRPr="008D21B1">
        <w:rPr>
          <w:rFonts w:asciiTheme="minorHAnsi" w:hAnsiTheme="minorHAnsi" w:cstheme="minorHAnsi"/>
          <w:sz w:val="20"/>
          <w:szCs w:val="20"/>
        </w:rPr>
        <w:t>AP Examination Preparation questions</w:t>
      </w:r>
      <w:r>
        <w:rPr>
          <w:rFonts w:asciiTheme="minorHAnsi" w:hAnsiTheme="minorHAnsi" w:cstheme="minorHAnsi"/>
          <w:sz w:val="20"/>
          <w:szCs w:val="20"/>
        </w:rPr>
        <w:t xml:space="preserve"> </w:t>
      </w:r>
      <w:r w:rsidRPr="00F073EA">
        <w:rPr>
          <w:rFonts w:asciiTheme="minorHAnsi" w:hAnsiTheme="minorHAnsi" w:cstheme="minorHAnsi"/>
          <w:color w:val="FFFFFF" w:themeColor="background1"/>
          <w:sz w:val="20"/>
          <w:szCs w:val="20"/>
          <w:highlight w:val="blue"/>
        </w:rPr>
        <w:t>CR2</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CR3</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CR4</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CR5</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CR6</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CR7</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CR8</w:t>
      </w:r>
    </w:p>
    <w:p w14:paraId="3E920139" w14:textId="77777777" w:rsidR="003F404F" w:rsidRDefault="003F404F" w:rsidP="004F7797">
      <w:pPr>
        <w:rPr>
          <w:rFonts w:asciiTheme="minorHAnsi" w:hAnsiTheme="minorHAnsi" w:cstheme="minorHAnsi"/>
          <w:b/>
          <w:bCs/>
          <w:sz w:val="20"/>
          <w:szCs w:val="20"/>
          <w:highlight w:val="yellow"/>
        </w:rPr>
      </w:pPr>
    </w:p>
    <w:p w14:paraId="7E68CD14" w14:textId="7D83A65C" w:rsidR="004F7797" w:rsidRPr="00F073EA" w:rsidRDefault="004F7797" w:rsidP="004F7797">
      <w:pPr>
        <w:rPr>
          <w:rFonts w:asciiTheme="minorHAnsi" w:hAnsiTheme="minorHAnsi" w:cstheme="minorHAnsi"/>
          <w:b/>
          <w:bCs/>
          <w:sz w:val="20"/>
          <w:szCs w:val="20"/>
        </w:rPr>
      </w:pPr>
      <w:r w:rsidRPr="00F073EA">
        <w:rPr>
          <w:rFonts w:asciiTheme="minorHAnsi" w:hAnsiTheme="minorHAnsi" w:cstheme="minorHAnsi"/>
          <w:b/>
          <w:bCs/>
          <w:sz w:val="20"/>
          <w:szCs w:val="20"/>
          <w:highlight w:val="yellow"/>
        </w:rPr>
        <w:t>Summative Activities, Tasks, or Projects:</w:t>
      </w:r>
    </w:p>
    <w:p w14:paraId="033F8400" w14:textId="77777777" w:rsidR="003F404F" w:rsidRDefault="003F404F" w:rsidP="004F7797">
      <w:pPr>
        <w:rPr>
          <w:rFonts w:asciiTheme="minorHAnsi" w:hAnsiTheme="minorHAnsi" w:cstheme="minorHAnsi"/>
          <w:sz w:val="20"/>
          <w:szCs w:val="20"/>
        </w:rPr>
      </w:pPr>
    </w:p>
    <w:p w14:paraId="159062E4" w14:textId="503B051A" w:rsidR="004F7797" w:rsidRPr="00F073EA" w:rsidRDefault="004F7797" w:rsidP="004F7797">
      <w:pPr>
        <w:rPr>
          <w:rFonts w:asciiTheme="minorHAnsi" w:hAnsiTheme="minorHAnsi" w:cstheme="minorHAnsi"/>
          <w:sz w:val="20"/>
          <w:szCs w:val="20"/>
        </w:rPr>
      </w:pPr>
      <w:r w:rsidRPr="00F073EA">
        <w:rPr>
          <w:rFonts w:asciiTheme="minorHAnsi" w:hAnsiTheme="minorHAnsi" w:cstheme="minorHAnsi"/>
          <w:sz w:val="20"/>
          <w:szCs w:val="20"/>
        </w:rPr>
        <w:t xml:space="preserve">Do Now problems </w:t>
      </w:r>
      <w:r w:rsidRPr="00F073EA">
        <w:rPr>
          <w:rFonts w:asciiTheme="minorHAnsi" w:hAnsiTheme="minorHAnsi" w:cstheme="minorHAnsi"/>
          <w:color w:val="FFFFFF" w:themeColor="background1"/>
          <w:sz w:val="20"/>
          <w:szCs w:val="20"/>
          <w:highlight w:val="blue"/>
        </w:rPr>
        <w:t>CR1</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CR2</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CR3</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CR4</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CR5</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CR6</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CR7</w:t>
      </w:r>
      <w:r w:rsidRPr="00F073EA">
        <w:rPr>
          <w:rFonts w:asciiTheme="minorHAnsi" w:hAnsiTheme="minorHAnsi" w:cstheme="minorHAnsi"/>
          <w:color w:val="FFFFFF" w:themeColor="background1"/>
          <w:sz w:val="20"/>
          <w:szCs w:val="20"/>
        </w:rPr>
        <w:t xml:space="preserve"> </w:t>
      </w:r>
      <w:r w:rsidR="00A02B63" w:rsidRPr="00F073EA">
        <w:rPr>
          <w:rFonts w:asciiTheme="minorHAnsi" w:hAnsiTheme="minorHAnsi" w:cstheme="minorHAnsi"/>
          <w:color w:val="FFFFFF" w:themeColor="background1"/>
          <w:sz w:val="20"/>
          <w:szCs w:val="20"/>
          <w:highlight w:val="blue"/>
        </w:rPr>
        <w:t>C</w:t>
      </w:r>
      <w:r w:rsidRPr="00F073EA">
        <w:rPr>
          <w:rFonts w:asciiTheme="minorHAnsi" w:hAnsiTheme="minorHAnsi" w:cstheme="minorHAnsi"/>
          <w:color w:val="FFFFFF" w:themeColor="background1"/>
          <w:sz w:val="20"/>
          <w:szCs w:val="20"/>
          <w:highlight w:val="blue"/>
        </w:rPr>
        <w:t>R8</w:t>
      </w:r>
    </w:p>
    <w:p w14:paraId="17877A74" w14:textId="32C68FDA" w:rsidR="004F7797" w:rsidRPr="00F073EA" w:rsidRDefault="008E0C66" w:rsidP="004F7797">
      <w:pPr>
        <w:rPr>
          <w:rFonts w:asciiTheme="minorHAnsi" w:hAnsiTheme="minorHAnsi" w:cstheme="minorHAnsi"/>
          <w:sz w:val="20"/>
          <w:szCs w:val="20"/>
        </w:rPr>
      </w:pPr>
      <w:r>
        <w:rPr>
          <w:rFonts w:asciiTheme="minorHAnsi" w:hAnsiTheme="minorHAnsi" w:cstheme="minorHAnsi"/>
          <w:sz w:val="20"/>
          <w:szCs w:val="20"/>
        </w:rPr>
        <w:t>Unit</w:t>
      </w:r>
      <w:r w:rsidR="004F7797" w:rsidRPr="00F073EA">
        <w:rPr>
          <w:rFonts w:asciiTheme="minorHAnsi" w:hAnsiTheme="minorHAnsi" w:cstheme="minorHAnsi"/>
          <w:sz w:val="20"/>
          <w:szCs w:val="20"/>
        </w:rPr>
        <w:t xml:space="preserve"> </w:t>
      </w:r>
      <w:r w:rsidR="00CC7E4F" w:rsidRPr="00F073EA">
        <w:rPr>
          <w:rFonts w:asciiTheme="minorHAnsi" w:hAnsiTheme="minorHAnsi" w:cstheme="minorHAnsi"/>
          <w:sz w:val="20"/>
          <w:szCs w:val="20"/>
        </w:rPr>
        <w:t>1</w:t>
      </w:r>
      <w:r w:rsidR="004F7797" w:rsidRPr="00F073EA">
        <w:rPr>
          <w:rFonts w:asciiTheme="minorHAnsi" w:hAnsiTheme="minorHAnsi" w:cstheme="minorHAnsi"/>
          <w:sz w:val="20"/>
          <w:szCs w:val="20"/>
        </w:rPr>
        <w:t xml:space="preserve"> test </w:t>
      </w:r>
      <w:r w:rsidR="004F7797" w:rsidRPr="00F073EA">
        <w:rPr>
          <w:rFonts w:asciiTheme="minorHAnsi" w:hAnsiTheme="minorHAnsi" w:cstheme="minorHAnsi"/>
          <w:color w:val="FFFFFF" w:themeColor="background1"/>
          <w:sz w:val="20"/>
          <w:szCs w:val="20"/>
          <w:highlight w:val="blue"/>
        </w:rPr>
        <w:t>CR1</w:t>
      </w:r>
      <w:r w:rsidR="004F7797" w:rsidRPr="00F073EA">
        <w:rPr>
          <w:rFonts w:asciiTheme="minorHAnsi" w:hAnsiTheme="minorHAnsi" w:cstheme="minorHAnsi"/>
          <w:color w:val="FFFFFF" w:themeColor="background1"/>
          <w:sz w:val="20"/>
          <w:szCs w:val="20"/>
        </w:rPr>
        <w:t xml:space="preserve"> </w:t>
      </w:r>
      <w:r w:rsidR="004F7797" w:rsidRPr="00F073EA">
        <w:rPr>
          <w:rFonts w:asciiTheme="minorHAnsi" w:hAnsiTheme="minorHAnsi" w:cstheme="minorHAnsi"/>
          <w:color w:val="FFFFFF" w:themeColor="background1"/>
          <w:sz w:val="20"/>
          <w:szCs w:val="20"/>
          <w:highlight w:val="blue"/>
        </w:rPr>
        <w:t>CR2</w:t>
      </w:r>
      <w:r w:rsidR="004F7797" w:rsidRPr="00F073EA">
        <w:rPr>
          <w:rFonts w:asciiTheme="minorHAnsi" w:hAnsiTheme="minorHAnsi" w:cstheme="minorHAnsi"/>
          <w:color w:val="FFFFFF" w:themeColor="background1"/>
          <w:sz w:val="20"/>
          <w:szCs w:val="20"/>
        </w:rPr>
        <w:t xml:space="preserve"> </w:t>
      </w:r>
      <w:r w:rsidR="004F7797" w:rsidRPr="00F073EA">
        <w:rPr>
          <w:rFonts w:asciiTheme="minorHAnsi" w:hAnsiTheme="minorHAnsi" w:cstheme="minorHAnsi"/>
          <w:color w:val="FFFFFF" w:themeColor="background1"/>
          <w:sz w:val="20"/>
          <w:szCs w:val="20"/>
          <w:highlight w:val="blue"/>
        </w:rPr>
        <w:t>CR3</w:t>
      </w:r>
      <w:r w:rsidR="004F7797" w:rsidRPr="00F073EA">
        <w:rPr>
          <w:rFonts w:asciiTheme="minorHAnsi" w:hAnsiTheme="minorHAnsi" w:cstheme="minorHAnsi"/>
          <w:color w:val="FFFFFF" w:themeColor="background1"/>
          <w:sz w:val="20"/>
          <w:szCs w:val="20"/>
        </w:rPr>
        <w:t xml:space="preserve"> </w:t>
      </w:r>
      <w:r w:rsidR="004F7797" w:rsidRPr="00F073EA">
        <w:rPr>
          <w:rFonts w:asciiTheme="minorHAnsi" w:hAnsiTheme="minorHAnsi" w:cstheme="minorHAnsi"/>
          <w:color w:val="FFFFFF" w:themeColor="background1"/>
          <w:sz w:val="20"/>
          <w:szCs w:val="20"/>
          <w:highlight w:val="blue"/>
        </w:rPr>
        <w:t>CR4</w:t>
      </w:r>
      <w:r w:rsidR="004F7797" w:rsidRPr="00F073EA">
        <w:rPr>
          <w:rFonts w:asciiTheme="minorHAnsi" w:hAnsiTheme="minorHAnsi" w:cstheme="minorHAnsi"/>
          <w:color w:val="FFFFFF" w:themeColor="background1"/>
          <w:sz w:val="20"/>
          <w:szCs w:val="20"/>
        </w:rPr>
        <w:t xml:space="preserve"> </w:t>
      </w:r>
      <w:r w:rsidR="004F7797" w:rsidRPr="00F073EA">
        <w:rPr>
          <w:rFonts w:asciiTheme="minorHAnsi" w:hAnsiTheme="minorHAnsi" w:cstheme="minorHAnsi"/>
          <w:color w:val="FFFFFF" w:themeColor="background1"/>
          <w:sz w:val="20"/>
          <w:szCs w:val="20"/>
          <w:highlight w:val="blue"/>
        </w:rPr>
        <w:t>CR5</w:t>
      </w:r>
      <w:r w:rsidR="004F7797" w:rsidRPr="00F073EA">
        <w:rPr>
          <w:rFonts w:asciiTheme="minorHAnsi" w:hAnsiTheme="minorHAnsi" w:cstheme="minorHAnsi"/>
          <w:color w:val="FFFFFF" w:themeColor="background1"/>
          <w:sz w:val="20"/>
          <w:szCs w:val="20"/>
        </w:rPr>
        <w:t xml:space="preserve"> </w:t>
      </w:r>
      <w:r w:rsidR="004F7797" w:rsidRPr="00F073EA">
        <w:rPr>
          <w:rFonts w:asciiTheme="minorHAnsi" w:hAnsiTheme="minorHAnsi" w:cstheme="minorHAnsi"/>
          <w:color w:val="FFFFFF" w:themeColor="background1"/>
          <w:sz w:val="20"/>
          <w:szCs w:val="20"/>
          <w:highlight w:val="blue"/>
        </w:rPr>
        <w:t>CR6</w:t>
      </w:r>
      <w:r w:rsidR="004F7797" w:rsidRPr="00F073EA">
        <w:rPr>
          <w:rFonts w:asciiTheme="minorHAnsi" w:hAnsiTheme="minorHAnsi" w:cstheme="minorHAnsi"/>
          <w:color w:val="FFFFFF" w:themeColor="background1"/>
          <w:sz w:val="20"/>
          <w:szCs w:val="20"/>
        </w:rPr>
        <w:t xml:space="preserve"> </w:t>
      </w:r>
      <w:r w:rsidR="004F7797" w:rsidRPr="00F073EA">
        <w:rPr>
          <w:rFonts w:asciiTheme="minorHAnsi" w:hAnsiTheme="minorHAnsi" w:cstheme="minorHAnsi"/>
          <w:color w:val="FFFFFF" w:themeColor="background1"/>
          <w:sz w:val="20"/>
          <w:szCs w:val="20"/>
          <w:highlight w:val="blue"/>
        </w:rPr>
        <w:t>CR7</w:t>
      </w:r>
      <w:r w:rsidR="004F7797" w:rsidRPr="00F073EA">
        <w:rPr>
          <w:rFonts w:asciiTheme="minorHAnsi" w:hAnsiTheme="minorHAnsi" w:cstheme="minorHAnsi"/>
          <w:color w:val="FFFFFF" w:themeColor="background1"/>
          <w:sz w:val="20"/>
          <w:szCs w:val="20"/>
        </w:rPr>
        <w:t xml:space="preserve"> </w:t>
      </w:r>
      <w:r w:rsidR="00A02B63" w:rsidRPr="00F073EA">
        <w:rPr>
          <w:rFonts w:asciiTheme="minorHAnsi" w:hAnsiTheme="minorHAnsi" w:cstheme="minorHAnsi"/>
          <w:color w:val="FFFFFF" w:themeColor="background1"/>
          <w:sz w:val="20"/>
          <w:szCs w:val="20"/>
          <w:highlight w:val="blue"/>
        </w:rPr>
        <w:t>C</w:t>
      </w:r>
      <w:r w:rsidR="004F7797" w:rsidRPr="00F073EA">
        <w:rPr>
          <w:rFonts w:asciiTheme="minorHAnsi" w:hAnsiTheme="minorHAnsi" w:cstheme="minorHAnsi"/>
          <w:color w:val="FFFFFF" w:themeColor="background1"/>
          <w:sz w:val="20"/>
          <w:szCs w:val="20"/>
          <w:highlight w:val="blue"/>
        </w:rPr>
        <w:t>R8</w:t>
      </w:r>
    </w:p>
    <w:p w14:paraId="43718570" w14:textId="77777777" w:rsidR="004F7797" w:rsidRPr="00F073EA" w:rsidRDefault="004F7797" w:rsidP="004F7797">
      <w:pPr>
        <w:rPr>
          <w:rFonts w:asciiTheme="minorHAnsi" w:hAnsiTheme="minorHAnsi" w:cstheme="minorHAnsi"/>
          <w:sz w:val="20"/>
          <w:szCs w:val="20"/>
        </w:rPr>
      </w:pPr>
    </w:p>
    <w:p w14:paraId="7518F698" w14:textId="1A8A8B19" w:rsidR="004F7797" w:rsidRPr="00F073EA" w:rsidRDefault="004F7797" w:rsidP="004F7797">
      <w:pPr>
        <w:rPr>
          <w:rFonts w:asciiTheme="minorHAnsi" w:hAnsiTheme="minorHAnsi" w:cstheme="minorHAnsi"/>
          <w:sz w:val="20"/>
          <w:szCs w:val="20"/>
          <w:u w:val="single"/>
        </w:rPr>
      </w:pPr>
      <w:r w:rsidRPr="00F073EA">
        <w:rPr>
          <w:rFonts w:asciiTheme="minorHAnsi" w:hAnsiTheme="minorHAnsi" w:cstheme="minorHAnsi"/>
          <w:sz w:val="20"/>
          <w:szCs w:val="20"/>
          <w:u w:val="single"/>
        </w:rPr>
        <w:t xml:space="preserve">Wiley course resources on Canvas </w:t>
      </w:r>
      <w:r w:rsidRPr="00F073EA">
        <w:rPr>
          <w:rFonts w:asciiTheme="minorHAnsi" w:hAnsiTheme="minorHAnsi" w:cstheme="minorHAnsi"/>
          <w:color w:val="FFFFFF" w:themeColor="background1"/>
          <w:sz w:val="20"/>
          <w:szCs w:val="20"/>
          <w:highlight w:val="blue"/>
        </w:rPr>
        <w:t>CR1</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CR2</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CR3</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CR4</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CR5</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CR6</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CR7</w:t>
      </w:r>
      <w:r w:rsidRPr="00F073EA">
        <w:rPr>
          <w:rFonts w:asciiTheme="minorHAnsi" w:hAnsiTheme="minorHAnsi" w:cstheme="minorHAnsi"/>
          <w:color w:val="FFFFFF" w:themeColor="background1"/>
          <w:sz w:val="20"/>
          <w:szCs w:val="20"/>
        </w:rPr>
        <w:t xml:space="preserve"> </w:t>
      </w:r>
      <w:r w:rsidR="00A02B63" w:rsidRPr="00F073EA">
        <w:rPr>
          <w:rFonts w:asciiTheme="minorHAnsi" w:hAnsiTheme="minorHAnsi" w:cstheme="minorHAnsi"/>
          <w:color w:val="FFFFFF" w:themeColor="background1"/>
          <w:sz w:val="20"/>
          <w:szCs w:val="20"/>
          <w:highlight w:val="blue"/>
        </w:rPr>
        <w:t>C</w:t>
      </w:r>
      <w:r w:rsidRPr="00F073EA">
        <w:rPr>
          <w:rFonts w:asciiTheme="minorHAnsi" w:hAnsiTheme="minorHAnsi" w:cstheme="minorHAnsi"/>
          <w:color w:val="FFFFFF" w:themeColor="background1"/>
          <w:sz w:val="20"/>
          <w:szCs w:val="20"/>
          <w:highlight w:val="blue"/>
        </w:rPr>
        <w:t>R8</w:t>
      </w:r>
    </w:p>
    <w:p w14:paraId="59B92E69" w14:textId="37DE4533" w:rsidR="004F7797" w:rsidRPr="005A4316" w:rsidRDefault="004F7797" w:rsidP="004F7797">
      <w:pPr>
        <w:rPr>
          <w:rFonts w:asciiTheme="minorHAnsi" w:hAnsiTheme="minorHAnsi" w:cstheme="minorHAnsi"/>
          <w:sz w:val="20"/>
          <w:szCs w:val="20"/>
        </w:rPr>
      </w:pPr>
      <w:r w:rsidRPr="005A4316">
        <w:rPr>
          <w:rFonts w:asciiTheme="minorHAnsi" w:hAnsiTheme="minorHAnsi" w:cstheme="minorHAnsi"/>
          <w:sz w:val="20"/>
          <w:szCs w:val="20"/>
        </w:rPr>
        <w:t>Chapter 0</w:t>
      </w:r>
      <w:r w:rsidR="005A4316" w:rsidRPr="005A4316">
        <w:rPr>
          <w:rFonts w:asciiTheme="minorHAnsi" w:hAnsiTheme="minorHAnsi" w:cstheme="minorHAnsi"/>
          <w:sz w:val="20"/>
          <w:szCs w:val="20"/>
        </w:rPr>
        <w:t>1</w:t>
      </w:r>
      <w:r w:rsidRPr="005A4316">
        <w:rPr>
          <w:rFonts w:asciiTheme="minorHAnsi" w:hAnsiTheme="minorHAnsi" w:cstheme="minorHAnsi"/>
          <w:sz w:val="20"/>
          <w:szCs w:val="20"/>
        </w:rPr>
        <w:t xml:space="preserve"> Additional problems</w:t>
      </w:r>
    </w:p>
    <w:p w14:paraId="74F3D240" w14:textId="5EB98432" w:rsidR="005A4316" w:rsidRPr="005A4316" w:rsidRDefault="005A4316" w:rsidP="005A4316">
      <w:pPr>
        <w:rPr>
          <w:rFonts w:asciiTheme="minorHAnsi" w:hAnsiTheme="minorHAnsi" w:cstheme="minorHAnsi"/>
          <w:sz w:val="20"/>
          <w:szCs w:val="20"/>
        </w:rPr>
      </w:pPr>
      <w:r w:rsidRPr="005A4316">
        <w:rPr>
          <w:rFonts w:asciiTheme="minorHAnsi" w:hAnsiTheme="minorHAnsi" w:cstheme="minorHAnsi"/>
          <w:sz w:val="20"/>
          <w:szCs w:val="20"/>
        </w:rPr>
        <w:t>Example 1.7.3 Video: Using continuity to find zeros from a table of values</w:t>
      </w:r>
    </w:p>
    <w:p w14:paraId="424FE582" w14:textId="3B601F67" w:rsidR="005A4316" w:rsidRPr="005A4316" w:rsidRDefault="005A4316" w:rsidP="005A4316">
      <w:pPr>
        <w:rPr>
          <w:rFonts w:asciiTheme="minorHAnsi" w:hAnsiTheme="minorHAnsi" w:cstheme="minorHAnsi"/>
          <w:sz w:val="20"/>
          <w:szCs w:val="20"/>
        </w:rPr>
      </w:pPr>
      <w:r w:rsidRPr="005A4316">
        <w:rPr>
          <w:rFonts w:asciiTheme="minorHAnsi" w:hAnsiTheme="minorHAnsi" w:cstheme="minorHAnsi"/>
          <w:sz w:val="20"/>
          <w:szCs w:val="20"/>
        </w:rPr>
        <w:t>Example 1.7.4 Video: Finding a limit using a graph and algebra</w:t>
      </w:r>
    </w:p>
    <w:p w14:paraId="361D9DAD" w14:textId="297AD46E" w:rsidR="005A4316" w:rsidRPr="005A4316" w:rsidRDefault="005A4316" w:rsidP="005A4316">
      <w:pPr>
        <w:rPr>
          <w:rFonts w:asciiTheme="minorHAnsi" w:hAnsiTheme="minorHAnsi" w:cstheme="minorHAnsi"/>
          <w:sz w:val="20"/>
          <w:szCs w:val="20"/>
        </w:rPr>
      </w:pPr>
      <w:r w:rsidRPr="005A4316">
        <w:rPr>
          <w:rFonts w:asciiTheme="minorHAnsi" w:hAnsiTheme="minorHAnsi" w:cstheme="minorHAnsi"/>
          <w:sz w:val="20"/>
          <w:szCs w:val="20"/>
        </w:rPr>
        <w:t>Example 1.8.1 Video: Finding limits of a function involving absolute values</w:t>
      </w:r>
    </w:p>
    <w:p w14:paraId="0DA84146" w14:textId="0D7A45C9" w:rsidR="005A4316" w:rsidRPr="005A4316" w:rsidRDefault="005A4316" w:rsidP="005A4316">
      <w:pPr>
        <w:rPr>
          <w:rFonts w:asciiTheme="minorHAnsi" w:hAnsiTheme="minorHAnsi" w:cstheme="minorHAnsi"/>
          <w:sz w:val="20"/>
          <w:szCs w:val="20"/>
        </w:rPr>
      </w:pPr>
      <w:r w:rsidRPr="005A4316">
        <w:rPr>
          <w:rFonts w:asciiTheme="minorHAnsi" w:hAnsiTheme="minorHAnsi" w:cstheme="minorHAnsi"/>
          <w:sz w:val="20"/>
          <w:szCs w:val="20"/>
        </w:rPr>
        <w:t>Example 1.8.4 Video: Describing the behavior of a function near a value of t</w:t>
      </w:r>
    </w:p>
    <w:p w14:paraId="2F6BE7B9" w14:textId="4CBD7350" w:rsidR="005A4316" w:rsidRPr="005A4316" w:rsidRDefault="005A4316" w:rsidP="005A4316">
      <w:pPr>
        <w:rPr>
          <w:rFonts w:asciiTheme="minorHAnsi" w:hAnsiTheme="minorHAnsi" w:cstheme="minorHAnsi"/>
          <w:sz w:val="20"/>
          <w:szCs w:val="20"/>
        </w:rPr>
      </w:pPr>
      <w:r w:rsidRPr="005A4316">
        <w:rPr>
          <w:rFonts w:asciiTheme="minorHAnsi" w:hAnsiTheme="minorHAnsi" w:cstheme="minorHAnsi"/>
          <w:sz w:val="20"/>
          <w:szCs w:val="20"/>
        </w:rPr>
        <w:t>Example 1.9.4 Video: Finding a limit using substitution</w:t>
      </w:r>
    </w:p>
    <w:p w14:paraId="08B6AE59" w14:textId="541CE6F4" w:rsidR="005A4316" w:rsidRPr="005A4316" w:rsidRDefault="005A4316" w:rsidP="005A4316">
      <w:pPr>
        <w:rPr>
          <w:rFonts w:asciiTheme="minorHAnsi" w:hAnsiTheme="minorHAnsi" w:cstheme="minorHAnsi"/>
          <w:sz w:val="20"/>
          <w:szCs w:val="20"/>
        </w:rPr>
      </w:pPr>
      <w:r w:rsidRPr="005A4316">
        <w:rPr>
          <w:rFonts w:asciiTheme="minorHAnsi" w:hAnsiTheme="minorHAnsi" w:cstheme="minorHAnsi"/>
          <w:sz w:val="20"/>
          <w:szCs w:val="20"/>
        </w:rPr>
        <w:t>Example 1.9.5 Video: Finding a limit at infinity</w:t>
      </w:r>
    </w:p>
    <w:p w14:paraId="1FC8169A" w14:textId="036DC57B" w:rsidR="005A4316" w:rsidRDefault="005A4316" w:rsidP="005A4316">
      <w:pPr>
        <w:rPr>
          <w:rFonts w:asciiTheme="minorHAnsi" w:hAnsiTheme="minorHAnsi" w:cstheme="minorHAnsi"/>
          <w:sz w:val="20"/>
          <w:szCs w:val="20"/>
        </w:rPr>
      </w:pPr>
      <w:r w:rsidRPr="005A4316">
        <w:rPr>
          <w:rFonts w:asciiTheme="minorHAnsi" w:hAnsiTheme="minorHAnsi" w:cstheme="minorHAnsi"/>
          <w:sz w:val="20"/>
          <w:szCs w:val="20"/>
        </w:rPr>
        <w:t>1.10 Optional Preview of the Formal Definition of a Limit</w:t>
      </w:r>
    </w:p>
    <w:p w14:paraId="4D0BC6AD" w14:textId="649F3066" w:rsidR="000360F3" w:rsidRPr="000360F3" w:rsidRDefault="000360F3" w:rsidP="000360F3">
      <w:pPr>
        <w:rPr>
          <w:rFonts w:asciiTheme="minorHAnsi" w:hAnsiTheme="minorHAnsi" w:cstheme="minorHAnsi"/>
          <w:color w:val="000000" w:themeColor="text1"/>
          <w:sz w:val="20"/>
          <w:szCs w:val="20"/>
        </w:rPr>
      </w:pPr>
      <w:r w:rsidRPr="000360F3">
        <w:rPr>
          <w:rFonts w:asciiTheme="minorHAnsi" w:hAnsiTheme="minorHAnsi" w:cstheme="minorHAnsi"/>
          <w:color w:val="000000" w:themeColor="text1"/>
          <w:sz w:val="20"/>
          <w:szCs w:val="20"/>
        </w:rPr>
        <w:t xml:space="preserve">Example 4.7.2 Video: Using </w:t>
      </w:r>
      <w:proofErr w:type="spellStart"/>
      <w:r w:rsidRPr="000360F3">
        <w:rPr>
          <w:rFonts w:asciiTheme="minorHAnsi" w:hAnsiTheme="minorHAnsi" w:cstheme="minorHAnsi"/>
          <w:color w:val="000000" w:themeColor="text1"/>
          <w:sz w:val="20"/>
          <w:szCs w:val="20"/>
        </w:rPr>
        <w:t>L'Hopital's</w:t>
      </w:r>
      <w:proofErr w:type="spellEnd"/>
      <w:r w:rsidRPr="000360F3">
        <w:rPr>
          <w:rFonts w:asciiTheme="minorHAnsi" w:hAnsiTheme="minorHAnsi" w:cstheme="minorHAnsi"/>
          <w:color w:val="000000" w:themeColor="text1"/>
          <w:sz w:val="20"/>
          <w:szCs w:val="20"/>
        </w:rPr>
        <w:t xml:space="preserve"> rule to find a limit</w:t>
      </w:r>
    </w:p>
    <w:p w14:paraId="57D1B3B6" w14:textId="08AE857B" w:rsidR="000360F3" w:rsidRDefault="000360F3" w:rsidP="000360F3">
      <w:pPr>
        <w:rPr>
          <w:rFonts w:asciiTheme="minorHAnsi" w:hAnsiTheme="minorHAnsi" w:cstheme="minorHAnsi"/>
          <w:color w:val="000000" w:themeColor="text1"/>
          <w:sz w:val="20"/>
          <w:szCs w:val="20"/>
        </w:rPr>
      </w:pPr>
      <w:r w:rsidRPr="000360F3">
        <w:rPr>
          <w:rFonts w:asciiTheme="minorHAnsi" w:hAnsiTheme="minorHAnsi" w:cstheme="minorHAnsi"/>
          <w:color w:val="000000" w:themeColor="text1"/>
          <w:sz w:val="20"/>
          <w:szCs w:val="20"/>
        </w:rPr>
        <w:t>Example 4.7.4 Video: Showing that one function dominates another function</w:t>
      </w:r>
    </w:p>
    <w:p w14:paraId="6C6458EB" w14:textId="77777777" w:rsidR="004F7797" w:rsidRPr="00954068" w:rsidRDefault="004F7797" w:rsidP="004F7797">
      <w:pPr>
        <w:rPr>
          <w:rFonts w:cstheme="minorHAnsi"/>
          <w:sz w:val="20"/>
          <w:szCs w:val="20"/>
        </w:rPr>
      </w:pPr>
    </w:p>
    <w:tbl>
      <w:tblPr>
        <w:tblStyle w:val="TableGrid"/>
        <w:tblW w:w="10790" w:type="dxa"/>
        <w:tblInd w:w="-5" w:type="dxa"/>
        <w:shd w:val="clear" w:color="auto" w:fill="000000"/>
        <w:tblLook w:val="04A0" w:firstRow="1" w:lastRow="0" w:firstColumn="1" w:lastColumn="0" w:noHBand="0" w:noVBand="1"/>
      </w:tblPr>
      <w:tblGrid>
        <w:gridCol w:w="10790"/>
      </w:tblGrid>
      <w:tr w:rsidR="004F7797" w:rsidRPr="00954068" w14:paraId="39D9C425" w14:textId="77777777" w:rsidTr="00B0162F">
        <w:tc>
          <w:tcPr>
            <w:tcW w:w="10790" w:type="dxa"/>
            <w:shd w:val="clear" w:color="auto" w:fill="000000"/>
            <w:tcMar>
              <w:top w:w="144" w:type="dxa"/>
              <w:left w:w="144" w:type="dxa"/>
              <w:bottom w:w="144" w:type="dxa"/>
              <w:right w:w="144" w:type="dxa"/>
            </w:tcMar>
          </w:tcPr>
          <w:p w14:paraId="60B42F7F" w14:textId="77777777" w:rsidR="004F7797" w:rsidRPr="00954068" w:rsidRDefault="004F7797" w:rsidP="00B0162F">
            <w:pPr>
              <w:jc w:val="center"/>
              <w:rPr>
                <w:rFonts w:cstheme="minorHAnsi"/>
                <w:b/>
                <w:bCs/>
                <w:sz w:val="20"/>
                <w:szCs w:val="20"/>
              </w:rPr>
            </w:pPr>
            <w:r w:rsidRPr="00954068">
              <w:rPr>
                <w:rFonts w:cstheme="minorHAnsi"/>
                <w:b/>
                <w:bCs/>
                <w:sz w:val="20"/>
                <w:szCs w:val="20"/>
              </w:rPr>
              <w:t>STAGE 3</w:t>
            </w:r>
          </w:p>
          <w:p w14:paraId="7B8F0C5A" w14:textId="77777777" w:rsidR="004F7797" w:rsidRPr="00954068" w:rsidRDefault="004F7797" w:rsidP="00B0162F">
            <w:pPr>
              <w:jc w:val="center"/>
              <w:rPr>
                <w:rFonts w:cstheme="minorHAnsi"/>
                <w:sz w:val="20"/>
                <w:szCs w:val="20"/>
              </w:rPr>
            </w:pPr>
            <w:r w:rsidRPr="00954068">
              <w:rPr>
                <w:rFonts w:cstheme="minorHAnsi"/>
                <w:b/>
                <w:bCs/>
                <w:sz w:val="20"/>
                <w:szCs w:val="20"/>
              </w:rPr>
              <w:t>Learning Plan</w:t>
            </w:r>
          </w:p>
        </w:tc>
      </w:tr>
    </w:tbl>
    <w:p w14:paraId="72468532" w14:textId="77777777" w:rsidR="004F7797" w:rsidRPr="00954068" w:rsidRDefault="004F7797" w:rsidP="004F7797">
      <w:pPr>
        <w:rPr>
          <w:rFonts w:cstheme="minorHAnsi"/>
          <w:sz w:val="20"/>
          <w:szCs w:val="20"/>
        </w:rPr>
      </w:pPr>
    </w:p>
    <w:p w14:paraId="1670D37E" w14:textId="77777777" w:rsidR="004F7797" w:rsidRPr="00F073EA" w:rsidRDefault="004F7797" w:rsidP="004F7797">
      <w:pPr>
        <w:rPr>
          <w:rFonts w:asciiTheme="minorHAnsi" w:hAnsiTheme="minorHAnsi" w:cstheme="minorHAnsi"/>
          <w:b/>
          <w:bCs/>
          <w:sz w:val="20"/>
          <w:szCs w:val="20"/>
        </w:rPr>
      </w:pPr>
      <w:r w:rsidRPr="00F073EA">
        <w:rPr>
          <w:rFonts w:asciiTheme="minorHAnsi" w:hAnsiTheme="minorHAnsi" w:cstheme="minorHAnsi"/>
          <w:b/>
          <w:bCs/>
          <w:sz w:val="20"/>
          <w:szCs w:val="20"/>
          <w:highlight w:val="yellow"/>
        </w:rPr>
        <w:t>Assessment Topics and Lesson Themes:</w:t>
      </w:r>
    </w:p>
    <w:p w14:paraId="016E33DD" w14:textId="77777777" w:rsidR="004F7797" w:rsidRPr="00F073EA" w:rsidRDefault="004F7797" w:rsidP="004F7797">
      <w:pPr>
        <w:rPr>
          <w:rFonts w:asciiTheme="minorHAnsi" w:hAnsiTheme="minorHAnsi" w:cstheme="minorHAnsi"/>
          <w:sz w:val="20"/>
          <w:szCs w:val="20"/>
        </w:rPr>
      </w:pPr>
    </w:p>
    <w:p w14:paraId="33BB339D" w14:textId="06895AD1" w:rsidR="005D0D63" w:rsidRDefault="00F83467" w:rsidP="00C263DC">
      <w:pPr>
        <w:rPr>
          <w:rFonts w:asciiTheme="minorHAnsi" w:hAnsiTheme="minorHAnsi" w:cstheme="minorHAnsi"/>
          <w:color w:val="FFFFFF" w:themeColor="background1"/>
          <w:sz w:val="20"/>
          <w:szCs w:val="20"/>
        </w:rPr>
      </w:pPr>
      <w:r w:rsidRPr="00F073EA">
        <w:rPr>
          <w:rFonts w:asciiTheme="minorHAnsi" w:hAnsiTheme="minorHAnsi" w:cstheme="minorHAnsi"/>
          <w:b/>
          <w:bCs/>
          <w:sz w:val="20"/>
          <w:szCs w:val="20"/>
          <w:u w:val="single"/>
        </w:rPr>
        <w:t xml:space="preserve">Assessment Topic #1: Limits &amp; </w:t>
      </w:r>
      <w:proofErr w:type="gramStart"/>
      <w:r w:rsidRPr="00F073EA">
        <w:rPr>
          <w:rFonts w:asciiTheme="minorHAnsi" w:hAnsiTheme="minorHAnsi" w:cstheme="minorHAnsi"/>
          <w:b/>
          <w:bCs/>
          <w:sz w:val="20"/>
          <w:szCs w:val="20"/>
          <w:u w:val="single"/>
        </w:rPr>
        <w:t>Continuity</w:t>
      </w:r>
      <w:r>
        <w:rPr>
          <w:rFonts w:asciiTheme="minorHAnsi" w:hAnsiTheme="minorHAnsi" w:cstheme="minorHAnsi"/>
          <w:b/>
          <w:bCs/>
          <w:sz w:val="20"/>
          <w:szCs w:val="20"/>
          <w:u w:val="single"/>
        </w:rPr>
        <w:t xml:space="preserve"> </w:t>
      </w:r>
      <w:r>
        <w:rPr>
          <w:rFonts w:asciiTheme="minorHAnsi" w:hAnsiTheme="minorHAnsi" w:cstheme="minorHAnsi"/>
          <w:color w:val="FFFFFF" w:themeColor="background1"/>
          <w:sz w:val="20"/>
          <w:szCs w:val="20"/>
          <w:highlight w:val="blue"/>
        </w:rPr>
        <w:t xml:space="preserve"> </w:t>
      </w:r>
      <w:r w:rsidR="009E2119">
        <w:rPr>
          <w:rFonts w:asciiTheme="minorHAnsi" w:hAnsiTheme="minorHAnsi" w:cstheme="minorHAnsi"/>
          <w:color w:val="FFFFFF" w:themeColor="background1"/>
          <w:sz w:val="20"/>
          <w:szCs w:val="20"/>
          <w:highlight w:val="blue"/>
        </w:rPr>
        <w:t>CR</w:t>
      </w:r>
      <w:proofErr w:type="gramEnd"/>
      <w:r w:rsidR="009E2119" w:rsidRPr="00F073EA">
        <w:rPr>
          <w:rFonts w:asciiTheme="minorHAnsi" w:hAnsiTheme="minorHAnsi" w:cstheme="minorHAnsi"/>
          <w:color w:val="FFFFFF" w:themeColor="background1"/>
          <w:sz w:val="20"/>
          <w:szCs w:val="20"/>
          <w:highlight w:val="blue"/>
        </w:rPr>
        <w:t>1</w:t>
      </w:r>
      <w:r w:rsidR="009E2119" w:rsidRPr="00F073EA">
        <w:rPr>
          <w:rFonts w:asciiTheme="minorHAnsi" w:hAnsiTheme="minorHAnsi" w:cstheme="minorHAnsi"/>
          <w:color w:val="FFFFFF" w:themeColor="background1"/>
          <w:sz w:val="20"/>
          <w:szCs w:val="20"/>
        </w:rPr>
        <w:t xml:space="preserve"> </w:t>
      </w:r>
      <w:r w:rsidR="009E2119" w:rsidRPr="00F073EA">
        <w:rPr>
          <w:rFonts w:asciiTheme="minorHAnsi" w:hAnsiTheme="minorHAnsi" w:cstheme="minorHAnsi"/>
          <w:color w:val="FFFFFF" w:themeColor="background1"/>
          <w:sz w:val="20"/>
          <w:szCs w:val="20"/>
          <w:highlight w:val="blue"/>
        </w:rPr>
        <w:t>CR2</w:t>
      </w:r>
      <w:r w:rsidR="009E2119" w:rsidRPr="00F073EA">
        <w:rPr>
          <w:rFonts w:asciiTheme="minorHAnsi" w:hAnsiTheme="minorHAnsi" w:cstheme="minorHAnsi"/>
          <w:color w:val="FFFFFF" w:themeColor="background1"/>
          <w:sz w:val="20"/>
          <w:szCs w:val="20"/>
        </w:rPr>
        <w:t xml:space="preserve"> </w:t>
      </w:r>
      <w:r w:rsidR="009E2119" w:rsidRPr="00F073EA">
        <w:rPr>
          <w:rFonts w:asciiTheme="minorHAnsi" w:hAnsiTheme="minorHAnsi" w:cstheme="minorHAnsi"/>
          <w:color w:val="FFFFFF" w:themeColor="background1"/>
          <w:sz w:val="20"/>
          <w:szCs w:val="20"/>
          <w:highlight w:val="blue"/>
        </w:rPr>
        <w:t>CR3</w:t>
      </w:r>
      <w:r w:rsidR="009E2119" w:rsidRPr="00F073EA">
        <w:rPr>
          <w:rFonts w:asciiTheme="minorHAnsi" w:hAnsiTheme="minorHAnsi" w:cstheme="minorHAnsi"/>
          <w:color w:val="FFFFFF" w:themeColor="background1"/>
          <w:sz w:val="20"/>
          <w:szCs w:val="20"/>
        </w:rPr>
        <w:t xml:space="preserve"> </w:t>
      </w:r>
      <w:r w:rsidR="009E2119" w:rsidRPr="00F073EA">
        <w:rPr>
          <w:rFonts w:asciiTheme="minorHAnsi" w:hAnsiTheme="minorHAnsi" w:cstheme="minorHAnsi"/>
          <w:color w:val="FFFFFF" w:themeColor="background1"/>
          <w:sz w:val="20"/>
          <w:szCs w:val="20"/>
          <w:highlight w:val="blue"/>
        </w:rPr>
        <w:t>CR4</w:t>
      </w:r>
      <w:r w:rsidR="009E2119" w:rsidRPr="00F073EA">
        <w:rPr>
          <w:rFonts w:asciiTheme="minorHAnsi" w:hAnsiTheme="minorHAnsi" w:cstheme="minorHAnsi"/>
          <w:color w:val="FFFFFF" w:themeColor="background1"/>
          <w:sz w:val="20"/>
          <w:szCs w:val="20"/>
        </w:rPr>
        <w:t xml:space="preserve"> </w:t>
      </w:r>
      <w:r w:rsidR="009E2119" w:rsidRPr="00F073EA">
        <w:rPr>
          <w:rFonts w:asciiTheme="minorHAnsi" w:hAnsiTheme="minorHAnsi" w:cstheme="minorHAnsi"/>
          <w:color w:val="FFFFFF" w:themeColor="background1"/>
          <w:sz w:val="20"/>
          <w:szCs w:val="20"/>
          <w:highlight w:val="blue"/>
        </w:rPr>
        <w:t>CR5</w:t>
      </w:r>
      <w:r w:rsidR="009E2119" w:rsidRPr="00F073EA">
        <w:rPr>
          <w:rFonts w:asciiTheme="minorHAnsi" w:hAnsiTheme="minorHAnsi" w:cstheme="minorHAnsi"/>
          <w:color w:val="FFFFFF" w:themeColor="background1"/>
          <w:sz w:val="20"/>
          <w:szCs w:val="20"/>
        </w:rPr>
        <w:t xml:space="preserve"> </w:t>
      </w:r>
      <w:r w:rsidR="009E2119" w:rsidRPr="00F073EA">
        <w:rPr>
          <w:rFonts w:asciiTheme="minorHAnsi" w:hAnsiTheme="minorHAnsi" w:cstheme="minorHAnsi"/>
          <w:color w:val="FFFFFF" w:themeColor="background1"/>
          <w:sz w:val="20"/>
          <w:szCs w:val="20"/>
          <w:highlight w:val="blue"/>
        </w:rPr>
        <w:t>CR6</w:t>
      </w:r>
      <w:r w:rsidR="009E2119" w:rsidRPr="00F073EA">
        <w:rPr>
          <w:rFonts w:asciiTheme="minorHAnsi" w:hAnsiTheme="minorHAnsi" w:cstheme="minorHAnsi"/>
          <w:color w:val="FFFFFF" w:themeColor="background1"/>
          <w:sz w:val="20"/>
          <w:szCs w:val="20"/>
        </w:rPr>
        <w:t xml:space="preserve"> </w:t>
      </w:r>
      <w:r w:rsidR="009E2119" w:rsidRPr="00F073EA">
        <w:rPr>
          <w:rFonts w:asciiTheme="minorHAnsi" w:hAnsiTheme="minorHAnsi" w:cstheme="minorHAnsi"/>
          <w:color w:val="FFFFFF" w:themeColor="background1"/>
          <w:sz w:val="20"/>
          <w:szCs w:val="20"/>
          <w:highlight w:val="blue"/>
        </w:rPr>
        <w:t>CR7</w:t>
      </w:r>
      <w:r w:rsidR="009E2119" w:rsidRPr="00F073EA">
        <w:rPr>
          <w:rFonts w:asciiTheme="minorHAnsi" w:hAnsiTheme="minorHAnsi" w:cstheme="minorHAnsi"/>
          <w:color w:val="FFFFFF" w:themeColor="background1"/>
          <w:sz w:val="20"/>
          <w:szCs w:val="20"/>
        </w:rPr>
        <w:t xml:space="preserve"> </w:t>
      </w:r>
      <w:r w:rsidR="009E2119" w:rsidRPr="00F073EA">
        <w:rPr>
          <w:rFonts w:asciiTheme="minorHAnsi" w:hAnsiTheme="minorHAnsi" w:cstheme="minorHAnsi"/>
          <w:color w:val="FFFFFF" w:themeColor="background1"/>
          <w:sz w:val="20"/>
          <w:szCs w:val="20"/>
          <w:highlight w:val="blue"/>
        </w:rPr>
        <w:t>CR8</w:t>
      </w:r>
    </w:p>
    <w:p w14:paraId="15891B1C" w14:textId="3750D9AB" w:rsidR="00C263DC" w:rsidRPr="005D0D63" w:rsidRDefault="00C263DC" w:rsidP="00C263DC">
      <w:pPr>
        <w:rPr>
          <w:rFonts w:asciiTheme="minorHAnsi" w:hAnsiTheme="minorHAnsi" w:cstheme="minorHAnsi"/>
          <w:sz w:val="20"/>
          <w:szCs w:val="20"/>
        </w:rPr>
      </w:pPr>
      <w:r w:rsidRPr="005D0D63">
        <w:rPr>
          <w:rFonts w:asciiTheme="minorHAnsi" w:hAnsiTheme="minorHAnsi" w:cstheme="minorHAnsi"/>
          <w:color w:val="000000" w:themeColor="text1"/>
          <w:sz w:val="20"/>
          <w:szCs w:val="20"/>
        </w:rPr>
        <w:t xml:space="preserve">Lesson Theme </w:t>
      </w:r>
      <w:proofErr w:type="gramStart"/>
      <w:r w:rsidRPr="005D0D63">
        <w:rPr>
          <w:rFonts w:asciiTheme="minorHAnsi" w:hAnsiTheme="minorHAnsi" w:cstheme="minorHAnsi"/>
          <w:color w:val="000000" w:themeColor="text1"/>
          <w:sz w:val="20"/>
          <w:szCs w:val="20"/>
        </w:rPr>
        <w:t>1.7 :</w:t>
      </w:r>
      <w:proofErr w:type="gramEnd"/>
      <w:r w:rsidRPr="005D0D63">
        <w:rPr>
          <w:rFonts w:asciiTheme="minorHAnsi" w:hAnsiTheme="minorHAnsi" w:cstheme="minorHAnsi"/>
          <w:color w:val="000000" w:themeColor="text1"/>
          <w:sz w:val="20"/>
          <w:szCs w:val="20"/>
        </w:rPr>
        <w:t xml:space="preserve"> Introduction to Limits and Continuity</w:t>
      </w:r>
    </w:p>
    <w:p w14:paraId="2DA0395A" w14:textId="77777777" w:rsidR="00C263DC" w:rsidRPr="005D0D63" w:rsidRDefault="00C263DC" w:rsidP="00C263DC">
      <w:pPr>
        <w:rPr>
          <w:rFonts w:asciiTheme="minorHAnsi" w:hAnsiTheme="minorHAnsi" w:cstheme="minorHAnsi"/>
          <w:color w:val="000000" w:themeColor="text1"/>
          <w:sz w:val="20"/>
          <w:szCs w:val="20"/>
        </w:rPr>
      </w:pPr>
      <w:r w:rsidRPr="005D0D63">
        <w:rPr>
          <w:rFonts w:asciiTheme="minorHAnsi" w:hAnsiTheme="minorHAnsi" w:cstheme="minorHAnsi"/>
          <w:color w:val="000000" w:themeColor="text1"/>
          <w:sz w:val="20"/>
          <w:szCs w:val="20"/>
        </w:rPr>
        <w:t xml:space="preserve">Lesson Theme </w:t>
      </w:r>
      <w:proofErr w:type="gramStart"/>
      <w:r w:rsidRPr="005D0D63">
        <w:rPr>
          <w:rFonts w:asciiTheme="minorHAnsi" w:hAnsiTheme="minorHAnsi" w:cstheme="minorHAnsi"/>
          <w:color w:val="000000" w:themeColor="text1"/>
          <w:sz w:val="20"/>
          <w:szCs w:val="20"/>
        </w:rPr>
        <w:t>1.8 :</w:t>
      </w:r>
      <w:proofErr w:type="gramEnd"/>
      <w:r w:rsidRPr="005D0D63">
        <w:rPr>
          <w:rFonts w:asciiTheme="minorHAnsi" w:hAnsiTheme="minorHAnsi" w:cstheme="minorHAnsi"/>
          <w:color w:val="000000" w:themeColor="text1"/>
          <w:sz w:val="20"/>
          <w:szCs w:val="20"/>
        </w:rPr>
        <w:t xml:space="preserve"> Extending the Idea of Limits</w:t>
      </w:r>
    </w:p>
    <w:p w14:paraId="5B02136F" w14:textId="77777777" w:rsidR="00C263DC" w:rsidRPr="005D0D63" w:rsidRDefault="00C263DC" w:rsidP="00C263DC">
      <w:pPr>
        <w:rPr>
          <w:rFonts w:asciiTheme="minorHAnsi" w:hAnsiTheme="minorHAnsi" w:cstheme="minorHAnsi"/>
          <w:color w:val="000000" w:themeColor="text1"/>
          <w:sz w:val="20"/>
          <w:szCs w:val="20"/>
        </w:rPr>
      </w:pPr>
      <w:r w:rsidRPr="005D0D63">
        <w:rPr>
          <w:rFonts w:asciiTheme="minorHAnsi" w:hAnsiTheme="minorHAnsi" w:cstheme="minorHAnsi"/>
          <w:color w:val="000000" w:themeColor="text1"/>
          <w:sz w:val="20"/>
          <w:szCs w:val="20"/>
        </w:rPr>
        <w:t xml:space="preserve">Lesson Theme 1.9: Further Limit Calculations using Algebra </w:t>
      </w:r>
    </w:p>
    <w:p w14:paraId="5ABFDDC8" w14:textId="10717082" w:rsidR="00C263DC" w:rsidRPr="005D0D63" w:rsidRDefault="00C263DC" w:rsidP="00C263DC">
      <w:pPr>
        <w:rPr>
          <w:rFonts w:asciiTheme="minorHAnsi" w:hAnsiTheme="minorHAnsi" w:cstheme="minorHAnsi"/>
          <w:color w:val="000000" w:themeColor="text1"/>
          <w:sz w:val="20"/>
          <w:szCs w:val="20"/>
        </w:rPr>
      </w:pPr>
      <w:r w:rsidRPr="005D0D63">
        <w:rPr>
          <w:rFonts w:asciiTheme="minorHAnsi" w:hAnsiTheme="minorHAnsi" w:cstheme="minorHAnsi"/>
          <w:color w:val="000000" w:themeColor="text1"/>
          <w:sz w:val="20"/>
          <w:szCs w:val="20"/>
        </w:rPr>
        <w:t xml:space="preserve">Lesson Theme: Chapter 1 Review </w:t>
      </w:r>
    </w:p>
    <w:p w14:paraId="74176073" w14:textId="77777777" w:rsidR="005D0D63" w:rsidRPr="005D0D63" w:rsidRDefault="005D0D63" w:rsidP="005D0D63">
      <w:pPr>
        <w:rPr>
          <w:rFonts w:asciiTheme="minorHAnsi" w:hAnsiTheme="minorHAnsi" w:cstheme="minorHAnsi"/>
          <w:color w:val="000000" w:themeColor="text1"/>
          <w:sz w:val="20"/>
          <w:szCs w:val="20"/>
        </w:rPr>
      </w:pPr>
      <w:r w:rsidRPr="005D0D63">
        <w:rPr>
          <w:rFonts w:asciiTheme="minorHAnsi" w:hAnsiTheme="minorHAnsi" w:cstheme="minorHAnsi"/>
          <w:color w:val="000000" w:themeColor="text1"/>
          <w:sz w:val="20"/>
          <w:szCs w:val="20"/>
        </w:rPr>
        <w:t xml:space="preserve">Lesson Theme 4.7: </w:t>
      </w:r>
      <w:proofErr w:type="spellStart"/>
      <w:r w:rsidRPr="005D0D63">
        <w:rPr>
          <w:rFonts w:asciiTheme="minorHAnsi" w:hAnsiTheme="minorHAnsi" w:cstheme="minorHAnsi"/>
          <w:color w:val="000000" w:themeColor="text1"/>
          <w:sz w:val="20"/>
          <w:szCs w:val="20"/>
        </w:rPr>
        <w:t>L’Hospitals</w:t>
      </w:r>
      <w:proofErr w:type="spellEnd"/>
      <w:r w:rsidRPr="005D0D63">
        <w:rPr>
          <w:rFonts w:asciiTheme="minorHAnsi" w:hAnsiTheme="minorHAnsi" w:cstheme="minorHAnsi"/>
          <w:color w:val="000000" w:themeColor="text1"/>
          <w:sz w:val="20"/>
          <w:szCs w:val="20"/>
        </w:rPr>
        <w:t xml:space="preserve"> Rule, Growth &amp; Dominance</w:t>
      </w:r>
    </w:p>
    <w:p w14:paraId="0BB41A3A" w14:textId="77777777" w:rsidR="004F7797" w:rsidRPr="00F073EA" w:rsidRDefault="004F7797" w:rsidP="004F7797">
      <w:pPr>
        <w:rPr>
          <w:rFonts w:asciiTheme="minorHAnsi" w:hAnsiTheme="minorHAnsi" w:cstheme="minorHAnsi"/>
          <w:sz w:val="20"/>
          <w:szCs w:val="20"/>
        </w:rPr>
      </w:pPr>
    </w:p>
    <w:p w14:paraId="175EDA85" w14:textId="149C0149" w:rsidR="004F7797" w:rsidRPr="00F073EA" w:rsidRDefault="004F7797" w:rsidP="004F7797">
      <w:pPr>
        <w:rPr>
          <w:rFonts w:asciiTheme="minorHAnsi" w:hAnsiTheme="minorHAnsi" w:cstheme="minorHAnsi"/>
          <w:b/>
          <w:bCs/>
          <w:sz w:val="20"/>
          <w:szCs w:val="20"/>
        </w:rPr>
      </w:pPr>
      <w:r w:rsidRPr="00F073EA">
        <w:rPr>
          <w:rFonts w:asciiTheme="minorHAnsi" w:hAnsiTheme="minorHAnsi" w:cstheme="minorHAnsi"/>
          <w:b/>
          <w:bCs/>
          <w:sz w:val="20"/>
          <w:szCs w:val="20"/>
          <w:highlight w:val="yellow"/>
        </w:rPr>
        <w:t>Unit Specific Accommodations and Modifications</w:t>
      </w:r>
    </w:p>
    <w:p w14:paraId="3FEA1527" w14:textId="123A4586" w:rsidR="00726D81" w:rsidRPr="00F073EA" w:rsidRDefault="00726D81" w:rsidP="004F7797">
      <w:pPr>
        <w:rPr>
          <w:rFonts w:asciiTheme="minorHAnsi" w:hAnsiTheme="minorHAnsi" w:cstheme="minorHAnsi"/>
          <w:b/>
          <w:bCs/>
          <w:sz w:val="20"/>
          <w:szCs w:val="20"/>
        </w:rPr>
      </w:pPr>
    </w:p>
    <w:p w14:paraId="166F6547" w14:textId="50AFDB1B" w:rsidR="00726D81" w:rsidRPr="00F073EA" w:rsidRDefault="00C263DC" w:rsidP="0060422C">
      <w:pPr>
        <w:widowControl w:val="0"/>
        <w:numPr>
          <w:ilvl w:val="0"/>
          <w:numId w:val="11"/>
        </w:numPr>
        <w:jc w:val="both"/>
        <w:rPr>
          <w:rFonts w:asciiTheme="minorHAnsi" w:hAnsiTheme="minorHAnsi" w:cstheme="minorHAnsi"/>
          <w:sz w:val="20"/>
          <w:szCs w:val="20"/>
        </w:rPr>
      </w:pPr>
      <w:r>
        <w:rPr>
          <w:rFonts w:asciiTheme="minorHAnsi" w:hAnsiTheme="minorHAnsi" w:cstheme="minorHAnsi"/>
          <w:sz w:val="20"/>
          <w:szCs w:val="20"/>
        </w:rPr>
        <w:t>Explain that some</w:t>
      </w:r>
      <w:r w:rsidR="00726D81" w:rsidRPr="00F073EA">
        <w:rPr>
          <w:rFonts w:asciiTheme="minorHAnsi" w:hAnsiTheme="minorHAnsi" w:cstheme="minorHAnsi"/>
          <w:sz w:val="20"/>
          <w:szCs w:val="20"/>
        </w:rPr>
        <w:t xml:space="preserve"> calculators may connect the two branches of a function such as </w:t>
      </w:r>
      <m:oMath>
        <m:r>
          <w:rPr>
            <w:rFonts w:ascii="Cambria Math" w:hAnsi="Cambria Math" w:cstheme="minorHAnsi"/>
            <w:sz w:val="20"/>
            <w:szCs w:val="20"/>
          </w:rPr>
          <m:t>f(x)=1/x</m:t>
        </m:r>
      </m:oMath>
      <w:r w:rsidR="00726D81" w:rsidRPr="00F073EA">
        <w:rPr>
          <w:rFonts w:asciiTheme="minorHAnsi" w:hAnsiTheme="minorHAnsi" w:cstheme="minorHAnsi"/>
          <w:sz w:val="20"/>
          <w:szCs w:val="20"/>
        </w:rPr>
        <w:t xml:space="preserve"> suggesting the function is continuous for the domain even though there is a discontinuity at </w:t>
      </w:r>
      <m:oMath>
        <m:r>
          <w:rPr>
            <w:rFonts w:ascii="Cambria Math" w:hAnsi="Cambria Math" w:cstheme="minorHAnsi"/>
            <w:sz w:val="20"/>
            <w:szCs w:val="20"/>
          </w:rPr>
          <m:t>x=0</m:t>
        </m:r>
      </m:oMath>
      <w:r w:rsidR="00726D81" w:rsidRPr="00F073EA">
        <w:rPr>
          <w:rFonts w:asciiTheme="minorHAnsi" w:hAnsiTheme="minorHAnsi" w:cstheme="minorHAnsi"/>
          <w:sz w:val="20"/>
          <w:szCs w:val="20"/>
        </w:rPr>
        <w:t>.</w:t>
      </w:r>
    </w:p>
    <w:p w14:paraId="4A8D1E72" w14:textId="5B6D8DA3" w:rsidR="00726D81" w:rsidRPr="00F073EA" w:rsidRDefault="00726D81" w:rsidP="0060422C">
      <w:pPr>
        <w:widowControl w:val="0"/>
        <w:numPr>
          <w:ilvl w:val="0"/>
          <w:numId w:val="11"/>
        </w:numPr>
        <w:jc w:val="both"/>
        <w:rPr>
          <w:rFonts w:asciiTheme="minorHAnsi" w:hAnsiTheme="minorHAnsi" w:cstheme="minorHAnsi"/>
          <w:sz w:val="20"/>
          <w:szCs w:val="20"/>
        </w:rPr>
      </w:pPr>
      <w:r w:rsidRPr="00F073EA">
        <w:rPr>
          <w:rFonts w:asciiTheme="minorHAnsi" w:hAnsiTheme="minorHAnsi" w:cstheme="minorHAnsi"/>
          <w:sz w:val="20"/>
          <w:szCs w:val="20"/>
        </w:rPr>
        <w:t>Students may have difficulty dealing with the indeterminant form</w:t>
      </w:r>
      <w:r w:rsidR="005D0D63">
        <w:rPr>
          <w:rFonts w:asciiTheme="minorHAnsi" w:hAnsiTheme="minorHAnsi" w:cstheme="minorHAnsi"/>
          <w:sz w:val="20"/>
          <w:szCs w:val="20"/>
        </w:rPr>
        <w:t xml:space="preserve"> so use</w:t>
      </w:r>
      <w:r w:rsidRPr="00F073EA">
        <w:rPr>
          <w:rFonts w:asciiTheme="minorHAnsi" w:hAnsiTheme="minorHAnsi" w:cstheme="minorHAnsi"/>
          <w:sz w:val="20"/>
          <w:szCs w:val="20"/>
        </w:rPr>
        <w:t xml:space="preserve"> </w:t>
      </w:r>
      <w:proofErr w:type="spellStart"/>
      <w:r w:rsidRPr="00F073EA">
        <w:rPr>
          <w:rFonts w:asciiTheme="minorHAnsi" w:hAnsiTheme="minorHAnsi" w:cstheme="minorHAnsi"/>
          <w:sz w:val="20"/>
          <w:szCs w:val="20"/>
        </w:rPr>
        <w:t>L’Hopital</w:t>
      </w:r>
      <w:r w:rsidR="007B07F1">
        <w:rPr>
          <w:rFonts w:asciiTheme="minorHAnsi" w:hAnsiTheme="minorHAnsi" w:cstheme="minorHAnsi"/>
          <w:sz w:val="20"/>
          <w:szCs w:val="20"/>
        </w:rPr>
        <w:t>’</w:t>
      </w:r>
      <w:r w:rsidRPr="00F073EA">
        <w:rPr>
          <w:rFonts w:asciiTheme="minorHAnsi" w:hAnsiTheme="minorHAnsi" w:cstheme="minorHAnsi"/>
          <w:sz w:val="20"/>
          <w:szCs w:val="20"/>
        </w:rPr>
        <w:t>s</w:t>
      </w:r>
      <w:proofErr w:type="spellEnd"/>
      <w:r w:rsidRPr="00F073EA">
        <w:rPr>
          <w:rFonts w:asciiTheme="minorHAnsi" w:hAnsiTheme="minorHAnsi" w:cstheme="minorHAnsi"/>
          <w:sz w:val="20"/>
          <w:szCs w:val="20"/>
        </w:rPr>
        <w:t xml:space="preserve"> Rule </w:t>
      </w:r>
      <w:r w:rsidR="005D0D63">
        <w:rPr>
          <w:rFonts w:asciiTheme="minorHAnsi" w:hAnsiTheme="minorHAnsi" w:cstheme="minorHAnsi"/>
          <w:sz w:val="20"/>
          <w:szCs w:val="20"/>
        </w:rPr>
        <w:t>to</w:t>
      </w:r>
      <w:r w:rsidRPr="00F073EA">
        <w:rPr>
          <w:rFonts w:asciiTheme="minorHAnsi" w:hAnsiTheme="minorHAnsi" w:cstheme="minorHAnsi"/>
          <w:sz w:val="20"/>
          <w:szCs w:val="20"/>
        </w:rPr>
        <w:t xml:space="preserve"> deal with evaluating these limits is covered in chapter </w:t>
      </w:r>
      <w:r w:rsidR="005D0D63">
        <w:rPr>
          <w:rFonts w:asciiTheme="minorHAnsi" w:hAnsiTheme="minorHAnsi" w:cstheme="minorHAnsi"/>
          <w:sz w:val="20"/>
          <w:szCs w:val="20"/>
        </w:rPr>
        <w:t>4.</w:t>
      </w:r>
    </w:p>
    <w:p w14:paraId="22D5EA76" w14:textId="0D50B255" w:rsidR="00726D81" w:rsidRPr="00F073EA" w:rsidRDefault="00726D81" w:rsidP="0060422C">
      <w:pPr>
        <w:widowControl w:val="0"/>
        <w:numPr>
          <w:ilvl w:val="0"/>
          <w:numId w:val="11"/>
        </w:numPr>
        <w:jc w:val="both"/>
        <w:rPr>
          <w:rFonts w:asciiTheme="minorHAnsi" w:hAnsiTheme="minorHAnsi" w:cstheme="minorHAnsi"/>
          <w:sz w:val="20"/>
          <w:szCs w:val="20"/>
        </w:rPr>
      </w:pPr>
      <w:r w:rsidRPr="00F073EA">
        <w:rPr>
          <w:rFonts w:asciiTheme="minorHAnsi" w:hAnsiTheme="minorHAnsi" w:cstheme="minorHAnsi"/>
          <w:sz w:val="20"/>
          <w:szCs w:val="20"/>
        </w:rPr>
        <w:t>Students may have trouble with continuity at an interior point versus an endpoint</w:t>
      </w:r>
      <w:r w:rsidR="005D0D63">
        <w:rPr>
          <w:rFonts w:asciiTheme="minorHAnsi" w:hAnsiTheme="minorHAnsi" w:cstheme="minorHAnsi"/>
          <w:sz w:val="20"/>
          <w:szCs w:val="20"/>
        </w:rPr>
        <w:t>.</w:t>
      </w:r>
    </w:p>
    <w:p w14:paraId="2CF1E3AE" w14:textId="24D85CF9" w:rsidR="004F7797" w:rsidRDefault="00726D81" w:rsidP="0060422C">
      <w:pPr>
        <w:widowControl w:val="0"/>
        <w:numPr>
          <w:ilvl w:val="0"/>
          <w:numId w:val="11"/>
        </w:numPr>
        <w:jc w:val="both"/>
        <w:rPr>
          <w:rFonts w:asciiTheme="minorHAnsi" w:hAnsiTheme="minorHAnsi" w:cstheme="minorHAnsi"/>
          <w:sz w:val="20"/>
          <w:szCs w:val="20"/>
        </w:rPr>
      </w:pPr>
      <w:r w:rsidRPr="00F073EA">
        <w:rPr>
          <w:rFonts w:asciiTheme="minorHAnsi" w:hAnsiTheme="minorHAnsi" w:cstheme="minorHAnsi"/>
          <w:sz w:val="20"/>
          <w:szCs w:val="20"/>
        </w:rPr>
        <w:t>Students are prone to calculation errors when calculating the slope of a curve. Encourage students to find their own mistakes so they will be less likely to repeat these errors in the future</w:t>
      </w:r>
      <w:r w:rsidR="005D0D63">
        <w:rPr>
          <w:rFonts w:asciiTheme="minorHAnsi" w:hAnsiTheme="minorHAnsi" w:cstheme="minorHAnsi"/>
          <w:sz w:val="20"/>
          <w:szCs w:val="20"/>
        </w:rPr>
        <w:t>.</w:t>
      </w:r>
    </w:p>
    <w:p w14:paraId="0C124F9A" w14:textId="77777777" w:rsidR="00406273" w:rsidRPr="00954068" w:rsidRDefault="00406273" w:rsidP="004F7797">
      <w:pPr>
        <w:rPr>
          <w:rFonts w:cstheme="minorHAnsi"/>
          <w:sz w:val="20"/>
          <w:szCs w:val="20"/>
        </w:rPr>
      </w:pPr>
    </w:p>
    <w:tbl>
      <w:tblPr>
        <w:tblStyle w:val="TableGrid"/>
        <w:tblW w:w="10790" w:type="dxa"/>
        <w:tblInd w:w="-5" w:type="dxa"/>
        <w:shd w:val="clear" w:color="auto" w:fill="000000"/>
        <w:tblLook w:val="04A0" w:firstRow="1" w:lastRow="0" w:firstColumn="1" w:lastColumn="0" w:noHBand="0" w:noVBand="1"/>
      </w:tblPr>
      <w:tblGrid>
        <w:gridCol w:w="10790"/>
      </w:tblGrid>
      <w:tr w:rsidR="004F7797" w:rsidRPr="00954068" w14:paraId="33182BFB" w14:textId="77777777" w:rsidTr="00B0162F">
        <w:tc>
          <w:tcPr>
            <w:tcW w:w="10790" w:type="dxa"/>
            <w:shd w:val="clear" w:color="auto" w:fill="000000"/>
            <w:tcMar>
              <w:top w:w="144" w:type="dxa"/>
              <w:left w:w="144" w:type="dxa"/>
              <w:bottom w:w="144" w:type="dxa"/>
              <w:right w:w="144" w:type="dxa"/>
            </w:tcMar>
          </w:tcPr>
          <w:p w14:paraId="7F27C0B0" w14:textId="77777777" w:rsidR="004F7797" w:rsidRPr="00954068" w:rsidRDefault="004F7797" w:rsidP="00B0162F">
            <w:pPr>
              <w:jc w:val="center"/>
              <w:rPr>
                <w:rFonts w:cstheme="minorHAnsi"/>
                <w:b/>
                <w:bCs/>
                <w:sz w:val="20"/>
                <w:szCs w:val="20"/>
              </w:rPr>
            </w:pPr>
            <w:r w:rsidRPr="00954068">
              <w:rPr>
                <w:rFonts w:cstheme="minorHAnsi"/>
                <w:b/>
                <w:bCs/>
                <w:sz w:val="20"/>
                <w:szCs w:val="20"/>
              </w:rPr>
              <w:t>Additional Materials</w:t>
            </w:r>
          </w:p>
        </w:tc>
      </w:tr>
    </w:tbl>
    <w:p w14:paraId="415C0264" w14:textId="77777777" w:rsidR="004F7797" w:rsidRPr="00954068" w:rsidRDefault="004F7797" w:rsidP="004F7797">
      <w:pPr>
        <w:rPr>
          <w:rFonts w:cstheme="minorHAnsi"/>
          <w:sz w:val="20"/>
          <w:szCs w:val="20"/>
        </w:rPr>
      </w:pPr>
    </w:p>
    <w:p w14:paraId="0F4F6DF9" w14:textId="77777777" w:rsidR="005933E6" w:rsidRPr="00F073EA" w:rsidRDefault="005933E6" w:rsidP="005933E6">
      <w:pPr>
        <w:rPr>
          <w:rFonts w:asciiTheme="minorHAnsi" w:hAnsiTheme="minorHAnsi" w:cstheme="minorHAnsi"/>
          <w:b/>
          <w:bCs/>
          <w:sz w:val="20"/>
          <w:szCs w:val="20"/>
          <w:u w:val="single"/>
        </w:rPr>
      </w:pPr>
      <w:r w:rsidRPr="00F073EA">
        <w:rPr>
          <w:rFonts w:asciiTheme="minorHAnsi" w:hAnsiTheme="minorHAnsi" w:cstheme="minorHAnsi"/>
          <w:b/>
          <w:bCs/>
          <w:sz w:val="20"/>
          <w:szCs w:val="20"/>
          <w:highlight w:val="yellow"/>
          <w:u w:val="single"/>
        </w:rPr>
        <w:t>Digital Tools/Resources:</w:t>
      </w:r>
      <w:r w:rsidRPr="00F073EA">
        <w:rPr>
          <w:rFonts w:asciiTheme="minorHAnsi" w:hAnsiTheme="minorHAnsi" w:cstheme="minorHAnsi"/>
          <w:b/>
          <w:bCs/>
          <w:sz w:val="20"/>
          <w:szCs w:val="20"/>
          <w:u w:val="single"/>
        </w:rPr>
        <w:t xml:space="preserve"> </w:t>
      </w:r>
    </w:p>
    <w:p w14:paraId="2FBEC87C" w14:textId="2C2371BB" w:rsidR="00FE3631" w:rsidRPr="0052172C" w:rsidRDefault="00FE3631" w:rsidP="00FE3631">
      <w:pPr>
        <w:rPr>
          <w:rFonts w:asciiTheme="minorHAnsi" w:hAnsiTheme="minorHAnsi" w:cstheme="minorHAnsi"/>
          <w:sz w:val="20"/>
          <w:szCs w:val="20"/>
        </w:rPr>
      </w:pPr>
      <w:r w:rsidRPr="0052172C">
        <w:rPr>
          <w:rFonts w:asciiTheme="minorHAnsi" w:hAnsiTheme="minorHAnsi" w:cstheme="minorHAnsi"/>
          <w:sz w:val="20"/>
          <w:szCs w:val="20"/>
        </w:rPr>
        <w:t>TI-84 Plus Graphing Calculator provided to each student</w:t>
      </w:r>
      <w:r w:rsidR="00D011C4" w:rsidRPr="0052172C">
        <w:rPr>
          <w:rFonts w:asciiTheme="minorHAnsi" w:hAnsiTheme="minorHAnsi" w:cstheme="minorHAnsi"/>
          <w:sz w:val="20"/>
          <w:szCs w:val="20"/>
        </w:rPr>
        <w:t xml:space="preserve"> by the district</w:t>
      </w:r>
    </w:p>
    <w:p w14:paraId="632ABF70" w14:textId="36B7A767" w:rsidR="005933E6" w:rsidRPr="0052172C" w:rsidRDefault="005933E6" w:rsidP="005933E6">
      <w:pPr>
        <w:rPr>
          <w:rFonts w:asciiTheme="minorHAnsi" w:hAnsiTheme="minorHAnsi" w:cstheme="minorHAnsi"/>
          <w:sz w:val="20"/>
          <w:szCs w:val="20"/>
        </w:rPr>
      </w:pPr>
      <w:r w:rsidRPr="0052172C">
        <w:rPr>
          <w:rFonts w:asciiTheme="minorHAnsi" w:hAnsiTheme="minorHAnsi" w:cstheme="minorHAnsi"/>
          <w:sz w:val="20"/>
          <w:szCs w:val="20"/>
        </w:rPr>
        <w:t>Wiley course resources on Canvas</w:t>
      </w:r>
    </w:p>
    <w:p w14:paraId="79FF07EC" w14:textId="77777777" w:rsidR="005933E6" w:rsidRPr="0052172C" w:rsidRDefault="005933E6" w:rsidP="005933E6">
      <w:pPr>
        <w:widowControl w:val="0"/>
        <w:jc w:val="both"/>
        <w:rPr>
          <w:rFonts w:asciiTheme="minorHAnsi" w:hAnsiTheme="minorHAnsi" w:cstheme="minorHAnsi"/>
          <w:sz w:val="20"/>
          <w:szCs w:val="20"/>
        </w:rPr>
      </w:pPr>
      <w:r w:rsidRPr="0052172C">
        <w:rPr>
          <w:rFonts w:asciiTheme="minorHAnsi" w:hAnsiTheme="minorHAnsi" w:cstheme="minorHAnsi"/>
          <w:sz w:val="20"/>
          <w:szCs w:val="20"/>
        </w:rPr>
        <w:t>http://apcentral.collegeboard.com</w:t>
      </w:r>
    </w:p>
    <w:p w14:paraId="71AACB85" w14:textId="77777777" w:rsidR="005933E6" w:rsidRPr="0052172C" w:rsidRDefault="005933E6" w:rsidP="005933E6">
      <w:pPr>
        <w:rPr>
          <w:rFonts w:asciiTheme="minorHAnsi" w:hAnsiTheme="minorHAnsi" w:cstheme="minorHAnsi"/>
          <w:sz w:val="20"/>
          <w:szCs w:val="20"/>
        </w:rPr>
      </w:pPr>
      <w:r w:rsidRPr="0052172C">
        <w:rPr>
          <w:rFonts w:asciiTheme="minorHAnsi" w:hAnsiTheme="minorHAnsi" w:cstheme="minorHAnsi"/>
          <w:sz w:val="20"/>
          <w:szCs w:val="20"/>
        </w:rPr>
        <w:t>Edmentum Exact Path</w:t>
      </w:r>
    </w:p>
    <w:p w14:paraId="404E9578" w14:textId="77777777" w:rsidR="005933E6" w:rsidRPr="00F073EA" w:rsidRDefault="005933E6" w:rsidP="005933E6">
      <w:pPr>
        <w:rPr>
          <w:rFonts w:asciiTheme="minorHAnsi" w:hAnsiTheme="minorHAnsi" w:cstheme="minorHAnsi"/>
          <w:sz w:val="20"/>
          <w:szCs w:val="20"/>
        </w:rPr>
      </w:pPr>
    </w:p>
    <w:p w14:paraId="32ABF424" w14:textId="2EA1F074" w:rsidR="005933E6" w:rsidRPr="00F073EA" w:rsidRDefault="005933E6" w:rsidP="005933E6">
      <w:pPr>
        <w:rPr>
          <w:rFonts w:asciiTheme="minorHAnsi" w:hAnsiTheme="minorHAnsi" w:cstheme="minorHAnsi"/>
          <w:b/>
          <w:bCs/>
          <w:sz w:val="20"/>
          <w:szCs w:val="20"/>
          <w:u w:val="single"/>
        </w:rPr>
      </w:pPr>
      <w:r w:rsidRPr="00F073EA">
        <w:rPr>
          <w:rFonts w:asciiTheme="minorHAnsi" w:hAnsiTheme="minorHAnsi" w:cstheme="minorHAnsi"/>
          <w:b/>
          <w:bCs/>
          <w:sz w:val="20"/>
          <w:szCs w:val="20"/>
          <w:highlight w:val="yellow"/>
          <w:u w:val="single"/>
        </w:rPr>
        <w:t>Additional Primary &amp; Secondary Resources:</w:t>
      </w:r>
    </w:p>
    <w:p w14:paraId="09C1C9E5" w14:textId="77777777" w:rsidR="005933E6" w:rsidRPr="00FE3631" w:rsidRDefault="005933E6" w:rsidP="005933E6">
      <w:pPr>
        <w:rPr>
          <w:rFonts w:asciiTheme="minorHAnsi" w:hAnsiTheme="minorHAnsi" w:cstheme="minorHAnsi"/>
          <w:sz w:val="20"/>
          <w:szCs w:val="20"/>
        </w:rPr>
      </w:pPr>
      <w:r w:rsidRPr="00FE3631">
        <w:rPr>
          <w:rFonts w:asciiTheme="minorHAnsi" w:hAnsiTheme="minorHAnsi" w:cstheme="minorHAnsi"/>
          <w:sz w:val="20"/>
          <w:szCs w:val="20"/>
        </w:rPr>
        <w:t>Multiple Choice &amp; Free-Response questions in preparation for the AP Calculus (AB) Examination</w:t>
      </w:r>
    </w:p>
    <w:p w14:paraId="6A6B0E3C" w14:textId="77777777" w:rsidR="005933E6" w:rsidRPr="00FE3631" w:rsidRDefault="005933E6" w:rsidP="005933E6">
      <w:pPr>
        <w:rPr>
          <w:rFonts w:asciiTheme="minorHAnsi" w:hAnsiTheme="minorHAnsi" w:cstheme="minorHAnsi"/>
          <w:sz w:val="20"/>
          <w:szCs w:val="20"/>
        </w:rPr>
      </w:pPr>
      <w:r w:rsidRPr="00FE3631">
        <w:rPr>
          <w:rFonts w:asciiTheme="minorHAnsi" w:hAnsiTheme="minorHAnsi" w:cstheme="minorHAnsi"/>
          <w:sz w:val="20"/>
          <w:szCs w:val="20"/>
        </w:rPr>
        <w:t xml:space="preserve">LPS Adopted Textbooks and Programs </w:t>
      </w:r>
    </w:p>
    <w:p w14:paraId="280E0EE8" w14:textId="77777777" w:rsidR="005933E6" w:rsidRPr="00FE3631" w:rsidRDefault="005933E6" w:rsidP="005933E6">
      <w:pPr>
        <w:numPr>
          <w:ilvl w:val="0"/>
          <w:numId w:val="1"/>
        </w:numPr>
        <w:ind w:hanging="210"/>
        <w:rPr>
          <w:rFonts w:asciiTheme="minorHAnsi" w:hAnsiTheme="minorHAnsi" w:cstheme="minorHAnsi"/>
          <w:sz w:val="20"/>
          <w:szCs w:val="20"/>
        </w:rPr>
      </w:pPr>
      <w:r w:rsidRPr="00FE3631">
        <w:rPr>
          <w:rFonts w:asciiTheme="minorHAnsi" w:hAnsiTheme="minorHAnsi" w:cstheme="minorHAnsi"/>
          <w:sz w:val="20"/>
          <w:szCs w:val="20"/>
        </w:rPr>
        <w:t xml:space="preserve">Wiley: Calculus – AP Edition </w:t>
      </w:r>
      <w:r w:rsidRPr="00FE3631">
        <w:rPr>
          <w:rFonts w:asciiTheme="minorHAnsi" w:hAnsiTheme="minorHAnsi" w:cstheme="minorHAnsi"/>
          <w:color w:val="FFFFFF" w:themeColor="background1"/>
          <w:sz w:val="20"/>
          <w:szCs w:val="20"/>
          <w:highlight w:val="blue"/>
        </w:rPr>
        <w:t>CR1</w:t>
      </w:r>
    </w:p>
    <w:p w14:paraId="6B2E1AA3" w14:textId="188071BC" w:rsidR="005A2D1F" w:rsidRPr="00FE3631" w:rsidRDefault="005933E6" w:rsidP="00EE5D95">
      <w:pPr>
        <w:numPr>
          <w:ilvl w:val="0"/>
          <w:numId w:val="1"/>
        </w:numPr>
        <w:ind w:hanging="210"/>
        <w:rPr>
          <w:rFonts w:asciiTheme="minorHAnsi" w:hAnsiTheme="minorHAnsi" w:cstheme="minorHAnsi"/>
          <w:sz w:val="20"/>
          <w:szCs w:val="20"/>
        </w:rPr>
      </w:pPr>
      <w:r w:rsidRPr="00FE3631">
        <w:rPr>
          <w:rFonts w:asciiTheme="minorHAnsi" w:hAnsiTheme="minorHAnsi" w:cstheme="minorHAnsi"/>
          <w:sz w:val="20"/>
          <w:szCs w:val="20"/>
        </w:rPr>
        <w:t xml:space="preserve">Cengage: Calculus – Early Transcendental Functions </w:t>
      </w:r>
      <w:r w:rsidRPr="00FE3631">
        <w:rPr>
          <w:rFonts w:asciiTheme="minorHAnsi" w:hAnsiTheme="minorHAnsi" w:cstheme="minorHAnsi"/>
          <w:color w:val="FFFFFF" w:themeColor="background1"/>
          <w:sz w:val="20"/>
          <w:szCs w:val="20"/>
          <w:highlight w:val="blue"/>
        </w:rPr>
        <w:t>CR1</w:t>
      </w:r>
    </w:p>
    <w:tbl>
      <w:tblPr>
        <w:tblStyle w:val="TableGrid"/>
        <w:tblpPr w:leftFromText="180" w:rightFromText="180" w:vertAnchor="text" w:horzAnchor="margin" w:tblpY="-99"/>
        <w:tblW w:w="10790" w:type="dxa"/>
        <w:tblLook w:val="04A0" w:firstRow="1" w:lastRow="0" w:firstColumn="1" w:lastColumn="0" w:noHBand="0" w:noVBand="1"/>
      </w:tblPr>
      <w:tblGrid>
        <w:gridCol w:w="10790"/>
      </w:tblGrid>
      <w:tr w:rsidR="0052172C" w:rsidRPr="00954068" w14:paraId="66D9E782" w14:textId="77777777" w:rsidTr="0052172C">
        <w:tc>
          <w:tcPr>
            <w:tcW w:w="10790" w:type="dxa"/>
            <w:shd w:val="clear" w:color="auto" w:fill="E36C0A"/>
            <w:tcMar>
              <w:top w:w="144" w:type="dxa"/>
              <w:left w:w="144" w:type="dxa"/>
              <w:bottom w:w="144" w:type="dxa"/>
              <w:right w:w="144" w:type="dxa"/>
            </w:tcMar>
          </w:tcPr>
          <w:p w14:paraId="4922765B" w14:textId="77777777" w:rsidR="0052172C" w:rsidRDefault="0052172C" w:rsidP="0052172C">
            <w:pPr>
              <w:jc w:val="center"/>
              <w:rPr>
                <w:rFonts w:cstheme="minorHAnsi"/>
                <w:b/>
                <w:bCs/>
                <w:sz w:val="20"/>
                <w:szCs w:val="20"/>
              </w:rPr>
            </w:pPr>
            <w:r w:rsidRPr="00954068">
              <w:rPr>
                <w:rFonts w:cstheme="minorHAnsi"/>
                <w:b/>
                <w:bCs/>
                <w:sz w:val="20"/>
                <w:szCs w:val="20"/>
              </w:rPr>
              <w:lastRenderedPageBreak/>
              <w:t xml:space="preserve">Unit # </w:t>
            </w:r>
            <w:r>
              <w:rPr>
                <w:rFonts w:cstheme="minorHAnsi"/>
                <w:b/>
                <w:bCs/>
                <w:sz w:val="20"/>
                <w:szCs w:val="20"/>
              </w:rPr>
              <w:t>2</w:t>
            </w:r>
          </w:p>
          <w:p w14:paraId="4A234B2A" w14:textId="77777777" w:rsidR="0052172C" w:rsidRDefault="0052172C" w:rsidP="0052172C">
            <w:pPr>
              <w:jc w:val="center"/>
              <w:rPr>
                <w:rFonts w:cstheme="minorHAnsi"/>
                <w:b/>
                <w:bCs/>
                <w:sz w:val="20"/>
                <w:szCs w:val="20"/>
              </w:rPr>
            </w:pPr>
            <w:r>
              <w:rPr>
                <w:rFonts w:cstheme="minorHAnsi"/>
                <w:b/>
                <w:bCs/>
                <w:sz w:val="20"/>
                <w:szCs w:val="20"/>
              </w:rPr>
              <w:t>18 Days</w:t>
            </w:r>
          </w:p>
          <w:p w14:paraId="47075663" w14:textId="77777777" w:rsidR="0052172C" w:rsidRPr="00F97837" w:rsidRDefault="0052172C" w:rsidP="0052172C">
            <w:pPr>
              <w:jc w:val="center"/>
              <w:rPr>
                <w:rFonts w:cstheme="minorHAnsi"/>
                <w:b/>
                <w:bCs/>
                <w:sz w:val="20"/>
                <w:szCs w:val="20"/>
              </w:rPr>
            </w:pPr>
            <w:r>
              <w:rPr>
                <w:rFonts w:ascii="Tahoma" w:hAnsi="Tahoma" w:cs="Tahoma"/>
                <w:b/>
                <w:noProof/>
                <w:sz w:val="20"/>
                <w:szCs w:val="20"/>
              </w:rPr>
              <w:t>Differentiation: Definition &amp; Fundamental Properties</w:t>
            </w:r>
          </w:p>
          <w:p w14:paraId="7F89DC6B" w14:textId="77777777" w:rsidR="0052172C" w:rsidRPr="00AF1D80" w:rsidRDefault="0052172C" w:rsidP="0052172C">
            <w:pPr>
              <w:jc w:val="center"/>
              <w:rPr>
                <w:rFonts w:cstheme="minorHAnsi"/>
                <w:b/>
                <w:bCs/>
                <w:sz w:val="20"/>
                <w:szCs w:val="20"/>
              </w:rPr>
            </w:pPr>
            <w:r>
              <w:rPr>
                <w:rFonts w:cstheme="minorHAnsi"/>
                <w:b/>
                <w:bCs/>
                <w:sz w:val="20"/>
                <w:szCs w:val="20"/>
              </w:rPr>
              <w:t>(Weight on Exam 10-12%)</w:t>
            </w:r>
          </w:p>
        </w:tc>
      </w:tr>
      <w:tr w:rsidR="0052172C" w:rsidRPr="00954068" w14:paraId="414EE153" w14:textId="77777777" w:rsidTr="0052172C">
        <w:tc>
          <w:tcPr>
            <w:tcW w:w="10790" w:type="dxa"/>
            <w:shd w:val="clear" w:color="auto" w:fill="000000"/>
            <w:tcMar>
              <w:top w:w="144" w:type="dxa"/>
              <w:left w:w="144" w:type="dxa"/>
              <w:bottom w:w="144" w:type="dxa"/>
              <w:right w:w="144" w:type="dxa"/>
            </w:tcMar>
          </w:tcPr>
          <w:p w14:paraId="50936322" w14:textId="77777777" w:rsidR="0052172C" w:rsidRPr="00954068" w:rsidRDefault="0052172C" w:rsidP="0052172C">
            <w:pPr>
              <w:jc w:val="center"/>
              <w:rPr>
                <w:rFonts w:cstheme="minorHAnsi"/>
                <w:b/>
                <w:bCs/>
                <w:sz w:val="20"/>
                <w:szCs w:val="20"/>
              </w:rPr>
            </w:pPr>
            <w:r w:rsidRPr="00954068">
              <w:rPr>
                <w:rFonts w:cstheme="minorHAnsi"/>
                <w:b/>
                <w:bCs/>
                <w:sz w:val="20"/>
                <w:szCs w:val="20"/>
              </w:rPr>
              <w:t>Overview</w:t>
            </w:r>
          </w:p>
        </w:tc>
      </w:tr>
    </w:tbl>
    <w:p w14:paraId="0421E96E" w14:textId="77777777" w:rsidR="000D1668" w:rsidRPr="0052172C" w:rsidRDefault="000D1668" w:rsidP="00914F52">
      <w:pPr>
        <w:rPr>
          <w:rFonts w:cstheme="minorHAnsi"/>
          <w:sz w:val="8"/>
          <w:szCs w:val="8"/>
        </w:rPr>
      </w:pPr>
    </w:p>
    <w:tbl>
      <w:tblPr>
        <w:tblStyle w:val="TableGrid"/>
        <w:tblW w:w="10790" w:type="dxa"/>
        <w:tblInd w:w="-5" w:type="dxa"/>
        <w:shd w:val="clear" w:color="auto" w:fill="000000"/>
        <w:tblLook w:val="04A0" w:firstRow="1" w:lastRow="0" w:firstColumn="1" w:lastColumn="0" w:noHBand="0" w:noVBand="1"/>
      </w:tblPr>
      <w:tblGrid>
        <w:gridCol w:w="10790"/>
      </w:tblGrid>
      <w:tr w:rsidR="000E47BE" w:rsidRPr="00954068" w14:paraId="04B640B4" w14:textId="77777777" w:rsidTr="00D44305">
        <w:tc>
          <w:tcPr>
            <w:tcW w:w="10790" w:type="dxa"/>
            <w:shd w:val="clear" w:color="auto" w:fill="000000"/>
            <w:tcMar>
              <w:top w:w="144" w:type="dxa"/>
              <w:left w:w="144" w:type="dxa"/>
              <w:bottom w:w="144" w:type="dxa"/>
              <w:right w:w="144" w:type="dxa"/>
            </w:tcMar>
          </w:tcPr>
          <w:p w14:paraId="08F0BF6D" w14:textId="3B60FC6E" w:rsidR="004C1EFC" w:rsidRPr="00954068" w:rsidRDefault="004C1EFC" w:rsidP="00914F52">
            <w:pPr>
              <w:jc w:val="center"/>
              <w:rPr>
                <w:rFonts w:cstheme="minorHAnsi"/>
                <w:b/>
                <w:bCs/>
                <w:sz w:val="20"/>
                <w:szCs w:val="20"/>
              </w:rPr>
            </w:pPr>
            <w:r w:rsidRPr="00954068">
              <w:rPr>
                <w:rFonts w:cstheme="minorHAnsi"/>
                <w:b/>
                <w:bCs/>
                <w:sz w:val="20"/>
                <w:szCs w:val="20"/>
              </w:rPr>
              <w:t>STAGE 1</w:t>
            </w:r>
          </w:p>
          <w:p w14:paraId="16EC5CF1" w14:textId="77777777" w:rsidR="004C1EFC" w:rsidRPr="00954068" w:rsidRDefault="004C1EFC" w:rsidP="00914F52">
            <w:pPr>
              <w:jc w:val="center"/>
              <w:rPr>
                <w:rFonts w:cstheme="minorHAnsi"/>
                <w:sz w:val="20"/>
                <w:szCs w:val="20"/>
              </w:rPr>
            </w:pPr>
            <w:r w:rsidRPr="00954068">
              <w:rPr>
                <w:rFonts w:cstheme="minorHAnsi"/>
                <w:b/>
                <w:bCs/>
                <w:sz w:val="20"/>
                <w:szCs w:val="20"/>
              </w:rPr>
              <w:t>Desired Results</w:t>
            </w:r>
          </w:p>
        </w:tc>
      </w:tr>
    </w:tbl>
    <w:p w14:paraId="2B8E702D" w14:textId="52CDEB96" w:rsidR="004C1EFC" w:rsidRPr="00954068" w:rsidRDefault="004C1EFC" w:rsidP="00914F52">
      <w:pPr>
        <w:rPr>
          <w:rFonts w:cstheme="minorHAnsi"/>
          <w:sz w:val="20"/>
          <w:szCs w:val="20"/>
        </w:rPr>
      </w:pPr>
    </w:p>
    <w:p w14:paraId="5BFB6007" w14:textId="557D1EDC" w:rsidR="00F97837" w:rsidRPr="00F073EA" w:rsidRDefault="00F97837" w:rsidP="00914F52">
      <w:pPr>
        <w:rPr>
          <w:rFonts w:asciiTheme="minorHAnsi" w:hAnsiTheme="minorHAnsi" w:cstheme="minorHAnsi"/>
          <w:b/>
          <w:bCs/>
          <w:sz w:val="20"/>
          <w:szCs w:val="20"/>
          <w:highlight w:val="yellow"/>
        </w:rPr>
      </w:pPr>
      <w:r w:rsidRPr="00F073EA">
        <w:rPr>
          <w:rFonts w:asciiTheme="minorHAnsi" w:hAnsiTheme="minorHAnsi" w:cstheme="minorHAnsi"/>
          <w:b/>
          <w:bCs/>
          <w:sz w:val="20"/>
          <w:szCs w:val="20"/>
          <w:highlight w:val="yellow"/>
        </w:rPr>
        <w:t>Unit Overview</w:t>
      </w:r>
    </w:p>
    <w:p w14:paraId="3BA7CAC2" w14:textId="77777777" w:rsidR="00EE5D95" w:rsidRDefault="004F7797" w:rsidP="00EE5D95">
      <w:pPr>
        <w:spacing w:after="360"/>
        <w:rPr>
          <w:rFonts w:asciiTheme="minorHAnsi" w:hAnsiTheme="minorHAnsi" w:cstheme="minorHAnsi"/>
          <w:color w:val="000000" w:themeColor="text1"/>
          <w:sz w:val="20"/>
          <w:szCs w:val="20"/>
        </w:rPr>
      </w:pPr>
      <w:r w:rsidRPr="004F7797">
        <w:rPr>
          <w:rFonts w:asciiTheme="minorHAnsi" w:hAnsiTheme="minorHAnsi" w:cstheme="minorHAnsi"/>
          <w:color w:val="505050"/>
          <w:sz w:val="20"/>
          <w:szCs w:val="20"/>
        </w:rPr>
        <w:br/>
      </w:r>
      <w:r w:rsidRPr="004F7797">
        <w:rPr>
          <w:rFonts w:asciiTheme="minorHAnsi" w:hAnsiTheme="minorHAnsi" w:cstheme="minorHAnsi"/>
          <w:color w:val="000000" w:themeColor="text1"/>
          <w:sz w:val="20"/>
          <w:szCs w:val="20"/>
        </w:rPr>
        <w:t>You’ll apply limits to define the derivative, become skillful at determining derivatives, and continue to develop mathematical</w:t>
      </w:r>
      <w:r w:rsidRPr="00F073EA">
        <w:rPr>
          <w:rFonts w:asciiTheme="minorHAnsi" w:hAnsiTheme="minorHAnsi" w:cstheme="minorHAnsi"/>
          <w:color w:val="000000" w:themeColor="text1"/>
          <w:sz w:val="20"/>
          <w:szCs w:val="20"/>
        </w:rPr>
        <w:t xml:space="preserve"> r</w:t>
      </w:r>
      <w:r w:rsidRPr="004F7797">
        <w:rPr>
          <w:rFonts w:asciiTheme="minorHAnsi" w:hAnsiTheme="minorHAnsi" w:cstheme="minorHAnsi"/>
          <w:color w:val="000000" w:themeColor="text1"/>
          <w:sz w:val="20"/>
          <w:szCs w:val="20"/>
        </w:rPr>
        <w:t>easoning skills.</w:t>
      </w:r>
      <w:r w:rsidR="00F42F14" w:rsidRPr="00F073EA">
        <w:rPr>
          <w:rFonts w:asciiTheme="minorHAnsi" w:hAnsiTheme="minorHAnsi" w:cstheme="minorHAnsi"/>
          <w:color w:val="000000" w:themeColor="text1"/>
          <w:sz w:val="20"/>
          <w:szCs w:val="20"/>
        </w:rPr>
        <w:t xml:space="preserve">  </w:t>
      </w:r>
      <w:r w:rsidRPr="004F7797">
        <w:rPr>
          <w:rFonts w:asciiTheme="minorHAnsi" w:hAnsiTheme="minorHAnsi" w:cstheme="minorHAnsi"/>
          <w:color w:val="000000" w:themeColor="text1"/>
          <w:sz w:val="20"/>
          <w:szCs w:val="20"/>
        </w:rPr>
        <w:t>Topics include</w:t>
      </w:r>
      <w:r w:rsidR="00F42F14" w:rsidRPr="00F073EA">
        <w:rPr>
          <w:rFonts w:asciiTheme="minorHAnsi" w:hAnsiTheme="minorHAnsi" w:cstheme="minorHAnsi"/>
          <w:color w:val="000000" w:themeColor="text1"/>
          <w:sz w:val="20"/>
          <w:szCs w:val="20"/>
        </w:rPr>
        <w:t xml:space="preserve"> d</w:t>
      </w:r>
      <w:r w:rsidRPr="004F7797">
        <w:rPr>
          <w:rFonts w:asciiTheme="minorHAnsi" w:hAnsiTheme="minorHAnsi" w:cstheme="minorHAnsi"/>
          <w:color w:val="000000" w:themeColor="text1"/>
          <w:sz w:val="20"/>
          <w:szCs w:val="20"/>
        </w:rPr>
        <w:t>efining the derivative of a function at a point and as a function</w:t>
      </w:r>
      <w:r w:rsidR="00F42F14" w:rsidRPr="00F073EA">
        <w:rPr>
          <w:rFonts w:asciiTheme="minorHAnsi" w:hAnsiTheme="minorHAnsi" w:cstheme="minorHAnsi"/>
          <w:color w:val="000000" w:themeColor="text1"/>
          <w:sz w:val="20"/>
          <w:szCs w:val="20"/>
        </w:rPr>
        <w:t>, c</w:t>
      </w:r>
      <w:r w:rsidRPr="004F7797">
        <w:rPr>
          <w:rFonts w:asciiTheme="minorHAnsi" w:hAnsiTheme="minorHAnsi" w:cstheme="minorHAnsi"/>
          <w:color w:val="000000" w:themeColor="text1"/>
          <w:sz w:val="20"/>
          <w:szCs w:val="20"/>
        </w:rPr>
        <w:t>onnecting differentiability and continuity</w:t>
      </w:r>
      <w:r w:rsidR="00F42F14" w:rsidRPr="00F073EA">
        <w:rPr>
          <w:rFonts w:asciiTheme="minorHAnsi" w:hAnsiTheme="minorHAnsi" w:cstheme="minorHAnsi"/>
          <w:color w:val="000000" w:themeColor="text1"/>
          <w:sz w:val="20"/>
          <w:szCs w:val="20"/>
        </w:rPr>
        <w:t>, d</w:t>
      </w:r>
      <w:r w:rsidRPr="004F7797">
        <w:rPr>
          <w:rFonts w:asciiTheme="minorHAnsi" w:hAnsiTheme="minorHAnsi" w:cstheme="minorHAnsi"/>
          <w:color w:val="000000" w:themeColor="text1"/>
          <w:sz w:val="20"/>
          <w:szCs w:val="20"/>
        </w:rPr>
        <w:t>etermining derivatives for elementary functions</w:t>
      </w:r>
      <w:r w:rsidR="00F42F14" w:rsidRPr="00F073EA">
        <w:rPr>
          <w:rFonts w:asciiTheme="minorHAnsi" w:hAnsiTheme="minorHAnsi" w:cstheme="minorHAnsi"/>
          <w:color w:val="000000" w:themeColor="text1"/>
          <w:sz w:val="20"/>
          <w:szCs w:val="20"/>
        </w:rPr>
        <w:t xml:space="preserve"> &amp; a</w:t>
      </w:r>
      <w:r w:rsidRPr="004F7797">
        <w:rPr>
          <w:rFonts w:asciiTheme="minorHAnsi" w:hAnsiTheme="minorHAnsi" w:cstheme="minorHAnsi"/>
          <w:color w:val="000000" w:themeColor="text1"/>
          <w:sz w:val="20"/>
          <w:szCs w:val="20"/>
        </w:rPr>
        <w:t>pplying differentiation rules</w:t>
      </w:r>
      <w:r w:rsidR="00F42F14" w:rsidRPr="00F073EA">
        <w:rPr>
          <w:rFonts w:asciiTheme="minorHAnsi" w:hAnsiTheme="minorHAnsi" w:cstheme="minorHAnsi"/>
          <w:color w:val="000000" w:themeColor="text1"/>
          <w:sz w:val="20"/>
          <w:szCs w:val="20"/>
        </w:rPr>
        <w:t xml:space="preserve">. </w:t>
      </w:r>
      <w:r w:rsidR="00BB7DF5" w:rsidRPr="00F073EA">
        <w:rPr>
          <w:rFonts w:asciiTheme="minorHAnsi" w:hAnsiTheme="minorHAnsi" w:cstheme="minorHAnsi"/>
          <w:color w:val="FFFFFF" w:themeColor="background1"/>
          <w:sz w:val="20"/>
          <w:szCs w:val="20"/>
          <w:highlight w:val="blue"/>
        </w:rPr>
        <w:t>CR2</w:t>
      </w:r>
      <w:r w:rsidR="00BB7DF5" w:rsidRPr="00F073EA">
        <w:rPr>
          <w:rFonts w:asciiTheme="minorHAnsi" w:hAnsiTheme="minorHAnsi" w:cstheme="minorHAnsi"/>
          <w:color w:val="FFFFFF" w:themeColor="background1"/>
          <w:sz w:val="20"/>
          <w:szCs w:val="20"/>
        </w:rPr>
        <w:t xml:space="preserve"> </w:t>
      </w:r>
      <w:r w:rsidR="00BB7DF5" w:rsidRPr="00F073EA">
        <w:rPr>
          <w:rFonts w:asciiTheme="minorHAnsi" w:hAnsiTheme="minorHAnsi" w:cstheme="minorHAnsi"/>
          <w:color w:val="FFFFFF" w:themeColor="background1"/>
          <w:sz w:val="20"/>
          <w:szCs w:val="20"/>
          <w:highlight w:val="blue"/>
        </w:rPr>
        <w:t>CR3</w:t>
      </w:r>
      <w:r w:rsidR="00BB7DF5" w:rsidRPr="00F073EA">
        <w:rPr>
          <w:rFonts w:asciiTheme="minorHAnsi" w:hAnsiTheme="minorHAnsi" w:cstheme="minorHAnsi"/>
          <w:color w:val="FFFFFF" w:themeColor="background1"/>
          <w:sz w:val="20"/>
          <w:szCs w:val="20"/>
        </w:rPr>
        <w:t xml:space="preserve"> </w:t>
      </w:r>
      <w:r w:rsidR="00BB7DF5" w:rsidRPr="00F073EA">
        <w:rPr>
          <w:rFonts w:asciiTheme="minorHAnsi" w:hAnsiTheme="minorHAnsi" w:cstheme="minorHAnsi"/>
          <w:color w:val="FFFFFF" w:themeColor="background1"/>
          <w:sz w:val="20"/>
          <w:szCs w:val="20"/>
          <w:highlight w:val="blue"/>
        </w:rPr>
        <w:t>CR4</w:t>
      </w:r>
      <w:r w:rsidR="00BB7DF5" w:rsidRPr="00F073EA">
        <w:rPr>
          <w:rFonts w:asciiTheme="minorHAnsi" w:hAnsiTheme="minorHAnsi" w:cstheme="minorHAnsi"/>
          <w:color w:val="FFFFFF" w:themeColor="background1"/>
          <w:sz w:val="20"/>
          <w:szCs w:val="20"/>
        </w:rPr>
        <w:t xml:space="preserve"> </w:t>
      </w:r>
      <w:r w:rsidR="00BB7DF5" w:rsidRPr="00F073EA">
        <w:rPr>
          <w:rFonts w:asciiTheme="minorHAnsi" w:hAnsiTheme="minorHAnsi" w:cstheme="minorHAnsi"/>
          <w:color w:val="FFFFFF" w:themeColor="background1"/>
          <w:sz w:val="20"/>
          <w:szCs w:val="20"/>
          <w:highlight w:val="blue"/>
        </w:rPr>
        <w:t>CR5</w:t>
      </w:r>
      <w:r w:rsidR="00BB7DF5" w:rsidRPr="00F073EA">
        <w:rPr>
          <w:rFonts w:asciiTheme="minorHAnsi" w:hAnsiTheme="minorHAnsi" w:cstheme="minorHAnsi"/>
          <w:color w:val="FFFFFF" w:themeColor="background1"/>
          <w:sz w:val="20"/>
          <w:szCs w:val="20"/>
        </w:rPr>
        <w:t xml:space="preserve"> </w:t>
      </w:r>
      <w:r w:rsidR="00BB7DF5" w:rsidRPr="00F073EA">
        <w:rPr>
          <w:rFonts w:asciiTheme="minorHAnsi" w:hAnsiTheme="minorHAnsi" w:cstheme="minorHAnsi"/>
          <w:color w:val="FFFFFF" w:themeColor="background1"/>
          <w:sz w:val="20"/>
          <w:szCs w:val="20"/>
          <w:highlight w:val="blue"/>
        </w:rPr>
        <w:t>CR6</w:t>
      </w:r>
      <w:r w:rsidR="00BB7DF5" w:rsidRPr="00F073EA">
        <w:rPr>
          <w:rFonts w:asciiTheme="minorHAnsi" w:hAnsiTheme="minorHAnsi" w:cstheme="minorHAnsi"/>
          <w:color w:val="FFFFFF" w:themeColor="background1"/>
          <w:sz w:val="20"/>
          <w:szCs w:val="20"/>
        </w:rPr>
        <w:t xml:space="preserve"> </w:t>
      </w:r>
    </w:p>
    <w:p w14:paraId="209DF741" w14:textId="2F1A5223" w:rsidR="007756F4" w:rsidRPr="0093399D" w:rsidRDefault="006B3EBD" w:rsidP="00EE5D95">
      <w:pPr>
        <w:spacing w:after="360"/>
        <w:rPr>
          <w:rFonts w:asciiTheme="minorHAnsi" w:hAnsiTheme="minorHAnsi" w:cstheme="minorHAnsi"/>
          <w:color w:val="000000" w:themeColor="text1"/>
          <w:sz w:val="20"/>
          <w:szCs w:val="20"/>
        </w:rPr>
      </w:pPr>
      <w:r w:rsidRPr="00F073EA">
        <w:rPr>
          <w:rFonts w:asciiTheme="minorHAnsi" w:hAnsiTheme="minorHAnsi" w:cstheme="minorHAnsi"/>
          <w:b/>
          <w:bCs/>
          <w:sz w:val="20"/>
          <w:szCs w:val="20"/>
          <w:highlight w:val="yellow"/>
        </w:rPr>
        <w:t>Big</w:t>
      </w:r>
      <w:r w:rsidR="00083D55" w:rsidRPr="00F073EA">
        <w:rPr>
          <w:rFonts w:asciiTheme="minorHAnsi" w:hAnsiTheme="minorHAnsi" w:cstheme="minorHAnsi"/>
          <w:b/>
          <w:bCs/>
          <w:sz w:val="20"/>
          <w:szCs w:val="20"/>
          <w:highlight w:val="yellow"/>
        </w:rPr>
        <w:t xml:space="preserve"> Ideas</w:t>
      </w:r>
    </w:p>
    <w:p w14:paraId="620DC994" w14:textId="77777777" w:rsidR="0093399D" w:rsidRDefault="00083D55" w:rsidP="0093399D">
      <w:pPr>
        <w:rPr>
          <w:rFonts w:asciiTheme="minorHAnsi" w:hAnsiTheme="minorHAnsi" w:cstheme="minorHAnsi"/>
          <w:sz w:val="20"/>
          <w:szCs w:val="20"/>
        </w:rPr>
      </w:pPr>
      <w:r w:rsidRPr="00F073EA">
        <w:rPr>
          <w:rFonts w:asciiTheme="minorHAnsi" w:hAnsiTheme="minorHAnsi" w:cstheme="minorHAnsi"/>
          <w:sz w:val="20"/>
          <w:szCs w:val="20"/>
        </w:rPr>
        <w:t xml:space="preserve">Big Idea </w:t>
      </w:r>
      <w:proofErr w:type="gramStart"/>
      <w:r w:rsidRPr="00F073EA">
        <w:rPr>
          <w:rFonts w:asciiTheme="minorHAnsi" w:hAnsiTheme="minorHAnsi" w:cstheme="minorHAnsi"/>
          <w:sz w:val="20"/>
          <w:szCs w:val="20"/>
        </w:rPr>
        <w:t>1 :</w:t>
      </w:r>
      <w:proofErr w:type="gramEnd"/>
      <w:r w:rsidRPr="00F073EA">
        <w:rPr>
          <w:rFonts w:asciiTheme="minorHAnsi" w:hAnsiTheme="minorHAnsi" w:cstheme="minorHAnsi"/>
          <w:sz w:val="20"/>
          <w:szCs w:val="20"/>
        </w:rPr>
        <w:t xml:space="preserve"> Change (CHA)</w:t>
      </w:r>
      <w:r w:rsidR="00BB7DF5" w:rsidRPr="00F073EA">
        <w:rPr>
          <w:rFonts w:asciiTheme="minorHAnsi" w:hAnsiTheme="minorHAnsi" w:cstheme="minorHAnsi"/>
          <w:sz w:val="20"/>
          <w:szCs w:val="20"/>
        </w:rPr>
        <w:t xml:space="preserve"> </w:t>
      </w:r>
      <w:r w:rsidR="00BB7DF5" w:rsidRPr="00F073EA">
        <w:rPr>
          <w:rFonts w:asciiTheme="minorHAnsi" w:hAnsiTheme="minorHAnsi" w:cstheme="minorHAnsi"/>
          <w:color w:val="FFFFFF" w:themeColor="background1"/>
          <w:sz w:val="20"/>
          <w:szCs w:val="20"/>
          <w:highlight w:val="blue"/>
        </w:rPr>
        <w:t>CR2</w:t>
      </w:r>
      <w:r w:rsidR="00BB7DF5" w:rsidRPr="00F073EA">
        <w:rPr>
          <w:rFonts w:asciiTheme="minorHAnsi" w:hAnsiTheme="minorHAnsi" w:cstheme="minorHAnsi"/>
          <w:color w:val="FFFFFF" w:themeColor="background1"/>
          <w:sz w:val="20"/>
          <w:szCs w:val="20"/>
        </w:rPr>
        <w:t>2</w:t>
      </w:r>
    </w:p>
    <w:p w14:paraId="0C4202AD" w14:textId="0FF5C185" w:rsidR="00083D55" w:rsidRPr="00F073EA" w:rsidRDefault="00083D55" w:rsidP="0093399D">
      <w:pPr>
        <w:rPr>
          <w:rFonts w:asciiTheme="minorHAnsi" w:hAnsiTheme="minorHAnsi" w:cstheme="minorHAnsi"/>
          <w:sz w:val="20"/>
          <w:szCs w:val="20"/>
        </w:rPr>
      </w:pPr>
      <w:r w:rsidRPr="00F073EA">
        <w:rPr>
          <w:rFonts w:asciiTheme="minorHAnsi" w:hAnsiTheme="minorHAnsi" w:cstheme="minorHAnsi"/>
          <w:sz w:val="20"/>
          <w:szCs w:val="20"/>
        </w:rPr>
        <w:t xml:space="preserve">Big Idea </w:t>
      </w:r>
      <w:proofErr w:type="gramStart"/>
      <w:r w:rsidRPr="00F073EA">
        <w:rPr>
          <w:rFonts w:asciiTheme="minorHAnsi" w:hAnsiTheme="minorHAnsi" w:cstheme="minorHAnsi"/>
          <w:sz w:val="20"/>
          <w:szCs w:val="20"/>
        </w:rPr>
        <w:t>2 :</w:t>
      </w:r>
      <w:proofErr w:type="gramEnd"/>
      <w:r w:rsidRPr="00F073EA">
        <w:rPr>
          <w:rFonts w:asciiTheme="minorHAnsi" w:hAnsiTheme="minorHAnsi" w:cstheme="minorHAnsi"/>
          <w:sz w:val="20"/>
          <w:szCs w:val="20"/>
        </w:rPr>
        <w:t xml:space="preserve"> Limits (LIM)</w:t>
      </w:r>
      <w:r w:rsidR="00BB7DF5" w:rsidRPr="00F073EA">
        <w:rPr>
          <w:rFonts w:asciiTheme="minorHAnsi" w:hAnsiTheme="minorHAnsi" w:cstheme="minorHAnsi"/>
          <w:sz w:val="20"/>
          <w:szCs w:val="20"/>
        </w:rPr>
        <w:t xml:space="preserve"> </w:t>
      </w:r>
      <w:r w:rsidR="00BB7DF5" w:rsidRPr="00F073EA">
        <w:rPr>
          <w:rFonts w:asciiTheme="minorHAnsi" w:hAnsiTheme="minorHAnsi" w:cstheme="minorHAnsi"/>
          <w:color w:val="FFFFFF" w:themeColor="background1"/>
          <w:sz w:val="20"/>
          <w:szCs w:val="20"/>
          <w:highlight w:val="blue"/>
        </w:rPr>
        <w:t>CR2</w:t>
      </w:r>
    </w:p>
    <w:p w14:paraId="6F1FBD09" w14:textId="61B90A41" w:rsidR="00F97837" w:rsidRDefault="00083D55" w:rsidP="0093399D">
      <w:pPr>
        <w:rPr>
          <w:rFonts w:asciiTheme="minorHAnsi" w:hAnsiTheme="minorHAnsi" w:cstheme="minorHAnsi"/>
          <w:color w:val="FFFFFF" w:themeColor="background1"/>
          <w:sz w:val="20"/>
          <w:szCs w:val="20"/>
        </w:rPr>
      </w:pPr>
      <w:r w:rsidRPr="00F073EA">
        <w:rPr>
          <w:rFonts w:asciiTheme="minorHAnsi" w:hAnsiTheme="minorHAnsi" w:cstheme="minorHAnsi"/>
          <w:sz w:val="20"/>
          <w:szCs w:val="20"/>
        </w:rPr>
        <w:t>Big Idea 3. Analysis of Functions</w:t>
      </w:r>
      <w:r w:rsidR="00CD67CC" w:rsidRPr="00F073EA">
        <w:rPr>
          <w:rFonts w:asciiTheme="minorHAnsi" w:hAnsiTheme="minorHAnsi" w:cstheme="minorHAnsi"/>
          <w:sz w:val="20"/>
          <w:szCs w:val="20"/>
        </w:rPr>
        <w:t xml:space="preserve"> (FUN)</w:t>
      </w:r>
      <w:r w:rsidR="00BB7DF5" w:rsidRPr="00F073EA">
        <w:rPr>
          <w:rFonts w:asciiTheme="minorHAnsi" w:hAnsiTheme="minorHAnsi" w:cstheme="minorHAnsi"/>
          <w:sz w:val="20"/>
          <w:szCs w:val="20"/>
        </w:rPr>
        <w:t xml:space="preserve"> </w:t>
      </w:r>
      <w:r w:rsidR="00BB7DF5" w:rsidRPr="00F073EA">
        <w:rPr>
          <w:rFonts w:asciiTheme="minorHAnsi" w:hAnsiTheme="minorHAnsi" w:cstheme="minorHAnsi"/>
          <w:color w:val="FFFFFF" w:themeColor="background1"/>
          <w:sz w:val="20"/>
          <w:szCs w:val="20"/>
          <w:highlight w:val="blue"/>
        </w:rPr>
        <w:t>CR2</w:t>
      </w:r>
    </w:p>
    <w:p w14:paraId="12CB4DFC" w14:textId="77777777" w:rsidR="0093399D" w:rsidRPr="0093399D" w:rsidRDefault="0093399D" w:rsidP="0093399D">
      <w:pPr>
        <w:rPr>
          <w:rFonts w:asciiTheme="minorHAnsi" w:hAnsiTheme="minorHAnsi" w:cstheme="minorHAnsi"/>
          <w:sz w:val="20"/>
          <w:szCs w:val="20"/>
        </w:rPr>
      </w:pPr>
    </w:p>
    <w:p w14:paraId="15684BFC" w14:textId="6A8BC610" w:rsidR="004C1EFC" w:rsidRPr="00F073EA" w:rsidRDefault="004C1EFC" w:rsidP="0093399D">
      <w:pPr>
        <w:contextualSpacing/>
        <w:rPr>
          <w:rFonts w:asciiTheme="minorHAnsi" w:hAnsiTheme="minorHAnsi" w:cstheme="minorHAnsi"/>
          <w:b/>
          <w:bCs/>
          <w:sz w:val="20"/>
          <w:szCs w:val="20"/>
        </w:rPr>
      </w:pPr>
      <w:r w:rsidRPr="00F073EA">
        <w:rPr>
          <w:rFonts w:asciiTheme="minorHAnsi" w:hAnsiTheme="minorHAnsi" w:cstheme="minorHAnsi"/>
          <w:b/>
          <w:bCs/>
          <w:sz w:val="20"/>
          <w:szCs w:val="20"/>
          <w:highlight w:val="yellow"/>
        </w:rPr>
        <w:t>Essential Questions…</w:t>
      </w:r>
      <w:r w:rsidRPr="00F073EA">
        <w:rPr>
          <w:rFonts w:asciiTheme="minorHAnsi" w:hAnsiTheme="minorHAnsi" w:cstheme="minorHAnsi"/>
          <w:b/>
          <w:bCs/>
          <w:sz w:val="20"/>
          <w:szCs w:val="20"/>
        </w:rPr>
        <w:t xml:space="preserve"> </w:t>
      </w:r>
      <w:r w:rsidR="008D2F40">
        <w:rPr>
          <w:rFonts w:asciiTheme="minorHAnsi" w:hAnsiTheme="minorHAnsi" w:cstheme="minorHAnsi"/>
          <w:b/>
          <w:bCs/>
          <w:sz w:val="20"/>
          <w:szCs w:val="20"/>
        </w:rPr>
        <w:t xml:space="preserve"> </w:t>
      </w:r>
      <w:r w:rsidR="008D2F40" w:rsidRPr="00F073EA">
        <w:rPr>
          <w:rFonts w:asciiTheme="minorHAnsi" w:hAnsiTheme="minorHAnsi" w:cstheme="minorHAnsi"/>
          <w:color w:val="FFFFFF" w:themeColor="background1"/>
          <w:sz w:val="20"/>
          <w:szCs w:val="20"/>
          <w:highlight w:val="blue"/>
        </w:rPr>
        <w:t>CR3</w:t>
      </w:r>
      <w:r w:rsidR="008D2F40" w:rsidRPr="00F073EA">
        <w:rPr>
          <w:rFonts w:asciiTheme="minorHAnsi" w:hAnsiTheme="minorHAnsi" w:cstheme="minorHAnsi"/>
          <w:color w:val="FFFFFF" w:themeColor="background1"/>
          <w:sz w:val="20"/>
          <w:szCs w:val="20"/>
        </w:rPr>
        <w:t xml:space="preserve"> </w:t>
      </w:r>
      <w:r w:rsidR="008D2F40" w:rsidRPr="00F073EA">
        <w:rPr>
          <w:rFonts w:asciiTheme="minorHAnsi" w:hAnsiTheme="minorHAnsi" w:cstheme="minorHAnsi"/>
          <w:color w:val="FFFFFF" w:themeColor="background1"/>
          <w:sz w:val="20"/>
          <w:szCs w:val="20"/>
          <w:highlight w:val="blue"/>
        </w:rPr>
        <w:t>CR4</w:t>
      </w:r>
      <w:r w:rsidR="008D2F40" w:rsidRPr="00F073EA">
        <w:rPr>
          <w:rFonts w:asciiTheme="minorHAnsi" w:hAnsiTheme="minorHAnsi" w:cstheme="minorHAnsi"/>
          <w:color w:val="FFFFFF" w:themeColor="background1"/>
          <w:sz w:val="20"/>
          <w:szCs w:val="20"/>
        </w:rPr>
        <w:t xml:space="preserve"> </w:t>
      </w:r>
      <w:r w:rsidR="008D2F40" w:rsidRPr="00F073EA">
        <w:rPr>
          <w:rFonts w:asciiTheme="minorHAnsi" w:hAnsiTheme="minorHAnsi" w:cstheme="minorHAnsi"/>
          <w:color w:val="FFFFFF" w:themeColor="background1"/>
          <w:sz w:val="20"/>
          <w:szCs w:val="20"/>
          <w:highlight w:val="blue"/>
        </w:rPr>
        <w:t>CR5</w:t>
      </w:r>
      <w:r w:rsidR="008D2F40" w:rsidRPr="00F073EA">
        <w:rPr>
          <w:rFonts w:asciiTheme="minorHAnsi" w:hAnsiTheme="minorHAnsi" w:cstheme="minorHAnsi"/>
          <w:color w:val="FFFFFF" w:themeColor="background1"/>
          <w:sz w:val="20"/>
          <w:szCs w:val="20"/>
        </w:rPr>
        <w:t xml:space="preserve"> </w:t>
      </w:r>
      <w:r w:rsidR="008D2F40" w:rsidRPr="00F073EA">
        <w:rPr>
          <w:rFonts w:asciiTheme="minorHAnsi" w:hAnsiTheme="minorHAnsi" w:cstheme="minorHAnsi"/>
          <w:color w:val="FFFFFF" w:themeColor="background1"/>
          <w:sz w:val="20"/>
          <w:szCs w:val="20"/>
          <w:highlight w:val="blue"/>
        </w:rPr>
        <w:t>CR6</w:t>
      </w:r>
    </w:p>
    <w:p w14:paraId="63AC7DB6" w14:textId="77777777" w:rsidR="006B3EBD" w:rsidRPr="00F073EA" w:rsidRDefault="006B3EBD" w:rsidP="0093399D">
      <w:pPr>
        <w:contextualSpacing/>
        <w:rPr>
          <w:rFonts w:asciiTheme="minorHAnsi" w:hAnsiTheme="minorHAnsi" w:cstheme="minorHAnsi"/>
          <w:b/>
          <w:bCs/>
          <w:sz w:val="20"/>
          <w:szCs w:val="20"/>
        </w:rPr>
      </w:pPr>
    </w:p>
    <w:p w14:paraId="4D35F2CF" w14:textId="7E3C4E22" w:rsidR="00F97837" w:rsidRPr="00F073EA" w:rsidRDefault="005320F4" w:rsidP="0093399D">
      <w:pPr>
        <w:contextualSpacing/>
        <w:rPr>
          <w:rFonts w:asciiTheme="minorHAnsi" w:hAnsiTheme="minorHAnsi" w:cstheme="minorHAnsi"/>
          <w:sz w:val="20"/>
          <w:szCs w:val="20"/>
        </w:rPr>
      </w:pPr>
      <w:r w:rsidRPr="00F073EA">
        <w:rPr>
          <w:rFonts w:asciiTheme="minorHAnsi" w:hAnsiTheme="minorHAnsi" w:cstheme="minorHAnsi"/>
          <w:sz w:val="20"/>
          <w:szCs w:val="20"/>
        </w:rPr>
        <w:t>A.</w:t>
      </w:r>
      <w:r w:rsidR="00F97837" w:rsidRPr="00F073EA">
        <w:rPr>
          <w:rFonts w:asciiTheme="minorHAnsi" w:hAnsiTheme="minorHAnsi" w:cstheme="minorHAnsi"/>
          <w:sz w:val="20"/>
          <w:szCs w:val="20"/>
        </w:rPr>
        <w:t xml:space="preserve"> How does the concept of the derivative show how a function is changing?</w:t>
      </w:r>
    </w:p>
    <w:p w14:paraId="076FBB27" w14:textId="7611654C" w:rsidR="00F97837" w:rsidRPr="00F073EA" w:rsidRDefault="00F97837" w:rsidP="0093399D">
      <w:pPr>
        <w:contextualSpacing/>
        <w:rPr>
          <w:rFonts w:asciiTheme="minorHAnsi" w:hAnsiTheme="minorHAnsi" w:cstheme="minorHAnsi"/>
          <w:sz w:val="20"/>
          <w:szCs w:val="20"/>
        </w:rPr>
      </w:pPr>
      <w:r w:rsidRPr="00F073EA">
        <w:rPr>
          <w:rFonts w:asciiTheme="minorHAnsi" w:hAnsiTheme="minorHAnsi" w:cstheme="minorHAnsi"/>
          <w:sz w:val="20"/>
          <w:szCs w:val="20"/>
        </w:rPr>
        <w:t>B. How do you determine the rates of change at any instant by applying limits to knowledge about rates of change over intervals?</w:t>
      </w:r>
      <w:r w:rsidR="00BB7DF5" w:rsidRPr="00F073EA">
        <w:rPr>
          <w:rFonts w:asciiTheme="minorHAnsi" w:hAnsiTheme="minorHAnsi" w:cstheme="minorHAnsi"/>
          <w:sz w:val="20"/>
          <w:szCs w:val="20"/>
        </w:rPr>
        <w:t xml:space="preserve"> </w:t>
      </w:r>
    </w:p>
    <w:p w14:paraId="646B78B2" w14:textId="4B14F65E" w:rsidR="00F97837" w:rsidRPr="00F073EA" w:rsidRDefault="00F97837" w:rsidP="0093399D">
      <w:pPr>
        <w:contextualSpacing/>
        <w:rPr>
          <w:rFonts w:asciiTheme="minorHAnsi" w:hAnsiTheme="minorHAnsi" w:cstheme="minorHAnsi"/>
          <w:sz w:val="20"/>
          <w:szCs w:val="20"/>
        </w:rPr>
      </w:pPr>
      <w:r w:rsidRPr="00F073EA">
        <w:rPr>
          <w:rFonts w:asciiTheme="minorHAnsi" w:hAnsiTheme="minorHAnsi" w:cstheme="minorHAnsi"/>
          <w:sz w:val="20"/>
          <w:szCs w:val="20"/>
        </w:rPr>
        <w:t>C. How can you understand the behavior of the function using a derivative?</w:t>
      </w:r>
      <w:r w:rsidR="00BB7DF5" w:rsidRPr="00F073EA">
        <w:rPr>
          <w:rFonts w:asciiTheme="minorHAnsi" w:hAnsiTheme="minorHAnsi" w:cstheme="minorHAnsi"/>
          <w:color w:val="FFFFFF" w:themeColor="background1"/>
          <w:sz w:val="20"/>
          <w:szCs w:val="20"/>
          <w:highlight w:val="blue"/>
        </w:rPr>
        <w:t xml:space="preserve"> </w:t>
      </w:r>
    </w:p>
    <w:p w14:paraId="0A0220FB" w14:textId="6A8E7452" w:rsidR="00F97837" w:rsidRPr="00F073EA" w:rsidRDefault="00F97837" w:rsidP="0093399D">
      <w:pPr>
        <w:contextualSpacing/>
        <w:rPr>
          <w:rFonts w:asciiTheme="minorHAnsi" w:hAnsiTheme="minorHAnsi" w:cstheme="minorHAnsi"/>
          <w:sz w:val="20"/>
          <w:szCs w:val="20"/>
        </w:rPr>
      </w:pPr>
      <w:r w:rsidRPr="00F073EA">
        <w:rPr>
          <w:rFonts w:asciiTheme="minorHAnsi" w:hAnsiTheme="minorHAnsi" w:cstheme="minorHAnsi"/>
          <w:sz w:val="20"/>
          <w:szCs w:val="20"/>
        </w:rPr>
        <w:t>D. How do you determine the rates of change at any instant by applying limits to knowledge about rates of change over intervals.</w:t>
      </w:r>
      <w:r w:rsidR="00BB7DF5" w:rsidRPr="00F073EA">
        <w:rPr>
          <w:rFonts w:asciiTheme="minorHAnsi" w:hAnsiTheme="minorHAnsi" w:cstheme="minorHAnsi"/>
          <w:color w:val="FFFFFF" w:themeColor="background1"/>
          <w:sz w:val="20"/>
          <w:szCs w:val="20"/>
          <w:highlight w:val="blue"/>
        </w:rPr>
        <w:t xml:space="preserve"> </w:t>
      </w:r>
    </w:p>
    <w:p w14:paraId="2B8298B2" w14:textId="0F3A4FD2" w:rsidR="000E47BE" w:rsidRPr="00F073EA" w:rsidRDefault="00F97837" w:rsidP="008D2F40">
      <w:pPr>
        <w:contextualSpacing/>
        <w:rPr>
          <w:rFonts w:asciiTheme="minorHAnsi" w:hAnsiTheme="minorHAnsi" w:cstheme="minorHAnsi"/>
          <w:sz w:val="20"/>
          <w:szCs w:val="20"/>
        </w:rPr>
      </w:pPr>
      <w:r w:rsidRPr="00F073EA">
        <w:rPr>
          <w:rFonts w:asciiTheme="minorHAnsi" w:hAnsiTheme="minorHAnsi" w:cstheme="minorHAnsi"/>
          <w:sz w:val="20"/>
          <w:szCs w:val="20"/>
        </w:rPr>
        <w:t xml:space="preserve">E. When is it appropriate to apply derivative rules </w:t>
      </w:r>
      <w:proofErr w:type="gramStart"/>
      <w:r w:rsidRPr="00F073EA">
        <w:rPr>
          <w:rFonts w:asciiTheme="minorHAnsi" w:hAnsiTheme="minorHAnsi" w:cstheme="minorHAnsi"/>
          <w:sz w:val="20"/>
          <w:szCs w:val="20"/>
        </w:rPr>
        <w:t>in order to</w:t>
      </w:r>
      <w:proofErr w:type="gramEnd"/>
      <w:r w:rsidRPr="00F073EA">
        <w:rPr>
          <w:rFonts w:asciiTheme="minorHAnsi" w:hAnsiTheme="minorHAnsi" w:cstheme="minorHAnsi"/>
          <w:sz w:val="20"/>
          <w:szCs w:val="20"/>
        </w:rPr>
        <w:t xml:space="preserve"> simplify differentiation.</w:t>
      </w:r>
    </w:p>
    <w:p w14:paraId="030B8521" w14:textId="77777777" w:rsidR="00F97837" w:rsidRPr="00F073EA" w:rsidRDefault="00F97837" w:rsidP="0093399D">
      <w:pPr>
        <w:contextualSpacing/>
        <w:rPr>
          <w:rFonts w:asciiTheme="minorHAnsi" w:hAnsiTheme="minorHAnsi" w:cstheme="minorHAnsi"/>
          <w:b/>
          <w:bCs/>
          <w:sz w:val="20"/>
          <w:szCs w:val="20"/>
          <w:highlight w:val="yellow"/>
        </w:rPr>
      </w:pPr>
    </w:p>
    <w:p w14:paraId="79AD1AAF" w14:textId="33B53C25" w:rsidR="004C1EFC" w:rsidRPr="00F073EA" w:rsidRDefault="004C1EFC" w:rsidP="008D2F40">
      <w:pPr>
        <w:contextualSpacing/>
        <w:rPr>
          <w:rFonts w:asciiTheme="minorHAnsi" w:hAnsiTheme="minorHAnsi" w:cstheme="minorHAnsi"/>
          <w:b/>
          <w:bCs/>
          <w:sz w:val="20"/>
          <w:szCs w:val="20"/>
        </w:rPr>
      </w:pPr>
      <w:r w:rsidRPr="00F073EA">
        <w:rPr>
          <w:rFonts w:asciiTheme="minorHAnsi" w:hAnsiTheme="minorHAnsi" w:cstheme="minorHAnsi"/>
          <w:b/>
          <w:bCs/>
          <w:sz w:val="20"/>
          <w:szCs w:val="20"/>
          <w:highlight w:val="yellow"/>
        </w:rPr>
        <w:t>Enduring Understanding…</w:t>
      </w:r>
    </w:p>
    <w:p w14:paraId="4AD126CA" w14:textId="77777777" w:rsidR="006B3EBD" w:rsidRPr="00F073EA" w:rsidRDefault="006B3EBD" w:rsidP="008D2F40">
      <w:pPr>
        <w:contextualSpacing/>
        <w:rPr>
          <w:rFonts w:asciiTheme="minorHAnsi" w:hAnsiTheme="minorHAnsi" w:cstheme="minorHAnsi"/>
          <w:b/>
          <w:bCs/>
          <w:sz w:val="20"/>
          <w:szCs w:val="20"/>
        </w:rPr>
      </w:pPr>
    </w:p>
    <w:p w14:paraId="76527422" w14:textId="5F377420" w:rsidR="008D2F40" w:rsidRPr="00F073EA" w:rsidRDefault="00F97837" w:rsidP="008D2F40">
      <w:pPr>
        <w:contextualSpacing/>
        <w:rPr>
          <w:rFonts w:asciiTheme="minorHAnsi" w:hAnsiTheme="minorHAnsi" w:cstheme="minorHAnsi"/>
          <w:sz w:val="20"/>
          <w:szCs w:val="20"/>
        </w:rPr>
      </w:pPr>
      <w:r w:rsidRPr="00F073EA">
        <w:rPr>
          <w:rFonts w:asciiTheme="minorHAnsi" w:hAnsiTheme="minorHAnsi" w:cstheme="minorHAnsi"/>
          <w:sz w:val="20"/>
          <w:szCs w:val="20"/>
        </w:rPr>
        <w:t>How functions change gives key information about the function and related real</w:t>
      </w:r>
      <w:r w:rsidR="007B07F1">
        <w:rPr>
          <w:rFonts w:asciiTheme="minorHAnsi" w:hAnsiTheme="minorHAnsi" w:cstheme="minorHAnsi"/>
          <w:sz w:val="20"/>
          <w:szCs w:val="20"/>
        </w:rPr>
        <w:t>-</w:t>
      </w:r>
      <w:r w:rsidRPr="00F073EA">
        <w:rPr>
          <w:rFonts w:asciiTheme="minorHAnsi" w:hAnsiTheme="minorHAnsi" w:cstheme="minorHAnsi"/>
          <w:sz w:val="20"/>
          <w:szCs w:val="20"/>
        </w:rPr>
        <w:t>world phenomena.</w:t>
      </w:r>
    </w:p>
    <w:p w14:paraId="22DA91D4" w14:textId="53C42A3D" w:rsidR="00F97837" w:rsidRPr="00F073EA" w:rsidRDefault="00F97837" w:rsidP="008D2F40">
      <w:pPr>
        <w:contextualSpacing/>
        <w:rPr>
          <w:rFonts w:asciiTheme="minorHAnsi" w:hAnsiTheme="minorHAnsi" w:cstheme="minorHAnsi"/>
          <w:sz w:val="20"/>
          <w:szCs w:val="20"/>
        </w:rPr>
      </w:pPr>
      <w:r w:rsidRPr="00F073EA">
        <w:rPr>
          <w:rFonts w:asciiTheme="minorHAnsi" w:hAnsiTheme="minorHAnsi" w:cstheme="minorHAnsi"/>
          <w:sz w:val="20"/>
          <w:szCs w:val="20"/>
        </w:rPr>
        <w:t xml:space="preserve">EU 2.1: The derivative of a function is defined as the limit of a difference quotient and can be determined using a variety of strategies. </w:t>
      </w:r>
      <w:r w:rsidR="00BB7DF5" w:rsidRPr="00F073EA">
        <w:rPr>
          <w:rFonts w:asciiTheme="minorHAnsi" w:hAnsiTheme="minorHAnsi" w:cstheme="minorHAnsi"/>
          <w:sz w:val="20"/>
          <w:szCs w:val="20"/>
        </w:rPr>
        <w:t xml:space="preserve"> </w:t>
      </w:r>
      <w:r w:rsidR="00BB7DF5" w:rsidRPr="00F073EA">
        <w:rPr>
          <w:rFonts w:asciiTheme="minorHAnsi" w:hAnsiTheme="minorHAnsi" w:cstheme="minorHAnsi"/>
          <w:color w:val="FFFFFF" w:themeColor="background1"/>
          <w:sz w:val="20"/>
          <w:szCs w:val="20"/>
          <w:highlight w:val="blue"/>
        </w:rPr>
        <w:t>CR3</w:t>
      </w:r>
    </w:p>
    <w:p w14:paraId="361944AA" w14:textId="7BB80F65" w:rsidR="00F97837" w:rsidRPr="00F073EA" w:rsidRDefault="00F97837" w:rsidP="008D2F40">
      <w:pPr>
        <w:contextualSpacing/>
        <w:rPr>
          <w:rFonts w:asciiTheme="minorHAnsi" w:hAnsiTheme="minorHAnsi" w:cstheme="minorHAnsi"/>
          <w:sz w:val="20"/>
          <w:szCs w:val="20"/>
        </w:rPr>
      </w:pPr>
      <w:r w:rsidRPr="00F073EA">
        <w:rPr>
          <w:rFonts w:asciiTheme="minorHAnsi" w:hAnsiTheme="minorHAnsi" w:cstheme="minorHAnsi"/>
          <w:sz w:val="20"/>
          <w:szCs w:val="20"/>
        </w:rPr>
        <w:t xml:space="preserve">EU 2.2: A function’s derivative, which is itself a function, can be used to understand the behavior of the function. </w:t>
      </w:r>
      <w:r w:rsidR="00BB7DF5" w:rsidRPr="00F073EA">
        <w:rPr>
          <w:rFonts w:asciiTheme="minorHAnsi" w:hAnsiTheme="minorHAnsi" w:cstheme="minorHAnsi"/>
          <w:color w:val="FFFFFF" w:themeColor="background1"/>
          <w:sz w:val="20"/>
          <w:szCs w:val="20"/>
          <w:highlight w:val="blue"/>
        </w:rPr>
        <w:t>CR3</w:t>
      </w:r>
    </w:p>
    <w:p w14:paraId="01AF1553" w14:textId="5F338230" w:rsidR="00F97837" w:rsidRPr="00F073EA" w:rsidRDefault="00F97837" w:rsidP="008D2F40">
      <w:pPr>
        <w:contextualSpacing/>
        <w:rPr>
          <w:rFonts w:asciiTheme="minorHAnsi" w:hAnsiTheme="minorHAnsi" w:cstheme="minorHAnsi"/>
          <w:sz w:val="20"/>
          <w:szCs w:val="20"/>
        </w:rPr>
      </w:pPr>
      <w:r w:rsidRPr="00F073EA">
        <w:rPr>
          <w:rFonts w:asciiTheme="minorHAnsi" w:hAnsiTheme="minorHAnsi" w:cstheme="minorHAnsi"/>
          <w:sz w:val="20"/>
          <w:szCs w:val="20"/>
        </w:rPr>
        <w:t xml:space="preserve">EU 2.3: The derivative has multiple interpretations and applications including those that involve instantaneous rates of change. </w:t>
      </w:r>
      <w:r w:rsidR="00BB7DF5" w:rsidRPr="00F073EA">
        <w:rPr>
          <w:rFonts w:asciiTheme="minorHAnsi" w:hAnsiTheme="minorHAnsi" w:cstheme="minorHAnsi"/>
          <w:color w:val="FFFFFF" w:themeColor="background1"/>
          <w:sz w:val="20"/>
          <w:szCs w:val="20"/>
          <w:highlight w:val="blue"/>
        </w:rPr>
        <w:t>CR3</w:t>
      </w:r>
    </w:p>
    <w:p w14:paraId="6D0FAD10" w14:textId="2274C0CE" w:rsidR="00F97837" w:rsidRPr="00F073EA" w:rsidRDefault="004F7797" w:rsidP="008D2F40">
      <w:pPr>
        <w:contextualSpacing/>
        <w:rPr>
          <w:rFonts w:asciiTheme="minorHAnsi" w:hAnsiTheme="minorHAnsi" w:cstheme="minorHAnsi"/>
          <w:sz w:val="20"/>
          <w:szCs w:val="20"/>
        </w:rPr>
      </w:pPr>
      <w:r w:rsidRPr="00F073EA">
        <w:rPr>
          <w:rFonts w:asciiTheme="minorHAnsi" w:hAnsiTheme="minorHAnsi" w:cstheme="minorHAnsi"/>
          <w:sz w:val="20"/>
          <w:szCs w:val="20"/>
        </w:rPr>
        <w:softHyphen/>
      </w:r>
      <w:r w:rsidR="008D2F40">
        <w:rPr>
          <w:rFonts w:asciiTheme="minorHAnsi" w:hAnsiTheme="minorHAnsi" w:cstheme="minorHAnsi"/>
          <w:sz w:val="20"/>
          <w:szCs w:val="20"/>
        </w:rPr>
        <w:t>C</w:t>
      </w:r>
      <w:r w:rsidR="00F97837" w:rsidRPr="00F073EA">
        <w:rPr>
          <w:rFonts w:asciiTheme="minorHAnsi" w:hAnsiTheme="minorHAnsi" w:cstheme="minorHAnsi"/>
          <w:sz w:val="20"/>
          <w:szCs w:val="20"/>
        </w:rPr>
        <w:t>HA-</w:t>
      </w:r>
      <w:proofErr w:type="gramStart"/>
      <w:r w:rsidR="00F97837" w:rsidRPr="00F073EA">
        <w:rPr>
          <w:rFonts w:asciiTheme="minorHAnsi" w:hAnsiTheme="minorHAnsi" w:cstheme="minorHAnsi"/>
          <w:sz w:val="20"/>
          <w:szCs w:val="20"/>
        </w:rPr>
        <w:t>2 :</w:t>
      </w:r>
      <w:proofErr w:type="gramEnd"/>
      <w:r w:rsidR="00F97837" w:rsidRPr="00F073EA">
        <w:rPr>
          <w:rFonts w:asciiTheme="minorHAnsi" w:hAnsiTheme="minorHAnsi" w:cstheme="minorHAnsi"/>
          <w:sz w:val="20"/>
          <w:szCs w:val="20"/>
        </w:rPr>
        <w:t xml:space="preserve"> Derivatives allow us to determine the rates of change at any instant by applying limits to knowledge about rates of change over intervals.</w:t>
      </w:r>
      <w:r w:rsidR="00BB7DF5" w:rsidRPr="00F073EA">
        <w:rPr>
          <w:rFonts w:asciiTheme="minorHAnsi" w:hAnsiTheme="minorHAnsi" w:cstheme="minorHAnsi"/>
          <w:color w:val="FFFFFF" w:themeColor="background1"/>
          <w:sz w:val="20"/>
          <w:szCs w:val="20"/>
          <w:highlight w:val="blue"/>
        </w:rPr>
        <w:t xml:space="preserve"> CR3</w:t>
      </w:r>
    </w:p>
    <w:p w14:paraId="0D6F3607" w14:textId="72A38F9B" w:rsidR="00F97837" w:rsidRPr="00F073EA" w:rsidRDefault="00F97837" w:rsidP="008D2F40">
      <w:pPr>
        <w:contextualSpacing/>
        <w:rPr>
          <w:rFonts w:asciiTheme="minorHAnsi" w:hAnsiTheme="minorHAnsi" w:cstheme="minorHAnsi"/>
          <w:sz w:val="20"/>
          <w:szCs w:val="20"/>
        </w:rPr>
      </w:pPr>
      <w:r w:rsidRPr="00F073EA">
        <w:rPr>
          <w:rFonts w:asciiTheme="minorHAnsi" w:hAnsiTheme="minorHAnsi" w:cstheme="minorHAnsi"/>
          <w:sz w:val="20"/>
          <w:szCs w:val="20"/>
        </w:rPr>
        <w:t>FUN-</w:t>
      </w:r>
      <w:proofErr w:type="gramStart"/>
      <w:r w:rsidRPr="00F073EA">
        <w:rPr>
          <w:rFonts w:asciiTheme="minorHAnsi" w:hAnsiTheme="minorHAnsi" w:cstheme="minorHAnsi"/>
          <w:sz w:val="20"/>
          <w:szCs w:val="20"/>
        </w:rPr>
        <w:t>2 :</w:t>
      </w:r>
      <w:proofErr w:type="gramEnd"/>
      <w:r w:rsidRPr="00F073EA">
        <w:rPr>
          <w:rFonts w:asciiTheme="minorHAnsi" w:hAnsiTheme="minorHAnsi" w:cstheme="minorHAnsi"/>
          <w:sz w:val="20"/>
          <w:szCs w:val="20"/>
        </w:rPr>
        <w:t xml:space="preserve"> Recognizing that a function’s derivative may also be a function allows us to develop knowledge about the related behaviors of both.</w:t>
      </w:r>
      <w:r w:rsidR="00BB7DF5" w:rsidRPr="00F073EA">
        <w:rPr>
          <w:rFonts w:asciiTheme="minorHAnsi" w:hAnsiTheme="minorHAnsi" w:cstheme="minorHAnsi"/>
          <w:color w:val="FFFFFF" w:themeColor="background1"/>
          <w:sz w:val="20"/>
          <w:szCs w:val="20"/>
          <w:highlight w:val="blue"/>
        </w:rPr>
        <w:t xml:space="preserve"> CR3</w:t>
      </w:r>
    </w:p>
    <w:p w14:paraId="7E785DB7" w14:textId="53EC8B84" w:rsidR="00F97837" w:rsidRPr="00F073EA" w:rsidRDefault="00F97837" w:rsidP="008D2F40">
      <w:pPr>
        <w:contextualSpacing/>
        <w:rPr>
          <w:rFonts w:asciiTheme="minorHAnsi" w:hAnsiTheme="minorHAnsi" w:cstheme="minorHAnsi"/>
          <w:sz w:val="20"/>
          <w:szCs w:val="20"/>
        </w:rPr>
      </w:pPr>
      <w:r w:rsidRPr="00F073EA">
        <w:rPr>
          <w:rFonts w:asciiTheme="minorHAnsi" w:hAnsiTheme="minorHAnsi" w:cstheme="minorHAnsi"/>
          <w:sz w:val="20"/>
          <w:szCs w:val="20"/>
        </w:rPr>
        <w:t>FUN-</w:t>
      </w:r>
      <w:proofErr w:type="gramStart"/>
      <w:r w:rsidRPr="00F073EA">
        <w:rPr>
          <w:rFonts w:asciiTheme="minorHAnsi" w:hAnsiTheme="minorHAnsi" w:cstheme="minorHAnsi"/>
          <w:sz w:val="20"/>
          <w:szCs w:val="20"/>
        </w:rPr>
        <w:t>3 :</w:t>
      </w:r>
      <w:proofErr w:type="gramEnd"/>
      <w:r w:rsidRPr="00F073EA">
        <w:rPr>
          <w:rFonts w:asciiTheme="minorHAnsi" w:hAnsiTheme="minorHAnsi" w:cstheme="minorHAnsi"/>
          <w:sz w:val="20"/>
          <w:szCs w:val="20"/>
        </w:rPr>
        <w:t xml:space="preserve"> Recognizing opportunities to apply derivative rules can simplify differentiation.</w:t>
      </w:r>
      <w:r w:rsidR="00BB7DF5" w:rsidRPr="00F073EA">
        <w:rPr>
          <w:rFonts w:asciiTheme="minorHAnsi" w:hAnsiTheme="minorHAnsi" w:cstheme="minorHAnsi"/>
          <w:color w:val="FFFFFF" w:themeColor="background1"/>
          <w:sz w:val="20"/>
          <w:szCs w:val="20"/>
          <w:highlight w:val="blue"/>
        </w:rPr>
        <w:t xml:space="preserve"> CR4</w:t>
      </w:r>
    </w:p>
    <w:p w14:paraId="79A28989" w14:textId="47A2355F" w:rsidR="00994F22" w:rsidRPr="00F073EA" w:rsidRDefault="00F97837" w:rsidP="008D2F40">
      <w:pPr>
        <w:contextualSpacing/>
        <w:rPr>
          <w:rFonts w:asciiTheme="minorHAnsi" w:hAnsiTheme="minorHAnsi" w:cstheme="minorHAnsi"/>
          <w:sz w:val="20"/>
          <w:szCs w:val="20"/>
        </w:rPr>
      </w:pPr>
      <w:r w:rsidRPr="00F073EA">
        <w:rPr>
          <w:rFonts w:asciiTheme="minorHAnsi" w:hAnsiTheme="minorHAnsi" w:cstheme="minorHAnsi"/>
          <w:sz w:val="20"/>
          <w:szCs w:val="20"/>
        </w:rPr>
        <w:t>LIM-3: Reasoning with definitions theorems, and properties can be used to determine a limit.</w:t>
      </w:r>
      <w:r w:rsidR="00BB7DF5" w:rsidRPr="00F073EA">
        <w:rPr>
          <w:rFonts w:asciiTheme="minorHAnsi" w:hAnsiTheme="minorHAnsi" w:cstheme="minorHAnsi"/>
          <w:color w:val="FFFFFF" w:themeColor="background1"/>
          <w:sz w:val="20"/>
          <w:szCs w:val="20"/>
          <w:highlight w:val="blue"/>
        </w:rPr>
        <w:t xml:space="preserve"> CR3</w:t>
      </w:r>
    </w:p>
    <w:p w14:paraId="53910956" w14:textId="77777777" w:rsidR="008D2F40" w:rsidRDefault="008D2F40" w:rsidP="008D2F40">
      <w:pPr>
        <w:contextualSpacing/>
        <w:rPr>
          <w:rFonts w:asciiTheme="minorHAnsi" w:hAnsiTheme="minorHAnsi" w:cstheme="minorHAnsi"/>
          <w:b/>
          <w:bCs/>
          <w:sz w:val="20"/>
          <w:szCs w:val="20"/>
          <w:highlight w:val="yellow"/>
        </w:rPr>
      </w:pPr>
    </w:p>
    <w:p w14:paraId="4CD01AB4" w14:textId="73ACE797" w:rsidR="004C1EFC" w:rsidRDefault="004C1EFC" w:rsidP="0093399D">
      <w:pPr>
        <w:contextualSpacing/>
        <w:rPr>
          <w:rFonts w:asciiTheme="minorHAnsi" w:hAnsiTheme="minorHAnsi" w:cstheme="minorHAnsi"/>
          <w:b/>
          <w:bCs/>
          <w:sz w:val="20"/>
          <w:szCs w:val="20"/>
        </w:rPr>
      </w:pPr>
      <w:r w:rsidRPr="00F073EA">
        <w:rPr>
          <w:rFonts w:asciiTheme="minorHAnsi" w:hAnsiTheme="minorHAnsi" w:cstheme="minorHAnsi"/>
          <w:b/>
          <w:bCs/>
          <w:sz w:val="20"/>
          <w:szCs w:val="20"/>
          <w:highlight w:val="yellow"/>
        </w:rPr>
        <w:t>Students will be able to...</w:t>
      </w:r>
      <w:r w:rsidR="00966E87">
        <w:rPr>
          <w:rFonts w:asciiTheme="minorHAnsi" w:hAnsiTheme="minorHAnsi" w:cstheme="minorHAnsi"/>
          <w:b/>
          <w:bCs/>
          <w:sz w:val="20"/>
          <w:szCs w:val="20"/>
        </w:rPr>
        <w:t xml:space="preserve"> </w:t>
      </w:r>
      <w:r w:rsidR="00966E87" w:rsidRPr="00F073EA">
        <w:rPr>
          <w:rFonts w:asciiTheme="minorHAnsi" w:hAnsiTheme="minorHAnsi" w:cstheme="minorHAnsi"/>
          <w:color w:val="FFFFFF" w:themeColor="background1"/>
          <w:sz w:val="20"/>
          <w:szCs w:val="20"/>
          <w:highlight w:val="blue"/>
        </w:rPr>
        <w:t>CR2</w:t>
      </w:r>
      <w:r w:rsidR="00966E87" w:rsidRPr="00F073EA">
        <w:rPr>
          <w:rFonts w:asciiTheme="minorHAnsi" w:hAnsiTheme="minorHAnsi" w:cstheme="minorHAnsi"/>
          <w:color w:val="FFFFFF" w:themeColor="background1"/>
          <w:sz w:val="20"/>
          <w:szCs w:val="20"/>
        </w:rPr>
        <w:t xml:space="preserve"> </w:t>
      </w:r>
      <w:r w:rsidR="00966E87" w:rsidRPr="00F073EA">
        <w:rPr>
          <w:rFonts w:asciiTheme="minorHAnsi" w:hAnsiTheme="minorHAnsi" w:cstheme="minorHAnsi"/>
          <w:color w:val="FFFFFF" w:themeColor="background1"/>
          <w:sz w:val="20"/>
          <w:szCs w:val="20"/>
          <w:highlight w:val="blue"/>
        </w:rPr>
        <w:t>CR3</w:t>
      </w:r>
      <w:r w:rsidR="00966E87" w:rsidRPr="00F073EA">
        <w:rPr>
          <w:rFonts w:asciiTheme="minorHAnsi" w:hAnsiTheme="minorHAnsi" w:cstheme="minorHAnsi"/>
          <w:color w:val="FFFFFF" w:themeColor="background1"/>
          <w:sz w:val="20"/>
          <w:szCs w:val="20"/>
        </w:rPr>
        <w:t xml:space="preserve"> </w:t>
      </w:r>
      <w:r w:rsidR="00966E87" w:rsidRPr="00F073EA">
        <w:rPr>
          <w:rFonts w:asciiTheme="minorHAnsi" w:hAnsiTheme="minorHAnsi" w:cstheme="minorHAnsi"/>
          <w:color w:val="FFFFFF" w:themeColor="background1"/>
          <w:sz w:val="20"/>
          <w:szCs w:val="20"/>
          <w:highlight w:val="blue"/>
        </w:rPr>
        <w:t>CR4</w:t>
      </w:r>
      <w:r w:rsidR="00966E87" w:rsidRPr="00F073EA">
        <w:rPr>
          <w:rFonts w:asciiTheme="minorHAnsi" w:hAnsiTheme="minorHAnsi" w:cstheme="minorHAnsi"/>
          <w:color w:val="FFFFFF" w:themeColor="background1"/>
          <w:sz w:val="20"/>
          <w:szCs w:val="20"/>
        </w:rPr>
        <w:t xml:space="preserve"> </w:t>
      </w:r>
      <w:r w:rsidR="00966E87" w:rsidRPr="00F073EA">
        <w:rPr>
          <w:rFonts w:asciiTheme="minorHAnsi" w:hAnsiTheme="minorHAnsi" w:cstheme="minorHAnsi"/>
          <w:color w:val="FFFFFF" w:themeColor="background1"/>
          <w:sz w:val="20"/>
          <w:szCs w:val="20"/>
          <w:highlight w:val="blue"/>
        </w:rPr>
        <w:t>CR5</w:t>
      </w:r>
      <w:r w:rsidR="00966E87" w:rsidRPr="00F073EA">
        <w:rPr>
          <w:rFonts w:asciiTheme="minorHAnsi" w:hAnsiTheme="minorHAnsi" w:cstheme="minorHAnsi"/>
          <w:color w:val="FFFFFF" w:themeColor="background1"/>
          <w:sz w:val="20"/>
          <w:szCs w:val="20"/>
        </w:rPr>
        <w:t xml:space="preserve"> </w:t>
      </w:r>
      <w:r w:rsidR="00966E87" w:rsidRPr="00F073EA">
        <w:rPr>
          <w:rFonts w:asciiTheme="minorHAnsi" w:hAnsiTheme="minorHAnsi" w:cstheme="minorHAnsi"/>
          <w:color w:val="FFFFFF" w:themeColor="background1"/>
          <w:sz w:val="20"/>
          <w:szCs w:val="20"/>
          <w:highlight w:val="blue"/>
        </w:rPr>
        <w:t>CR6</w:t>
      </w:r>
      <w:r w:rsidR="00966E87" w:rsidRPr="00F073EA">
        <w:rPr>
          <w:rFonts w:asciiTheme="minorHAnsi" w:hAnsiTheme="minorHAnsi" w:cstheme="minorHAnsi"/>
          <w:color w:val="FFFFFF" w:themeColor="background1"/>
          <w:sz w:val="20"/>
          <w:szCs w:val="20"/>
        </w:rPr>
        <w:t xml:space="preserve"> </w:t>
      </w:r>
      <w:r w:rsidR="00966E87" w:rsidRPr="00F073EA">
        <w:rPr>
          <w:rFonts w:asciiTheme="minorHAnsi" w:hAnsiTheme="minorHAnsi" w:cstheme="minorHAnsi"/>
          <w:color w:val="FFFFFF" w:themeColor="background1"/>
          <w:sz w:val="20"/>
          <w:szCs w:val="20"/>
          <w:highlight w:val="blue"/>
        </w:rPr>
        <w:t>CR7</w:t>
      </w:r>
    </w:p>
    <w:p w14:paraId="05BD11D5" w14:textId="77777777" w:rsidR="0093399D" w:rsidRPr="00F073EA" w:rsidRDefault="0093399D" w:rsidP="0093399D">
      <w:pPr>
        <w:contextualSpacing/>
        <w:rPr>
          <w:rFonts w:asciiTheme="minorHAnsi" w:hAnsiTheme="minorHAnsi" w:cstheme="minorHAnsi"/>
          <w:b/>
          <w:bCs/>
          <w:sz w:val="20"/>
          <w:szCs w:val="20"/>
        </w:rPr>
      </w:pPr>
    </w:p>
    <w:p w14:paraId="20872FB6" w14:textId="3ACF3CF9" w:rsidR="00F97837" w:rsidRPr="00F073EA" w:rsidRDefault="00471220" w:rsidP="0093399D">
      <w:pPr>
        <w:contextualSpacing/>
        <w:rPr>
          <w:rFonts w:asciiTheme="minorHAnsi" w:hAnsiTheme="minorHAnsi" w:cstheme="minorHAnsi"/>
          <w:sz w:val="20"/>
          <w:szCs w:val="20"/>
        </w:rPr>
      </w:pPr>
      <w:r>
        <w:rPr>
          <w:rFonts w:ascii="Calibri" w:hAnsi="Calibri" w:cs="Calibri"/>
          <w:sz w:val="20"/>
          <w:szCs w:val="20"/>
        </w:rPr>
        <w:t xml:space="preserve">•  </w:t>
      </w:r>
      <w:r w:rsidR="00F97837" w:rsidRPr="00F073EA">
        <w:rPr>
          <w:rFonts w:asciiTheme="minorHAnsi" w:hAnsiTheme="minorHAnsi" w:cstheme="minorHAnsi"/>
          <w:sz w:val="20"/>
          <w:szCs w:val="20"/>
        </w:rPr>
        <w:t>Measure speed using average and instantaneous velocity.</w:t>
      </w:r>
      <w:r w:rsidR="00BB7DF5" w:rsidRPr="00F073EA">
        <w:rPr>
          <w:rFonts w:asciiTheme="minorHAnsi" w:hAnsiTheme="minorHAnsi" w:cstheme="minorHAnsi"/>
          <w:sz w:val="20"/>
          <w:szCs w:val="20"/>
        </w:rPr>
        <w:t xml:space="preserve"> </w:t>
      </w:r>
    </w:p>
    <w:p w14:paraId="7D3E0E76" w14:textId="25C9FDC7" w:rsidR="00F97837" w:rsidRPr="00F073EA" w:rsidRDefault="00471220" w:rsidP="0093399D">
      <w:pPr>
        <w:contextualSpacing/>
        <w:rPr>
          <w:rFonts w:asciiTheme="minorHAnsi" w:hAnsiTheme="minorHAnsi" w:cstheme="minorHAnsi"/>
          <w:sz w:val="20"/>
          <w:szCs w:val="20"/>
        </w:rPr>
      </w:pPr>
      <w:r>
        <w:rPr>
          <w:rFonts w:ascii="Calibri" w:hAnsi="Calibri" w:cs="Calibri"/>
          <w:sz w:val="20"/>
          <w:szCs w:val="20"/>
        </w:rPr>
        <w:t xml:space="preserve">•  </w:t>
      </w:r>
      <w:r w:rsidR="00F97837" w:rsidRPr="00F073EA">
        <w:rPr>
          <w:rFonts w:asciiTheme="minorHAnsi" w:hAnsiTheme="minorHAnsi" w:cstheme="minorHAnsi"/>
          <w:sz w:val="20"/>
          <w:szCs w:val="20"/>
        </w:rPr>
        <w:t>Define and compute instantaneous velocity</w:t>
      </w:r>
      <w:r w:rsidR="00BB7DF5" w:rsidRPr="00F073EA">
        <w:rPr>
          <w:rFonts w:asciiTheme="minorHAnsi" w:hAnsiTheme="minorHAnsi" w:cstheme="minorHAnsi"/>
          <w:sz w:val="20"/>
          <w:szCs w:val="20"/>
        </w:rPr>
        <w:t xml:space="preserve">. </w:t>
      </w:r>
    </w:p>
    <w:p w14:paraId="50BDD1A8" w14:textId="002C29B0" w:rsidR="00F97837" w:rsidRPr="00F073EA" w:rsidRDefault="00471220" w:rsidP="0093399D">
      <w:pPr>
        <w:contextualSpacing/>
        <w:rPr>
          <w:rFonts w:asciiTheme="minorHAnsi" w:hAnsiTheme="minorHAnsi" w:cstheme="minorHAnsi"/>
          <w:sz w:val="20"/>
          <w:szCs w:val="20"/>
        </w:rPr>
      </w:pPr>
      <w:r>
        <w:rPr>
          <w:rFonts w:ascii="Calibri" w:hAnsi="Calibri" w:cs="Calibri"/>
          <w:sz w:val="20"/>
          <w:szCs w:val="20"/>
        </w:rPr>
        <w:t xml:space="preserve">•  </w:t>
      </w:r>
      <w:r w:rsidR="00F97837" w:rsidRPr="00F073EA">
        <w:rPr>
          <w:rFonts w:asciiTheme="minorHAnsi" w:hAnsiTheme="minorHAnsi" w:cstheme="minorHAnsi"/>
          <w:sz w:val="20"/>
          <w:szCs w:val="20"/>
        </w:rPr>
        <w:t>Visualize velocity using the slope of a curve.</w:t>
      </w:r>
      <w:r w:rsidR="00BB7DF5" w:rsidRPr="00F073EA">
        <w:rPr>
          <w:rFonts w:asciiTheme="minorHAnsi" w:hAnsiTheme="minorHAnsi" w:cstheme="minorHAnsi"/>
          <w:sz w:val="20"/>
          <w:szCs w:val="20"/>
        </w:rPr>
        <w:t xml:space="preserve"> </w:t>
      </w:r>
    </w:p>
    <w:p w14:paraId="1D20FF90" w14:textId="179B3B13" w:rsidR="00F97837" w:rsidRPr="00F073EA" w:rsidRDefault="00471220" w:rsidP="0093399D">
      <w:pPr>
        <w:contextualSpacing/>
        <w:rPr>
          <w:rFonts w:asciiTheme="minorHAnsi" w:hAnsiTheme="minorHAnsi" w:cstheme="minorHAnsi"/>
          <w:sz w:val="20"/>
          <w:szCs w:val="20"/>
        </w:rPr>
      </w:pPr>
      <w:r>
        <w:rPr>
          <w:rFonts w:ascii="Calibri" w:hAnsi="Calibri" w:cs="Calibri"/>
          <w:sz w:val="20"/>
          <w:szCs w:val="20"/>
        </w:rPr>
        <w:t xml:space="preserve">•  </w:t>
      </w:r>
      <w:r w:rsidR="00F97837" w:rsidRPr="00F073EA">
        <w:rPr>
          <w:rFonts w:asciiTheme="minorHAnsi" w:hAnsiTheme="minorHAnsi" w:cstheme="minorHAnsi"/>
          <w:sz w:val="20"/>
          <w:szCs w:val="20"/>
        </w:rPr>
        <w:t xml:space="preserve">Find the derivative at a point.  </w:t>
      </w:r>
    </w:p>
    <w:p w14:paraId="15F8EF83" w14:textId="5B05C7E0" w:rsidR="00F97837" w:rsidRPr="00F073EA" w:rsidRDefault="00471220" w:rsidP="0093399D">
      <w:pPr>
        <w:contextualSpacing/>
        <w:rPr>
          <w:rFonts w:asciiTheme="minorHAnsi" w:hAnsiTheme="minorHAnsi" w:cstheme="minorHAnsi"/>
          <w:sz w:val="20"/>
          <w:szCs w:val="20"/>
        </w:rPr>
      </w:pPr>
      <w:r>
        <w:rPr>
          <w:rFonts w:ascii="Calibri" w:hAnsi="Calibri" w:cs="Calibri"/>
          <w:sz w:val="20"/>
          <w:szCs w:val="20"/>
        </w:rPr>
        <w:t xml:space="preserve">•  </w:t>
      </w:r>
      <w:r w:rsidR="00F97837" w:rsidRPr="00F073EA">
        <w:rPr>
          <w:rFonts w:asciiTheme="minorHAnsi" w:hAnsiTheme="minorHAnsi" w:cstheme="minorHAnsi"/>
          <w:sz w:val="20"/>
          <w:szCs w:val="20"/>
        </w:rPr>
        <w:t>Determine the average rate of change and instantaneous rate of change.</w:t>
      </w:r>
      <w:r w:rsidR="00BB7DF5" w:rsidRPr="00F073EA">
        <w:rPr>
          <w:rFonts w:asciiTheme="minorHAnsi" w:hAnsiTheme="minorHAnsi" w:cstheme="minorHAnsi"/>
          <w:color w:val="FFFFFF" w:themeColor="background1"/>
          <w:sz w:val="20"/>
          <w:szCs w:val="20"/>
          <w:highlight w:val="blue"/>
        </w:rPr>
        <w:t xml:space="preserve"> </w:t>
      </w:r>
    </w:p>
    <w:p w14:paraId="0A0930E9" w14:textId="1B7C1E3E" w:rsidR="00F97837" w:rsidRPr="00F073EA" w:rsidRDefault="00471220" w:rsidP="0093399D">
      <w:pPr>
        <w:contextualSpacing/>
        <w:rPr>
          <w:rFonts w:asciiTheme="minorHAnsi" w:hAnsiTheme="minorHAnsi" w:cstheme="minorHAnsi"/>
          <w:sz w:val="20"/>
          <w:szCs w:val="20"/>
        </w:rPr>
      </w:pPr>
      <w:r>
        <w:rPr>
          <w:rFonts w:ascii="Calibri" w:hAnsi="Calibri" w:cs="Calibri"/>
          <w:sz w:val="20"/>
          <w:szCs w:val="20"/>
        </w:rPr>
        <w:t xml:space="preserve">•  </w:t>
      </w:r>
      <w:r w:rsidR="00F97837" w:rsidRPr="00F073EA">
        <w:rPr>
          <w:rFonts w:asciiTheme="minorHAnsi" w:hAnsiTheme="minorHAnsi" w:cstheme="minorHAnsi"/>
          <w:sz w:val="20"/>
          <w:szCs w:val="20"/>
        </w:rPr>
        <w:t>Visualize the derivative using the slope of a curve or slope of a tangent</w:t>
      </w:r>
      <w:r w:rsidR="00EE071D">
        <w:rPr>
          <w:rFonts w:asciiTheme="minorHAnsi" w:hAnsiTheme="minorHAnsi" w:cstheme="minorHAnsi"/>
          <w:sz w:val="20"/>
          <w:szCs w:val="20"/>
        </w:rPr>
        <w:t>.</w:t>
      </w:r>
    </w:p>
    <w:p w14:paraId="1DA61697" w14:textId="7553E6AD" w:rsidR="00F97837" w:rsidRPr="00F073EA" w:rsidRDefault="00471220" w:rsidP="0093399D">
      <w:pPr>
        <w:contextualSpacing/>
        <w:rPr>
          <w:rFonts w:asciiTheme="minorHAnsi" w:hAnsiTheme="minorHAnsi" w:cstheme="minorHAnsi"/>
          <w:sz w:val="20"/>
          <w:szCs w:val="20"/>
        </w:rPr>
      </w:pPr>
      <w:r>
        <w:rPr>
          <w:rFonts w:ascii="Calibri" w:hAnsi="Calibri" w:cs="Calibri"/>
          <w:sz w:val="20"/>
          <w:szCs w:val="20"/>
        </w:rPr>
        <w:t xml:space="preserve">• </w:t>
      </w:r>
      <w:r w:rsidR="00F97837" w:rsidRPr="00F073EA">
        <w:rPr>
          <w:rFonts w:asciiTheme="minorHAnsi" w:hAnsiTheme="minorHAnsi" w:cstheme="minorHAnsi"/>
          <w:sz w:val="20"/>
          <w:szCs w:val="20"/>
        </w:rPr>
        <w:t xml:space="preserve"> Compute a derivative algebraically.</w:t>
      </w:r>
      <w:r w:rsidR="00BB7DF5" w:rsidRPr="00F073EA">
        <w:rPr>
          <w:rFonts w:asciiTheme="minorHAnsi" w:hAnsiTheme="minorHAnsi" w:cstheme="minorHAnsi"/>
          <w:color w:val="FFFFFF" w:themeColor="background1"/>
          <w:sz w:val="20"/>
          <w:szCs w:val="20"/>
          <w:highlight w:val="blue"/>
        </w:rPr>
        <w:t xml:space="preserve"> </w:t>
      </w:r>
    </w:p>
    <w:p w14:paraId="07BD5E53" w14:textId="0C3B2553" w:rsidR="00F97837" w:rsidRPr="00F073EA" w:rsidRDefault="00471220" w:rsidP="0093399D">
      <w:pPr>
        <w:contextualSpacing/>
        <w:rPr>
          <w:rFonts w:asciiTheme="minorHAnsi" w:hAnsiTheme="minorHAnsi" w:cstheme="minorHAnsi"/>
          <w:sz w:val="20"/>
          <w:szCs w:val="20"/>
        </w:rPr>
      </w:pPr>
      <w:r>
        <w:rPr>
          <w:rFonts w:ascii="Calibri" w:hAnsi="Calibri" w:cs="Calibri"/>
          <w:sz w:val="20"/>
          <w:szCs w:val="20"/>
        </w:rPr>
        <w:t xml:space="preserve">•  </w:t>
      </w:r>
      <w:r w:rsidR="00F97837" w:rsidRPr="00F073EA">
        <w:rPr>
          <w:rFonts w:asciiTheme="minorHAnsi" w:hAnsiTheme="minorHAnsi" w:cstheme="minorHAnsi"/>
          <w:sz w:val="20"/>
          <w:szCs w:val="20"/>
        </w:rPr>
        <w:t>Find the derivative of a function graphically.</w:t>
      </w:r>
    </w:p>
    <w:p w14:paraId="06D843DD" w14:textId="23E75B21" w:rsidR="00F97837" w:rsidRPr="00F073EA" w:rsidRDefault="00471220" w:rsidP="0093399D">
      <w:pPr>
        <w:contextualSpacing/>
        <w:rPr>
          <w:rFonts w:asciiTheme="minorHAnsi" w:hAnsiTheme="minorHAnsi" w:cstheme="minorHAnsi"/>
          <w:sz w:val="20"/>
          <w:szCs w:val="20"/>
        </w:rPr>
      </w:pPr>
      <w:r>
        <w:rPr>
          <w:rFonts w:ascii="Calibri" w:hAnsi="Calibri" w:cs="Calibri"/>
          <w:sz w:val="20"/>
          <w:szCs w:val="20"/>
        </w:rPr>
        <w:t xml:space="preserve">•  </w:t>
      </w:r>
      <w:r w:rsidR="00F97837" w:rsidRPr="00F073EA">
        <w:rPr>
          <w:rFonts w:asciiTheme="minorHAnsi" w:hAnsiTheme="minorHAnsi" w:cstheme="minorHAnsi"/>
          <w:sz w:val="20"/>
          <w:szCs w:val="20"/>
        </w:rPr>
        <w:t>Understand what the derivative of a function tells us graphically.</w:t>
      </w:r>
    </w:p>
    <w:p w14:paraId="31B0211F" w14:textId="329AC760" w:rsidR="00F97837" w:rsidRPr="00F073EA" w:rsidRDefault="00471220" w:rsidP="0093399D">
      <w:pPr>
        <w:contextualSpacing/>
        <w:rPr>
          <w:rFonts w:asciiTheme="minorHAnsi" w:hAnsiTheme="minorHAnsi" w:cstheme="minorHAnsi"/>
          <w:sz w:val="20"/>
          <w:szCs w:val="20"/>
        </w:rPr>
      </w:pPr>
      <w:r>
        <w:rPr>
          <w:rFonts w:ascii="Calibri" w:hAnsi="Calibri" w:cs="Calibri"/>
          <w:sz w:val="20"/>
          <w:szCs w:val="20"/>
        </w:rPr>
        <w:lastRenderedPageBreak/>
        <w:t xml:space="preserve">• </w:t>
      </w:r>
      <w:r w:rsidR="00F97837" w:rsidRPr="00F073EA">
        <w:rPr>
          <w:rFonts w:asciiTheme="minorHAnsi" w:hAnsiTheme="minorHAnsi" w:cstheme="minorHAnsi"/>
          <w:sz w:val="20"/>
          <w:szCs w:val="20"/>
        </w:rPr>
        <w:t xml:space="preserve"> Find the derivative of a function numerically.</w:t>
      </w:r>
      <w:r w:rsidR="00BB7DF5" w:rsidRPr="00F073EA">
        <w:rPr>
          <w:rFonts w:asciiTheme="minorHAnsi" w:hAnsiTheme="minorHAnsi" w:cstheme="minorHAnsi"/>
          <w:color w:val="FFFFFF" w:themeColor="background1"/>
          <w:sz w:val="20"/>
          <w:szCs w:val="20"/>
          <w:highlight w:val="blue"/>
        </w:rPr>
        <w:t xml:space="preserve"> </w:t>
      </w:r>
    </w:p>
    <w:p w14:paraId="4CF35FB4" w14:textId="164CCE9F" w:rsidR="00F97837" w:rsidRDefault="00471220" w:rsidP="0093399D">
      <w:pPr>
        <w:contextualSpacing/>
        <w:rPr>
          <w:rFonts w:asciiTheme="minorHAnsi" w:hAnsiTheme="minorHAnsi" w:cstheme="minorHAnsi"/>
          <w:sz w:val="20"/>
          <w:szCs w:val="20"/>
        </w:rPr>
      </w:pPr>
      <w:r>
        <w:rPr>
          <w:rFonts w:ascii="Calibri" w:hAnsi="Calibri" w:cs="Calibri"/>
          <w:sz w:val="20"/>
          <w:szCs w:val="20"/>
        </w:rPr>
        <w:t xml:space="preserve">•  </w:t>
      </w:r>
      <w:r w:rsidR="00F97837" w:rsidRPr="00F073EA">
        <w:rPr>
          <w:rFonts w:asciiTheme="minorHAnsi" w:hAnsiTheme="minorHAnsi" w:cstheme="minorHAnsi"/>
          <w:sz w:val="20"/>
          <w:szCs w:val="20"/>
        </w:rPr>
        <w:t xml:space="preserve">Find the derivative of a function using the constant function, linear </w:t>
      </w:r>
      <w:proofErr w:type="gramStart"/>
      <w:r w:rsidR="00F97837" w:rsidRPr="00F073EA">
        <w:rPr>
          <w:rFonts w:asciiTheme="minorHAnsi" w:hAnsiTheme="minorHAnsi" w:cstheme="minorHAnsi"/>
          <w:sz w:val="20"/>
          <w:szCs w:val="20"/>
        </w:rPr>
        <w:t>function</w:t>
      </w:r>
      <w:proofErr w:type="gramEnd"/>
      <w:r w:rsidR="00F97837" w:rsidRPr="00F073EA">
        <w:rPr>
          <w:rFonts w:asciiTheme="minorHAnsi" w:hAnsiTheme="minorHAnsi" w:cstheme="minorHAnsi"/>
          <w:sz w:val="20"/>
          <w:szCs w:val="20"/>
        </w:rPr>
        <w:t xml:space="preserve"> or power function formulas</w:t>
      </w:r>
      <w:r w:rsidR="00EE071D">
        <w:rPr>
          <w:rFonts w:asciiTheme="minorHAnsi" w:hAnsiTheme="minorHAnsi" w:cstheme="minorHAnsi"/>
          <w:sz w:val="20"/>
          <w:szCs w:val="20"/>
        </w:rPr>
        <w:t>.</w:t>
      </w:r>
    </w:p>
    <w:p w14:paraId="1B9F5F0A" w14:textId="2769E262" w:rsidR="005B3971" w:rsidRPr="00F073EA" w:rsidRDefault="005B3971" w:rsidP="0093399D">
      <w:pPr>
        <w:contextualSpacing/>
        <w:rPr>
          <w:rFonts w:asciiTheme="minorHAnsi" w:hAnsiTheme="minorHAnsi" w:cstheme="minorHAnsi"/>
          <w:sz w:val="20"/>
          <w:szCs w:val="20"/>
        </w:rPr>
      </w:pPr>
      <w:r>
        <w:rPr>
          <w:rFonts w:ascii="Calibri" w:hAnsi="Calibri" w:cs="Calibri"/>
          <w:sz w:val="20"/>
          <w:szCs w:val="20"/>
        </w:rPr>
        <w:t xml:space="preserve">•  </w:t>
      </w:r>
      <w:r>
        <w:rPr>
          <w:rFonts w:asciiTheme="minorHAnsi" w:hAnsiTheme="minorHAnsi" w:cstheme="minorHAnsi"/>
          <w:sz w:val="20"/>
          <w:szCs w:val="20"/>
        </w:rPr>
        <w:t>Perform numerical differentiation on a graphing calculator.</w:t>
      </w:r>
    </w:p>
    <w:p w14:paraId="2FAB5422" w14:textId="4DECCE0E" w:rsidR="00F97837" w:rsidRPr="00F073EA" w:rsidRDefault="00471220" w:rsidP="0093399D">
      <w:pPr>
        <w:contextualSpacing/>
        <w:rPr>
          <w:rFonts w:asciiTheme="minorHAnsi" w:hAnsiTheme="minorHAnsi" w:cstheme="minorHAnsi"/>
          <w:sz w:val="20"/>
          <w:szCs w:val="20"/>
        </w:rPr>
      </w:pPr>
      <w:r>
        <w:rPr>
          <w:rFonts w:ascii="Calibri" w:hAnsi="Calibri" w:cs="Calibri"/>
          <w:sz w:val="20"/>
          <w:szCs w:val="20"/>
        </w:rPr>
        <w:t xml:space="preserve">•  </w:t>
      </w:r>
      <w:r w:rsidR="00F97837" w:rsidRPr="00F073EA">
        <w:rPr>
          <w:rFonts w:asciiTheme="minorHAnsi" w:hAnsiTheme="minorHAnsi" w:cstheme="minorHAnsi"/>
          <w:sz w:val="20"/>
          <w:szCs w:val="20"/>
        </w:rPr>
        <w:t>Interpret what the derivative means</w:t>
      </w:r>
    </w:p>
    <w:p w14:paraId="5AC76ABA" w14:textId="3A30595B" w:rsidR="00F97837" w:rsidRPr="00F073EA" w:rsidRDefault="00471220" w:rsidP="0093399D">
      <w:pPr>
        <w:contextualSpacing/>
        <w:rPr>
          <w:rFonts w:asciiTheme="minorHAnsi" w:hAnsiTheme="minorHAnsi" w:cstheme="minorHAnsi"/>
          <w:sz w:val="20"/>
          <w:szCs w:val="20"/>
        </w:rPr>
      </w:pPr>
      <w:r>
        <w:rPr>
          <w:rFonts w:ascii="Calibri" w:hAnsi="Calibri" w:cs="Calibri"/>
          <w:sz w:val="20"/>
          <w:szCs w:val="20"/>
        </w:rPr>
        <w:t xml:space="preserve">•  </w:t>
      </w:r>
      <w:r w:rsidR="00F97837" w:rsidRPr="00F073EA">
        <w:rPr>
          <w:rFonts w:asciiTheme="minorHAnsi" w:hAnsiTheme="minorHAnsi" w:cstheme="minorHAnsi"/>
          <w:sz w:val="20"/>
          <w:szCs w:val="20"/>
        </w:rPr>
        <w:t>Understand the different notations the derivative could be in.</w:t>
      </w:r>
    </w:p>
    <w:p w14:paraId="2F563B43" w14:textId="2C061A25" w:rsidR="00F97837" w:rsidRPr="00F073EA" w:rsidRDefault="00471220" w:rsidP="0093399D">
      <w:pPr>
        <w:contextualSpacing/>
        <w:rPr>
          <w:rFonts w:asciiTheme="minorHAnsi" w:hAnsiTheme="minorHAnsi" w:cstheme="minorHAnsi"/>
          <w:sz w:val="20"/>
          <w:szCs w:val="20"/>
        </w:rPr>
      </w:pPr>
      <w:r>
        <w:rPr>
          <w:rFonts w:ascii="Calibri" w:hAnsi="Calibri" w:cs="Calibri"/>
          <w:sz w:val="20"/>
          <w:szCs w:val="20"/>
        </w:rPr>
        <w:t xml:space="preserve">•  </w:t>
      </w:r>
      <w:r w:rsidR="00F97837" w:rsidRPr="00F073EA">
        <w:rPr>
          <w:rFonts w:asciiTheme="minorHAnsi" w:hAnsiTheme="minorHAnsi" w:cstheme="minorHAnsi"/>
          <w:sz w:val="20"/>
          <w:szCs w:val="20"/>
        </w:rPr>
        <w:t>Find the second derivative of a function.</w:t>
      </w:r>
    </w:p>
    <w:p w14:paraId="1A2C3D14" w14:textId="3D6FDF5E" w:rsidR="00F97837" w:rsidRPr="00F073EA" w:rsidRDefault="00471220" w:rsidP="0093399D">
      <w:pPr>
        <w:contextualSpacing/>
        <w:rPr>
          <w:rFonts w:asciiTheme="minorHAnsi" w:hAnsiTheme="minorHAnsi" w:cstheme="minorHAnsi"/>
          <w:sz w:val="20"/>
          <w:szCs w:val="20"/>
        </w:rPr>
      </w:pPr>
      <w:r>
        <w:rPr>
          <w:rFonts w:ascii="Calibri" w:hAnsi="Calibri" w:cs="Calibri"/>
          <w:sz w:val="20"/>
          <w:szCs w:val="20"/>
        </w:rPr>
        <w:t xml:space="preserve">•  </w:t>
      </w:r>
      <w:r w:rsidR="00F97837" w:rsidRPr="00F073EA">
        <w:rPr>
          <w:rFonts w:asciiTheme="minorHAnsi" w:hAnsiTheme="minorHAnsi" w:cstheme="minorHAnsi"/>
          <w:sz w:val="20"/>
          <w:szCs w:val="20"/>
        </w:rPr>
        <w:t xml:space="preserve">Interpret the second derivative as a rate of change.  </w:t>
      </w:r>
    </w:p>
    <w:p w14:paraId="605D05FB" w14:textId="0DC14E98" w:rsidR="0093399D" w:rsidRDefault="00471220" w:rsidP="0093399D">
      <w:pPr>
        <w:contextualSpacing/>
        <w:rPr>
          <w:rFonts w:asciiTheme="minorHAnsi" w:hAnsiTheme="minorHAnsi" w:cstheme="minorHAnsi"/>
          <w:sz w:val="20"/>
          <w:szCs w:val="20"/>
        </w:rPr>
      </w:pPr>
      <w:r>
        <w:rPr>
          <w:rFonts w:ascii="Calibri" w:hAnsi="Calibri" w:cs="Calibri"/>
          <w:sz w:val="20"/>
          <w:szCs w:val="20"/>
        </w:rPr>
        <w:t xml:space="preserve">•  </w:t>
      </w:r>
      <w:r w:rsidR="00F97837" w:rsidRPr="00F073EA">
        <w:rPr>
          <w:rFonts w:asciiTheme="minorHAnsi" w:hAnsiTheme="minorHAnsi" w:cstheme="minorHAnsi"/>
          <w:sz w:val="20"/>
          <w:szCs w:val="20"/>
        </w:rPr>
        <w:t>Understand what it means for a function to be differentiable.</w:t>
      </w:r>
      <w:r w:rsidR="00CD10A1" w:rsidRPr="00F073EA">
        <w:rPr>
          <w:rFonts w:asciiTheme="minorHAnsi" w:hAnsiTheme="minorHAnsi" w:cstheme="minorHAnsi"/>
          <w:sz w:val="20"/>
          <w:szCs w:val="20"/>
        </w:rPr>
        <w:t xml:space="preserve"> </w:t>
      </w:r>
    </w:p>
    <w:p w14:paraId="34B4B1A0" w14:textId="0A26FC0E" w:rsidR="005B3971" w:rsidRPr="00F073EA" w:rsidRDefault="00471220" w:rsidP="0093399D">
      <w:pPr>
        <w:contextualSpacing/>
        <w:rPr>
          <w:rFonts w:asciiTheme="minorHAnsi" w:hAnsiTheme="minorHAnsi" w:cstheme="minorHAnsi"/>
          <w:sz w:val="20"/>
          <w:szCs w:val="20"/>
        </w:rPr>
      </w:pPr>
      <w:r>
        <w:rPr>
          <w:rFonts w:ascii="Calibri" w:hAnsi="Calibri" w:cs="Calibri"/>
          <w:sz w:val="20"/>
          <w:szCs w:val="20"/>
        </w:rPr>
        <w:t xml:space="preserve">•  </w:t>
      </w:r>
      <w:r w:rsidR="00F97837" w:rsidRPr="00F073EA">
        <w:rPr>
          <w:rFonts w:asciiTheme="minorHAnsi" w:hAnsiTheme="minorHAnsi" w:cstheme="minorHAnsi"/>
          <w:sz w:val="20"/>
          <w:szCs w:val="20"/>
        </w:rPr>
        <w:t>Understand what it means for a function to be continuous.</w:t>
      </w:r>
    </w:p>
    <w:p w14:paraId="7436D3E0" w14:textId="77777777" w:rsidR="008D2F40" w:rsidRDefault="008D2F40" w:rsidP="0093399D">
      <w:pPr>
        <w:contextualSpacing/>
        <w:rPr>
          <w:rFonts w:asciiTheme="minorHAnsi" w:hAnsiTheme="minorHAnsi" w:cstheme="minorHAnsi"/>
          <w:b/>
          <w:bCs/>
          <w:sz w:val="20"/>
          <w:szCs w:val="20"/>
          <w:highlight w:val="yellow"/>
        </w:rPr>
      </w:pPr>
    </w:p>
    <w:p w14:paraId="02A6DA8F" w14:textId="2E12D571" w:rsidR="004C1EFC" w:rsidRDefault="004C1EFC" w:rsidP="0093399D">
      <w:pPr>
        <w:contextualSpacing/>
        <w:rPr>
          <w:rFonts w:asciiTheme="minorHAnsi" w:hAnsiTheme="minorHAnsi" w:cstheme="minorHAnsi"/>
          <w:b/>
          <w:bCs/>
          <w:sz w:val="20"/>
          <w:szCs w:val="20"/>
        </w:rPr>
      </w:pPr>
      <w:r w:rsidRPr="00F073EA">
        <w:rPr>
          <w:rFonts w:asciiTheme="minorHAnsi" w:hAnsiTheme="minorHAnsi" w:cstheme="minorHAnsi"/>
          <w:b/>
          <w:bCs/>
          <w:sz w:val="20"/>
          <w:szCs w:val="20"/>
          <w:highlight w:val="yellow"/>
        </w:rPr>
        <w:t>Students will know...</w:t>
      </w:r>
      <w:r w:rsidR="00966E87" w:rsidRPr="00F073EA">
        <w:rPr>
          <w:rFonts w:asciiTheme="minorHAnsi" w:hAnsiTheme="minorHAnsi" w:cstheme="minorHAnsi"/>
          <w:color w:val="FFFFFF" w:themeColor="background1"/>
          <w:sz w:val="20"/>
          <w:szCs w:val="20"/>
        </w:rPr>
        <w:t xml:space="preserve"> </w:t>
      </w:r>
      <w:r w:rsidR="00966E87" w:rsidRPr="00F073EA">
        <w:rPr>
          <w:rFonts w:asciiTheme="minorHAnsi" w:hAnsiTheme="minorHAnsi" w:cstheme="minorHAnsi"/>
          <w:color w:val="FFFFFF" w:themeColor="background1"/>
          <w:sz w:val="20"/>
          <w:szCs w:val="20"/>
          <w:highlight w:val="blue"/>
        </w:rPr>
        <w:t>CR2</w:t>
      </w:r>
      <w:r w:rsidR="00966E87" w:rsidRPr="00F073EA">
        <w:rPr>
          <w:rFonts w:asciiTheme="minorHAnsi" w:hAnsiTheme="minorHAnsi" w:cstheme="minorHAnsi"/>
          <w:color w:val="FFFFFF" w:themeColor="background1"/>
          <w:sz w:val="20"/>
          <w:szCs w:val="20"/>
        </w:rPr>
        <w:t xml:space="preserve"> </w:t>
      </w:r>
      <w:r w:rsidR="00966E87" w:rsidRPr="00F073EA">
        <w:rPr>
          <w:rFonts w:asciiTheme="minorHAnsi" w:hAnsiTheme="minorHAnsi" w:cstheme="minorHAnsi"/>
          <w:color w:val="FFFFFF" w:themeColor="background1"/>
          <w:sz w:val="20"/>
          <w:szCs w:val="20"/>
          <w:highlight w:val="blue"/>
        </w:rPr>
        <w:t>CR3</w:t>
      </w:r>
      <w:r w:rsidR="00966E87" w:rsidRPr="00F073EA">
        <w:rPr>
          <w:rFonts w:asciiTheme="minorHAnsi" w:hAnsiTheme="minorHAnsi" w:cstheme="minorHAnsi"/>
          <w:color w:val="FFFFFF" w:themeColor="background1"/>
          <w:sz w:val="20"/>
          <w:szCs w:val="20"/>
        </w:rPr>
        <w:t xml:space="preserve"> </w:t>
      </w:r>
      <w:r w:rsidR="00966E87" w:rsidRPr="00F073EA">
        <w:rPr>
          <w:rFonts w:asciiTheme="minorHAnsi" w:hAnsiTheme="minorHAnsi" w:cstheme="minorHAnsi"/>
          <w:color w:val="FFFFFF" w:themeColor="background1"/>
          <w:sz w:val="20"/>
          <w:szCs w:val="20"/>
          <w:highlight w:val="blue"/>
        </w:rPr>
        <w:t>CR4</w:t>
      </w:r>
      <w:r w:rsidR="00966E87" w:rsidRPr="00F073EA">
        <w:rPr>
          <w:rFonts w:asciiTheme="minorHAnsi" w:hAnsiTheme="minorHAnsi" w:cstheme="minorHAnsi"/>
          <w:color w:val="FFFFFF" w:themeColor="background1"/>
          <w:sz w:val="20"/>
          <w:szCs w:val="20"/>
        </w:rPr>
        <w:t xml:space="preserve"> </w:t>
      </w:r>
      <w:r w:rsidR="00966E87" w:rsidRPr="00F073EA">
        <w:rPr>
          <w:rFonts w:asciiTheme="minorHAnsi" w:hAnsiTheme="minorHAnsi" w:cstheme="minorHAnsi"/>
          <w:color w:val="FFFFFF" w:themeColor="background1"/>
          <w:sz w:val="20"/>
          <w:szCs w:val="20"/>
          <w:highlight w:val="blue"/>
        </w:rPr>
        <w:t>CR5</w:t>
      </w:r>
      <w:r w:rsidR="00966E87" w:rsidRPr="00F073EA">
        <w:rPr>
          <w:rFonts w:asciiTheme="minorHAnsi" w:hAnsiTheme="minorHAnsi" w:cstheme="minorHAnsi"/>
          <w:color w:val="FFFFFF" w:themeColor="background1"/>
          <w:sz w:val="20"/>
          <w:szCs w:val="20"/>
        </w:rPr>
        <w:t xml:space="preserve"> </w:t>
      </w:r>
      <w:r w:rsidR="00966E87" w:rsidRPr="00F073EA">
        <w:rPr>
          <w:rFonts w:asciiTheme="minorHAnsi" w:hAnsiTheme="minorHAnsi" w:cstheme="minorHAnsi"/>
          <w:color w:val="FFFFFF" w:themeColor="background1"/>
          <w:sz w:val="20"/>
          <w:szCs w:val="20"/>
          <w:highlight w:val="blue"/>
        </w:rPr>
        <w:t>CR6</w:t>
      </w:r>
      <w:r w:rsidR="00966E87" w:rsidRPr="00F073EA">
        <w:rPr>
          <w:rFonts w:asciiTheme="minorHAnsi" w:hAnsiTheme="minorHAnsi" w:cstheme="minorHAnsi"/>
          <w:color w:val="FFFFFF" w:themeColor="background1"/>
          <w:sz w:val="20"/>
          <w:szCs w:val="20"/>
        </w:rPr>
        <w:t xml:space="preserve"> </w:t>
      </w:r>
      <w:r w:rsidR="00966E87" w:rsidRPr="00F073EA">
        <w:rPr>
          <w:rFonts w:asciiTheme="minorHAnsi" w:hAnsiTheme="minorHAnsi" w:cstheme="minorHAnsi"/>
          <w:color w:val="FFFFFF" w:themeColor="background1"/>
          <w:sz w:val="20"/>
          <w:szCs w:val="20"/>
          <w:highlight w:val="blue"/>
        </w:rPr>
        <w:t>CR7</w:t>
      </w:r>
      <w:r w:rsidR="00966E87" w:rsidRPr="00F073EA">
        <w:rPr>
          <w:rFonts w:asciiTheme="minorHAnsi" w:hAnsiTheme="minorHAnsi" w:cstheme="minorHAnsi"/>
          <w:color w:val="FFFFFF" w:themeColor="background1"/>
          <w:sz w:val="20"/>
          <w:szCs w:val="20"/>
        </w:rPr>
        <w:t xml:space="preserve"> </w:t>
      </w:r>
    </w:p>
    <w:p w14:paraId="3167C4C7" w14:textId="77777777" w:rsidR="0093399D" w:rsidRPr="00F073EA" w:rsidRDefault="0093399D" w:rsidP="0093399D">
      <w:pPr>
        <w:contextualSpacing/>
        <w:rPr>
          <w:rFonts w:asciiTheme="minorHAnsi" w:hAnsiTheme="minorHAnsi" w:cstheme="minorHAnsi"/>
          <w:b/>
          <w:bCs/>
          <w:sz w:val="20"/>
          <w:szCs w:val="20"/>
        </w:rPr>
      </w:pPr>
    </w:p>
    <w:p w14:paraId="71042F27" w14:textId="03F387A4" w:rsidR="00FC4818" w:rsidRPr="00F073EA" w:rsidRDefault="00471220" w:rsidP="0093399D">
      <w:pPr>
        <w:widowControl w:val="0"/>
        <w:contextualSpacing/>
        <w:rPr>
          <w:rFonts w:asciiTheme="minorHAnsi" w:hAnsiTheme="minorHAnsi" w:cstheme="minorHAnsi"/>
          <w:sz w:val="20"/>
          <w:szCs w:val="20"/>
        </w:rPr>
      </w:pPr>
      <w:r>
        <w:rPr>
          <w:rFonts w:ascii="Calibri" w:hAnsi="Calibri" w:cs="Calibri"/>
          <w:sz w:val="20"/>
          <w:szCs w:val="20"/>
        </w:rPr>
        <w:t xml:space="preserve">•  </w:t>
      </w:r>
      <w:r w:rsidR="0093399D">
        <w:rPr>
          <w:rFonts w:asciiTheme="minorHAnsi" w:hAnsiTheme="minorHAnsi" w:cstheme="minorHAnsi"/>
          <w:sz w:val="20"/>
          <w:szCs w:val="20"/>
        </w:rPr>
        <w:t>T</w:t>
      </w:r>
      <w:r w:rsidR="00FC4818" w:rsidRPr="00F073EA">
        <w:rPr>
          <w:rFonts w:asciiTheme="minorHAnsi" w:hAnsiTheme="minorHAnsi" w:cstheme="minorHAnsi"/>
          <w:sz w:val="20"/>
          <w:szCs w:val="20"/>
        </w:rPr>
        <w:t>he definitions for the following terms:</w:t>
      </w:r>
    </w:p>
    <w:p w14:paraId="4891EC58" w14:textId="4E93A1B5" w:rsidR="00FC4818" w:rsidRPr="00F073EA" w:rsidRDefault="0093399D" w:rsidP="0093399D">
      <w:pPr>
        <w:widowControl w:val="0"/>
        <w:ind w:left="1080"/>
        <w:contextualSpacing/>
        <w:rPr>
          <w:rFonts w:asciiTheme="minorHAnsi" w:hAnsiTheme="minorHAnsi" w:cstheme="minorHAnsi"/>
          <w:sz w:val="20"/>
          <w:szCs w:val="20"/>
        </w:rPr>
      </w:pPr>
      <w:r>
        <w:rPr>
          <w:rFonts w:asciiTheme="minorHAnsi" w:hAnsiTheme="minorHAnsi" w:cstheme="minorHAnsi"/>
          <w:sz w:val="20"/>
          <w:szCs w:val="20"/>
        </w:rPr>
        <w:t xml:space="preserve">a. </w:t>
      </w:r>
      <w:r w:rsidR="00FC4818" w:rsidRPr="00F073EA">
        <w:rPr>
          <w:rFonts w:asciiTheme="minorHAnsi" w:hAnsiTheme="minorHAnsi" w:cstheme="minorHAnsi"/>
          <w:sz w:val="20"/>
          <w:szCs w:val="20"/>
        </w:rPr>
        <w:t>derivative</w:t>
      </w:r>
    </w:p>
    <w:p w14:paraId="2124CB81" w14:textId="7AF9EF0D" w:rsidR="00FC4818" w:rsidRPr="00F073EA" w:rsidRDefault="0093399D" w:rsidP="0093399D">
      <w:pPr>
        <w:widowControl w:val="0"/>
        <w:ind w:left="1080"/>
        <w:contextualSpacing/>
        <w:rPr>
          <w:rFonts w:asciiTheme="minorHAnsi" w:hAnsiTheme="minorHAnsi" w:cstheme="minorHAnsi"/>
          <w:sz w:val="20"/>
          <w:szCs w:val="20"/>
        </w:rPr>
      </w:pPr>
      <w:r>
        <w:rPr>
          <w:rFonts w:asciiTheme="minorHAnsi" w:hAnsiTheme="minorHAnsi" w:cstheme="minorHAnsi"/>
          <w:sz w:val="20"/>
          <w:szCs w:val="20"/>
        </w:rPr>
        <w:t xml:space="preserve">b. </w:t>
      </w:r>
      <w:r w:rsidR="00FC4818" w:rsidRPr="00F073EA">
        <w:rPr>
          <w:rFonts w:asciiTheme="minorHAnsi" w:hAnsiTheme="minorHAnsi" w:cstheme="minorHAnsi"/>
          <w:sz w:val="20"/>
          <w:szCs w:val="20"/>
        </w:rPr>
        <w:t>one-sided derivatives</w:t>
      </w:r>
    </w:p>
    <w:p w14:paraId="1B9FDE0B" w14:textId="396D93F9" w:rsidR="00FC4818" w:rsidRPr="00F073EA" w:rsidRDefault="0093399D" w:rsidP="0093399D">
      <w:pPr>
        <w:widowControl w:val="0"/>
        <w:ind w:left="1080"/>
        <w:contextualSpacing/>
        <w:rPr>
          <w:rFonts w:asciiTheme="minorHAnsi" w:hAnsiTheme="minorHAnsi" w:cstheme="minorHAnsi"/>
          <w:sz w:val="20"/>
          <w:szCs w:val="20"/>
        </w:rPr>
      </w:pPr>
      <w:r>
        <w:rPr>
          <w:rFonts w:asciiTheme="minorHAnsi" w:hAnsiTheme="minorHAnsi" w:cstheme="minorHAnsi"/>
          <w:sz w:val="20"/>
          <w:szCs w:val="20"/>
        </w:rPr>
        <w:t xml:space="preserve">c. </w:t>
      </w:r>
      <w:r w:rsidR="00966E87">
        <w:rPr>
          <w:rFonts w:asciiTheme="minorHAnsi" w:hAnsiTheme="minorHAnsi" w:cstheme="minorHAnsi"/>
          <w:sz w:val="20"/>
          <w:szCs w:val="20"/>
        </w:rPr>
        <w:t>l</w:t>
      </w:r>
      <w:r w:rsidR="00FC4818" w:rsidRPr="00F073EA">
        <w:rPr>
          <w:rFonts w:asciiTheme="minorHAnsi" w:hAnsiTheme="minorHAnsi" w:cstheme="minorHAnsi"/>
          <w:sz w:val="20"/>
          <w:szCs w:val="20"/>
        </w:rPr>
        <w:t>ocal linearity</w:t>
      </w:r>
    </w:p>
    <w:p w14:paraId="5F161F17" w14:textId="74F4E23B" w:rsidR="00FC4818" w:rsidRPr="00F073EA" w:rsidRDefault="0093399D" w:rsidP="0093399D">
      <w:pPr>
        <w:widowControl w:val="0"/>
        <w:ind w:left="1080"/>
        <w:contextualSpacing/>
        <w:rPr>
          <w:rFonts w:asciiTheme="minorHAnsi" w:hAnsiTheme="minorHAnsi" w:cstheme="minorHAnsi"/>
          <w:sz w:val="20"/>
          <w:szCs w:val="20"/>
        </w:rPr>
      </w:pPr>
      <w:r>
        <w:rPr>
          <w:rFonts w:asciiTheme="minorHAnsi" w:hAnsiTheme="minorHAnsi" w:cstheme="minorHAnsi"/>
          <w:sz w:val="20"/>
          <w:szCs w:val="20"/>
        </w:rPr>
        <w:t xml:space="preserve">d. </w:t>
      </w:r>
      <w:r w:rsidR="00FC4818" w:rsidRPr="00F073EA">
        <w:rPr>
          <w:rFonts w:asciiTheme="minorHAnsi" w:hAnsiTheme="minorHAnsi" w:cstheme="minorHAnsi"/>
          <w:sz w:val="20"/>
          <w:szCs w:val="20"/>
        </w:rPr>
        <w:t>Intermediate Value Theorem for derivatives</w:t>
      </w:r>
    </w:p>
    <w:p w14:paraId="6EB3A00D" w14:textId="46DA9356" w:rsidR="00FC4818" w:rsidRPr="00F073EA" w:rsidRDefault="0093399D" w:rsidP="0093399D">
      <w:pPr>
        <w:widowControl w:val="0"/>
        <w:ind w:left="1080"/>
        <w:contextualSpacing/>
        <w:rPr>
          <w:rFonts w:asciiTheme="minorHAnsi" w:hAnsiTheme="minorHAnsi" w:cstheme="minorHAnsi"/>
          <w:sz w:val="20"/>
          <w:szCs w:val="20"/>
        </w:rPr>
      </w:pPr>
      <w:r>
        <w:rPr>
          <w:rFonts w:asciiTheme="minorHAnsi" w:hAnsiTheme="minorHAnsi" w:cstheme="minorHAnsi"/>
          <w:sz w:val="20"/>
          <w:szCs w:val="20"/>
        </w:rPr>
        <w:t xml:space="preserve">e. </w:t>
      </w:r>
      <w:r w:rsidR="00FC4818" w:rsidRPr="00F073EA">
        <w:rPr>
          <w:rFonts w:asciiTheme="minorHAnsi" w:hAnsiTheme="minorHAnsi" w:cstheme="minorHAnsi"/>
          <w:sz w:val="20"/>
          <w:szCs w:val="20"/>
        </w:rPr>
        <w:t xml:space="preserve">positive integer powers, multiples, </w:t>
      </w:r>
      <w:proofErr w:type="gramStart"/>
      <w:r w:rsidR="00FC4818" w:rsidRPr="00F073EA">
        <w:rPr>
          <w:rFonts w:asciiTheme="minorHAnsi" w:hAnsiTheme="minorHAnsi" w:cstheme="minorHAnsi"/>
          <w:sz w:val="20"/>
          <w:szCs w:val="20"/>
        </w:rPr>
        <w:t>sums</w:t>
      </w:r>
      <w:proofErr w:type="gramEnd"/>
      <w:r w:rsidR="00FC4818" w:rsidRPr="00F073EA">
        <w:rPr>
          <w:rFonts w:asciiTheme="minorHAnsi" w:hAnsiTheme="minorHAnsi" w:cstheme="minorHAnsi"/>
          <w:sz w:val="20"/>
          <w:szCs w:val="20"/>
        </w:rPr>
        <w:t xml:space="preserve"> and differences</w:t>
      </w:r>
    </w:p>
    <w:p w14:paraId="7C1005BC" w14:textId="65C1B883" w:rsidR="00FC4818" w:rsidRPr="00F073EA" w:rsidRDefault="0093399D" w:rsidP="0093399D">
      <w:pPr>
        <w:widowControl w:val="0"/>
        <w:ind w:left="1080"/>
        <w:contextualSpacing/>
        <w:rPr>
          <w:rFonts w:asciiTheme="minorHAnsi" w:hAnsiTheme="minorHAnsi" w:cstheme="minorHAnsi"/>
          <w:sz w:val="20"/>
          <w:szCs w:val="20"/>
        </w:rPr>
      </w:pPr>
      <w:r>
        <w:rPr>
          <w:rFonts w:asciiTheme="minorHAnsi" w:hAnsiTheme="minorHAnsi" w:cstheme="minorHAnsi"/>
          <w:sz w:val="20"/>
          <w:szCs w:val="20"/>
        </w:rPr>
        <w:t xml:space="preserve">f. </w:t>
      </w:r>
      <w:r w:rsidR="00FC4818" w:rsidRPr="00F073EA">
        <w:rPr>
          <w:rFonts w:asciiTheme="minorHAnsi" w:hAnsiTheme="minorHAnsi" w:cstheme="minorHAnsi"/>
          <w:sz w:val="20"/>
          <w:szCs w:val="20"/>
        </w:rPr>
        <w:t>products and quotients</w:t>
      </w:r>
    </w:p>
    <w:p w14:paraId="0DB8F69C" w14:textId="1210CFDF" w:rsidR="00FC4818" w:rsidRPr="00F073EA" w:rsidRDefault="0093399D" w:rsidP="0093399D">
      <w:pPr>
        <w:widowControl w:val="0"/>
        <w:ind w:left="1080"/>
        <w:contextualSpacing/>
        <w:rPr>
          <w:rFonts w:asciiTheme="minorHAnsi" w:hAnsiTheme="minorHAnsi" w:cstheme="minorHAnsi"/>
          <w:sz w:val="20"/>
          <w:szCs w:val="20"/>
        </w:rPr>
      </w:pPr>
      <w:r>
        <w:rPr>
          <w:rFonts w:asciiTheme="minorHAnsi" w:hAnsiTheme="minorHAnsi" w:cstheme="minorHAnsi"/>
          <w:sz w:val="20"/>
          <w:szCs w:val="20"/>
        </w:rPr>
        <w:t xml:space="preserve">g. </w:t>
      </w:r>
      <w:r w:rsidR="00FC4818" w:rsidRPr="00F073EA">
        <w:rPr>
          <w:rFonts w:asciiTheme="minorHAnsi" w:hAnsiTheme="minorHAnsi" w:cstheme="minorHAnsi"/>
          <w:sz w:val="20"/>
          <w:szCs w:val="20"/>
        </w:rPr>
        <w:t>second and higher order derivatives</w:t>
      </w:r>
    </w:p>
    <w:p w14:paraId="0BD97526" w14:textId="5382D7FD" w:rsidR="00FC4818" w:rsidRPr="00F073EA" w:rsidRDefault="0093399D" w:rsidP="0093399D">
      <w:pPr>
        <w:widowControl w:val="0"/>
        <w:ind w:left="1080"/>
        <w:contextualSpacing/>
        <w:rPr>
          <w:rFonts w:asciiTheme="minorHAnsi" w:hAnsiTheme="minorHAnsi" w:cstheme="minorHAnsi"/>
          <w:sz w:val="20"/>
          <w:szCs w:val="20"/>
        </w:rPr>
      </w:pPr>
      <w:r>
        <w:rPr>
          <w:rFonts w:asciiTheme="minorHAnsi" w:hAnsiTheme="minorHAnsi" w:cstheme="minorHAnsi"/>
          <w:sz w:val="20"/>
          <w:szCs w:val="20"/>
        </w:rPr>
        <w:t xml:space="preserve">h. </w:t>
      </w:r>
      <w:r w:rsidR="00FC4818" w:rsidRPr="00F073EA">
        <w:rPr>
          <w:rFonts w:asciiTheme="minorHAnsi" w:hAnsiTheme="minorHAnsi" w:cstheme="minorHAnsi"/>
          <w:sz w:val="20"/>
          <w:szCs w:val="20"/>
        </w:rPr>
        <w:t>instantaneous rate of change</w:t>
      </w:r>
    </w:p>
    <w:p w14:paraId="502FC656" w14:textId="1805E352" w:rsidR="00FC4818" w:rsidRPr="00F073EA" w:rsidRDefault="00966E87" w:rsidP="0093399D">
      <w:pPr>
        <w:widowControl w:val="0"/>
        <w:ind w:left="1080"/>
        <w:contextualSpacing/>
        <w:rPr>
          <w:rFonts w:asciiTheme="minorHAnsi" w:hAnsiTheme="minorHAnsi" w:cstheme="minorHAnsi"/>
          <w:sz w:val="20"/>
          <w:szCs w:val="20"/>
        </w:rPr>
      </w:pPr>
      <w:proofErr w:type="spellStart"/>
      <w:r>
        <w:rPr>
          <w:rFonts w:asciiTheme="minorHAnsi" w:hAnsiTheme="minorHAnsi" w:cstheme="minorHAnsi"/>
          <w:sz w:val="20"/>
          <w:szCs w:val="20"/>
        </w:rPr>
        <w:t>i</w:t>
      </w:r>
      <w:proofErr w:type="spellEnd"/>
      <w:r w:rsidR="0093399D">
        <w:rPr>
          <w:rFonts w:asciiTheme="minorHAnsi" w:hAnsiTheme="minorHAnsi" w:cstheme="minorHAnsi"/>
          <w:sz w:val="20"/>
          <w:szCs w:val="20"/>
        </w:rPr>
        <w:t xml:space="preserve">. </w:t>
      </w:r>
      <w:r w:rsidR="00FC4818" w:rsidRPr="00F073EA">
        <w:rPr>
          <w:rFonts w:asciiTheme="minorHAnsi" w:hAnsiTheme="minorHAnsi" w:cstheme="minorHAnsi"/>
          <w:sz w:val="20"/>
          <w:szCs w:val="20"/>
        </w:rPr>
        <w:t>derivative of the sine functions</w:t>
      </w:r>
    </w:p>
    <w:p w14:paraId="53D8AE74" w14:textId="3A0EF077" w:rsidR="00FC4818" w:rsidRPr="00F073EA" w:rsidRDefault="00966E87" w:rsidP="0093399D">
      <w:pPr>
        <w:widowControl w:val="0"/>
        <w:ind w:left="1080"/>
        <w:contextualSpacing/>
        <w:rPr>
          <w:rFonts w:asciiTheme="minorHAnsi" w:hAnsiTheme="minorHAnsi" w:cstheme="minorHAnsi"/>
          <w:sz w:val="20"/>
          <w:szCs w:val="20"/>
        </w:rPr>
      </w:pPr>
      <w:r>
        <w:rPr>
          <w:rFonts w:asciiTheme="minorHAnsi" w:hAnsiTheme="minorHAnsi" w:cstheme="minorHAnsi"/>
          <w:sz w:val="20"/>
          <w:szCs w:val="20"/>
        </w:rPr>
        <w:t>j</w:t>
      </w:r>
      <w:r w:rsidR="0093399D">
        <w:rPr>
          <w:rFonts w:asciiTheme="minorHAnsi" w:hAnsiTheme="minorHAnsi" w:cstheme="minorHAnsi"/>
          <w:sz w:val="20"/>
          <w:szCs w:val="20"/>
        </w:rPr>
        <w:t xml:space="preserve">. </w:t>
      </w:r>
      <w:r w:rsidR="00FC4818" w:rsidRPr="00F073EA">
        <w:rPr>
          <w:rFonts w:asciiTheme="minorHAnsi" w:hAnsiTheme="minorHAnsi" w:cstheme="minorHAnsi"/>
          <w:sz w:val="20"/>
          <w:szCs w:val="20"/>
        </w:rPr>
        <w:t>derivative of the cosine function</w:t>
      </w:r>
    </w:p>
    <w:p w14:paraId="114CFE72" w14:textId="2C76311D" w:rsidR="00FC4818" w:rsidRPr="00F073EA" w:rsidRDefault="00966E87" w:rsidP="0093399D">
      <w:pPr>
        <w:widowControl w:val="0"/>
        <w:ind w:left="1080"/>
        <w:contextualSpacing/>
        <w:rPr>
          <w:rFonts w:asciiTheme="minorHAnsi" w:hAnsiTheme="minorHAnsi" w:cstheme="minorHAnsi"/>
          <w:sz w:val="20"/>
          <w:szCs w:val="20"/>
        </w:rPr>
      </w:pPr>
      <w:r>
        <w:rPr>
          <w:rFonts w:asciiTheme="minorHAnsi" w:hAnsiTheme="minorHAnsi" w:cstheme="minorHAnsi"/>
          <w:sz w:val="20"/>
          <w:szCs w:val="20"/>
        </w:rPr>
        <w:t>k</w:t>
      </w:r>
      <w:r w:rsidR="0093399D">
        <w:rPr>
          <w:rFonts w:asciiTheme="minorHAnsi" w:hAnsiTheme="minorHAnsi" w:cstheme="minorHAnsi"/>
          <w:sz w:val="20"/>
          <w:szCs w:val="20"/>
        </w:rPr>
        <w:t xml:space="preserve">. </w:t>
      </w:r>
      <w:r w:rsidR="00FC4818" w:rsidRPr="00F073EA">
        <w:rPr>
          <w:rFonts w:asciiTheme="minorHAnsi" w:hAnsiTheme="minorHAnsi" w:cstheme="minorHAnsi"/>
          <w:sz w:val="20"/>
          <w:szCs w:val="20"/>
        </w:rPr>
        <w:t>derivatives of other basic trigonometric functions</w:t>
      </w:r>
    </w:p>
    <w:p w14:paraId="51CA1422" w14:textId="32E67F76" w:rsidR="00FC4818" w:rsidRPr="00F073EA" w:rsidRDefault="00471220" w:rsidP="0093399D">
      <w:pPr>
        <w:widowControl w:val="0"/>
        <w:contextualSpacing/>
        <w:rPr>
          <w:rFonts w:asciiTheme="minorHAnsi" w:hAnsiTheme="minorHAnsi" w:cstheme="minorHAnsi"/>
          <w:sz w:val="20"/>
          <w:szCs w:val="20"/>
        </w:rPr>
      </w:pPr>
      <w:r>
        <w:rPr>
          <w:rFonts w:ascii="Calibri" w:hAnsi="Calibri" w:cs="Calibri"/>
          <w:sz w:val="20"/>
          <w:szCs w:val="20"/>
        </w:rPr>
        <w:t xml:space="preserve">• </w:t>
      </w:r>
      <w:r w:rsidR="0093399D">
        <w:rPr>
          <w:rFonts w:asciiTheme="minorHAnsi" w:hAnsiTheme="minorHAnsi" w:cstheme="minorHAnsi"/>
          <w:sz w:val="20"/>
          <w:szCs w:val="20"/>
        </w:rPr>
        <w:t>R</w:t>
      </w:r>
      <w:r w:rsidR="00FC4818" w:rsidRPr="00F073EA">
        <w:rPr>
          <w:rFonts w:asciiTheme="minorHAnsi" w:hAnsiTheme="minorHAnsi" w:cstheme="minorHAnsi"/>
          <w:sz w:val="20"/>
          <w:szCs w:val="20"/>
        </w:rPr>
        <w:t xml:space="preserve">elationships between the graphs of </w:t>
      </w:r>
      <m:oMath>
        <m:r>
          <w:rPr>
            <w:rFonts w:ascii="Cambria Math" w:hAnsi="Cambria Math" w:cstheme="minorHAnsi"/>
            <w:sz w:val="20"/>
            <w:szCs w:val="20"/>
          </w:rPr>
          <m:t>f</m:t>
        </m:r>
      </m:oMath>
      <w:r w:rsidR="005F2AE3">
        <w:rPr>
          <w:rFonts w:asciiTheme="minorHAnsi" w:hAnsiTheme="minorHAnsi" w:cstheme="minorHAnsi"/>
          <w:sz w:val="20"/>
          <w:szCs w:val="20"/>
        </w:rPr>
        <w:t xml:space="preserve"> </w:t>
      </w:r>
      <w:r w:rsidR="00FC4818" w:rsidRPr="00F073EA">
        <w:rPr>
          <w:rFonts w:asciiTheme="minorHAnsi" w:hAnsiTheme="minorHAnsi" w:cstheme="minorHAnsi"/>
          <w:sz w:val="20"/>
          <w:szCs w:val="20"/>
        </w:rPr>
        <w:t xml:space="preserve">and </w:t>
      </w:r>
      <m:oMath>
        <m:r>
          <w:rPr>
            <w:rFonts w:ascii="Cambria Math" w:hAnsi="Cambria Math" w:cstheme="minorHAnsi"/>
            <w:sz w:val="20"/>
            <w:szCs w:val="20"/>
          </w:rPr>
          <m:t>f'</m:t>
        </m:r>
      </m:oMath>
    </w:p>
    <w:p w14:paraId="50734972" w14:textId="1B09BB50" w:rsidR="00FC4818" w:rsidRPr="00F073EA" w:rsidRDefault="00471220" w:rsidP="0093399D">
      <w:pPr>
        <w:widowControl w:val="0"/>
        <w:contextualSpacing/>
        <w:rPr>
          <w:rFonts w:asciiTheme="minorHAnsi" w:hAnsiTheme="minorHAnsi" w:cstheme="minorHAnsi"/>
          <w:sz w:val="20"/>
          <w:szCs w:val="20"/>
        </w:rPr>
      </w:pPr>
      <w:r>
        <w:rPr>
          <w:rFonts w:ascii="Calibri" w:hAnsi="Calibri" w:cs="Calibri"/>
          <w:sz w:val="20"/>
          <w:szCs w:val="20"/>
        </w:rPr>
        <w:t xml:space="preserve">• </w:t>
      </w:r>
      <w:r w:rsidR="0093399D">
        <w:rPr>
          <w:rFonts w:asciiTheme="minorHAnsi" w:hAnsiTheme="minorHAnsi" w:cstheme="minorHAnsi"/>
          <w:sz w:val="20"/>
          <w:szCs w:val="20"/>
        </w:rPr>
        <w:t xml:space="preserve"> G</w:t>
      </w:r>
      <w:r w:rsidR="00FC4818" w:rsidRPr="00F073EA">
        <w:rPr>
          <w:rFonts w:asciiTheme="minorHAnsi" w:hAnsiTheme="minorHAnsi" w:cstheme="minorHAnsi"/>
          <w:sz w:val="20"/>
          <w:szCs w:val="20"/>
        </w:rPr>
        <w:t>raphing the derivative from data</w:t>
      </w:r>
    </w:p>
    <w:p w14:paraId="71D5863C" w14:textId="0FB4F73A" w:rsidR="00FC4818" w:rsidRPr="00F073EA" w:rsidRDefault="00471220" w:rsidP="0093399D">
      <w:pPr>
        <w:widowControl w:val="0"/>
        <w:contextualSpacing/>
        <w:rPr>
          <w:rFonts w:asciiTheme="minorHAnsi" w:hAnsiTheme="minorHAnsi" w:cstheme="minorHAnsi"/>
          <w:sz w:val="20"/>
          <w:szCs w:val="20"/>
        </w:rPr>
      </w:pPr>
      <w:r>
        <w:rPr>
          <w:rFonts w:ascii="Calibri" w:hAnsi="Calibri" w:cs="Calibri"/>
          <w:sz w:val="20"/>
          <w:szCs w:val="20"/>
        </w:rPr>
        <w:t xml:space="preserve">• </w:t>
      </w:r>
      <w:r w:rsidR="0093399D">
        <w:rPr>
          <w:rFonts w:asciiTheme="minorHAnsi" w:hAnsiTheme="minorHAnsi" w:cstheme="minorHAnsi"/>
          <w:sz w:val="20"/>
          <w:szCs w:val="20"/>
        </w:rPr>
        <w:t xml:space="preserve"> H</w:t>
      </w:r>
      <w:r w:rsidR="00FC4818" w:rsidRPr="00F073EA">
        <w:rPr>
          <w:rFonts w:asciiTheme="minorHAnsi" w:hAnsiTheme="minorHAnsi" w:cstheme="minorHAnsi"/>
          <w:sz w:val="20"/>
          <w:szCs w:val="20"/>
        </w:rPr>
        <w:t xml:space="preserve">ow </w:t>
      </w:r>
      <m:oMath>
        <m:sSup>
          <m:sSupPr>
            <m:ctrlPr>
              <w:rPr>
                <w:rFonts w:ascii="Cambria Math" w:hAnsi="Cambria Math" w:cstheme="minorHAnsi"/>
                <w:sz w:val="20"/>
                <w:szCs w:val="20"/>
              </w:rPr>
            </m:ctrlPr>
          </m:sSupPr>
          <m:e>
            <m:r>
              <w:rPr>
                <w:rFonts w:ascii="Cambria Math" w:hAnsi="Cambria Math" w:cstheme="minorHAnsi"/>
                <w:sz w:val="20"/>
                <w:szCs w:val="20"/>
              </w:rPr>
              <m:t>f</m:t>
            </m:r>
          </m:e>
          <m:sup>
            <m:r>
              <w:rPr>
                <w:rFonts w:ascii="Cambria Math" w:hAnsi="Cambria Math" w:cstheme="minorHAnsi"/>
                <w:sz w:val="20"/>
                <w:szCs w:val="20"/>
              </w:rPr>
              <m:t>'</m:t>
            </m:r>
          </m:sup>
        </m:sSup>
        <m:r>
          <w:rPr>
            <w:rFonts w:ascii="Cambria Math" w:hAnsi="Cambria Math" w:cstheme="minorHAnsi"/>
            <w:sz w:val="20"/>
            <w:szCs w:val="20"/>
          </w:rPr>
          <m:t xml:space="preserve">(a) </m:t>
        </m:r>
      </m:oMath>
      <w:r w:rsidR="00FC4818" w:rsidRPr="00F073EA">
        <w:rPr>
          <w:rFonts w:asciiTheme="minorHAnsi" w:hAnsiTheme="minorHAnsi" w:cstheme="minorHAnsi"/>
          <w:sz w:val="20"/>
          <w:szCs w:val="20"/>
        </w:rPr>
        <w:t>might fail to exist</w:t>
      </w:r>
    </w:p>
    <w:p w14:paraId="278B9440" w14:textId="55F6BDA0" w:rsidR="00FC4818" w:rsidRPr="00F073EA" w:rsidRDefault="00471220" w:rsidP="0093399D">
      <w:pPr>
        <w:widowControl w:val="0"/>
        <w:contextualSpacing/>
        <w:rPr>
          <w:rFonts w:asciiTheme="minorHAnsi" w:hAnsiTheme="minorHAnsi" w:cstheme="minorHAnsi"/>
          <w:sz w:val="20"/>
          <w:szCs w:val="20"/>
        </w:rPr>
      </w:pPr>
      <w:r>
        <w:rPr>
          <w:rFonts w:ascii="Calibri" w:hAnsi="Calibri" w:cs="Calibri"/>
          <w:sz w:val="20"/>
          <w:szCs w:val="20"/>
        </w:rPr>
        <w:t xml:space="preserve">• </w:t>
      </w:r>
      <w:r w:rsidR="0093399D">
        <w:rPr>
          <w:rFonts w:asciiTheme="minorHAnsi" w:hAnsiTheme="minorHAnsi" w:cstheme="minorHAnsi"/>
          <w:sz w:val="20"/>
          <w:szCs w:val="20"/>
        </w:rPr>
        <w:t xml:space="preserve"> </w:t>
      </w:r>
      <w:r w:rsidR="00966E87">
        <w:rPr>
          <w:rFonts w:asciiTheme="minorHAnsi" w:hAnsiTheme="minorHAnsi" w:cstheme="minorHAnsi"/>
          <w:sz w:val="20"/>
          <w:szCs w:val="20"/>
        </w:rPr>
        <w:t>Why d</w:t>
      </w:r>
      <w:r w:rsidR="00FC4818" w:rsidRPr="00F073EA">
        <w:rPr>
          <w:rFonts w:asciiTheme="minorHAnsi" w:hAnsiTheme="minorHAnsi" w:cstheme="minorHAnsi"/>
          <w:sz w:val="20"/>
          <w:szCs w:val="20"/>
        </w:rPr>
        <w:t>ifferentiability implies local linearity</w:t>
      </w:r>
    </w:p>
    <w:p w14:paraId="30C316D2" w14:textId="1E2A133C" w:rsidR="00FC4818" w:rsidRPr="00F073EA" w:rsidRDefault="00471220" w:rsidP="0093399D">
      <w:pPr>
        <w:widowControl w:val="0"/>
        <w:contextualSpacing/>
        <w:rPr>
          <w:rFonts w:asciiTheme="minorHAnsi" w:hAnsiTheme="minorHAnsi" w:cstheme="minorHAnsi"/>
          <w:sz w:val="20"/>
          <w:szCs w:val="20"/>
        </w:rPr>
      </w:pPr>
      <w:r>
        <w:rPr>
          <w:rFonts w:ascii="Calibri" w:hAnsi="Calibri" w:cs="Calibri"/>
          <w:sz w:val="20"/>
          <w:szCs w:val="20"/>
        </w:rPr>
        <w:t xml:space="preserve">• </w:t>
      </w:r>
      <w:r w:rsidR="00966E87">
        <w:rPr>
          <w:rFonts w:asciiTheme="minorHAnsi" w:hAnsiTheme="minorHAnsi" w:cstheme="minorHAnsi"/>
          <w:sz w:val="20"/>
          <w:szCs w:val="20"/>
        </w:rPr>
        <w:t>How to find n</w:t>
      </w:r>
      <w:r w:rsidR="00FC4818" w:rsidRPr="00F073EA">
        <w:rPr>
          <w:rFonts w:asciiTheme="minorHAnsi" w:hAnsiTheme="minorHAnsi" w:cstheme="minorHAnsi"/>
          <w:sz w:val="20"/>
          <w:szCs w:val="20"/>
        </w:rPr>
        <w:t>umerical derivatives on a calculator</w:t>
      </w:r>
    </w:p>
    <w:p w14:paraId="474F3946" w14:textId="19FD5CAF" w:rsidR="00FC4818" w:rsidRPr="00F073EA" w:rsidRDefault="00471220" w:rsidP="0093399D">
      <w:pPr>
        <w:widowControl w:val="0"/>
        <w:contextualSpacing/>
        <w:rPr>
          <w:rFonts w:asciiTheme="minorHAnsi" w:hAnsiTheme="minorHAnsi" w:cstheme="minorHAnsi"/>
          <w:sz w:val="20"/>
          <w:szCs w:val="20"/>
        </w:rPr>
      </w:pPr>
      <w:r>
        <w:rPr>
          <w:rFonts w:ascii="Calibri" w:hAnsi="Calibri" w:cs="Calibri"/>
          <w:sz w:val="20"/>
          <w:szCs w:val="20"/>
        </w:rPr>
        <w:t xml:space="preserve">• </w:t>
      </w:r>
      <w:r w:rsidR="0093399D">
        <w:rPr>
          <w:rFonts w:asciiTheme="minorHAnsi" w:hAnsiTheme="minorHAnsi" w:cstheme="minorHAnsi"/>
          <w:sz w:val="20"/>
          <w:szCs w:val="20"/>
        </w:rPr>
        <w:t xml:space="preserve"> D</w:t>
      </w:r>
      <w:r w:rsidR="00FC4818" w:rsidRPr="00F073EA">
        <w:rPr>
          <w:rFonts w:asciiTheme="minorHAnsi" w:hAnsiTheme="minorHAnsi" w:cstheme="minorHAnsi"/>
          <w:sz w:val="20"/>
          <w:szCs w:val="20"/>
        </w:rPr>
        <w:t>ifferentiability implies continuity</w:t>
      </w:r>
    </w:p>
    <w:p w14:paraId="45551B1B" w14:textId="5C8FA779" w:rsidR="00FC4818" w:rsidRPr="00F073EA" w:rsidRDefault="00471220" w:rsidP="0093399D">
      <w:pPr>
        <w:widowControl w:val="0"/>
        <w:contextualSpacing/>
        <w:rPr>
          <w:rFonts w:asciiTheme="minorHAnsi" w:hAnsiTheme="minorHAnsi" w:cstheme="minorHAnsi"/>
          <w:sz w:val="20"/>
          <w:szCs w:val="20"/>
        </w:rPr>
      </w:pPr>
      <w:r>
        <w:rPr>
          <w:rFonts w:ascii="Calibri" w:hAnsi="Calibri" w:cs="Calibri"/>
          <w:sz w:val="20"/>
          <w:szCs w:val="20"/>
        </w:rPr>
        <w:t xml:space="preserve">• </w:t>
      </w:r>
      <w:r w:rsidR="0093399D">
        <w:rPr>
          <w:rFonts w:asciiTheme="minorHAnsi" w:hAnsiTheme="minorHAnsi" w:cstheme="minorHAnsi"/>
          <w:sz w:val="20"/>
          <w:szCs w:val="20"/>
        </w:rPr>
        <w:t xml:space="preserve"> M</w:t>
      </w:r>
      <w:r w:rsidR="00FC4818" w:rsidRPr="00F073EA">
        <w:rPr>
          <w:rFonts w:asciiTheme="minorHAnsi" w:hAnsiTheme="minorHAnsi" w:cstheme="minorHAnsi"/>
          <w:sz w:val="20"/>
          <w:szCs w:val="20"/>
        </w:rPr>
        <w:t>otion along a line</w:t>
      </w:r>
    </w:p>
    <w:p w14:paraId="2CD369E9" w14:textId="4592E609" w:rsidR="00290D58" w:rsidRPr="00954068" w:rsidRDefault="00290D58" w:rsidP="0093399D">
      <w:pPr>
        <w:contextualSpacing/>
        <w:rPr>
          <w:rFonts w:cstheme="minorHAnsi"/>
          <w:sz w:val="20"/>
          <w:szCs w:val="20"/>
        </w:rPr>
      </w:pPr>
    </w:p>
    <w:tbl>
      <w:tblPr>
        <w:tblStyle w:val="TableGrid"/>
        <w:tblW w:w="10790" w:type="dxa"/>
        <w:tblInd w:w="-5" w:type="dxa"/>
        <w:shd w:val="clear" w:color="auto" w:fill="000000"/>
        <w:tblLook w:val="04A0" w:firstRow="1" w:lastRow="0" w:firstColumn="1" w:lastColumn="0" w:noHBand="0" w:noVBand="1"/>
      </w:tblPr>
      <w:tblGrid>
        <w:gridCol w:w="10790"/>
      </w:tblGrid>
      <w:tr w:rsidR="000E47BE" w:rsidRPr="00954068" w14:paraId="216A51AB" w14:textId="77777777" w:rsidTr="00D44305">
        <w:tc>
          <w:tcPr>
            <w:tcW w:w="10790" w:type="dxa"/>
            <w:shd w:val="clear" w:color="auto" w:fill="000000"/>
            <w:tcMar>
              <w:top w:w="144" w:type="dxa"/>
              <w:left w:w="144" w:type="dxa"/>
              <w:bottom w:w="144" w:type="dxa"/>
              <w:right w:w="144" w:type="dxa"/>
            </w:tcMar>
          </w:tcPr>
          <w:p w14:paraId="7D1B4599" w14:textId="4C85BF8E" w:rsidR="00F86BD2" w:rsidRPr="00954068" w:rsidRDefault="00F86BD2" w:rsidP="0093399D">
            <w:pPr>
              <w:contextualSpacing/>
              <w:jc w:val="center"/>
              <w:rPr>
                <w:rFonts w:cstheme="minorHAnsi"/>
                <w:b/>
                <w:bCs/>
                <w:sz w:val="20"/>
                <w:szCs w:val="20"/>
              </w:rPr>
            </w:pPr>
            <w:r w:rsidRPr="00954068">
              <w:rPr>
                <w:rFonts w:cstheme="minorHAnsi"/>
                <w:b/>
                <w:bCs/>
                <w:sz w:val="20"/>
                <w:szCs w:val="20"/>
              </w:rPr>
              <w:t>STAGE 2</w:t>
            </w:r>
          </w:p>
          <w:p w14:paraId="1A49EF34" w14:textId="46D000C2" w:rsidR="00F86BD2" w:rsidRPr="00954068" w:rsidRDefault="00F86BD2" w:rsidP="0093399D">
            <w:pPr>
              <w:contextualSpacing/>
              <w:jc w:val="center"/>
              <w:rPr>
                <w:rFonts w:cstheme="minorHAnsi"/>
                <w:sz w:val="20"/>
                <w:szCs w:val="20"/>
              </w:rPr>
            </w:pPr>
            <w:r w:rsidRPr="00954068">
              <w:rPr>
                <w:rFonts w:cstheme="minorHAnsi"/>
                <w:b/>
                <w:bCs/>
                <w:sz w:val="20"/>
                <w:szCs w:val="20"/>
              </w:rPr>
              <w:t>Evidence of Learning</w:t>
            </w:r>
          </w:p>
        </w:tc>
      </w:tr>
    </w:tbl>
    <w:p w14:paraId="73D6D4DA" w14:textId="77777777" w:rsidR="00F86BD2" w:rsidRPr="00954068" w:rsidRDefault="00F86BD2" w:rsidP="0093399D">
      <w:pPr>
        <w:contextualSpacing/>
        <w:rPr>
          <w:rFonts w:cstheme="minorHAnsi"/>
          <w:sz w:val="20"/>
          <w:szCs w:val="20"/>
        </w:rPr>
      </w:pPr>
    </w:p>
    <w:p w14:paraId="13B0B64B" w14:textId="2DCA2987" w:rsidR="00F86BD2" w:rsidRDefault="00F86BD2" w:rsidP="0093399D">
      <w:pPr>
        <w:contextualSpacing/>
        <w:rPr>
          <w:rFonts w:asciiTheme="minorHAnsi" w:hAnsiTheme="minorHAnsi" w:cstheme="minorHAnsi"/>
          <w:b/>
          <w:bCs/>
          <w:sz w:val="20"/>
          <w:szCs w:val="20"/>
        </w:rPr>
      </w:pPr>
      <w:r w:rsidRPr="00F073EA">
        <w:rPr>
          <w:rFonts w:asciiTheme="minorHAnsi" w:hAnsiTheme="minorHAnsi" w:cstheme="minorHAnsi"/>
          <w:b/>
          <w:bCs/>
          <w:sz w:val="20"/>
          <w:szCs w:val="20"/>
          <w:highlight w:val="yellow"/>
        </w:rPr>
        <w:t>Formative Activities, Tasks, or Projects:</w:t>
      </w:r>
      <w:r w:rsidRPr="00F073EA">
        <w:rPr>
          <w:rFonts w:asciiTheme="minorHAnsi" w:hAnsiTheme="minorHAnsi" w:cstheme="minorHAnsi"/>
          <w:b/>
          <w:bCs/>
          <w:sz w:val="20"/>
          <w:szCs w:val="20"/>
        </w:rPr>
        <w:t xml:space="preserve"> </w:t>
      </w:r>
    </w:p>
    <w:p w14:paraId="3FA7F504" w14:textId="77777777" w:rsidR="008D2F40" w:rsidRPr="00F073EA" w:rsidRDefault="008D2F40" w:rsidP="0093399D">
      <w:pPr>
        <w:contextualSpacing/>
        <w:rPr>
          <w:rFonts w:asciiTheme="minorHAnsi" w:hAnsiTheme="minorHAnsi" w:cstheme="minorHAnsi"/>
          <w:b/>
          <w:bCs/>
          <w:sz w:val="20"/>
          <w:szCs w:val="20"/>
        </w:rPr>
      </w:pPr>
    </w:p>
    <w:p w14:paraId="6056F774" w14:textId="77777777" w:rsidR="008D2F40" w:rsidRDefault="00726D81" w:rsidP="0060422C">
      <w:pPr>
        <w:widowControl w:val="0"/>
        <w:numPr>
          <w:ilvl w:val="0"/>
          <w:numId w:val="9"/>
        </w:numPr>
        <w:ind w:firstLine="0"/>
        <w:contextualSpacing/>
        <w:rPr>
          <w:rFonts w:asciiTheme="minorHAnsi" w:hAnsiTheme="minorHAnsi" w:cstheme="minorHAnsi"/>
          <w:sz w:val="20"/>
          <w:szCs w:val="20"/>
        </w:rPr>
      </w:pPr>
      <w:r w:rsidRPr="00F073EA">
        <w:rPr>
          <w:rFonts w:asciiTheme="minorHAnsi" w:hAnsiTheme="minorHAnsi" w:cstheme="minorHAnsi"/>
          <w:sz w:val="20"/>
          <w:szCs w:val="20"/>
        </w:rPr>
        <w:t xml:space="preserve">Present a graph to the students and show how the slopes of secant lines approach a limit corresponding to the slope of a </w:t>
      </w:r>
      <w:r w:rsidR="008D2F40">
        <w:rPr>
          <w:rFonts w:asciiTheme="minorHAnsi" w:hAnsiTheme="minorHAnsi" w:cstheme="minorHAnsi"/>
          <w:sz w:val="20"/>
          <w:szCs w:val="20"/>
        </w:rPr>
        <w:t xml:space="preserve">  </w:t>
      </w:r>
    </w:p>
    <w:p w14:paraId="77DAD7E5" w14:textId="52BBB463" w:rsidR="00726D81" w:rsidRPr="00F073EA" w:rsidRDefault="008D2F40" w:rsidP="008D2F40">
      <w:pPr>
        <w:widowControl w:val="0"/>
        <w:ind w:left="360"/>
        <w:contextualSpacing/>
        <w:rPr>
          <w:rFonts w:asciiTheme="minorHAnsi" w:hAnsiTheme="minorHAnsi" w:cstheme="minorHAnsi"/>
          <w:sz w:val="20"/>
          <w:szCs w:val="20"/>
        </w:rPr>
      </w:pPr>
      <w:r>
        <w:rPr>
          <w:rFonts w:asciiTheme="minorHAnsi" w:hAnsiTheme="minorHAnsi" w:cstheme="minorHAnsi"/>
          <w:sz w:val="20"/>
          <w:szCs w:val="20"/>
        </w:rPr>
        <w:t xml:space="preserve">        </w:t>
      </w:r>
      <w:r w:rsidR="00726D81" w:rsidRPr="00F073EA">
        <w:rPr>
          <w:rFonts w:asciiTheme="minorHAnsi" w:hAnsiTheme="minorHAnsi" w:cstheme="minorHAnsi"/>
          <w:sz w:val="20"/>
          <w:szCs w:val="20"/>
        </w:rPr>
        <w:t>tangent line.</w:t>
      </w:r>
    </w:p>
    <w:p w14:paraId="2199620E" w14:textId="77777777" w:rsidR="00726D81" w:rsidRPr="00F073EA" w:rsidRDefault="00726D81" w:rsidP="0060422C">
      <w:pPr>
        <w:widowControl w:val="0"/>
        <w:numPr>
          <w:ilvl w:val="0"/>
          <w:numId w:val="9"/>
        </w:numPr>
        <w:ind w:firstLine="0"/>
        <w:contextualSpacing/>
        <w:rPr>
          <w:rFonts w:asciiTheme="minorHAnsi" w:hAnsiTheme="minorHAnsi" w:cstheme="minorHAnsi"/>
          <w:sz w:val="20"/>
          <w:szCs w:val="20"/>
        </w:rPr>
      </w:pPr>
      <w:r w:rsidRPr="00F073EA">
        <w:rPr>
          <w:rFonts w:asciiTheme="minorHAnsi" w:hAnsiTheme="minorHAnsi" w:cstheme="minorHAnsi"/>
          <w:sz w:val="20"/>
          <w:szCs w:val="20"/>
        </w:rPr>
        <w:t>Discuss the different notations for derivatives.</w:t>
      </w:r>
    </w:p>
    <w:p w14:paraId="4EDD8B88" w14:textId="77777777" w:rsidR="008D2F40" w:rsidRDefault="00726D81" w:rsidP="0060422C">
      <w:pPr>
        <w:widowControl w:val="0"/>
        <w:numPr>
          <w:ilvl w:val="0"/>
          <w:numId w:val="9"/>
        </w:numPr>
        <w:ind w:firstLine="0"/>
        <w:contextualSpacing/>
        <w:rPr>
          <w:rFonts w:asciiTheme="minorHAnsi" w:hAnsiTheme="minorHAnsi" w:cstheme="minorHAnsi"/>
          <w:sz w:val="20"/>
          <w:szCs w:val="20"/>
        </w:rPr>
      </w:pPr>
      <w:r w:rsidRPr="00F073EA">
        <w:rPr>
          <w:rFonts w:asciiTheme="minorHAnsi" w:hAnsiTheme="minorHAnsi" w:cstheme="minorHAnsi"/>
          <w:sz w:val="20"/>
          <w:szCs w:val="20"/>
        </w:rPr>
        <w:t xml:space="preserve">Have students discuss what it means for a function to be differentiable or nondifferentiable at a point.  </w:t>
      </w:r>
    </w:p>
    <w:p w14:paraId="51E5CC48" w14:textId="01DD9C84" w:rsidR="00726D81" w:rsidRPr="008D2F40" w:rsidRDefault="008D2F40" w:rsidP="008D2F40">
      <w:pPr>
        <w:widowControl w:val="0"/>
        <w:ind w:left="360"/>
        <w:contextualSpacing/>
        <w:rPr>
          <w:rFonts w:asciiTheme="minorHAnsi" w:hAnsiTheme="minorHAnsi" w:cstheme="minorHAnsi"/>
          <w:sz w:val="20"/>
          <w:szCs w:val="20"/>
        </w:rPr>
      </w:pPr>
      <w:r>
        <w:rPr>
          <w:rFonts w:asciiTheme="minorHAnsi" w:hAnsiTheme="minorHAnsi" w:cstheme="minorHAnsi"/>
          <w:sz w:val="20"/>
          <w:szCs w:val="20"/>
        </w:rPr>
        <w:t xml:space="preserve">        </w:t>
      </w:r>
      <w:r w:rsidR="00726D81" w:rsidRPr="00F073EA">
        <w:rPr>
          <w:rFonts w:asciiTheme="minorHAnsi" w:hAnsiTheme="minorHAnsi" w:cstheme="minorHAnsi"/>
          <w:sz w:val="20"/>
          <w:szCs w:val="20"/>
        </w:rPr>
        <w:t xml:space="preserve">Give several examples to illustrate corners, cusps, vertical </w:t>
      </w:r>
      <w:proofErr w:type="gramStart"/>
      <w:r w:rsidR="00726D81" w:rsidRPr="00F073EA">
        <w:rPr>
          <w:rFonts w:asciiTheme="minorHAnsi" w:hAnsiTheme="minorHAnsi" w:cstheme="minorHAnsi"/>
          <w:sz w:val="20"/>
          <w:szCs w:val="20"/>
        </w:rPr>
        <w:t>tangents</w:t>
      </w:r>
      <w:proofErr w:type="gramEnd"/>
      <w:r w:rsidR="00726D81" w:rsidRPr="00F073EA">
        <w:rPr>
          <w:rFonts w:asciiTheme="minorHAnsi" w:hAnsiTheme="minorHAnsi" w:cstheme="minorHAnsi"/>
          <w:sz w:val="20"/>
          <w:szCs w:val="20"/>
        </w:rPr>
        <w:t xml:space="preserve"> and discontinuities.</w:t>
      </w:r>
    </w:p>
    <w:p w14:paraId="41D9D4E8" w14:textId="3D46C670" w:rsidR="00726D81" w:rsidRPr="00F073EA" w:rsidRDefault="00726D81" w:rsidP="0060422C">
      <w:pPr>
        <w:widowControl w:val="0"/>
        <w:numPr>
          <w:ilvl w:val="0"/>
          <w:numId w:val="9"/>
        </w:numPr>
        <w:ind w:firstLine="0"/>
        <w:contextualSpacing/>
        <w:rPr>
          <w:rFonts w:asciiTheme="minorHAnsi" w:hAnsiTheme="minorHAnsi" w:cstheme="minorHAnsi"/>
          <w:sz w:val="20"/>
          <w:szCs w:val="20"/>
        </w:rPr>
      </w:pPr>
      <w:r w:rsidRPr="00F073EA">
        <w:rPr>
          <w:rFonts w:asciiTheme="minorHAnsi" w:hAnsiTheme="minorHAnsi" w:cstheme="minorHAnsi"/>
          <w:sz w:val="20"/>
          <w:szCs w:val="20"/>
        </w:rPr>
        <w:t xml:space="preserve">Start with differentiating linear functions and then have students </w:t>
      </w:r>
      <w:r w:rsidR="00A02B63" w:rsidRPr="00F073EA">
        <w:rPr>
          <w:rFonts w:asciiTheme="minorHAnsi" w:hAnsiTheme="minorHAnsi" w:cstheme="minorHAnsi"/>
          <w:sz w:val="20"/>
          <w:szCs w:val="20"/>
        </w:rPr>
        <w:t>differentiate</w:t>
      </w:r>
      <w:r w:rsidRPr="00F073EA">
        <w:rPr>
          <w:rFonts w:asciiTheme="minorHAnsi" w:hAnsiTheme="minorHAnsi" w:cstheme="minorHAnsi"/>
          <w:sz w:val="20"/>
          <w:szCs w:val="20"/>
        </w:rPr>
        <w:t xml:space="preserve"> all polynomial and rational functions.</w:t>
      </w:r>
    </w:p>
    <w:p w14:paraId="5CC99023" w14:textId="77777777" w:rsidR="00726D81" w:rsidRPr="00F073EA" w:rsidRDefault="00726D81" w:rsidP="0060422C">
      <w:pPr>
        <w:widowControl w:val="0"/>
        <w:numPr>
          <w:ilvl w:val="0"/>
          <w:numId w:val="9"/>
        </w:numPr>
        <w:ind w:firstLine="0"/>
        <w:contextualSpacing/>
        <w:rPr>
          <w:rFonts w:asciiTheme="minorHAnsi" w:hAnsiTheme="minorHAnsi" w:cstheme="minorHAnsi"/>
          <w:sz w:val="20"/>
          <w:szCs w:val="20"/>
        </w:rPr>
      </w:pPr>
      <w:r w:rsidRPr="00F073EA">
        <w:rPr>
          <w:rFonts w:asciiTheme="minorHAnsi" w:hAnsiTheme="minorHAnsi" w:cstheme="minorHAnsi"/>
          <w:sz w:val="20"/>
          <w:szCs w:val="20"/>
        </w:rPr>
        <w:t xml:space="preserve">Have the students repeat the product and quotient rules out loud together </w:t>
      </w:r>
      <w:proofErr w:type="gramStart"/>
      <w:r w:rsidRPr="00F073EA">
        <w:rPr>
          <w:rFonts w:asciiTheme="minorHAnsi" w:hAnsiTheme="minorHAnsi" w:cstheme="minorHAnsi"/>
          <w:sz w:val="20"/>
          <w:szCs w:val="20"/>
        </w:rPr>
        <w:t>in order for</w:t>
      </w:r>
      <w:proofErr w:type="gramEnd"/>
      <w:r w:rsidRPr="00F073EA">
        <w:rPr>
          <w:rFonts w:asciiTheme="minorHAnsi" w:hAnsiTheme="minorHAnsi" w:cstheme="minorHAnsi"/>
          <w:sz w:val="20"/>
          <w:szCs w:val="20"/>
        </w:rPr>
        <w:t xml:space="preserve"> them to memorize the two.</w:t>
      </w:r>
    </w:p>
    <w:p w14:paraId="6FD48B82" w14:textId="77777777" w:rsidR="008D2F40" w:rsidRDefault="00726D81" w:rsidP="0060422C">
      <w:pPr>
        <w:widowControl w:val="0"/>
        <w:numPr>
          <w:ilvl w:val="0"/>
          <w:numId w:val="9"/>
        </w:numPr>
        <w:ind w:firstLine="0"/>
        <w:contextualSpacing/>
        <w:rPr>
          <w:rFonts w:asciiTheme="minorHAnsi" w:hAnsiTheme="minorHAnsi" w:cstheme="minorHAnsi"/>
          <w:sz w:val="20"/>
          <w:szCs w:val="20"/>
        </w:rPr>
      </w:pPr>
      <w:r w:rsidRPr="00F073EA">
        <w:rPr>
          <w:rFonts w:asciiTheme="minorHAnsi" w:hAnsiTheme="minorHAnsi" w:cstheme="minorHAnsi"/>
          <w:sz w:val="20"/>
          <w:szCs w:val="20"/>
        </w:rPr>
        <w:t xml:space="preserve">Discuss position, </w:t>
      </w:r>
      <w:proofErr w:type="gramStart"/>
      <w:r w:rsidRPr="00F073EA">
        <w:rPr>
          <w:rFonts w:asciiTheme="minorHAnsi" w:hAnsiTheme="minorHAnsi" w:cstheme="minorHAnsi"/>
          <w:sz w:val="20"/>
          <w:szCs w:val="20"/>
        </w:rPr>
        <w:t>velocity</w:t>
      </w:r>
      <w:proofErr w:type="gramEnd"/>
      <w:r w:rsidRPr="00F073EA">
        <w:rPr>
          <w:rFonts w:asciiTheme="minorHAnsi" w:hAnsiTheme="minorHAnsi" w:cstheme="minorHAnsi"/>
          <w:sz w:val="20"/>
          <w:szCs w:val="20"/>
        </w:rPr>
        <w:t xml:space="preserve"> and acceleration.  </w:t>
      </w:r>
    </w:p>
    <w:p w14:paraId="3BAB6FF9" w14:textId="4FED620E" w:rsidR="00726D81" w:rsidRPr="00F073EA" w:rsidRDefault="008D2F40" w:rsidP="008D2F40">
      <w:pPr>
        <w:widowControl w:val="0"/>
        <w:ind w:left="360"/>
        <w:contextualSpacing/>
        <w:rPr>
          <w:rFonts w:asciiTheme="minorHAnsi" w:hAnsiTheme="minorHAnsi" w:cstheme="minorHAnsi"/>
          <w:sz w:val="20"/>
          <w:szCs w:val="20"/>
        </w:rPr>
      </w:pPr>
      <w:r>
        <w:rPr>
          <w:rFonts w:asciiTheme="minorHAnsi" w:hAnsiTheme="minorHAnsi" w:cstheme="minorHAnsi"/>
          <w:sz w:val="20"/>
          <w:szCs w:val="20"/>
        </w:rPr>
        <w:t xml:space="preserve">        </w:t>
      </w:r>
      <w:r w:rsidR="00726D81" w:rsidRPr="00F073EA">
        <w:rPr>
          <w:rFonts w:asciiTheme="minorHAnsi" w:hAnsiTheme="minorHAnsi" w:cstheme="minorHAnsi"/>
          <w:sz w:val="20"/>
          <w:szCs w:val="20"/>
        </w:rPr>
        <w:t>Emphasize that velocity is the rate of change of position and acceleration is the rate of change of velocity.</w:t>
      </w:r>
    </w:p>
    <w:p w14:paraId="19AC3A6F" w14:textId="4C76BA80" w:rsidR="008D2F40" w:rsidRDefault="008D2F40" w:rsidP="0060422C">
      <w:pPr>
        <w:widowControl w:val="0"/>
        <w:numPr>
          <w:ilvl w:val="0"/>
          <w:numId w:val="9"/>
        </w:numPr>
        <w:ind w:firstLine="0"/>
        <w:contextualSpacing/>
        <w:rPr>
          <w:rFonts w:asciiTheme="minorHAnsi" w:hAnsiTheme="minorHAnsi" w:cstheme="minorHAnsi"/>
          <w:sz w:val="20"/>
          <w:szCs w:val="20"/>
        </w:rPr>
      </w:pPr>
      <w:r>
        <w:rPr>
          <w:rFonts w:asciiTheme="minorHAnsi" w:hAnsiTheme="minorHAnsi" w:cstheme="minorHAnsi"/>
          <w:sz w:val="20"/>
          <w:szCs w:val="20"/>
        </w:rPr>
        <w:t xml:space="preserve">Use </w:t>
      </w:r>
      <w:r w:rsidRPr="00F073EA">
        <w:rPr>
          <w:rFonts w:asciiTheme="minorHAnsi" w:hAnsiTheme="minorHAnsi" w:cstheme="minorHAnsi"/>
          <w:sz w:val="20"/>
          <w:szCs w:val="20"/>
        </w:rPr>
        <w:t>identities to show the rules for differentiating the other basic trigonometric functions</w:t>
      </w:r>
      <w:r>
        <w:rPr>
          <w:rFonts w:asciiTheme="minorHAnsi" w:hAnsiTheme="minorHAnsi" w:cstheme="minorHAnsi"/>
          <w:sz w:val="20"/>
          <w:szCs w:val="20"/>
        </w:rPr>
        <w:t>.</w:t>
      </w:r>
    </w:p>
    <w:p w14:paraId="4B59CE55" w14:textId="394B5297" w:rsidR="008D2F40" w:rsidRDefault="00726D81" w:rsidP="0060422C">
      <w:pPr>
        <w:widowControl w:val="0"/>
        <w:numPr>
          <w:ilvl w:val="0"/>
          <w:numId w:val="9"/>
        </w:numPr>
        <w:ind w:firstLine="0"/>
        <w:contextualSpacing/>
        <w:rPr>
          <w:rFonts w:asciiTheme="minorHAnsi" w:hAnsiTheme="minorHAnsi" w:cstheme="minorHAnsi"/>
          <w:sz w:val="20"/>
          <w:szCs w:val="20"/>
        </w:rPr>
      </w:pPr>
      <w:r w:rsidRPr="00F073EA">
        <w:rPr>
          <w:rFonts w:asciiTheme="minorHAnsi" w:hAnsiTheme="minorHAnsi" w:cstheme="minorHAnsi"/>
          <w:sz w:val="20"/>
          <w:szCs w:val="20"/>
        </w:rPr>
        <w:t xml:space="preserve">Use a graph of the sine function and examine the slopes at different points to have students come up with the derivative </w:t>
      </w:r>
    </w:p>
    <w:p w14:paraId="415FA9B3" w14:textId="0DFE19D0" w:rsidR="008D2F40" w:rsidRDefault="008D2F40" w:rsidP="008D2F40">
      <w:pPr>
        <w:widowControl w:val="0"/>
        <w:ind w:left="360"/>
        <w:contextualSpacing/>
        <w:rPr>
          <w:rFonts w:asciiTheme="minorHAnsi" w:hAnsiTheme="minorHAnsi" w:cstheme="minorHAnsi"/>
          <w:sz w:val="20"/>
          <w:szCs w:val="20"/>
        </w:rPr>
      </w:pPr>
      <w:r>
        <w:rPr>
          <w:rFonts w:asciiTheme="minorHAnsi" w:hAnsiTheme="minorHAnsi" w:cstheme="minorHAnsi"/>
          <w:sz w:val="20"/>
          <w:szCs w:val="20"/>
        </w:rPr>
        <w:t xml:space="preserve">        </w:t>
      </w:r>
      <w:r w:rsidR="00726D81" w:rsidRPr="00F073EA">
        <w:rPr>
          <w:rFonts w:asciiTheme="minorHAnsi" w:hAnsiTheme="minorHAnsi" w:cstheme="minorHAnsi"/>
          <w:sz w:val="20"/>
          <w:szCs w:val="20"/>
        </w:rPr>
        <w:t>graph and for them to realize it is the graph of the cosine function.</w:t>
      </w:r>
    </w:p>
    <w:p w14:paraId="1663FC0E" w14:textId="5B06A1E3" w:rsidR="00BE3BEC" w:rsidRPr="00F073EA" w:rsidRDefault="00BE3BEC" w:rsidP="0093399D">
      <w:pPr>
        <w:contextualSpacing/>
        <w:rPr>
          <w:rFonts w:asciiTheme="minorHAnsi" w:hAnsiTheme="minorHAnsi" w:cstheme="minorHAnsi"/>
          <w:sz w:val="20"/>
          <w:szCs w:val="20"/>
        </w:rPr>
      </w:pPr>
    </w:p>
    <w:p w14:paraId="30DC70A5" w14:textId="77777777" w:rsidR="00F83467" w:rsidRPr="00F83467" w:rsidRDefault="0088516B" w:rsidP="00F83467">
      <w:pPr>
        <w:rPr>
          <w:rFonts w:asciiTheme="minorHAnsi" w:hAnsiTheme="minorHAnsi" w:cstheme="minorHAnsi"/>
          <w:b/>
          <w:bCs/>
          <w:sz w:val="20"/>
          <w:szCs w:val="20"/>
          <w:u w:val="single"/>
        </w:rPr>
      </w:pPr>
      <w:r w:rsidRPr="00F83467">
        <w:rPr>
          <w:rFonts w:asciiTheme="minorHAnsi" w:hAnsiTheme="minorHAnsi" w:cstheme="minorHAnsi"/>
          <w:b/>
          <w:bCs/>
          <w:sz w:val="20"/>
          <w:szCs w:val="20"/>
          <w:u w:val="single"/>
        </w:rPr>
        <w:t>Assessment Topic #</w:t>
      </w:r>
      <w:r w:rsidR="00F66B4C" w:rsidRPr="00F83467">
        <w:rPr>
          <w:rFonts w:asciiTheme="minorHAnsi" w:hAnsiTheme="minorHAnsi" w:cstheme="minorHAnsi"/>
          <w:b/>
          <w:bCs/>
          <w:sz w:val="20"/>
          <w:szCs w:val="20"/>
          <w:u w:val="single"/>
        </w:rPr>
        <w:t xml:space="preserve">2: Key </w:t>
      </w:r>
      <w:proofErr w:type="gramStart"/>
      <w:r w:rsidR="00F66B4C" w:rsidRPr="00F83467">
        <w:rPr>
          <w:rFonts w:asciiTheme="minorHAnsi" w:hAnsiTheme="minorHAnsi" w:cstheme="minorHAnsi"/>
          <w:b/>
          <w:bCs/>
          <w:sz w:val="20"/>
          <w:szCs w:val="20"/>
          <w:u w:val="single"/>
        </w:rPr>
        <w:t>Concept :</w:t>
      </w:r>
      <w:proofErr w:type="gramEnd"/>
      <w:r w:rsidR="00F66B4C" w:rsidRPr="00F83467">
        <w:rPr>
          <w:rFonts w:asciiTheme="minorHAnsi" w:hAnsiTheme="minorHAnsi" w:cstheme="minorHAnsi"/>
          <w:b/>
          <w:bCs/>
          <w:sz w:val="20"/>
          <w:szCs w:val="20"/>
          <w:u w:val="single"/>
        </w:rPr>
        <w:t xml:space="preserve"> </w:t>
      </w:r>
      <w:r w:rsidR="00F83467" w:rsidRPr="00F83467">
        <w:rPr>
          <w:rFonts w:asciiTheme="minorHAnsi" w:hAnsiTheme="minorHAnsi" w:cstheme="minorHAnsi"/>
          <w:b/>
          <w:noProof/>
          <w:sz w:val="20"/>
          <w:szCs w:val="20"/>
          <w:u w:val="single"/>
        </w:rPr>
        <w:t>Differentiation: Definition &amp; Fundamental Properties</w:t>
      </w:r>
    </w:p>
    <w:p w14:paraId="07A4B22E" w14:textId="35EBB266" w:rsidR="0088516B" w:rsidRDefault="007A5124" w:rsidP="0093399D">
      <w:pPr>
        <w:contextualSpacing/>
        <w:rPr>
          <w:rFonts w:asciiTheme="minorHAnsi" w:hAnsiTheme="minorHAnsi" w:cstheme="minorHAnsi"/>
          <w:color w:val="FFFFFF" w:themeColor="background1"/>
          <w:sz w:val="20"/>
          <w:szCs w:val="20"/>
        </w:rPr>
      </w:pPr>
      <w:r w:rsidRPr="00F073EA">
        <w:rPr>
          <w:rFonts w:asciiTheme="minorHAnsi" w:hAnsiTheme="minorHAnsi" w:cstheme="minorHAnsi"/>
          <w:color w:val="FFFFFF" w:themeColor="background1"/>
          <w:sz w:val="20"/>
          <w:szCs w:val="20"/>
          <w:highlight w:val="blue"/>
        </w:rPr>
        <w:t>CR1</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CR2</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CR3</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CR4</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CR5</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CR6</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CR7</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CR8</w:t>
      </w:r>
    </w:p>
    <w:p w14:paraId="2E27D357" w14:textId="77777777" w:rsidR="00F83467" w:rsidRPr="00F073EA" w:rsidRDefault="00F83467" w:rsidP="0093399D">
      <w:pPr>
        <w:contextualSpacing/>
        <w:rPr>
          <w:rFonts w:asciiTheme="minorHAnsi" w:hAnsiTheme="minorHAnsi" w:cstheme="minorHAnsi"/>
          <w:b/>
          <w:bCs/>
          <w:sz w:val="20"/>
          <w:szCs w:val="20"/>
          <w:u w:val="single"/>
        </w:rPr>
      </w:pPr>
    </w:p>
    <w:p w14:paraId="54543E4A" w14:textId="5A8F3F31" w:rsidR="0088516B" w:rsidRDefault="0088516B" w:rsidP="0093399D">
      <w:pPr>
        <w:contextualSpacing/>
        <w:rPr>
          <w:rFonts w:asciiTheme="minorHAnsi" w:hAnsiTheme="minorHAnsi" w:cstheme="minorHAnsi"/>
          <w:sz w:val="20"/>
          <w:szCs w:val="20"/>
          <w:u w:val="single"/>
        </w:rPr>
      </w:pPr>
      <w:r w:rsidRPr="00F073EA">
        <w:rPr>
          <w:rFonts w:asciiTheme="minorHAnsi" w:hAnsiTheme="minorHAnsi" w:cstheme="minorHAnsi"/>
          <w:sz w:val="20"/>
          <w:szCs w:val="20"/>
          <w:u w:val="single"/>
        </w:rPr>
        <w:t xml:space="preserve">Lesson Theme </w:t>
      </w:r>
      <w:proofErr w:type="gramStart"/>
      <w:r w:rsidR="00F66B4C" w:rsidRPr="00F073EA">
        <w:rPr>
          <w:rFonts w:asciiTheme="minorHAnsi" w:hAnsiTheme="minorHAnsi" w:cstheme="minorHAnsi"/>
          <w:sz w:val="20"/>
          <w:szCs w:val="20"/>
          <w:u w:val="single"/>
        </w:rPr>
        <w:t>2.1 :</w:t>
      </w:r>
      <w:proofErr w:type="gramEnd"/>
      <w:r w:rsidR="00F66B4C" w:rsidRPr="00F073EA">
        <w:rPr>
          <w:rFonts w:asciiTheme="minorHAnsi" w:hAnsiTheme="minorHAnsi" w:cstheme="minorHAnsi"/>
          <w:sz w:val="20"/>
          <w:szCs w:val="20"/>
          <w:u w:val="single"/>
        </w:rPr>
        <w:t xml:space="preserve"> How Do We Measure Speed</w:t>
      </w:r>
      <w:r w:rsidR="00CD10A1" w:rsidRPr="00A33DAC">
        <w:rPr>
          <w:rFonts w:asciiTheme="minorHAnsi" w:hAnsiTheme="minorHAnsi" w:cstheme="minorHAnsi"/>
          <w:sz w:val="20"/>
          <w:szCs w:val="20"/>
        </w:rPr>
        <w:t xml:space="preserve"> </w:t>
      </w:r>
      <w:r w:rsidR="00A33DAC" w:rsidRPr="00EE5D95">
        <w:rPr>
          <w:rFonts w:asciiTheme="minorHAnsi" w:hAnsiTheme="minorHAnsi" w:cstheme="minorHAnsi"/>
          <w:sz w:val="20"/>
          <w:szCs w:val="20"/>
          <w:highlight w:val="cyan"/>
        </w:rPr>
        <w:t>(2.B)</w:t>
      </w:r>
    </w:p>
    <w:p w14:paraId="1FE831AC" w14:textId="3586953F" w:rsidR="00045241" w:rsidRPr="00045241" w:rsidRDefault="00045241" w:rsidP="00045241">
      <w:pPr>
        <w:rPr>
          <w:rFonts w:asciiTheme="minorHAnsi" w:hAnsiTheme="minorHAnsi" w:cstheme="minorHAnsi"/>
        </w:rPr>
      </w:pPr>
      <w:r w:rsidRPr="00045241">
        <w:rPr>
          <w:rFonts w:asciiTheme="minorHAnsi" w:hAnsiTheme="minorHAnsi" w:cstheme="minorHAnsi"/>
          <w:sz w:val="20"/>
          <w:szCs w:val="20"/>
        </w:rPr>
        <w:t>Focus solely on measuring velocity in this class.</w:t>
      </w:r>
    </w:p>
    <w:p w14:paraId="15C71324" w14:textId="20D3460B" w:rsidR="00045241" w:rsidRPr="00045241" w:rsidRDefault="00045241" w:rsidP="00045241">
      <w:pPr>
        <w:rPr>
          <w:rFonts w:asciiTheme="minorHAnsi" w:hAnsiTheme="minorHAnsi" w:cstheme="minorHAnsi"/>
        </w:rPr>
      </w:pPr>
      <w:r w:rsidRPr="00045241">
        <w:rPr>
          <w:rFonts w:asciiTheme="minorHAnsi" w:hAnsiTheme="minorHAnsi" w:cstheme="minorHAnsi"/>
          <w:sz w:val="20"/>
          <w:szCs w:val="20"/>
        </w:rPr>
        <w:lastRenderedPageBreak/>
        <w:t>An example is that of something being thrown straight up in the air. The text uses a grapefruit and asks how fast it is moving at different times. When you plot your data (height above ground as a function of time), explain the graph very carefully. Some students will believe that you have drawn the trajectory of the grapefruit—i.e., its path through physical space. They’re (not unreasonably) assuming that the horizontal axis is spatial. Make sure that you convince them that the actual trajectory of the grapefruit is straight up and down, not arch-shaped. (Perhaps use a real grapefruit.) Mark units on the axes</w:t>
      </w:r>
      <w:r w:rsidR="007B07F1">
        <w:rPr>
          <w:rFonts w:asciiTheme="minorHAnsi" w:hAnsiTheme="minorHAnsi" w:cstheme="minorHAnsi"/>
          <w:sz w:val="20"/>
          <w:szCs w:val="20"/>
        </w:rPr>
        <w:t xml:space="preserve"> </w:t>
      </w:r>
      <w:r w:rsidRPr="00045241">
        <w:rPr>
          <w:rFonts w:asciiTheme="minorHAnsi" w:hAnsiTheme="minorHAnsi" w:cstheme="minorHAnsi"/>
          <w:sz w:val="20"/>
          <w:szCs w:val="20"/>
        </w:rPr>
        <w:t xml:space="preserve">and ask if the units are realistic; get students to read from the graph how high the object went, how fast it was thrown, if the height and velocity fit their experience and are consistent with each other. </w:t>
      </w:r>
    </w:p>
    <w:p w14:paraId="1136118A" w14:textId="3D3147AA" w:rsidR="00045241" w:rsidRPr="00045241" w:rsidRDefault="00045241" w:rsidP="00045241">
      <w:pPr>
        <w:rPr>
          <w:rFonts w:asciiTheme="minorHAnsi" w:hAnsiTheme="minorHAnsi" w:cstheme="minorHAnsi"/>
        </w:rPr>
      </w:pPr>
      <w:r w:rsidRPr="00045241">
        <w:rPr>
          <w:rFonts w:asciiTheme="minorHAnsi" w:hAnsiTheme="minorHAnsi" w:cstheme="minorHAnsi"/>
          <w:sz w:val="20"/>
          <w:szCs w:val="20"/>
        </w:rPr>
        <w:t xml:space="preserve">You should probably work with a table of data without using any formula. I </w:t>
      </w:r>
    </w:p>
    <w:p w14:paraId="624B9D38" w14:textId="3F2055F1" w:rsidR="00045241" w:rsidRPr="00045241" w:rsidRDefault="00045241" w:rsidP="00045241">
      <w:pPr>
        <w:rPr>
          <w:rFonts w:asciiTheme="minorHAnsi" w:hAnsiTheme="minorHAnsi" w:cstheme="minorHAnsi"/>
        </w:rPr>
      </w:pPr>
      <w:r w:rsidRPr="00045241">
        <w:rPr>
          <w:rFonts w:asciiTheme="minorHAnsi" w:hAnsiTheme="minorHAnsi" w:cstheme="minorHAnsi"/>
          <w:sz w:val="20"/>
          <w:szCs w:val="20"/>
        </w:rPr>
        <w:t xml:space="preserve">Compute various average velocities on the board, or have students work them out on their calculators, before </w:t>
      </w:r>
      <w:r>
        <w:rPr>
          <w:rFonts w:asciiTheme="minorHAnsi" w:hAnsiTheme="minorHAnsi" w:cstheme="minorHAnsi"/>
          <w:sz w:val="20"/>
          <w:szCs w:val="20"/>
        </w:rPr>
        <w:t>getting</w:t>
      </w:r>
      <w:r w:rsidRPr="00045241">
        <w:rPr>
          <w:rFonts w:asciiTheme="minorHAnsi" w:hAnsiTheme="minorHAnsi" w:cstheme="minorHAnsi"/>
          <w:sz w:val="20"/>
          <w:szCs w:val="20"/>
        </w:rPr>
        <w:t xml:space="preserve"> to the idea of instantaneous velocity. Explain to </w:t>
      </w:r>
      <w:r>
        <w:rPr>
          <w:rFonts w:asciiTheme="minorHAnsi" w:hAnsiTheme="minorHAnsi" w:cstheme="minorHAnsi"/>
          <w:sz w:val="20"/>
          <w:szCs w:val="20"/>
        </w:rPr>
        <w:t>the</w:t>
      </w:r>
      <w:r w:rsidRPr="00045241">
        <w:rPr>
          <w:rFonts w:asciiTheme="minorHAnsi" w:hAnsiTheme="minorHAnsi" w:cstheme="minorHAnsi"/>
          <w:sz w:val="20"/>
          <w:szCs w:val="20"/>
        </w:rPr>
        <w:t xml:space="preserve"> students why the slope of the line joining two points on your graph represents the average velocity of the grapefruit for some given interval of time. Emphasize that the secant line segment represents how the grapefruit would be moving if its velocity were constant over some interval, and that the slope represents this constant velocity. </w:t>
      </w:r>
    </w:p>
    <w:p w14:paraId="09DB4F21" w14:textId="1CC9EDF3" w:rsidR="00045241" w:rsidRPr="00045241" w:rsidRDefault="00045241" w:rsidP="00045241">
      <w:pPr>
        <w:rPr>
          <w:rFonts w:asciiTheme="minorHAnsi" w:hAnsiTheme="minorHAnsi" w:cstheme="minorHAnsi"/>
        </w:rPr>
      </w:pPr>
      <w:r w:rsidRPr="00045241">
        <w:rPr>
          <w:rFonts w:asciiTheme="minorHAnsi" w:hAnsiTheme="minorHAnsi" w:cstheme="minorHAnsi"/>
          <w:sz w:val="20"/>
          <w:szCs w:val="20"/>
        </w:rPr>
        <w:t xml:space="preserve">When you begin to discuss instantaneous velocity, make the argument that looking at the function over smaller and smaller intervals reveals an increasingly linear curve, one that resembles more and more its own tangent line. Here, if you have the technology, it might be useful to have students zoom in on various curved functions on their calculators until they look linear. </w:t>
      </w:r>
    </w:p>
    <w:p w14:paraId="3D775A0A" w14:textId="7A865F5F" w:rsidR="00045241" w:rsidRPr="00045241" w:rsidRDefault="00045241" w:rsidP="00045241">
      <w:pPr>
        <w:rPr>
          <w:rFonts w:asciiTheme="minorHAnsi" w:hAnsiTheme="minorHAnsi" w:cstheme="minorHAnsi"/>
        </w:rPr>
      </w:pPr>
      <w:r w:rsidRPr="00045241">
        <w:rPr>
          <w:rFonts w:asciiTheme="minorHAnsi" w:hAnsiTheme="minorHAnsi" w:cstheme="minorHAnsi"/>
          <w:sz w:val="20"/>
          <w:szCs w:val="20"/>
        </w:rPr>
        <w:t>Be sure to state explicitly that the difference quotient is just a disguised version of the slope formula they’ve always known</w:t>
      </w:r>
      <w:r w:rsidRPr="005F2AE3">
        <w:rPr>
          <w:rFonts w:asciiTheme="minorHAnsi" w:hAnsiTheme="minorHAnsi" w:cstheme="minorHAnsi"/>
          <w:i/>
          <w:iCs/>
          <w:sz w:val="20"/>
          <w:szCs w:val="20"/>
        </w:rPr>
        <w:t xml:space="preserve">, </w:t>
      </w:r>
      <m:oMath>
        <m:f>
          <m:fPr>
            <m:ctrlPr>
              <w:rPr>
                <w:rFonts w:ascii="Cambria Math" w:hAnsi="Cambria Math" w:cstheme="minorHAnsi"/>
                <w:i/>
                <w:iCs/>
                <w:sz w:val="20"/>
                <w:szCs w:val="20"/>
              </w:rPr>
            </m:ctrlPr>
          </m:fPr>
          <m:num>
            <m:r>
              <w:rPr>
                <w:rFonts w:ascii="Cambria Math" w:hAnsi="Cambria Math" w:cstheme="minorHAnsi"/>
                <w:sz w:val="20"/>
                <w:szCs w:val="20"/>
              </w:rPr>
              <m:t>Δ</m:t>
            </m:r>
            <m:r>
              <w:rPr>
                <w:rFonts w:ascii="Cambria Math" w:hAnsi="Cambria Math" w:cs="Cambria Math"/>
                <w:sz w:val="20"/>
                <w:szCs w:val="20"/>
              </w:rPr>
              <m:t>y</m:t>
            </m:r>
            <m:ctrlPr>
              <w:rPr>
                <w:rFonts w:ascii="Cambria Math" w:hAnsi="Cambria Math" w:cs="Cambria Math"/>
                <w:i/>
                <w:iCs/>
                <w:sz w:val="20"/>
                <w:szCs w:val="20"/>
              </w:rPr>
            </m:ctrlPr>
          </m:num>
          <m:den>
            <m:r>
              <w:rPr>
                <w:rFonts w:ascii="Cambria Math" w:hAnsi="Cambria Math" w:cstheme="minorHAnsi"/>
                <w:sz w:val="20"/>
                <w:szCs w:val="20"/>
              </w:rPr>
              <m:t>Δ</m:t>
            </m:r>
            <m:r>
              <w:rPr>
                <w:rFonts w:ascii="Cambria Math" w:hAnsi="Cambria Math" w:cs="Cambria Math"/>
                <w:sz w:val="20"/>
                <w:szCs w:val="20"/>
              </w:rPr>
              <m:t>x</m:t>
            </m:r>
          </m:den>
        </m:f>
      </m:oMath>
      <w:r w:rsidRPr="00045241">
        <w:rPr>
          <w:rFonts w:asciiTheme="minorHAnsi" w:hAnsiTheme="minorHAnsi" w:cstheme="minorHAnsi"/>
          <w:sz w:val="20"/>
          <w:szCs w:val="20"/>
        </w:rPr>
        <w:t xml:space="preserve">. Taking the limit is necessary only because the slope being measured is at a point on a curve and not of a straight line. </w:t>
      </w:r>
    </w:p>
    <w:p w14:paraId="26C5FC30" w14:textId="77777777" w:rsidR="00045241" w:rsidRPr="00045241" w:rsidRDefault="00045241" w:rsidP="00045241">
      <w:pPr>
        <w:rPr>
          <w:rFonts w:asciiTheme="minorHAnsi" w:hAnsiTheme="minorHAnsi" w:cstheme="minorHAnsi"/>
        </w:rPr>
      </w:pPr>
      <w:r w:rsidRPr="00045241">
        <w:rPr>
          <w:rFonts w:asciiTheme="minorHAnsi" w:hAnsiTheme="minorHAnsi" w:cstheme="minorHAnsi"/>
          <w:sz w:val="20"/>
          <w:szCs w:val="20"/>
        </w:rPr>
        <w:t xml:space="preserve">In a discussion section, it may be fun to spend some time discussing the paradox of the notion of instantaneous velocity. </w:t>
      </w:r>
    </w:p>
    <w:p w14:paraId="075351B9" w14:textId="35CEA147" w:rsidR="00F66B4C" w:rsidRPr="00F073EA" w:rsidRDefault="00F66B4C" w:rsidP="0093399D">
      <w:pPr>
        <w:contextualSpacing/>
        <w:rPr>
          <w:rFonts w:asciiTheme="minorHAnsi" w:hAnsiTheme="minorHAnsi" w:cstheme="minorHAnsi"/>
          <w:color w:val="000000" w:themeColor="text1"/>
          <w:sz w:val="20"/>
          <w:szCs w:val="20"/>
        </w:rPr>
      </w:pPr>
      <w:r w:rsidRPr="00F073EA">
        <w:rPr>
          <w:rFonts w:asciiTheme="minorHAnsi" w:hAnsiTheme="minorHAnsi" w:cstheme="minorHAnsi"/>
          <w:color w:val="000000" w:themeColor="text1"/>
          <w:sz w:val="20"/>
          <w:szCs w:val="20"/>
        </w:rPr>
        <w:t>Day 1: Complete problems 4, 5, 6, 8, 10, 12,13, 14, 15, 17, 19 &amp; 21</w:t>
      </w:r>
    </w:p>
    <w:p w14:paraId="3A7C6F3A" w14:textId="46C776E3" w:rsidR="00D43DE1" w:rsidRPr="00F073EA" w:rsidRDefault="00D43DE1" w:rsidP="0093399D">
      <w:pPr>
        <w:contextualSpacing/>
        <w:rPr>
          <w:rFonts w:asciiTheme="minorHAnsi" w:hAnsiTheme="minorHAnsi" w:cstheme="minorHAnsi"/>
          <w:color w:val="000000" w:themeColor="text1"/>
          <w:sz w:val="20"/>
          <w:szCs w:val="20"/>
        </w:rPr>
      </w:pPr>
      <w:r w:rsidRPr="00F073EA">
        <w:rPr>
          <w:rFonts w:asciiTheme="minorHAnsi" w:hAnsiTheme="minorHAnsi" w:cstheme="minorHAnsi"/>
          <w:color w:val="000000" w:themeColor="text1"/>
          <w:sz w:val="20"/>
          <w:szCs w:val="20"/>
        </w:rPr>
        <w:t>Day 2: Complete problems 16, 18, 20, 22, 24, 26, 28, 29, 30 &amp; 32</w:t>
      </w:r>
    </w:p>
    <w:p w14:paraId="4B707F40" w14:textId="77777777" w:rsidR="007756F4" w:rsidRDefault="007756F4" w:rsidP="0093399D">
      <w:pPr>
        <w:contextualSpacing/>
        <w:rPr>
          <w:rFonts w:asciiTheme="minorHAnsi" w:hAnsiTheme="minorHAnsi" w:cstheme="minorHAnsi"/>
          <w:color w:val="000000" w:themeColor="text1"/>
          <w:sz w:val="20"/>
          <w:szCs w:val="20"/>
          <w:u w:val="single"/>
        </w:rPr>
      </w:pPr>
    </w:p>
    <w:p w14:paraId="7197BBFE" w14:textId="74F8157E" w:rsidR="0088516B" w:rsidRDefault="0088516B" w:rsidP="0093399D">
      <w:pPr>
        <w:contextualSpacing/>
        <w:rPr>
          <w:rFonts w:asciiTheme="minorHAnsi" w:hAnsiTheme="minorHAnsi" w:cstheme="minorHAnsi"/>
          <w:color w:val="000000" w:themeColor="text1"/>
          <w:sz w:val="20"/>
          <w:szCs w:val="20"/>
          <w:u w:val="single"/>
        </w:rPr>
      </w:pPr>
      <w:r w:rsidRPr="00F073EA">
        <w:rPr>
          <w:rFonts w:asciiTheme="minorHAnsi" w:hAnsiTheme="minorHAnsi" w:cstheme="minorHAnsi"/>
          <w:color w:val="000000" w:themeColor="text1"/>
          <w:sz w:val="20"/>
          <w:szCs w:val="20"/>
          <w:u w:val="single"/>
        </w:rPr>
        <w:t xml:space="preserve">Lesson Theme </w:t>
      </w:r>
      <w:proofErr w:type="gramStart"/>
      <w:r w:rsidR="00F66B4C" w:rsidRPr="00F073EA">
        <w:rPr>
          <w:rFonts w:asciiTheme="minorHAnsi" w:hAnsiTheme="minorHAnsi" w:cstheme="minorHAnsi"/>
          <w:color w:val="000000" w:themeColor="text1"/>
          <w:sz w:val="20"/>
          <w:szCs w:val="20"/>
          <w:u w:val="single"/>
        </w:rPr>
        <w:t>2.2 :</w:t>
      </w:r>
      <w:proofErr w:type="gramEnd"/>
      <w:r w:rsidR="00F66B4C" w:rsidRPr="00F073EA">
        <w:rPr>
          <w:rFonts w:asciiTheme="minorHAnsi" w:hAnsiTheme="minorHAnsi" w:cstheme="minorHAnsi"/>
          <w:color w:val="000000" w:themeColor="text1"/>
          <w:sz w:val="20"/>
          <w:szCs w:val="20"/>
          <w:u w:val="single"/>
        </w:rPr>
        <w:t xml:space="preserve"> The Derivative at a Point</w:t>
      </w:r>
      <w:r w:rsidR="00CD10A1" w:rsidRPr="00F073EA">
        <w:rPr>
          <w:rFonts w:asciiTheme="minorHAnsi" w:hAnsiTheme="minorHAnsi" w:cstheme="minorHAnsi"/>
          <w:color w:val="000000" w:themeColor="text1"/>
          <w:sz w:val="20"/>
          <w:szCs w:val="20"/>
          <w:u w:val="single"/>
        </w:rPr>
        <w:t xml:space="preserve"> </w:t>
      </w:r>
      <w:r w:rsidR="00A33DAC" w:rsidRPr="00EE5D95">
        <w:rPr>
          <w:rFonts w:asciiTheme="minorHAnsi" w:hAnsiTheme="minorHAnsi" w:cstheme="minorHAnsi"/>
          <w:sz w:val="20"/>
          <w:szCs w:val="20"/>
          <w:highlight w:val="cyan"/>
        </w:rPr>
        <w:t>(1.E)</w:t>
      </w:r>
    </w:p>
    <w:p w14:paraId="13D3C3D4" w14:textId="65971DEF" w:rsidR="00045241" w:rsidRPr="00045241" w:rsidRDefault="00045241" w:rsidP="00045241">
      <w:pPr>
        <w:rPr>
          <w:rFonts w:asciiTheme="minorHAnsi" w:hAnsiTheme="minorHAnsi" w:cstheme="minorHAnsi"/>
          <w:sz w:val="20"/>
          <w:szCs w:val="20"/>
        </w:rPr>
      </w:pPr>
      <w:r w:rsidRPr="00045241">
        <w:rPr>
          <w:rFonts w:asciiTheme="minorHAnsi" w:hAnsiTheme="minorHAnsi" w:cstheme="minorHAnsi"/>
          <w:sz w:val="20"/>
          <w:szCs w:val="20"/>
        </w:rPr>
        <w:t xml:space="preserve"> </w:t>
      </w:r>
      <w:r>
        <w:rPr>
          <w:rFonts w:asciiTheme="minorHAnsi" w:hAnsiTheme="minorHAnsi" w:cstheme="minorHAnsi"/>
          <w:sz w:val="20"/>
          <w:szCs w:val="20"/>
        </w:rPr>
        <w:t>L</w:t>
      </w:r>
      <w:r w:rsidRPr="00045241">
        <w:rPr>
          <w:rFonts w:asciiTheme="minorHAnsi" w:hAnsiTheme="minorHAnsi" w:cstheme="minorHAnsi"/>
          <w:sz w:val="20"/>
          <w:szCs w:val="20"/>
        </w:rPr>
        <w:t>ots of examples</w:t>
      </w:r>
      <w:r>
        <w:rPr>
          <w:rFonts w:asciiTheme="minorHAnsi" w:hAnsiTheme="minorHAnsi" w:cstheme="minorHAnsi"/>
          <w:sz w:val="20"/>
          <w:szCs w:val="20"/>
        </w:rPr>
        <w:t xml:space="preserve"> from the text of </w:t>
      </w:r>
      <w:r w:rsidRPr="00045241">
        <w:rPr>
          <w:rFonts w:asciiTheme="minorHAnsi" w:hAnsiTheme="minorHAnsi" w:cstheme="minorHAnsi"/>
          <w:sz w:val="20"/>
          <w:szCs w:val="20"/>
        </w:rPr>
        <w:t>numerical, graphical, and algebraic</w:t>
      </w:r>
      <w:r>
        <w:rPr>
          <w:rFonts w:asciiTheme="minorHAnsi" w:hAnsiTheme="minorHAnsi" w:cstheme="minorHAnsi"/>
          <w:sz w:val="20"/>
          <w:szCs w:val="20"/>
        </w:rPr>
        <w:t xml:space="preserve"> derivatives need to be completed</w:t>
      </w:r>
      <w:r w:rsidRPr="00045241">
        <w:rPr>
          <w:rFonts w:asciiTheme="minorHAnsi" w:hAnsiTheme="minorHAnsi" w:cstheme="minorHAnsi"/>
          <w:sz w:val="20"/>
          <w:szCs w:val="20"/>
        </w:rPr>
        <w:t xml:space="preserve">. Begin by reviewing the difference quotient and the idea of rate of change of a function. When </w:t>
      </w:r>
      <w:r>
        <w:rPr>
          <w:rFonts w:asciiTheme="minorHAnsi" w:hAnsiTheme="minorHAnsi" w:cstheme="minorHAnsi"/>
          <w:sz w:val="20"/>
          <w:szCs w:val="20"/>
        </w:rPr>
        <w:t>we</w:t>
      </w:r>
      <w:r w:rsidRPr="00045241">
        <w:rPr>
          <w:rFonts w:asciiTheme="minorHAnsi" w:hAnsiTheme="minorHAnsi" w:cstheme="minorHAnsi"/>
          <w:sz w:val="20"/>
          <w:szCs w:val="20"/>
        </w:rPr>
        <w:t xml:space="preserve"> define the derivative of </w:t>
      </w:r>
      <m:oMath>
        <m:r>
          <w:rPr>
            <w:rFonts w:ascii="Cambria Math" w:hAnsi="Cambria Math" w:cstheme="minorHAnsi"/>
            <w:sz w:val="20"/>
            <w:szCs w:val="20"/>
          </w:rPr>
          <m:t>f</m:t>
        </m:r>
      </m:oMath>
      <w:r w:rsidRPr="00045241">
        <w:rPr>
          <w:rFonts w:asciiTheme="minorHAnsi" w:hAnsiTheme="minorHAnsi" w:cstheme="minorHAnsi"/>
          <w:i/>
          <w:iCs/>
          <w:sz w:val="20"/>
          <w:szCs w:val="20"/>
        </w:rPr>
        <w:t xml:space="preserve"> </w:t>
      </w:r>
      <w:proofErr w:type="spellStart"/>
      <w:r w:rsidRPr="00045241">
        <w:rPr>
          <w:rFonts w:asciiTheme="minorHAnsi" w:hAnsiTheme="minorHAnsi" w:cstheme="minorHAnsi"/>
          <w:sz w:val="20"/>
          <w:szCs w:val="20"/>
        </w:rPr>
        <w:t>at</w:t>
      </w:r>
      <w:proofErr w:type="spellEnd"/>
      <w:r w:rsidRPr="00045241">
        <w:rPr>
          <w:rFonts w:asciiTheme="minorHAnsi" w:hAnsiTheme="minorHAnsi" w:cstheme="minorHAnsi"/>
          <w:sz w:val="20"/>
          <w:szCs w:val="20"/>
        </w:rPr>
        <w:t xml:space="preserve"> </w:t>
      </w:r>
      <m:oMath>
        <m:r>
          <w:rPr>
            <w:rFonts w:ascii="Cambria Math" w:hAnsi="Cambria Math" w:cstheme="minorHAnsi"/>
            <w:sz w:val="20"/>
            <w:szCs w:val="20"/>
          </w:rPr>
          <m:t>x=a</m:t>
        </m:r>
      </m:oMath>
      <w:r w:rsidRPr="00045241">
        <w:rPr>
          <w:rFonts w:asciiTheme="minorHAnsi" w:hAnsiTheme="minorHAnsi" w:cstheme="minorHAnsi"/>
          <w:sz w:val="20"/>
          <w:szCs w:val="20"/>
        </w:rPr>
        <w:t xml:space="preserve">, make sure </w:t>
      </w:r>
      <w:r w:rsidR="006E2D44">
        <w:rPr>
          <w:rFonts w:asciiTheme="minorHAnsi" w:hAnsiTheme="minorHAnsi" w:cstheme="minorHAnsi"/>
          <w:sz w:val="20"/>
          <w:szCs w:val="20"/>
        </w:rPr>
        <w:t>to</w:t>
      </w:r>
      <w:r w:rsidRPr="00045241">
        <w:rPr>
          <w:rFonts w:asciiTheme="minorHAnsi" w:hAnsiTheme="minorHAnsi" w:cstheme="minorHAnsi"/>
          <w:sz w:val="20"/>
          <w:szCs w:val="20"/>
        </w:rPr>
        <w:t xml:space="preserve"> emphasize that the definition applies at a point, so that the derivative is just a number. </w:t>
      </w:r>
      <w:r w:rsidR="006E2D44">
        <w:rPr>
          <w:rFonts w:asciiTheme="minorHAnsi" w:hAnsiTheme="minorHAnsi" w:cstheme="minorHAnsi"/>
          <w:sz w:val="20"/>
          <w:szCs w:val="20"/>
        </w:rPr>
        <w:t>With</w:t>
      </w:r>
      <w:r w:rsidRPr="00045241">
        <w:rPr>
          <w:rFonts w:asciiTheme="minorHAnsi" w:hAnsiTheme="minorHAnsi" w:cstheme="minorHAnsi"/>
          <w:sz w:val="20"/>
          <w:szCs w:val="20"/>
        </w:rPr>
        <w:t xml:space="preserve"> technology, zoom in on a graph until it becomes straight; the slope of this line is the derivative. Calculate a few derivatives this way. </w:t>
      </w:r>
    </w:p>
    <w:p w14:paraId="3E0C46E0" w14:textId="0BFA45D4" w:rsidR="00045241" w:rsidRPr="00045241" w:rsidRDefault="006E2D44" w:rsidP="00045241">
      <w:pPr>
        <w:rPr>
          <w:rFonts w:asciiTheme="minorHAnsi" w:hAnsiTheme="minorHAnsi" w:cstheme="minorHAnsi"/>
          <w:sz w:val="20"/>
          <w:szCs w:val="20"/>
        </w:rPr>
      </w:pPr>
      <w:r>
        <w:rPr>
          <w:rFonts w:asciiTheme="minorHAnsi" w:hAnsiTheme="minorHAnsi" w:cstheme="minorHAnsi"/>
          <w:sz w:val="20"/>
          <w:szCs w:val="20"/>
        </w:rPr>
        <w:t>Make</w:t>
      </w:r>
      <w:r w:rsidR="00045241" w:rsidRPr="00045241">
        <w:rPr>
          <w:rFonts w:asciiTheme="minorHAnsi" w:hAnsiTheme="minorHAnsi" w:cstheme="minorHAnsi"/>
          <w:sz w:val="20"/>
          <w:szCs w:val="20"/>
        </w:rPr>
        <w:t xml:space="preserve"> sure the</w:t>
      </w:r>
      <w:r>
        <w:rPr>
          <w:rFonts w:asciiTheme="minorHAnsi" w:hAnsiTheme="minorHAnsi" w:cstheme="minorHAnsi"/>
          <w:sz w:val="20"/>
          <w:szCs w:val="20"/>
        </w:rPr>
        <w:t xml:space="preserve"> students</w:t>
      </w:r>
      <w:r w:rsidR="00045241" w:rsidRPr="00045241">
        <w:rPr>
          <w:rFonts w:asciiTheme="minorHAnsi" w:hAnsiTheme="minorHAnsi" w:cstheme="minorHAnsi"/>
          <w:sz w:val="20"/>
          <w:szCs w:val="20"/>
        </w:rPr>
        <w:t xml:space="preserve"> understand that the derivative is approximated by a difference quotient, and that it represents a slope. </w:t>
      </w:r>
    </w:p>
    <w:p w14:paraId="5F8F6B60" w14:textId="6B71217F" w:rsidR="00045241" w:rsidRPr="00045241" w:rsidRDefault="00045241" w:rsidP="00045241">
      <w:pPr>
        <w:rPr>
          <w:rFonts w:asciiTheme="minorHAnsi" w:hAnsiTheme="minorHAnsi" w:cstheme="minorHAnsi"/>
          <w:sz w:val="20"/>
          <w:szCs w:val="20"/>
        </w:rPr>
      </w:pPr>
      <w:r w:rsidRPr="00045241">
        <w:rPr>
          <w:rFonts w:asciiTheme="minorHAnsi" w:hAnsiTheme="minorHAnsi" w:cstheme="minorHAnsi"/>
          <w:sz w:val="20"/>
          <w:szCs w:val="20"/>
        </w:rPr>
        <w:t xml:space="preserve">Ask </w:t>
      </w:r>
      <w:r w:rsidR="006E2D44">
        <w:rPr>
          <w:rFonts w:asciiTheme="minorHAnsi" w:hAnsiTheme="minorHAnsi" w:cstheme="minorHAnsi"/>
          <w:sz w:val="20"/>
          <w:szCs w:val="20"/>
        </w:rPr>
        <w:t>the</w:t>
      </w:r>
      <w:r w:rsidRPr="00045241">
        <w:rPr>
          <w:rFonts w:asciiTheme="minorHAnsi" w:hAnsiTheme="minorHAnsi" w:cstheme="minorHAnsi"/>
          <w:sz w:val="20"/>
          <w:szCs w:val="20"/>
        </w:rPr>
        <w:t xml:space="preserve"> students for the derivative of </w:t>
      </w:r>
      <m:oMath>
        <m:r>
          <w:rPr>
            <w:rFonts w:ascii="Cambria Math" w:hAnsi="Cambria Math" w:cs="Cambria Math"/>
            <w:sz w:val="20"/>
            <w:szCs w:val="20"/>
          </w:rPr>
          <m:t>x</m:t>
        </m:r>
        <m:r>
          <w:rPr>
            <w:rFonts w:ascii="Cambria Math" w:hAnsi="Cambria Math" w:cs="Cambria Math"/>
            <w:position w:val="6"/>
            <w:sz w:val="20"/>
            <w:szCs w:val="20"/>
          </w:rPr>
          <m:t>x</m:t>
        </m:r>
        <m:r>
          <w:rPr>
            <w:rFonts w:ascii="Cambria Math" w:hAnsi="Cambria Math" w:cstheme="minorHAnsi"/>
            <w:position w:val="6"/>
            <w:sz w:val="20"/>
            <w:szCs w:val="20"/>
          </w:rPr>
          <m:t xml:space="preserve"> </m:t>
        </m:r>
      </m:oMath>
      <w:r w:rsidRPr="00045241">
        <w:rPr>
          <w:rFonts w:asciiTheme="minorHAnsi" w:hAnsiTheme="minorHAnsi" w:cstheme="minorHAnsi"/>
          <w:sz w:val="20"/>
          <w:szCs w:val="20"/>
        </w:rPr>
        <w:t xml:space="preserve">at </w:t>
      </w:r>
      <m:oMath>
        <m:r>
          <w:rPr>
            <w:rFonts w:ascii="Cambria Math" w:hAnsi="Cambria Math" w:cstheme="minorHAnsi"/>
            <w:sz w:val="20"/>
            <w:szCs w:val="20"/>
          </w:rPr>
          <m:t>x=2</m:t>
        </m:r>
      </m:oMath>
      <w:r w:rsidRPr="00045241">
        <w:rPr>
          <w:rFonts w:asciiTheme="minorHAnsi" w:hAnsiTheme="minorHAnsi" w:cstheme="minorHAnsi"/>
          <w:sz w:val="20"/>
          <w:szCs w:val="20"/>
        </w:rPr>
        <w:t xml:space="preserve"> numerically by calculating the difference quotient</w:t>
      </w:r>
      <w:r w:rsidR="006E2D44">
        <w:rPr>
          <w:rFonts w:asciiTheme="minorHAnsi" w:hAnsiTheme="minorHAnsi" w:cstheme="minorHAnsi"/>
          <w:sz w:val="20"/>
          <w:szCs w:val="20"/>
        </w:rPr>
        <w:t>.</w:t>
      </w:r>
      <w:r w:rsidRPr="00045241">
        <w:rPr>
          <w:rFonts w:asciiTheme="minorHAnsi" w:hAnsiTheme="minorHAnsi" w:cstheme="minorHAnsi"/>
          <w:i/>
          <w:iCs/>
          <w:sz w:val="20"/>
          <w:szCs w:val="20"/>
        </w:rPr>
        <w:t xml:space="preserve"> </w:t>
      </w:r>
    </w:p>
    <w:p w14:paraId="1C1731E5" w14:textId="07115A79" w:rsidR="00045241" w:rsidRPr="00045241" w:rsidRDefault="00045241" w:rsidP="00045241">
      <w:pPr>
        <w:rPr>
          <w:rFonts w:asciiTheme="minorHAnsi" w:hAnsiTheme="minorHAnsi" w:cstheme="minorHAnsi"/>
          <w:sz w:val="20"/>
          <w:szCs w:val="20"/>
        </w:rPr>
      </w:pPr>
      <w:r w:rsidRPr="00045241">
        <w:rPr>
          <w:rFonts w:asciiTheme="minorHAnsi" w:hAnsiTheme="minorHAnsi" w:cstheme="minorHAnsi"/>
          <w:sz w:val="20"/>
          <w:szCs w:val="20"/>
        </w:rPr>
        <w:t>Compute derivatives of other functions numerically.</w:t>
      </w:r>
    </w:p>
    <w:p w14:paraId="40E1E6DF" w14:textId="058D4C64" w:rsidR="00045241" w:rsidRPr="00045241" w:rsidRDefault="00045241" w:rsidP="00045241">
      <w:pPr>
        <w:rPr>
          <w:rFonts w:asciiTheme="minorHAnsi" w:hAnsiTheme="minorHAnsi" w:cstheme="minorHAnsi"/>
          <w:sz w:val="20"/>
          <w:szCs w:val="20"/>
        </w:rPr>
      </w:pPr>
      <w:r w:rsidRPr="00045241">
        <w:rPr>
          <w:rFonts w:asciiTheme="minorHAnsi" w:hAnsiTheme="minorHAnsi" w:cstheme="minorHAnsi"/>
          <w:sz w:val="20"/>
          <w:szCs w:val="20"/>
        </w:rPr>
        <w:t xml:space="preserve">Hand out photocopies of a graph drawn on graph paper (for example, </w:t>
      </w:r>
      <m:oMath>
        <m:func>
          <m:funcPr>
            <m:ctrlPr>
              <w:rPr>
                <w:rFonts w:ascii="Cambria Math" w:hAnsi="Cambria Math" w:cstheme="minorHAnsi"/>
                <w:i/>
                <w:sz w:val="20"/>
                <w:szCs w:val="20"/>
              </w:rPr>
            </m:ctrlPr>
          </m:funcPr>
          <m:fName>
            <m:r>
              <m:rPr>
                <m:sty m:val="p"/>
              </m:rPr>
              <w:rPr>
                <w:rFonts w:ascii="Cambria Math" w:hAnsi="Cambria Math" w:cstheme="minorHAnsi"/>
                <w:sz w:val="20"/>
                <w:szCs w:val="20"/>
              </w:rPr>
              <m:t>sin</m:t>
            </m:r>
          </m:fName>
          <m:e>
            <m:d>
              <m:dPr>
                <m:ctrlPr>
                  <w:rPr>
                    <w:rFonts w:ascii="Cambria Math" w:hAnsi="Cambria Math" w:cstheme="minorHAnsi"/>
                    <w:i/>
                    <w:sz w:val="20"/>
                    <w:szCs w:val="20"/>
                  </w:rPr>
                </m:ctrlPr>
              </m:dPr>
              <m:e>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e>
            </m:d>
          </m:e>
        </m:func>
      </m:oMath>
      <w:r w:rsidRPr="00045241">
        <w:rPr>
          <w:rFonts w:asciiTheme="minorHAnsi" w:hAnsiTheme="minorHAnsi" w:cstheme="minorHAnsi"/>
          <w:sz w:val="20"/>
          <w:szCs w:val="20"/>
        </w:rPr>
        <w:t>)</w:t>
      </w:r>
      <w:r w:rsidR="007B07F1">
        <w:rPr>
          <w:rFonts w:asciiTheme="minorHAnsi" w:hAnsiTheme="minorHAnsi" w:cstheme="minorHAnsi"/>
          <w:sz w:val="20"/>
          <w:szCs w:val="20"/>
        </w:rPr>
        <w:t xml:space="preserve"> </w:t>
      </w:r>
      <w:r w:rsidRPr="00045241">
        <w:rPr>
          <w:rFonts w:asciiTheme="minorHAnsi" w:hAnsiTheme="minorHAnsi" w:cstheme="minorHAnsi"/>
          <w:sz w:val="20"/>
          <w:szCs w:val="20"/>
        </w:rPr>
        <w:t xml:space="preserve">and ask </w:t>
      </w:r>
      <w:r w:rsidR="006E2D44">
        <w:rPr>
          <w:rFonts w:asciiTheme="minorHAnsi" w:hAnsiTheme="minorHAnsi" w:cstheme="minorHAnsi"/>
          <w:sz w:val="20"/>
          <w:szCs w:val="20"/>
        </w:rPr>
        <w:t>the</w:t>
      </w:r>
      <w:r w:rsidRPr="00045241">
        <w:rPr>
          <w:rFonts w:asciiTheme="minorHAnsi" w:hAnsiTheme="minorHAnsi" w:cstheme="minorHAnsi"/>
          <w:sz w:val="20"/>
          <w:szCs w:val="20"/>
        </w:rPr>
        <w:t xml:space="preserve"> students for the value of the derivative at various points, or at what points the derivative is −1. </w:t>
      </w:r>
      <w:r w:rsidR="006E2D44">
        <w:rPr>
          <w:rFonts w:asciiTheme="minorHAnsi" w:hAnsiTheme="minorHAnsi" w:cstheme="minorHAnsi"/>
          <w:sz w:val="20"/>
          <w:szCs w:val="20"/>
        </w:rPr>
        <w:t>Now</w:t>
      </w:r>
      <w:r w:rsidRPr="00045241">
        <w:rPr>
          <w:rFonts w:asciiTheme="minorHAnsi" w:hAnsiTheme="minorHAnsi" w:cstheme="minorHAnsi"/>
          <w:sz w:val="20"/>
          <w:szCs w:val="20"/>
        </w:rPr>
        <w:t xml:space="preserve"> combine the graphical and numerical approaches: draw the graph of </w:t>
      </w:r>
      <m:oMath>
        <m:sSup>
          <m:sSupPr>
            <m:ctrlPr>
              <w:rPr>
                <w:rFonts w:ascii="Cambria Math" w:hAnsi="Cambria Math" w:cstheme="minorHAnsi"/>
                <w:i/>
                <w:sz w:val="20"/>
                <w:szCs w:val="20"/>
              </w:rPr>
            </m:ctrlPr>
          </m:sSupPr>
          <m:e>
            <m:r>
              <w:rPr>
                <w:rFonts w:ascii="Cambria Math" w:hAnsi="Cambria Math" w:cstheme="minorHAnsi"/>
                <w:sz w:val="20"/>
                <w:szCs w:val="20"/>
              </w:rPr>
              <m:t>e</m:t>
            </m:r>
          </m:e>
          <m:sup>
            <m:r>
              <w:rPr>
                <w:rFonts w:ascii="Cambria Math" w:hAnsi="Cambria Math" w:cstheme="minorHAnsi"/>
                <w:sz w:val="20"/>
                <w:szCs w:val="20"/>
              </w:rPr>
              <m:t>-x</m:t>
            </m:r>
          </m:sup>
        </m:sSup>
      </m:oMath>
      <w:r w:rsidRPr="00045241">
        <w:rPr>
          <w:rFonts w:asciiTheme="minorHAnsi" w:hAnsiTheme="minorHAnsi" w:cstheme="minorHAnsi"/>
          <w:i/>
          <w:iCs/>
          <w:position w:val="6"/>
          <w:sz w:val="20"/>
          <w:szCs w:val="20"/>
        </w:rPr>
        <w:t xml:space="preserve"> </w:t>
      </w:r>
      <w:r w:rsidRPr="00045241">
        <w:rPr>
          <w:rFonts w:asciiTheme="minorHAnsi" w:hAnsiTheme="minorHAnsi" w:cstheme="minorHAnsi"/>
          <w:sz w:val="20"/>
          <w:szCs w:val="20"/>
        </w:rPr>
        <w:t xml:space="preserve">on the </w:t>
      </w:r>
      <w:r w:rsidR="006E2D44">
        <w:rPr>
          <w:rFonts w:asciiTheme="minorHAnsi" w:hAnsiTheme="minorHAnsi" w:cstheme="minorHAnsi"/>
          <w:sz w:val="20"/>
          <w:szCs w:val="20"/>
        </w:rPr>
        <w:t>white</w:t>
      </w:r>
      <w:r w:rsidRPr="00045241">
        <w:rPr>
          <w:rFonts w:asciiTheme="minorHAnsi" w:hAnsiTheme="minorHAnsi" w:cstheme="minorHAnsi"/>
          <w:sz w:val="20"/>
          <w:szCs w:val="20"/>
        </w:rPr>
        <w:t>board</w:t>
      </w:r>
      <w:r w:rsidR="007B07F1">
        <w:rPr>
          <w:rFonts w:asciiTheme="minorHAnsi" w:hAnsiTheme="minorHAnsi" w:cstheme="minorHAnsi"/>
          <w:sz w:val="20"/>
          <w:szCs w:val="20"/>
        </w:rPr>
        <w:t xml:space="preserve"> </w:t>
      </w:r>
      <w:r w:rsidRPr="00045241">
        <w:rPr>
          <w:rFonts w:asciiTheme="minorHAnsi" w:hAnsiTheme="minorHAnsi" w:cstheme="minorHAnsi"/>
          <w:sz w:val="20"/>
          <w:szCs w:val="20"/>
        </w:rPr>
        <w:t xml:space="preserve">and ask what you can say about the derivative of </w:t>
      </w:r>
      <m:oMath>
        <m:sSup>
          <m:sSupPr>
            <m:ctrlPr>
              <w:rPr>
                <w:rFonts w:ascii="Cambria Math" w:hAnsi="Cambria Math" w:cstheme="minorHAnsi"/>
                <w:i/>
                <w:sz w:val="20"/>
                <w:szCs w:val="20"/>
              </w:rPr>
            </m:ctrlPr>
          </m:sSupPr>
          <m:e>
            <m:r>
              <w:rPr>
                <w:rFonts w:ascii="Cambria Math" w:hAnsi="Cambria Math" w:cstheme="minorHAnsi"/>
                <w:sz w:val="20"/>
                <w:szCs w:val="20"/>
              </w:rPr>
              <m:t>e</m:t>
            </m:r>
          </m:e>
          <m:sup>
            <m:r>
              <w:rPr>
                <w:rFonts w:ascii="Cambria Math" w:hAnsi="Cambria Math" w:cstheme="minorHAnsi"/>
                <w:sz w:val="20"/>
                <w:szCs w:val="20"/>
              </w:rPr>
              <m:t>-x</m:t>
            </m:r>
          </m:sup>
        </m:sSup>
      </m:oMath>
      <w:r w:rsidRPr="00045241">
        <w:rPr>
          <w:rFonts w:asciiTheme="minorHAnsi" w:hAnsiTheme="minorHAnsi" w:cstheme="minorHAnsi"/>
          <w:i/>
          <w:iCs/>
          <w:position w:val="6"/>
          <w:sz w:val="20"/>
          <w:szCs w:val="20"/>
        </w:rPr>
        <w:t xml:space="preserve"> </w:t>
      </w:r>
      <w:r w:rsidRPr="00045241">
        <w:rPr>
          <w:rFonts w:asciiTheme="minorHAnsi" w:hAnsiTheme="minorHAnsi" w:cstheme="minorHAnsi"/>
          <w:sz w:val="20"/>
          <w:szCs w:val="20"/>
        </w:rPr>
        <w:t xml:space="preserve">at </w:t>
      </w:r>
      <m:oMath>
        <m:r>
          <w:rPr>
            <w:rFonts w:ascii="Cambria Math" w:hAnsi="Cambria Math" w:cstheme="minorHAnsi"/>
            <w:sz w:val="20"/>
            <w:szCs w:val="20"/>
          </w:rPr>
          <m:t>x=0</m:t>
        </m:r>
      </m:oMath>
      <w:r w:rsidRPr="00045241">
        <w:rPr>
          <w:rFonts w:asciiTheme="minorHAnsi" w:hAnsiTheme="minorHAnsi" w:cstheme="minorHAnsi"/>
          <w:sz w:val="20"/>
          <w:szCs w:val="20"/>
        </w:rPr>
        <w:t xml:space="preserve">just from the graph. Then compute some difference quotients, with </w:t>
      </w:r>
      <m:oMath>
        <m:r>
          <w:rPr>
            <w:rFonts w:ascii="Cambria Math" w:hAnsi="Cambria Math" w:cstheme="minorHAnsi"/>
            <w:sz w:val="20"/>
            <w:szCs w:val="20"/>
          </w:rPr>
          <m:t>h = ±</m:t>
        </m:r>
        <m:r>
          <w:rPr>
            <w:rFonts w:ascii="Cambria Math" w:hAnsi="Cambria Math" w:cstheme="minorHAnsi"/>
            <w:sz w:val="20"/>
            <w:szCs w:val="20"/>
          </w:rPr>
          <m:t xml:space="preserve">0.1, ±0.01, .... </m:t>
        </m:r>
      </m:oMath>
    </w:p>
    <w:p w14:paraId="3562DA32" w14:textId="5B6FCFBE" w:rsidR="00045241" w:rsidRPr="00045241" w:rsidRDefault="006E2D44" w:rsidP="00045241">
      <w:pPr>
        <w:rPr>
          <w:rFonts w:asciiTheme="minorHAnsi" w:hAnsiTheme="minorHAnsi" w:cstheme="minorHAnsi"/>
          <w:sz w:val="20"/>
          <w:szCs w:val="20"/>
        </w:rPr>
      </w:pPr>
      <w:r>
        <w:rPr>
          <w:rFonts w:asciiTheme="minorHAnsi" w:hAnsiTheme="minorHAnsi" w:cstheme="minorHAnsi"/>
          <w:sz w:val="20"/>
          <w:szCs w:val="20"/>
        </w:rPr>
        <w:t>Using</w:t>
      </w:r>
      <w:r w:rsidR="00045241" w:rsidRPr="00045241">
        <w:rPr>
          <w:rFonts w:asciiTheme="minorHAnsi" w:hAnsiTheme="minorHAnsi" w:cstheme="minorHAnsi"/>
          <w:sz w:val="20"/>
          <w:szCs w:val="20"/>
        </w:rPr>
        <w:t xml:space="preserve"> graphing technology, zoom in on </w:t>
      </w:r>
      <m:oMath>
        <m:sSup>
          <m:sSupPr>
            <m:ctrlPr>
              <w:rPr>
                <w:rFonts w:ascii="Cambria Math" w:hAnsi="Cambria Math" w:cstheme="minorHAnsi"/>
                <w:i/>
                <w:sz w:val="20"/>
                <w:szCs w:val="20"/>
              </w:rPr>
            </m:ctrlPr>
          </m:sSupPr>
          <m:e>
            <m:r>
              <w:rPr>
                <w:rFonts w:ascii="Cambria Math" w:hAnsi="Cambria Math" w:cstheme="minorHAnsi"/>
                <w:sz w:val="20"/>
                <w:szCs w:val="20"/>
              </w:rPr>
              <m:t>e</m:t>
            </m:r>
          </m:e>
          <m:sup>
            <m:r>
              <w:rPr>
                <w:rFonts w:ascii="Cambria Math" w:hAnsi="Cambria Math" w:cstheme="minorHAnsi"/>
                <w:sz w:val="20"/>
                <w:szCs w:val="20"/>
              </w:rPr>
              <m:t>ax</m:t>
            </m:r>
          </m:sup>
        </m:sSup>
      </m:oMath>
      <w:r w:rsidR="00045241" w:rsidRPr="00045241">
        <w:rPr>
          <w:rFonts w:asciiTheme="minorHAnsi" w:hAnsiTheme="minorHAnsi" w:cstheme="minorHAnsi"/>
          <w:i/>
          <w:iCs/>
          <w:position w:val="6"/>
          <w:sz w:val="20"/>
          <w:szCs w:val="20"/>
        </w:rPr>
        <w:t xml:space="preserve"> </w:t>
      </w:r>
      <w:r w:rsidR="00045241" w:rsidRPr="00045241">
        <w:rPr>
          <w:rFonts w:asciiTheme="minorHAnsi" w:hAnsiTheme="minorHAnsi" w:cstheme="minorHAnsi"/>
          <w:sz w:val="20"/>
          <w:szCs w:val="20"/>
        </w:rPr>
        <w:t xml:space="preserve">at </w:t>
      </w:r>
      <m:oMath>
        <m:r>
          <w:rPr>
            <w:rFonts w:ascii="Cambria Math" w:hAnsi="Cambria Math" w:cstheme="minorHAnsi"/>
            <w:sz w:val="20"/>
            <w:szCs w:val="20"/>
          </w:rPr>
          <m:t>x=0</m:t>
        </m:r>
      </m:oMath>
      <w:r w:rsidR="005F2AE3">
        <w:rPr>
          <w:rFonts w:asciiTheme="minorHAnsi" w:hAnsiTheme="minorHAnsi" w:cstheme="minorHAnsi"/>
          <w:sz w:val="20"/>
          <w:szCs w:val="20"/>
        </w:rPr>
        <w:t xml:space="preserve"> </w:t>
      </w:r>
      <w:r w:rsidR="00045241" w:rsidRPr="00045241">
        <w:rPr>
          <w:rFonts w:asciiTheme="minorHAnsi" w:hAnsiTheme="minorHAnsi" w:cstheme="minorHAnsi"/>
          <w:sz w:val="20"/>
          <w:szCs w:val="20"/>
        </w:rPr>
        <w:t>for various values of</w:t>
      </w:r>
      <w:r w:rsidR="005F2AE3" w:rsidRPr="005F2AE3">
        <w:rPr>
          <w:rFonts w:ascii="Cambria Math" w:hAnsi="Cambria Math" w:cs="Cambria Math"/>
          <w:i/>
          <w:iCs/>
          <w:sz w:val="20"/>
          <w:szCs w:val="20"/>
        </w:rPr>
        <w:t xml:space="preserve"> </w:t>
      </w:r>
      <m:oMath>
        <m:r>
          <w:rPr>
            <w:rFonts w:ascii="Cambria Math" w:hAnsi="Cambria Math" w:cs="Cambria Math"/>
            <w:sz w:val="20"/>
            <w:szCs w:val="20"/>
          </w:rPr>
          <m:t>a</m:t>
        </m:r>
      </m:oMath>
      <w:r w:rsidR="00045241" w:rsidRPr="00045241">
        <w:rPr>
          <w:rFonts w:asciiTheme="minorHAnsi" w:hAnsiTheme="minorHAnsi" w:cstheme="minorHAnsi"/>
          <w:sz w:val="20"/>
          <w:szCs w:val="20"/>
        </w:rPr>
        <w:t xml:space="preserve">. </w:t>
      </w:r>
      <w:r>
        <w:rPr>
          <w:rFonts w:asciiTheme="minorHAnsi" w:hAnsiTheme="minorHAnsi" w:cstheme="minorHAnsi"/>
          <w:sz w:val="20"/>
          <w:szCs w:val="20"/>
        </w:rPr>
        <w:t xml:space="preserve"> </w:t>
      </w:r>
      <w:r w:rsidR="00045241" w:rsidRPr="00045241">
        <w:rPr>
          <w:rFonts w:asciiTheme="minorHAnsi" w:hAnsiTheme="minorHAnsi" w:cstheme="minorHAnsi"/>
          <w:sz w:val="20"/>
          <w:szCs w:val="20"/>
        </w:rPr>
        <w:t xml:space="preserve">Have the students make a conjecture of what the derivative is at </w:t>
      </w:r>
      <m:oMath>
        <m:r>
          <w:rPr>
            <w:rFonts w:ascii="Cambria Math" w:hAnsi="Cambria Math" w:cstheme="minorHAnsi"/>
            <w:sz w:val="20"/>
            <w:szCs w:val="20"/>
          </w:rPr>
          <m:t>x=0</m:t>
        </m:r>
      </m:oMath>
      <w:r w:rsidR="00045241" w:rsidRPr="00045241">
        <w:rPr>
          <w:rFonts w:asciiTheme="minorHAnsi" w:hAnsiTheme="minorHAnsi" w:cstheme="minorHAnsi"/>
          <w:sz w:val="20"/>
          <w:szCs w:val="20"/>
        </w:rPr>
        <w:t xml:space="preserve">. </w:t>
      </w:r>
    </w:p>
    <w:p w14:paraId="2C597A32" w14:textId="68D2113D" w:rsidR="00045241" w:rsidRPr="00045241" w:rsidRDefault="006E2D44" w:rsidP="00045241">
      <w:pPr>
        <w:rPr>
          <w:rFonts w:asciiTheme="minorHAnsi" w:hAnsiTheme="minorHAnsi" w:cstheme="minorHAnsi"/>
          <w:sz w:val="20"/>
          <w:szCs w:val="20"/>
        </w:rPr>
      </w:pPr>
      <w:r>
        <w:rPr>
          <w:rFonts w:asciiTheme="minorHAnsi" w:hAnsiTheme="minorHAnsi" w:cstheme="minorHAnsi"/>
          <w:sz w:val="20"/>
          <w:szCs w:val="20"/>
        </w:rPr>
        <w:t>Finish with</w:t>
      </w:r>
      <w:r w:rsidR="00045241" w:rsidRPr="00045241">
        <w:rPr>
          <w:rFonts w:asciiTheme="minorHAnsi" w:hAnsiTheme="minorHAnsi" w:cstheme="minorHAnsi"/>
          <w:sz w:val="20"/>
          <w:szCs w:val="20"/>
        </w:rPr>
        <w:t xml:space="preserve"> some simple algebraic examples. When going through the</w:t>
      </w:r>
      <w:r>
        <w:rPr>
          <w:rFonts w:asciiTheme="minorHAnsi" w:hAnsiTheme="minorHAnsi" w:cstheme="minorHAnsi"/>
          <w:sz w:val="20"/>
          <w:szCs w:val="20"/>
        </w:rPr>
        <w:t>se</w:t>
      </w:r>
      <w:r w:rsidR="00045241" w:rsidRPr="00045241">
        <w:rPr>
          <w:rFonts w:asciiTheme="minorHAnsi" w:hAnsiTheme="minorHAnsi" w:cstheme="minorHAnsi"/>
          <w:sz w:val="20"/>
          <w:szCs w:val="20"/>
        </w:rPr>
        <w:t xml:space="preserve"> examples, and when assigning homework, be sure to remind students that derivatives should be found without short cuts, at least for the time being. </w:t>
      </w:r>
    </w:p>
    <w:p w14:paraId="47DEDB45" w14:textId="4DA9B214" w:rsidR="00045241" w:rsidRDefault="00045241" w:rsidP="0093399D">
      <w:pPr>
        <w:rPr>
          <w:rFonts w:asciiTheme="minorHAnsi" w:hAnsiTheme="minorHAnsi" w:cstheme="minorHAnsi"/>
          <w:sz w:val="20"/>
          <w:szCs w:val="20"/>
        </w:rPr>
      </w:pPr>
      <w:r w:rsidRPr="00045241">
        <w:rPr>
          <w:rFonts w:asciiTheme="minorHAnsi" w:hAnsiTheme="minorHAnsi" w:cstheme="minorHAnsi"/>
          <w:sz w:val="20"/>
          <w:szCs w:val="20"/>
        </w:rPr>
        <w:t xml:space="preserve">In this class, you should consider functions whose rates of change </w:t>
      </w:r>
      <w:r w:rsidRPr="00045241">
        <w:rPr>
          <w:rFonts w:asciiTheme="minorHAnsi" w:hAnsiTheme="minorHAnsi" w:cstheme="minorHAnsi"/>
          <w:i/>
          <w:iCs/>
          <w:sz w:val="20"/>
          <w:szCs w:val="20"/>
        </w:rPr>
        <w:t xml:space="preserve">aren’t </w:t>
      </w:r>
      <w:r w:rsidRPr="00045241">
        <w:rPr>
          <w:rFonts w:asciiTheme="minorHAnsi" w:hAnsiTheme="minorHAnsi" w:cstheme="minorHAnsi"/>
          <w:sz w:val="20"/>
          <w:szCs w:val="20"/>
        </w:rPr>
        <w:t xml:space="preserve">velocities. You should not assume that by the end of the class students completely understand the idea of the derivative. </w:t>
      </w:r>
    </w:p>
    <w:p w14:paraId="18EE2880" w14:textId="5D4C3FA4" w:rsidR="00D43DE1" w:rsidRPr="00F073EA" w:rsidRDefault="00D43DE1" w:rsidP="0093399D">
      <w:pPr>
        <w:contextualSpacing/>
        <w:rPr>
          <w:rFonts w:asciiTheme="minorHAnsi" w:hAnsiTheme="minorHAnsi" w:cstheme="minorHAnsi"/>
          <w:color w:val="000000" w:themeColor="text1"/>
          <w:sz w:val="20"/>
          <w:szCs w:val="20"/>
        </w:rPr>
      </w:pPr>
      <w:r w:rsidRPr="00F073EA">
        <w:rPr>
          <w:rFonts w:asciiTheme="minorHAnsi" w:hAnsiTheme="minorHAnsi" w:cstheme="minorHAnsi"/>
          <w:color w:val="000000" w:themeColor="text1"/>
          <w:sz w:val="20"/>
          <w:szCs w:val="20"/>
        </w:rPr>
        <w:t>Day 1: Complete problems 1, 3, 9, 10, 12, 13 &amp; 14 - 18</w:t>
      </w:r>
    </w:p>
    <w:p w14:paraId="47D2E462" w14:textId="11197CC5" w:rsidR="0088516B" w:rsidRPr="00F073EA" w:rsidRDefault="00D43DE1" w:rsidP="0093399D">
      <w:pPr>
        <w:contextualSpacing/>
        <w:rPr>
          <w:rFonts w:asciiTheme="minorHAnsi" w:hAnsiTheme="minorHAnsi" w:cstheme="minorHAnsi"/>
          <w:color w:val="000000" w:themeColor="text1"/>
          <w:sz w:val="20"/>
          <w:szCs w:val="20"/>
        </w:rPr>
      </w:pPr>
      <w:r w:rsidRPr="00F073EA">
        <w:rPr>
          <w:rFonts w:asciiTheme="minorHAnsi" w:hAnsiTheme="minorHAnsi" w:cstheme="minorHAnsi"/>
          <w:color w:val="000000" w:themeColor="text1"/>
          <w:sz w:val="20"/>
          <w:szCs w:val="20"/>
        </w:rPr>
        <w:t>Day 2: Complete problems 19, 21, 22, 23, 30, 36, 38, 42, 44 &amp; 47</w:t>
      </w:r>
    </w:p>
    <w:p w14:paraId="7DAD3F32" w14:textId="77777777" w:rsidR="00D43DE1" w:rsidRPr="00F073EA" w:rsidRDefault="00D43DE1" w:rsidP="0093399D">
      <w:pPr>
        <w:contextualSpacing/>
        <w:rPr>
          <w:rFonts w:asciiTheme="minorHAnsi" w:hAnsiTheme="minorHAnsi" w:cstheme="minorHAnsi"/>
          <w:color w:val="000000" w:themeColor="text1"/>
          <w:sz w:val="20"/>
          <w:szCs w:val="20"/>
        </w:rPr>
      </w:pPr>
    </w:p>
    <w:p w14:paraId="009056C7" w14:textId="5626A492" w:rsidR="0088516B" w:rsidRPr="00903A23" w:rsidRDefault="0088516B" w:rsidP="00903A23">
      <w:pPr>
        <w:contextualSpacing/>
        <w:rPr>
          <w:rFonts w:asciiTheme="minorHAnsi" w:hAnsiTheme="minorHAnsi" w:cstheme="minorHAnsi"/>
          <w:color w:val="000000" w:themeColor="text1"/>
          <w:sz w:val="20"/>
          <w:szCs w:val="20"/>
          <w:u w:val="single"/>
        </w:rPr>
      </w:pPr>
      <w:r w:rsidRPr="00903A23">
        <w:rPr>
          <w:rFonts w:asciiTheme="minorHAnsi" w:hAnsiTheme="minorHAnsi" w:cstheme="minorHAnsi"/>
          <w:color w:val="000000" w:themeColor="text1"/>
          <w:sz w:val="20"/>
          <w:szCs w:val="20"/>
          <w:u w:val="single"/>
        </w:rPr>
        <w:t xml:space="preserve">Lesson Theme </w:t>
      </w:r>
      <w:proofErr w:type="gramStart"/>
      <w:r w:rsidR="00F66B4C" w:rsidRPr="00903A23">
        <w:rPr>
          <w:rFonts w:asciiTheme="minorHAnsi" w:hAnsiTheme="minorHAnsi" w:cstheme="minorHAnsi"/>
          <w:color w:val="000000" w:themeColor="text1"/>
          <w:sz w:val="20"/>
          <w:szCs w:val="20"/>
          <w:u w:val="single"/>
        </w:rPr>
        <w:t>2.3 :</w:t>
      </w:r>
      <w:proofErr w:type="gramEnd"/>
      <w:r w:rsidR="00F66B4C" w:rsidRPr="00903A23">
        <w:rPr>
          <w:rFonts w:asciiTheme="minorHAnsi" w:hAnsiTheme="minorHAnsi" w:cstheme="minorHAnsi"/>
          <w:color w:val="000000" w:themeColor="text1"/>
          <w:sz w:val="20"/>
          <w:szCs w:val="20"/>
          <w:u w:val="single"/>
        </w:rPr>
        <w:t xml:space="preserve"> The Derivative Function</w:t>
      </w:r>
      <w:r w:rsidR="00A33DAC">
        <w:rPr>
          <w:rFonts w:asciiTheme="minorHAnsi" w:hAnsiTheme="minorHAnsi" w:cstheme="minorHAnsi"/>
          <w:color w:val="000000" w:themeColor="text1"/>
          <w:sz w:val="20"/>
          <w:szCs w:val="20"/>
          <w:u w:val="single"/>
        </w:rPr>
        <w:t xml:space="preserve"> </w:t>
      </w:r>
      <w:r w:rsidR="00A33DAC" w:rsidRPr="00EE5D95">
        <w:rPr>
          <w:rFonts w:asciiTheme="minorHAnsi" w:hAnsiTheme="minorHAnsi" w:cstheme="minorHAnsi"/>
          <w:sz w:val="20"/>
          <w:szCs w:val="20"/>
          <w:highlight w:val="cyan"/>
        </w:rPr>
        <w:t>(1.D)(4.C)</w:t>
      </w:r>
    </w:p>
    <w:p w14:paraId="0643C69B" w14:textId="29DCA50F" w:rsidR="00903A23" w:rsidRPr="00903A23" w:rsidRDefault="00A33DAC" w:rsidP="00903A23">
      <w:pPr>
        <w:rPr>
          <w:rFonts w:asciiTheme="minorHAnsi" w:hAnsiTheme="minorHAnsi" w:cstheme="minorHAnsi"/>
          <w:sz w:val="20"/>
          <w:szCs w:val="20"/>
        </w:rPr>
      </w:pPr>
      <w:r>
        <w:rPr>
          <w:rFonts w:asciiTheme="minorHAnsi" w:hAnsiTheme="minorHAnsi" w:cstheme="minorHAnsi"/>
          <w:sz w:val="20"/>
          <w:szCs w:val="20"/>
        </w:rPr>
        <w:t xml:space="preserve"> </w:t>
      </w:r>
      <w:r w:rsidR="00903A23" w:rsidRPr="00903A23">
        <w:rPr>
          <w:rFonts w:asciiTheme="minorHAnsi" w:hAnsiTheme="minorHAnsi" w:cstheme="minorHAnsi"/>
          <w:sz w:val="20"/>
          <w:szCs w:val="20"/>
        </w:rPr>
        <w:t>Hand out photocopies of a graph (for example, a generic cubic) and ask students to figure out the general shape of its derivative function</w:t>
      </w:r>
      <w:r w:rsidR="00903A23">
        <w:rPr>
          <w:rFonts w:asciiTheme="minorHAnsi" w:hAnsiTheme="minorHAnsi" w:cstheme="minorHAnsi"/>
          <w:sz w:val="20"/>
          <w:szCs w:val="20"/>
        </w:rPr>
        <w:t xml:space="preserve"> by </w:t>
      </w:r>
      <w:r w:rsidR="00903A23" w:rsidRPr="00903A23">
        <w:rPr>
          <w:rFonts w:asciiTheme="minorHAnsi" w:hAnsiTheme="minorHAnsi" w:cstheme="minorHAnsi"/>
          <w:sz w:val="20"/>
          <w:szCs w:val="20"/>
        </w:rPr>
        <w:t>sketching small tangent lines, estimating their slope, and plotting them on the graph of</w:t>
      </w:r>
      <m:oMath>
        <m:r>
          <w:rPr>
            <w:rFonts w:ascii="Cambria Math" w:hAnsi="Cambria Math" w:cstheme="minorHAnsi"/>
            <w:sz w:val="20"/>
            <w:szCs w:val="20"/>
          </w:rPr>
          <m:t xml:space="preserve"> </m:t>
        </m:r>
        <m:r>
          <w:rPr>
            <w:rFonts w:ascii="Cambria Math" w:hAnsi="Cambria Math" w:cs="Cambria Math"/>
            <w:sz w:val="20"/>
            <w:szCs w:val="20"/>
          </w:rPr>
          <m:t>f'</m:t>
        </m:r>
      </m:oMath>
      <w:r w:rsidR="00903A23" w:rsidRPr="00903A23">
        <w:rPr>
          <w:rFonts w:asciiTheme="minorHAnsi" w:hAnsiTheme="minorHAnsi" w:cstheme="minorHAnsi"/>
          <w:sz w:val="20"/>
          <w:szCs w:val="20"/>
        </w:rPr>
        <w:t xml:space="preserve"> </w:t>
      </w:r>
      <w:r w:rsidR="00903A23">
        <w:rPr>
          <w:rFonts w:asciiTheme="minorHAnsi" w:hAnsiTheme="minorHAnsi" w:cstheme="minorHAnsi"/>
          <w:sz w:val="20"/>
          <w:szCs w:val="20"/>
        </w:rPr>
        <w:t xml:space="preserve">.  </w:t>
      </w:r>
      <w:r w:rsidR="00903A23" w:rsidRPr="00903A23">
        <w:rPr>
          <w:rFonts w:asciiTheme="minorHAnsi" w:hAnsiTheme="minorHAnsi" w:cstheme="minorHAnsi"/>
          <w:sz w:val="20"/>
          <w:szCs w:val="20"/>
        </w:rPr>
        <w:t>Each time a point</w:t>
      </w:r>
      <w:r w:rsidR="00903A23">
        <w:rPr>
          <w:rFonts w:asciiTheme="minorHAnsi" w:hAnsiTheme="minorHAnsi" w:cstheme="minorHAnsi"/>
          <w:sz w:val="20"/>
          <w:szCs w:val="20"/>
        </w:rPr>
        <w:t xml:space="preserve"> is plotted</w:t>
      </w:r>
      <w:r w:rsidR="00903A23" w:rsidRPr="00903A23">
        <w:rPr>
          <w:rFonts w:asciiTheme="minorHAnsi" w:hAnsiTheme="minorHAnsi" w:cstheme="minorHAnsi"/>
          <w:sz w:val="20"/>
          <w:szCs w:val="20"/>
        </w:rPr>
        <w:t>, point out that the derivative graph is above the axis where the function is increasing, below it where the function is decreasing, and crosses it in between, where the function changes direction (from increasing to decreasing or vice-versa</w:t>
      </w:r>
      <w:r w:rsidR="0014020A">
        <w:rPr>
          <w:rFonts w:asciiTheme="minorHAnsi" w:hAnsiTheme="minorHAnsi" w:cstheme="minorHAnsi"/>
          <w:sz w:val="20"/>
          <w:szCs w:val="20"/>
        </w:rPr>
        <w:t>).  Also</w:t>
      </w:r>
      <w:r w:rsidR="00903A23" w:rsidRPr="00903A23">
        <w:rPr>
          <w:rFonts w:asciiTheme="minorHAnsi" w:hAnsiTheme="minorHAnsi" w:cstheme="minorHAnsi"/>
          <w:sz w:val="20"/>
          <w:szCs w:val="20"/>
        </w:rPr>
        <w:t xml:space="preserve"> point out that the slope is steepest (positively and negatively) where the concavity changes. </w:t>
      </w:r>
    </w:p>
    <w:p w14:paraId="2DFD3593" w14:textId="3B45E8F1" w:rsidR="00903A23" w:rsidRPr="00903A23" w:rsidRDefault="00903A23" w:rsidP="00903A23">
      <w:pPr>
        <w:rPr>
          <w:rFonts w:asciiTheme="minorHAnsi" w:hAnsiTheme="minorHAnsi" w:cstheme="minorHAnsi"/>
          <w:sz w:val="20"/>
          <w:szCs w:val="20"/>
        </w:rPr>
      </w:pPr>
      <w:r w:rsidRPr="00903A23">
        <w:rPr>
          <w:rFonts w:asciiTheme="minorHAnsi" w:hAnsiTheme="minorHAnsi" w:cstheme="minorHAnsi"/>
          <w:sz w:val="20"/>
          <w:szCs w:val="20"/>
        </w:rPr>
        <w:t xml:space="preserve">Sketch the graph of </w:t>
      </w:r>
      <m:oMath>
        <m:func>
          <m:funcPr>
            <m:ctrlPr>
              <w:rPr>
                <w:rFonts w:ascii="Cambria Math" w:hAnsi="Cambria Math" w:cstheme="minorHAnsi"/>
                <w:i/>
                <w:sz w:val="20"/>
                <w:szCs w:val="20"/>
              </w:rPr>
            </m:ctrlPr>
          </m:funcPr>
          <m:fName>
            <m:sSup>
              <m:sSupPr>
                <m:ctrlPr>
                  <w:rPr>
                    <w:rFonts w:ascii="Cambria Math" w:hAnsi="Cambria Math" w:cstheme="minorHAnsi"/>
                    <w:i/>
                    <w:sz w:val="20"/>
                    <w:szCs w:val="20"/>
                  </w:rPr>
                </m:ctrlPr>
              </m:sSupPr>
              <m:e>
                <m:r>
                  <m:rPr>
                    <m:sty m:val="p"/>
                  </m:rPr>
                  <w:rPr>
                    <w:rFonts w:ascii="Cambria Math" w:hAnsi="Cambria Math" w:cstheme="minorHAnsi"/>
                    <w:sz w:val="20"/>
                    <w:szCs w:val="20"/>
                  </w:rPr>
                  <m:t>tan</m:t>
                </m:r>
              </m:e>
              <m:sup>
                <m:r>
                  <w:rPr>
                    <w:rFonts w:ascii="Cambria Math" w:hAnsi="Cambria Math" w:cstheme="minorHAnsi"/>
                    <w:sz w:val="20"/>
                    <w:szCs w:val="20"/>
                  </w:rPr>
                  <m:t>-1</m:t>
                </m:r>
              </m:sup>
            </m:sSup>
          </m:fName>
          <m:e>
            <m:r>
              <w:rPr>
                <w:rFonts w:ascii="Cambria Math" w:hAnsi="Cambria Math" w:cstheme="minorHAnsi"/>
                <w:sz w:val="20"/>
                <w:szCs w:val="20"/>
              </w:rPr>
              <m:t>x</m:t>
            </m:r>
          </m:e>
        </m:func>
      </m:oMath>
      <w:r w:rsidRPr="00903A23">
        <w:rPr>
          <w:rFonts w:asciiTheme="minorHAnsi" w:hAnsiTheme="minorHAnsi" w:cstheme="minorHAnsi"/>
          <w:i/>
          <w:iCs/>
          <w:sz w:val="20"/>
          <w:szCs w:val="20"/>
        </w:rPr>
        <w:t xml:space="preserve"> </w:t>
      </w:r>
      <w:r w:rsidRPr="00903A23">
        <w:rPr>
          <w:rFonts w:asciiTheme="minorHAnsi" w:hAnsiTheme="minorHAnsi" w:cstheme="minorHAnsi"/>
          <w:sz w:val="20"/>
          <w:szCs w:val="20"/>
        </w:rPr>
        <w:t xml:space="preserve">and its derivative on the same axes, without identifying the functions, and ask </w:t>
      </w:r>
      <w:r w:rsidR="0014020A">
        <w:rPr>
          <w:rFonts w:asciiTheme="minorHAnsi" w:hAnsiTheme="minorHAnsi" w:cstheme="minorHAnsi"/>
          <w:sz w:val="20"/>
          <w:szCs w:val="20"/>
        </w:rPr>
        <w:t>the students</w:t>
      </w:r>
      <w:r w:rsidRPr="00903A23">
        <w:rPr>
          <w:rFonts w:asciiTheme="minorHAnsi" w:hAnsiTheme="minorHAnsi" w:cstheme="minorHAnsi"/>
          <w:sz w:val="20"/>
          <w:szCs w:val="20"/>
        </w:rPr>
        <w:t xml:space="preserve"> which function is the derivative of which. The way to see the answer is to observe that exactly one of these functions is always increasing, and exactly one of them is always positive</w:t>
      </w:r>
      <w:r w:rsidR="0014020A">
        <w:rPr>
          <w:rFonts w:asciiTheme="minorHAnsi" w:hAnsiTheme="minorHAnsi" w:cstheme="minorHAnsi"/>
          <w:sz w:val="20"/>
          <w:szCs w:val="20"/>
        </w:rPr>
        <w:t>. Then</w:t>
      </w:r>
      <w:r w:rsidRPr="00903A23">
        <w:rPr>
          <w:rFonts w:asciiTheme="minorHAnsi" w:hAnsiTheme="minorHAnsi" w:cstheme="minorHAnsi"/>
          <w:sz w:val="20"/>
          <w:szCs w:val="20"/>
        </w:rPr>
        <w:t xml:space="preserve"> present the graph of a sine curve as the derivative of a mystery function</w:t>
      </w:r>
      <w:r w:rsidR="007B07F1">
        <w:rPr>
          <w:rFonts w:asciiTheme="minorHAnsi" w:hAnsiTheme="minorHAnsi" w:cstheme="minorHAnsi"/>
          <w:sz w:val="20"/>
          <w:szCs w:val="20"/>
        </w:rPr>
        <w:t xml:space="preserve"> </w:t>
      </w:r>
      <w:r w:rsidRPr="00903A23">
        <w:rPr>
          <w:rFonts w:asciiTheme="minorHAnsi" w:hAnsiTheme="minorHAnsi" w:cstheme="minorHAnsi"/>
          <w:sz w:val="20"/>
          <w:szCs w:val="20"/>
        </w:rPr>
        <w:t>and ask what it tells about the graph of the original function</w:t>
      </w:r>
      <w:r w:rsidR="0014020A">
        <w:rPr>
          <w:rFonts w:asciiTheme="minorHAnsi" w:hAnsiTheme="minorHAnsi" w:cstheme="minorHAnsi"/>
          <w:sz w:val="20"/>
          <w:szCs w:val="20"/>
        </w:rPr>
        <w:t xml:space="preserve">. </w:t>
      </w:r>
      <w:r w:rsidRPr="00903A23">
        <w:rPr>
          <w:rFonts w:asciiTheme="minorHAnsi" w:hAnsiTheme="minorHAnsi" w:cstheme="minorHAnsi"/>
          <w:sz w:val="20"/>
          <w:szCs w:val="20"/>
        </w:rPr>
        <w:t xml:space="preserve"> </w:t>
      </w:r>
      <w:r w:rsidR="0014020A">
        <w:rPr>
          <w:rFonts w:asciiTheme="minorHAnsi" w:hAnsiTheme="minorHAnsi" w:cstheme="minorHAnsi"/>
          <w:sz w:val="20"/>
          <w:szCs w:val="20"/>
        </w:rPr>
        <w:t>Next t</w:t>
      </w:r>
      <w:r w:rsidRPr="00903A23">
        <w:rPr>
          <w:rFonts w:asciiTheme="minorHAnsi" w:hAnsiTheme="minorHAnsi" w:cstheme="minorHAnsi"/>
          <w:sz w:val="20"/>
          <w:szCs w:val="20"/>
        </w:rPr>
        <w:t>ry the same sort of thing with tables of values</w:t>
      </w:r>
      <w:r w:rsidR="0014020A">
        <w:rPr>
          <w:rFonts w:asciiTheme="minorHAnsi" w:hAnsiTheme="minorHAnsi" w:cstheme="minorHAnsi"/>
          <w:sz w:val="20"/>
          <w:szCs w:val="20"/>
        </w:rPr>
        <w:t>.</w:t>
      </w:r>
      <w:r w:rsidRPr="00903A23">
        <w:rPr>
          <w:rFonts w:asciiTheme="minorHAnsi" w:hAnsiTheme="minorHAnsi" w:cstheme="minorHAnsi"/>
          <w:sz w:val="20"/>
          <w:szCs w:val="20"/>
        </w:rPr>
        <w:t xml:space="preserve"> </w:t>
      </w:r>
    </w:p>
    <w:p w14:paraId="65FD046B" w14:textId="63A8C0BD" w:rsidR="00903A23" w:rsidRPr="00903A23" w:rsidRDefault="00903A23" w:rsidP="00903A23">
      <w:pPr>
        <w:rPr>
          <w:rFonts w:asciiTheme="minorHAnsi" w:hAnsiTheme="minorHAnsi" w:cstheme="minorHAnsi"/>
          <w:sz w:val="20"/>
          <w:szCs w:val="20"/>
        </w:rPr>
      </w:pPr>
      <w:r w:rsidRPr="00903A23">
        <w:rPr>
          <w:rFonts w:asciiTheme="minorHAnsi" w:hAnsiTheme="minorHAnsi" w:cstheme="minorHAnsi"/>
          <w:sz w:val="20"/>
          <w:szCs w:val="20"/>
        </w:rPr>
        <w:t>Cover the derivatives of constant and linear functions</w:t>
      </w:r>
      <w:r w:rsidR="0014020A">
        <w:rPr>
          <w:rFonts w:asciiTheme="minorHAnsi" w:hAnsiTheme="minorHAnsi" w:cstheme="minorHAnsi"/>
          <w:sz w:val="20"/>
          <w:szCs w:val="20"/>
        </w:rPr>
        <w:t xml:space="preserve"> and t</w:t>
      </w:r>
      <w:r w:rsidRPr="00903A23">
        <w:rPr>
          <w:rFonts w:asciiTheme="minorHAnsi" w:hAnsiTheme="minorHAnsi" w:cstheme="minorHAnsi"/>
          <w:sz w:val="20"/>
          <w:szCs w:val="20"/>
        </w:rPr>
        <w:t xml:space="preserve">hen find the formula for the derivative of </w:t>
      </w:r>
      <m:oMath>
        <m:r>
          <w:rPr>
            <w:rFonts w:ascii="Cambria Math" w:hAnsi="Cambria Math" w:cs="Cambria Math"/>
            <w:sz w:val="20"/>
            <w:szCs w:val="20"/>
          </w:rPr>
          <m:t>f</m:t>
        </m:r>
        <m:r>
          <w:rPr>
            <w:rFonts w:ascii="Cambria Math" w:hAnsi="Cambria Math" w:cstheme="minorHAnsi"/>
            <w:sz w:val="20"/>
            <w:szCs w:val="20"/>
          </w:rPr>
          <m:t>(</m:t>
        </m:r>
        <m:r>
          <w:rPr>
            <w:rFonts w:ascii="Cambria Math" w:hAnsi="Cambria Math" w:cs="Cambria Math"/>
            <w:sz w:val="20"/>
            <w:szCs w:val="20"/>
          </w:rPr>
          <m:t>x</m:t>
        </m:r>
        <m:r>
          <w:rPr>
            <w:rFonts w:ascii="Cambria Math" w:hAnsi="Cambria Math" w:cstheme="minorHAnsi"/>
            <w:sz w:val="20"/>
            <w:szCs w:val="20"/>
          </w:rPr>
          <m:t>)=</m:t>
        </m:r>
        <m:sSup>
          <m:sSupPr>
            <m:ctrlPr>
              <w:rPr>
                <w:rFonts w:ascii="Cambria Math" w:hAnsi="Cambria Math" w:cs="Cambria Math"/>
                <w:i/>
                <w:iCs/>
                <w:sz w:val="20"/>
                <w:szCs w:val="20"/>
              </w:rPr>
            </m:ctrlPr>
          </m:sSupPr>
          <m:e>
            <m:r>
              <w:rPr>
                <w:rFonts w:ascii="Cambria Math" w:hAnsi="Cambria Math" w:cs="Cambria Math"/>
                <w:sz w:val="20"/>
                <w:szCs w:val="20"/>
              </w:rPr>
              <m:t>x</m:t>
            </m:r>
          </m:e>
          <m:sup>
            <m:r>
              <w:rPr>
                <w:rFonts w:ascii="Cambria Math" w:hAnsi="Cambria Math" w:cs="Cambria Math"/>
                <w:sz w:val="20"/>
                <w:szCs w:val="20"/>
              </w:rPr>
              <m:t>2</m:t>
            </m:r>
          </m:sup>
        </m:sSup>
      </m:oMath>
      <w:r w:rsidRPr="00903A23">
        <w:rPr>
          <w:rFonts w:asciiTheme="minorHAnsi" w:hAnsiTheme="minorHAnsi" w:cstheme="minorHAnsi"/>
          <w:position w:val="6"/>
          <w:sz w:val="20"/>
          <w:szCs w:val="20"/>
        </w:rPr>
        <w:t xml:space="preserve"> </w:t>
      </w:r>
      <w:r w:rsidRPr="00903A23">
        <w:rPr>
          <w:rFonts w:asciiTheme="minorHAnsi" w:hAnsiTheme="minorHAnsi" w:cstheme="minorHAnsi"/>
          <w:sz w:val="20"/>
          <w:szCs w:val="20"/>
        </w:rPr>
        <w:t xml:space="preserve">quickly; either algebraically, or by making a table of </w:t>
      </w:r>
      <m:oMath>
        <m:r>
          <w:rPr>
            <w:rFonts w:ascii="Cambria Math" w:hAnsi="Cambria Math" w:cstheme="minorHAnsi"/>
            <w:sz w:val="20"/>
            <w:szCs w:val="20"/>
          </w:rPr>
          <m:t>f'</m:t>
        </m:r>
      </m:oMath>
      <w:r w:rsidR="0014020A">
        <w:rPr>
          <w:rFonts w:asciiTheme="minorHAnsi" w:hAnsiTheme="minorHAnsi" w:cstheme="minorHAnsi"/>
          <w:sz w:val="20"/>
          <w:szCs w:val="20"/>
        </w:rPr>
        <w:t xml:space="preserve"> </w:t>
      </w:r>
      <w:r w:rsidRPr="00903A23">
        <w:rPr>
          <w:rFonts w:asciiTheme="minorHAnsi" w:hAnsiTheme="minorHAnsi" w:cstheme="minorHAnsi"/>
          <w:sz w:val="20"/>
          <w:szCs w:val="20"/>
        </w:rPr>
        <w:t xml:space="preserve">at different values of </w:t>
      </w:r>
      <m:oMath>
        <m:r>
          <w:rPr>
            <w:rFonts w:ascii="Cambria Math" w:hAnsi="Cambria Math" w:cstheme="minorHAnsi"/>
            <w:sz w:val="20"/>
            <w:szCs w:val="20"/>
          </w:rPr>
          <m:t>x</m:t>
        </m:r>
      </m:oMath>
      <w:r w:rsidRPr="00903A23">
        <w:rPr>
          <w:rFonts w:asciiTheme="minorHAnsi" w:hAnsiTheme="minorHAnsi" w:cstheme="minorHAnsi"/>
          <w:i/>
          <w:iCs/>
          <w:sz w:val="20"/>
          <w:szCs w:val="20"/>
        </w:rPr>
        <w:t xml:space="preserve"> </w:t>
      </w:r>
      <w:r w:rsidRPr="00903A23">
        <w:rPr>
          <w:rFonts w:asciiTheme="minorHAnsi" w:hAnsiTheme="minorHAnsi" w:cstheme="minorHAnsi"/>
          <w:sz w:val="20"/>
          <w:szCs w:val="20"/>
        </w:rPr>
        <w:t xml:space="preserve">and looking for the pattern. </w:t>
      </w:r>
    </w:p>
    <w:p w14:paraId="369F752B" w14:textId="4C32D120" w:rsidR="00903A23" w:rsidRDefault="0014020A" w:rsidP="00903A23">
      <w:pPr>
        <w:rPr>
          <w:rFonts w:asciiTheme="minorHAnsi" w:hAnsiTheme="minorHAnsi" w:cstheme="minorHAnsi"/>
          <w:sz w:val="20"/>
          <w:szCs w:val="20"/>
        </w:rPr>
      </w:pPr>
      <w:r>
        <w:rPr>
          <w:rFonts w:asciiTheme="minorHAnsi" w:hAnsiTheme="minorHAnsi" w:cstheme="minorHAnsi"/>
          <w:sz w:val="20"/>
          <w:szCs w:val="20"/>
        </w:rPr>
        <w:t>Finally</w:t>
      </w:r>
      <w:r w:rsidR="00903A23" w:rsidRPr="00903A23">
        <w:rPr>
          <w:rFonts w:asciiTheme="minorHAnsi" w:hAnsiTheme="minorHAnsi" w:cstheme="minorHAnsi"/>
          <w:sz w:val="20"/>
          <w:szCs w:val="20"/>
        </w:rPr>
        <w:t xml:space="preserve"> talk the students through the power rule for </w:t>
      </w:r>
      <w:r w:rsidR="00903A23" w:rsidRPr="00903A23">
        <w:rPr>
          <w:rFonts w:ascii="Cambria Math" w:hAnsi="Cambria Math" w:cs="Cambria Math"/>
          <w:i/>
          <w:iCs/>
          <w:sz w:val="20"/>
          <w:szCs w:val="20"/>
        </w:rPr>
        <w:t>𝑛</w:t>
      </w:r>
      <w:r w:rsidR="00903A23" w:rsidRPr="00903A23">
        <w:rPr>
          <w:rFonts w:asciiTheme="minorHAnsi" w:hAnsiTheme="minorHAnsi" w:cstheme="minorHAnsi"/>
          <w:i/>
          <w:iCs/>
          <w:sz w:val="20"/>
          <w:szCs w:val="20"/>
        </w:rPr>
        <w:t xml:space="preserve"> </w:t>
      </w:r>
      <w:r w:rsidR="00903A23" w:rsidRPr="00903A23">
        <w:rPr>
          <w:rFonts w:asciiTheme="minorHAnsi" w:hAnsiTheme="minorHAnsi" w:cstheme="minorHAnsi"/>
          <w:sz w:val="20"/>
          <w:szCs w:val="20"/>
        </w:rPr>
        <w:t>an integer, using the binomial theorem</w:t>
      </w:r>
      <w:r>
        <w:rPr>
          <w:rFonts w:asciiTheme="minorHAnsi" w:hAnsiTheme="minorHAnsi" w:cstheme="minorHAnsi"/>
          <w:sz w:val="20"/>
          <w:szCs w:val="20"/>
        </w:rPr>
        <w:t>,</w:t>
      </w:r>
      <w:r w:rsidR="00903A23" w:rsidRPr="00903A23">
        <w:rPr>
          <w:rFonts w:asciiTheme="minorHAnsi" w:hAnsiTheme="minorHAnsi" w:cstheme="minorHAnsi"/>
          <w:sz w:val="20"/>
          <w:szCs w:val="20"/>
        </w:rPr>
        <w:t xml:space="preserve"> stat</w:t>
      </w:r>
      <w:r>
        <w:rPr>
          <w:rFonts w:asciiTheme="minorHAnsi" w:hAnsiTheme="minorHAnsi" w:cstheme="minorHAnsi"/>
          <w:sz w:val="20"/>
          <w:szCs w:val="20"/>
        </w:rPr>
        <w:t>ing</w:t>
      </w:r>
      <w:r w:rsidR="00903A23" w:rsidRPr="00903A23">
        <w:rPr>
          <w:rFonts w:asciiTheme="minorHAnsi" w:hAnsiTheme="minorHAnsi" w:cstheme="minorHAnsi"/>
          <w:sz w:val="20"/>
          <w:szCs w:val="20"/>
        </w:rPr>
        <w:t xml:space="preserve"> that the power rule works for all real </w:t>
      </w:r>
      <m:oMath>
        <m:r>
          <w:rPr>
            <w:rFonts w:ascii="Cambria Math" w:hAnsi="Cambria Math" w:cs="Cambria Math"/>
            <w:sz w:val="20"/>
            <w:szCs w:val="20"/>
          </w:rPr>
          <m:t>n</m:t>
        </m:r>
      </m:oMath>
      <w:r w:rsidR="00903A23" w:rsidRPr="00903A23">
        <w:rPr>
          <w:rFonts w:asciiTheme="minorHAnsi" w:hAnsiTheme="minorHAnsi" w:cstheme="minorHAnsi"/>
          <w:sz w:val="20"/>
          <w:szCs w:val="20"/>
        </w:rPr>
        <w:t xml:space="preserve">. </w:t>
      </w:r>
    </w:p>
    <w:p w14:paraId="548D8919" w14:textId="341D29B7" w:rsidR="00406592" w:rsidRPr="00903A23" w:rsidRDefault="00406592" w:rsidP="00903A23">
      <w:pPr>
        <w:rPr>
          <w:rFonts w:asciiTheme="minorHAnsi" w:hAnsiTheme="minorHAnsi" w:cstheme="minorHAnsi"/>
          <w:sz w:val="20"/>
          <w:szCs w:val="20"/>
        </w:rPr>
      </w:pPr>
      <w:r>
        <w:rPr>
          <w:rFonts w:asciiTheme="minorHAnsi" w:hAnsiTheme="minorHAnsi" w:cstheme="minorHAnsi"/>
          <w:sz w:val="20"/>
          <w:szCs w:val="20"/>
        </w:rPr>
        <w:t xml:space="preserve">Finish by making sure the students know the different notations used to represent derivatives, such </w:t>
      </w:r>
      <w:proofErr w:type="gramStart"/>
      <w:r>
        <w:rPr>
          <w:rFonts w:asciiTheme="minorHAnsi" w:hAnsiTheme="minorHAnsi" w:cstheme="minorHAnsi"/>
          <w:sz w:val="20"/>
          <w:szCs w:val="20"/>
        </w:rPr>
        <w:t>as :</w:t>
      </w:r>
      <w:proofErr w:type="gramEnd"/>
      <w:r>
        <w:rPr>
          <w:rFonts w:asciiTheme="minorHAnsi" w:hAnsiTheme="minorHAnsi" w:cstheme="minorHAnsi"/>
          <w:sz w:val="20"/>
          <w:szCs w:val="20"/>
        </w:rPr>
        <w:t xml:space="preserve"> </w:t>
      </w:r>
      <m:oMath>
        <m:sSup>
          <m:sSupPr>
            <m:ctrlPr>
              <w:rPr>
                <w:rFonts w:ascii="Cambria Math" w:hAnsi="Cambria Math" w:cstheme="minorHAnsi"/>
                <w:i/>
                <w:sz w:val="20"/>
                <w:szCs w:val="20"/>
              </w:rPr>
            </m:ctrlPr>
          </m:sSupPr>
          <m:e>
            <m:r>
              <w:rPr>
                <w:rFonts w:ascii="Cambria Math" w:hAnsi="Cambria Math" w:cstheme="minorHAnsi"/>
                <w:sz w:val="20"/>
                <w:szCs w:val="20"/>
              </w:rPr>
              <m:t>f</m:t>
            </m:r>
          </m:e>
          <m:sup>
            <m:r>
              <w:rPr>
                <w:rFonts w:ascii="Cambria Math" w:hAnsi="Cambria Math" w:cstheme="minorHAnsi"/>
                <w:sz w:val="20"/>
                <w:szCs w:val="20"/>
              </w:rPr>
              <m:t>'</m:t>
            </m:r>
          </m:sup>
        </m:sSup>
        <m:d>
          <m:dPr>
            <m:ctrlPr>
              <w:rPr>
                <w:rFonts w:ascii="Cambria Math" w:hAnsi="Cambria Math" w:cstheme="minorHAnsi"/>
                <w:i/>
                <w:sz w:val="20"/>
                <w:szCs w:val="20"/>
              </w:rPr>
            </m:ctrlPr>
          </m:dPr>
          <m:e>
            <m:r>
              <w:rPr>
                <w:rFonts w:ascii="Cambria Math" w:hAnsi="Cambria Math" w:cstheme="minorHAnsi"/>
                <w:sz w:val="20"/>
                <w:szCs w:val="20"/>
              </w:rPr>
              <m:t>x</m:t>
            </m:r>
          </m:e>
        </m:d>
        <m:r>
          <w:rPr>
            <w:rFonts w:ascii="Cambria Math" w:hAnsi="Cambria Math" w:cstheme="minorHAnsi"/>
            <w:sz w:val="20"/>
            <w:szCs w:val="20"/>
          </w:rPr>
          <m:t>,</m:t>
        </m:r>
        <m:f>
          <m:fPr>
            <m:ctrlPr>
              <w:rPr>
                <w:rFonts w:ascii="Cambria Math" w:hAnsi="Cambria Math" w:cstheme="minorHAnsi"/>
                <w:i/>
                <w:sz w:val="20"/>
                <w:szCs w:val="20"/>
              </w:rPr>
            </m:ctrlPr>
          </m:fPr>
          <m:num>
            <m:r>
              <w:rPr>
                <w:rFonts w:ascii="Cambria Math" w:hAnsi="Cambria Math" w:cstheme="minorHAnsi"/>
                <w:sz w:val="20"/>
                <w:szCs w:val="20"/>
              </w:rPr>
              <m:t>dy</m:t>
            </m:r>
          </m:num>
          <m:den>
            <m:r>
              <w:rPr>
                <w:rFonts w:ascii="Cambria Math" w:hAnsi="Cambria Math" w:cstheme="minorHAnsi"/>
                <w:sz w:val="20"/>
                <w:szCs w:val="20"/>
              </w:rPr>
              <m:t>dx</m:t>
            </m:r>
          </m:den>
        </m:f>
        <m:r>
          <w:rPr>
            <w:rFonts w:ascii="Cambria Math" w:hAnsi="Cambria Math" w:cstheme="minorHAnsi"/>
            <w:sz w:val="20"/>
            <w:szCs w:val="20"/>
          </w:rPr>
          <m:t>.</m:t>
        </m:r>
        <m:r>
          <m:rPr>
            <m:sty m:val="p"/>
          </m:rPr>
          <w:rPr>
            <w:rFonts w:ascii="Cambria Math" w:hAnsi="Cambria Math" w:cstheme="minorHAnsi"/>
            <w:sz w:val="20"/>
            <w:szCs w:val="20"/>
          </w:rPr>
          <m:t>and</m:t>
        </m:r>
        <m:r>
          <w:rPr>
            <w:rFonts w:ascii="Cambria Math" w:hAnsi="Cambria Math" w:cstheme="minorHAnsi"/>
            <w:sz w:val="20"/>
            <w:szCs w:val="20"/>
          </w:rPr>
          <m:t xml:space="preserve"> y'</m:t>
        </m:r>
      </m:oMath>
      <w:r>
        <w:rPr>
          <w:rFonts w:asciiTheme="minorHAnsi" w:hAnsiTheme="minorHAnsi" w:cstheme="minorHAnsi"/>
          <w:sz w:val="20"/>
          <w:szCs w:val="20"/>
        </w:rPr>
        <w:t>.</w:t>
      </w:r>
    </w:p>
    <w:p w14:paraId="7A5E4E2E" w14:textId="08E0D0F4" w:rsidR="00D43DE1" w:rsidRPr="00903A23" w:rsidRDefault="00D43DE1" w:rsidP="00903A23">
      <w:pPr>
        <w:contextualSpacing/>
        <w:rPr>
          <w:rFonts w:asciiTheme="minorHAnsi" w:hAnsiTheme="minorHAnsi" w:cstheme="minorHAnsi"/>
          <w:color w:val="000000" w:themeColor="text1"/>
          <w:sz w:val="20"/>
          <w:szCs w:val="20"/>
        </w:rPr>
      </w:pPr>
      <w:r w:rsidRPr="00903A23">
        <w:rPr>
          <w:rFonts w:asciiTheme="minorHAnsi" w:hAnsiTheme="minorHAnsi" w:cstheme="minorHAnsi"/>
          <w:color w:val="000000" w:themeColor="text1"/>
          <w:sz w:val="20"/>
          <w:szCs w:val="20"/>
        </w:rPr>
        <w:lastRenderedPageBreak/>
        <w:t>Day 1: Complete problems 1 – 11 odds &amp; 14 – 22 even</w:t>
      </w:r>
    </w:p>
    <w:p w14:paraId="0E098F09" w14:textId="786132EB" w:rsidR="00F66B4C" w:rsidRPr="00903A23" w:rsidRDefault="00D43DE1" w:rsidP="00903A23">
      <w:pPr>
        <w:contextualSpacing/>
        <w:rPr>
          <w:rFonts w:asciiTheme="minorHAnsi" w:hAnsiTheme="minorHAnsi" w:cstheme="minorHAnsi"/>
          <w:color w:val="000000" w:themeColor="text1"/>
          <w:sz w:val="20"/>
          <w:szCs w:val="20"/>
        </w:rPr>
      </w:pPr>
      <w:r w:rsidRPr="00903A23">
        <w:rPr>
          <w:rFonts w:asciiTheme="minorHAnsi" w:hAnsiTheme="minorHAnsi" w:cstheme="minorHAnsi"/>
          <w:color w:val="000000" w:themeColor="text1"/>
          <w:sz w:val="20"/>
          <w:szCs w:val="20"/>
        </w:rPr>
        <w:t>Day 2: Complete problems 28, 33, 35, 38, 40, 41, 43, 44-47, 49 &amp; 50</w:t>
      </w:r>
    </w:p>
    <w:p w14:paraId="4089A84A" w14:textId="77777777" w:rsidR="00D43DE1" w:rsidRPr="00903A23" w:rsidRDefault="00D43DE1" w:rsidP="00903A23">
      <w:pPr>
        <w:contextualSpacing/>
        <w:rPr>
          <w:rFonts w:asciiTheme="minorHAnsi" w:hAnsiTheme="minorHAnsi" w:cstheme="minorHAnsi"/>
          <w:color w:val="000000" w:themeColor="text1"/>
          <w:sz w:val="20"/>
          <w:szCs w:val="20"/>
        </w:rPr>
      </w:pPr>
    </w:p>
    <w:p w14:paraId="78C96DC4" w14:textId="399F7F3B" w:rsidR="00F66B4C" w:rsidRPr="00903A23" w:rsidRDefault="00F66B4C" w:rsidP="00903A23">
      <w:pPr>
        <w:contextualSpacing/>
        <w:rPr>
          <w:rFonts w:asciiTheme="minorHAnsi" w:hAnsiTheme="minorHAnsi" w:cstheme="minorHAnsi"/>
          <w:color w:val="000000" w:themeColor="text1"/>
          <w:sz w:val="20"/>
          <w:szCs w:val="20"/>
          <w:u w:val="single"/>
        </w:rPr>
      </w:pPr>
      <w:r w:rsidRPr="00903A23">
        <w:rPr>
          <w:rFonts w:asciiTheme="minorHAnsi" w:hAnsiTheme="minorHAnsi" w:cstheme="minorHAnsi"/>
          <w:color w:val="000000" w:themeColor="text1"/>
          <w:sz w:val="20"/>
          <w:szCs w:val="20"/>
          <w:u w:val="single"/>
        </w:rPr>
        <w:t xml:space="preserve">Lesson Theme </w:t>
      </w:r>
      <w:proofErr w:type="gramStart"/>
      <w:r w:rsidRPr="00903A23">
        <w:rPr>
          <w:rFonts w:asciiTheme="minorHAnsi" w:hAnsiTheme="minorHAnsi" w:cstheme="minorHAnsi"/>
          <w:color w:val="000000" w:themeColor="text1"/>
          <w:sz w:val="20"/>
          <w:szCs w:val="20"/>
          <w:u w:val="single"/>
        </w:rPr>
        <w:t>2.4 :</w:t>
      </w:r>
      <w:proofErr w:type="gramEnd"/>
      <w:r w:rsidRPr="00903A23">
        <w:rPr>
          <w:rFonts w:asciiTheme="minorHAnsi" w:hAnsiTheme="minorHAnsi" w:cstheme="minorHAnsi"/>
          <w:color w:val="000000" w:themeColor="text1"/>
          <w:sz w:val="20"/>
          <w:szCs w:val="20"/>
          <w:u w:val="single"/>
        </w:rPr>
        <w:t xml:space="preserve"> Interpretations of the Derivative</w:t>
      </w:r>
      <w:r w:rsidR="00A33DAC">
        <w:rPr>
          <w:rFonts w:asciiTheme="minorHAnsi" w:hAnsiTheme="minorHAnsi" w:cstheme="minorHAnsi"/>
          <w:color w:val="000000" w:themeColor="text1"/>
          <w:sz w:val="20"/>
          <w:szCs w:val="20"/>
          <w:u w:val="single"/>
        </w:rPr>
        <w:t xml:space="preserve"> </w:t>
      </w:r>
      <w:r w:rsidR="00A33DAC" w:rsidRPr="00EE5D95">
        <w:rPr>
          <w:rFonts w:asciiTheme="minorHAnsi" w:hAnsiTheme="minorHAnsi" w:cstheme="minorHAnsi"/>
          <w:sz w:val="20"/>
          <w:szCs w:val="20"/>
          <w:highlight w:val="cyan"/>
        </w:rPr>
        <w:t>(1.D) (3.E)</w:t>
      </w:r>
    </w:p>
    <w:p w14:paraId="77E62A50" w14:textId="6FA3FBFC" w:rsidR="00903A23" w:rsidRPr="00903A23" w:rsidRDefault="0093538C" w:rsidP="00903A23">
      <w:pPr>
        <w:rPr>
          <w:rFonts w:asciiTheme="minorHAnsi" w:hAnsiTheme="minorHAnsi" w:cstheme="minorHAnsi"/>
          <w:sz w:val="20"/>
          <w:szCs w:val="20"/>
        </w:rPr>
      </w:pPr>
      <w:r>
        <w:rPr>
          <w:rFonts w:asciiTheme="minorHAnsi" w:hAnsiTheme="minorHAnsi" w:cstheme="minorHAnsi"/>
          <w:sz w:val="20"/>
          <w:szCs w:val="20"/>
        </w:rPr>
        <w:t xml:space="preserve">Open with the example: </w:t>
      </w:r>
      <w:r w:rsidR="00903A23" w:rsidRPr="00903A23">
        <w:rPr>
          <w:rFonts w:asciiTheme="minorHAnsi" w:hAnsiTheme="minorHAnsi" w:cstheme="minorHAnsi"/>
          <w:sz w:val="20"/>
          <w:szCs w:val="20"/>
        </w:rPr>
        <w:t xml:space="preserve">If </w:t>
      </w:r>
      <m:oMath>
        <m:r>
          <w:rPr>
            <w:rFonts w:ascii="Cambria Math" w:hAnsi="Cambria Math" w:cs="Cambria Math"/>
            <w:sz w:val="20"/>
            <w:szCs w:val="20"/>
          </w:rPr>
          <m:t>g</m:t>
        </m:r>
        <m:r>
          <w:rPr>
            <w:rFonts w:ascii="Cambria Math" w:hAnsi="Cambria Math" w:cstheme="minorHAnsi"/>
            <w:sz w:val="20"/>
            <w:szCs w:val="20"/>
          </w:rPr>
          <m:t>(</m:t>
        </m:r>
        <m:r>
          <w:rPr>
            <w:rFonts w:ascii="Cambria Math" w:hAnsi="Cambria Math" w:cs="Cambria Math"/>
            <w:sz w:val="20"/>
            <w:szCs w:val="20"/>
          </w:rPr>
          <m:t>v</m:t>
        </m:r>
        <m:r>
          <w:rPr>
            <w:rFonts w:ascii="Cambria Math" w:hAnsi="Cambria Math" w:cstheme="minorHAnsi"/>
            <w:sz w:val="20"/>
            <w:szCs w:val="20"/>
          </w:rPr>
          <m:t>)</m:t>
        </m:r>
      </m:oMath>
      <w:r w:rsidR="00903A23" w:rsidRPr="00903A23">
        <w:rPr>
          <w:rFonts w:asciiTheme="minorHAnsi" w:hAnsiTheme="minorHAnsi" w:cstheme="minorHAnsi"/>
          <w:sz w:val="20"/>
          <w:szCs w:val="20"/>
        </w:rPr>
        <w:t xml:space="preserve"> is the fuel efficiency of a car going at </w:t>
      </w:r>
      <w:r w:rsidR="00903A23" w:rsidRPr="00903A23">
        <w:rPr>
          <w:rFonts w:ascii="Cambria Math" w:hAnsi="Cambria Math" w:cs="Cambria Math"/>
          <w:i/>
          <w:iCs/>
          <w:sz w:val="20"/>
          <w:szCs w:val="20"/>
        </w:rPr>
        <w:t>𝑣</w:t>
      </w:r>
      <w:r w:rsidR="00903A23" w:rsidRPr="00903A23">
        <w:rPr>
          <w:rFonts w:asciiTheme="minorHAnsi" w:hAnsiTheme="minorHAnsi" w:cstheme="minorHAnsi"/>
          <w:i/>
          <w:iCs/>
          <w:sz w:val="20"/>
          <w:szCs w:val="20"/>
        </w:rPr>
        <w:t xml:space="preserve"> </w:t>
      </w:r>
      <w:r w:rsidR="00903A23" w:rsidRPr="00903A23">
        <w:rPr>
          <w:rFonts w:asciiTheme="minorHAnsi" w:hAnsiTheme="minorHAnsi" w:cstheme="minorHAnsi"/>
          <w:sz w:val="20"/>
          <w:szCs w:val="20"/>
        </w:rPr>
        <w:t xml:space="preserve">miles per hour, what is the practical meaning of the statement </w:t>
      </w:r>
      <m:oMath>
        <m:r>
          <w:rPr>
            <w:rFonts w:ascii="Cambria Math" w:hAnsi="Cambria Math" w:cs="Cambria Math"/>
            <w:sz w:val="20"/>
            <w:szCs w:val="20"/>
          </w:rPr>
          <m:t>g'</m:t>
        </m:r>
        <m:r>
          <w:rPr>
            <w:rFonts w:ascii="Cambria Math" w:hAnsi="Cambria Math" w:cstheme="minorHAnsi"/>
            <w:sz w:val="20"/>
            <w:szCs w:val="20"/>
          </w:rPr>
          <m:t>(55)=-0.54</m:t>
        </m:r>
      </m:oMath>
      <w:r w:rsidR="00903A23" w:rsidRPr="00903A23">
        <w:rPr>
          <w:rFonts w:asciiTheme="minorHAnsi" w:hAnsiTheme="minorHAnsi" w:cstheme="minorHAnsi"/>
          <w:sz w:val="20"/>
          <w:szCs w:val="20"/>
        </w:rPr>
        <w:t xml:space="preserve">? </w:t>
      </w:r>
    </w:p>
    <w:p w14:paraId="4D6AD687" w14:textId="57F7BFEF" w:rsidR="00903A23" w:rsidRPr="00903A23" w:rsidRDefault="0093538C" w:rsidP="00903A23">
      <w:pPr>
        <w:rPr>
          <w:rFonts w:asciiTheme="minorHAnsi" w:hAnsiTheme="minorHAnsi" w:cstheme="minorHAnsi"/>
          <w:sz w:val="20"/>
          <w:szCs w:val="20"/>
        </w:rPr>
      </w:pPr>
      <w:r>
        <w:rPr>
          <w:rFonts w:asciiTheme="minorHAnsi" w:hAnsiTheme="minorHAnsi" w:cstheme="minorHAnsi"/>
          <w:sz w:val="20"/>
          <w:szCs w:val="20"/>
        </w:rPr>
        <w:t>Go</w:t>
      </w:r>
      <w:r w:rsidR="00903A23" w:rsidRPr="00903A23">
        <w:rPr>
          <w:rFonts w:asciiTheme="minorHAnsi" w:hAnsiTheme="minorHAnsi" w:cstheme="minorHAnsi"/>
          <w:sz w:val="20"/>
          <w:szCs w:val="20"/>
        </w:rPr>
        <w:t xml:space="preserve"> over some </w:t>
      </w:r>
      <w:r>
        <w:rPr>
          <w:rFonts w:asciiTheme="minorHAnsi" w:hAnsiTheme="minorHAnsi" w:cstheme="minorHAnsi"/>
          <w:sz w:val="20"/>
          <w:szCs w:val="20"/>
        </w:rPr>
        <w:t xml:space="preserve">more </w:t>
      </w:r>
      <w:r w:rsidR="00903A23" w:rsidRPr="00903A23">
        <w:rPr>
          <w:rFonts w:asciiTheme="minorHAnsi" w:hAnsiTheme="minorHAnsi" w:cstheme="minorHAnsi"/>
          <w:sz w:val="20"/>
          <w:szCs w:val="20"/>
        </w:rPr>
        <w:t>of the examples,</w:t>
      </w:r>
      <w:r>
        <w:rPr>
          <w:rFonts w:asciiTheme="minorHAnsi" w:hAnsiTheme="minorHAnsi" w:cstheme="minorHAnsi"/>
          <w:sz w:val="20"/>
          <w:szCs w:val="20"/>
        </w:rPr>
        <w:t xml:space="preserve"> as most of the answers in this section require a written explanation.</w:t>
      </w:r>
      <w:r w:rsidR="00903A23" w:rsidRPr="00903A23">
        <w:rPr>
          <w:rFonts w:asciiTheme="minorHAnsi" w:hAnsiTheme="minorHAnsi" w:cstheme="minorHAnsi"/>
          <w:sz w:val="20"/>
          <w:szCs w:val="20"/>
        </w:rPr>
        <w:t xml:space="preserve"> </w:t>
      </w:r>
      <w:r>
        <w:rPr>
          <w:rFonts w:asciiTheme="minorHAnsi" w:hAnsiTheme="minorHAnsi" w:cstheme="minorHAnsi"/>
          <w:sz w:val="20"/>
          <w:szCs w:val="20"/>
        </w:rPr>
        <w:t xml:space="preserve">Upon answering </w:t>
      </w:r>
      <w:proofErr w:type="gramStart"/>
      <w:r>
        <w:rPr>
          <w:rFonts w:asciiTheme="minorHAnsi" w:hAnsiTheme="minorHAnsi" w:cstheme="minorHAnsi"/>
          <w:sz w:val="20"/>
          <w:szCs w:val="20"/>
        </w:rPr>
        <w:t>correctly</w:t>
      </w:r>
      <w:proofErr w:type="gramEnd"/>
      <w:r>
        <w:rPr>
          <w:rFonts w:asciiTheme="minorHAnsi" w:hAnsiTheme="minorHAnsi" w:cstheme="minorHAnsi"/>
          <w:sz w:val="20"/>
          <w:szCs w:val="20"/>
        </w:rPr>
        <w:t xml:space="preserve"> they will show concept of a rate of change using t</w:t>
      </w:r>
      <w:r w:rsidR="00903A23" w:rsidRPr="00903A23">
        <w:rPr>
          <w:rFonts w:asciiTheme="minorHAnsi" w:hAnsiTheme="minorHAnsi" w:cstheme="minorHAnsi"/>
          <w:sz w:val="20"/>
          <w:szCs w:val="20"/>
        </w:rPr>
        <w:t xml:space="preserve">he </w:t>
      </w:r>
      <m:oMath>
        <m:r>
          <w:rPr>
            <w:rFonts w:ascii="Cambria Math" w:hAnsi="Cambria Math" w:cs="Cambria Math"/>
            <w:sz w:val="20"/>
            <w:szCs w:val="20"/>
          </w:rPr>
          <m:t>dy</m:t>
        </m:r>
        <m:r>
          <w:rPr>
            <w:rFonts w:ascii="Cambria Math" w:hAnsi="Cambria Math" w:cstheme="minorHAnsi"/>
            <w:sz w:val="20"/>
            <w:szCs w:val="20"/>
          </w:rPr>
          <m:t>/</m:t>
        </m:r>
        <m:r>
          <w:rPr>
            <w:rFonts w:ascii="Cambria Math" w:hAnsi="Cambria Math" w:cs="Cambria Math"/>
            <w:sz w:val="20"/>
            <w:szCs w:val="20"/>
          </w:rPr>
          <m:t>dx</m:t>
        </m:r>
        <m:r>
          <w:rPr>
            <w:rFonts w:ascii="Cambria Math" w:hAnsi="Cambria Math" w:cstheme="minorHAnsi"/>
            <w:sz w:val="20"/>
            <w:szCs w:val="20"/>
          </w:rPr>
          <m:t xml:space="preserve"> </m:t>
        </m:r>
      </m:oMath>
      <w:r w:rsidR="00903A23" w:rsidRPr="00903A23">
        <w:rPr>
          <w:rFonts w:asciiTheme="minorHAnsi" w:hAnsiTheme="minorHAnsi" w:cstheme="minorHAnsi"/>
          <w:sz w:val="20"/>
          <w:szCs w:val="20"/>
        </w:rPr>
        <w:t xml:space="preserve">notation is useful in this section. </w:t>
      </w:r>
    </w:p>
    <w:p w14:paraId="7C09FA11" w14:textId="0DF94173" w:rsidR="00D43DE1" w:rsidRPr="00903A23" w:rsidRDefault="00D43DE1" w:rsidP="00903A23">
      <w:pPr>
        <w:contextualSpacing/>
        <w:rPr>
          <w:rFonts w:asciiTheme="minorHAnsi" w:hAnsiTheme="minorHAnsi" w:cstheme="minorHAnsi"/>
          <w:color w:val="000000" w:themeColor="text1"/>
          <w:sz w:val="20"/>
          <w:szCs w:val="20"/>
        </w:rPr>
      </w:pPr>
      <w:r w:rsidRPr="00903A23">
        <w:rPr>
          <w:rFonts w:asciiTheme="minorHAnsi" w:hAnsiTheme="minorHAnsi" w:cstheme="minorHAnsi"/>
          <w:color w:val="000000" w:themeColor="text1"/>
          <w:sz w:val="20"/>
          <w:szCs w:val="20"/>
        </w:rPr>
        <w:t>Day 1: Complete problems 6-14 evens, 17 &amp; 19</w:t>
      </w:r>
    </w:p>
    <w:p w14:paraId="4D956C3A" w14:textId="63CD309E" w:rsidR="00F66B4C" w:rsidRPr="00903A23" w:rsidRDefault="00D43DE1" w:rsidP="00903A23">
      <w:pPr>
        <w:contextualSpacing/>
        <w:rPr>
          <w:rFonts w:asciiTheme="minorHAnsi" w:hAnsiTheme="minorHAnsi" w:cstheme="minorHAnsi"/>
          <w:color w:val="000000" w:themeColor="text1"/>
          <w:sz w:val="20"/>
          <w:szCs w:val="20"/>
        </w:rPr>
      </w:pPr>
      <w:r w:rsidRPr="00903A23">
        <w:rPr>
          <w:rFonts w:asciiTheme="minorHAnsi" w:hAnsiTheme="minorHAnsi" w:cstheme="minorHAnsi"/>
          <w:color w:val="000000" w:themeColor="text1"/>
          <w:sz w:val="20"/>
          <w:szCs w:val="20"/>
        </w:rPr>
        <w:t>Day 2: Complete problems 26-34 evens, 35, 37, 38, 39 &amp; 50</w:t>
      </w:r>
    </w:p>
    <w:p w14:paraId="51CEFA29" w14:textId="77777777" w:rsidR="00D43DE1" w:rsidRPr="00903A23" w:rsidRDefault="00D43DE1" w:rsidP="00903A23">
      <w:pPr>
        <w:contextualSpacing/>
        <w:rPr>
          <w:rFonts w:asciiTheme="minorHAnsi" w:hAnsiTheme="minorHAnsi" w:cstheme="minorHAnsi"/>
          <w:color w:val="000000" w:themeColor="text1"/>
          <w:sz w:val="20"/>
          <w:szCs w:val="20"/>
        </w:rPr>
      </w:pPr>
    </w:p>
    <w:p w14:paraId="56E0DCF8" w14:textId="49521C8A" w:rsidR="00BF224D" w:rsidRPr="00903A23" w:rsidRDefault="00F66B4C" w:rsidP="00903A23">
      <w:pPr>
        <w:contextualSpacing/>
        <w:rPr>
          <w:rFonts w:asciiTheme="minorHAnsi" w:hAnsiTheme="minorHAnsi" w:cstheme="minorHAnsi"/>
          <w:color w:val="000000" w:themeColor="text1"/>
          <w:sz w:val="20"/>
          <w:szCs w:val="20"/>
          <w:u w:val="single"/>
        </w:rPr>
      </w:pPr>
      <w:r w:rsidRPr="00903A23">
        <w:rPr>
          <w:rFonts w:asciiTheme="minorHAnsi" w:hAnsiTheme="minorHAnsi" w:cstheme="minorHAnsi"/>
          <w:color w:val="000000" w:themeColor="text1"/>
          <w:sz w:val="20"/>
          <w:szCs w:val="20"/>
          <w:u w:val="single"/>
        </w:rPr>
        <w:t xml:space="preserve">Lesson Theme </w:t>
      </w:r>
      <w:proofErr w:type="gramStart"/>
      <w:r w:rsidRPr="00903A23">
        <w:rPr>
          <w:rFonts w:asciiTheme="minorHAnsi" w:hAnsiTheme="minorHAnsi" w:cstheme="minorHAnsi"/>
          <w:color w:val="000000" w:themeColor="text1"/>
          <w:sz w:val="20"/>
          <w:szCs w:val="20"/>
          <w:u w:val="single"/>
        </w:rPr>
        <w:t>2.5 :</w:t>
      </w:r>
      <w:proofErr w:type="gramEnd"/>
      <w:r w:rsidRPr="00903A23">
        <w:rPr>
          <w:rFonts w:asciiTheme="minorHAnsi" w:hAnsiTheme="minorHAnsi" w:cstheme="minorHAnsi"/>
          <w:color w:val="000000" w:themeColor="text1"/>
          <w:sz w:val="20"/>
          <w:szCs w:val="20"/>
          <w:u w:val="single"/>
        </w:rPr>
        <w:t xml:space="preserve"> The Second </w:t>
      </w:r>
      <w:r w:rsidR="006B3EBD" w:rsidRPr="00903A23">
        <w:rPr>
          <w:rFonts w:asciiTheme="minorHAnsi" w:hAnsiTheme="minorHAnsi" w:cstheme="minorHAnsi"/>
          <w:color w:val="000000" w:themeColor="text1"/>
          <w:sz w:val="20"/>
          <w:szCs w:val="20"/>
          <w:u w:val="single"/>
        </w:rPr>
        <w:t>Derivative</w:t>
      </w:r>
      <w:r w:rsidR="00BF224D" w:rsidRPr="00903A23">
        <w:rPr>
          <w:rFonts w:asciiTheme="minorHAnsi" w:hAnsiTheme="minorHAnsi" w:cstheme="minorHAnsi"/>
          <w:color w:val="000000" w:themeColor="text1"/>
          <w:sz w:val="20"/>
          <w:szCs w:val="20"/>
          <w:u w:val="single"/>
        </w:rPr>
        <w:t xml:space="preserve"> </w:t>
      </w:r>
      <w:r w:rsidR="00A33DAC" w:rsidRPr="00EE5D95">
        <w:rPr>
          <w:rFonts w:asciiTheme="minorHAnsi" w:hAnsiTheme="minorHAnsi" w:cstheme="minorHAnsi"/>
          <w:sz w:val="20"/>
          <w:szCs w:val="20"/>
          <w:highlight w:val="cyan"/>
        </w:rPr>
        <w:t>(1.E) (3.E)</w:t>
      </w:r>
    </w:p>
    <w:p w14:paraId="549BA56B" w14:textId="4DF342B1" w:rsidR="00903A23" w:rsidRPr="00903A23" w:rsidRDefault="00AC3CCE" w:rsidP="00903A23">
      <w:pPr>
        <w:rPr>
          <w:rFonts w:asciiTheme="minorHAnsi" w:hAnsiTheme="minorHAnsi" w:cstheme="minorHAnsi"/>
          <w:sz w:val="20"/>
          <w:szCs w:val="20"/>
        </w:rPr>
      </w:pPr>
      <w:r>
        <w:rPr>
          <w:rFonts w:asciiTheme="minorHAnsi" w:hAnsiTheme="minorHAnsi" w:cstheme="minorHAnsi"/>
          <w:sz w:val="20"/>
          <w:szCs w:val="20"/>
        </w:rPr>
        <w:t>Start by explaining</w:t>
      </w:r>
      <w:r w:rsidR="00903A23" w:rsidRPr="00903A23">
        <w:rPr>
          <w:rFonts w:asciiTheme="minorHAnsi" w:hAnsiTheme="minorHAnsi" w:cstheme="minorHAnsi"/>
          <w:sz w:val="20"/>
          <w:szCs w:val="20"/>
        </w:rPr>
        <w:t xml:space="preserve"> why the sign of the second derivative gives the concavity </w:t>
      </w:r>
      <w:r>
        <w:rPr>
          <w:rFonts w:asciiTheme="minorHAnsi" w:hAnsiTheme="minorHAnsi" w:cstheme="minorHAnsi"/>
          <w:sz w:val="20"/>
          <w:szCs w:val="20"/>
        </w:rPr>
        <w:t>of a function</w:t>
      </w:r>
      <w:r w:rsidR="00903A23" w:rsidRPr="00903A23">
        <w:rPr>
          <w:rFonts w:asciiTheme="minorHAnsi" w:hAnsiTheme="minorHAnsi" w:cstheme="minorHAnsi"/>
          <w:sz w:val="20"/>
          <w:szCs w:val="20"/>
        </w:rPr>
        <w:t>. Let students write out their own explanation of what the second derivative tells them about concavity. Mention that a straight line is neither concave up nor concave down</w:t>
      </w:r>
      <w:r w:rsidR="007B07F1">
        <w:rPr>
          <w:rFonts w:asciiTheme="minorHAnsi" w:hAnsiTheme="minorHAnsi" w:cstheme="minorHAnsi"/>
          <w:sz w:val="20"/>
          <w:szCs w:val="20"/>
        </w:rPr>
        <w:t xml:space="preserve"> </w:t>
      </w:r>
      <w:r w:rsidR="00903A23" w:rsidRPr="00903A23">
        <w:rPr>
          <w:rFonts w:asciiTheme="minorHAnsi" w:hAnsiTheme="minorHAnsi" w:cstheme="minorHAnsi"/>
          <w:sz w:val="20"/>
          <w:szCs w:val="20"/>
        </w:rPr>
        <w:t xml:space="preserve">and has second derivative zero. </w:t>
      </w:r>
    </w:p>
    <w:p w14:paraId="32E6BFE2" w14:textId="5A5A666E" w:rsidR="00903A23" w:rsidRPr="00903A23" w:rsidRDefault="00903A23" w:rsidP="00903A23">
      <w:pPr>
        <w:rPr>
          <w:rFonts w:asciiTheme="minorHAnsi" w:hAnsiTheme="minorHAnsi" w:cstheme="minorHAnsi"/>
          <w:sz w:val="20"/>
          <w:szCs w:val="20"/>
        </w:rPr>
      </w:pPr>
      <w:r w:rsidRPr="00903A23">
        <w:rPr>
          <w:rFonts w:asciiTheme="minorHAnsi" w:hAnsiTheme="minorHAnsi" w:cstheme="minorHAnsi"/>
          <w:sz w:val="20"/>
          <w:szCs w:val="20"/>
        </w:rPr>
        <w:t>Draw two possible position</w:t>
      </w:r>
      <w:r w:rsidR="007B07F1">
        <w:rPr>
          <w:rFonts w:asciiTheme="minorHAnsi" w:hAnsiTheme="minorHAnsi" w:cstheme="minorHAnsi"/>
          <w:sz w:val="20"/>
          <w:szCs w:val="20"/>
        </w:rPr>
        <w:t>-</w:t>
      </w:r>
      <w:r w:rsidRPr="00903A23">
        <w:rPr>
          <w:rFonts w:asciiTheme="minorHAnsi" w:hAnsiTheme="minorHAnsi" w:cstheme="minorHAnsi"/>
          <w:sz w:val="20"/>
          <w:szCs w:val="20"/>
        </w:rPr>
        <w:t>versus</w:t>
      </w:r>
      <w:r w:rsidR="007B07F1">
        <w:rPr>
          <w:rFonts w:asciiTheme="minorHAnsi" w:hAnsiTheme="minorHAnsi" w:cstheme="minorHAnsi"/>
          <w:sz w:val="20"/>
          <w:szCs w:val="20"/>
        </w:rPr>
        <w:t>-</w:t>
      </w:r>
      <w:r w:rsidRPr="00903A23">
        <w:rPr>
          <w:rFonts w:asciiTheme="minorHAnsi" w:hAnsiTheme="minorHAnsi" w:cstheme="minorHAnsi"/>
          <w:sz w:val="20"/>
          <w:szCs w:val="20"/>
        </w:rPr>
        <w:t>time graphs of an accelerating car: both increasing and starting from zero, but one concave up and one concave down</w:t>
      </w:r>
      <w:r w:rsidR="001D59E2">
        <w:rPr>
          <w:rFonts w:asciiTheme="minorHAnsi" w:hAnsiTheme="minorHAnsi" w:cstheme="minorHAnsi"/>
          <w:sz w:val="20"/>
          <w:szCs w:val="20"/>
        </w:rPr>
        <w:t xml:space="preserve"> and determine which is correct</w:t>
      </w:r>
      <w:r w:rsidRPr="00903A23">
        <w:rPr>
          <w:rFonts w:asciiTheme="minorHAnsi" w:hAnsiTheme="minorHAnsi" w:cstheme="minorHAnsi"/>
          <w:sz w:val="20"/>
          <w:szCs w:val="20"/>
        </w:rPr>
        <w:t>.</w:t>
      </w:r>
      <w:r w:rsidR="001D59E2">
        <w:rPr>
          <w:rFonts w:asciiTheme="minorHAnsi" w:hAnsiTheme="minorHAnsi" w:cstheme="minorHAnsi"/>
          <w:sz w:val="20"/>
          <w:szCs w:val="20"/>
        </w:rPr>
        <w:t xml:space="preserve">  </w:t>
      </w:r>
      <w:r w:rsidRPr="00903A23">
        <w:rPr>
          <w:rFonts w:asciiTheme="minorHAnsi" w:hAnsiTheme="minorHAnsi" w:cstheme="minorHAnsi"/>
          <w:sz w:val="20"/>
          <w:szCs w:val="20"/>
        </w:rPr>
        <w:t xml:space="preserve">Provide a table of velocity as a function of time, and have students find the average change in velocity over given intervals. </w:t>
      </w:r>
    </w:p>
    <w:p w14:paraId="5B27BDBF" w14:textId="22CC78A7" w:rsidR="00F66B4C" w:rsidRPr="00903A23" w:rsidRDefault="00F66B4C" w:rsidP="00903A23">
      <w:pPr>
        <w:contextualSpacing/>
        <w:rPr>
          <w:rFonts w:asciiTheme="minorHAnsi" w:hAnsiTheme="minorHAnsi" w:cstheme="minorHAnsi"/>
          <w:color w:val="000000" w:themeColor="text1"/>
          <w:sz w:val="20"/>
          <w:szCs w:val="20"/>
        </w:rPr>
      </w:pPr>
      <w:r w:rsidRPr="00903A23">
        <w:rPr>
          <w:rFonts w:asciiTheme="minorHAnsi" w:hAnsiTheme="minorHAnsi" w:cstheme="minorHAnsi"/>
          <w:color w:val="000000" w:themeColor="text1"/>
          <w:sz w:val="20"/>
          <w:szCs w:val="20"/>
        </w:rPr>
        <w:t>Complete problems</w:t>
      </w:r>
      <w:r w:rsidR="00D43DE1" w:rsidRPr="00903A23">
        <w:rPr>
          <w:rFonts w:asciiTheme="minorHAnsi" w:hAnsiTheme="minorHAnsi" w:cstheme="minorHAnsi"/>
          <w:color w:val="000000" w:themeColor="text1"/>
          <w:sz w:val="20"/>
          <w:szCs w:val="20"/>
        </w:rPr>
        <w:t xml:space="preserve"> 2, 4, 10, 12, 14, 15-25 odds, 26-29 &amp; 38</w:t>
      </w:r>
    </w:p>
    <w:p w14:paraId="37566F3A" w14:textId="09F5D73F" w:rsidR="00F66B4C" w:rsidRPr="00903A23" w:rsidRDefault="00F66B4C" w:rsidP="00903A23">
      <w:pPr>
        <w:contextualSpacing/>
        <w:rPr>
          <w:rFonts w:asciiTheme="minorHAnsi" w:hAnsiTheme="minorHAnsi" w:cstheme="minorHAnsi"/>
          <w:color w:val="000000" w:themeColor="text1"/>
          <w:sz w:val="20"/>
          <w:szCs w:val="20"/>
        </w:rPr>
      </w:pPr>
    </w:p>
    <w:p w14:paraId="7F5BFAF9" w14:textId="0FE5D5AD" w:rsidR="00BF224D" w:rsidRPr="00903A23" w:rsidRDefault="00F66B4C" w:rsidP="00903A23">
      <w:pPr>
        <w:contextualSpacing/>
        <w:rPr>
          <w:rFonts w:asciiTheme="minorHAnsi" w:hAnsiTheme="minorHAnsi" w:cstheme="minorHAnsi"/>
          <w:color w:val="000000" w:themeColor="text1"/>
          <w:sz w:val="20"/>
          <w:szCs w:val="20"/>
          <w:u w:val="single"/>
        </w:rPr>
      </w:pPr>
      <w:r w:rsidRPr="00BE5063">
        <w:rPr>
          <w:rFonts w:asciiTheme="minorHAnsi" w:hAnsiTheme="minorHAnsi" w:cstheme="minorHAnsi"/>
          <w:color w:val="000000" w:themeColor="text1"/>
          <w:sz w:val="20"/>
          <w:szCs w:val="20"/>
          <w:u w:val="single"/>
        </w:rPr>
        <w:t xml:space="preserve">Lesson Theme </w:t>
      </w:r>
      <w:proofErr w:type="gramStart"/>
      <w:r w:rsidRPr="00BE5063">
        <w:rPr>
          <w:rFonts w:asciiTheme="minorHAnsi" w:hAnsiTheme="minorHAnsi" w:cstheme="minorHAnsi"/>
          <w:color w:val="000000" w:themeColor="text1"/>
          <w:sz w:val="20"/>
          <w:szCs w:val="20"/>
          <w:u w:val="single"/>
        </w:rPr>
        <w:t>2.6 :</w:t>
      </w:r>
      <w:proofErr w:type="gramEnd"/>
      <w:r w:rsidRPr="00BE5063">
        <w:rPr>
          <w:rFonts w:asciiTheme="minorHAnsi" w:hAnsiTheme="minorHAnsi" w:cstheme="minorHAnsi"/>
          <w:color w:val="000000" w:themeColor="text1"/>
          <w:sz w:val="20"/>
          <w:szCs w:val="20"/>
          <w:u w:val="single"/>
        </w:rPr>
        <w:t xml:space="preserve"> Differentiability</w:t>
      </w:r>
      <w:r w:rsidR="00BF224D" w:rsidRPr="00903A23">
        <w:rPr>
          <w:rFonts w:asciiTheme="minorHAnsi" w:hAnsiTheme="minorHAnsi" w:cstheme="minorHAnsi"/>
          <w:color w:val="000000" w:themeColor="text1"/>
          <w:sz w:val="20"/>
          <w:szCs w:val="20"/>
          <w:u w:val="single"/>
        </w:rPr>
        <w:t xml:space="preserve"> </w:t>
      </w:r>
      <w:r w:rsidR="00A33DAC" w:rsidRPr="00EE5D95">
        <w:rPr>
          <w:rFonts w:asciiTheme="minorHAnsi" w:hAnsiTheme="minorHAnsi" w:cstheme="minorHAnsi"/>
          <w:sz w:val="20"/>
          <w:szCs w:val="20"/>
          <w:highlight w:val="cyan"/>
        </w:rPr>
        <w:t>(3.E)</w:t>
      </w:r>
    </w:p>
    <w:p w14:paraId="57765DFA" w14:textId="00ECFBDA" w:rsidR="00903A23" w:rsidRPr="00903A23" w:rsidRDefault="00BE5063" w:rsidP="00903A23">
      <w:pPr>
        <w:rPr>
          <w:rFonts w:asciiTheme="minorHAnsi" w:hAnsiTheme="minorHAnsi" w:cstheme="minorHAnsi"/>
          <w:sz w:val="20"/>
          <w:szCs w:val="20"/>
        </w:rPr>
      </w:pPr>
      <w:r>
        <w:rPr>
          <w:rFonts w:asciiTheme="minorHAnsi" w:hAnsiTheme="minorHAnsi" w:cstheme="minorHAnsi"/>
          <w:sz w:val="20"/>
          <w:szCs w:val="20"/>
        </w:rPr>
        <w:t>D</w:t>
      </w:r>
      <w:r w:rsidR="00903A23" w:rsidRPr="00903A23">
        <w:rPr>
          <w:rFonts w:asciiTheme="minorHAnsi" w:hAnsiTheme="minorHAnsi" w:cstheme="minorHAnsi"/>
          <w:sz w:val="20"/>
          <w:szCs w:val="20"/>
        </w:rPr>
        <w:t xml:space="preserve">raw a graph of the function </w:t>
      </w:r>
      <m:oMath>
        <m:r>
          <w:rPr>
            <w:rFonts w:ascii="Cambria Math" w:hAnsi="Cambria Math" w:cs="Cambria Math"/>
            <w:sz w:val="20"/>
            <w:szCs w:val="20"/>
          </w:rPr>
          <m:t>f</m:t>
        </m:r>
        <m:r>
          <w:rPr>
            <w:rFonts w:ascii="Cambria Math" w:hAnsi="Cambria Math" w:cstheme="minorHAnsi"/>
            <w:sz w:val="20"/>
            <w:szCs w:val="20"/>
          </w:rPr>
          <m:t>(</m:t>
        </m:r>
        <m:r>
          <w:rPr>
            <w:rFonts w:ascii="Cambria Math" w:hAnsi="Cambria Math" w:cs="Cambria Math"/>
            <w:sz w:val="20"/>
            <w:szCs w:val="20"/>
          </w:rPr>
          <m:t>x</m:t>
        </m:r>
        <m:r>
          <w:rPr>
            <w:rFonts w:ascii="Cambria Math" w:hAnsi="Cambria Math" w:cstheme="minorHAnsi"/>
            <w:sz w:val="20"/>
            <w:szCs w:val="20"/>
          </w:rPr>
          <m:t>)=|</m:t>
        </m:r>
        <m:r>
          <w:rPr>
            <w:rFonts w:ascii="Cambria Math" w:hAnsi="Cambria Math" w:cs="Cambria Math"/>
            <w:sz w:val="20"/>
            <w:szCs w:val="20"/>
          </w:rPr>
          <m:t>x</m:t>
        </m:r>
        <m:r>
          <w:rPr>
            <w:rFonts w:ascii="Cambria Math" w:hAnsi="Cambria Math" w:cstheme="minorHAnsi"/>
            <w:sz w:val="20"/>
            <w:szCs w:val="20"/>
          </w:rPr>
          <m:t>|</m:t>
        </m:r>
      </m:oMath>
      <w:r w:rsidR="00903A23" w:rsidRPr="00903A23">
        <w:rPr>
          <w:rFonts w:asciiTheme="minorHAnsi" w:hAnsiTheme="minorHAnsi" w:cstheme="minorHAnsi"/>
          <w:sz w:val="20"/>
          <w:szCs w:val="20"/>
        </w:rPr>
        <w:t xml:space="preserve"> on the board and ask students whether it is continuous and/or differentiable at </w:t>
      </w:r>
      <m:oMath>
        <m:r>
          <w:rPr>
            <w:rFonts w:ascii="Cambria Math" w:hAnsi="Cambria Math" w:cstheme="minorHAnsi"/>
            <w:sz w:val="20"/>
            <w:szCs w:val="20"/>
          </w:rPr>
          <m:t>x=0</m:t>
        </m:r>
      </m:oMath>
      <w:r w:rsidR="00747994" w:rsidRPr="00903A23">
        <w:rPr>
          <w:rFonts w:asciiTheme="minorHAnsi" w:hAnsiTheme="minorHAnsi" w:cstheme="minorHAnsi"/>
          <w:sz w:val="20"/>
          <w:szCs w:val="20"/>
        </w:rPr>
        <w:t xml:space="preserve"> </w:t>
      </w:r>
      <w:r w:rsidR="00903A23" w:rsidRPr="00903A23">
        <w:rPr>
          <w:rFonts w:asciiTheme="minorHAnsi" w:hAnsiTheme="minorHAnsi" w:cstheme="minorHAnsi"/>
          <w:sz w:val="20"/>
          <w:szCs w:val="20"/>
        </w:rPr>
        <w:t xml:space="preserve">and why. Next, write the definition of differentiability (in terms of the limit of the difference quotient) on the board and note the graphical clues that indicate when a function fails to be differentiable at a point: (a) the function is not continuous at the point, (b) the graph has a sharp corner at that point, (c) the graph has a vertical tangent line at that point. </w:t>
      </w:r>
    </w:p>
    <w:p w14:paraId="730036BB" w14:textId="59187EFF" w:rsidR="00903A23" w:rsidRPr="00903A23" w:rsidRDefault="00903A23" w:rsidP="00903A23">
      <w:pPr>
        <w:rPr>
          <w:rFonts w:asciiTheme="minorHAnsi" w:hAnsiTheme="minorHAnsi" w:cstheme="minorHAnsi"/>
          <w:sz w:val="20"/>
          <w:szCs w:val="20"/>
        </w:rPr>
      </w:pPr>
      <w:r w:rsidRPr="00903A23">
        <w:rPr>
          <w:rFonts w:asciiTheme="minorHAnsi" w:hAnsiTheme="minorHAnsi" w:cstheme="minorHAnsi"/>
          <w:sz w:val="20"/>
          <w:szCs w:val="20"/>
        </w:rPr>
        <w:t xml:space="preserve">To check students’ understanding of the relationship between differentiability and continuity, </w:t>
      </w:r>
      <w:r w:rsidR="00BE5063">
        <w:rPr>
          <w:rFonts w:asciiTheme="minorHAnsi" w:hAnsiTheme="minorHAnsi" w:cstheme="minorHAnsi"/>
          <w:sz w:val="20"/>
          <w:szCs w:val="20"/>
        </w:rPr>
        <w:t xml:space="preserve">use </w:t>
      </w:r>
      <w:r w:rsidRPr="00903A23">
        <w:rPr>
          <w:rFonts w:asciiTheme="minorHAnsi" w:hAnsiTheme="minorHAnsi" w:cstheme="minorHAnsi"/>
          <w:sz w:val="20"/>
          <w:szCs w:val="20"/>
        </w:rPr>
        <w:t xml:space="preserve">a graphical problem </w:t>
      </w:r>
      <w:r w:rsidR="00BE5063">
        <w:rPr>
          <w:rFonts w:asciiTheme="minorHAnsi" w:hAnsiTheme="minorHAnsi" w:cstheme="minorHAnsi"/>
          <w:sz w:val="20"/>
          <w:szCs w:val="20"/>
        </w:rPr>
        <w:t xml:space="preserve">and </w:t>
      </w:r>
      <w:r w:rsidRPr="00903A23">
        <w:rPr>
          <w:rFonts w:asciiTheme="minorHAnsi" w:hAnsiTheme="minorHAnsi" w:cstheme="minorHAnsi"/>
          <w:sz w:val="20"/>
          <w:szCs w:val="20"/>
        </w:rPr>
        <w:t xml:space="preserve">make sure to ask students to explain their answers. </w:t>
      </w:r>
      <w:r w:rsidR="00BE5063">
        <w:rPr>
          <w:rFonts w:asciiTheme="minorHAnsi" w:hAnsiTheme="minorHAnsi" w:cstheme="minorHAnsi"/>
          <w:sz w:val="20"/>
          <w:szCs w:val="20"/>
        </w:rPr>
        <w:t>Then use a p</w:t>
      </w:r>
      <w:r w:rsidRPr="00903A23">
        <w:rPr>
          <w:rFonts w:asciiTheme="minorHAnsi" w:hAnsiTheme="minorHAnsi" w:cstheme="minorHAnsi"/>
          <w:sz w:val="20"/>
          <w:szCs w:val="20"/>
        </w:rPr>
        <w:t xml:space="preserve">iecewise-defined function for exploring differentiability and continuity. </w:t>
      </w:r>
    </w:p>
    <w:p w14:paraId="374F30D4" w14:textId="73BDC3BB" w:rsidR="00F66B4C" w:rsidRPr="00903A23" w:rsidRDefault="00D43DE1" w:rsidP="00903A23">
      <w:pPr>
        <w:contextualSpacing/>
        <w:rPr>
          <w:rFonts w:asciiTheme="minorHAnsi" w:hAnsiTheme="minorHAnsi" w:cstheme="minorHAnsi"/>
          <w:color w:val="000000" w:themeColor="text1"/>
          <w:sz w:val="20"/>
          <w:szCs w:val="20"/>
        </w:rPr>
      </w:pPr>
      <w:r w:rsidRPr="00903A23">
        <w:rPr>
          <w:rFonts w:asciiTheme="minorHAnsi" w:hAnsiTheme="minorHAnsi" w:cstheme="minorHAnsi"/>
          <w:color w:val="000000" w:themeColor="text1"/>
          <w:sz w:val="20"/>
          <w:szCs w:val="20"/>
        </w:rPr>
        <w:t>Complete problems 1-7 odds, 8, 9, 11, 12, 14, 16 &amp; 17</w:t>
      </w:r>
    </w:p>
    <w:p w14:paraId="520AD2F2" w14:textId="044B6B0E" w:rsidR="00D43DE1" w:rsidRPr="00903A23" w:rsidRDefault="00D43DE1" w:rsidP="00903A23">
      <w:pPr>
        <w:contextualSpacing/>
        <w:rPr>
          <w:rFonts w:asciiTheme="minorHAnsi" w:hAnsiTheme="minorHAnsi" w:cstheme="minorHAnsi"/>
          <w:color w:val="000000" w:themeColor="text1"/>
          <w:sz w:val="20"/>
          <w:szCs w:val="20"/>
        </w:rPr>
      </w:pPr>
    </w:p>
    <w:p w14:paraId="6C260DA8" w14:textId="67C294B1" w:rsidR="00BF224D" w:rsidRPr="00903A23" w:rsidRDefault="00D43DE1" w:rsidP="00903A23">
      <w:pPr>
        <w:contextualSpacing/>
        <w:rPr>
          <w:rFonts w:asciiTheme="minorHAnsi" w:hAnsiTheme="minorHAnsi" w:cstheme="minorHAnsi"/>
          <w:color w:val="000000" w:themeColor="text1"/>
          <w:sz w:val="20"/>
          <w:szCs w:val="20"/>
        </w:rPr>
      </w:pPr>
      <w:r w:rsidRPr="00903A23">
        <w:rPr>
          <w:rFonts w:asciiTheme="minorHAnsi" w:hAnsiTheme="minorHAnsi" w:cstheme="minorHAnsi"/>
          <w:color w:val="000000" w:themeColor="text1"/>
          <w:sz w:val="20"/>
          <w:szCs w:val="20"/>
          <w:u w:val="single"/>
        </w:rPr>
        <w:t>Lesson Theme: Chapter 2 Review</w:t>
      </w:r>
      <w:r w:rsidR="00BF224D" w:rsidRPr="00903A23">
        <w:rPr>
          <w:rFonts w:asciiTheme="minorHAnsi" w:hAnsiTheme="minorHAnsi" w:cstheme="minorHAnsi"/>
          <w:color w:val="000000" w:themeColor="text1"/>
          <w:sz w:val="20"/>
          <w:szCs w:val="20"/>
          <w:u w:val="single"/>
        </w:rPr>
        <w:t xml:space="preserve"> </w:t>
      </w:r>
    </w:p>
    <w:p w14:paraId="5C56A318" w14:textId="08DB2A5D" w:rsidR="00D43DE1" w:rsidRPr="00903A23" w:rsidRDefault="00D43DE1" w:rsidP="00903A23">
      <w:pPr>
        <w:contextualSpacing/>
        <w:rPr>
          <w:rFonts w:asciiTheme="minorHAnsi" w:hAnsiTheme="minorHAnsi" w:cstheme="minorHAnsi"/>
          <w:color w:val="000000" w:themeColor="text1"/>
          <w:sz w:val="20"/>
          <w:szCs w:val="20"/>
        </w:rPr>
      </w:pPr>
      <w:r w:rsidRPr="00903A23">
        <w:rPr>
          <w:rFonts w:asciiTheme="minorHAnsi" w:hAnsiTheme="minorHAnsi" w:cstheme="minorHAnsi"/>
          <w:color w:val="000000" w:themeColor="text1"/>
          <w:sz w:val="20"/>
          <w:szCs w:val="20"/>
        </w:rPr>
        <w:t>Complete problems 3-9 odds, 14-24 evens, 31, 33, 34, 37, 38, 41, 42 &amp; 45</w:t>
      </w:r>
    </w:p>
    <w:p w14:paraId="5AF4EE40" w14:textId="0164FD7F" w:rsidR="007A5124" w:rsidRPr="00903A23" w:rsidRDefault="007A5124" w:rsidP="00903A23">
      <w:pPr>
        <w:contextualSpacing/>
        <w:rPr>
          <w:rFonts w:asciiTheme="minorHAnsi" w:hAnsiTheme="minorHAnsi" w:cstheme="minorHAnsi"/>
          <w:color w:val="000000" w:themeColor="text1"/>
          <w:sz w:val="20"/>
          <w:szCs w:val="20"/>
        </w:rPr>
      </w:pPr>
    </w:p>
    <w:p w14:paraId="1A5DA85D" w14:textId="1ECD414F" w:rsidR="007A5124" w:rsidRPr="00903A23" w:rsidRDefault="007A5124" w:rsidP="00903A23">
      <w:pPr>
        <w:contextualSpacing/>
        <w:rPr>
          <w:rFonts w:asciiTheme="minorHAnsi" w:hAnsiTheme="minorHAnsi" w:cstheme="minorHAnsi"/>
          <w:color w:val="000000" w:themeColor="text1"/>
          <w:sz w:val="20"/>
          <w:szCs w:val="20"/>
          <w:u w:val="single"/>
        </w:rPr>
      </w:pPr>
      <w:r w:rsidRPr="00903A23">
        <w:rPr>
          <w:rFonts w:asciiTheme="minorHAnsi" w:hAnsiTheme="minorHAnsi" w:cstheme="minorHAnsi"/>
          <w:color w:val="000000" w:themeColor="text1"/>
          <w:sz w:val="20"/>
          <w:szCs w:val="20"/>
          <w:u w:val="single"/>
        </w:rPr>
        <w:t xml:space="preserve">Lesson Theme </w:t>
      </w:r>
      <w:proofErr w:type="gramStart"/>
      <w:r w:rsidRPr="00903A23">
        <w:rPr>
          <w:rFonts w:asciiTheme="minorHAnsi" w:hAnsiTheme="minorHAnsi" w:cstheme="minorHAnsi"/>
          <w:color w:val="000000" w:themeColor="text1"/>
          <w:sz w:val="20"/>
          <w:szCs w:val="20"/>
          <w:u w:val="single"/>
        </w:rPr>
        <w:t>3.1 :</w:t>
      </w:r>
      <w:proofErr w:type="gramEnd"/>
      <w:r w:rsidRPr="00903A23">
        <w:rPr>
          <w:rFonts w:asciiTheme="minorHAnsi" w:hAnsiTheme="minorHAnsi" w:cstheme="minorHAnsi"/>
          <w:color w:val="000000" w:themeColor="text1"/>
          <w:sz w:val="20"/>
          <w:szCs w:val="20"/>
          <w:u w:val="single"/>
        </w:rPr>
        <w:t xml:space="preserve"> </w:t>
      </w:r>
      <w:r w:rsidR="008D2F40" w:rsidRPr="00903A23">
        <w:rPr>
          <w:rFonts w:asciiTheme="minorHAnsi" w:hAnsiTheme="minorHAnsi" w:cstheme="minorHAnsi"/>
          <w:color w:val="000000" w:themeColor="text1"/>
          <w:sz w:val="20"/>
          <w:szCs w:val="20"/>
          <w:u w:val="single"/>
        </w:rPr>
        <w:t>Powers &amp; Polynomials</w:t>
      </w:r>
      <w:r w:rsidR="00A33DAC">
        <w:rPr>
          <w:rFonts w:asciiTheme="minorHAnsi" w:hAnsiTheme="minorHAnsi" w:cstheme="minorHAnsi"/>
          <w:color w:val="000000" w:themeColor="text1"/>
          <w:sz w:val="20"/>
          <w:szCs w:val="20"/>
          <w:u w:val="single"/>
        </w:rPr>
        <w:t xml:space="preserve"> </w:t>
      </w:r>
      <w:r w:rsidR="00A33DAC" w:rsidRPr="00EE5D95">
        <w:rPr>
          <w:rFonts w:asciiTheme="minorHAnsi" w:hAnsiTheme="minorHAnsi" w:cstheme="minorHAnsi"/>
          <w:sz w:val="20"/>
          <w:szCs w:val="20"/>
          <w:highlight w:val="cyan"/>
        </w:rPr>
        <w:t>(1.E)</w:t>
      </w:r>
    </w:p>
    <w:p w14:paraId="5C95CBBC" w14:textId="2660DCE3" w:rsidR="00903A23" w:rsidRPr="00903A23" w:rsidRDefault="00903A23" w:rsidP="00903A23">
      <w:pPr>
        <w:rPr>
          <w:rFonts w:asciiTheme="minorHAnsi" w:hAnsiTheme="minorHAnsi" w:cstheme="minorHAnsi"/>
          <w:sz w:val="20"/>
          <w:szCs w:val="20"/>
        </w:rPr>
      </w:pPr>
      <w:r w:rsidRPr="00903A23">
        <w:rPr>
          <w:rFonts w:asciiTheme="minorHAnsi" w:hAnsiTheme="minorHAnsi" w:cstheme="minorHAnsi"/>
          <w:sz w:val="20"/>
          <w:szCs w:val="20"/>
        </w:rPr>
        <w:t xml:space="preserve">Whenever you compute a derivative from a formula by using the definition, draw a graph first and ask what the answer ought to look like before computing it. </w:t>
      </w:r>
      <w:r w:rsidR="00DC45D3">
        <w:rPr>
          <w:rFonts w:asciiTheme="minorHAnsi" w:hAnsiTheme="minorHAnsi" w:cstheme="minorHAnsi"/>
          <w:sz w:val="20"/>
          <w:szCs w:val="20"/>
        </w:rPr>
        <w:t xml:space="preserve"> </w:t>
      </w:r>
      <w:r w:rsidRPr="00903A23">
        <w:rPr>
          <w:rFonts w:asciiTheme="minorHAnsi" w:hAnsiTheme="minorHAnsi" w:cstheme="minorHAnsi"/>
          <w:sz w:val="20"/>
          <w:szCs w:val="20"/>
        </w:rPr>
        <w:t xml:space="preserve">Since derivatives of power functions have been covered, </w:t>
      </w:r>
      <w:r w:rsidR="00DC45D3">
        <w:rPr>
          <w:rFonts w:asciiTheme="minorHAnsi" w:hAnsiTheme="minorHAnsi" w:cstheme="minorHAnsi"/>
          <w:sz w:val="20"/>
          <w:szCs w:val="20"/>
        </w:rPr>
        <w:t>we</w:t>
      </w:r>
      <w:r w:rsidRPr="00903A23">
        <w:rPr>
          <w:rFonts w:asciiTheme="minorHAnsi" w:hAnsiTheme="minorHAnsi" w:cstheme="minorHAnsi"/>
          <w:sz w:val="20"/>
          <w:szCs w:val="20"/>
        </w:rPr>
        <w:t xml:space="preserve"> can show how to get the derivative of a polynomial as an application of the rules for sums and multiples, and then say that these rules work for any functions, not just power functions. </w:t>
      </w:r>
    </w:p>
    <w:p w14:paraId="2E12ED18" w14:textId="77777777" w:rsidR="00903A23" w:rsidRPr="00903A23" w:rsidRDefault="00903A23" w:rsidP="00903A23">
      <w:pPr>
        <w:contextualSpacing/>
        <w:rPr>
          <w:rFonts w:asciiTheme="minorHAnsi" w:hAnsiTheme="minorHAnsi" w:cstheme="minorHAnsi"/>
          <w:color w:val="000000" w:themeColor="text1"/>
          <w:sz w:val="20"/>
          <w:szCs w:val="20"/>
          <w:u w:val="single"/>
        </w:rPr>
      </w:pPr>
    </w:p>
    <w:p w14:paraId="422C1FE4" w14:textId="70CC3064" w:rsidR="008D2F40" w:rsidRPr="00903A23" w:rsidRDefault="008D2F40" w:rsidP="00903A23">
      <w:pPr>
        <w:contextualSpacing/>
        <w:rPr>
          <w:rFonts w:asciiTheme="minorHAnsi" w:hAnsiTheme="minorHAnsi" w:cstheme="minorHAnsi"/>
          <w:color w:val="000000" w:themeColor="text1"/>
          <w:sz w:val="20"/>
          <w:szCs w:val="20"/>
        </w:rPr>
      </w:pPr>
      <w:r w:rsidRPr="00903A23">
        <w:rPr>
          <w:rFonts w:asciiTheme="minorHAnsi" w:hAnsiTheme="minorHAnsi" w:cstheme="minorHAnsi"/>
          <w:color w:val="000000" w:themeColor="text1"/>
          <w:sz w:val="20"/>
          <w:szCs w:val="20"/>
        </w:rPr>
        <w:t xml:space="preserve">Day 1: Complete problems </w:t>
      </w:r>
      <w:r w:rsidR="009E2119" w:rsidRPr="00903A23">
        <w:rPr>
          <w:rFonts w:asciiTheme="minorHAnsi" w:hAnsiTheme="minorHAnsi" w:cstheme="minorHAnsi"/>
          <w:color w:val="000000" w:themeColor="text1"/>
          <w:sz w:val="20"/>
          <w:szCs w:val="20"/>
        </w:rPr>
        <w:t>5-55 multiples of 5, 57-71 odd</w:t>
      </w:r>
    </w:p>
    <w:p w14:paraId="1564415C" w14:textId="130F594E" w:rsidR="008D2F40" w:rsidRPr="00903A23" w:rsidRDefault="008D2F40" w:rsidP="00903A23">
      <w:pPr>
        <w:contextualSpacing/>
        <w:rPr>
          <w:rFonts w:asciiTheme="minorHAnsi" w:hAnsiTheme="minorHAnsi" w:cstheme="minorHAnsi"/>
          <w:color w:val="000000" w:themeColor="text1"/>
          <w:sz w:val="20"/>
          <w:szCs w:val="20"/>
        </w:rPr>
      </w:pPr>
      <w:r w:rsidRPr="00903A23">
        <w:rPr>
          <w:rFonts w:asciiTheme="minorHAnsi" w:hAnsiTheme="minorHAnsi" w:cstheme="minorHAnsi"/>
          <w:color w:val="000000" w:themeColor="text1"/>
          <w:sz w:val="20"/>
          <w:szCs w:val="20"/>
        </w:rPr>
        <w:t xml:space="preserve">Day 2: Complete problems </w:t>
      </w:r>
      <w:r w:rsidR="009E2119" w:rsidRPr="00903A23">
        <w:rPr>
          <w:rFonts w:asciiTheme="minorHAnsi" w:hAnsiTheme="minorHAnsi" w:cstheme="minorHAnsi"/>
          <w:color w:val="000000" w:themeColor="text1"/>
          <w:sz w:val="20"/>
          <w:szCs w:val="20"/>
        </w:rPr>
        <w:t>73-81 odds, 83 ,84, 86, 87, 92-96</w:t>
      </w:r>
    </w:p>
    <w:p w14:paraId="4EE1CB8B" w14:textId="77777777" w:rsidR="009E2119" w:rsidRPr="00903A23" w:rsidRDefault="009E2119" w:rsidP="00903A23">
      <w:pPr>
        <w:contextualSpacing/>
        <w:rPr>
          <w:rFonts w:asciiTheme="minorHAnsi" w:hAnsiTheme="minorHAnsi" w:cstheme="minorHAnsi"/>
          <w:color w:val="000000" w:themeColor="text1"/>
          <w:sz w:val="20"/>
          <w:szCs w:val="20"/>
        </w:rPr>
      </w:pPr>
    </w:p>
    <w:p w14:paraId="6F4A95A4" w14:textId="24C133A1" w:rsidR="007A5124" w:rsidRPr="00903A23" w:rsidRDefault="007A5124" w:rsidP="00903A23">
      <w:pPr>
        <w:contextualSpacing/>
        <w:rPr>
          <w:rFonts w:asciiTheme="minorHAnsi" w:hAnsiTheme="minorHAnsi" w:cstheme="minorHAnsi"/>
          <w:color w:val="000000" w:themeColor="text1"/>
          <w:sz w:val="20"/>
          <w:szCs w:val="20"/>
          <w:u w:val="single"/>
        </w:rPr>
      </w:pPr>
      <w:r w:rsidRPr="00903A23">
        <w:rPr>
          <w:rFonts w:asciiTheme="minorHAnsi" w:hAnsiTheme="minorHAnsi" w:cstheme="minorHAnsi"/>
          <w:color w:val="000000" w:themeColor="text1"/>
          <w:sz w:val="20"/>
          <w:szCs w:val="20"/>
          <w:u w:val="single"/>
        </w:rPr>
        <w:t xml:space="preserve">Lesson Theme </w:t>
      </w:r>
      <w:proofErr w:type="gramStart"/>
      <w:r w:rsidRPr="00903A23">
        <w:rPr>
          <w:rFonts w:asciiTheme="minorHAnsi" w:hAnsiTheme="minorHAnsi" w:cstheme="minorHAnsi"/>
          <w:color w:val="000000" w:themeColor="text1"/>
          <w:sz w:val="20"/>
          <w:szCs w:val="20"/>
          <w:u w:val="single"/>
        </w:rPr>
        <w:t>3.2 :</w:t>
      </w:r>
      <w:proofErr w:type="gramEnd"/>
      <w:r w:rsidRPr="00903A23">
        <w:rPr>
          <w:rFonts w:asciiTheme="minorHAnsi" w:hAnsiTheme="minorHAnsi" w:cstheme="minorHAnsi"/>
          <w:color w:val="000000" w:themeColor="text1"/>
          <w:sz w:val="20"/>
          <w:szCs w:val="20"/>
          <w:u w:val="single"/>
        </w:rPr>
        <w:t xml:space="preserve"> </w:t>
      </w:r>
      <w:r w:rsidR="008D2F40" w:rsidRPr="00903A23">
        <w:rPr>
          <w:rFonts w:asciiTheme="minorHAnsi" w:hAnsiTheme="minorHAnsi" w:cstheme="minorHAnsi"/>
          <w:color w:val="000000" w:themeColor="text1"/>
          <w:sz w:val="20"/>
          <w:szCs w:val="20"/>
          <w:u w:val="single"/>
        </w:rPr>
        <w:t>The Exponential Function</w:t>
      </w:r>
      <w:r w:rsidR="00A33DAC">
        <w:rPr>
          <w:rFonts w:asciiTheme="minorHAnsi" w:hAnsiTheme="minorHAnsi" w:cstheme="minorHAnsi"/>
          <w:color w:val="000000" w:themeColor="text1"/>
          <w:sz w:val="20"/>
          <w:szCs w:val="20"/>
          <w:u w:val="single"/>
        </w:rPr>
        <w:t xml:space="preserve"> </w:t>
      </w:r>
      <w:r w:rsidR="00A33DAC" w:rsidRPr="00EE5D95">
        <w:rPr>
          <w:rFonts w:asciiTheme="minorHAnsi" w:hAnsiTheme="minorHAnsi" w:cstheme="minorHAnsi"/>
          <w:sz w:val="20"/>
          <w:szCs w:val="20"/>
          <w:highlight w:val="cyan"/>
        </w:rPr>
        <w:t>(1.E)</w:t>
      </w:r>
    </w:p>
    <w:p w14:paraId="33027C03" w14:textId="77777777" w:rsidR="00903A23" w:rsidRPr="00903A23" w:rsidRDefault="00903A23" w:rsidP="00903A23">
      <w:pPr>
        <w:rPr>
          <w:rFonts w:asciiTheme="minorHAnsi" w:hAnsiTheme="minorHAnsi" w:cstheme="minorHAnsi"/>
          <w:sz w:val="20"/>
          <w:szCs w:val="20"/>
        </w:rPr>
      </w:pPr>
      <w:r w:rsidRPr="00903A23">
        <w:rPr>
          <w:rFonts w:asciiTheme="minorHAnsi" w:hAnsiTheme="minorHAnsi" w:cstheme="minorHAnsi"/>
          <w:sz w:val="20"/>
          <w:szCs w:val="20"/>
        </w:rPr>
        <w:t xml:space="preserve">Start by drawing the graph of an exponential function and pointing out that its derivative shows much the same behavior as the function: it starts out small and gets larger and larger faster and faster. </w:t>
      </w:r>
    </w:p>
    <w:p w14:paraId="015C5E1A" w14:textId="07B3B483" w:rsidR="00DC45D3" w:rsidRPr="00903A23" w:rsidRDefault="00903A23" w:rsidP="00DC45D3">
      <w:pPr>
        <w:rPr>
          <w:rFonts w:asciiTheme="minorHAnsi" w:hAnsiTheme="minorHAnsi" w:cstheme="minorHAnsi"/>
          <w:sz w:val="20"/>
          <w:szCs w:val="20"/>
        </w:rPr>
      </w:pPr>
      <w:r w:rsidRPr="00903A23">
        <w:rPr>
          <w:rFonts w:asciiTheme="minorHAnsi" w:hAnsiTheme="minorHAnsi" w:cstheme="minorHAnsi"/>
          <w:sz w:val="20"/>
          <w:szCs w:val="20"/>
        </w:rPr>
        <w:t xml:space="preserve">The justification that the derivative is a </w:t>
      </w:r>
      <w:proofErr w:type="gramStart"/>
      <w:r w:rsidRPr="00903A23">
        <w:rPr>
          <w:rFonts w:asciiTheme="minorHAnsi" w:hAnsiTheme="minorHAnsi" w:cstheme="minorHAnsi"/>
          <w:sz w:val="20"/>
          <w:szCs w:val="20"/>
        </w:rPr>
        <w:t>constant times</w:t>
      </w:r>
      <w:proofErr w:type="gramEnd"/>
      <w:r w:rsidRPr="00903A23">
        <w:rPr>
          <w:rFonts w:asciiTheme="minorHAnsi" w:hAnsiTheme="minorHAnsi" w:cstheme="minorHAnsi"/>
          <w:sz w:val="20"/>
          <w:szCs w:val="20"/>
        </w:rPr>
        <w:t xml:space="preserve"> the original function is well worth the time and effort. </w:t>
      </w:r>
    </w:p>
    <w:p w14:paraId="3C926328" w14:textId="266C5989" w:rsidR="00903A23" w:rsidRPr="00903A23" w:rsidRDefault="00DC45D3" w:rsidP="00903A23">
      <w:pPr>
        <w:rPr>
          <w:rFonts w:asciiTheme="minorHAnsi" w:hAnsiTheme="minorHAnsi" w:cstheme="minorHAnsi"/>
          <w:sz w:val="20"/>
          <w:szCs w:val="20"/>
        </w:rPr>
      </w:pPr>
      <w:r>
        <w:rPr>
          <w:rFonts w:asciiTheme="minorHAnsi" w:hAnsiTheme="minorHAnsi" w:cstheme="minorHAnsi"/>
          <w:sz w:val="20"/>
          <w:szCs w:val="20"/>
        </w:rPr>
        <w:t>Practice many problems rewriting the rules if possible.</w:t>
      </w:r>
    </w:p>
    <w:p w14:paraId="1B5BA7E5" w14:textId="3B630D55" w:rsidR="007A5124" w:rsidRPr="00903A23" w:rsidRDefault="007A5124" w:rsidP="00903A23">
      <w:pPr>
        <w:contextualSpacing/>
        <w:rPr>
          <w:rFonts w:asciiTheme="minorHAnsi" w:hAnsiTheme="minorHAnsi" w:cstheme="minorHAnsi"/>
          <w:color w:val="000000" w:themeColor="text1"/>
          <w:sz w:val="20"/>
          <w:szCs w:val="20"/>
        </w:rPr>
      </w:pPr>
      <w:r w:rsidRPr="00903A23">
        <w:rPr>
          <w:rFonts w:asciiTheme="minorHAnsi" w:hAnsiTheme="minorHAnsi" w:cstheme="minorHAnsi"/>
          <w:color w:val="000000" w:themeColor="text1"/>
          <w:sz w:val="20"/>
          <w:szCs w:val="20"/>
        </w:rPr>
        <w:t xml:space="preserve">Day 1: Complete problems </w:t>
      </w:r>
      <w:r w:rsidR="009E2119" w:rsidRPr="00903A23">
        <w:rPr>
          <w:rFonts w:asciiTheme="minorHAnsi" w:hAnsiTheme="minorHAnsi" w:cstheme="minorHAnsi"/>
          <w:color w:val="000000" w:themeColor="text1"/>
          <w:sz w:val="20"/>
          <w:szCs w:val="20"/>
        </w:rPr>
        <w:t>1-27 odd, 40</w:t>
      </w:r>
    </w:p>
    <w:p w14:paraId="2644C4A6" w14:textId="36ECCF03" w:rsidR="007A5124" w:rsidRPr="00903A23" w:rsidRDefault="007A5124" w:rsidP="00903A23">
      <w:pPr>
        <w:contextualSpacing/>
        <w:rPr>
          <w:rFonts w:asciiTheme="minorHAnsi" w:hAnsiTheme="minorHAnsi" w:cstheme="minorHAnsi"/>
          <w:color w:val="000000" w:themeColor="text1"/>
          <w:sz w:val="20"/>
          <w:szCs w:val="20"/>
        </w:rPr>
      </w:pPr>
      <w:r w:rsidRPr="00903A23">
        <w:rPr>
          <w:rFonts w:asciiTheme="minorHAnsi" w:hAnsiTheme="minorHAnsi" w:cstheme="minorHAnsi"/>
          <w:color w:val="000000" w:themeColor="text1"/>
          <w:sz w:val="20"/>
          <w:szCs w:val="20"/>
        </w:rPr>
        <w:t xml:space="preserve">Day 2: Complete problems </w:t>
      </w:r>
      <w:r w:rsidR="009E2119" w:rsidRPr="00903A23">
        <w:rPr>
          <w:rFonts w:asciiTheme="minorHAnsi" w:hAnsiTheme="minorHAnsi" w:cstheme="minorHAnsi"/>
          <w:color w:val="000000" w:themeColor="text1"/>
          <w:sz w:val="20"/>
          <w:szCs w:val="20"/>
        </w:rPr>
        <w:t>31, 33, 34, 36, 41-45</w:t>
      </w:r>
    </w:p>
    <w:p w14:paraId="79C75667" w14:textId="1C0C8A86" w:rsidR="007A5124" w:rsidRPr="00903A23" w:rsidRDefault="007A5124" w:rsidP="00903A23">
      <w:pPr>
        <w:contextualSpacing/>
        <w:rPr>
          <w:rFonts w:asciiTheme="minorHAnsi" w:hAnsiTheme="minorHAnsi" w:cstheme="minorHAnsi"/>
          <w:color w:val="000000" w:themeColor="text1"/>
          <w:sz w:val="20"/>
          <w:szCs w:val="20"/>
        </w:rPr>
      </w:pPr>
    </w:p>
    <w:p w14:paraId="13E115A0" w14:textId="5A214983" w:rsidR="007A5124" w:rsidRPr="00903A23" w:rsidRDefault="007A5124" w:rsidP="00903A23">
      <w:pPr>
        <w:contextualSpacing/>
        <w:rPr>
          <w:rFonts w:asciiTheme="minorHAnsi" w:hAnsiTheme="minorHAnsi" w:cstheme="minorHAnsi"/>
          <w:color w:val="000000" w:themeColor="text1"/>
          <w:sz w:val="20"/>
          <w:szCs w:val="20"/>
          <w:u w:val="single"/>
        </w:rPr>
      </w:pPr>
      <w:r w:rsidRPr="00903A23">
        <w:rPr>
          <w:rFonts w:asciiTheme="minorHAnsi" w:hAnsiTheme="minorHAnsi" w:cstheme="minorHAnsi"/>
          <w:color w:val="000000" w:themeColor="text1"/>
          <w:sz w:val="20"/>
          <w:szCs w:val="20"/>
          <w:u w:val="single"/>
        </w:rPr>
        <w:t xml:space="preserve">Lesson Theme </w:t>
      </w:r>
      <w:proofErr w:type="gramStart"/>
      <w:r w:rsidR="008D2F40" w:rsidRPr="00903A23">
        <w:rPr>
          <w:rFonts w:asciiTheme="minorHAnsi" w:hAnsiTheme="minorHAnsi" w:cstheme="minorHAnsi"/>
          <w:color w:val="000000" w:themeColor="text1"/>
          <w:sz w:val="20"/>
          <w:szCs w:val="20"/>
          <w:u w:val="single"/>
        </w:rPr>
        <w:t>3.3 :</w:t>
      </w:r>
      <w:proofErr w:type="gramEnd"/>
      <w:r w:rsidR="008D2F40" w:rsidRPr="00903A23">
        <w:rPr>
          <w:rFonts w:asciiTheme="minorHAnsi" w:hAnsiTheme="minorHAnsi" w:cstheme="minorHAnsi"/>
          <w:color w:val="000000" w:themeColor="text1"/>
          <w:sz w:val="20"/>
          <w:szCs w:val="20"/>
          <w:u w:val="single"/>
        </w:rPr>
        <w:t xml:space="preserve"> The Product &amp; Quotient Rules</w:t>
      </w:r>
      <w:r w:rsidR="00A33DAC">
        <w:rPr>
          <w:rFonts w:asciiTheme="minorHAnsi" w:hAnsiTheme="minorHAnsi" w:cstheme="minorHAnsi"/>
          <w:color w:val="000000" w:themeColor="text1"/>
          <w:sz w:val="20"/>
          <w:szCs w:val="20"/>
          <w:u w:val="single"/>
        </w:rPr>
        <w:t xml:space="preserve"> </w:t>
      </w:r>
      <w:r w:rsidR="00A33DAC" w:rsidRPr="00EE5D95">
        <w:rPr>
          <w:rFonts w:asciiTheme="minorHAnsi" w:hAnsiTheme="minorHAnsi" w:cstheme="minorHAnsi"/>
          <w:sz w:val="20"/>
          <w:szCs w:val="20"/>
          <w:highlight w:val="cyan"/>
        </w:rPr>
        <w:t>(</w:t>
      </w:r>
      <w:r w:rsidR="006B4AE9">
        <w:rPr>
          <w:rFonts w:asciiTheme="minorHAnsi" w:hAnsiTheme="minorHAnsi" w:cstheme="minorHAnsi"/>
          <w:sz w:val="20"/>
          <w:szCs w:val="20"/>
          <w:highlight w:val="cyan"/>
        </w:rPr>
        <w:t>1.C)(</w:t>
      </w:r>
      <w:r w:rsidR="00A33DAC" w:rsidRPr="00EE5D95">
        <w:rPr>
          <w:rFonts w:asciiTheme="minorHAnsi" w:hAnsiTheme="minorHAnsi" w:cstheme="minorHAnsi"/>
          <w:sz w:val="20"/>
          <w:szCs w:val="20"/>
          <w:highlight w:val="cyan"/>
        </w:rPr>
        <w:t>1.D)(1.E)</w:t>
      </w:r>
    </w:p>
    <w:p w14:paraId="58614D8C" w14:textId="77777777" w:rsidR="00903A23" w:rsidRPr="00903A23" w:rsidRDefault="00903A23" w:rsidP="00903A23">
      <w:pPr>
        <w:rPr>
          <w:rFonts w:asciiTheme="minorHAnsi" w:hAnsiTheme="minorHAnsi" w:cstheme="minorHAnsi"/>
          <w:sz w:val="20"/>
          <w:szCs w:val="20"/>
        </w:rPr>
      </w:pPr>
      <w:r w:rsidRPr="00903A23">
        <w:rPr>
          <w:rFonts w:asciiTheme="minorHAnsi" w:hAnsiTheme="minorHAnsi" w:cstheme="minorHAnsi"/>
          <w:sz w:val="20"/>
          <w:szCs w:val="20"/>
        </w:rPr>
        <w:t xml:space="preserve">A large part of this class should be spent going over examples to make sure that the students become </w:t>
      </w:r>
    </w:p>
    <w:p w14:paraId="27E8DDE2" w14:textId="1BCCF234" w:rsidR="00DC45D3" w:rsidRPr="00903A23" w:rsidRDefault="00903A23" w:rsidP="00DC45D3">
      <w:pPr>
        <w:rPr>
          <w:rFonts w:asciiTheme="minorHAnsi" w:hAnsiTheme="minorHAnsi" w:cstheme="minorHAnsi"/>
          <w:sz w:val="20"/>
          <w:szCs w:val="20"/>
        </w:rPr>
      </w:pPr>
      <w:r w:rsidRPr="00903A23">
        <w:rPr>
          <w:rFonts w:asciiTheme="minorHAnsi" w:hAnsiTheme="minorHAnsi" w:cstheme="minorHAnsi"/>
          <w:sz w:val="20"/>
          <w:szCs w:val="20"/>
        </w:rPr>
        <w:t>proficient at using these rules. However</w:t>
      </w:r>
      <w:r w:rsidR="007B07F1">
        <w:rPr>
          <w:rFonts w:asciiTheme="minorHAnsi" w:hAnsiTheme="minorHAnsi" w:cstheme="minorHAnsi"/>
          <w:sz w:val="20"/>
          <w:szCs w:val="20"/>
        </w:rPr>
        <w:t>,</w:t>
      </w:r>
      <w:r w:rsidR="00DC45D3" w:rsidRPr="00903A23">
        <w:rPr>
          <w:rFonts w:asciiTheme="minorHAnsi" w:hAnsiTheme="minorHAnsi" w:cstheme="minorHAnsi"/>
          <w:sz w:val="20"/>
          <w:szCs w:val="20"/>
        </w:rPr>
        <w:t xml:space="preserve"> </w:t>
      </w:r>
      <m:oMath>
        <m:r>
          <w:rPr>
            <w:rFonts w:ascii="Cambria Math" w:hAnsi="Cambria Math" w:cstheme="minorHAnsi"/>
            <w:sz w:val="20"/>
            <w:szCs w:val="20"/>
          </w:rPr>
          <m:t>(fg)'≠f'g'</m:t>
        </m:r>
      </m:oMath>
      <w:r w:rsidR="00DC45D3">
        <w:rPr>
          <w:rFonts w:asciiTheme="minorHAnsi" w:hAnsiTheme="minorHAnsi" w:cstheme="minorHAnsi"/>
          <w:sz w:val="20"/>
          <w:szCs w:val="20"/>
        </w:rPr>
        <w:t>.</w:t>
      </w:r>
    </w:p>
    <w:p w14:paraId="1FE44B83" w14:textId="1F7B1488" w:rsidR="00903A23" w:rsidRPr="00903A23" w:rsidRDefault="00903A23" w:rsidP="00DC45D3">
      <w:pPr>
        <w:rPr>
          <w:rFonts w:asciiTheme="minorHAnsi" w:hAnsiTheme="minorHAnsi" w:cstheme="minorHAnsi"/>
          <w:sz w:val="20"/>
          <w:szCs w:val="20"/>
        </w:rPr>
      </w:pPr>
      <w:r w:rsidRPr="00903A23">
        <w:rPr>
          <w:rFonts w:asciiTheme="minorHAnsi" w:hAnsiTheme="minorHAnsi" w:cstheme="minorHAnsi"/>
          <w:sz w:val="20"/>
          <w:szCs w:val="20"/>
        </w:rPr>
        <w:t>Start by reminding students of the differentiation rules for sums and differences:</w:t>
      </w:r>
      <w:r w:rsidRPr="00903A23">
        <w:rPr>
          <w:rFonts w:asciiTheme="minorHAnsi" w:hAnsiTheme="minorHAnsi" w:cstheme="minorHAnsi"/>
          <w:sz w:val="20"/>
          <w:szCs w:val="20"/>
        </w:rPr>
        <w:br/>
      </w:r>
      <m:oMath>
        <m:f>
          <m:fPr>
            <m:ctrlPr>
              <w:rPr>
                <w:rFonts w:ascii="Cambria Math" w:hAnsi="Cambria Math" w:cstheme="minorHAnsi"/>
                <w:i/>
                <w:sz w:val="20"/>
                <w:szCs w:val="20"/>
              </w:rPr>
            </m:ctrlPr>
          </m:fPr>
          <m:num>
            <m:r>
              <w:rPr>
                <w:rFonts w:ascii="Cambria Math" w:hAnsi="Cambria Math" w:cstheme="minorHAnsi"/>
                <w:sz w:val="20"/>
                <w:szCs w:val="20"/>
              </w:rPr>
              <m:t>d</m:t>
            </m:r>
          </m:num>
          <m:den>
            <m:r>
              <w:rPr>
                <w:rFonts w:ascii="Cambria Math" w:hAnsi="Cambria Math" w:cstheme="minorHAnsi"/>
                <w:sz w:val="20"/>
                <w:szCs w:val="20"/>
              </w:rPr>
              <m:t>dx</m:t>
            </m:r>
          </m:den>
        </m:f>
        <m:r>
          <w:rPr>
            <w:rFonts w:ascii="Cambria Math" w:hAnsi="Cambria Math" w:cstheme="minorHAnsi"/>
            <w:sz w:val="20"/>
            <w:szCs w:val="20"/>
          </w:rPr>
          <m:t xml:space="preserve">[f(x)+g(x)]=f'(x)+g'(x) </m:t>
        </m:r>
      </m:oMath>
      <w:r w:rsidR="00F60157">
        <w:rPr>
          <w:rFonts w:asciiTheme="minorHAnsi" w:hAnsiTheme="minorHAnsi" w:cstheme="minorHAnsi"/>
          <w:sz w:val="20"/>
          <w:szCs w:val="20"/>
        </w:rPr>
        <w:t xml:space="preserve"> &amp;  </w:t>
      </w:r>
      <m:oMath>
        <m:f>
          <m:fPr>
            <m:ctrlPr>
              <w:rPr>
                <w:rFonts w:ascii="Cambria Math" w:hAnsi="Cambria Math" w:cstheme="minorHAnsi"/>
                <w:i/>
                <w:sz w:val="20"/>
                <w:szCs w:val="20"/>
              </w:rPr>
            </m:ctrlPr>
          </m:fPr>
          <m:num>
            <m:r>
              <w:rPr>
                <w:rFonts w:ascii="Cambria Math" w:hAnsi="Cambria Math" w:cstheme="minorHAnsi"/>
                <w:sz w:val="20"/>
                <w:szCs w:val="20"/>
              </w:rPr>
              <m:t>d</m:t>
            </m:r>
          </m:num>
          <m:den>
            <m:r>
              <w:rPr>
                <w:rFonts w:ascii="Cambria Math" w:hAnsi="Cambria Math" w:cstheme="minorHAnsi"/>
                <w:sz w:val="20"/>
                <w:szCs w:val="20"/>
              </w:rPr>
              <m:t>dx</m:t>
            </m:r>
          </m:den>
        </m:f>
        <m:r>
          <w:rPr>
            <w:rFonts w:ascii="Cambria Math" w:hAnsi="Cambria Math" w:cstheme="minorHAnsi"/>
            <w:sz w:val="20"/>
            <w:szCs w:val="20"/>
          </w:rPr>
          <m:t>[f(x)-g(x)]=f'(x)-g'(x)</m:t>
        </m:r>
      </m:oMath>
    </w:p>
    <w:p w14:paraId="513D317B" w14:textId="4FD70586" w:rsidR="00F60157" w:rsidRPr="00903A23" w:rsidRDefault="00903A23" w:rsidP="00F60157">
      <w:pPr>
        <w:rPr>
          <w:rFonts w:asciiTheme="minorHAnsi" w:hAnsiTheme="minorHAnsi" w:cstheme="minorHAnsi"/>
          <w:sz w:val="20"/>
          <w:szCs w:val="20"/>
        </w:rPr>
      </w:pPr>
      <w:r w:rsidRPr="00903A23">
        <w:rPr>
          <w:rFonts w:asciiTheme="minorHAnsi" w:hAnsiTheme="minorHAnsi" w:cstheme="minorHAnsi"/>
          <w:sz w:val="20"/>
          <w:szCs w:val="20"/>
        </w:rPr>
        <w:t>Then,</w:t>
      </w:r>
      <w:r w:rsidR="00F60157">
        <w:rPr>
          <w:rFonts w:asciiTheme="minorHAnsi" w:hAnsiTheme="minorHAnsi" w:cstheme="minorHAnsi"/>
          <w:sz w:val="20"/>
          <w:szCs w:val="20"/>
        </w:rPr>
        <w:t xml:space="preserve"> </w:t>
      </w:r>
      <w:r w:rsidRPr="00903A23">
        <w:rPr>
          <w:rFonts w:asciiTheme="minorHAnsi" w:hAnsiTheme="minorHAnsi" w:cstheme="minorHAnsi"/>
          <w:sz w:val="20"/>
          <w:szCs w:val="20"/>
        </w:rPr>
        <w:t>ask</w:t>
      </w:r>
      <w:r w:rsidR="00F60157">
        <w:rPr>
          <w:rFonts w:asciiTheme="minorHAnsi" w:hAnsiTheme="minorHAnsi" w:cstheme="minorHAnsi"/>
          <w:sz w:val="20"/>
          <w:szCs w:val="20"/>
        </w:rPr>
        <w:t xml:space="preserve"> </w:t>
      </w:r>
      <w:r w:rsidRPr="00903A23">
        <w:rPr>
          <w:rFonts w:asciiTheme="minorHAnsi" w:hAnsiTheme="minorHAnsi" w:cstheme="minorHAnsi"/>
          <w:sz w:val="20"/>
          <w:szCs w:val="20"/>
        </w:rPr>
        <w:t>them</w:t>
      </w:r>
      <w:r w:rsidR="00F60157">
        <w:rPr>
          <w:rFonts w:asciiTheme="minorHAnsi" w:hAnsiTheme="minorHAnsi" w:cstheme="minorHAnsi"/>
          <w:sz w:val="20"/>
          <w:szCs w:val="20"/>
        </w:rPr>
        <w:t xml:space="preserve"> </w:t>
      </w:r>
      <w:r w:rsidRPr="00903A23">
        <w:rPr>
          <w:rFonts w:asciiTheme="minorHAnsi" w:hAnsiTheme="minorHAnsi" w:cstheme="minorHAnsi"/>
          <w:sz w:val="20"/>
          <w:szCs w:val="20"/>
        </w:rPr>
        <w:t>to</w:t>
      </w:r>
      <w:r w:rsidR="00F60157">
        <w:rPr>
          <w:rFonts w:asciiTheme="minorHAnsi" w:hAnsiTheme="minorHAnsi" w:cstheme="minorHAnsi"/>
          <w:sz w:val="20"/>
          <w:szCs w:val="20"/>
        </w:rPr>
        <w:t xml:space="preserve"> </w:t>
      </w:r>
      <w:r w:rsidRPr="00903A23">
        <w:rPr>
          <w:rFonts w:asciiTheme="minorHAnsi" w:hAnsiTheme="minorHAnsi" w:cstheme="minorHAnsi"/>
          <w:sz w:val="20"/>
          <w:szCs w:val="20"/>
        </w:rPr>
        <w:t>predict</w:t>
      </w:r>
      <w:r w:rsidR="00F60157">
        <w:rPr>
          <w:rFonts w:asciiTheme="minorHAnsi" w:hAnsiTheme="minorHAnsi" w:cstheme="minorHAnsi"/>
          <w:sz w:val="20"/>
          <w:szCs w:val="20"/>
        </w:rPr>
        <w:t xml:space="preserve"> </w:t>
      </w:r>
      <w:r w:rsidRPr="00903A23">
        <w:rPr>
          <w:rFonts w:asciiTheme="minorHAnsi" w:hAnsiTheme="minorHAnsi" w:cstheme="minorHAnsi"/>
          <w:sz w:val="20"/>
          <w:szCs w:val="20"/>
        </w:rPr>
        <w:t>a</w:t>
      </w:r>
      <w:r w:rsidR="00F60157">
        <w:rPr>
          <w:rFonts w:asciiTheme="minorHAnsi" w:hAnsiTheme="minorHAnsi" w:cstheme="minorHAnsi"/>
          <w:sz w:val="20"/>
          <w:szCs w:val="20"/>
        </w:rPr>
        <w:t xml:space="preserve"> </w:t>
      </w:r>
      <w:r w:rsidRPr="00903A23">
        <w:rPr>
          <w:rFonts w:asciiTheme="minorHAnsi" w:hAnsiTheme="minorHAnsi" w:cstheme="minorHAnsi"/>
          <w:sz w:val="20"/>
          <w:szCs w:val="20"/>
        </w:rPr>
        <w:t>similar</w:t>
      </w:r>
      <w:r w:rsidR="00F60157">
        <w:rPr>
          <w:rFonts w:asciiTheme="minorHAnsi" w:hAnsiTheme="minorHAnsi" w:cstheme="minorHAnsi"/>
          <w:sz w:val="20"/>
          <w:szCs w:val="20"/>
        </w:rPr>
        <w:t xml:space="preserve"> </w:t>
      </w:r>
      <w:r w:rsidRPr="00903A23">
        <w:rPr>
          <w:rFonts w:asciiTheme="minorHAnsi" w:hAnsiTheme="minorHAnsi" w:cstheme="minorHAnsi"/>
          <w:sz w:val="20"/>
          <w:szCs w:val="20"/>
        </w:rPr>
        <w:t>formula</w:t>
      </w:r>
      <w:r w:rsidR="00F60157">
        <w:rPr>
          <w:rFonts w:asciiTheme="minorHAnsi" w:hAnsiTheme="minorHAnsi" w:cstheme="minorHAnsi"/>
          <w:sz w:val="20"/>
          <w:szCs w:val="20"/>
        </w:rPr>
        <w:t xml:space="preserve"> </w:t>
      </w:r>
      <w:r w:rsidRPr="00903A23">
        <w:rPr>
          <w:rFonts w:asciiTheme="minorHAnsi" w:hAnsiTheme="minorHAnsi" w:cstheme="minorHAnsi"/>
          <w:sz w:val="20"/>
          <w:szCs w:val="20"/>
        </w:rPr>
        <w:t>for</w:t>
      </w:r>
      <w:r w:rsidR="00F60157">
        <w:rPr>
          <w:rFonts w:asciiTheme="minorHAnsi" w:hAnsiTheme="minorHAnsi" w:cstheme="minorHAnsi"/>
          <w:sz w:val="20"/>
          <w:szCs w:val="20"/>
        </w:rPr>
        <w:t xml:space="preserve"> </w:t>
      </w:r>
      <m:oMath>
        <m:f>
          <m:fPr>
            <m:ctrlPr>
              <w:rPr>
                <w:rFonts w:ascii="Cambria Math" w:hAnsi="Cambria Math" w:cstheme="minorHAnsi"/>
                <w:i/>
                <w:sz w:val="20"/>
                <w:szCs w:val="20"/>
              </w:rPr>
            </m:ctrlPr>
          </m:fPr>
          <m:num>
            <m:r>
              <w:rPr>
                <w:rFonts w:ascii="Cambria Math" w:hAnsi="Cambria Math" w:cstheme="minorHAnsi"/>
                <w:sz w:val="20"/>
                <w:szCs w:val="20"/>
              </w:rPr>
              <m:t>d</m:t>
            </m:r>
          </m:num>
          <m:den>
            <m:r>
              <w:rPr>
                <w:rFonts w:ascii="Cambria Math" w:hAnsi="Cambria Math" w:cstheme="minorHAnsi"/>
                <w:sz w:val="20"/>
                <w:szCs w:val="20"/>
              </w:rPr>
              <m:t>dx</m:t>
            </m:r>
          </m:den>
        </m:f>
        <m:r>
          <w:rPr>
            <w:rFonts w:ascii="Cambria Math" w:hAnsi="Cambria Math" w:cstheme="minorHAnsi"/>
            <w:sz w:val="20"/>
            <w:szCs w:val="20"/>
          </w:rPr>
          <m:t>[f(x)g(x)]</m:t>
        </m:r>
      </m:oMath>
      <w:r w:rsidR="00F60157">
        <w:rPr>
          <w:rFonts w:asciiTheme="minorHAnsi" w:hAnsiTheme="minorHAnsi" w:cstheme="minorHAnsi"/>
          <w:sz w:val="20"/>
          <w:szCs w:val="20"/>
        </w:rPr>
        <w:t>.</w:t>
      </w:r>
    </w:p>
    <w:p w14:paraId="1E5293C5" w14:textId="6758F504" w:rsidR="00903A23" w:rsidRPr="00903A23" w:rsidRDefault="00903A23" w:rsidP="00903A23">
      <w:pPr>
        <w:rPr>
          <w:rFonts w:asciiTheme="minorHAnsi" w:hAnsiTheme="minorHAnsi" w:cstheme="minorHAnsi"/>
          <w:sz w:val="20"/>
          <w:szCs w:val="20"/>
        </w:rPr>
      </w:pPr>
      <w:r w:rsidRPr="00903A23">
        <w:rPr>
          <w:rFonts w:asciiTheme="minorHAnsi" w:hAnsiTheme="minorHAnsi" w:cstheme="minorHAnsi"/>
          <w:sz w:val="20"/>
          <w:szCs w:val="20"/>
        </w:rPr>
        <w:t xml:space="preserve">To illustrate that derivatives of products do not work this way, show them the following two calculations: </w:t>
      </w:r>
    </w:p>
    <w:p w14:paraId="3919330B" w14:textId="1B4D9418" w:rsidR="00903A23" w:rsidRPr="00903A23" w:rsidRDefault="00000000" w:rsidP="00903A23">
      <w:pPr>
        <w:rPr>
          <w:rFonts w:asciiTheme="minorHAnsi" w:hAnsiTheme="minorHAnsi" w:cstheme="minorHAnsi"/>
          <w:sz w:val="20"/>
          <w:szCs w:val="20"/>
        </w:rPr>
      </w:pPr>
      <m:oMath>
        <m:f>
          <m:fPr>
            <m:ctrlPr>
              <w:rPr>
                <w:rFonts w:ascii="Cambria Math" w:hAnsi="Cambria Math" w:cstheme="minorHAnsi"/>
                <w:i/>
                <w:sz w:val="20"/>
                <w:szCs w:val="20"/>
              </w:rPr>
            </m:ctrlPr>
          </m:fPr>
          <m:num>
            <m:r>
              <w:rPr>
                <w:rFonts w:ascii="Cambria Math" w:hAnsi="Cambria Math" w:cstheme="minorHAnsi"/>
                <w:sz w:val="20"/>
                <w:szCs w:val="20"/>
              </w:rPr>
              <m:t>d</m:t>
            </m:r>
          </m:num>
          <m:den>
            <m:r>
              <w:rPr>
                <w:rFonts w:ascii="Cambria Math" w:hAnsi="Cambria Math" w:cstheme="minorHAnsi"/>
                <w:sz w:val="20"/>
                <w:szCs w:val="20"/>
              </w:rPr>
              <m:t>dx</m:t>
            </m:r>
          </m:den>
        </m:f>
        <m:r>
          <w:rPr>
            <w:rFonts w:ascii="Cambria Math" w:hAnsi="Cambria Math" w:cstheme="minorHAnsi"/>
            <w:sz w:val="20"/>
            <w:szCs w:val="20"/>
          </w:rPr>
          <m:t>(</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5</m:t>
            </m:r>
          </m:sup>
        </m:sSup>
        <m:r>
          <w:rPr>
            <w:rFonts w:ascii="Cambria Math" w:hAnsi="Cambria Math" w:cstheme="minorHAnsi"/>
            <w:sz w:val="20"/>
            <w:szCs w:val="20"/>
          </w:rPr>
          <m:t>)=5</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4</m:t>
            </m:r>
          </m:sup>
        </m:sSup>
      </m:oMath>
      <w:r w:rsidR="00F60157">
        <w:rPr>
          <w:rFonts w:asciiTheme="minorHAnsi" w:hAnsiTheme="minorHAnsi" w:cstheme="minorHAnsi"/>
          <w:sz w:val="20"/>
          <w:szCs w:val="20"/>
        </w:rPr>
        <w:t xml:space="preserve">    &amp;    </w:t>
      </w:r>
      <m:oMath>
        <m:f>
          <m:fPr>
            <m:ctrlPr>
              <w:rPr>
                <w:rFonts w:ascii="Cambria Math" w:hAnsi="Cambria Math" w:cstheme="minorHAnsi"/>
                <w:i/>
                <w:sz w:val="20"/>
                <w:szCs w:val="20"/>
              </w:rPr>
            </m:ctrlPr>
          </m:fPr>
          <m:num>
            <m:r>
              <w:rPr>
                <w:rFonts w:ascii="Cambria Math" w:hAnsi="Cambria Math" w:cstheme="minorHAnsi"/>
                <w:sz w:val="20"/>
                <w:szCs w:val="20"/>
              </w:rPr>
              <m:t>d</m:t>
            </m:r>
          </m:num>
          <m:den>
            <m:r>
              <w:rPr>
                <w:rFonts w:ascii="Cambria Math" w:hAnsi="Cambria Math" w:cstheme="minorHAnsi"/>
                <w:sz w:val="20"/>
                <w:szCs w:val="20"/>
              </w:rPr>
              <m:t>dx</m:t>
            </m:r>
          </m:den>
        </m:f>
        <m:r>
          <w:rPr>
            <w:rFonts w:ascii="Cambria Math" w:hAnsi="Cambria Math" w:cstheme="minorHAnsi"/>
            <w:sz w:val="20"/>
            <w:szCs w:val="20"/>
          </w:rPr>
          <m:t>(</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3</m:t>
            </m:r>
          </m:sup>
        </m:sSup>
        <m:r>
          <w:rPr>
            <w:rFonts w:ascii="Cambria Math" w:hAnsi="Cambria Math" w:cstheme="minorHAnsi"/>
            <w:sz w:val="20"/>
            <w:szCs w:val="20"/>
          </w:rPr>
          <m:t>)∙</m:t>
        </m:r>
        <m:f>
          <m:fPr>
            <m:ctrlPr>
              <w:rPr>
                <w:rFonts w:ascii="Cambria Math" w:hAnsi="Cambria Math" w:cstheme="minorHAnsi"/>
                <w:i/>
                <w:sz w:val="20"/>
                <w:szCs w:val="20"/>
              </w:rPr>
            </m:ctrlPr>
          </m:fPr>
          <m:num>
            <m:r>
              <w:rPr>
                <w:rFonts w:ascii="Cambria Math" w:hAnsi="Cambria Math" w:cstheme="minorHAnsi"/>
                <w:sz w:val="20"/>
                <w:szCs w:val="20"/>
              </w:rPr>
              <m:t>d</m:t>
            </m:r>
          </m:num>
          <m:den>
            <m:r>
              <w:rPr>
                <w:rFonts w:ascii="Cambria Math" w:hAnsi="Cambria Math" w:cstheme="minorHAnsi"/>
                <w:sz w:val="20"/>
                <w:szCs w:val="20"/>
              </w:rPr>
              <m:t>dx</m:t>
            </m:r>
          </m:den>
        </m:f>
        <m:r>
          <w:rPr>
            <w:rFonts w:ascii="Cambria Math" w:hAnsi="Cambria Math" w:cstheme="minorHAnsi"/>
            <w:sz w:val="20"/>
            <w:szCs w:val="20"/>
          </w:rPr>
          <m:t>(</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r>
          <w:rPr>
            <w:rFonts w:ascii="Cambria Math" w:hAnsi="Cambria Math" w:cstheme="minorHAnsi"/>
            <w:sz w:val="20"/>
            <w:szCs w:val="20"/>
          </w:rPr>
          <m:t>)=3</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r>
          <w:rPr>
            <w:rFonts w:ascii="Cambria Math" w:hAnsi="Cambria Math" w:cstheme="minorHAnsi"/>
            <w:sz w:val="20"/>
            <w:szCs w:val="20"/>
          </w:rPr>
          <m:t xml:space="preserve"> ∙ 2x=6</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3</m:t>
            </m:r>
          </m:sup>
        </m:sSup>
      </m:oMath>
      <w:r w:rsidR="00F60157">
        <w:rPr>
          <w:rFonts w:asciiTheme="minorHAnsi" w:hAnsiTheme="minorHAnsi" w:cstheme="minorHAnsi"/>
          <w:sz w:val="20"/>
          <w:szCs w:val="20"/>
        </w:rPr>
        <w:t xml:space="preserve"> </w:t>
      </w:r>
      <w:r w:rsidR="00903A23" w:rsidRPr="00903A23">
        <w:rPr>
          <w:rFonts w:asciiTheme="minorHAnsi" w:hAnsiTheme="minorHAnsi" w:cstheme="minorHAnsi"/>
          <w:sz w:val="20"/>
          <w:szCs w:val="20"/>
        </w:rPr>
        <w:fldChar w:fldCharType="begin"/>
      </w:r>
      <w:r w:rsidR="00903A23" w:rsidRPr="00903A23">
        <w:rPr>
          <w:rFonts w:asciiTheme="minorHAnsi" w:hAnsiTheme="minorHAnsi" w:cstheme="minorHAnsi"/>
          <w:sz w:val="20"/>
          <w:szCs w:val="20"/>
        </w:rPr>
        <w:instrText xml:space="preserve"> INCLUDEPICTURE "/var/folders/7h/mxh7jnp16wl94tl5qg7g9vsry2lp0y/T/com.microsoft.Word/WebArchiveCopyPasteTempFiles/page33image51327376" \* MERGEFORMATINET </w:instrText>
      </w:r>
      <w:r w:rsidR="00903A23" w:rsidRPr="00903A23">
        <w:rPr>
          <w:rFonts w:asciiTheme="minorHAnsi" w:hAnsiTheme="minorHAnsi" w:cstheme="minorHAnsi"/>
          <w:sz w:val="20"/>
          <w:szCs w:val="20"/>
        </w:rPr>
        <w:fldChar w:fldCharType="separate"/>
      </w:r>
      <w:r w:rsidR="00903A23" w:rsidRPr="00903A23">
        <w:rPr>
          <w:rFonts w:asciiTheme="minorHAnsi" w:hAnsiTheme="minorHAnsi" w:cstheme="minorHAnsi"/>
          <w:noProof/>
          <w:sz w:val="20"/>
          <w:szCs w:val="20"/>
        </w:rPr>
        <w:drawing>
          <wp:inline distT="0" distB="0" distL="0" distR="0" wp14:anchorId="357507F7" wp14:editId="28612EAE">
            <wp:extent cx="140335" cy="24765"/>
            <wp:effectExtent l="0" t="0" r="0" b="0"/>
            <wp:docPr id="17" name="Picture 17" descr="page33image51327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age33image513273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335" cy="24765"/>
                    </a:xfrm>
                    <a:prstGeom prst="rect">
                      <a:avLst/>
                    </a:prstGeom>
                    <a:noFill/>
                    <a:ln>
                      <a:noFill/>
                    </a:ln>
                  </pic:spPr>
                </pic:pic>
              </a:graphicData>
            </a:graphic>
          </wp:inline>
        </w:drawing>
      </w:r>
      <w:r w:rsidR="00903A23" w:rsidRPr="00903A23">
        <w:rPr>
          <w:rFonts w:asciiTheme="minorHAnsi" w:hAnsiTheme="minorHAnsi" w:cstheme="minorHAnsi"/>
          <w:sz w:val="20"/>
          <w:szCs w:val="20"/>
        </w:rPr>
        <w:fldChar w:fldCharType="end"/>
      </w:r>
    </w:p>
    <w:p w14:paraId="0FD572C9" w14:textId="3270EB11" w:rsidR="00903A23" w:rsidRPr="00903A23" w:rsidRDefault="00903A23" w:rsidP="00903A23">
      <w:pPr>
        <w:rPr>
          <w:rFonts w:asciiTheme="minorHAnsi" w:hAnsiTheme="minorHAnsi" w:cstheme="minorHAnsi"/>
          <w:sz w:val="20"/>
          <w:szCs w:val="20"/>
        </w:rPr>
      </w:pPr>
      <w:r w:rsidRPr="00903A23">
        <w:rPr>
          <w:rFonts w:asciiTheme="minorHAnsi" w:hAnsiTheme="minorHAnsi" w:cstheme="minorHAnsi"/>
          <w:sz w:val="20"/>
          <w:szCs w:val="20"/>
        </w:rPr>
        <w:t xml:space="preserve">Therefore, </w:t>
      </w:r>
      <w:r w:rsidR="00F60157">
        <w:rPr>
          <w:rFonts w:asciiTheme="minorHAnsi" w:hAnsiTheme="minorHAnsi" w:cstheme="minorHAnsi"/>
          <w:sz w:val="20"/>
          <w:szCs w:val="20"/>
        </w:rPr>
        <w:t xml:space="preserve"> </w:t>
      </w:r>
      <m:oMath>
        <m:f>
          <m:fPr>
            <m:ctrlPr>
              <w:rPr>
                <w:rFonts w:ascii="Cambria Math" w:hAnsi="Cambria Math" w:cstheme="minorHAnsi"/>
                <w:i/>
                <w:sz w:val="20"/>
                <w:szCs w:val="20"/>
              </w:rPr>
            </m:ctrlPr>
          </m:fPr>
          <m:num>
            <m:r>
              <w:rPr>
                <w:rFonts w:ascii="Cambria Math" w:hAnsi="Cambria Math" w:cstheme="minorHAnsi"/>
                <w:sz w:val="20"/>
                <w:szCs w:val="20"/>
              </w:rPr>
              <m:t>d</m:t>
            </m:r>
          </m:num>
          <m:den>
            <m:r>
              <w:rPr>
                <w:rFonts w:ascii="Cambria Math" w:hAnsi="Cambria Math" w:cstheme="minorHAnsi"/>
                <w:sz w:val="20"/>
                <w:szCs w:val="20"/>
              </w:rPr>
              <m:t>dx</m:t>
            </m:r>
          </m:den>
        </m:f>
        <m:r>
          <w:rPr>
            <w:rFonts w:ascii="Cambria Math" w:hAnsi="Cambria Math" w:cstheme="minorHAnsi"/>
            <w:sz w:val="20"/>
            <w:szCs w:val="20"/>
          </w:rPr>
          <m:t>(</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3</m:t>
            </m:r>
          </m:sup>
        </m:sSup>
        <m:r>
          <w:rPr>
            <w:rFonts w:ascii="Cambria Math" w:hAnsi="Cambria Math" w:cstheme="minorHAnsi"/>
            <w:sz w:val="20"/>
            <w:szCs w:val="20"/>
          </w:rPr>
          <m:t>∙</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r>
          <w:rPr>
            <w:rFonts w:ascii="Cambria Math" w:hAnsi="Cambria Math" w:cstheme="minorHAnsi"/>
            <w:sz w:val="20"/>
            <w:szCs w:val="20"/>
          </w:rPr>
          <m:t>)≠</m:t>
        </m:r>
        <m:f>
          <m:fPr>
            <m:ctrlPr>
              <w:rPr>
                <w:rFonts w:ascii="Cambria Math" w:hAnsi="Cambria Math" w:cstheme="minorHAnsi"/>
                <w:i/>
                <w:sz w:val="20"/>
                <w:szCs w:val="20"/>
              </w:rPr>
            </m:ctrlPr>
          </m:fPr>
          <m:num>
            <m:r>
              <w:rPr>
                <w:rFonts w:ascii="Cambria Math" w:hAnsi="Cambria Math" w:cstheme="minorHAnsi"/>
                <w:sz w:val="20"/>
                <w:szCs w:val="20"/>
              </w:rPr>
              <m:t>d</m:t>
            </m:r>
          </m:num>
          <m:den>
            <m:r>
              <w:rPr>
                <w:rFonts w:ascii="Cambria Math" w:hAnsi="Cambria Math" w:cstheme="minorHAnsi"/>
                <w:sz w:val="20"/>
                <w:szCs w:val="20"/>
              </w:rPr>
              <m:t>dx</m:t>
            </m:r>
          </m:den>
        </m:f>
        <m:r>
          <w:rPr>
            <w:rFonts w:ascii="Cambria Math" w:hAnsi="Cambria Math" w:cstheme="minorHAnsi"/>
            <w:sz w:val="20"/>
            <w:szCs w:val="20"/>
          </w:rPr>
          <m:t>(</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3</m:t>
            </m:r>
          </m:sup>
        </m:sSup>
        <m:r>
          <w:rPr>
            <w:rFonts w:ascii="Cambria Math" w:hAnsi="Cambria Math" w:cstheme="minorHAnsi"/>
            <w:sz w:val="20"/>
            <w:szCs w:val="20"/>
          </w:rPr>
          <m:t>)∙</m:t>
        </m:r>
        <m:f>
          <m:fPr>
            <m:ctrlPr>
              <w:rPr>
                <w:rFonts w:ascii="Cambria Math" w:hAnsi="Cambria Math" w:cstheme="minorHAnsi"/>
                <w:i/>
                <w:sz w:val="20"/>
                <w:szCs w:val="20"/>
              </w:rPr>
            </m:ctrlPr>
          </m:fPr>
          <m:num>
            <m:r>
              <w:rPr>
                <w:rFonts w:ascii="Cambria Math" w:hAnsi="Cambria Math" w:cstheme="minorHAnsi"/>
                <w:sz w:val="20"/>
                <w:szCs w:val="20"/>
              </w:rPr>
              <m:t>d</m:t>
            </m:r>
          </m:num>
          <m:den>
            <m:r>
              <w:rPr>
                <w:rFonts w:ascii="Cambria Math" w:hAnsi="Cambria Math" w:cstheme="minorHAnsi"/>
                <w:sz w:val="20"/>
                <w:szCs w:val="20"/>
              </w:rPr>
              <m:t>dx</m:t>
            </m:r>
          </m:den>
        </m:f>
        <m:r>
          <w:rPr>
            <w:rFonts w:ascii="Cambria Math" w:hAnsi="Cambria Math" w:cstheme="minorHAnsi"/>
            <w:sz w:val="20"/>
            <w:szCs w:val="20"/>
          </w:rPr>
          <m:t>(</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r>
          <w:rPr>
            <w:rFonts w:ascii="Cambria Math" w:hAnsi="Cambria Math" w:cstheme="minorHAnsi"/>
            <w:sz w:val="20"/>
            <w:szCs w:val="20"/>
          </w:rPr>
          <m:t>)</m:t>
        </m:r>
      </m:oMath>
      <w:r w:rsidR="00A84171">
        <w:rPr>
          <w:rFonts w:asciiTheme="minorHAnsi" w:hAnsiTheme="minorHAnsi" w:cstheme="minorHAnsi"/>
          <w:sz w:val="20"/>
          <w:szCs w:val="20"/>
        </w:rPr>
        <w:t>.</w:t>
      </w:r>
      <w:r w:rsidRPr="00903A23">
        <w:rPr>
          <w:rFonts w:asciiTheme="minorHAnsi" w:hAnsiTheme="minorHAnsi" w:cstheme="minorHAnsi"/>
          <w:i/>
          <w:iCs/>
          <w:sz w:val="20"/>
          <w:szCs w:val="20"/>
        </w:rPr>
        <w:t xml:space="preserve"> </w:t>
      </w:r>
      <w:r w:rsidRPr="00903A23">
        <w:rPr>
          <w:rFonts w:asciiTheme="minorHAnsi" w:hAnsiTheme="minorHAnsi" w:cstheme="minorHAnsi"/>
          <w:sz w:val="20"/>
          <w:szCs w:val="20"/>
        </w:rPr>
        <w:fldChar w:fldCharType="begin"/>
      </w:r>
      <w:r w:rsidRPr="00903A23">
        <w:rPr>
          <w:rFonts w:asciiTheme="minorHAnsi" w:hAnsiTheme="minorHAnsi" w:cstheme="minorHAnsi"/>
          <w:sz w:val="20"/>
          <w:szCs w:val="20"/>
        </w:rPr>
        <w:instrText xml:space="preserve"> INCLUDEPICTURE "/var/folders/7h/mxh7jnp16wl94tl5qg7g9vsry2lp0y/T/com.microsoft.Word/WebArchiveCopyPasteTempFiles/page33image51325296" \* MERGEFORMATINET </w:instrText>
      </w:r>
      <w:r w:rsidRPr="00903A23">
        <w:rPr>
          <w:rFonts w:asciiTheme="minorHAnsi" w:hAnsiTheme="minorHAnsi" w:cstheme="minorHAnsi"/>
          <w:sz w:val="20"/>
          <w:szCs w:val="20"/>
        </w:rPr>
        <w:fldChar w:fldCharType="separate"/>
      </w:r>
      <w:r w:rsidRPr="00903A23">
        <w:rPr>
          <w:rFonts w:asciiTheme="minorHAnsi" w:hAnsiTheme="minorHAnsi" w:cstheme="minorHAnsi"/>
          <w:noProof/>
          <w:sz w:val="20"/>
          <w:szCs w:val="20"/>
        </w:rPr>
        <w:drawing>
          <wp:inline distT="0" distB="0" distL="0" distR="0" wp14:anchorId="7B80162E" wp14:editId="43AADBA5">
            <wp:extent cx="99060" cy="24765"/>
            <wp:effectExtent l="0" t="0" r="0" b="0"/>
            <wp:docPr id="15" name="Picture 15" descr="page33image51325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age33image513252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 cy="24765"/>
                    </a:xfrm>
                    <a:prstGeom prst="rect">
                      <a:avLst/>
                    </a:prstGeom>
                    <a:noFill/>
                    <a:ln>
                      <a:noFill/>
                    </a:ln>
                  </pic:spPr>
                </pic:pic>
              </a:graphicData>
            </a:graphic>
          </wp:inline>
        </w:drawing>
      </w:r>
      <w:r w:rsidRPr="00903A23">
        <w:rPr>
          <w:rFonts w:asciiTheme="minorHAnsi" w:hAnsiTheme="minorHAnsi" w:cstheme="minorHAnsi"/>
          <w:sz w:val="20"/>
          <w:szCs w:val="20"/>
        </w:rPr>
        <w:fldChar w:fldCharType="end"/>
      </w:r>
      <w:r w:rsidRPr="00903A23">
        <w:rPr>
          <w:rFonts w:asciiTheme="minorHAnsi" w:hAnsiTheme="minorHAnsi" w:cstheme="minorHAnsi"/>
          <w:sz w:val="20"/>
          <w:szCs w:val="20"/>
        </w:rPr>
        <w:fldChar w:fldCharType="begin"/>
      </w:r>
      <w:r w:rsidRPr="00903A23">
        <w:rPr>
          <w:rFonts w:asciiTheme="minorHAnsi" w:hAnsiTheme="minorHAnsi" w:cstheme="minorHAnsi"/>
          <w:sz w:val="20"/>
          <w:szCs w:val="20"/>
        </w:rPr>
        <w:instrText xml:space="preserve"> INCLUDEPICTURE "/var/folders/7h/mxh7jnp16wl94tl5qg7g9vsry2lp0y/T/com.microsoft.Word/WebArchiveCopyPasteTempFiles/page33image51320720" \* MERGEFORMATINET </w:instrText>
      </w:r>
      <w:r w:rsidRPr="00903A23">
        <w:rPr>
          <w:rFonts w:asciiTheme="minorHAnsi" w:hAnsiTheme="minorHAnsi" w:cstheme="minorHAnsi"/>
          <w:sz w:val="20"/>
          <w:szCs w:val="20"/>
        </w:rPr>
        <w:fldChar w:fldCharType="separate"/>
      </w:r>
      <w:r w:rsidRPr="00903A23">
        <w:rPr>
          <w:rFonts w:asciiTheme="minorHAnsi" w:hAnsiTheme="minorHAnsi" w:cstheme="minorHAnsi"/>
          <w:noProof/>
          <w:sz w:val="20"/>
          <w:szCs w:val="20"/>
        </w:rPr>
        <w:drawing>
          <wp:inline distT="0" distB="0" distL="0" distR="0" wp14:anchorId="7BDFEBAD" wp14:editId="7DA880CC">
            <wp:extent cx="99060" cy="24765"/>
            <wp:effectExtent l="0" t="0" r="0" b="0"/>
            <wp:docPr id="14" name="Picture 14" descr="page33image5132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age33image513207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 cy="24765"/>
                    </a:xfrm>
                    <a:prstGeom prst="rect">
                      <a:avLst/>
                    </a:prstGeom>
                    <a:noFill/>
                    <a:ln>
                      <a:noFill/>
                    </a:ln>
                  </pic:spPr>
                </pic:pic>
              </a:graphicData>
            </a:graphic>
          </wp:inline>
        </w:drawing>
      </w:r>
      <w:r w:rsidRPr="00903A23">
        <w:rPr>
          <w:rFonts w:asciiTheme="minorHAnsi" w:hAnsiTheme="minorHAnsi" w:cstheme="minorHAnsi"/>
          <w:sz w:val="20"/>
          <w:szCs w:val="20"/>
        </w:rPr>
        <w:fldChar w:fldCharType="end"/>
      </w:r>
    </w:p>
    <w:p w14:paraId="6B1EAC14" w14:textId="77777777" w:rsidR="00B12C28" w:rsidRDefault="00A84171" w:rsidP="00903A23">
      <w:pPr>
        <w:rPr>
          <w:rFonts w:asciiTheme="minorHAnsi" w:hAnsiTheme="minorHAnsi" w:cstheme="minorHAnsi"/>
          <w:sz w:val="20"/>
          <w:szCs w:val="20"/>
        </w:rPr>
      </w:pPr>
      <w:r>
        <w:rPr>
          <w:rFonts w:asciiTheme="minorHAnsi" w:hAnsiTheme="minorHAnsi" w:cstheme="minorHAnsi"/>
          <w:sz w:val="20"/>
          <w:szCs w:val="20"/>
        </w:rPr>
        <w:t xml:space="preserve">Give the formulas for the </w:t>
      </w:r>
      <w:r w:rsidR="00903A23" w:rsidRPr="00903A23">
        <w:rPr>
          <w:rFonts w:asciiTheme="minorHAnsi" w:hAnsiTheme="minorHAnsi" w:cstheme="minorHAnsi"/>
          <w:sz w:val="20"/>
          <w:szCs w:val="20"/>
        </w:rPr>
        <w:t xml:space="preserve">product rule </w:t>
      </w:r>
      <m:oMath>
        <m:f>
          <m:fPr>
            <m:ctrlPr>
              <w:rPr>
                <w:rFonts w:ascii="Cambria Math" w:hAnsi="Cambria Math" w:cstheme="minorHAnsi"/>
                <w:i/>
                <w:sz w:val="20"/>
                <w:szCs w:val="20"/>
              </w:rPr>
            </m:ctrlPr>
          </m:fPr>
          <m:num>
            <m:r>
              <w:rPr>
                <w:rFonts w:ascii="Cambria Math" w:hAnsi="Cambria Math" w:cstheme="minorHAnsi"/>
                <w:sz w:val="20"/>
                <w:szCs w:val="20"/>
              </w:rPr>
              <m:t>d</m:t>
            </m:r>
          </m:num>
          <m:den>
            <m:r>
              <w:rPr>
                <w:rFonts w:ascii="Cambria Math" w:hAnsi="Cambria Math" w:cstheme="minorHAnsi"/>
                <w:sz w:val="20"/>
                <w:szCs w:val="20"/>
              </w:rPr>
              <m:t>dx</m:t>
            </m:r>
          </m:den>
        </m:f>
        <m:d>
          <m:dPr>
            <m:ctrlPr>
              <w:rPr>
                <w:rFonts w:ascii="Cambria Math" w:hAnsi="Cambria Math" w:cstheme="minorHAnsi"/>
                <w:i/>
                <w:sz w:val="20"/>
                <w:szCs w:val="20"/>
              </w:rPr>
            </m:ctrlPr>
          </m:dPr>
          <m:e>
            <m:r>
              <w:rPr>
                <w:rFonts w:ascii="Cambria Math" w:hAnsi="Cambria Math" w:cstheme="minorHAnsi"/>
                <w:sz w:val="20"/>
                <w:szCs w:val="20"/>
              </w:rPr>
              <m:t>f</m:t>
            </m:r>
            <m:d>
              <m:dPr>
                <m:ctrlPr>
                  <w:rPr>
                    <w:rFonts w:ascii="Cambria Math" w:hAnsi="Cambria Math" w:cstheme="minorHAnsi"/>
                    <w:i/>
                    <w:sz w:val="20"/>
                    <w:szCs w:val="20"/>
                  </w:rPr>
                </m:ctrlPr>
              </m:dPr>
              <m:e>
                <m:r>
                  <w:rPr>
                    <w:rFonts w:ascii="Cambria Math" w:hAnsi="Cambria Math" w:cstheme="minorHAnsi"/>
                    <w:sz w:val="20"/>
                    <w:szCs w:val="20"/>
                  </w:rPr>
                  <m:t>x</m:t>
                </m:r>
              </m:e>
            </m:d>
            <m:r>
              <w:rPr>
                <w:rFonts w:ascii="Cambria Math" w:hAnsi="Cambria Math" w:cstheme="minorHAnsi"/>
                <w:sz w:val="20"/>
                <w:szCs w:val="20"/>
              </w:rPr>
              <m:t>×g</m:t>
            </m:r>
            <m:d>
              <m:dPr>
                <m:ctrlPr>
                  <w:rPr>
                    <w:rFonts w:ascii="Cambria Math" w:hAnsi="Cambria Math" w:cstheme="minorHAnsi"/>
                    <w:i/>
                    <w:sz w:val="20"/>
                    <w:szCs w:val="20"/>
                  </w:rPr>
                </m:ctrlPr>
              </m:dPr>
              <m:e>
                <m:r>
                  <w:rPr>
                    <w:rFonts w:ascii="Cambria Math" w:hAnsi="Cambria Math" w:cstheme="minorHAnsi"/>
                    <w:sz w:val="20"/>
                    <w:szCs w:val="20"/>
                  </w:rPr>
                  <m:t>x</m:t>
                </m:r>
              </m:e>
            </m:d>
          </m:e>
        </m:d>
        <m:r>
          <w:rPr>
            <w:rFonts w:ascii="Cambria Math" w:hAnsi="Cambria Math" w:cstheme="minorHAnsi"/>
            <w:sz w:val="20"/>
            <w:szCs w:val="20"/>
          </w:rPr>
          <m:t>=</m:t>
        </m:r>
        <m:d>
          <m:dPr>
            <m:ctrlPr>
              <w:rPr>
                <w:rFonts w:ascii="Cambria Math" w:hAnsi="Cambria Math" w:cstheme="minorHAnsi"/>
                <w:i/>
                <w:sz w:val="20"/>
                <w:szCs w:val="20"/>
              </w:rPr>
            </m:ctrlPr>
          </m:dPr>
          <m:e>
            <m:r>
              <w:rPr>
                <w:rFonts w:ascii="Cambria Math" w:hAnsi="Cambria Math" w:cstheme="minorHAnsi"/>
                <w:sz w:val="20"/>
                <w:szCs w:val="20"/>
              </w:rPr>
              <m:t>f</m:t>
            </m:r>
            <m:d>
              <m:dPr>
                <m:ctrlPr>
                  <w:rPr>
                    <w:rFonts w:ascii="Cambria Math" w:hAnsi="Cambria Math" w:cstheme="minorHAnsi"/>
                    <w:i/>
                    <w:sz w:val="20"/>
                    <w:szCs w:val="20"/>
                  </w:rPr>
                </m:ctrlPr>
              </m:dPr>
              <m:e>
                <m:r>
                  <w:rPr>
                    <w:rFonts w:ascii="Cambria Math" w:hAnsi="Cambria Math" w:cstheme="minorHAnsi"/>
                    <w:sz w:val="20"/>
                    <w:szCs w:val="20"/>
                  </w:rPr>
                  <m:t>x</m:t>
                </m:r>
              </m:e>
            </m:d>
            <m:r>
              <w:rPr>
                <w:rFonts w:ascii="Cambria Math" w:hAnsi="Cambria Math" w:cstheme="minorHAnsi"/>
                <w:sz w:val="20"/>
                <w:szCs w:val="20"/>
              </w:rPr>
              <m:t>×g'</m:t>
            </m:r>
            <m:d>
              <m:dPr>
                <m:ctrlPr>
                  <w:rPr>
                    <w:rFonts w:ascii="Cambria Math" w:hAnsi="Cambria Math" w:cstheme="minorHAnsi"/>
                    <w:i/>
                    <w:sz w:val="20"/>
                    <w:szCs w:val="20"/>
                  </w:rPr>
                </m:ctrlPr>
              </m:dPr>
              <m:e>
                <m:r>
                  <w:rPr>
                    <w:rFonts w:ascii="Cambria Math" w:hAnsi="Cambria Math" w:cstheme="minorHAnsi"/>
                    <w:sz w:val="20"/>
                    <w:szCs w:val="20"/>
                  </w:rPr>
                  <m:t>x</m:t>
                </m:r>
              </m:e>
            </m:d>
          </m:e>
        </m:d>
        <m:r>
          <w:rPr>
            <w:rFonts w:ascii="Cambria Math" w:hAnsi="Cambria Math" w:cstheme="minorHAnsi"/>
            <w:sz w:val="20"/>
            <w:szCs w:val="20"/>
          </w:rPr>
          <m:t>+</m:t>
        </m:r>
        <m:d>
          <m:dPr>
            <m:ctrlPr>
              <w:rPr>
                <w:rFonts w:ascii="Cambria Math" w:hAnsi="Cambria Math" w:cstheme="minorHAnsi"/>
                <w:i/>
                <w:sz w:val="20"/>
                <w:szCs w:val="20"/>
              </w:rPr>
            </m:ctrlPr>
          </m:dPr>
          <m:e>
            <m:r>
              <w:rPr>
                <w:rFonts w:ascii="Cambria Math" w:hAnsi="Cambria Math" w:cstheme="minorHAnsi"/>
                <w:sz w:val="20"/>
                <w:szCs w:val="20"/>
              </w:rPr>
              <m:t>f'</m:t>
            </m:r>
            <m:d>
              <m:dPr>
                <m:ctrlPr>
                  <w:rPr>
                    <w:rFonts w:ascii="Cambria Math" w:hAnsi="Cambria Math" w:cstheme="minorHAnsi"/>
                    <w:i/>
                    <w:sz w:val="20"/>
                    <w:szCs w:val="20"/>
                  </w:rPr>
                </m:ctrlPr>
              </m:dPr>
              <m:e>
                <m:r>
                  <w:rPr>
                    <w:rFonts w:ascii="Cambria Math" w:hAnsi="Cambria Math" w:cstheme="minorHAnsi"/>
                    <w:sz w:val="20"/>
                    <w:szCs w:val="20"/>
                  </w:rPr>
                  <m:t>x</m:t>
                </m:r>
              </m:e>
            </m:d>
            <m:r>
              <w:rPr>
                <w:rFonts w:ascii="Cambria Math" w:hAnsi="Cambria Math" w:cstheme="minorHAnsi"/>
                <w:sz w:val="20"/>
                <w:szCs w:val="20"/>
              </w:rPr>
              <m:t>×g</m:t>
            </m:r>
            <m:d>
              <m:dPr>
                <m:ctrlPr>
                  <w:rPr>
                    <w:rFonts w:ascii="Cambria Math" w:hAnsi="Cambria Math" w:cstheme="minorHAnsi"/>
                    <w:i/>
                    <w:sz w:val="20"/>
                    <w:szCs w:val="20"/>
                  </w:rPr>
                </m:ctrlPr>
              </m:dPr>
              <m:e>
                <m:r>
                  <w:rPr>
                    <w:rFonts w:ascii="Cambria Math" w:hAnsi="Cambria Math" w:cstheme="minorHAnsi"/>
                    <w:sz w:val="20"/>
                    <w:szCs w:val="20"/>
                  </w:rPr>
                  <m:t>x</m:t>
                </m:r>
              </m:e>
            </m:d>
          </m:e>
        </m:d>
      </m:oMath>
      <w:r w:rsidR="00B12C28">
        <w:rPr>
          <w:rFonts w:asciiTheme="minorHAnsi" w:hAnsiTheme="minorHAnsi" w:cstheme="minorHAnsi"/>
          <w:sz w:val="20"/>
          <w:szCs w:val="20"/>
        </w:rPr>
        <w:t xml:space="preserve"> </w:t>
      </w:r>
      <w:r w:rsidR="00903A23" w:rsidRPr="00903A23">
        <w:rPr>
          <w:rFonts w:asciiTheme="minorHAnsi" w:hAnsiTheme="minorHAnsi" w:cstheme="minorHAnsi"/>
          <w:sz w:val="20"/>
          <w:szCs w:val="20"/>
        </w:rPr>
        <w:t xml:space="preserve">and </w:t>
      </w:r>
    </w:p>
    <w:p w14:paraId="0AA1311C" w14:textId="039AF7BC" w:rsidR="00903A23" w:rsidRPr="00903A23" w:rsidRDefault="00903A23" w:rsidP="00903A23">
      <w:pPr>
        <w:rPr>
          <w:rFonts w:asciiTheme="minorHAnsi" w:hAnsiTheme="minorHAnsi" w:cstheme="minorHAnsi"/>
          <w:sz w:val="20"/>
          <w:szCs w:val="20"/>
        </w:rPr>
      </w:pPr>
      <w:r w:rsidRPr="00903A23">
        <w:rPr>
          <w:rFonts w:asciiTheme="minorHAnsi" w:hAnsiTheme="minorHAnsi" w:cstheme="minorHAnsi"/>
          <w:sz w:val="20"/>
          <w:szCs w:val="20"/>
        </w:rPr>
        <w:t>quotient rule</w:t>
      </w:r>
      <w:r w:rsidR="00B12C28">
        <w:rPr>
          <w:rFonts w:asciiTheme="minorHAnsi" w:hAnsiTheme="minorHAnsi" w:cstheme="minorHAnsi"/>
          <w:sz w:val="20"/>
          <w:szCs w:val="20"/>
        </w:rPr>
        <w:t xml:space="preserve"> </w:t>
      </w:r>
      <m:oMath>
        <m:f>
          <m:fPr>
            <m:ctrlPr>
              <w:rPr>
                <w:rFonts w:ascii="Cambria Math" w:hAnsi="Cambria Math" w:cstheme="minorHAnsi"/>
                <w:i/>
                <w:sz w:val="20"/>
                <w:szCs w:val="20"/>
              </w:rPr>
            </m:ctrlPr>
          </m:fPr>
          <m:num>
            <m:r>
              <w:rPr>
                <w:rFonts w:ascii="Cambria Math" w:hAnsi="Cambria Math" w:cstheme="minorHAnsi"/>
                <w:sz w:val="20"/>
                <w:szCs w:val="20"/>
              </w:rPr>
              <m:t>d</m:t>
            </m:r>
          </m:num>
          <m:den>
            <m:r>
              <w:rPr>
                <w:rFonts w:ascii="Cambria Math" w:hAnsi="Cambria Math" w:cstheme="minorHAnsi"/>
                <w:sz w:val="20"/>
                <w:szCs w:val="20"/>
              </w:rPr>
              <m:t>dx</m:t>
            </m:r>
          </m:den>
        </m:f>
        <m:d>
          <m:dPr>
            <m:ctrlPr>
              <w:rPr>
                <w:rFonts w:ascii="Cambria Math" w:hAnsi="Cambria Math" w:cstheme="minorHAnsi"/>
                <w:i/>
                <w:sz w:val="20"/>
                <w:szCs w:val="20"/>
              </w:rPr>
            </m:ctrlPr>
          </m:dPr>
          <m:e>
            <m:f>
              <m:fPr>
                <m:ctrlPr>
                  <w:rPr>
                    <w:rFonts w:ascii="Cambria Math" w:hAnsi="Cambria Math" w:cstheme="minorHAnsi"/>
                    <w:i/>
                    <w:sz w:val="20"/>
                    <w:szCs w:val="20"/>
                  </w:rPr>
                </m:ctrlPr>
              </m:fPr>
              <m:num>
                <m:r>
                  <w:rPr>
                    <w:rFonts w:ascii="Cambria Math" w:hAnsi="Cambria Math" w:cstheme="minorHAnsi"/>
                    <w:sz w:val="20"/>
                    <w:szCs w:val="20"/>
                  </w:rPr>
                  <m:t>f</m:t>
                </m:r>
                <m:d>
                  <m:dPr>
                    <m:ctrlPr>
                      <w:rPr>
                        <w:rFonts w:ascii="Cambria Math" w:hAnsi="Cambria Math" w:cstheme="minorHAnsi"/>
                        <w:i/>
                        <w:sz w:val="20"/>
                        <w:szCs w:val="20"/>
                      </w:rPr>
                    </m:ctrlPr>
                  </m:dPr>
                  <m:e>
                    <m:r>
                      <w:rPr>
                        <w:rFonts w:ascii="Cambria Math" w:hAnsi="Cambria Math" w:cstheme="minorHAnsi"/>
                        <w:sz w:val="20"/>
                        <w:szCs w:val="20"/>
                      </w:rPr>
                      <m:t>x</m:t>
                    </m:r>
                  </m:e>
                </m:d>
              </m:num>
              <m:den>
                <m:r>
                  <w:rPr>
                    <w:rFonts w:ascii="Cambria Math" w:hAnsi="Cambria Math" w:cstheme="minorHAnsi"/>
                    <w:sz w:val="20"/>
                    <w:szCs w:val="20"/>
                  </w:rPr>
                  <m:t>g</m:t>
                </m:r>
                <m:d>
                  <m:dPr>
                    <m:ctrlPr>
                      <w:rPr>
                        <w:rFonts w:ascii="Cambria Math" w:hAnsi="Cambria Math" w:cstheme="minorHAnsi"/>
                        <w:i/>
                        <w:sz w:val="20"/>
                        <w:szCs w:val="20"/>
                      </w:rPr>
                    </m:ctrlPr>
                  </m:dPr>
                  <m:e>
                    <m:r>
                      <w:rPr>
                        <w:rFonts w:ascii="Cambria Math" w:hAnsi="Cambria Math" w:cstheme="minorHAnsi"/>
                        <w:sz w:val="20"/>
                        <w:szCs w:val="20"/>
                      </w:rPr>
                      <m:t>x</m:t>
                    </m:r>
                  </m:e>
                </m:d>
              </m:den>
            </m:f>
          </m:e>
        </m:d>
        <m:r>
          <w:rPr>
            <w:rFonts w:ascii="Cambria Math" w:hAnsi="Cambria Math" w:cstheme="minorHAnsi"/>
            <w:sz w:val="20"/>
            <w:szCs w:val="20"/>
          </w:rPr>
          <m:t>=</m:t>
        </m:r>
        <m:d>
          <m:dPr>
            <m:ctrlPr>
              <w:rPr>
                <w:rFonts w:ascii="Cambria Math" w:hAnsi="Cambria Math" w:cstheme="minorHAnsi"/>
                <w:i/>
                <w:sz w:val="20"/>
                <w:szCs w:val="20"/>
              </w:rPr>
            </m:ctrlPr>
          </m:dPr>
          <m:e>
            <m:f>
              <m:fPr>
                <m:ctrlPr>
                  <w:rPr>
                    <w:rFonts w:ascii="Cambria Math" w:hAnsi="Cambria Math" w:cstheme="minorHAnsi"/>
                    <w:i/>
                    <w:sz w:val="20"/>
                    <w:szCs w:val="20"/>
                  </w:rPr>
                </m:ctrlPr>
              </m:fPr>
              <m:num>
                <m:d>
                  <m:dPr>
                    <m:ctrlPr>
                      <w:rPr>
                        <w:rFonts w:ascii="Cambria Math" w:hAnsi="Cambria Math" w:cstheme="minorHAnsi"/>
                        <w:i/>
                        <w:sz w:val="20"/>
                        <w:szCs w:val="20"/>
                      </w:rPr>
                    </m:ctrlPr>
                  </m:dPr>
                  <m:e>
                    <m:r>
                      <w:rPr>
                        <w:rFonts w:ascii="Cambria Math" w:hAnsi="Cambria Math" w:cstheme="minorHAnsi"/>
                        <w:sz w:val="20"/>
                        <w:szCs w:val="20"/>
                      </w:rPr>
                      <m:t>f'</m:t>
                    </m:r>
                    <m:d>
                      <m:dPr>
                        <m:ctrlPr>
                          <w:rPr>
                            <w:rFonts w:ascii="Cambria Math" w:hAnsi="Cambria Math" w:cstheme="minorHAnsi"/>
                            <w:i/>
                            <w:sz w:val="20"/>
                            <w:szCs w:val="20"/>
                          </w:rPr>
                        </m:ctrlPr>
                      </m:dPr>
                      <m:e>
                        <m:r>
                          <w:rPr>
                            <w:rFonts w:ascii="Cambria Math" w:hAnsi="Cambria Math" w:cstheme="minorHAnsi"/>
                            <w:sz w:val="20"/>
                            <w:szCs w:val="20"/>
                          </w:rPr>
                          <m:t>x</m:t>
                        </m:r>
                      </m:e>
                    </m:d>
                    <m:r>
                      <w:rPr>
                        <w:rFonts w:ascii="Cambria Math" w:hAnsi="Cambria Math" w:cstheme="minorHAnsi"/>
                        <w:sz w:val="20"/>
                        <w:szCs w:val="20"/>
                      </w:rPr>
                      <m:t>×g</m:t>
                    </m:r>
                    <m:d>
                      <m:dPr>
                        <m:ctrlPr>
                          <w:rPr>
                            <w:rFonts w:ascii="Cambria Math" w:hAnsi="Cambria Math" w:cstheme="minorHAnsi"/>
                            <w:i/>
                            <w:sz w:val="20"/>
                            <w:szCs w:val="20"/>
                          </w:rPr>
                        </m:ctrlPr>
                      </m:dPr>
                      <m:e>
                        <m:r>
                          <w:rPr>
                            <w:rFonts w:ascii="Cambria Math" w:hAnsi="Cambria Math" w:cstheme="minorHAnsi"/>
                            <w:sz w:val="20"/>
                            <w:szCs w:val="20"/>
                          </w:rPr>
                          <m:t>x</m:t>
                        </m:r>
                      </m:e>
                    </m:d>
                  </m:e>
                </m:d>
                <m:r>
                  <w:rPr>
                    <w:rFonts w:ascii="Cambria Math" w:hAnsi="Cambria Math" w:cstheme="minorHAnsi"/>
                    <w:sz w:val="20"/>
                    <w:szCs w:val="20"/>
                  </w:rPr>
                  <m:t>+</m:t>
                </m:r>
                <m:d>
                  <m:dPr>
                    <m:ctrlPr>
                      <w:rPr>
                        <w:rFonts w:ascii="Cambria Math" w:hAnsi="Cambria Math" w:cstheme="minorHAnsi"/>
                        <w:i/>
                        <w:sz w:val="20"/>
                        <w:szCs w:val="20"/>
                      </w:rPr>
                    </m:ctrlPr>
                  </m:dPr>
                  <m:e>
                    <m:r>
                      <w:rPr>
                        <w:rFonts w:ascii="Cambria Math" w:hAnsi="Cambria Math" w:cstheme="minorHAnsi"/>
                        <w:sz w:val="20"/>
                        <w:szCs w:val="20"/>
                      </w:rPr>
                      <m:t>f</m:t>
                    </m:r>
                    <m:d>
                      <m:dPr>
                        <m:ctrlPr>
                          <w:rPr>
                            <w:rFonts w:ascii="Cambria Math" w:hAnsi="Cambria Math" w:cstheme="minorHAnsi"/>
                            <w:i/>
                            <w:sz w:val="20"/>
                            <w:szCs w:val="20"/>
                          </w:rPr>
                        </m:ctrlPr>
                      </m:dPr>
                      <m:e>
                        <m:r>
                          <w:rPr>
                            <w:rFonts w:ascii="Cambria Math" w:hAnsi="Cambria Math" w:cstheme="minorHAnsi"/>
                            <w:sz w:val="20"/>
                            <w:szCs w:val="20"/>
                          </w:rPr>
                          <m:t>x</m:t>
                        </m:r>
                      </m:e>
                    </m:d>
                    <m:r>
                      <w:rPr>
                        <w:rFonts w:ascii="Cambria Math" w:hAnsi="Cambria Math" w:cstheme="minorHAnsi"/>
                        <w:sz w:val="20"/>
                        <w:szCs w:val="20"/>
                      </w:rPr>
                      <m:t>×g'</m:t>
                    </m:r>
                    <m:d>
                      <m:dPr>
                        <m:ctrlPr>
                          <w:rPr>
                            <w:rFonts w:ascii="Cambria Math" w:hAnsi="Cambria Math" w:cstheme="minorHAnsi"/>
                            <w:i/>
                            <w:sz w:val="20"/>
                            <w:szCs w:val="20"/>
                          </w:rPr>
                        </m:ctrlPr>
                      </m:dPr>
                      <m:e>
                        <m:r>
                          <w:rPr>
                            <w:rFonts w:ascii="Cambria Math" w:hAnsi="Cambria Math" w:cstheme="minorHAnsi"/>
                            <w:sz w:val="20"/>
                            <w:szCs w:val="20"/>
                          </w:rPr>
                          <m:t>x</m:t>
                        </m:r>
                      </m:e>
                    </m:d>
                  </m:e>
                </m:d>
              </m:num>
              <m:den>
                <m:sSup>
                  <m:sSupPr>
                    <m:ctrlPr>
                      <w:rPr>
                        <w:rFonts w:ascii="Cambria Math" w:hAnsi="Cambria Math" w:cstheme="minorHAnsi"/>
                        <w:i/>
                        <w:sz w:val="20"/>
                        <w:szCs w:val="20"/>
                      </w:rPr>
                    </m:ctrlPr>
                  </m:sSupPr>
                  <m:e>
                    <m:d>
                      <m:dPr>
                        <m:ctrlPr>
                          <w:rPr>
                            <w:rFonts w:ascii="Cambria Math" w:hAnsi="Cambria Math" w:cstheme="minorHAnsi"/>
                            <w:i/>
                            <w:sz w:val="20"/>
                            <w:szCs w:val="20"/>
                          </w:rPr>
                        </m:ctrlPr>
                      </m:dPr>
                      <m:e>
                        <m:r>
                          <w:rPr>
                            <w:rFonts w:ascii="Cambria Math" w:hAnsi="Cambria Math" w:cstheme="minorHAnsi"/>
                            <w:sz w:val="20"/>
                            <w:szCs w:val="20"/>
                          </w:rPr>
                          <m:t>g</m:t>
                        </m:r>
                        <m:d>
                          <m:dPr>
                            <m:ctrlPr>
                              <w:rPr>
                                <w:rFonts w:ascii="Cambria Math" w:hAnsi="Cambria Math" w:cstheme="minorHAnsi"/>
                                <w:i/>
                                <w:sz w:val="20"/>
                                <w:szCs w:val="20"/>
                              </w:rPr>
                            </m:ctrlPr>
                          </m:dPr>
                          <m:e>
                            <m:r>
                              <w:rPr>
                                <w:rFonts w:ascii="Cambria Math" w:hAnsi="Cambria Math" w:cstheme="minorHAnsi"/>
                                <w:sz w:val="20"/>
                                <w:szCs w:val="20"/>
                              </w:rPr>
                              <m:t>x</m:t>
                            </m:r>
                          </m:e>
                        </m:d>
                      </m:e>
                    </m:d>
                  </m:e>
                  <m:sup>
                    <m:r>
                      <w:rPr>
                        <w:rFonts w:ascii="Cambria Math" w:hAnsi="Cambria Math" w:cstheme="minorHAnsi"/>
                        <w:sz w:val="20"/>
                        <w:szCs w:val="20"/>
                      </w:rPr>
                      <m:t>2</m:t>
                    </m:r>
                  </m:sup>
                </m:sSup>
              </m:den>
            </m:f>
          </m:e>
        </m:d>
      </m:oMath>
      <w:r w:rsidR="00A84171">
        <w:rPr>
          <w:rFonts w:asciiTheme="minorHAnsi" w:hAnsiTheme="minorHAnsi" w:cstheme="minorHAnsi"/>
          <w:sz w:val="20"/>
          <w:szCs w:val="20"/>
        </w:rPr>
        <w:t xml:space="preserve">, then have the </w:t>
      </w:r>
      <w:r w:rsidRPr="00903A23">
        <w:rPr>
          <w:rFonts w:asciiTheme="minorHAnsi" w:hAnsiTheme="minorHAnsi" w:cstheme="minorHAnsi"/>
          <w:sz w:val="20"/>
          <w:szCs w:val="20"/>
        </w:rPr>
        <w:t xml:space="preserve">students </w:t>
      </w:r>
      <w:r w:rsidR="00A84171">
        <w:rPr>
          <w:rFonts w:asciiTheme="minorHAnsi" w:hAnsiTheme="minorHAnsi" w:cstheme="minorHAnsi"/>
          <w:sz w:val="20"/>
          <w:szCs w:val="20"/>
        </w:rPr>
        <w:t>have</w:t>
      </w:r>
      <w:r w:rsidRPr="00903A23">
        <w:rPr>
          <w:rFonts w:asciiTheme="minorHAnsi" w:hAnsiTheme="minorHAnsi" w:cstheme="minorHAnsi"/>
          <w:sz w:val="20"/>
          <w:szCs w:val="20"/>
        </w:rPr>
        <w:t xml:space="preserve"> a lot of practice </w:t>
      </w:r>
      <w:proofErr w:type="gramStart"/>
      <w:r w:rsidRPr="00903A23">
        <w:rPr>
          <w:rFonts w:asciiTheme="minorHAnsi" w:hAnsiTheme="minorHAnsi" w:cstheme="minorHAnsi"/>
          <w:sz w:val="20"/>
          <w:szCs w:val="20"/>
        </w:rPr>
        <w:t>in order to</w:t>
      </w:r>
      <w:proofErr w:type="gramEnd"/>
      <w:r w:rsidRPr="00903A23">
        <w:rPr>
          <w:rFonts w:asciiTheme="minorHAnsi" w:hAnsiTheme="minorHAnsi" w:cstheme="minorHAnsi"/>
          <w:sz w:val="20"/>
          <w:szCs w:val="20"/>
        </w:rPr>
        <w:t xml:space="preserve"> use these rules correctly. </w:t>
      </w:r>
      <w:r w:rsidR="00A84171">
        <w:rPr>
          <w:rFonts w:asciiTheme="minorHAnsi" w:hAnsiTheme="minorHAnsi" w:cstheme="minorHAnsi"/>
          <w:sz w:val="20"/>
          <w:szCs w:val="20"/>
        </w:rPr>
        <w:t>W</w:t>
      </w:r>
      <w:r w:rsidRPr="00903A23">
        <w:rPr>
          <w:rFonts w:asciiTheme="minorHAnsi" w:hAnsiTheme="minorHAnsi" w:cstheme="minorHAnsi"/>
          <w:sz w:val="20"/>
          <w:szCs w:val="20"/>
        </w:rPr>
        <w:t xml:space="preserve">ork through a few examples together as a class, and then let students work on problems together in small groups. </w:t>
      </w:r>
      <w:r w:rsidR="00A84171">
        <w:rPr>
          <w:rFonts w:asciiTheme="minorHAnsi" w:hAnsiTheme="minorHAnsi" w:cstheme="minorHAnsi"/>
          <w:sz w:val="20"/>
          <w:szCs w:val="20"/>
        </w:rPr>
        <w:t>Use the following</w:t>
      </w:r>
      <w:r w:rsidRPr="00903A23">
        <w:rPr>
          <w:rFonts w:asciiTheme="minorHAnsi" w:hAnsiTheme="minorHAnsi" w:cstheme="minorHAnsi"/>
          <w:sz w:val="20"/>
          <w:szCs w:val="20"/>
        </w:rPr>
        <w:t xml:space="preserve"> examples </w:t>
      </w:r>
      <w:r w:rsidR="00A84171">
        <w:rPr>
          <w:rFonts w:asciiTheme="minorHAnsi" w:hAnsiTheme="minorHAnsi" w:cstheme="minorHAnsi"/>
          <w:sz w:val="20"/>
          <w:szCs w:val="20"/>
        </w:rPr>
        <w:t>for</w:t>
      </w:r>
      <w:r w:rsidRPr="00903A23">
        <w:rPr>
          <w:rFonts w:asciiTheme="minorHAnsi" w:hAnsiTheme="minorHAnsi" w:cstheme="minorHAnsi"/>
          <w:sz w:val="20"/>
          <w:szCs w:val="20"/>
        </w:rPr>
        <w:t xml:space="preserve"> group work: </w:t>
      </w:r>
    </w:p>
    <w:p w14:paraId="64E5B977" w14:textId="197740F6" w:rsidR="00903A23" w:rsidRPr="00903A23" w:rsidRDefault="00903A23" w:rsidP="00903A23">
      <w:pPr>
        <w:rPr>
          <w:rFonts w:asciiTheme="minorHAnsi" w:hAnsiTheme="minorHAnsi" w:cstheme="minorHAnsi"/>
          <w:sz w:val="20"/>
          <w:szCs w:val="20"/>
        </w:rPr>
      </w:pPr>
      <w:r w:rsidRPr="00903A23">
        <w:rPr>
          <w:rFonts w:asciiTheme="minorHAnsi" w:hAnsiTheme="minorHAnsi" w:cstheme="minorHAnsi"/>
          <w:sz w:val="20"/>
          <w:szCs w:val="20"/>
        </w:rPr>
        <w:t xml:space="preserve">1. Find </w:t>
      </w:r>
      <m:oMath>
        <m:r>
          <w:rPr>
            <w:rFonts w:ascii="Cambria Math" w:hAnsi="Cambria Math" w:cstheme="minorHAnsi"/>
            <w:sz w:val="20"/>
            <w:szCs w:val="20"/>
          </w:rPr>
          <m:t>f'(x)</m:t>
        </m:r>
      </m:oMath>
      <w:r w:rsidR="00A84171">
        <w:rPr>
          <w:rFonts w:asciiTheme="minorHAnsi" w:hAnsiTheme="minorHAnsi" w:cstheme="minorHAnsi"/>
          <w:sz w:val="20"/>
          <w:szCs w:val="20"/>
        </w:rPr>
        <w:t xml:space="preserve"> if </w:t>
      </w:r>
      <m:oMath>
        <m:r>
          <w:rPr>
            <w:rFonts w:ascii="Cambria Math" w:hAnsi="Cambria Math" w:cstheme="minorHAnsi"/>
            <w:sz w:val="20"/>
            <w:szCs w:val="20"/>
          </w:rPr>
          <m:t>f(x)=(1+</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r>
          <w:rPr>
            <w:rFonts w:ascii="Cambria Math" w:hAnsi="Cambria Math" w:cstheme="minorHAnsi"/>
            <w:sz w:val="20"/>
            <w:szCs w:val="20"/>
          </w:rPr>
          <m:t>-3</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4</m:t>
            </m:r>
          </m:sup>
        </m:sSup>
        <m:r>
          <w:rPr>
            <w:rFonts w:ascii="Cambria Math" w:hAnsi="Cambria Math" w:cstheme="minorHAnsi"/>
            <w:sz w:val="20"/>
            <w:szCs w:val="20"/>
          </w:rPr>
          <m:t>)(</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7</m:t>
            </m:r>
          </m:sup>
        </m:sSup>
        <m:r>
          <w:rPr>
            <w:rFonts w:ascii="Cambria Math" w:hAnsi="Cambria Math" w:cstheme="minorHAnsi"/>
            <w:sz w:val="20"/>
            <w:szCs w:val="20"/>
          </w:rPr>
          <m:t>-8</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4</m:t>
            </m:r>
          </m:sup>
        </m:sSup>
        <m:r>
          <w:rPr>
            <w:rFonts w:ascii="Cambria Math" w:hAnsi="Cambria Math" w:cstheme="minorHAnsi"/>
            <w:sz w:val="20"/>
            <w:szCs w:val="20"/>
          </w:rPr>
          <m:t>)</m:t>
        </m:r>
      </m:oMath>
      <w:r w:rsidR="00A84171">
        <w:rPr>
          <w:rFonts w:asciiTheme="minorHAnsi" w:hAnsiTheme="minorHAnsi" w:cstheme="minorHAnsi"/>
          <w:sz w:val="20"/>
          <w:szCs w:val="20"/>
        </w:rPr>
        <w:t xml:space="preserve"> </w:t>
      </w:r>
      <w:r w:rsidRPr="00903A23">
        <w:rPr>
          <w:rFonts w:asciiTheme="minorHAnsi" w:hAnsiTheme="minorHAnsi" w:cstheme="minorHAnsi"/>
          <w:i/>
          <w:iCs/>
          <w:sz w:val="20"/>
          <w:szCs w:val="20"/>
        </w:rPr>
        <w:t xml:space="preserve"> </w:t>
      </w:r>
    </w:p>
    <w:p w14:paraId="3F45472B" w14:textId="0D625551" w:rsidR="00903A23" w:rsidRPr="00903A23" w:rsidRDefault="00903A23" w:rsidP="00903A23">
      <w:pPr>
        <w:rPr>
          <w:rFonts w:asciiTheme="minorHAnsi" w:hAnsiTheme="minorHAnsi" w:cstheme="minorHAnsi"/>
          <w:sz w:val="20"/>
          <w:szCs w:val="20"/>
        </w:rPr>
      </w:pPr>
      <w:r w:rsidRPr="00903A23">
        <w:rPr>
          <w:rFonts w:asciiTheme="minorHAnsi" w:hAnsiTheme="minorHAnsi" w:cstheme="minorHAnsi"/>
          <w:sz w:val="20"/>
          <w:szCs w:val="20"/>
        </w:rPr>
        <w:t>2. Fin</w:t>
      </w:r>
      <w:r w:rsidR="00A84171">
        <w:rPr>
          <w:rFonts w:asciiTheme="minorHAnsi" w:hAnsiTheme="minorHAnsi" w:cstheme="minorHAnsi"/>
          <w:sz w:val="20"/>
          <w:szCs w:val="20"/>
        </w:rPr>
        <w:t xml:space="preserve">d </w:t>
      </w:r>
      <m:oMath>
        <m:f>
          <m:fPr>
            <m:ctrlPr>
              <w:rPr>
                <w:rFonts w:ascii="Cambria Math" w:hAnsi="Cambria Math" w:cstheme="minorHAnsi"/>
                <w:i/>
                <w:sz w:val="20"/>
                <w:szCs w:val="20"/>
              </w:rPr>
            </m:ctrlPr>
          </m:fPr>
          <m:num>
            <m:r>
              <w:rPr>
                <w:rFonts w:ascii="Cambria Math" w:hAnsi="Cambria Math" w:cstheme="minorHAnsi"/>
                <w:sz w:val="20"/>
                <w:szCs w:val="20"/>
              </w:rPr>
              <m:t>dy</m:t>
            </m:r>
          </m:num>
          <m:den>
            <m:r>
              <w:rPr>
                <w:rFonts w:ascii="Cambria Math" w:hAnsi="Cambria Math" w:cstheme="minorHAnsi"/>
                <w:sz w:val="20"/>
                <w:szCs w:val="20"/>
              </w:rPr>
              <m:t>dx</m:t>
            </m:r>
          </m:den>
        </m:f>
      </m:oMath>
      <w:r w:rsidR="00A84171">
        <w:rPr>
          <w:rFonts w:asciiTheme="minorHAnsi" w:hAnsiTheme="minorHAnsi" w:cstheme="minorHAnsi"/>
          <w:sz w:val="20"/>
          <w:szCs w:val="20"/>
        </w:rPr>
        <w:t xml:space="preserve"> if </w:t>
      </w:r>
      <m:oMath>
        <m:r>
          <w:rPr>
            <w:rFonts w:ascii="Cambria Math" w:hAnsi="Cambria Math" w:cstheme="minorHAnsi"/>
            <w:sz w:val="20"/>
            <w:szCs w:val="20"/>
          </w:rPr>
          <m:t>y=</m:t>
        </m:r>
        <m:f>
          <m:fPr>
            <m:ctrlPr>
              <w:rPr>
                <w:rFonts w:ascii="Cambria Math" w:hAnsi="Cambria Math" w:cstheme="minorHAnsi"/>
                <w:i/>
                <w:sz w:val="20"/>
                <w:szCs w:val="20"/>
              </w:rPr>
            </m:ctrlPr>
          </m:fPr>
          <m:num>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num>
          <m:den>
            <m:r>
              <w:rPr>
                <w:rFonts w:ascii="Cambria Math" w:hAnsi="Cambria Math" w:cstheme="minorHAnsi"/>
                <w:sz w:val="20"/>
                <w:szCs w:val="20"/>
              </w:rPr>
              <m:t>c+x</m:t>
            </m:r>
            <m:sSup>
              <m:sSupPr>
                <m:ctrlPr>
                  <w:rPr>
                    <w:rFonts w:ascii="Cambria Math" w:hAnsi="Cambria Math" w:cstheme="minorHAnsi"/>
                    <w:i/>
                    <w:sz w:val="20"/>
                    <w:szCs w:val="20"/>
                  </w:rPr>
                </m:ctrlPr>
              </m:sSupPr>
              <m:e>
                <m:r>
                  <w:rPr>
                    <w:rFonts w:ascii="Cambria Math" w:hAnsi="Cambria Math" w:cstheme="minorHAnsi"/>
                    <w:sz w:val="20"/>
                    <w:szCs w:val="20"/>
                  </w:rPr>
                  <m:t>e</m:t>
                </m:r>
              </m:e>
              <m:sup>
                <m:r>
                  <w:rPr>
                    <w:rFonts w:ascii="Cambria Math" w:hAnsi="Cambria Math" w:cstheme="minorHAnsi"/>
                    <w:sz w:val="20"/>
                    <w:szCs w:val="20"/>
                  </w:rPr>
                  <m:t>x</m:t>
                </m:r>
              </m:sup>
            </m:sSup>
          </m:den>
        </m:f>
      </m:oMath>
      <w:r w:rsidRPr="00903A23">
        <w:rPr>
          <w:rFonts w:asciiTheme="minorHAnsi" w:hAnsiTheme="minorHAnsi" w:cstheme="minorHAnsi"/>
          <w:i/>
          <w:iCs/>
          <w:sz w:val="20"/>
          <w:szCs w:val="20"/>
        </w:rPr>
        <w:t xml:space="preserve">. </w:t>
      </w:r>
    </w:p>
    <w:p w14:paraId="5FC8151C" w14:textId="093E99B5" w:rsidR="00903A23" w:rsidRPr="00903A23" w:rsidRDefault="00903A23" w:rsidP="00903A23">
      <w:pPr>
        <w:rPr>
          <w:rFonts w:asciiTheme="minorHAnsi" w:hAnsiTheme="minorHAnsi" w:cstheme="minorHAnsi"/>
          <w:sz w:val="20"/>
          <w:szCs w:val="20"/>
        </w:rPr>
      </w:pPr>
      <w:r w:rsidRPr="00903A23">
        <w:rPr>
          <w:rFonts w:asciiTheme="minorHAnsi" w:hAnsiTheme="minorHAnsi" w:cstheme="minorHAnsi"/>
          <w:sz w:val="20"/>
          <w:szCs w:val="20"/>
        </w:rPr>
        <w:t xml:space="preserve">3. Let </w:t>
      </w:r>
      <m:oMath>
        <m:r>
          <w:rPr>
            <w:rFonts w:ascii="Cambria Math" w:hAnsi="Cambria Math" w:cs="Cambria Math"/>
            <w:sz w:val="20"/>
            <w:szCs w:val="20"/>
          </w:rPr>
          <m:t>f</m:t>
        </m:r>
      </m:oMath>
      <w:r w:rsidRPr="00903A23">
        <w:rPr>
          <w:rFonts w:asciiTheme="minorHAnsi" w:hAnsiTheme="minorHAnsi" w:cstheme="minorHAnsi"/>
          <w:i/>
          <w:iCs/>
          <w:sz w:val="20"/>
          <w:szCs w:val="20"/>
        </w:rPr>
        <w:t xml:space="preserve"> </w:t>
      </w:r>
      <w:r w:rsidRPr="00903A23">
        <w:rPr>
          <w:rFonts w:asciiTheme="minorHAnsi" w:hAnsiTheme="minorHAnsi" w:cstheme="minorHAnsi"/>
          <w:sz w:val="20"/>
          <w:szCs w:val="20"/>
        </w:rPr>
        <w:t xml:space="preserve">be a twice differentiable function. If </w:t>
      </w:r>
      <m:oMath>
        <m:r>
          <w:rPr>
            <w:rFonts w:ascii="Cambria Math" w:hAnsi="Cambria Math" w:cs="Cambria Math"/>
            <w:sz w:val="20"/>
            <w:szCs w:val="20"/>
          </w:rPr>
          <m:t>y</m:t>
        </m:r>
        <m:r>
          <w:rPr>
            <w:rFonts w:ascii="Cambria Math" w:hAnsi="Cambria Math" w:cstheme="minorHAnsi"/>
            <w:sz w:val="20"/>
            <w:szCs w:val="20"/>
          </w:rPr>
          <m:t xml:space="preserve"> = </m:t>
        </m:r>
        <m:sSup>
          <m:sSupPr>
            <m:ctrlPr>
              <w:rPr>
                <w:rFonts w:ascii="Cambria Math" w:hAnsi="Cambria Math" w:cs="Cambria Math"/>
                <w:i/>
                <w:sz w:val="20"/>
                <w:szCs w:val="20"/>
              </w:rPr>
            </m:ctrlPr>
          </m:sSupPr>
          <m:e>
            <m:r>
              <w:rPr>
                <w:rFonts w:ascii="Cambria Math" w:hAnsi="Cambria Math" w:cs="Cambria Math"/>
                <w:sz w:val="20"/>
                <w:szCs w:val="20"/>
              </w:rPr>
              <m:t>x</m:t>
            </m:r>
            <m:ctrlPr>
              <w:rPr>
                <w:rFonts w:ascii="Cambria Math" w:hAnsi="Cambria Math" w:cstheme="minorHAnsi"/>
                <w:i/>
                <w:sz w:val="20"/>
                <w:szCs w:val="20"/>
              </w:rPr>
            </m:ctrlPr>
          </m:e>
          <m:sup>
            <m:r>
              <w:rPr>
                <w:rFonts w:ascii="Cambria Math" w:hAnsi="Cambria Math" w:cs="Cambria Math"/>
                <w:sz w:val="20"/>
                <w:szCs w:val="20"/>
              </w:rPr>
              <m:t>4</m:t>
            </m:r>
          </m:sup>
        </m:sSup>
        <m:r>
          <w:rPr>
            <w:rFonts w:ascii="Cambria Math" w:hAnsi="Cambria Math" w:cs="Cambria Math"/>
            <w:sz w:val="20"/>
            <w:szCs w:val="20"/>
          </w:rPr>
          <m:t>f</m:t>
        </m:r>
        <m:r>
          <w:rPr>
            <w:rFonts w:ascii="Cambria Math" w:hAnsi="Cambria Math" w:cstheme="minorHAnsi"/>
            <w:sz w:val="20"/>
            <w:szCs w:val="20"/>
          </w:rPr>
          <m:t>(</m:t>
        </m:r>
        <m:r>
          <w:rPr>
            <w:rFonts w:ascii="Cambria Math" w:hAnsi="Cambria Math" w:cs="Cambria Math"/>
            <w:sz w:val="20"/>
            <w:szCs w:val="20"/>
          </w:rPr>
          <m:t>x</m:t>
        </m:r>
        <m:r>
          <w:rPr>
            <w:rFonts w:ascii="Cambria Math" w:hAnsi="Cambria Math" w:cstheme="minorHAnsi"/>
            <w:sz w:val="20"/>
            <w:szCs w:val="20"/>
          </w:rPr>
          <m:t>)</m:t>
        </m:r>
      </m:oMath>
      <w:r w:rsidRPr="00903A23">
        <w:rPr>
          <w:rFonts w:asciiTheme="minorHAnsi" w:hAnsiTheme="minorHAnsi" w:cstheme="minorHAnsi"/>
          <w:i/>
          <w:iCs/>
          <w:sz w:val="20"/>
          <w:szCs w:val="20"/>
        </w:rPr>
        <w:t xml:space="preserve">, </w:t>
      </w:r>
      <w:r w:rsidRPr="00903A23">
        <w:rPr>
          <w:rFonts w:asciiTheme="minorHAnsi" w:hAnsiTheme="minorHAnsi" w:cstheme="minorHAnsi"/>
          <w:sz w:val="20"/>
          <w:szCs w:val="20"/>
        </w:rPr>
        <w:t xml:space="preserve">find a formula for </w:t>
      </w:r>
      <m:oMath>
        <m:r>
          <w:rPr>
            <w:rFonts w:ascii="Cambria Math" w:hAnsi="Cambria Math" w:cs="Cambria Math"/>
            <w:sz w:val="20"/>
            <w:szCs w:val="20"/>
          </w:rPr>
          <m:t>y</m:t>
        </m:r>
      </m:oMath>
      <w:r w:rsidR="00A84171">
        <w:rPr>
          <w:rFonts w:asciiTheme="minorHAnsi" w:hAnsiTheme="minorHAnsi" w:cstheme="minorHAnsi"/>
          <w:iCs/>
          <w:sz w:val="20"/>
          <w:szCs w:val="20"/>
        </w:rPr>
        <w:t>’</w:t>
      </w:r>
      <w:r w:rsidR="00A84171" w:rsidRPr="00903A23">
        <w:rPr>
          <w:rFonts w:asciiTheme="minorHAnsi" w:hAnsiTheme="minorHAnsi" w:cstheme="minorHAnsi"/>
          <w:sz w:val="20"/>
          <w:szCs w:val="20"/>
        </w:rPr>
        <w:t xml:space="preserve"> </w:t>
      </w:r>
      <w:r w:rsidRPr="00903A23">
        <w:rPr>
          <w:rFonts w:asciiTheme="minorHAnsi" w:hAnsiTheme="minorHAnsi" w:cstheme="minorHAnsi"/>
          <w:sz w:val="20"/>
          <w:szCs w:val="20"/>
        </w:rPr>
        <w:t xml:space="preserve">and </w:t>
      </w:r>
      <m:oMath>
        <m:r>
          <w:rPr>
            <w:rFonts w:ascii="Cambria Math" w:hAnsi="Cambria Math" w:cs="Cambria Math"/>
            <w:sz w:val="20"/>
            <w:szCs w:val="20"/>
          </w:rPr>
          <m:t>y</m:t>
        </m:r>
      </m:oMath>
      <w:r w:rsidR="00A84171">
        <w:rPr>
          <w:rFonts w:asciiTheme="minorHAnsi" w:hAnsiTheme="minorHAnsi" w:cstheme="minorHAnsi"/>
          <w:iCs/>
          <w:sz w:val="20"/>
          <w:szCs w:val="20"/>
        </w:rPr>
        <w:t xml:space="preserve">’’ </w:t>
      </w:r>
      <w:r w:rsidRPr="00903A23">
        <w:rPr>
          <w:rFonts w:asciiTheme="minorHAnsi" w:hAnsiTheme="minorHAnsi" w:cstheme="minorHAnsi"/>
          <w:sz w:val="20"/>
          <w:szCs w:val="20"/>
        </w:rPr>
        <w:t xml:space="preserve">in terms of </w:t>
      </w:r>
      <m:oMath>
        <m:r>
          <w:rPr>
            <w:rFonts w:ascii="Cambria Math" w:hAnsi="Cambria Math" w:cs="Cambria Math"/>
            <w:sz w:val="20"/>
            <w:szCs w:val="20"/>
          </w:rPr>
          <m:t>f</m:t>
        </m:r>
      </m:oMath>
      <w:r w:rsidRPr="00903A23">
        <w:rPr>
          <w:rFonts w:asciiTheme="minorHAnsi" w:hAnsiTheme="minorHAnsi" w:cstheme="minorHAnsi"/>
          <w:i/>
          <w:iCs/>
          <w:sz w:val="20"/>
          <w:szCs w:val="20"/>
        </w:rPr>
        <w:t xml:space="preserve">. </w:t>
      </w:r>
    </w:p>
    <w:p w14:paraId="486D3BFF" w14:textId="1EDF8C7F" w:rsidR="006B4AE9" w:rsidRPr="00903A23" w:rsidRDefault="00903A23" w:rsidP="00903A23">
      <w:pPr>
        <w:rPr>
          <w:rFonts w:asciiTheme="minorHAnsi" w:hAnsiTheme="minorHAnsi" w:cstheme="minorHAnsi"/>
          <w:sz w:val="20"/>
          <w:szCs w:val="20"/>
        </w:rPr>
      </w:pPr>
      <w:r w:rsidRPr="00903A23">
        <w:rPr>
          <w:rFonts w:asciiTheme="minorHAnsi" w:hAnsiTheme="minorHAnsi" w:cstheme="minorHAnsi"/>
          <w:sz w:val="20"/>
          <w:szCs w:val="20"/>
        </w:rPr>
        <w:t xml:space="preserve">4. Find the derivative of each of the following functions. You may assume that </w:t>
      </w:r>
      <w:r w:rsidRPr="00903A23">
        <w:rPr>
          <w:rFonts w:ascii="Cambria Math" w:hAnsi="Cambria Math" w:cs="Cambria Math"/>
          <w:i/>
          <w:iCs/>
          <w:sz w:val="20"/>
          <w:szCs w:val="20"/>
        </w:rPr>
        <w:t>𝑎</w:t>
      </w:r>
      <w:r w:rsidRPr="00903A23">
        <w:rPr>
          <w:rFonts w:asciiTheme="minorHAnsi" w:hAnsiTheme="minorHAnsi" w:cstheme="minorHAnsi"/>
          <w:i/>
          <w:iCs/>
          <w:sz w:val="20"/>
          <w:szCs w:val="20"/>
        </w:rPr>
        <w:t xml:space="preserve">, </w:t>
      </w:r>
      <w:r w:rsidRPr="00903A23">
        <w:rPr>
          <w:rFonts w:ascii="Cambria Math" w:hAnsi="Cambria Math" w:cs="Cambria Math"/>
          <w:i/>
          <w:iCs/>
          <w:sz w:val="20"/>
          <w:szCs w:val="20"/>
        </w:rPr>
        <w:t>𝑏</w:t>
      </w:r>
      <w:r w:rsidRPr="00903A23">
        <w:rPr>
          <w:rFonts w:asciiTheme="minorHAnsi" w:hAnsiTheme="minorHAnsi" w:cstheme="minorHAnsi"/>
          <w:i/>
          <w:iCs/>
          <w:sz w:val="20"/>
          <w:szCs w:val="20"/>
        </w:rPr>
        <w:t xml:space="preserve">, </w:t>
      </w:r>
      <w:proofErr w:type="gramStart"/>
      <w:r w:rsidRPr="00903A23">
        <w:rPr>
          <w:rFonts w:ascii="Cambria Math" w:hAnsi="Cambria Math" w:cs="Cambria Math"/>
          <w:i/>
          <w:iCs/>
          <w:sz w:val="20"/>
          <w:szCs w:val="20"/>
        </w:rPr>
        <w:t>𝑐</w:t>
      </w:r>
      <w:r w:rsidRPr="00903A23">
        <w:rPr>
          <w:rFonts w:asciiTheme="minorHAnsi" w:hAnsiTheme="minorHAnsi" w:cstheme="minorHAnsi"/>
          <w:i/>
          <w:iCs/>
          <w:sz w:val="20"/>
          <w:szCs w:val="20"/>
        </w:rPr>
        <w:t xml:space="preserve"> </w:t>
      </w:r>
      <w:r w:rsidR="00A84171">
        <w:rPr>
          <w:rFonts w:asciiTheme="minorHAnsi" w:hAnsiTheme="minorHAnsi" w:cstheme="minorHAnsi"/>
          <w:i/>
          <w:iCs/>
          <w:sz w:val="20"/>
          <w:szCs w:val="20"/>
        </w:rPr>
        <w:t xml:space="preserve"> </w:t>
      </w:r>
      <w:r w:rsidRPr="00903A23">
        <w:rPr>
          <w:rFonts w:asciiTheme="minorHAnsi" w:hAnsiTheme="minorHAnsi" w:cstheme="minorHAnsi"/>
          <w:sz w:val="20"/>
          <w:szCs w:val="20"/>
        </w:rPr>
        <w:t>and</w:t>
      </w:r>
      <w:proofErr w:type="gramEnd"/>
      <w:r w:rsidRPr="00903A23">
        <w:rPr>
          <w:rFonts w:asciiTheme="minorHAnsi" w:hAnsiTheme="minorHAnsi" w:cstheme="minorHAnsi"/>
          <w:sz w:val="20"/>
          <w:szCs w:val="20"/>
        </w:rPr>
        <w:t xml:space="preserve"> </w:t>
      </w:r>
      <w:r w:rsidRPr="00903A23">
        <w:rPr>
          <w:rFonts w:ascii="Cambria Math" w:hAnsi="Cambria Math" w:cs="Cambria Math"/>
          <w:i/>
          <w:iCs/>
          <w:sz w:val="20"/>
          <w:szCs w:val="20"/>
        </w:rPr>
        <w:t>𝑑</w:t>
      </w:r>
      <w:r w:rsidRPr="00903A23">
        <w:rPr>
          <w:rFonts w:asciiTheme="minorHAnsi" w:hAnsiTheme="minorHAnsi" w:cstheme="minorHAnsi"/>
          <w:i/>
          <w:iCs/>
          <w:sz w:val="20"/>
          <w:szCs w:val="20"/>
        </w:rPr>
        <w:t xml:space="preserve"> </w:t>
      </w:r>
      <w:r w:rsidR="00A84171">
        <w:rPr>
          <w:rFonts w:asciiTheme="minorHAnsi" w:hAnsiTheme="minorHAnsi" w:cstheme="minorHAnsi"/>
          <w:i/>
          <w:iCs/>
          <w:sz w:val="20"/>
          <w:szCs w:val="20"/>
        </w:rPr>
        <w:t xml:space="preserve"> </w:t>
      </w:r>
      <w:r w:rsidRPr="00903A23">
        <w:rPr>
          <w:rFonts w:asciiTheme="minorHAnsi" w:hAnsiTheme="minorHAnsi" w:cstheme="minorHAnsi"/>
          <w:sz w:val="20"/>
          <w:szCs w:val="20"/>
        </w:rPr>
        <w:t>are co</w:t>
      </w:r>
      <w:r w:rsidRPr="00286C05">
        <w:rPr>
          <w:rFonts w:asciiTheme="minorHAnsi" w:hAnsiTheme="minorHAnsi" w:cstheme="minorHAnsi"/>
          <w:sz w:val="20"/>
          <w:szCs w:val="20"/>
        </w:rPr>
        <w:t xml:space="preserve">nstants. </w:t>
      </w:r>
      <w:r w:rsidR="00731F26" w:rsidRPr="00286C05">
        <w:rPr>
          <w:rFonts w:asciiTheme="minorHAnsi" w:hAnsiTheme="minorHAnsi" w:cstheme="minorHAnsi"/>
          <w:sz w:val="20"/>
          <w:szCs w:val="20"/>
        </w:rPr>
        <w:t xml:space="preserve">  </w:t>
      </w:r>
      <w:r w:rsidR="006B4AE9" w:rsidRPr="00286C05">
        <w:rPr>
          <w:rFonts w:asciiTheme="minorHAnsi" w:hAnsiTheme="minorHAnsi" w:cstheme="minorHAnsi"/>
          <w:sz w:val="20"/>
          <w:szCs w:val="20"/>
        </w:rPr>
        <w:t xml:space="preserve">Make sure to first list the appropriate </w:t>
      </w:r>
      <w:r w:rsidR="00731F26" w:rsidRPr="00286C05">
        <w:rPr>
          <w:rFonts w:asciiTheme="minorHAnsi" w:hAnsiTheme="minorHAnsi" w:cstheme="minorHAnsi"/>
          <w:sz w:val="20"/>
          <w:szCs w:val="20"/>
        </w:rPr>
        <w:t xml:space="preserve">derivative </w:t>
      </w:r>
      <w:r w:rsidR="006B4AE9" w:rsidRPr="00286C05">
        <w:rPr>
          <w:rFonts w:asciiTheme="minorHAnsi" w:hAnsiTheme="minorHAnsi" w:cstheme="minorHAnsi"/>
          <w:sz w:val="20"/>
          <w:szCs w:val="20"/>
        </w:rPr>
        <w:t>rule that is needed to solve the problem</w:t>
      </w:r>
      <w:r w:rsidR="00731F26" w:rsidRPr="00286C05">
        <w:rPr>
          <w:rFonts w:asciiTheme="minorHAnsi" w:hAnsiTheme="minorHAnsi" w:cstheme="minorHAnsi"/>
          <w:sz w:val="20"/>
          <w:szCs w:val="20"/>
        </w:rPr>
        <w:t xml:space="preserve"> (Quotient or product rule)</w:t>
      </w:r>
      <w:r w:rsidR="006B4AE9" w:rsidRPr="00286C05">
        <w:rPr>
          <w:rFonts w:asciiTheme="minorHAnsi" w:hAnsiTheme="minorHAnsi" w:cstheme="minorHAnsi"/>
          <w:sz w:val="20"/>
          <w:szCs w:val="20"/>
        </w:rPr>
        <w:t>.</w:t>
      </w:r>
    </w:p>
    <w:p w14:paraId="247596FE" w14:textId="039A9D53" w:rsidR="00903A23" w:rsidRPr="006E75F0" w:rsidRDefault="00903A23" w:rsidP="00903A23">
      <w:pPr>
        <w:rPr>
          <w:rFonts w:asciiTheme="minorHAnsi" w:hAnsiTheme="minorHAnsi" w:cstheme="minorHAnsi"/>
          <w:iCs/>
          <w:position w:val="6"/>
          <w:sz w:val="20"/>
          <w:szCs w:val="20"/>
        </w:rPr>
      </w:pPr>
      <w:r w:rsidRPr="00903A23">
        <w:rPr>
          <w:rFonts w:asciiTheme="minorHAnsi" w:hAnsiTheme="minorHAnsi" w:cstheme="minorHAnsi"/>
          <w:sz w:val="20"/>
          <w:szCs w:val="20"/>
        </w:rPr>
        <w:t>(a)</w:t>
      </w:r>
      <w:r w:rsidR="006E75F0">
        <w:rPr>
          <w:rFonts w:asciiTheme="minorHAnsi" w:hAnsiTheme="minorHAnsi" w:cstheme="minorHAnsi"/>
          <w:sz w:val="20"/>
          <w:szCs w:val="20"/>
        </w:rPr>
        <w:t xml:space="preserve"> </w:t>
      </w:r>
      <m:oMath>
        <m:r>
          <w:rPr>
            <w:rFonts w:ascii="Cambria Math" w:hAnsi="Cambria Math" w:cs="Cambria Math"/>
            <w:sz w:val="20"/>
            <w:szCs w:val="20"/>
          </w:rPr>
          <m:t>f</m:t>
        </m:r>
        <m:r>
          <w:rPr>
            <w:rFonts w:ascii="Cambria Math" w:hAnsi="Cambria Math" w:cstheme="minorHAnsi"/>
            <w:sz w:val="20"/>
            <w:szCs w:val="20"/>
          </w:rPr>
          <m:t>(</m:t>
        </m:r>
        <m:r>
          <w:rPr>
            <w:rFonts w:ascii="Cambria Math" w:hAnsi="Cambria Math" w:cs="Cambria Math"/>
            <w:sz w:val="20"/>
            <w:szCs w:val="20"/>
          </w:rPr>
          <m:t>x</m:t>
        </m:r>
        <m:r>
          <w:rPr>
            <w:rFonts w:ascii="Cambria Math" w:hAnsi="Cambria Math" w:cstheme="minorHAnsi"/>
            <w:sz w:val="20"/>
            <w:szCs w:val="20"/>
          </w:rPr>
          <m:t>)=(</m:t>
        </m:r>
        <m:sSup>
          <m:sSupPr>
            <m:ctrlPr>
              <w:rPr>
                <w:rFonts w:ascii="Cambria Math" w:hAnsi="Cambria Math" w:cs="Cambria Math"/>
                <w:i/>
                <w:iCs/>
                <w:sz w:val="20"/>
                <w:szCs w:val="20"/>
              </w:rPr>
            </m:ctrlPr>
          </m:sSupPr>
          <m:e>
            <m:r>
              <w:rPr>
                <w:rFonts w:ascii="Cambria Math" w:hAnsi="Cambria Math" w:cs="Cambria Math"/>
                <w:sz w:val="20"/>
                <w:szCs w:val="20"/>
              </w:rPr>
              <m:t>x</m:t>
            </m:r>
          </m:e>
          <m:sup>
            <m:r>
              <w:rPr>
                <w:rFonts w:ascii="Cambria Math" w:hAnsi="Cambria Math" w:cs="Cambria Math"/>
                <w:sz w:val="20"/>
                <w:szCs w:val="20"/>
              </w:rPr>
              <m:t>2</m:t>
            </m:r>
          </m:sup>
        </m:sSup>
        <m:r>
          <w:rPr>
            <w:rFonts w:ascii="Cambria Math" w:hAnsi="Cambria Math" w:cs="Cambria Math"/>
            <w:sz w:val="20"/>
            <w:szCs w:val="20"/>
          </w:rPr>
          <m:t>-</m:t>
        </m:r>
        <m:rad>
          <m:radPr>
            <m:degHide m:val="1"/>
            <m:ctrlPr>
              <w:rPr>
                <w:rFonts w:ascii="Cambria Math" w:hAnsi="Cambria Math" w:cs="Cambria Math"/>
                <w:i/>
                <w:iCs/>
                <w:sz w:val="20"/>
                <w:szCs w:val="20"/>
              </w:rPr>
            </m:ctrlPr>
          </m:radPr>
          <m:deg/>
          <m:e>
            <m:r>
              <w:rPr>
                <w:rFonts w:ascii="Cambria Math" w:hAnsi="Cambria Math" w:cs="Cambria Math"/>
                <w:sz w:val="20"/>
                <w:szCs w:val="20"/>
              </w:rPr>
              <m:t>x</m:t>
            </m:r>
          </m:e>
        </m:rad>
        <m:r>
          <w:rPr>
            <w:rFonts w:ascii="Cambria Math" w:hAnsi="Cambria Math" w:cstheme="minorHAnsi"/>
            <w:sz w:val="20"/>
            <w:szCs w:val="20"/>
          </w:rPr>
          <m:t>)</m:t>
        </m:r>
        <m:r>
          <w:rPr>
            <w:rFonts w:ascii="Cambria Math" w:hAnsi="Cambria Math" w:cs="Cambria Math"/>
            <w:sz w:val="20"/>
            <w:szCs w:val="20"/>
          </w:rPr>
          <m:t>⋅</m:t>
        </m:r>
        <m:sSup>
          <m:sSupPr>
            <m:ctrlPr>
              <w:rPr>
                <w:rFonts w:ascii="Cambria Math" w:hAnsi="Cambria Math" w:cstheme="minorHAnsi"/>
                <w:i/>
                <w:sz w:val="20"/>
                <w:szCs w:val="20"/>
              </w:rPr>
            </m:ctrlPr>
          </m:sSupPr>
          <m:e>
            <m:r>
              <w:rPr>
                <w:rFonts w:ascii="Cambria Math" w:hAnsi="Cambria Math" w:cstheme="minorHAnsi"/>
                <w:sz w:val="20"/>
                <w:szCs w:val="20"/>
              </w:rPr>
              <m:t>3</m:t>
            </m:r>
            <m:ctrlPr>
              <w:rPr>
                <w:rFonts w:ascii="Cambria Math" w:hAnsi="Cambria Math" w:cs="Cambria Math"/>
                <w:i/>
                <w:sz w:val="20"/>
                <w:szCs w:val="20"/>
              </w:rPr>
            </m:ctrlPr>
          </m:e>
          <m:sup>
            <m:r>
              <w:rPr>
                <w:rFonts w:ascii="Cambria Math" w:hAnsi="Cambria Math" w:cstheme="minorHAnsi"/>
                <w:sz w:val="20"/>
                <w:szCs w:val="20"/>
              </w:rPr>
              <m:t>x</m:t>
            </m:r>
          </m:sup>
        </m:sSup>
        <m:r>
          <w:rPr>
            <w:rFonts w:ascii="Cambria Math" w:hAnsi="Cambria Math" w:cstheme="minorHAnsi"/>
            <w:position w:val="6"/>
            <w:sz w:val="20"/>
            <w:szCs w:val="20"/>
          </w:rPr>
          <m:t xml:space="preserve"> </m:t>
        </m:r>
      </m:oMath>
    </w:p>
    <w:p w14:paraId="375DEB89" w14:textId="47EF00B2" w:rsidR="006E75F0" w:rsidRPr="00903A23" w:rsidRDefault="006E75F0" w:rsidP="00903A23">
      <w:pPr>
        <w:rPr>
          <w:rFonts w:asciiTheme="minorHAnsi" w:hAnsiTheme="minorHAnsi" w:cstheme="minorHAnsi"/>
          <w:sz w:val="20"/>
          <w:szCs w:val="20"/>
        </w:rPr>
      </w:pPr>
      <w:r w:rsidRPr="00903A23">
        <w:rPr>
          <w:rFonts w:asciiTheme="minorHAnsi" w:hAnsiTheme="minorHAnsi" w:cstheme="minorHAnsi"/>
          <w:sz w:val="20"/>
          <w:szCs w:val="20"/>
        </w:rPr>
        <w:t xml:space="preserve">(b) </w:t>
      </w:r>
      <m:oMath>
        <m:r>
          <w:rPr>
            <w:rFonts w:ascii="Cambria Math" w:hAnsi="Cambria Math" w:cs="Cambria Math"/>
            <w:sz w:val="20"/>
            <w:szCs w:val="20"/>
          </w:rPr>
          <m:t>g</m:t>
        </m:r>
        <m:d>
          <m:dPr>
            <m:ctrlPr>
              <w:rPr>
                <w:rFonts w:ascii="Cambria Math" w:hAnsi="Cambria Math" w:cs="Cambria Math"/>
                <w:i/>
                <w:sz w:val="20"/>
                <w:szCs w:val="20"/>
              </w:rPr>
            </m:ctrlPr>
          </m:dPr>
          <m:e>
            <m:r>
              <w:rPr>
                <w:rFonts w:ascii="Cambria Math" w:hAnsi="Cambria Math" w:cs="Cambria Math"/>
                <w:sz w:val="20"/>
                <w:szCs w:val="20"/>
              </w:rPr>
              <m:t>x</m:t>
            </m:r>
          </m:e>
        </m:d>
        <m:r>
          <w:rPr>
            <w:rFonts w:ascii="Cambria Math" w:hAnsi="Cambria Math" w:cs="Cambria Math"/>
            <w:sz w:val="20"/>
            <w:szCs w:val="20"/>
          </w:rPr>
          <m:t>=</m:t>
        </m:r>
        <m:f>
          <m:fPr>
            <m:ctrlPr>
              <w:rPr>
                <w:rFonts w:ascii="Cambria Math" w:hAnsi="Cambria Math" w:cs="Cambria Math"/>
                <w:i/>
                <w:sz w:val="20"/>
                <w:szCs w:val="20"/>
              </w:rPr>
            </m:ctrlPr>
          </m:fPr>
          <m:num>
            <m:r>
              <w:rPr>
                <w:rFonts w:ascii="Cambria Math" w:hAnsi="Cambria Math" w:cs="Cambria Math"/>
                <w:sz w:val="20"/>
                <w:szCs w:val="20"/>
              </w:rPr>
              <m:t>ax+b</m:t>
            </m:r>
          </m:num>
          <m:den>
            <m:r>
              <w:rPr>
                <w:rFonts w:ascii="Cambria Math" w:hAnsi="Cambria Math" w:cs="Cambria Math"/>
                <w:sz w:val="20"/>
                <w:szCs w:val="20"/>
              </w:rPr>
              <m:t>cx+d</m:t>
            </m:r>
          </m:den>
        </m:f>
      </m:oMath>
    </w:p>
    <w:p w14:paraId="4E2E4678" w14:textId="1017B327" w:rsidR="00903A23" w:rsidRPr="00DC5EAD" w:rsidRDefault="00903A23" w:rsidP="00903A23">
      <w:pPr>
        <w:rPr>
          <w:rFonts w:asciiTheme="minorHAnsi" w:hAnsiTheme="minorHAnsi" w:cstheme="minorHAnsi"/>
          <w:sz w:val="20"/>
          <w:szCs w:val="20"/>
        </w:rPr>
      </w:pPr>
      <w:r w:rsidRPr="00903A23">
        <w:rPr>
          <w:rFonts w:asciiTheme="minorHAnsi" w:hAnsiTheme="minorHAnsi" w:cstheme="minorHAnsi"/>
          <w:sz w:val="20"/>
          <w:szCs w:val="20"/>
        </w:rPr>
        <w:t xml:space="preserve">5. Suppose that </w:t>
      </w:r>
      <m:oMath>
        <m:r>
          <w:rPr>
            <w:rFonts w:ascii="Cambria Math" w:hAnsi="Cambria Math" w:cstheme="minorHAnsi"/>
            <w:sz w:val="20"/>
            <w:szCs w:val="20"/>
          </w:rPr>
          <m:t>f</m:t>
        </m:r>
        <m:d>
          <m:dPr>
            <m:ctrlPr>
              <w:rPr>
                <w:rFonts w:ascii="Cambria Math" w:hAnsi="Cambria Math" w:cstheme="minorHAnsi"/>
                <w:i/>
                <w:sz w:val="20"/>
                <w:szCs w:val="20"/>
              </w:rPr>
            </m:ctrlPr>
          </m:dPr>
          <m:e>
            <m:r>
              <w:rPr>
                <w:rFonts w:ascii="Cambria Math" w:hAnsi="Cambria Math" w:cstheme="minorHAnsi"/>
                <w:sz w:val="20"/>
                <w:szCs w:val="20"/>
              </w:rPr>
              <m:t>3</m:t>
            </m:r>
          </m:e>
        </m:d>
        <m:r>
          <w:rPr>
            <w:rFonts w:ascii="Cambria Math" w:hAnsi="Cambria Math" w:cstheme="minorHAnsi"/>
            <w:sz w:val="20"/>
            <w:szCs w:val="20"/>
          </w:rPr>
          <m:t>=2</m:t>
        </m:r>
      </m:oMath>
      <w:r w:rsidR="00DC5EAD">
        <w:rPr>
          <w:rFonts w:asciiTheme="minorHAnsi" w:hAnsiTheme="minorHAnsi" w:cstheme="minorHAnsi"/>
          <w:sz w:val="20"/>
          <w:szCs w:val="20"/>
        </w:rPr>
        <w:t xml:space="preserve">, </w:t>
      </w:r>
      <m:oMath>
        <m:sSup>
          <m:sSupPr>
            <m:ctrlPr>
              <w:rPr>
                <w:rFonts w:ascii="Cambria Math" w:hAnsi="Cambria Math" w:cstheme="minorHAnsi"/>
                <w:i/>
                <w:sz w:val="20"/>
                <w:szCs w:val="20"/>
              </w:rPr>
            </m:ctrlPr>
          </m:sSupPr>
          <m:e>
            <m:r>
              <w:rPr>
                <w:rFonts w:ascii="Cambria Math" w:hAnsi="Cambria Math" w:cstheme="minorHAnsi"/>
                <w:sz w:val="20"/>
                <w:szCs w:val="20"/>
              </w:rPr>
              <m:t>f</m:t>
            </m:r>
          </m:e>
          <m:sup>
            <m:r>
              <w:rPr>
                <w:rFonts w:ascii="Cambria Math" w:hAnsi="Cambria Math" w:cstheme="minorHAnsi"/>
                <w:sz w:val="20"/>
                <w:szCs w:val="20"/>
              </w:rPr>
              <m:t>'</m:t>
            </m:r>
            <m:d>
              <m:dPr>
                <m:ctrlPr>
                  <w:rPr>
                    <w:rFonts w:ascii="Cambria Math" w:hAnsi="Cambria Math" w:cstheme="minorHAnsi"/>
                    <w:i/>
                    <w:sz w:val="20"/>
                    <w:szCs w:val="20"/>
                  </w:rPr>
                </m:ctrlPr>
              </m:dPr>
              <m:e>
                <m:r>
                  <w:rPr>
                    <w:rFonts w:ascii="Cambria Math" w:hAnsi="Cambria Math" w:cstheme="minorHAnsi"/>
                    <w:sz w:val="20"/>
                    <w:szCs w:val="20"/>
                  </w:rPr>
                  <m:t>3</m:t>
                </m:r>
              </m:e>
            </m:d>
          </m:sup>
        </m:sSup>
        <m:r>
          <w:rPr>
            <w:rFonts w:ascii="Cambria Math" w:hAnsi="Cambria Math" w:cstheme="minorHAnsi"/>
            <w:sz w:val="20"/>
            <w:szCs w:val="20"/>
          </w:rPr>
          <m:t>=-2</m:t>
        </m:r>
      </m:oMath>
      <w:r w:rsidR="00DC5EAD">
        <w:rPr>
          <w:rFonts w:asciiTheme="minorHAnsi" w:hAnsiTheme="minorHAnsi" w:cstheme="minorHAnsi"/>
          <w:sz w:val="20"/>
          <w:szCs w:val="20"/>
        </w:rPr>
        <w:t xml:space="preserve">, </w:t>
      </w:r>
      <m:oMath>
        <m:r>
          <w:rPr>
            <w:rFonts w:ascii="Cambria Math" w:hAnsi="Cambria Math" w:cstheme="minorHAnsi"/>
            <w:sz w:val="20"/>
            <w:szCs w:val="20"/>
          </w:rPr>
          <m:t>h</m:t>
        </m:r>
        <m:d>
          <m:dPr>
            <m:ctrlPr>
              <w:rPr>
                <w:rFonts w:ascii="Cambria Math" w:hAnsi="Cambria Math" w:cstheme="minorHAnsi"/>
                <w:i/>
                <w:sz w:val="20"/>
                <w:szCs w:val="20"/>
              </w:rPr>
            </m:ctrlPr>
          </m:dPr>
          <m:e>
            <m:r>
              <w:rPr>
                <w:rFonts w:ascii="Cambria Math" w:hAnsi="Cambria Math" w:cstheme="minorHAnsi"/>
                <w:sz w:val="20"/>
                <w:szCs w:val="20"/>
              </w:rPr>
              <m:t>3</m:t>
            </m:r>
          </m:e>
        </m:d>
        <m:r>
          <w:rPr>
            <w:rFonts w:ascii="Cambria Math" w:hAnsi="Cambria Math" w:cstheme="minorHAnsi"/>
            <w:sz w:val="20"/>
            <w:szCs w:val="20"/>
          </w:rPr>
          <m:t>=1</m:t>
        </m:r>
      </m:oMath>
      <w:r w:rsidR="00DC5EAD">
        <w:rPr>
          <w:rFonts w:asciiTheme="minorHAnsi" w:hAnsiTheme="minorHAnsi" w:cstheme="minorHAnsi"/>
          <w:sz w:val="20"/>
          <w:szCs w:val="20"/>
        </w:rPr>
        <w:t xml:space="preserve">, </w:t>
      </w:r>
      <w:r w:rsidR="00DC5EAD" w:rsidRPr="00903A23">
        <w:rPr>
          <w:rFonts w:asciiTheme="minorHAnsi" w:hAnsiTheme="minorHAnsi" w:cstheme="minorHAnsi"/>
          <w:i/>
          <w:iCs/>
          <w:sz w:val="20"/>
          <w:szCs w:val="20"/>
        </w:rPr>
        <w:t xml:space="preserve"> </w:t>
      </w:r>
      <w:r w:rsidR="00DC5EAD">
        <w:rPr>
          <w:rFonts w:asciiTheme="minorHAnsi" w:hAnsiTheme="minorHAnsi" w:cstheme="minorHAnsi"/>
          <w:sz w:val="20"/>
          <w:szCs w:val="20"/>
        </w:rPr>
        <w:t xml:space="preserve">and </w:t>
      </w:r>
      <m:oMath>
        <m:r>
          <w:rPr>
            <w:rFonts w:ascii="Cambria Math" w:hAnsi="Cambria Math" w:cstheme="minorHAnsi"/>
            <w:sz w:val="20"/>
            <w:szCs w:val="20"/>
          </w:rPr>
          <m:t>h'</m:t>
        </m:r>
        <m:d>
          <m:dPr>
            <m:ctrlPr>
              <w:rPr>
                <w:rFonts w:ascii="Cambria Math" w:hAnsi="Cambria Math" w:cstheme="minorHAnsi"/>
                <w:i/>
                <w:sz w:val="20"/>
                <w:szCs w:val="20"/>
              </w:rPr>
            </m:ctrlPr>
          </m:dPr>
          <m:e>
            <m:r>
              <w:rPr>
                <w:rFonts w:ascii="Cambria Math" w:hAnsi="Cambria Math" w:cstheme="minorHAnsi"/>
                <w:sz w:val="20"/>
                <w:szCs w:val="20"/>
              </w:rPr>
              <m:t>3</m:t>
            </m:r>
          </m:e>
        </m:d>
        <m:r>
          <w:rPr>
            <w:rFonts w:ascii="Cambria Math" w:hAnsi="Cambria Math" w:cstheme="minorHAnsi"/>
            <w:sz w:val="20"/>
            <w:szCs w:val="20"/>
          </w:rPr>
          <m:t>=4</m:t>
        </m:r>
      </m:oMath>
      <w:r w:rsidR="00DC5EAD">
        <w:rPr>
          <w:rFonts w:asciiTheme="minorHAnsi" w:hAnsiTheme="minorHAnsi" w:cstheme="minorHAnsi"/>
          <w:sz w:val="20"/>
          <w:szCs w:val="20"/>
        </w:rPr>
        <w:t xml:space="preserve">, </w:t>
      </w:r>
      <w:r w:rsidR="00DC5EAD" w:rsidRPr="00903A23">
        <w:rPr>
          <w:rFonts w:asciiTheme="minorHAnsi" w:hAnsiTheme="minorHAnsi" w:cstheme="minorHAnsi"/>
          <w:i/>
          <w:iCs/>
          <w:sz w:val="20"/>
          <w:szCs w:val="20"/>
        </w:rPr>
        <w:t xml:space="preserve"> </w:t>
      </w:r>
    </w:p>
    <w:p w14:paraId="7A880FF6" w14:textId="4121EA03" w:rsidR="00DC5EAD" w:rsidRDefault="00903A23" w:rsidP="00903A23">
      <w:pPr>
        <w:rPr>
          <w:rFonts w:asciiTheme="minorHAnsi" w:hAnsiTheme="minorHAnsi" w:cstheme="minorHAnsi"/>
          <w:i/>
          <w:iCs/>
          <w:sz w:val="20"/>
          <w:szCs w:val="20"/>
        </w:rPr>
      </w:pPr>
      <w:r w:rsidRPr="00903A23">
        <w:rPr>
          <w:rFonts w:asciiTheme="minorHAnsi" w:hAnsiTheme="minorHAnsi" w:cstheme="minorHAnsi"/>
          <w:sz w:val="20"/>
          <w:szCs w:val="20"/>
        </w:rPr>
        <w:t xml:space="preserve">(a) Calculate </w:t>
      </w:r>
      <m:oMath>
        <m:r>
          <w:rPr>
            <w:rFonts w:ascii="Cambria Math" w:hAnsi="Cambria Math" w:cstheme="minorHAnsi"/>
            <w:sz w:val="20"/>
            <w:szCs w:val="20"/>
          </w:rPr>
          <m:t>m'</m:t>
        </m:r>
        <m:d>
          <m:dPr>
            <m:ctrlPr>
              <w:rPr>
                <w:rFonts w:ascii="Cambria Math" w:hAnsi="Cambria Math" w:cstheme="minorHAnsi"/>
                <w:i/>
                <w:sz w:val="20"/>
                <w:szCs w:val="20"/>
              </w:rPr>
            </m:ctrlPr>
          </m:dPr>
          <m:e>
            <m:r>
              <w:rPr>
                <w:rFonts w:ascii="Cambria Math" w:hAnsi="Cambria Math" w:cstheme="minorHAnsi"/>
                <w:sz w:val="20"/>
                <w:szCs w:val="20"/>
              </w:rPr>
              <m:t>3</m:t>
            </m:r>
          </m:e>
        </m:d>
      </m:oMath>
      <w:r w:rsidRPr="00903A23">
        <w:rPr>
          <w:rFonts w:asciiTheme="minorHAnsi" w:hAnsiTheme="minorHAnsi" w:cstheme="minorHAnsi"/>
          <w:i/>
          <w:iCs/>
          <w:sz w:val="20"/>
          <w:szCs w:val="20"/>
        </w:rPr>
        <w:t xml:space="preserve">, </w:t>
      </w:r>
      <w:r w:rsidRPr="00903A23">
        <w:rPr>
          <w:rFonts w:asciiTheme="minorHAnsi" w:hAnsiTheme="minorHAnsi" w:cstheme="minorHAnsi"/>
          <w:sz w:val="20"/>
          <w:szCs w:val="20"/>
        </w:rPr>
        <w:t xml:space="preserve">where </w:t>
      </w:r>
      <m:oMath>
        <m:r>
          <w:rPr>
            <w:rFonts w:ascii="Cambria Math" w:hAnsi="Cambria Math" w:cs="Cambria Math"/>
            <w:sz w:val="20"/>
            <w:szCs w:val="20"/>
          </w:rPr>
          <m:t>m</m:t>
        </m:r>
        <m:d>
          <m:dPr>
            <m:ctrlPr>
              <w:rPr>
                <w:rFonts w:ascii="Cambria Math" w:hAnsi="Cambria Math" w:cstheme="minorHAnsi"/>
                <w:i/>
                <w:sz w:val="20"/>
                <w:szCs w:val="20"/>
              </w:rPr>
            </m:ctrlPr>
          </m:dPr>
          <m:e>
            <m:r>
              <w:rPr>
                <w:rFonts w:ascii="Cambria Math" w:hAnsi="Cambria Math" w:cs="Cambria Math"/>
                <w:sz w:val="20"/>
                <w:szCs w:val="20"/>
              </w:rPr>
              <m:t>x</m:t>
            </m:r>
          </m:e>
        </m:d>
        <m:r>
          <w:rPr>
            <w:rFonts w:ascii="Cambria Math" w:hAnsi="Cambria Math" w:cstheme="minorHAnsi"/>
            <w:sz w:val="20"/>
            <w:szCs w:val="20"/>
          </w:rPr>
          <m:t>=</m:t>
        </m:r>
        <m:r>
          <w:rPr>
            <w:rFonts w:ascii="Cambria Math" w:hAnsi="Cambria Math" w:cs="Cambria Math"/>
            <w:sz w:val="20"/>
            <w:szCs w:val="20"/>
          </w:rPr>
          <m:t>f</m:t>
        </m:r>
        <m:r>
          <w:rPr>
            <w:rFonts w:ascii="Cambria Math" w:hAnsi="Cambria Math" w:cstheme="minorHAnsi"/>
            <w:sz w:val="20"/>
            <w:szCs w:val="20"/>
          </w:rPr>
          <m:t>(</m:t>
        </m:r>
        <m:r>
          <w:rPr>
            <w:rFonts w:ascii="Cambria Math" w:hAnsi="Cambria Math" w:cs="Cambria Math"/>
            <w:sz w:val="20"/>
            <w:szCs w:val="20"/>
          </w:rPr>
          <m:t>x</m:t>
        </m:r>
        <m:r>
          <w:rPr>
            <w:rFonts w:ascii="Cambria Math" w:hAnsi="Cambria Math" w:cstheme="minorHAnsi"/>
            <w:sz w:val="20"/>
            <w:szCs w:val="20"/>
          </w:rPr>
          <m:t>)h(</m:t>
        </m:r>
        <m:r>
          <w:rPr>
            <w:rFonts w:ascii="Cambria Math" w:hAnsi="Cambria Math" w:cs="Cambria Math"/>
            <w:sz w:val="20"/>
            <w:szCs w:val="20"/>
          </w:rPr>
          <m:t>x</m:t>
        </m:r>
        <m:r>
          <w:rPr>
            <w:rFonts w:ascii="Cambria Math" w:hAnsi="Cambria Math" w:cstheme="minorHAnsi"/>
            <w:sz w:val="20"/>
            <w:szCs w:val="20"/>
          </w:rPr>
          <m:t>)</m:t>
        </m:r>
      </m:oMath>
      <w:r w:rsidR="00DC5EAD">
        <w:rPr>
          <w:rFonts w:asciiTheme="minorHAnsi" w:hAnsiTheme="minorHAnsi" w:cstheme="minorHAnsi"/>
          <w:iCs/>
          <w:sz w:val="20"/>
          <w:szCs w:val="20"/>
        </w:rPr>
        <w:t xml:space="preserve">. </w:t>
      </w:r>
      <w:r w:rsidRPr="00903A23">
        <w:rPr>
          <w:rFonts w:asciiTheme="minorHAnsi" w:hAnsiTheme="minorHAnsi" w:cstheme="minorHAnsi"/>
          <w:i/>
          <w:iCs/>
          <w:sz w:val="20"/>
          <w:szCs w:val="20"/>
        </w:rPr>
        <w:t xml:space="preserve"> </w:t>
      </w:r>
    </w:p>
    <w:p w14:paraId="660B2280" w14:textId="77777777" w:rsidR="00DC5EAD" w:rsidRDefault="00903A23" w:rsidP="00903A23">
      <w:pPr>
        <w:rPr>
          <w:rFonts w:asciiTheme="minorHAnsi" w:hAnsiTheme="minorHAnsi" w:cstheme="minorHAnsi"/>
          <w:sz w:val="20"/>
          <w:szCs w:val="20"/>
        </w:rPr>
      </w:pPr>
      <w:r w:rsidRPr="00903A23">
        <w:rPr>
          <w:rFonts w:asciiTheme="minorHAnsi" w:hAnsiTheme="minorHAnsi" w:cstheme="minorHAnsi"/>
          <w:sz w:val="20"/>
          <w:szCs w:val="20"/>
        </w:rPr>
        <w:t xml:space="preserve">(b) Calculate </w:t>
      </w:r>
      <m:oMath>
        <m:r>
          <w:rPr>
            <w:rFonts w:ascii="Cambria Math" w:hAnsi="Cambria Math" w:cstheme="minorHAnsi"/>
            <w:sz w:val="20"/>
            <w:szCs w:val="20"/>
          </w:rPr>
          <m:t>p'</m:t>
        </m:r>
        <m:d>
          <m:dPr>
            <m:ctrlPr>
              <w:rPr>
                <w:rFonts w:ascii="Cambria Math" w:hAnsi="Cambria Math" w:cstheme="minorHAnsi"/>
                <w:i/>
                <w:sz w:val="20"/>
                <w:szCs w:val="20"/>
              </w:rPr>
            </m:ctrlPr>
          </m:dPr>
          <m:e>
            <m:r>
              <w:rPr>
                <w:rFonts w:ascii="Cambria Math" w:hAnsi="Cambria Math" w:cstheme="minorHAnsi"/>
                <w:sz w:val="20"/>
                <w:szCs w:val="20"/>
              </w:rPr>
              <m:t>3</m:t>
            </m:r>
          </m:e>
        </m:d>
      </m:oMath>
      <w:r w:rsidR="00DC5EAD" w:rsidRPr="00903A23">
        <w:rPr>
          <w:rFonts w:asciiTheme="minorHAnsi" w:hAnsiTheme="minorHAnsi" w:cstheme="minorHAnsi"/>
          <w:i/>
          <w:iCs/>
          <w:sz w:val="20"/>
          <w:szCs w:val="20"/>
        </w:rPr>
        <w:t xml:space="preserve">, </w:t>
      </w:r>
      <w:r w:rsidRPr="00903A23">
        <w:rPr>
          <w:rFonts w:asciiTheme="minorHAnsi" w:hAnsiTheme="minorHAnsi" w:cstheme="minorHAnsi"/>
          <w:sz w:val="20"/>
          <w:szCs w:val="20"/>
        </w:rPr>
        <w:t xml:space="preserve">where </w:t>
      </w:r>
      <m:oMath>
        <m:r>
          <w:rPr>
            <w:rFonts w:ascii="Cambria Math" w:hAnsi="Cambria Math" w:cstheme="minorHAnsi"/>
            <w:sz w:val="20"/>
            <w:szCs w:val="20"/>
          </w:rPr>
          <m:t>p</m:t>
        </m:r>
        <m:d>
          <m:dPr>
            <m:ctrlPr>
              <w:rPr>
                <w:rFonts w:ascii="Cambria Math" w:hAnsi="Cambria Math" w:cstheme="minorHAnsi"/>
                <w:i/>
                <w:sz w:val="20"/>
                <w:szCs w:val="20"/>
              </w:rPr>
            </m:ctrlPr>
          </m:dPr>
          <m:e>
            <m:r>
              <w:rPr>
                <w:rFonts w:ascii="Cambria Math" w:hAnsi="Cambria Math" w:cstheme="minorHAnsi"/>
                <w:sz w:val="20"/>
                <w:szCs w:val="20"/>
              </w:rPr>
              <m:t>x</m:t>
            </m:r>
          </m:e>
        </m:d>
        <m:r>
          <w:rPr>
            <w:rFonts w:ascii="Cambria Math" w:hAnsi="Cambria Math" w:cstheme="minorHAnsi"/>
            <w:sz w:val="20"/>
            <w:szCs w:val="20"/>
          </w:rPr>
          <m:t>=</m:t>
        </m:r>
        <m:f>
          <m:fPr>
            <m:ctrlPr>
              <w:rPr>
                <w:rFonts w:ascii="Cambria Math" w:hAnsi="Cambria Math" w:cstheme="minorHAnsi"/>
                <w:i/>
                <w:sz w:val="20"/>
                <w:szCs w:val="20"/>
              </w:rPr>
            </m:ctrlPr>
          </m:fPr>
          <m:num>
            <m:r>
              <w:rPr>
                <w:rFonts w:ascii="Cambria Math" w:hAnsi="Cambria Math" w:cstheme="minorHAnsi"/>
                <w:sz w:val="20"/>
                <w:szCs w:val="20"/>
              </w:rPr>
              <m:t>f</m:t>
            </m:r>
            <m:d>
              <m:dPr>
                <m:ctrlPr>
                  <w:rPr>
                    <w:rFonts w:ascii="Cambria Math" w:hAnsi="Cambria Math" w:cstheme="minorHAnsi"/>
                    <w:i/>
                    <w:sz w:val="20"/>
                    <w:szCs w:val="20"/>
                  </w:rPr>
                </m:ctrlPr>
              </m:dPr>
              <m:e>
                <m:r>
                  <w:rPr>
                    <w:rFonts w:ascii="Cambria Math" w:hAnsi="Cambria Math" w:cstheme="minorHAnsi"/>
                    <w:sz w:val="20"/>
                    <w:szCs w:val="20"/>
                  </w:rPr>
                  <m:t>x</m:t>
                </m:r>
              </m:e>
            </m:d>
          </m:num>
          <m:den>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r>
              <w:rPr>
                <w:rFonts w:ascii="Cambria Math" w:hAnsi="Cambria Math" w:cstheme="minorHAnsi"/>
                <w:sz w:val="20"/>
                <w:szCs w:val="20"/>
              </w:rPr>
              <m:t>h</m:t>
            </m:r>
            <m:d>
              <m:dPr>
                <m:ctrlPr>
                  <w:rPr>
                    <w:rFonts w:ascii="Cambria Math" w:hAnsi="Cambria Math" w:cstheme="minorHAnsi"/>
                    <w:i/>
                    <w:sz w:val="20"/>
                    <w:szCs w:val="20"/>
                  </w:rPr>
                </m:ctrlPr>
              </m:dPr>
              <m:e>
                <m:r>
                  <w:rPr>
                    <w:rFonts w:ascii="Cambria Math" w:hAnsi="Cambria Math" w:cstheme="minorHAnsi"/>
                    <w:sz w:val="20"/>
                    <w:szCs w:val="20"/>
                  </w:rPr>
                  <m:t>x</m:t>
                </m:r>
              </m:e>
            </m:d>
          </m:den>
        </m:f>
      </m:oMath>
      <w:r w:rsidR="00DC5EAD">
        <w:rPr>
          <w:rFonts w:asciiTheme="minorHAnsi" w:hAnsiTheme="minorHAnsi" w:cstheme="minorHAnsi"/>
          <w:i/>
          <w:iCs/>
          <w:sz w:val="20"/>
          <w:szCs w:val="20"/>
        </w:rPr>
        <w:t>.</w:t>
      </w:r>
      <w:r w:rsidR="00DC5EAD" w:rsidRPr="00903A23">
        <w:rPr>
          <w:rFonts w:asciiTheme="minorHAnsi" w:hAnsiTheme="minorHAnsi" w:cstheme="minorHAnsi"/>
          <w:i/>
          <w:iCs/>
          <w:sz w:val="20"/>
          <w:szCs w:val="20"/>
        </w:rPr>
        <w:t xml:space="preserve"> </w:t>
      </w:r>
      <w:r w:rsidRPr="00903A23">
        <w:rPr>
          <w:rFonts w:asciiTheme="minorHAnsi" w:hAnsiTheme="minorHAnsi" w:cstheme="minorHAnsi"/>
          <w:i/>
          <w:iCs/>
          <w:sz w:val="20"/>
          <w:szCs w:val="20"/>
        </w:rPr>
        <w:t xml:space="preserve"> </w:t>
      </w:r>
      <w:r w:rsidRPr="00903A23">
        <w:rPr>
          <w:rFonts w:asciiTheme="minorHAnsi" w:hAnsiTheme="minorHAnsi" w:cstheme="minorHAnsi"/>
          <w:sz w:val="20"/>
          <w:szCs w:val="20"/>
        </w:rPr>
        <w:br/>
      </w:r>
      <w:r w:rsidR="00DC5EAD">
        <w:rPr>
          <w:rFonts w:asciiTheme="minorHAnsi" w:hAnsiTheme="minorHAnsi" w:cstheme="minorHAnsi"/>
          <w:sz w:val="20"/>
          <w:szCs w:val="20"/>
        </w:rPr>
        <w:t>Then as a</w:t>
      </w:r>
      <w:r w:rsidRPr="00903A23">
        <w:rPr>
          <w:rFonts w:asciiTheme="minorHAnsi" w:hAnsiTheme="minorHAnsi" w:cstheme="minorHAnsi"/>
          <w:sz w:val="20"/>
          <w:szCs w:val="20"/>
        </w:rPr>
        <w:t xml:space="preserve"> preliminary exercise for the product rule</w:t>
      </w:r>
      <w:r w:rsidR="00DC5EAD">
        <w:rPr>
          <w:rFonts w:asciiTheme="minorHAnsi" w:hAnsiTheme="minorHAnsi" w:cstheme="minorHAnsi"/>
          <w:sz w:val="20"/>
          <w:szCs w:val="20"/>
        </w:rPr>
        <w:t xml:space="preserve"> d</w:t>
      </w:r>
      <w:r w:rsidRPr="00903A23">
        <w:rPr>
          <w:rFonts w:asciiTheme="minorHAnsi" w:hAnsiTheme="minorHAnsi" w:cstheme="minorHAnsi"/>
          <w:sz w:val="20"/>
          <w:szCs w:val="20"/>
        </w:rPr>
        <w:t>erive the product rule in a particular case</w:t>
      </w:r>
      <w:r w:rsidR="00DC5EAD">
        <w:rPr>
          <w:rFonts w:asciiTheme="minorHAnsi" w:hAnsiTheme="minorHAnsi" w:cstheme="minorHAnsi"/>
          <w:sz w:val="20"/>
          <w:szCs w:val="20"/>
        </w:rPr>
        <w:t>:</w:t>
      </w:r>
    </w:p>
    <w:p w14:paraId="569EC930" w14:textId="5D0948E5" w:rsidR="00903A23" w:rsidRPr="00903A23" w:rsidRDefault="00903A23" w:rsidP="00903A23">
      <w:pPr>
        <w:rPr>
          <w:rFonts w:asciiTheme="minorHAnsi" w:hAnsiTheme="minorHAnsi" w:cstheme="minorHAnsi"/>
          <w:sz w:val="20"/>
          <w:szCs w:val="20"/>
        </w:rPr>
      </w:pPr>
      <w:r w:rsidRPr="00903A23">
        <w:rPr>
          <w:rFonts w:asciiTheme="minorHAnsi" w:hAnsiTheme="minorHAnsi" w:cstheme="minorHAnsi"/>
          <w:sz w:val="20"/>
          <w:szCs w:val="20"/>
        </w:rPr>
        <w:t xml:space="preserve"> </w:t>
      </w:r>
      <w:proofErr w:type="gramStart"/>
      <w:r w:rsidRPr="00903A23">
        <w:rPr>
          <w:rFonts w:asciiTheme="minorHAnsi" w:hAnsiTheme="minorHAnsi" w:cstheme="minorHAnsi"/>
          <w:sz w:val="20"/>
          <w:szCs w:val="20"/>
        </w:rPr>
        <w:t>e.g.</w:t>
      </w:r>
      <w:proofErr w:type="gramEnd"/>
      <m:oMath>
        <m:r>
          <w:rPr>
            <w:rFonts w:ascii="Cambria Math" w:hAnsi="Cambria Math" w:cstheme="minorHAnsi"/>
            <w:sz w:val="20"/>
            <w:szCs w:val="20"/>
          </w:rPr>
          <m:t xml:space="preserve"> </m:t>
        </m:r>
        <m:r>
          <w:rPr>
            <w:rFonts w:ascii="Cambria Math" w:hAnsi="Cambria Math" w:cs="Cambria Math"/>
            <w:sz w:val="20"/>
            <w:szCs w:val="20"/>
          </w:rPr>
          <m:t>f</m:t>
        </m:r>
        <m:d>
          <m:dPr>
            <m:ctrlPr>
              <w:rPr>
                <w:rFonts w:ascii="Cambria Math" w:hAnsi="Cambria Math" w:cstheme="minorHAnsi"/>
                <w:i/>
                <w:sz w:val="20"/>
                <w:szCs w:val="20"/>
              </w:rPr>
            </m:ctrlPr>
          </m:dPr>
          <m:e>
            <m:r>
              <w:rPr>
                <w:rFonts w:ascii="Cambria Math" w:hAnsi="Cambria Math" w:cs="Cambria Math"/>
                <w:sz w:val="20"/>
                <w:szCs w:val="20"/>
              </w:rPr>
              <m:t>x</m:t>
            </m:r>
          </m:e>
        </m:d>
        <m:r>
          <w:rPr>
            <w:rFonts w:ascii="Cambria Math" w:hAnsi="Cambria Math" w:cstheme="minorHAnsi"/>
            <w:sz w:val="20"/>
            <w:szCs w:val="20"/>
          </w:rPr>
          <m:t>=</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r>
          <w:rPr>
            <w:rFonts w:ascii="Cambria Math" w:hAnsi="Cambria Math" w:cstheme="minorHAnsi"/>
            <w:sz w:val="20"/>
            <w:szCs w:val="20"/>
          </w:rPr>
          <m:t>+2x+1</m:t>
        </m:r>
      </m:oMath>
      <w:r w:rsidRPr="00903A23">
        <w:rPr>
          <w:rFonts w:asciiTheme="minorHAnsi" w:hAnsiTheme="minorHAnsi" w:cstheme="minorHAnsi"/>
          <w:sz w:val="20"/>
          <w:szCs w:val="20"/>
        </w:rPr>
        <w:t xml:space="preserve">, </w:t>
      </w:r>
      <w:r w:rsidR="00DC5EAD" w:rsidRPr="00DC5EAD">
        <w:rPr>
          <w:rFonts w:asciiTheme="minorHAnsi" w:hAnsiTheme="minorHAnsi" w:cstheme="minorHAnsi"/>
          <w:i/>
          <w:iCs/>
          <w:sz w:val="20"/>
          <w:szCs w:val="20"/>
        </w:rPr>
        <w:t xml:space="preserve"> </w:t>
      </w:r>
      <m:oMath>
        <m:r>
          <w:rPr>
            <w:rFonts w:ascii="Cambria Math" w:hAnsi="Cambria Math" w:cstheme="minorHAnsi"/>
            <w:sz w:val="20"/>
            <w:szCs w:val="20"/>
          </w:rPr>
          <m:t>g</m:t>
        </m:r>
        <m:d>
          <m:dPr>
            <m:ctrlPr>
              <w:rPr>
                <w:rFonts w:ascii="Cambria Math" w:hAnsi="Cambria Math" w:cstheme="minorHAnsi"/>
                <w:i/>
                <w:sz w:val="20"/>
                <w:szCs w:val="20"/>
              </w:rPr>
            </m:ctrlPr>
          </m:dPr>
          <m:e>
            <m:r>
              <w:rPr>
                <w:rFonts w:ascii="Cambria Math" w:hAnsi="Cambria Math" w:cs="Cambria Math"/>
                <w:sz w:val="20"/>
                <w:szCs w:val="20"/>
              </w:rPr>
              <m:t>x</m:t>
            </m:r>
          </m:e>
        </m:d>
        <m:r>
          <w:rPr>
            <w:rFonts w:ascii="Cambria Math" w:hAnsi="Cambria Math" w:cstheme="minorHAnsi"/>
            <w:sz w:val="20"/>
            <w:szCs w:val="20"/>
          </w:rPr>
          <m:t>=</m:t>
        </m:r>
        <m:sSup>
          <m:sSupPr>
            <m:ctrlPr>
              <w:rPr>
                <w:rFonts w:ascii="Cambria Math" w:hAnsi="Cambria Math" w:cstheme="minorHAnsi"/>
                <w:i/>
                <w:sz w:val="20"/>
                <w:szCs w:val="20"/>
              </w:rPr>
            </m:ctrlPr>
          </m:sSupPr>
          <m:e>
            <m:r>
              <w:rPr>
                <w:rFonts w:ascii="Cambria Math" w:hAnsi="Cambria Math" w:cstheme="minorHAnsi"/>
                <w:sz w:val="20"/>
                <w:szCs w:val="20"/>
              </w:rPr>
              <m:t>e</m:t>
            </m:r>
          </m:e>
          <m:sup>
            <m:r>
              <w:rPr>
                <w:rFonts w:ascii="Cambria Math" w:hAnsi="Cambria Math" w:cstheme="minorHAnsi"/>
                <w:sz w:val="20"/>
                <w:szCs w:val="20"/>
              </w:rPr>
              <m:t>x</m:t>
            </m:r>
          </m:sup>
        </m:sSup>
      </m:oMath>
      <w:r w:rsidR="00DC5EAD">
        <w:rPr>
          <w:rFonts w:asciiTheme="minorHAnsi" w:hAnsiTheme="minorHAnsi" w:cstheme="minorHAnsi"/>
          <w:sz w:val="20"/>
          <w:szCs w:val="20"/>
        </w:rPr>
        <w:t xml:space="preserve"> </w:t>
      </w:r>
      <w:r w:rsidRPr="00903A23">
        <w:rPr>
          <w:rFonts w:asciiTheme="minorHAnsi" w:hAnsiTheme="minorHAnsi" w:cstheme="minorHAnsi"/>
          <w:sz w:val="20"/>
          <w:szCs w:val="20"/>
        </w:rPr>
        <w:t xml:space="preserve">by writing down the local </w:t>
      </w:r>
      <w:proofErr w:type="spellStart"/>
      <w:r w:rsidRPr="00903A23">
        <w:rPr>
          <w:rFonts w:asciiTheme="minorHAnsi" w:hAnsiTheme="minorHAnsi" w:cstheme="minorHAnsi"/>
          <w:sz w:val="20"/>
          <w:szCs w:val="20"/>
        </w:rPr>
        <w:t>linearizations</w:t>
      </w:r>
      <w:proofErr w:type="spellEnd"/>
      <w:r w:rsidRPr="00903A23">
        <w:rPr>
          <w:rFonts w:asciiTheme="minorHAnsi" w:hAnsiTheme="minorHAnsi" w:cstheme="minorHAnsi"/>
          <w:sz w:val="20"/>
          <w:szCs w:val="20"/>
        </w:rPr>
        <w:t xml:space="preserve"> near </w:t>
      </w:r>
      <w:r w:rsidRPr="00903A23">
        <w:rPr>
          <w:rFonts w:ascii="Cambria Math" w:hAnsi="Cambria Math" w:cs="Cambria Math"/>
          <w:i/>
          <w:iCs/>
          <w:sz w:val="20"/>
          <w:szCs w:val="20"/>
        </w:rPr>
        <w:t>𝑥</w:t>
      </w:r>
      <w:r w:rsidRPr="00903A23">
        <w:rPr>
          <w:rFonts w:asciiTheme="minorHAnsi" w:hAnsiTheme="minorHAnsi" w:cstheme="minorHAnsi"/>
          <w:i/>
          <w:iCs/>
          <w:sz w:val="20"/>
          <w:szCs w:val="20"/>
        </w:rPr>
        <w:t xml:space="preserve"> </w:t>
      </w:r>
      <w:r w:rsidRPr="00903A23">
        <w:rPr>
          <w:rFonts w:asciiTheme="minorHAnsi" w:hAnsiTheme="minorHAnsi" w:cstheme="minorHAnsi"/>
          <w:sz w:val="20"/>
          <w:szCs w:val="20"/>
        </w:rPr>
        <w:t xml:space="preserve">= 0: </w:t>
      </w:r>
    </w:p>
    <w:p w14:paraId="24992C9A" w14:textId="3552110F" w:rsidR="00903A23" w:rsidRPr="00903A23" w:rsidRDefault="00000000" w:rsidP="00903A23">
      <w:pPr>
        <w:rPr>
          <w:rFonts w:asciiTheme="minorHAnsi" w:hAnsiTheme="minorHAnsi" w:cstheme="minorHAnsi"/>
          <w:sz w:val="20"/>
          <w:szCs w:val="20"/>
        </w:rPr>
      </w:pPr>
      <m:oMath>
        <m:sSup>
          <m:sSupPr>
            <m:ctrlPr>
              <w:rPr>
                <w:rFonts w:ascii="Cambria Math" w:hAnsi="Cambria Math" w:cstheme="minorHAnsi"/>
                <w:i/>
                <w:sz w:val="20"/>
                <w:szCs w:val="20"/>
              </w:rPr>
            </m:ctrlPr>
          </m:sSupPr>
          <m:e>
            <m:r>
              <w:rPr>
                <w:rFonts w:ascii="Cambria Math" w:hAnsi="Cambria Math" w:cstheme="minorHAnsi"/>
                <w:sz w:val="20"/>
                <w:szCs w:val="20"/>
              </w:rPr>
              <m:t>e</m:t>
            </m:r>
          </m:e>
          <m:sup>
            <m:r>
              <w:rPr>
                <w:rFonts w:ascii="Cambria Math" w:hAnsi="Cambria Math" w:cstheme="minorHAnsi"/>
                <w:sz w:val="20"/>
                <w:szCs w:val="20"/>
              </w:rPr>
              <m:t>x</m:t>
            </m:r>
          </m:sup>
        </m:sSup>
        <m:r>
          <w:rPr>
            <w:rFonts w:ascii="Cambria Math" w:hAnsi="Cambria Math" w:cstheme="minorHAnsi"/>
            <w:sz w:val="20"/>
            <w:szCs w:val="20"/>
          </w:rPr>
          <m:t>≈1+x</m:t>
        </m:r>
      </m:oMath>
      <w:r w:rsidR="00135AE7">
        <w:rPr>
          <w:rFonts w:asciiTheme="minorHAnsi" w:hAnsiTheme="minorHAnsi" w:cstheme="minorHAnsi"/>
          <w:sz w:val="20"/>
          <w:szCs w:val="20"/>
        </w:rPr>
        <w:t xml:space="preserve"> &amp; </w:t>
      </w:r>
      <m:oMath>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r>
          <w:rPr>
            <w:rFonts w:ascii="Cambria Math" w:hAnsi="Cambria Math" w:cstheme="minorHAnsi"/>
            <w:sz w:val="20"/>
            <w:szCs w:val="20"/>
          </w:rPr>
          <m:t>+2x+1≈2x+1</m:t>
        </m:r>
      </m:oMath>
    </w:p>
    <w:p w14:paraId="12715EF0" w14:textId="77777777" w:rsidR="00135AE7" w:rsidRDefault="00903A23" w:rsidP="00903A23">
      <w:pPr>
        <w:rPr>
          <w:rFonts w:asciiTheme="minorHAnsi" w:hAnsiTheme="minorHAnsi" w:cstheme="minorHAnsi"/>
          <w:i/>
          <w:iCs/>
          <w:sz w:val="20"/>
          <w:szCs w:val="20"/>
        </w:rPr>
      </w:pPr>
      <w:r w:rsidRPr="00903A23">
        <w:rPr>
          <w:rFonts w:asciiTheme="minorHAnsi" w:hAnsiTheme="minorHAnsi" w:cstheme="minorHAnsi"/>
          <w:sz w:val="20"/>
          <w:szCs w:val="20"/>
        </w:rPr>
        <w:t>Multiply them together</w:t>
      </w:r>
      <w:r w:rsidR="00135AE7">
        <w:rPr>
          <w:rFonts w:asciiTheme="minorHAnsi" w:hAnsiTheme="minorHAnsi" w:cstheme="minorHAnsi"/>
          <w:sz w:val="20"/>
          <w:szCs w:val="20"/>
        </w:rPr>
        <w:t xml:space="preserve"> to see</w:t>
      </w:r>
      <w:r w:rsidRPr="00903A23">
        <w:rPr>
          <w:rFonts w:asciiTheme="minorHAnsi" w:hAnsiTheme="minorHAnsi" w:cstheme="minorHAnsi"/>
          <w:sz w:val="20"/>
          <w:szCs w:val="20"/>
        </w:rPr>
        <w:t xml:space="preserve"> </w:t>
      </w:r>
      <m:oMath>
        <m:sSup>
          <m:sSupPr>
            <m:ctrlPr>
              <w:rPr>
                <w:rFonts w:ascii="Cambria Math" w:hAnsi="Cambria Math" w:cstheme="minorHAnsi"/>
                <w:i/>
                <w:sz w:val="20"/>
                <w:szCs w:val="20"/>
              </w:rPr>
            </m:ctrlPr>
          </m:sSupPr>
          <m:e>
            <m:r>
              <w:rPr>
                <w:rFonts w:ascii="Cambria Math" w:hAnsi="Cambria Math" w:cstheme="minorHAnsi"/>
                <w:sz w:val="20"/>
                <w:szCs w:val="20"/>
              </w:rPr>
              <m:t>e</m:t>
            </m:r>
          </m:e>
          <m:sup>
            <m:r>
              <w:rPr>
                <w:rFonts w:ascii="Cambria Math" w:hAnsi="Cambria Math" w:cstheme="minorHAnsi"/>
                <w:sz w:val="20"/>
                <w:szCs w:val="20"/>
              </w:rPr>
              <m:t>x</m:t>
            </m:r>
          </m:sup>
        </m:sSup>
        <m:d>
          <m:dPr>
            <m:ctrlPr>
              <w:rPr>
                <w:rFonts w:ascii="Cambria Math" w:hAnsi="Cambria Math" w:cstheme="minorHAnsi"/>
                <w:i/>
                <w:sz w:val="20"/>
                <w:szCs w:val="20"/>
              </w:rPr>
            </m:ctrlPr>
          </m:dPr>
          <m:e>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r>
              <w:rPr>
                <w:rFonts w:ascii="Cambria Math" w:hAnsi="Cambria Math" w:cstheme="minorHAnsi"/>
                <w:sz w:val="20"/>
                <w:szCs w:val="20"/>
              </w:rPr>
              <m:t>+2x+1</m:t>
            </m:r>
          </m:e>
        </m:d>
        <m:r>
          <w:rPr>
            <w:rFonts w:ascii="Cambria Math" w:hAnsi="Cambria Math" w:cstheme="minorHAnsi"/>
            <w:sz w:val="20"/>
            <w:szCs w:val="20"/>
          </w:rPr>
          <m:t>≈</m:t>
        </m:r>
        <m:d>
          <m:dPr>
            <m:ctrlPr>
              <w:rPr>
                <w:rFonts w:ascii="Cambria Math" w:hAnsi="Cambria Math" w:cstheme="minorHAnsi"/>
                <w:i/>
                <w:sz w:val="20"/>
                <w:szCs w:val="20"/>
              </w:rPr>
            </m:ctrlPr>
          </m:dPr>
          <m:e>
            <m:r>
              <w:rPr>
                <w:rFonts w:ascii="Cambria Math" w:hAnsi="Cambria Math" w:cstheme="minorHAnsi"/>
                <w:sz w:val="20"/>
                <w:szCs w:val="20"/>
              </w:rPr>
              <m:t>1+x</m:t>
            </m:r>
          </m:e>
        </m:d>
        <m:d>
          <m:dPr>
            <m:ctrlPr>
              <w:rPr>
                <w:rFonts w:ascii="Cambria Math" w:hAnsi="Cambria Math" w:cstheme="minorHAnsi"/>
                <w:i/>
                <w:sz w:val="20"/>
                <w:szCs w:val="20"/>
              </w:rPr>
            </m:ctrlPr>
          </m:dPr>
          <m:e>
            <m:r>
              <w:rPr>
                <w:rFonts w:ascii="Cambria Math" w:hAnsi="Cambria Math" w:cstheme="minorHAnsi"/>
                <w:sz w:val="20"/>
                <w:szCs w:val="20"/>
              </w:rPr>
              <m:t>2x+1</m:t>
            </m:r>
          </m:e>
        </m:d>
        <m:r>
          <w:rPr>
            <w:rFonts w:ascii="Cambria Math" w:hAnsi="Cambria Math" w:cstheme="minorHAnsi"/>
            <w:sz w:val="20"/>
            <w:szCs w:val="20"/>
          </w:rPr>
          <m:t>=2</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r>
          <w:rPr>
            <w:rFonts w:ascii="Cambria Math" w:hAnsi="Cambria Math" w:cstheme="minorHAnsi"/>
            <w:sz w:val="20"/>
            <w:szCs w:val="20"/>
          </w:rPr>
          <m:t>+3x+1</m:t>
        </m:r>
      </m:oMath>
      <w:r w:rsidR="00135AE7">
        <w:rPr>
          <w:rFonts w:asciiTheme="minorHAnsi" w:hAnsiTheme="minorHAnsi" w:cstheme="minorHAnsi"/>
          <w:i/>
          <w:iCs/>
          <w:sz w:val="20"/>
          <w:szCs w:val="20"/>
        </w:rPr>
        <w:t xml:space="preserve"> </w:t>
      </w:r>
    </w:p>
    <w:p w14:paraId="6EF81A4A" w14:textId="66FCDDC0" w:rsidR="00903A23" w:rsidRPr="00903A23" w:rsidRDefault="00903A23" w:rsidP="00903A23">
      <w:pPr>
        <w:rPr>
          <w:rFonts w:asciiTheme="minorHAnsi" w:hAnsiTheme="minorHAnsi" w:cstheme="minorHAnsi"/>
          <w:sz w:val="20"/>
          <w:szCs w:val="20"/>
        </w:rPr>
      </w:pPr>
      <w:r w:rsidRPr="00903A23">
        <w:rPr>
          <w:rFonts w:asciiTheme="minorHAnsi" w:hAnsiTheme="minorHAnsi" w:cstheme="minorHAnsi"/>
          <w:sz w:val="20"/>
          <w:szCs w:val="20"/>
        </w:rPr>
        <w:t xml:space="preserve">and the derivative of the right-hand side is 3 at </w:t>
      </w:r>
      <m:oMath>
        <m:r>
          <w:rPr>
            <w:rFonts w:ascii="Cambria Math" w:hAnsi="Cambria Math" w:cstheme="minorHAnsi"/>
            <w:sz w:val="20"/>
            <w:szCs w:val="20"/>
          </w:rPr>
          <m:t>x=0</m:t>
        </m:r>
      </m:oMath>
      <w:r w:rsidRPr="00903A23">
        <w:rPr>
          <w:rFonts w:asciiTheme="minorHAnsi" w:hAnsiTheme="minorHAnsi" w:cstheme="minorHAnsi"/>
          <w:sz w:val="20"/>
          <w:szCs w:val="20"/>
        </w:rPr>
        <w:t xml:space="preserve">. Therefore, the derivative of </w:t>
      </w:r>
      <m:oMath>
        <m:sSup>
          <m:sSupPr>
            <m:ctrlPr>
              <w:rPr>
                <w:rFonts w:ascii="Cambria Math" w:hAnsi="Cambria Math" w:cstheme="minorHAnsi"/>
                <w:i/>
                <w:sz w:val="20"/>
                <w:szCs w:val="20"/>
              </w:rPr>
            </m:ctrlPr>
          </m:sSupPr>
          <m:e>
            <m:r>
              <w:rPr>
                <w:rFonts w:ascii="Cambria Math" w:hAnsi="Cambria Math" w:cstheme="minorHAnsi"/>
                <w:sz w:val="20"/>
                <w:szCs w:val="20"/>
              </w:rPr>
              <m:t>e</m:t>
            </m:r>
          </m:e>
          <m:sup>
            <m:r>
              <w:rPr>
                <w:rFonts w:ascii="Cambria Math" w:hAnsi="Cambria Math" w:cstheme="minorHAnsi"/>
                <w:sz w:val="20"/>
                <w:szCs w:val="20"/>
              </w:rPr>
              <m:t>x</m:t>
            </m:r>
          </m:sup>
        </m:sSup>
        <m:d>
          <m:dPr>
            <m:ctrlPr>
              <w:rPr>
                <w:rFonts w:ascii="Cambria Math" w:hAnsi="Cambria Math" w:cstheme="minorHAnsi"/>
                <w:i/>
                <w:sz w:val="20"/>
                <w:szCs w:val="20"/>
              </w:rPr>
            </m:ctrlPr>
          </m:dPr>
          <m:e>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r>
              <w:rPr>
                <w:rFonts w:ascii="Cambria Math" w:hAnsi="Cambria Math" w:cstheme="minorHAnsi"/>
                <w:sz w:val="20"/>
                <w:szCs w:val="20"/>
              </w:rPr>
              <m:t>+2x+1</m:t>
            </m:r>
          </m:e>
        </m:d>
      </m:oMath>
    </w:p>
    <w:p w14:paraId="3F1571A2" w14:textId="66474053" w:rsidR="00903A23" w:rsidRPr="00903A23" w:rsidRDefault="00903A23" w:rsidP="00903A23">
      <w:pPr>
        <w:rPr>
          <w:rFonts w:asciiTheme="minorHAnsi" w:hAnsiTheme="minorHAnsi" w:cstheme="minorHAnsi"/>
          <w:sz w:val="20"/>
          <w:szCs w:val="20"/>
        </w:rPr>
      </w:pPr>
      <w:r w:rsidRPr="00903A23">
        <w:rPr>
          <w:rFonts w:asciiTheme="minorHAnsi" w:hAnsiTheme="minorHAnsi" w:cstheme="minorHAnsi"/>
          <w:sz w:val="20"/>
          <w:szCs w:val="20"/>
        </w:rPr>
        <w:t xml:space="preserve">should be approximately 3 at </w:t>
      </w:r>
      <w:r w:rsidRPr="00903A23">
        <w:rPr>
          <w:rFonts w:ascii="Cambria Math" w:hAnsi="Cambria Math" w:cs="Cambria Math"/>
          <w:i/>
          <w:iCs/>
          <w:sz w:val="20"/>
          <w:szCs w:val="20"/>
        </w:rPr>
        <w:t>𝑥</w:t>
      </w:r>
      <w:r w:rsidRPr="00903A23">
        <w:rPr>
          <w:rFonts w:asciiTheme="minorHAnsi" w:hAnsiTheme="minorHAnsi" w:cstheme="minorHAnsi"/>
          <w:i/>
          <w:iCs/>
          <w:sz w:val="20"/>
          <w:szCs w:val="20"/>
        </w:rPr>
        <w:t xml:space="preserve"> </w:t>
      </w:r>
      <w:r w:rsidRPr="00903A23">
        <w:rPr>
          <w:rFonts w:asciiTheme="minorHAnsi" w:hAnsiTheme="minorHAnsi" w:cstheme="minorHAnsi"/>
          <w:sz w:val="20"/>
          <w:szCs w:val="20"/>
        </w:rPr>
        <w:t xml:space="preserve">= 0. You can then use a numerical derivative program to calculate </w:t>
      </w:r>
      <m:oMath>
        <m:sSup>
          <m:sSupPr>
            <m:ctrlPr>
              <w:rPr>
                <w:rFonts w:ascii="Cambria Math" w:hAnsi="Cambria Math" w:cs="Cambria Math"/>
                <w:i/>
                <w:iCs/>
                <w:sz w:val="20"/>
                <w:szCs w:val="20"/>
              </w:rPr>
            </m:ctrlPr>
          </m:sSupPr>
          <m:e>
            <m:r>
              <w:rPr>
                <w:rFonts w:ascii="Cambria Math" w:hAnsi="Cambria Math" w:cs="Cambria Math"/>
                <w:sz w:val="20"/>
                <w:szCs w:val="20"/>
              </w:rPr>
              <m:t>x</m:t>
            </m:r>
          </m:e>
          <m:sup>
            <m:r>
              <w:rPr>
                <w:rFonts w:ascii="Cambria Math" w:hAnsi="Cambria Math" w:cs="Cambria Math"/>
                <w:sz w:val="20"/>
                <w:szCs w:val="20"/>
              </w:rPr>
              <m:t>2</m:t>
            </m:r>
          </m:sup>
        </m:sSup>
      </m:oMath>
    </w:p>
    <w:p w14:paraId="34B52B4B" w14:textId="0D3CF5A0" w:rsidR="00903A23" w:rsidRPr="00903A23" w:rsidRDefault="00903A23" w:rsidP="00903A23">
      <w:pPr>
        <w:rPr>
          <w:rFonts w:asciiTheme="minorHAnsi" w:hAnsiTheme="minorHAnsi" w:cstheme="minorHAnsi"/>
          <w:sz w:val="20"/>
          <w:szCs w:val="20"/>
        </w:rPr>
      </w:pPr>
      <w:r w:rsidRPr="00903A23">
        <w:rPr>
          <w:rFonts w:asciiTheme="minorHAnsi" w:hAnsiTheme="minorHAnsi" w:cstheme="minorHAnsi"/>
          <w:sz w:val="20"/>
          <w:szCs w:val="20"/>
        </w:rPr>
        <w:t>that</w:t>
      </w:r>
      <w:r w:rsidR="00135AE7">
        <w:rPr>
          <w:rFonts w:asciiTheme="minorHAnsi" w:hAnsiTheme="minorHAnsi" w:cstheme="minorHAnsi"/>
          <w:sz w:val="20"/>
          <w:szCs w:val="20"/>
        </w:rPr>
        <w:t xml:space="preserve"> </w:t>
      </w:r>
      <m:oMath>
        <m:r>
          <w:rPr>
            <w:rFonts w:ascii="Cambria Math" w:hAnsi="Cambria Math" w:cs="Cambria Math"/>
            <w:sz w:val="20"/>
            <w:szCs w:val="20"/>
          </w:rPr>
          <m:t>f</m:t>
        </m:r>
        <m:r>
          <w:rPr>
            <w:rFonts w:ascii="Cambria Math" w:hAnsi="Cambria Math" w:cstheme="minorHAnsi"/>
            <w:sz w:val="20"/>
            <w:szCs w:val="20"/>
          </w:rPr>
          <m:t>(0)</m:t>
        </m:r>
        <m:r>
          <w:rPr>
            <w:rFonts w:ascii="Cambria Math" w:hAnsi="Cambria Math" w:cs="Cambria Math"/>
            <w:sz w:val="20"/>
            <w:szCs w:val="20"/>
          </w:rPr>
          <m:t>⋅g</m:t>
        </m:r>
        <m:r>
          <w:rPr>
            <w:rFonts w:ascii="Cambria Math" w:hAnsi="Cambria Math" w:cstheme="minorHAnsi"/>
            <w:sz w:val="20"/>
            <w:szCs w:val="20"/>
          </w:rPr>
          <m:t>(0)=2</m:t>
        </m:r>
      </m:oMath>
      <w:r w:rsidRPr="00903A23">
        <w:rPr>
          <w:rFonts w:asciiTheme="minorHAnsi" w:hAnsiTheme="minorHAnsi" w:cstheme="minorHAnsi"/>
          <w:sz w:val="20"/>
          <w:szCs w:val="20"/>
        </w:rPr>
        <w:t>,so</w:t>
      </w:r>
      <w:r w:rsidR="00135AE7">
        <w:rPr>
          <w:rFonts w:asciiTheme="minorHAnsi" w:hAnsiTheme="minorHAnsi" w:cstheme="minorHAnsi"/>
          <w:sz w:val="20"/>
          <w:szCs w:val="20"/>
        </w:rPr>
        <w:t xml:space="preserve"> </w:t>
      </w:r>
      <w:r w:rsidRPr="00903A23">
        <w:rPr>
          <w:rFonts w:asciiTheme="minorHAnsi" w:hAnsiTheme="minorHAnsi" w:cstheme="minorHAnsi"/>
          <w:sz w:val="20"/>
          <w:szCs w:val="20"/>
        </w:rPr>
        <w:t>this</w:t>
      </w:r>
      <w:r w:rsidR="00135AE7">
        <w:rPr>
          <w:rFonts w:asciiTheme="minorHAnsi" w:hAnsiTheme="minorHAnsi" w:cstheme="minorHAnsi"/>
          <w:sz w:val="20"/>
          <w:szCs w:val="20"/>
        </w:rPr>
        <w:t xml:space="preserve"> </w:t>
      </w:r>
      <w:r w:rsidRPr="00903A23">
        <w:rPr>
          <w:rFonts w:asciiTheme="minorHAnsi" w:hAnsiTheme="minorHAnsi" w:cstheme="minorHAnsi"/>
          <w:sz w:val="20"/>
          <w:szCs w:val="20"/>
        </w:rPr>
        <w:t>shows</w:t>
      </w:r>
      <w:r w:rsidR="00135AE7">
        <w:rPr>
          <w:rFonts w:asciiTheme="minorHAnsi" w:hAnsiTheme="minorHAnsi" w:cstheme="minorHAnsi"/>
          <w:sz w:val="20"/>
          <w:szCs w:val="20"/>
        </w:rPr>
        <w:t xml:space="preserve"> </w:t>
      </w:r>
      <w:r w:rsidRPr="00903A23">
        <w:rPr>
          <w:rFonts w:asciiTheme="minorHAnsi" w:hAnsiTheme="minorHAnsi" w:cstheme="minorHAnsi"/>
          <w:sz w:val="20"/>
          <w:szCs w:val="20"/>
        </w:rPr>
        <w:t>that</w:t>
      </w:r>
      <w:r w:rsidR="00135AE7">
        <w:rPr>
          <w:rFonts w:asciiTheme="minorHAnsi" w:hAnsiTheme="minorHAnsi" w:cstheme="minorHAnsi"/>
          <w:sz w:val="20"/>
          <w:szCs w:val="20"/>
        </w:rPr>
        <w:t xml:space="preserve"> </w:t>
      </w:r>
      <m:oMath>
        <m:r>
          <w:rPr>
            <w:rFonts w:ascii="Cambria Math" w:hAnsi="Cambria Math" w:cstheme="minorHAnsi"/>
            <w:sz w:val="20"/>
            <w:szCs w:val="20"/>
          </w:rPr>
          <m:t>(fg)'≠f'g'</m:t>
        </m:r>
      </m:oMath>
      <w:r w:rsidR="00135AE7">
        <w:rPr>
          <w:rFonts w:asciiTheme="minorHAnsi" w:hAnsiTheme="minorHAnsi" w:cstheme="minorHAnsi"/>
          <w:sz w:val="20"/>
          <w:szCs w:val="20"/>
        </w:rPr>
        <w:t>.</w:t>
      </w:r>
    </w:p>
    <w:p w14:paraId="3D07581E" w14:textId="2984EBD9" w:rsidR="007A5124" w:rsidRPr="00903A23" w:rsidRDefault="007A5124" w:rsidP="00903A23">
      <w:pPr>
        <w:contextualSpacing/>
        <w:rPr>
          <w:rFonts w:asciiTheme="minorHAnsi" w:hAnsiTheme="minorHAnsi" w:cstheme="minorHAnsi"/>
          <w:color w:val="000000" w:themeColor="text1"/>
          <w:sz w:val="20"/>
          <w:szCs w:val="20"/>
        </w:rPr>
      </w:pPr>
      <w:r w:rsidRPr="00903A23">
        <w:rPr>
          <w:rFonts w:asciiTheme="minorHAnsi" w:hAnsiTheme="minorHAnsi" w:cstheme="minorHAnsi"/>
          <w:color w:val="000000" w:themeColor="text1"/>
          <w:sz w:val="20"/>
          <w:szCs w:val="20"/>
        </w:rPr>
        <w:t xml:space="preserve">Day 1: Complete problems </w:t>
      </w:r>
      <w:r w:rsidR="009E2119" w:rsidRPr="00903A23">
        <w:rPr>
          <w:rFonts w:asciiTheme="minorHAnsi" w:hAnsiTheme="minorHAnsi" w:cstheme="minorHAnsi"/>
          <w:color w:val="000000" w:themeColor="text1"/>
          <w:sz w:val="20"/>
          <w:szCs w:val="20"/>
        </w:rPr>
        <w:t>1-29 odds, 31, 32</w:t>
      </w:r>
    </w:p>
    <w:p w14:paraId="5DCC4B31" w14:textId="32D98967" w:rsidR="007A5124" w:rsidRPr="00903A23" w:rsidRDefault="007A5124" w:rsidP="00903A23">
      <w:pPr>
        <w:contextualSpacing/>
        <w:rPr>
          <w:rFonts w:asciiTheme="minorHAnsi" w:hAnsiTheme="minorHAnsi" w:cstheme="minorHAnsi"/>
          <w:color w:val="000000" w:themeColor="text1"/>
          <w:sz w:val="20"/>
          <w:szCs w:val="20"/>
        </w:rPr>
      </w:pPr>
      <w:r w:rsidRPr="00903A23">
        <w:rPr>
          <w:rFonts w:asciiTheme="minorHAnsi" w:hAnsiTheme="minorHAnsi" w:cstheme="minorHAnsi"/>
          <w:color w:val="000000" w:themeColor="text1"/>
          <w:sz w:val="20"/>
          <w:szCs w:val="20"/>
        </w:rPr>
        <w:t xml:space="preserve">Day 2: Complete problems </w:t>
      </w:r>
      <w:r w:rsidR="009E2119" w:rsidRPr="00903A23">
        <w:rPr>
          <w:rFonts w:asciiTheme="minorHAnsi" w:hAnsiTheme="minorHAnsi" w:cstheme="minorHAnsi"/>
          <w:color w:val="000000" w:themeColor="text1"/>
          <w:sz w:val="20"/>
          <w:szCs w:val="20"/>
        </w:rPr>
        <w:t>34-39, 40, 42, 43-53 odds, 84-87</w:t>
      </w:r>
    </w:p>
    <w:p w14:paraId="5E78FED2" w14:textId="62D4A64A" w:rsidR="009E2119" w:rsidRPr="00903A23" w:rsidRDefault="009E2119" w:rsidP="00903A23">
      <w:pPr>
        <w:contextualSpacing/>
        <w:rPr>
          <w:rFonts w:asciiTheme="minorHAnsi" w:hAnsiTheme="minorHAnsi" w:cstheme="minorHAnsi"/>
          <w:color w:val="000000" w:themeColor="text1"/>
          <w:sz w:val="20"/>
          <w:szCs w:val="20"/>
        </w:rPr>
      </w:pPr>
    </w:p>
    <w:p w14:paraId="72AB891E" w14:textId="021CD6E8" w:rsidR="009E2119" w:rsidRDefault="009E2119" w:rsidP="00903A23">
      <w:pPr>
        <w:contextualSpacing/>
        <w:rPr>
          <w:rFonts w:asciiTheme="minorHAnsi" w:hAnsiTheme="minorHAnsi" w:cstheme="minorHAnsi"/>
          <w:color w:val="000000" w:themeColor="text1"/>
          <w:sz w:val="20"/>
          <w:szCs w:val="20"/>
          <w:u w:val="single"/>
        </w:rPr>
      </w:pPr>
      <w:r w:rsidRPr="00903A23">
        <w:rPr>
          <w:rFonts w:asciiTheme="minorHAnsi" w:hAnsiTheme="minorHAnsi" w:cstheme="minorHAnsi"/>
          <w:color w:val="000000" w:themeColor="text1"/>
          <w:sz w:val="20"/>
          <w:szCs w:val="20"/>
          <w:u w:val="single"/>
        </w:rPr>
        <w:t xml:space="preserve">Lesson Theme: Chapter 3 Review </w:t>
      </w:r>
      <w:r w:rsidR="00FA39F9" w:rsidRPr="00EE5D95">
        <w:rPr>
          <w:rFonts w:asciiTheme="minorHAnsi" w:hAnsiTheme="minorHAnsi" w:cstheme="minorHAnsi"/>
          <w:color w:val="000000" w:themeColor="text1"/>
          <w:sz w:val="20"/>
          <w:szCs w:val="20"/>
          <w:highlight w:val="cyan"/>
        </w:rPr>
        <w:t>(1.C)</w:t>
      </w:r>
    </w:p>
    <w:p w14:paraId="72A6EFDC" w14:textId="1E09B5C2" w:rsidR="00FA39F9" w:rsidRPr="00FA39F9" w:rsidRDefault="00FA39F9" w:rsidP="00FA39F9">
      <w:pPr>
        <w:rPr>
          <w:rFonts w:asciiTheme="minorHAnsi" w:hAnsiTheme="minorHAnsi" w:cstheme="minorHAnsi"/>
          <w:sz w:val="20"/>
          <w:szCs w:val="20"/>
        </w:rPr>
      </w:pPr>
      <w:r w:rsidRPr="00FA39F9">
        <w:rPr>
          <w:rFonts w:asciiTheme="minorHAnsi" w:hAnsiTheme="minorHAnsi" w:cstheme="minorHAnsi"/>
          <w:color w:val="000000" w:themeColor="text1"/>
          <w:sz w:val="20"/>
          <w:szCs w:val="20"/>
        </w:rPr>
        <w:t xml:space="preserve">Upon reviewing </w:t>
      </w:r>
      <w:r>
        <w:rPr>
          <w:rFonts w:asciiTheme="minorHAnsi" w:hAnsiTheme="minorHAnsi" w:cstheme="minorHAnsi"/>
          <w:color w:val="000000" w:themeColor="text1"/>
          <w:sz w:val="20"/>
          <w:szCs w:val="20"/>
        </w:rPr>
        <w:t>for the test complete an activity in which students</w:t>
      </w:r>
      <w:r w:rsidRPr="00FA39F9">
        <w:rPr>
          <w:rFonts w:asciiTheme="minorHAnsi" w:hAnsiTheme="minorHAnsi" w:cstheme="minorHAnsi"/>
          <w:color w:val="000000"/>
          <w:sz w:val="20"/>
          <w:szCs w:val="20"/>
          <w:shd w:val="clear" w:color="auto" w:fill="FFFFFF"/>
        </w:rPr>
        <w:t xml:space="preserve"> are presented with various functions described analytically and are asked to state which derivative rule or rules are needed to find their derivatives</w:t>
      </w:r>
      <w:r w:rsidR="00731F26">
        <w:rPr>
          <w:rFonts w:asciiTheme="minorHAnsi" w:hAnsiTheme="minorHAnsi" w:cstheme="minorHAnsi"/>
          <w:color w:val="000000"/>
          <w:sz w:val="20"/>
          <w:szCs w:val="20"/>
          <w:shd w:val="clear" w:color="auto" w:fill="FFFFFF"/>
        </w:rPr>
        <w:t xml:space="preserve"> (Product rule, quotient rule, or power rule)</w:t>
      </w:r>
      <w:r>
        <w:rPr>
          <w:rFonts w:asciiTheme="minorHAnsi" w:hAnsiTheme="minorHAnsi" w:cstheme="minorHAnsi"/>
          <w:color w:val="000000"/>
          <w:sz w:val="20"/>
          <w:szCs w:val="20"/>
          <w:shd w:val="clear" w:color="auto" w:fill="FFFFFF"/>
        </w:rPr>
        <w:t>.  They then will complete numerous examples of using these rules.</w:t>
      </w:r>
    </w:p>
    <w:p w14:paraId="39B83291" w14:textId="02BBC0CC" w:rsidR="009E2119" w:rsidRPr="00903A23" w:rsidRDefault="009E2119" w:rsidP="00903A23">
      <w:pPr>
        <w:contextualSpacing/>
        <w:rPr>
          <w:rFonts w:asciiTheme="minorHAnsi" w:hAnsiTheme="minorHAnsi" w:cstheme="minorHAnsi"/>
          <w:color w:val="000000" w:themeColor="text1"/>
          <w:sz w:val="20"/>
          <w:szCs w:val="20"/>
        </w:rPr>
      </w:pPr>
      <w:r w:rsidRPr="00903A23">
        <w:rPr>
          <w:rFonts w:asciiTheme="minorHAnsi" w:hAnsiTheme="minorHAnsi" w:cstheme="minorHAnsi"/>
          <w:color w:val="000000" w:themeColor="text1"/>
          <w:sz w:val="20"/>
          <w:szCs w:val="20"/>
        </w:rPr>
        <w:t>Complete 3-42 multiples of 3</w:t>
      </w:r>
    </w:p>
    <w:p w14:paraId="77E009B4" w14:textId="68E1360D" w:rsidR="008D21B1" w:rsidRPr="00903A23" w:rsidRDefault="008D21B1" w:rsidP="00903A23">
      <w:pPr>
        <w:contextualSpacing/>
        <w:rPr>
          <w:rFonts w:asciiTheme="minorHAnsi" w:hAnsiTheme="minorHAnsi" w:cstheme="minorHAnsi"/>
          <w:color w:val="000000" w:themeColor="text1"/>
          <w:sz w:val="20"/>
          <w:szCs w:val="20"/>
        </w:rPr>
      </w:pPr>
    </w:p>
    <w:p w14:paraId="22E384A4" w14:textId="404BD6FA" w:rsidR="008D21B1" w:rsidRPr="00903A23" w:rsidRDefault="008D21B1" w:rsidP="00903A23">
      <w:pPr>
        <w:rPr>
          <w:rFonts w:asciiTheme="minorHAnsi" w:hAnsiTheme="minorHAnsi" w:cstheme="minorHAnsi"/>
          <w:color w:val="000000" w:themeColor="text1"/>
          <w:sz w:val="20"/>
          <w:szCs w:val="20"/>
        </w:rPr>
      </w:pPr>
      <w:r w:rsidRPr="00903A23">
        <w:rPr>
          <w:rFonts w:asciiTheme="minorHAnsi" w:hAnsiTheme="minorHAnsi" w:cstheme="minorHAnsi"/>
          <w:sz w:val="20"/>
          <w:szCs w:val="20"/>
        </w:rPr>
        <w:t xml:space="preserve">AP Examination Preparation questions </w:t>
      </w:r>
      <w:r w:rsidRPr="00903A23">
        <w:rPr>
          <w:rFonts w:asciiTheme="minorHAnsi" w:hAnsiTheme="minorHAnsi" w:cstheme="minorHAnsi"/>
          <w:color w:val="FFFFFF" w:themeColor="background1"/>
          <w:sz w:val="20"/>
          <w:szCs w:val="20"/>
          <w:highlight w:val="blue"/>
        </w:rPr>
        <w:t>CR2</w:t>
      </w:r>
      <w:r w:rsidRPr="00903A23">
        <w:rPr>
          <w:rFonts w:asciiTheme="minorHAnsi" w:hAnsiTheme="minorHAnsi" w:cstheme="minorHAnsi"/>
          <w:color w:val="FFFFFF" w:themeColor="background1"/>
          <w:sz w:val="20"/>
          <w:szCs w:val="20"/>
        </w:rPr>
        <w:t xml:space="preserve"> </w:t>
      </w:r>
      <w:r w:rsidRPr="00903A23">
        <w:rPr>
          <w:rFonts w:asciiTheme="minorHAnsi" w:hAnsiTheme="minorHAnsi" w:cstheme="minorHAnsi"/>
          <w:color w:val="FFFFFF" w:themeColor="background1"/>
          <w:sz w:val="20"/>
          <w:szCs w:val="20"/>
          <w:highlight w:val="blue"/>
        </w:rPr>
        <w:t>CR3</w:t>
      </w:r>
      <w:r w:rsidRPr="00903A23">
        <w:rPr>
          <w:rFonts w:asciiTheme="minorHAnsi" w:hAnsiTheme="minorHAnsi" w:cstheme="minorHAnsi"/>
          <w:color w:val="FFFFFF" w:themeColor="background1"/>
          <w:sz w:val="20"/>
          <w:szCs w:val="20"/>
        </w:rPr>
        <w:t xml:space="preserve"> </w:t>
      </w:r>
      <w:r w:rsidRPr="00903A23">
        <w:rPr>
          <w:rFonts w:asciiTheme="minorHAnsi" w:hAnsiTheme="minorHAnsi" w:cstheme="minorHAnsi"/>
          <w:color w:val="FFFFFF" w:themeColor="background1"/>
          <w:sz w:val="20"/>
          <w:szCs w:val="20"/>
          <w:highlight w:val="blue"/>
        </w:rPr>
        <w:t>CR4</w:t>
      </w:r>
      <w:r w:rsidRPr="00903A23">
        <w:rPr>
          <w:rFonts w:asciiTheme="minorHAnsi" w:hAnsiTheme="minorHAnsi" w:cstheme="minorHAnsi"/>
          <w:color w:val="FFFFFF" w:themeColor="background1"/>
          <w:sz w:val="20"/>
          <w:szCs w:val="20"/>
        </w:rPr>
        <w:t xml:space="preserve"> </w:t>
      </w:r>
      <w:r w:rsidRPr="00903A23">
        <w:rPr>
          <w:rFonts w:asciiTheme="minorHAnsi" w:hAnsiTheme="minorHAnsi" w:cstheme="minorHAnsi"/>
          <w:color w:val="FFFFFF" w:themeColor="background1"/>
          <w:sz w:val="20"/>
          <w:szCs w:val="20"/>
          <w:highlight w:val="blue"/>
        </w:rPr>
        <w:t>CR5</w:t>
      </w:r>
      <w:r w:rsidRPr="00903A23">
        <w:rPr>
          <w:rFonts w:asciiTheme="minorHAnsi" w:hAnsiTheme="minorHAnsi" w:cstheme="minorHAnsi"/>
          <w:color w:val="FFFFFF" w:themeColor="background1"/>
          <w:sz w:val="20"/>
          <w:szCs w:val="20"/>
        </w:rPr>
        <w:t xml:space="preserve"> </w:t>
      </w:r>
      <w:r w:rsidRPr="00903A23">
        <w:rPr>
          <w:rFonts w:asciiTheme="minorHAnsi" w:hAnsiTheme="minorHAnsi" w:cstheme="minorHAnsi"/>
          <w:color w:val="FFFFFF" w:themeColor="background1"/>
          <w:sz w:val="20"/>
          <w:szCs w:val="20"/>
          <w:highlight w:val="blue"/>
        </w:rPr>
        <w:t>CR6</w:t>
      </w:r>
      <w:r w:rsidRPr="00903A23">
        <w:rPr>
          <w:rFonts w:asciiTheme="minorHAnsi" w:hAnsiTheme="minorHAnsi" w:cstheme="minorHAnsi"/>
          <w:color w:val="FFFFFF" w:themeColor="background1"/>
          <w:sz w:val="20"/>
          <w:szCs w:val="20"/>
        </w:rPr>
        <w:t xml:space="preserve"> </w:t>
      </w:r>
      <w:r w:rsidRPr="00903A23">
        <w:rPr>
          <w:rFonts w:asciiTheme="minorHAnsi" w:hAnsiTheme="minorHAnsi" w:cstheme="minorHAnsi"/>
          <w:color w:val="FFFFFF" w:themeColor="background1"/>
          <w:sz w:val="20"/>
          <w:szCs w:val="20"/>
          <w:highlight w:val="blue"/>
        </w:rPr>
        <w:t>CR7</w:t>
      </w:r>
      <w:r w:rsidRPr="00903A23">
        <w:rPr>
          <w:rFonts w:asciiTheme="minorHAnsi" w:hAnsiTheme="minorHAnsi" w:cstheme="minorHAnsi"/>
          <w:color w:val="FFFFFF" w:themeColor="background1"/>
          <w:sz w:val="20"/>
          <w:szCs w:val="20"/>
        </w:rPr>
        <w:t xml:space="preserve"> </w:t>
      </w:r>
      <w:r w:rsidRPr="00903A23">
        <w:rPr>
          <w:rFonts w:asciiTheme="minorHAnsi" w:hAnsiTheme="minorHAnsi" w:cstheme="minorHAnsi"/>
          <w:color w:val="FFFFFF" w:themeColor="background1"/>
          <w:sz w:val="20"/>
          <w:szCs w:val="20"/>
          <w:highlight w:val="blue"/>
        </w:rPr>
        <w:t>CR8</w:t>
      </w:r>
    </w:p>
    <w:p w14:paraId="5C985520" w14:textId="77777777" w:rsidR="002B4CD1" w:rsidRPr="00903A23" w:rsidRDefault="002B4CD1" w:rsidP="00903A23">
      <w:pPr>
        <w:contextualSpacing/>
        <w:rPr>
          <w:rFonts w:asciiTheme="minorHAnsi" w:hAnsiTheme="minorHAnsi" w:cstheme="minorHAnsi"/>
          <w:sz w:val="20"/>
          <w:szCs w:val="20"/>
        </w:rPr>
      </w:pPr>
    </w:p>
    <w:p w14:paraId="3EDEB21C" w14:textId="296F642F" w:rsidR="00F86BD2" w:rsidRPr="00903A23" w:rsidRDefault="00F86BD2" w:rsidP="00903A23">
      <w:pPr>
        <w:contextualSpacing/>
        <w:rPr>
          <w:rFonts w:asciiTheme="minorHAnsi" w:hAnsiTheme="minorHAnsi" w:cstheme="minorHAnsi"/>
          <w:b/>
          <w:bCs/>
          <w:sz w:val="20"/>
          <w:szCs w:val="20"/>
        </w:rPr>
      </w:pPr>
      <w:r w:rsidRPr="00903A23">
        <w:rPr>
          <w:rFonts w:asciiTheme="minorHAnsi" w:hAnsiTheme="minorHAnsi" w:cstheme="minorHAnsi"/>
          <w:b/>
          <w:bCs/>
          <w:sz w:val="20"/>
          <w:szCs w:val="20"/>
          <w:highlight w:val="yellow"/>
        </w:rPr>
        <w:t>Summative Activities, Tasks, or Projects:</w:t>
      </w:r>
    </w:p>
    <w:p w14:paraId="31632EB9" w14:textId="77777777" w:rsidR="008D2F40" w:rsidRPr="00903A23" w:rsidRDefault="008D2F40" w:rsidP="00903A23">
      <w:pPr>
        <w:contextualSpacing/>
        <w:rPr>
          <w:rFonts w:asciiTheme="minorHAnsi" w:hAnsiTheme="minorHAnsi" w:cstheme="minorHAnsi"/>
          <w:b/>
          <w:bCs/>
          <w:sz w:val="20"/>
          <w:szCs w:val="20"/>
        </w:rPr>
      </w:pPr>
    </w:p>
    <w:p w14:paraId="302E08EE" w14:textId="5F99CBF8" w:rsidR="00BF224D" w:rsidRPr="00903A23" w:rsidRDefault="00BF224D" w:rsidP="00903A23">
      <w:pPr>
        <w:contextualSpacing/>
        <w:rPr>
          <w:rFonts w:asciiTheme="minorHAnsi" w:hAnsiTheme="minorHAnsi" w:cstheme="minorHAnsi"/>
          <w:sz w:val="20"/>
          <w:szCs w:val="20"/>
        </w:rPr>
      </w:pPr>
      <w:r w:rsidRPr="00903A23">
        <w:rPr>
          <w:rFonts w:asciiTheme="minorHAnsi" w:hAnsiTheme="minorHAnsi" w:cstheme="minorHAnsi"/>
          <w:sz w:val="20"/>
          <w:szCs w:val="20"/>
        </w:rPr>
        <w:t>Do</w:t>
      </w:r>
      <w:r w:rsidR="00161435" w:rsidRPr="00903A23">
        <w:rPr>
          <w:rFonts w:asciiTheme="minorHAnsi" w:hAnsiTheme="minorHAnsi" w:cstheme="minorHAnsi"/>
          <w:sz w:val="20"/>
          <w:szCs w:val="20"/>
        </w:rPr>
        <w:t xml:space="preserve"> N</w:t>
      </w:r>
      <w:r w:rsidRPr="00903A23">
        <w:rPr>
          <w:rFonts w:asciiTheme="minorHAnsi" w:hAnsiTheme="minorHAnsi" w:cstheme="minorHAnsi"/>
          <w:sz w:val="20"/>
          <w:szCs w:val="20"/>
        </w:rPr>
        <w:t>ow problems</w:t>
      </w:r>
      <w:r w:rsidR="00161435" w:rsidRPr="00903A23">
        <w:rPr>
          <w:rFonts w:asciiTheme="minorHAnsi" w:hAnsiTheme="minorHAnsi" w:cstheme="minorHAnsi"/>
          <w:sz w:val="20"/>
          <w:szCs w:val="20"/>
        </w:rPr>
        <w:t xml:space="preserve"> </w:t>
      </w:r>
      <w:r w:rsidR="00161435" w:rsidRPr="00903A23">
        <w:rPr>
          <w:rFonts w:asciiTheme="minorHAnsi" w:hAnsiTheme="minorHAnsi" w:cstheme="minorHAnsi"/>
          <w:color w:val="FFFFFF" w:themeColor="background1"/>
          <w:sz w:val="20"/>
          <w:szCs w:val="20"/>
          <w:highlight w:val="blue"/>
        </w:rPr>
        <w:t>CR1</w:t>
      </w:r>
      <w:r w:rsidR="00161435" w:rsidRPr="00903A23">
        <w:rPr>
          <w:rFonts w:asciiTheme="minorHAnsi" w:hAnsiTheme="minorHAnsi" w:cstheme="minorHAnsi"/>
          <w:color w:val="FFFFFF" w:themeColor="background1"/>
          <w:sz w:val="20"/>
          <w:szCs w:val="20"/>
        </w:rPr>
        <w:t xml:space="preserve"> </w:t>
      </w:r>
      <w:r w:rsidR="00161435" w:rsidRPr="00903A23">
        <w:rPr>
          <w:rFonts w:asciiTheme="minorHAnsi" w:hAnsiTheme="minorHAnsi" w:cstheme="minorHAnsi"/>
          <w:color w:val="FFFFFF" w:themeColor="background1"/>
          <w:sz w:val="20"/>
          <w:szCs w:val="20"/>
          <w:highlight w:val="blue"/>
        </w:rPr>
        <w:t>CR2</w:t>
      </w:r>
      <w:r w:rsidR="00161435" w:rsidRPr="00903A23">
        <w:rPr>
          <w:rFonts w:asciiTheme="minorHAnsi" w:hAnsiTheme="minorHAnsi" w:cstheme="minorHAnsi"/>
          <w:color w:val="FFFFFF" w:themeColor="background1"/>
          <w:sz w:val="20"/>
          <w:szCs w:val="20"/>
        </w:rPr>
        <w:t xml:space="preserve"> </w:t>
      </w:r>
      <w:r w:rsidR="00161435" w:rsidRPr="00903A23">
        <w:rPr>
          <w:rFonts w:asciiTheme="minorHAnsi" w:hAnsiTheme="minorHAnsi" w:cstheme="minorHAnsi"/>
          <w:color w:val="FFFFFF" w:themeColor="background1"/>
          <w:sz w:val="20"/>
          <w:szCs w:val="20"/>
          <w:highlight w:val="blue"/>
        </w:rPr>
        <w:t>CR3</w:t>
      </w:r>
      <w:r w:rsidR="00161435" w:rsidRPr="00903A23">
        <w:rPr>
          <w:rFonts w:asciiTheme="minorHAnsi" w:hAnsiTheme="minorHAnsi" w:cstheme="minorHAnsi"/>
          <w:color w:val="FFFFFF" w:themeColor="background1"/>
          <w:sz w:val="20"/>
          <w:szCs w:val="20"/>
        </w:rPr>
        <w:t xml:space="preserve"> </w:t>
      </w:r>
      <w:r w:rsidR="00161435" w:rsidRPr="00903A23">
        <w:rPr>
          <w:rFonts w:asciiTheme="minorHAnsi" w:hAnsiTheme="minorHAnsi" w:cstheme="minorHAnsi"/>
          <w:color w:val="FFFFFF" w:themeColor="background1"/>
          <w:sz w:val="20"/>
          <w:szCs w:val="20"/>
          <w:highlight w:val="blue"/>
        </w:rPr>
        <w:t>CR4</w:t>
      </w:r>
      <w:r w:rsidR="00161435" w:rsidRPr="00903A23">
        <w:rPr>
          <w:rFonts w:asciiTheme="minorHAnsi" w:hAnsiTheme="minorHAnsi" w:cstheme="minorHAnsi"/>
          <w:color w:val="FFFFFF" w:themeColor="background1"/>
          <w:sz w:val="20"/>
          <w:szCs w:val="20"/>
        </w:rPr>
        <w:t xml:space="preserve"> </w:t>
      </w:r>
      <w:r w:rsidR="00161435" w:rsidRPr="00903A23">
        <w:rPr>
          <w:rFonts w:asciiTheme="minorHAnsi" w:hAnsiTheme="minorHAnsi" w:cstheme="minorHAnsi"/>
          <w:color w:val="FFFFFF" w:themeColor="background1"/>
          <w:sz w:val="20"/>
          <w:szCs w:val="20"/>
          <w:highlight w:val="blue"/>
        </w:rPr>
        <w:t>CR5</w:t>
      </w:r>
      <w:r w:rsidR="00161435" w:rsidRPr="00903A23">
        <w:rPr>
          <w:rFonts w:asciiTheme="minorHAnsi" w:hAnsiTheme="minorHAnsi" w:cstheme="minorHAnsi"/>
          <w:color w:val="FFFFFF" w:themeColor="background1"/>
          <w:sz w:val="20"/>
          <w:szCs w:val="20"/>
        </w:rPr>
        <w:t xml:space="preserve"> </w:t>
      </w:r>
      <w:r w:rsidR="00161435" w:rsidRPr="00903A23">
        <w:rPr>
          <w:rFonts w:asciiTheme="minorHAnsi" w:hAnsiTheme="minorHAnsi" w:cstheme="minorHAnsi"/>
          <w:color w:val="FFFFFF" w:themeColor="background1"/>
          <w:sz w:val="20"/>
          <w:szCs w:val="20"/>
          <w:highlight w:val="blue"/>
        </w:rPr>
        <w:t>CR6</w:t>
      </w:r>
      <w:r w:rsidR="00161435" w:rsidRPr="00903A23">
        <w:rPr>
          <w:rFonts w:asciiTheme="minorHAnsi" w:hAnsiTheme="minorHAnsi" w:cstheme="minorHAnsi"/>
          <w:color w:val="FFFFFF" w:themeColor="background1"/>
          <w:sz w:val="20"/>
          <w:szCs w:val="20"/>
        </w:rPr>
        <w:t xml:space="preserve"> </w:t>
      </w:r>
      <w:r w:rsidR="00161435" w:rsidRPr="00903A23">
        <w:rPr>
          <w:rFonts w:asciiTheme="minorHAnsi" w:hAnsiTheme="minorHAnsi" w:cstheme="minorHAnsi"/>
          <w:color w:val="FFFFFF" w:themeColor="background1"/>
          <w:sz w:val="20"/>
          <w:szCs w:val="20"/>
          <w:highlight w:val="blue"/>
        </w:rPr>
        <w:t>CR7</w:t>
      </w:r>
      <w:r w:rsidR="00161435" w:rsidRPr="00903A23">
        <w:rPr>
          <w:rFonts w:asciiTheme="minorHAnsi" w:hAnsiTheme="minorHAnsi" w:cstheme="minorHAnsi"/>
          <w:color w:val="FFFFFF" w:themeColor="background1"/>
          <w:sz w:val="20"/>
          <w:szCs w:val="20"/>
        </w:rPr>
        <w:t xml:space="preserve"> </w:t>
      </w:r>
      <w:r w:rsidR="00A02B63" w:rsidRPr="00903A23">
        <w:rPr>
          <w:rFonts w:asciiTheme="minorHAnsi" w:hAnsiTheme="minorHAnsi" w:cstheme="minorHAnsi"/>
          <w:color w:val="FFFFFF" w:themeColor="background1"/>
          <w:sz w:val="20"/>
          <w:szCs w:val="20"/>
          <w:highlight w:val="blue"/>
        </w:rPr>
        <w:t>C</w:t>
      </w:r>
      <w:r w:rsidR="00161435" w:rsidRPr="00903A23">
        <w:rPr>
          <w:rFonts w:asciiTheme="minorHAnsi" w:hAnsiTheme="minorHAnsi" w:cstheme="minorHAnsi"/>
          <w:color w:val="FFFFFF" w:themeColor="background1"/>
          <w:sz w:val="20"/>
          <w:szCs w:val="20"/>
          <w:highlight w:val="blue"/>
        </w:rPr>
        <w:t>R8</w:t>
      </w:r>
    </w:p>
    <w:p w14:paraId="4523427C" w14:textId="77777777" w:rsidR="00BF224D" w:rsidRPr="00903A23" w:rsidRDefault="00BF224D" w:rsidP="00903A23">
      <w:pPr>
        <w:contextualSpacing/>
        <w:rPr>
          <w:rFonts w:asciiTheme="minorHAnsi" w:hAnsiTheme="minorHAnsi" w:cstheme="minorHAnsi"/>
          <w:sz w:val="20"/>
          <w:szCs w:val="20"/>
        </w:rPr>
      </w:pPr>
    </w:p>
    <w:p w14:paraId="1401A97D" w14:textId="07D754E4" w:rsidR="00D43DE1" w:rsidRPr="00903A23" w:rsidRDefault="008E0C66" w:rsidP="00903A23">
      <w:pPr>
        <w:contextualSpacing/>
        <w:rPr>
          <w:rFonts w:asciiTheme="minorHAnsi" w:hAnsiTheme="minorHAnsi" w:cstheme="minorHAnsi"/>
          <w:sz w:val="20"/>
          <w:szCs w:val="20"/>
        </w:rPr>
      </w:pPr>
      <w:r w:rsidRPr="00903A23">
        <w:rPr>
          <w:rFonts w:asciiTheme="minorHAnsi" w:hAnsiTheme="minorHAnsi" w:cstheme="minorHAnsi"/>
          <w:sz w:val="20"/>
          <w:szCs w:val="20"/>
        </w:rPr>
        <w:t>Unit</w:t>
      </w:r>
      <w:r w:rsidR="00D43DE1" w:rsidRPr="00903A23">
        <w:rPr>
          <w:rFonts w:asciiTheme="minorHAnsi" w:hAnsiTheme="minorHAnsi" w:cstheme="minorHAnsi"/>
          <w:sz w:val="20"/>
          <w:szCs w:val="20"/>
        </w:rPr>
        <w:t xml:space="preserve"> 2 test</w:t>
      </w:r>
      <w:r w:rsidR="00161435" w:rsidRPr="00903A23">
        <w:rPr>
          <w:rFonts w:asciiTheme="minorHAnsi" w:hAnsiTheme="minorHAnsi" w:cstheme="minorHAnsi"/>
          <w:sz w:val="20"/>
          <w:szCs w:val="20"/>
        </w:rPr>
        <w:t xml:space="preserve"> </w:t>
      </w:r>
      <w:r w:rsidR="00161435" w:rsidRPr="00903A23">
        <w:rPr>
          <w:rFonts w:asciiTheme="minorHAnsi" w:hAnsiTheme="minorHAnsi" w:cstheme="minorHAnsi"/>
          <w:color w:val="FFFFFF" w:themeColor="background1"/>
          <w:sz w:val="20"/>
          <w:szCs w:val="20"/>
          <w:highlight w:val="blue"/>
        </w:rPr>
        <w:t>CR1</w:t>
      </w:r>
      <w:r w:rsidR="00161435" w:rsidRPr="00903A23">
        <w:rPr>
          <w:rFonts w:asciiTheme="minorHAnsi" w:hAnsiTheme="minorHAnsi" w:cstheme="minorHAnsi"/>
          <w:color w:val="FFFFFF" w:themeColor="background1"/>
          <w:sz w:val="20"/>
          <w:szCs w:val="20"/>
        </w:rPr>
        <w:t xml:space="preserve"> </w:t>
      </w:r>
      <w:r w:rsidR="00161435" w:rsidRPr="00903A23">
        <w:rPr>
          <w:rFonts w:asciiTheme="minorHAnsi" w:hAnsiTheme="minorHAnsi" w:cstheme="minorHAnsi"/>
          <w:color w:val="FFFFFF" w:themeColor="background1"/>
          <w:sz w:val="20"/>
          <w:szCs w:val="20"/>
          <w:highlight w:val="blue"/>
        </w:rPr>
        <w:t>CR2</w:t>
      </w:r>
      <w:r w:rsidR="00161435" w:rsidRPr="00903A23">
        <w:rPr>
          <w:rFonts w:asciiTheme="minorHAnsi" w:hAnsiTheme="minorHAnsi" w:cstheme="minorHAnsi"/>
          <w:color w:val="FFFFFF" w:themeColor="background1"/>
          <w:sz w:val="20"/>
          <w:szCs w:val="20"/>
        </w:rPr>
        <w:t xml:space="preserve"> </w:t>
      </w:r>
      <w:r w:rsidR="00161435" w:rsidRPr="00903A23">
        <w:rPr>
          <w:rFonts w:asciiTheme="minorHAnsi" w:hAnsiTheme="minorHAnsi" w:cstheme="minorHAnsi"/>
          <w:color w:val="FFFFFF" w:themeColor="background1"/>
          <w:sz w:val="20"/>
          <w:szCs w:val="20"/>
          <w:highlight w:val="blue"/>
        </w:rPr>
        <w:t>CR3</w:t>
      </w:r>
      <w:r w:rsidR="00161435" w:rsidRPr="00903A23">
        <w:rPr>
          <w:rFonts w:asciiTheme="minorHAnsi" w:hAnsiTheme="minorHAnsi" w:cstheme="minorHAnsi"/>
          <w:color w:val="FFFFFF" w:themeColor="background1"/>
          <w:sz w:val="20"/>
          <w:szCs w:val="20"/>
        </w:rPr>
        <w:t xml:space="preserve"> </w:t>
      </w:r>
      <w:r w:rsidR="00161435" w:rsidRPr="00903A23">
        <w:rPr>
          <w:rFonts w:asciiTheme="minorHAnsi" w:hAnsiTheme="minorHAnsi" w:cstheme="minorHAnsi"/>
          <w:color w:val="FFFFFF" w:themeColor="background1"/>
          <w:sz w:val="20"/>
          <w:szCs w:val="20"/>
          <w:highlight w:val="blue"/>
        </w:rPr>
        <w:t>CR4</w:t>
      </w:r>
      <w:r w:rsidR="00161435" w:rsidRPr="00903A23">
        <w:rPr>
          <w:rFonts w:asciiTheme="minorHAnsi" w:hAnsiTheme="minorHAnsi" w:cstheme="minorHAnsi"/>
          <w:color w:val="FFFFFF" w:themeColor="background1"/>
          <w:sz w:val="20"/>
          <w:szCs w:val="20"/>
        </w:rPr>
        <w:t xml:space="preserve"> </w:t>
      </w:r>
      <w:r w:rsidR="00161435" w:rsidRPr="00903A23">
        <w:rPr>
          <w:rFonts w:asciiTheme="minorHAnsi" w:hAnsiTheme="minorHAnsi" w:cstheme="minorHAnsi"/>
          <w:color w:val="FFFFFF" w:themeColor="background1"/>
          <w:sz w:val="20"/>
          <w:szCs w:val="20"/>
          <w:highlight w:val="blue"/>
        </w:rPr>
        <w:t>CR5</w:t>
      </w:r>
      <w:r w:rsidR="00161435" w:rsidRPr="00903A23">
        <w:rPr>
          <w:rFonts w:asciiTheme="minorHAnsi" w:hAnsiTheme="minorHAnsi" w:cstheme="minorHAnsi"/>
          <w:color w:val="FFFFFF" w:themeColor="background1"/>
          <w:sz w:val="20"/>
          <w:szCs w:val="20"/>
        </w:rPr>
        <w:t xml:space="preserve"> </w:t>
      </w:r>
      <w:r w:rsidR="00161435" w:rsidRPr="00903A23">
        <w:rPr>
          <w:rFonts w:asciiTheme="minorHAnsi" w:hAnsiTheme="minorHAnsi" w:cstheme="minorHAnsi"/>
          <w:color w:val="FFFFFF" w:themeColor="background1"/>
          <w:sz w:val="20"/>
          <w:szCs w:val="20"/>
          <w:highlight w:val="blue"/>
        </w:rPr>
        <w:t>CR6</w:t>
      </w:r>
      <w:r w:rsidR="00161435" w:rsidRPr="00903A23">
        <w:rPr>
          <w:rFonts w:asciiTheme="minorHAnsi" w:hAnsiTheme="minorHAnsi" w:cstheme="minorHAnsi"/>
          <w:color w:val="FFFFFF" w:themeColor="background1"/>
          <w:sz w:val="20"/>
          <w:szCs w:val="20"/>
        </w:rPr>
        <w:t xml:space="preserve"> </w:t>
      </w:r>
      <w:r w:rsidR="00161435" w:rsidRPr="00903A23">
        <w:rPr>
          <w:rFonts w:asciiTheme="minorHAnsi" w:hAnsiTheme="minorHAnsi" w:cstheme="minorHAnsi"/>
          <w:color w:val="FFFFFF" w:themeColor="background1"/>
          <w:sz w:val="20"/>
          <w:szCs w:val="20"/>
          <w:highlight w:val="blue"/>
        </w:rPr>
        <w:t>CR7</w:t>
      </w:r>
      <w:r w:rsidR="00161435" w:rsidRPr="00903A23">
        <w:rPr>
          <w:rFonts w:asciiTheme="minorHAnsi" w:hAnsiTheme="minorHAnsi" w:cstheme="minorHAnsi"/>
          <w:color w:val="FFFFFF" w:themeColor="background1"/>
          <w:sz w:val="20"/>
          <w:szCs w:val="20"/>
        </w:rPr>
        <w:t xml:space="preserve"> </w:t>
      </w:r>
      <w:r w:rsidR="00A02B63" w:rsidRPr="00903A23">
        <w:rPr>
          <w:rFonts w:asciiTheme="minorHAnsi" w:hAnsiTheme="minorHAnsi" w:cstheme="minorHAnsi"/>
          <w:color w:val="FFFFFF" w:themeColor="background1"/>
          <w:sz w:val="20"/>
          <w:szCs w:val="20"/>
          <w:highlight w:val="blue"/>
        </w:rPr>
        <w:t>C</w:t>
      </w:r>
      <w:r w:rsidR="00161435" w:rsidRPr="00903A23">
        <w:rPr>
          <w:rFonts w:asciiTheme="minorHAnsi" w:hAnsiTheme="minorHAnsi" w:cstheme="minorHAnsi"/>
          <w:color w:val="FFFFFF" w:themeColor="background1"/>
          <w:sz w:val="20"/>
          <w:szCs w:val="20"/>
          <w:highlight w:val="blue"/>
        </w:rPr>
        <w:t>R8</w:t>
      </w:r>
    </w:p>
    <w:p w14:paraId="4C4792D3" w14:textId="70D888C8" w:rsidR="00D43DE1" w:rsidRPr="00903A23" w:rsidRDefault="00D43DE1" w:rsidP="00903A23">
      <w:pPr>
        <w:contextualSpacing/>
        <w:rPr>
          <w:rFonts w:asciiTheme="minorHAnsi" w:hAnsiTheme="minorHAnsi" w:cstheme="minorHAnsi"/>
          <w:sz w:val="20"/>
          <w:szCs w:val="20"/>
        </w:rPr>
      </w:pPr>
    </w:p>
    <w:p w14:paraId="6544AB3A" w14:textId="2AB29FE5" w:rsidR="00D43DE1" w:rsidRPr="00903A23" w:rsidRDefault="00D43DE1" w:rsidP="00903A23">
      <w:pPr>
        <w:contextualSpacing/>
        <w:rPr>
          <w:rFonts w:asciiTheme="minorHAnsi" w:hAnsiTheme="minorHAnsi" w:cstheme="minorHAnsi"/>
          <w:sz w:val="20"/>
          <w:szCs w:val="20"/>
          <w:u w:val="single"/>
        </w:rPr>
      </w:pPr>
      <w:r w:rsidRPr="00903A23">
        <w:rPr>
          <w:rFonts w:asciiTheme="minorHAnsi" w:hAnsiTheme="minorHAnsi" w:cstheme="minorHAnsi"/>
          <w:sz w:val="20"/>
          <w:szCs w:val="20"/>
          <w:u w:val="single"/>
        </w:rPr>
        <w:t>Wiley course resources on Canvas</w:t>
      </w:r>
      <w:r w:rsidR="00161435" w:rsidRPr="00903A23">
        <w:rPr>
          <w:rFonts w:asciiTheme="minorHAnsi" w:hAnsiTheme="minorHAnsi" w:cstheme="minorHAnsi"/>
          <w:sz w:val="20"/>
          <w:szCs w:val="20"/>
          <w:u w:val="single"/>
        </w:rPr>
        <w:t xml:space="preserve"> </w:t>
      </w:r>
      <w:r w:rsidR="00161435" w:rsidRPr="00903A23">
        <w:rPr>
          <w:rFonts w:asciiTheme="minorHAnsi" w:hAnsiTheme="minorHAnsi" w:cstheme="minorHAnsi"/>
          <w:color w:val="FFFFFF" w:themeColor="background1"/>
          <w:sz w:val="20"/>
          <w:szCs w:val="20"/>
          <w:highlight w:val="blue"/>
        </w:rPr>
        <w:t>CR1</w:t>
      </w:r>
      <w:r w:rsidR="00161435" w:rsidRPr="00903A23">
        <w:rPr>
          <w:rFonts w:asciiTheme="minorHAnsi" w:hAnsiTheme="minorHAnsi" w:cstheme="minorHAnsi"/>
          <w:color w:val="FFFFFF" w:themeColor="background1"/>
          <w:sz w:val="20"/>
          <w:szCs w:val="20"/>
        </w:rPr>
        <w:t xml:space="preserve"> </w:t>
      </w:r>
      <w:r w:rsidR="00161435" w:rsidRPr="00903A23">
        <w:rPr>
          <w:rFonts w:asciiTheme="minorHAnsi" w:hAnsiTheme="minorHAnsi" w:cstheme="minorHAnsi"/>
          <w:color w:val="FFFFFF" w:themeColor="background1"/>
          <w:sz w:val="20"/>
          <w:szCs w:val="20"/>
          <w:highlight w:val="blue"/>
        </w:rPr>
        <w:t>CR2</w:t>
      </w:r>
      <w:r w:rsidR="00161435" w:rsidRPr="00903A23">
        <w:rPr>
          <w:rFonts w:asciiTheme="minorHAnsi" w:hAnsiTheme="minorHAnsi" w:cstheme="minorHAnsi"/>
          <w:color w:val="FFFFFF" w:themeColor="background1"/>
          <w:sz w:val="20"/>
          <w:szCs w:val="20"/>
        </w:rPr>
        <w:t xml:space="preserve"> </w:t>
      </w:r>
      <w:r w:rsidR="00161435" w:rsidRPr="00903A23">
        <w:rPr>
          <w:rFonts w:asciiTheme="minorHAnsi" w:hAnsiTheme="minorHAnsi" w:cstheme="minorHAnsi"/>
          <w:color w:val="FFFFFF" w:themeColor="background1"/>
          <w:sz w:val="20"/>
          <w:szCs w:val="20"/>
          <w:highlight w:val="blue"/>
        </w:rPr>
        <w:t>CR3</w:t>
      </w:r>
      <w:r w:rsidR="00161435" w:rsidRPr="00903A23">
        <w:rPr>
          <w:rFonts w:asciiTheme="minorHAnsi" w:hAnsiTheme="minorHAnsi" w:cstheme="minorHAnsi"/>
          <w:color w:val="FFFFFF" w:themeColor="background1"/>
          <w:sz w:val="20"/>
          <w:szCs w:val="20"/>
        </w:rPr>
        <w:t xml:space="preserve"> </w:t>
      </w:r>
      <w:r w:rsidR="00161435" w:rsidRPr="00903A23">
        <w:rPr>
          <w:rFonts w:asciiTheme="minorHAnsi" w:hAnsiTheme="minorHAnsi" w:cstheme="minorHAnsi"/>
          <w:color w:val="FFFFFF" w:themeColor="background1"/>
          <w:sz w:val="20"/>
          <w:szCs w:val="20"/>
          <w:highlight w:val="blue"/>
        </w:rPr>
        <w:t>CR4</w:t>
      </w:r>
      <w:r w:rsidR="00161435" w:rsidRPr="00903A23">
        <w:rPr>
          <w:rFonts w:asciiTheme="minorHAnsi" w:hAnsiTheme="minorHAnsi" w:cstheme="minorHAnsi"/>
          <w:color w:val="FFFFFF" w:themeColor="background1"/>
          <w:sz w:val="20"/>
          <w:szCs w:val="20"/>
        </w:rPr>
        <w:t xml:space="preserve"> </w:t>
      </w:r>
      <w:r w:rsidR="00161435" w:rsidRPr="00903A23">
        <w:rPr>
          <w:rFonts w:asciiTheme="minorHAnsi" w:hAnsiTheme="minorHAnsi" w:cstheme="minorHAnsi"/>
          <w:color w:val="FFFFFF" w:themeColor="background1"/>
          <w:sz w:val="20"/>
          <w:szCs w:val="20"/>
          <w:highlight w:val="blue"/>
        </w:rPr>
        <w:t>CR5</w:t>
      </w:r>
      <w:r w:rsidR="00161435" w:rsidRPr="00903A23">
        <w:rPr>
          <w:rFonts w:asciiTheme="minorHAnsi" w:hAnsiTheme="minorHAnsi" w:cstheme="minorHAnsi"/>
          <w:color w:val="FFFFFF" w:themeColor="background1"/>
          <w:sz w:val="20"/>
          <w:szCs w:val="20"/>
        </w:rPr>
        <w:t xml:space="preserve"> </w:t>
      </w:r>
      <w:r w:rsidR="00161435" w:rsidRPr="00903A23">
        <w:rPr>
          <w:rFonts w:asciiTheme="minorHAnsi" w:hAnsiTheme="minorHAnsi" w:cstheme="minorHAnsi"/>
          <w:color w:val="FFFFFF" w:themeColor="background1"/>
          <w:sz w:val="20"/>
          <w:szCs w:val="20"/>
          <w:highlight w:val="blue"/>
        </w:rPr>
        <w:t>CR6</w:t>
      </w:r>
      <w:r w:rsidR="00161435" w:rsidRPr="00903A23">
        <w:rPr>
          <w:rFonts w:asciiTheme="minorHAnsi" w:hAnsiTheme="minorHAnsi" w:cstheme="minorHAnsi"/>
          <w:color w:val="FFFFFF" w:themeColor="background1"/>
          <w:sz w:val="20"/>
          <w:szCs w:val="20"/>
        </w:rPr>
        <w:t xml:space="preserve"> </w:t>
      </w:r>
      <w:r w:rsidR="00161435" w:rsidRPr="00903A23">
        <w:rPr>
          <w:rFonts w:asciiTheme="minorHAnsi" w:hAnsiTheme="minorHAnsi" w:cstheme="minorHAnsi"/>
          <w:color w:val="FFFFFF" w:themeColor="background1"/>
          <w:sz w:val="20"/>
          <w:szCs w:val="20"/>
          <w:highlight w:val="blue"/>
        </w:rPr>
        <w:t>CR7</w:t>
      </w:r>
      <w:r w:rsidR="00161435" w:rsidRPr="00903A23">
        <w:rPr>
          <w:rFonts w:asciiTheme="minorHAnsi" w:hAnsiTheme="minorHAnsi" w:cstheme="minorHAnsi"/>
          <w:color w:val="FFFFFF" w:themeColor="background1"/>
          <w:sz w:val="20"/>
          <w:szCs w:val="20"/>
        </w:rPr>
        <w:t xml:space="preserve"> </w:t>
      </w:r>
      <w:r w:rsidR="00A02B63" w:rsidRPr="00903A23">
        <w:rPr>
          <w:rFonts w:asciiTheme="minorHAnsi" w:hAnsiTheme="minorHAnsi" w:cstheme="minorHAnsi"/>
          <w:color w:val="FFFFFF" w:themeColor="background1"/>
          <w:sz w:val="20"/>
          <w:szCs w:val="20"/>
          <w:highlight w:val="blue"/>
        </w:rPr>
        <w:t>C</w:t>
      </w:r>
      <w:r w:rsidR="00161435" w:rsidRPr="00903A23">
        <w:rPr>
          <w:rFonts w:asciiTheme="minorHAnsi" w:hAnsiTheme="minorHAnsi" w:cstheme="minorHAnsi"/>
          <w:color w:val="FFFFFF" w:themeColor="background1"/>
          <w:sz w:val="20"/>
          <w:szCs w:val="20"/>
          <w:highlight w:val="blue"/>
        </w:rPr>
        <w:t>R8</w:t>
      </w:r>
    </w:p>
    <w:p w14:paraId="3E046295" w14:textId="0FCEC862" w:rsidR="00D43DE1" w:rsidRPr="00903A23" w:rsidRDefault="00D43DE1" w:rsidP="00903A23">
      <w:pPr>
        <w:contextualSpacing/>
        <w:rPr>
          <w:rFonts w:asciiTheme="minorHAnsi" w:hAnsiTheme="minorHAnsi" w:cstheme="minorHAnsi"/>
          <w:sz w:val="20"/>
          <w:szCs w:val="20"/>
        </w:rPr>
      </w:pPr>
      <w:r w:rsidRPr="00903A23">
        <w:rPr>
          <w:rFonts w:asciiTheme="minorHAnsi" w:hAnsiTheme="minorHAnsi" w:cstheme="minorHAnsi"/>
          <w:sz w:val="20"/>
          <w:szCs w:val="20"/>
        </w:rPr>
        <w:t>C</w:t>
      </w:r>
      <w:r w:rsidR="00E155AD" w:rsidRPr="00903A23">
        <w:rPr>
          <w:rFonts w:asciiTheme="minorHAnsi" w:hAnsiTheme="minorHAnsi" w:cstheme="minorHAnsi"/>
          <w:sz w:val="20"/>
          <w:szCs w:val="20"/>
        </w:rPr>
        <w:t>ha</w:t>
      </w:r>
      <w:r w:rsidRPr="00903A23">
        <w:rPr>
          <w:rFonts w:asciiTheme="minorHAnsi" w:hAnsiTheme="minorHAnsi" w:cstheme="minorHAnsi"/>
          <w:sz w:val="20"/>
          <w:szCs w:val="20"/>
        </w:rPr>
        <w:t>pter 02 Additional problems</w:t>
      </w:r>
    </w:p>
    <w:p w14:paraId="2609CE70" w14:textId="601EBD9B" w:rsidR="00E155AD" w:rsidRPr="00903A23" w:rsidRDefault="00E155AD" w:rsidP="00903A23">
      <w:pPr>
        <w:contextualSpacing/>
        <w:rPr>
          <w:rFonts w:asciiTheme="minorHAnsi" w:hAnsiTheme="minorHAnsi" w:cstheme="minorHAnsi"/>
          <w:color w:val="000000" w:themeColor="text1"/>
          <w:sz w:val="20"/>
          <w:szCs w:val="20"/>
        </w:rPr>
      </w:pPr>
      <w:r w:rsidRPr="00903A23">
        <w:rPr>
          <w:rFonts w:asciiTheme="minorHAnsi" w:hAnsiTheme="minorHAnsi" w:cstheme="minorHAnsi"/>
          <w:color w:val="000000" w:themeColor="text1"/>
          <w:sz w:val="20"/>
          <w:szCs w:val="20"/>
        </w:rPr>
        <w:t>Example 2.1.1 Video: Finding average velocity from a table</w:t>
      </w:r>
    </w:p>
    <w:p w14:paraId="13F8C6FD" w14:textId="03C1F394" w:rsidR="00E155AD" w:rsidRPr="00903A23" w:rsidRDefault="00E155AD" w:rsidP="00903A23">
      <w:pPr>
        <w:contextualSpacing/>
        <w:rPr>
          <w:rFonts w:asciiTheme="minorHAnsi" w:hAnsiTheme="minorHAnsi" w:cstheme="minorHAnsi"/>
          <w:color w:val="000000" w:themeColor="text1"/>
          <w:sz w:val="20"/>
          <w:szCs w:val="20"/>
        </w:rPr>
      </w:pPr>
      <w:r w:rsidRPr="00903A23">
        <w:rPr>
          <w:rFonts w:asciiTheme="minorHAnsi" w:hAnsiTheme="minorHAnsi" w:cstheme="minorHAnsi"/>
          <w:color w:val="000000" w:themeColor="text1"/>
          <w:sz w:val="20"/>
          <w:szCs w:val="20"/>
        </w:rPr>
        <w:t>Example 2.1.4 Video: Using algebra to find a limit of a difference quotient</w:t>
      </w:r>
    </w:p>
    <w:p w14:paraId="6CFC072E" w14:textId="6EA7515D" w:rsidR="00E155AD" w:rsidRPr="00903A23" w:rsidRDefault="00E155AD" w:rsidP="00903A23">
      <w:pPr>
        <w:contextualSpacing/>
        <w:rPr>
          <w:rFonts w:asciiTheme="minorHAnsi" w:hAnsiTheme="minorHAnsi" w:cstheme="minorHAnsi"/>
          <w:color w:val="000000" w:themeColor="text1"/>
          <w:sz w:val="20"/>
          <w:szCs w:val="20"/>
        </w:rPr>
      </w:pPr>
      <w:r w:rsidRPr="00903A23">
        <w:rPr>
          <w:rFonts w:asciiTheme="minorHAnsi" w:hAnsiTheme="minorHAnsi" w:cstheme="minorHAnsi"/>
          <w:color w:val="000000" w:themeColor="text1"/>
          <w:sz w:val="20"/>
          <w:szCs w:val="20"/>
        </w:rPr>
        <w:t xml:space="preserve">Example 2.2.4 Video: Estimating </w:t>
      </w:r>
      <m:oMath>
        <m:sSup>
          <m:sSupPr>
            <m:ctrlPr>
              <w:rPr>
                <w:rFonts w:ascii="Cambria Math" w:hAnsi="Cambria Math" w:cstheme="minorHAnsi"/>
                <w:i/>
                <w:color w:val="000000" w:themeColor="text1"/>
                <w:sz w:val="20"/>
                <w:szCs w:val="20"/>
              </w:rPr>
            </m:ctrlPr>
          </m:sSupPr>
          <m:e>
            <m:r>
              <w:rPr>
                <w:rFonts w:ascii="Cambria Math" w:hAnsi="Cambria Math" w:cstheme="minorHAnsi"/>
                <w:color w:val="000000" w:themeColor="text1"/>
                <w:sz w:val="20"/>
                <w:szCs w:val="20"/>
              </w:rPr>
              <m:t>f</m:t>
            </m:r>
          </m:e>
          <m:sup>
            <m:r>
              <w:rPr>
                <w:rFonts w:ascii="Cambria Math" w:hAnsi="Cambria Math" w:cstheme="minorHAnsi"/>
                <w:color w:val="000000" w:themeColor="text1"/>
                <w:sz w:val="20"/>
                <w:szCs w:val="20"/>
              </w:rPr>
              <m:t>'</m:t>
            </m:r>
          </m:sup>
        </m:sSup>
        <m:d>
          <m:dPr>
            <m:ctrlPr>
              <w:rPr>
                <w:rFonts w:ascii="Cambria Math" w:hAnsi="Cambria Math" w:cstheme="minorHAnsi"/>
                <w:i/>
                <w:color w:val="000000" w:themeColor="text1"/>
                <w:sz w:val="20"/>
                <w:szCs w:val="20"/>
              </w:rPr>
            </m:ctrlPr>
          </m:dPr>
          <m:e>
            <m:r>
              <w:rPr>
                <w:rFonts w:ascii="Cambria Math" w:hAnsi="Cambria Math" w:cstheme="minorHAnsi"/>
                <w:color w:val="000000" w:themeColor="text1"/>
                <w:sz w:val="20"/>
                <w:szCs w:val="20"/>
              </w:rPr>
              <m:t>0</m:t>
            </m:r>
          </m:e>
        </m:d>
        <m:r>
          <w:rPr>
            <w:rFonts w:ascii="Cambria Math" w:hAnsi="Cambria Math" w:cstheme="minorHAnsi"/>
            <w:color w:val="000000" w:themeColor="text1"/>
            <w:sz w:val="20"/>
            <w:szCs w:val="20"/>
          </w:rPr>
          <m:t xml:space="preserve"> </m:t>
        </m:r>
      </m:oMath>
      <w:r w:rsidRPr="00903A23">
        <w:rPr>
          <w:rFonts w:asciiTheme="minorHAnsi" w:hAnsiTheme="minorHAnsi" w:cstheme="minorHAnsi"/>
          <w:color w:val="000000" w:themeColor="text1"/>
          <w:sz w:val="20"/>
          <w:szCs w:val="20"/>
        </w:rPr>
        <w:t>graphically and numerically</w:t>
      </w:r>
    </w:p>
    <w:p w14:paraId="20DBE89E" w14:textId="51B5F804" w:rsidR="00E155AD" w:rsidRPr="00903A23" w:rsidRDefault="00E155AD" w:rsidP="00903A23">
      <w:pPr>
        <w:contextualSpacing/>
        <w:rPr>
          <w:rFonts w:asciiTheme="minorHAnsi" w:hAnsiTheme="minorHAnsi" w:cstheme="minorHAnsi"/>
          <w:color w:val="000000" w:themeColor="text1"/>
          <w:sz w:val="20"/>
          <w:szCs w:val="20"/>
        </w:rPr>
      </w:pPr>
      <w:r w:rsidRPr="00903A23">
        <w:rPr>
          <w:rFonts w:asciiTheme="minorHAnsi" w:hAnsiTheme="minorHAnsi" w:cstheme="minorHAnsi"/>
          <w:color w:val="000000" w:themeColor="text1"/>
          <w:sz w:val="20"/>
          <w:szCs w:val="20"/>
        </w:rPr>
        <w:t>Example 2.2.5 Video: Approximating an equation of a tangent line</w:t>
      </w:r>
    </w:p>
    <w:p w14:paraId="064AD445" w14:textId="79DBA1AF" w:rsidR="00E155AD" w:rsidRPr="00903A23" w:rsidRDefault="00E155AD" w:rsidP="00903A23">
      <w:pPr>
        <w:contextualSpacing/>
        <w:rPr>
          <w:rFonts w:asciiTheme="minorHAnsi" w:hAnsiTheme="minorHAnsi" w:cstheme="minorHAnsi"/>
          <w:color w:val="000000" w:themeColor="text1"/>
          <w:sz w:val="20"/>
          <w:szCs w:val="20"/>
        </w:rPr>
      </w:pPr>
      <w:r w:rsidRPr="00903A23">
        <w:rPr>
          <w:rFonts w:asciiTheme="minorHAnsi" w:hAnsiTheme="minorHAnsi" w:cstheme="minorHAnsi"/>
          <w:color w:val="000000" w:themeColor="text1"/>
          <w:sz w:val="20"/>
          <w:szCs w:val="20"/>
        </w:rPr>
        <w:t>Interactive Exploration 2.2: Visualizing the Derivative: Slope of Curve and Slope of Tangent</w:t>
      </w:r>
    </w:p>
    <w:p w14:paraId="69C0C0B9" w14:textId="3E9EB17D" w:rsidR="00E155AD" w:rsidRPr="00903A23" w:rsidRDefault="00E155AD" w:rsidP="00903A23">
      <w:pPr>
        <w:contextualSpacing/>
        <w:rPr>
          <w:rFonts w:asciiTheme="minorHAnsi" w:hAnsiTheme="minorHAnsi" w:cstheme="minorHAnsi"/>
          <w:color w:val="000000" w:themeColor="text1"/>
          <w:sz w:val="20"/>
          <w:szCs w:val="20"/>
        </w:rPr>
      </w:pPr>
      <w:r w:rsidRPr="00903A23">
        <w:rPr>
          <w:rFonts w:asciiTheme="minorHAnsi" w:hAnsiTheme="minorHAnsi" w:cstheme="minorHAnsi"/>
          <w:color w:val="000000" w:themeColor="text1"/>
          <w:sz w:val="20"/>
          <w:szCs w:val="20"/>
        </w:rPr>
        <w:t>Example 2.3.2 Video: Sketching a graph of the derivative function</w:t>
      </w:r>
    </w:p>
    <w:p w14:paraId="11976206" w14:textId="04A0A935" w:rsidR="00E155AD" w:rsidRPr="00903A23" w:rsidRDefault="00E155AD" w:rsidP="00903A23">
      <w:pPr>
        <w:contextualSpacing/>
        <w:rPr>
          <w:rFonts w:asciiTheme="minorHAnsi" w:hAnsiTheme="minorHAnsi" w:cstheme="minorHAnsi"/>
          <w:color w:val="000000" w:themeColor="text1"/>
          <w:sz w:val="20"/>
          <w:szCs w:val="20"/>
        </w:rPr>
      </w:pPr>
      <w:r w:rsidRPr="00903A23">
        <w:rPr>
          <w:rFonts w:asciiTheme="minorHAnsi" w:hAnsiTheme="minorHAnsi" w:cstheme="minorHAnsi"/>
          <w:color w:val="000000" w:themeColor="text1"/>
          <w:sz w:val="20"/>
          <w:szCs w:val="20"/>
        </w:rPr>
        <w:t>Example 2.3.3 Video: Finding a table of derivative values</w:t>
      </w:r>
    </w:p>
    <w:p w14:paraId="6F95E660" w14:textId="1DB66C90" w:rsidR="00E155AD" w:rsidRPr="00903A23" w:rsidRDefault="00E155AD" w:rsidP="00903A23">
      <w:pPr>
        <w:contextualSpacing/>
        <w:rPr>
          <w:rFonts w:asciiTheme="minorHAnsi" w:hAnsiTheme="minorHAnsi" w:cstheme="minorHAnsi"/>
          <w:color w:val="000000" w:themeColor="text1"/>
          <w:sz w:val="20"/>
          <w:szCs w:val="20"/>
        </w:rPr>
      </w:pPr>
      <w:r w:rsidRPr="00903A23">
        <w:rPr>
          <w:rFonts w:asciiTheme="minorHAnsi" w:hAnsiTheme="minorHAnsi" w:cstheme="minorHAnsi"/>
          <w:color w:val="000000" w:themeColor="text1"/>
          <w:sz w:val="20"/>
          <w:szCs w:val="20"/>
        </w:rPr>
        <w:t xml:space="preserve">Example 2.4.1 Video: A practical interpretation of </w:t>
      </w:r>
      <m:oMath>
        <m:sSup>
          <m:sSupPr>
            <m:ctrlPr>
              <w:rPr>
                <w:rFonts w:ascii="Cambria Math" w:hAnsi="Cambria Math" w:cstheme="minorHAnsi"/>
                <w:i/>
                <w:color w:val="000000" w:themeColor="text1"/>
                <w:sz w:val="20"/>
                <w:szCs w:val="20"/>
              </w:rPr>
            </m:ctrlPr>
          </m:sSupPr>
          <m:e>
            <m:r>
              <w:rPr>
                <w:rFonts w:ascii="Cambria Math" w:hAnsi="Cambria Math" w:cstheme="minorHAnsi"/>
                <w:color w:val="000000" w:themeColor="text1"/>
                <w:sz w:val="20"/>
                <w:szCs w:val="20"/>
              </w:rPr>
              <m:t>f</m:t>
            </m:r>
          </m:e>
          <m:sup>
            <m:r>
              <w:rPr>
                <w:rFonts w:ascii="Cambria Math" w:hAnsi="Cambria Math" w:cstheme="minorHAnsi"/>
                <w:color w:val="000000" w:themeColor="text1"/>
                <w:sz w:val="20"/>
                <w:szCs w:val="20"/>
              </w:rPr>
              <m:t>'</m:t>
            </m:r>
          </m:sup>
        </m:sSup>
        <m:d>
          <m:dPr>
            <m:ctrlPr>
              <w:rPr>
                <w:rFonts w:ascii="Cambria Math" w:hAnsi="Cambria Math" w:cstheme="minorHAnsi"/>
                <w:i/>
                <w:color w:val="000000" w:themeColor="text1"/>
                <w:sz w:val="20"/>
                <w:szCs w:val="20"/>
              </w:rPr>
            </m:ctrlPr>
          </m:dPr>
          <m:e>
            <m:r>
              <w:rPr>
                <w:rFonts w:ascii="Cambria Math" w:hAnsi="Cambria Math" w:cstheme="minorHAnsi"/>
                <w:color w:val="000000" w:themeColor="text1"/>
                <w:sz w:val="20"/>
                <w:szCs w:val="20"/>
              </w:rPr>
              <m:t>a</m:t>
            </m:r>
          </m:e>
        </m:d>
      </m:oMath>
    </w:p>
    <w:p w14:paraId="2B88F968" w14:textId="28C60DF3" w:rsidR="00E155AD" w:rsidRPr="00903A23" w:rsidRDefault="00E155AD" w:rsidP="00903A23">
      <w:pPr>
        <w:contextualSpacing/>
        <w:rPr>
          <w:rFonts w:asciiTheme="minorHAnsi" w:hAnsiTheme="minorHAnsi" w:cstheme="minorHAnsi"/>
          <w:color w:val="000000" w:themeColor="text1"/>
          <w:sz w:val="20"/>
          <w:szCs w:val="20"/>
        </w:rPr>
      </w:pPr>
      <w:r w:rsidRPr="00903A23">
        <w:rPr>
          <w:rFonts w:asciiTheme="minorHAnsi" w:hAnsiTheme="minorHAnsi" w:cstheme="minorHAnsi"/>
          <w:color w:val="000000" w:themeColor="text1"/>
          <w:sz w:val="20"/>
          <w:szCs w:val="20"/>
        </w:rPr>
        <w:t>Example 2.5.3 Video: Interpreting the first and second derivative for a logistic curve</w:t>
      </w:r>
    </w:p>
    <w:p w14:paraId="0B51ACA1" w14:textId="389B8B6B" w:rsidR="00E155AD" w:rsidRPr="00903A23" w:rsidRDefault="00E155AD" w:rsidP="00903A23">
      <w:pPr>
        <w:contextualSpacing/>
        <w:rPr>
          <w:rFonts w:asciiTheme="minorHAnsi" w:hAnsiTheme="minorHAnsi" w:cstheme="minorHAnsi"/>
          <w:color w:val="000000" w:themeColor="text1"/>
          <w:sz w:val="20"/>
          <w:szCs w:val="20"/>
        </w:rPr>
      </w:pPr>
      <w:r w:rsidRPr="00903A23">
        <w:rPr>
          <w:rFonts w:asciiTheme="minorHAnsi" w:hAnsiTheme="minorHAnsi" w:cstheme="minorHAnsi"/>
          <w:color w:val="000000" w:themeColor="text1"/>
          <w:sz w:val="20"/>
          <w:szCs w:val="20"/>
        </w:rPr>
        <w:t>Example 2.5.5 Video: Describing movement and acceleration of a particle moving in a line</w:t>
      </w:r>
    </w:p>
    <w:p w14:paraId="0EED1DCA" w14:textId="39DD6134" w:rsidR="00E155AD" w:rsidRPr="00903A23" w:rsidRDefault="00E155AD" w:rsidP="00903A23">
      <w:pPr>
        <w:contextualSpacing/>
        <w:rPr>
          <w:rFonts w:asciiTheme="minorHAnsi" w:hAnsiTheme="minorHAnsi" w:cstheme="minorHAnsi"/>
          <w:color w:val="000000" w:themeColor="text1"/>
          <w:sz w:val="20"/>
          <w:szCs w:val="20"/>
        </w:rPr>
      </w:pPr>
      <w:r w:rsidRPr="00903A23">
        <w:rPr>
          <w:rFonts w:asciiTheme="minorHAnsi" w:hAnsiTheme="minorHAnsi" w:cstheme="minorHAnsi"/>
          <w:color w:val="000000" w:themeColor="text1"/>
          <w:sz w:val="20"/>
          <w:szCs w:val="20"/>
        </w:rPr>
        <w:t>Example 2.6.2 Video: Investigating the differentiability of a function at a point</w:t>
      </w:r>
    </w:p>
    <w:p w14:paraId="03C96827" w14:textId="422940B0" w:rsidR="00E155AD" w:rsidRPr="00903A23" w:rsidRDefault="00E155AD" w:rsidP="00903A23">
      <w:pPr>
        <w:contextualSpacing/>
        <w:rPr>
          <w:rFonts w:asciiTheme="minorHAnsi" w:hAnsiTheme="minorHAnsi" w:cstheme="minorHAnsi"/>
          <w:color w:val="000000" w:themeColor="text1"/>
          <w:sz w:val="20"/>
          <w:szCs w:val="20"/>
        </w:rPr>
      </w:pPr>
      <w:r w:rsidRPr="00903A23">
        <w:rPr>
          <w:rFonts w:asciiTheme="minorHAnsi" w:hAnsiTheme="minorHAnsi" w:cstheme="minorHAnsi"/>
          <w:color w:val="000000" w:themeColor="text1"/>
          <w:sz w:val="20"/>
          <w:szCs w:val="20"/>
        </w:rPr>
        <w:t>Example 2.6.3 Video: Determining if a piecewise defined function is continuous and differentiable</w:t>
      </w:r>
    </w:p>
    <w:p w14:paraId="26AFF31E" w14:textId="1FB3D879" w:rsidR="00E155AD" w:rsidRPr="00903A23" w:rsidRDefault="00E155AD" w:rsidP="00903A23">
      <w:pPr>
        <w:contextualSpacing/>
        <w:rPr>
          <w:rFonts w:asciiTheme="minorHAnsi" w:hAnsiTheme="minorHAnsi" w:cstheme="minorHAnsi"/>
          <w:color w:val="000000" w:themeColor="text1"/>
          <w:sz w:val="20"/>
          <w:szCs w:val="20"/>
        </w:rPr>
      </w:pPr>
      <w:r w:rsidRPr="00903A23">
        <w:rPr>
          <w:rFonts w:asciiTheme="minorHAnsi" w:hAnsiTheme="minorHAnsi" w:cstheme="minorHAnsi"/>
          <w:color w:val="000000" w:themeColor="text1"/>
          <w:sz w:val="20"/>
          <w:szCs w:val="20"/>
        </w:rPr>
        <w:lastRenderedPageBreak/>
        <w:t>Interactive Exploration 2.6: Visualizing Differentiable Functions</w:t>
      </w:r>
    </w:p>
    <w:p w14:paraId="3B2FE52F" w14:textId="2DB6EFC8" w:rsidR="007A5124" w:rsidRPr="00903A23" w:rsidRDefault="007A5124" w:rsidP="00903A23">
      <w:pPr>
        <w:contextualSpacing/>
        <w:rPr>
          <w:rFonts w:asciiTheme="minorHAnsi" w:hAnsiTheme="minorHAnsi" w:cstheme="minorHAnsi"/>
          <w:sz w:val="20"/>
          <w:szCs w:val="20"/>
        </w:rPr>
      </w:pPr>
      <w:r w:rsidRPr="00903A23">
        <w:rPr>
          <w:rFonts w:asciiTheme="minorHAnsi" w:hAnsiTheme="minorHAnsi" w:cstheme="minorHAnsi"/>
          <w:sz w:val="20"/>
          <w:szCs w:val="20"/>
        </w:rPr>
        <w:t>Chapter 03 Additional problems</w:t>
      </w:r>
    </w:p>
    <w:p w14:paraId="6115CEA3" w14:textId="41071644" w:rsidR="007A5124" w:rsidRPr="00903A23" w:rsidRDefault="007A5124" w:rsidP="00903A23">
      <w:pPr>
        <w:contextualSpacing/>
        <w:rPr>
          <w:rFonts w:asciiTheme="minorHAnsi" w:hAnsiTheme="minorHAnsi" w:cstheme="minorHAnsi"/>
          <w:sz w:val="20"/>
          <w:szCs w:val="20"/>
        </w:rPr>
      </w:pPr>
      <w:r w:rsidRPr="00903A23">
        <w:rPr>
          <w:rFonts w:asciiTheme="minorHAnsi" w:hAnsiTheme="minorHAnsi" w:cstheme="minorHAnsi"/>
          <w:sz w:val="20"/>
          <w:szCs w:val="20"/>
        </w:rPr>
        <w:t>Example 3.1.4 Video: Using the power rule to differentiate functions</w:t>
      </w:r>
    </w:p>
    <w:p w14:paraId="5A5B3309" w14:textId="7FCEDA08" w:rsidR="007A5124" w:rsidRPr="00903A23" w:rsidRDefault="007A5124" w:rsidP="00903A23">
      <w:pPr>
        <w:contextualSpacing/>
        <w:rPr>
          <w:rFonts w:asciiTheme="minorHAnsi" w:hAnsiTheme="minorHAnsi" w:cstheme="minorHAnsi"/>
          <w:sz w:val="20"/>
          <w:szCs w:val="20"/>
        </w:rPr>
      </w:pPr>
      <w:r w:rsidRPr="00903A23">
        <w:rPr>
          <w:rFonts w:asciiTheme="minorHAnsi" w:hAnsiTheme="minorHAnsi" w:cstheme="minorHAnsi"/>
          <w:sz w:val="20"/>
          <w:szCs w:val="20"/>
        </w:rPr>
        <w:t>Example 3.1.7 Video: Finding and using a tangent line approximation</w:t>
      </w:r>
    </w:p>
    <w:p w14:paraId="1CC85E11" w14:textId="0399D6E4" w:rsidR="007A5124" w:rsidRPr="00903A23" w:rsidRDefault="007A5124" w:rsidP="00903A23">
      <w:pPr>
        <w:contextualSpacing/>
        <w:rPr>
          <w:rFonts w:asciiTheme="minorHAnsi" w:hAnsiTheme="minorHAnsi" w:cstheme="minorHAnsi"/>
          <w:sz w:val="20"/>
          <w:szCs w:val="20"/>
        </w:rPr>
      </w:pPr>
      <w:r w:rsidRPr="00903A23">
        <w:rPr>
          <w:rFonts w:asciiTheme="minorHAnsi" w:hAnsiTheme="minorHAnsi" w:cstheme="minorHAnsi"/>
          <w:sz w:val="20"/>
          <w:szCs w:val="20"/>
        </w:rPr>
        <w:t>Interactive Exploration 3.1: Derivative of a Constant Times a Function</w:t>
      </w:r>
    </w:p>
    <w:p w14:paraId="0D346B12" w14:textId="7D91202F" w:rsidR="007A5124" w:rsidRPr="00903A23" w:rsidRDefault="007A5124" w:rsidP="00903A23">
      <w:pPr>
        <w:contextualSpacing/>
        <w:rPr>
          <w:rFonts w:asciiTheme="minorHAnsi" w:hAnsiTheme="minorHAnsi" w:cstheme="minorHAnsi"/>
          <w:sz w:val="20"/>
          <w:szCs w:val="20"/>
        </w:rPr>
      </w:pPr>
      <w:r w:rsidRPr="00903A23">
        <w:rPr>
          <w:rFonts w:asciiTheme="minorHAnsi" w:hAnsiTheme="minorHAnsi" w:cstheme="minorHAnsi"/>
          <w:sz w:val="20"/>
          <w:szCs w:val="20"/>
        </w:rPr>
        <w:t>Example 3.2.1 Video: Differentiating an exponential function</w:t>
      </w:r>
    </w:p>
    <w:p w14:paraId="6150F190" w14:textId="4B489802" w:rsidR="007A5124" w:rsidRPr="00903A23" w:rsidRDefault="007A5124" w:rsidP="00903A23">
      <w:pPr>
        <w:contextualSpacing/>
        <w:rPr>
          <w:rFonts w:asciiTheme="minorHAnsi" w:hAnsiTheme="minorHAnsi" w:cstheme="minorHAnsi"/>
          <w:sz w:val="20"/>
          <w:szCs w:val="20"/>
        </w:rPr>
      </w:pPr>
      <w:r w:rsidRPr="00903A23">
        <w:rPr>
          <w:rFonts w:asciiTheme="minorHAnsi" w:hAnsiTheme="minorHAnsi" w:cstheme="minorHAnsi"/>
          <w:sz w:val="20"/>
          <w:szCs w:val="20"/>
        </w:rPr>
        <w:t>Example 3.2.2 Video: Finding and interpreting a derivative of an exponential function</w:t>
      </w:r>
    </w:p>
    <w:p w14:paraId="423DB56B" w14:textId="203B213E" w:rsidR="007A5124" w:rsidRPr="00903A23" w:rsidRDefault="007A5124" w:rsidP="00903A23">
      <w:pPr>
        <w:contextualSpacing/>
        <w:rPr>
          <w:rFonts w:asciiTheme="minorHAnsi" w:hAnsiTheme="minorHAnsi" w:cstheme="minorHAnsi"/>
          <w:sz w:val="20"/>
          <w:szCs w:val="20"/>
        </w:rPr>
      </w:pPr>
      <w:r w:rsidRPr="00903A23">
        <w:rPr>
          <w:rFonts w:asciiTheme="minorHAnsi" w:hAnsiTheme="minorHAnsi" w:cstheme="minorHAnsi"/>
          <w:sz w:val="20"/>
          <w:szCs w:val="20"/>
        </w:rPr>
        <w:t>Example 3.3.1 Video: Using the product rule</w:t>
      </w:r>
    </w:p>
    <w:p w14:paraId="2CC16805" w14:textId="77B4A69F" w:rsidR="007A5124" w:rsidRPr="00903A23" w:rsidRDefault="007A5124" w:rsidP="00903A23">
      <w:pPr>
        <w:contextualSpacing/>
        <w:rPr>
          <w:rFonts w:asciiTheme="minorHAnsi" w:hAnsiTheme="minorHAnsi" w:cstheme="minorHAnsi"/>
          <w:sz w:val="20"/>
          <w:szCs w:val="20"/>
        </w:rPr>
      </w:pPr>
      <w:r w:rsidRPr="00903A23">
        <w:rPr>
          <w:rFonts w:asciiTheme="minorHAnsi" w:hAnsiTheme="minorHAnsi" w:cstheme="minorHAnsi"/>
          <w:sz w:val="20"/>
          <w:szCs w:val="20"/>
        </w:rPr>
        <w:t>Example 3.3.2 Video: Using the quotient rule</w:t>
      </w:r>
    </w:p>
    <w:p w14:paraId="67AE7A07" w14:textId="77777777" w:rsidR="00F86BD2" w:rsidRPr="00954068" w:rsidRDefault="00F86BD2" w:rsidP="0093399D">
      <w:pPr>
        <w:contextualSpacing/>
        <w:rPr>
          <w:rFonts w:cstheme="minorHAnsi"/>
          <w:sz w:val="20"/>
          <w:szCs w:val="20"/>
        </w:rPr>
      </w:pPr>
    </w:p>
    <w:tbl>
      <w:tblPr>
        <w:tblStyle w:val="TableGrid"/>
        <w:tblW w:w="10790" w:type="dxa"/>
        <w:tblInd w:w="-5" w:type="dxa"/>
        <w:shd w:val="clear" w:color="auto" w:fill="000000"/>
        <w:tblLook w:val="04A0" w:firstRow="1" w:lastRow="0" w:firstColumn="1" w:lastColumn="0" w:noHBand="0" w:noVBand="1"/>
      </w:tblPr>
      <w:tblGrid>
        <w:gridCol w:w="10790"/>
      </w:tblGrid>
      <w:tr w:rsidR="000E47BE" w:rsidRPr="00954068" w14:paraId="2064C0A7" w14:textId="77777777" w:rsidTr="00D44305">
        <w:tc>
          <w:tcPr>
            <w:tcW w:w="10790" w:type="dxa"/>
            <w:shd w:val="clear" w:color="auto" w:fill="000000"/>
            <w:tcMar>
              <w:top w:w="144" w:type="dxa"/>
              <w:left w:w="144" w:type="dxa"/>
              <w:bottom w:w="144" w:type="dxa"/>
              <w:right w:w="144" w:type="dxa"/>
            </w:tcMar>
          </w:tcPr>
          <w:p w14:paraId="2B8C5B73" w14:textId="77777777" w:rsidR="00F86BD2" w:rsidRPr="00954068" w:rsidRDefault="00F86BD2" w:rsidP="0093399D">
            <w:pPr>
              <w:contextualSpacing/>
              <w:jc w:val="center"/>
              <w:rPr>
                <w:rFonts w:cstheme="minorHAnsi"/>
                <w:b/>
                <w:bCs/>
                <w:sz w:val="20"/>
                <w:szCs w:val="20"/>
              </w:rPr>
            </w:pPr>
            <w:r w:rsidRPr="00954068">
              <w:rPr>
                <w:rFonts w:cstheme="minorHAnsi"/>
                <w:b/>
                <w:bCs/>
                <w:sz w:val="20"/>
                <w:szCs w:val="20"/>
              </w:rPr>
              <w:t>STAGE 3</w:t>
            </w:r>
          </w:p>
          <w:p w14:paraId="429D1CC0" w14:textId="77777777" w:rsidR="00F86BD2" w:rsidRPr="00954068" w:rsidRDefault="00F86BD2" w:rsidP="0093399D">
            <w:pPr>
              <w:contextualSpacing/>
              <w:jc w:val="center"/>
              <w:rPr>
                <w:rFonts w:cstheme="minorHAnsi"/>
                <w:sz w:val="20"/>
                <w:szCs w:val="20"/>
              </w:rPr>
            </w:pPr>
            <w:r w:rsidRPr="00954068">
              <w:rPr>
                <w:rFonts w:cstheme="minorHAnsi"/>
                <w:b/>
                <w:bCs/>
                <w:sz w:val="20"/>
                <w:szCs w:val="20"/>
              </w:rPr>
              <w:t>Learning Plan</w:t>
            </w:r>
          </w:p>
        </w:tc>
      </w:tr>
    </w:tbl>
    <w:p w14:paraId="543F8468" w14:textId="77777777" w:rsidR="00F86BD2" w:rsidRPr="00954068" w:rsidRDefault="00F86BD2" w:rsidP="0093399D">
      <w:pPr>
        <w:contextualSpacing/>
        <w:rPr>
          <w:rFonts w:cstheme="minorHAnsi"/>
          <w:sz w:val="20"/>
          <w:szCs w:val="20"/>
        </w:rPr>
      </w:pPr>
    </w:p>
    <w:p w14:paraId="5FB873E3" w14:textId="77777777" w:rsidR="00F86BD2" w:rsidRPr="00F073EA" w:rsidRDefault="00F86BD2" w:rsidP="0093399D">
      <w:pPr>
        <w:contextualSpacing/>
        <w:rPr>
          <w:rFonts w:asciiTheme="minorHAnsi" w:hAnsiTheme="minorHAnsi" w:cstheme="minorHAnsi"/>
          <w:b/>
          <w:bCs/>
          <w:sz w:val="20"/>
          <w:szCs w:val="20"/>
        </w:rPr>
      </w:pPr>
      <w:r w:rsidRPr="00F073EA">
        <w:rPr>
          <w:rFonts w:asciiTheme="minorHAnsi" w:hAnsiTheme="minorHAnsi" w:cstheme="minorHAnsi"/>
          <w:b/>
          <w:bCs/>
          <w:sz w:val="20"/>
          <w:szCs w:val="20"/>
          <w:highlight w:val="yellow"/>
        </w:rPr>
        <w:t>Assessment Topics and Lesson Themes:</w:t>
      </w:r>
    </w:p>
    <w:p w14:paraId="16FAA2A2" w14:textId="283DDF32" w:rsidR="006B3EBD" w:rsidRPr="00F073EA" w:rsidRDefault="006B3EBD" w:rsidP="0093399D">
      <w:pPr>
        <w:contextualSpacing/>
        <w:rPr>
          <w:rFonts w:asciiTheme="minorHAnsi" w:hAnsiTheme="minorHAnsi" w:cstheme="minorHAnsi"/>
          <w:sz w:val="20"/>
          <w:szCs w:val="20"/>
        </w:rPr>
      </w:pPr>
    </w:p>
    <w:p w14:paraId="0D691584" w14:textId="77777777" w:rsidR="00F83467" w:rsidRPr="00F83467" w:rsidRDefault="00F83467" w:rsidP="00F83467">
      <w:pPr>
        <w:rPr>
          <w:rFonts w:asciiTheme="minorHAnsi" w:hAnsiTheme="minorHAnsi" w:cstheme="minorHAnsi"/>
          <w:b/>
          <w:bCs/>
          <w:sz w:val="20"/>
          <w:szCs w:val="20"/>
          <w:u w:val="single"/>
        </w:rPr>
      </w:pPr>
      <w:r w:rsidRPr="00F83467">
        <w:rPr>
          <w:rFonts w:asciiTheme="minorHAnsi" w:hAnsiTheme="minorHAnsi" w:cstheme="minorHAnsi"/>
          <w:b/>
          <w:bCs/>
          <w:sz w:val="20"/>
          <w:szCs w:val="20"/>
          <w:u w:val="single"/>
        </w:rPr>
        <w:t xml:space="preserve">Assessment Topic #2: Key </w:t>
      </w:r>
      <w:proofErr w:type="gramStart"/>
      <w:r w:rsidRPr="00F83467">
        <w:rPr>
          <w:rFonts w:asciiTheme="minorHAnsi" w:hAnsiTheme="minorHAnsi" w:cstheme="minorHAnsi"/>
          <w:b/>
          <w:bCs/>
          <w:sz w:val="20"/>
          <w:szCs w:val="20"/>
          <w:u w:val="single"/>
        </w:rPr>
        <w:t>Concept :</w:t>
      </w:r>
      <w:proofErr w:type="gramEnd"/>
      <w:r w:rsidRPr="00F83467">
        <w:rPr>
          <w:rFonts w:asciiTheme="minorHAnsi" w:hAnsiTheme="minorHAnsi" w:cstheme="minorHAnsi"/>
          <w:b/>
          <w:bCs/>
          <w:sz w:val="20"/>
          <w:szCs w:val="20"/>
          <w:u w:val="single"/>
        </w:rPr>
        <w:t xml:space="preserve"> </w:t>
      </w:r>
      <w:r w:rsidRPr="00F83467">
        <w:rPr>
          <w:rFonts w:asciiTheme="minorHAnsi" w:hAnsiTheme="minorHAnsi" w:cstheme="minorHAnsi"/>
          <w:b/>
          <w:noProof/>
          <w:sz w:val="20"/>
          <w:szCs w:val="20"/>
          <w:u w:val="single"/>
        </w:rPr>
        <w:t>Differentiation: Definition &amp; Fundamental Properties</w:t>
      </w:r>
    </w:p>
    <w:p w14:paraId="326D8DAC" w14:textId="58DC1045" w:rsidR="009E2119" w:rsidRPr="009E2119" w:rsidRDefault="009E2119" w:rsidP="009E2119">
      <w:pPr>
        <w:rPr>
          <w:rFonts w:asciiTheme="minorHAnsi" w:hAnsiTheme="minorHAnsi" w:cstheme="minorHAnsi"/>
          <w:b/>
          <w:bCs/>
          <w:sz w:val="20"/>
          <w:szCs w:val="20"/>
          <w:u w:val="single"/>
        </w:rPr>
      </w:pPr>
      <w:r>
        <w:rPr>
          <w:rFonts w:asciiTheme="minorHAnsi" w:hAnsiTheme="minorHAnsi" w:cstheme="minorHAnsi"/>
          <w:color w:val="FFFFFF" w:themeColor="background1"/>
          <w:sz w:val="20"/>
          <w:szCs w:val="20"/>
          <w:highlight w:val="blue"/>
        </w:rPr>
        <w:t>CR</w:t>
      </w:r>
      <w:r w:rsidRPr="00F073EA">
        <w:rPr>
          <w:rFonts w:asciiTheme="minorHAnsi" w:hAnsiTheme="minorHAnsi" w:cstheme="minorHAnsi"/>
          <w:color w:val="FFFFFF" w:themeColor="background1"/>
          <w:sz w:val="20"/>
          <w:szCs w:val="20"/>
          <w:highlight w:val="blue"/>
        </w:rPr>
        <w:t>1</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CR2</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CR3</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CR4</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CR5</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CR6</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CR7</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CR8</w:t>
      </w:r>
    </w:p>
    <w:p w14:paraId="4C21A7E4" w14:textId="77777777" w:rsidR="00F83467" w:rsidRDefault="00161435" w:rsidP="0093399D">
      <w:pPr>
        <w:contextualSpacing/>
        <w:rPr>
          <w:rFonts w:asciiTheme="minorHAnsi" w:hAnsiTheme="minorHAnsi" w:cstheme="minorHAnsi"/>
          <w:color w:val="000000" w:themeColor="text1"/>
          <w:sz w:val="20"/>
          <w:szCs w:val="20"/>
        </w:rPr>
      </w:pPr>
      <w:r w:rsidRPr="009E2119">
        <w:rPr>
          <w:rFonts w:asciiTheme="minorHAnsi" w:hAnsiTheme="minorHAnsi" w:cstheme="minorHAnsi"/>
          <w:sz w:val="20"/>
          <w:szCs w:val="20"/>
        </w:rPr>
        <w:t xml:space="preserve">Lesson Theme </w:t>
      </w:r>
      <w:proofErr w:type="gramStart"/>
      <w:r w:rsidRPr="009E2119">
        <w:rPr>
          <w:rFonts w:asciiTheme="minorHAnsi" w:hAnsiTheme="minorHAnsi" w:cstheme="minorHAnsi"/>
          <w:sz w:val="20"/>
          <w:szCs w:val="20"/>
        </w:rPr>
        <w:t>2.1 :</w:t>
      </w:r>
      <w:proofErr w:type="gramEnd"/>
      <w:r w:rsidRPr="009E2119">
        <w:rPr>
          <w:rFonts w:asciiTheme="minorHAnsi" w:hAnsiTheme="minorHAnsi" w:cstheme="minorHAnsi"/>
          <w:sz w:val="20"/>
          <w:szCs w:val="20"/>
        </w:rPr>
        <w:t xml:space="preserve"> How Do We Measure Speed </w:t>
      </w:r>
      <w:r w:rsidRPr="009E2119">
        <w:rPr>
          <w:rFonts w:asciiTheme="minorHAnsi" w:hAnsiTheme="minorHAnsi" w:cstheme="minorHAnsi"/>
          <w:color w:val="000000" w:themeColor="text1"/>
          <w:sz w:val="20"/>
          <w:szCs w:val="20"/>
        </w:rPr>
        <w:t xml:space="preserve"> </w:t>
      </w:r>
    </w:p>
    <w:p w14:paraId="0D735FB2" w14:textId="0DAD4AF7" w:rsidR="00161435" w:rsidRPr="00F83467" w:rsidRDefault="00161435" w:rsidP="0093399D">
      <w:pPr>
        <w:contextualSpacing/>
        <w:rPr>
          <w:rFonts w:asciiTheme="minorHAnsi" w:hAnsiTheme="minorHAnsi" w:cstheme="minorHAnsi"/>
          <w:sz w:val="20"/>
          <w:szCs w:val="20"/>
        </w:rPr>
      </w:pPr>
      <w:r w:rsidRPr="009E2119">
        <w:rPr>
          <w:rFonts w:asciiTheme="minorHAnsi" w:hAnsiTheme="minorHAnsi" w:cstheme="minorHAnsi"/>
          <w:color w:val="000000" w:themeColor="text1"/>
          <w:sz w:val="20"/>
          <w:szCs w:val="20"/>
        </w:rPr>
        <w:t xml:space="preserve">Lesson Theme </w:t>
      </w:r>
      <w:proofErr w:type="gramStart"/>
      <w:r w:rsidRPr="009E2119">
        <w:rPr>
          <w:rFonts w:asciiTheme="minorHAnsi" w:hAnsiTheme="minorHAnsi" w:cstheme="minorHAnsi"/>
          <w:color w:val="000000" w:themeColor="text1"/>
          <w:sz w:val="20"/>
          <w:szCs w:val="20"/>
        </w:rPr>
        <w:t>2.2 :</w:t>
      </w:r>
      <w:proofErr w:type="gramEnd"/>
      <w:r w:rsidRPr="009E2119">
        <w:rPr>
          <w:rFonts w:asciiTheme="minorHAnsi" w:hAnsiTheme="minorHAnsi" w:cstheme="minorHAnsi"/>
          <w:color w:val="000000" w:themeColor="text1"/>
          <w:sz w:val="20"/>
          <w:szCs w:val="20"/>
        </w:rPr>
        <w:t xml:space="preserve"> The Derivative at a Point </w:t>
      </w:r>
    </w:p>
    <w:p w14:paraId="6B99C4E3" w14:textId="357203A0" w:rsidR="00161435" w:rsidRPr="009E2119" w:rsidRDefault="00161435" w:rsidP="0093399D">
      <w:pPr>
        <w:contextualSpacing/>
        <w:rPr>
          <w:rFonts w:asciiTheme="minorHAnsi" w:hAnsiTheme="minorHAnsi" w:cstheme="minorHAnsi"/>
          <w:color w:val="000000" w:themeColor="text1"/>
          <w:sz w:val="20"/>
          <w:szCs w:val="20"/>
        </w:rPr>
      </w:pPr>
      <w:r w:rsidRPr="009E2119">
        <w:rPr>
          <w:rFonts w:asciiTheme="minorHAnsi" w:hAnsiTheme="minorHAnsi" w:cstheme="minorHAnsi"/>
          <w:color w:val="000000" w:themeColor="text1"/>
          <w:sz w:val="20"/>
          <w:szCs w:val="20"/>
        </w:rPr>
        <w:t xml:space="preserve">Lesson Theme </w:t>
      </w:r>
      <w:proofErr w:type="gramStart"/>
      <w:r w:rsidRPr="009E2119">
        <w:rPr>
          <w:rFonts w:asciiTheme="minorHAnsi" w:hAnsiTheme="minorHAnsi" w:cstheme="minorHAnsi"/>
          <w:color w:val="000000" w:themeColor="text1"/>
          <w:sz w:val="20"/>
          <w:szCs w:val="20"/>
        </w:rPr>
        <w:t>2.3 :</w:t>
      </w:r>
      <w:proofErr w:type="gramEnd"/>
      <w:r w:rsidRPr="009E2119">
        <w:rPr>
          <w:rFonts w:asciiTheme="minorHAnsi" w:hAnsiTheme="minorHAnsi" w:cstheme="minorHAnsi"/>
          <w:color w:val="000000" w:themeColor="text1"/>
          <w:sz w:val="20"/>
          <w:szCs w:val="20"/>
        </w:rPr>
        <w:t xml:space="preserve"> The Derivative Function </w:t>
      </w:r>
    </w:p>
    <w:p w14:paraId="0A382531" w14:textId="7201E0D9" w:rsidR="00161435" w:rsidRPr="009E2119" w:rsidRDefault="00161435" w:rsidP="0093399D">
      <w:pPr>
        <w:contextualSpacing/>
        <w:rPr>
          <w:rFonts w:asciiTheme="minorHAnsi" w:hAnsiTheme="minorHAnsi" w:cstheme="minorHAnsi"/>
          <w:color w:val="000000" w:themeColor="text1"/>
          <w:sz w:val="20"/>
          <w:szCs w:val="20"/>
        </w:rPr>
      </w:pPr>
      <w:r w:rsidRPr="009E2119">
        <w:rPr>
          <w:rFonts w:asciiTheme="minorHAnsi" w:hAnsiTheme="minorHAnsi" w:cstheme="minorHAnsi"/>
          <w:color w:val="000000" w:themeColor="text1"/>
          <w:sz w:val="20"/>
          <w:szCs w:val="20"/>
        </w:rPr>
        <w:t xml:space="preserve">Lesson Theme </w:t>
      </w:r>
      <w:proofErr w:type="gramStart"/>
      <w:r w:rsidRPr="009E2119">
        <w:rPr>
          <w:rFonts w:asciiTheme="minorHAnsi" w:hAnsiTheme="minorHAnsi" w:cstheme="minorHAnsi"/>
          <w:color w:val="000000" w:themeColor="text1"/>
          <w:sz w:val="20"/>
          <w:szCs w:val="20"/>
        </w:rPr>
        <w:t>2.4 :</w:t>
      </w:r>
      <w:proofErr w:type="gramEnd"/>
      <w:r w:rsidRPr="009E2119">
        <w:rPr>
          <w:rFonts w:asciiTheme="minorHAnsi" w:hAnsiTheme="minorHAnsi" w:cstheme="minorHAnsi"/>
          <w:color w:val="000000" w:themeColor="text1"/>
          <w:sz w:val="20"/>
          <w:szCs w:val="20"/>
        </w:rPr>
        <w:t xml:space="preserve"> Interpretations of the Derivative </w:t>
      </w:r>
    </w:p>
    <w:p w14:paraId="2009CF34" w14:textId="4D1BC8DC" w:rsidR="00161435" w:rsidRPr="009E2119" w:rsidRDefault="00161435" w:rsidP="0093399D">
      <w:pPr>
        <w:contextualSpacing/>
        <w:rPr>
          <w:rFonts w:asciiTheme="minorHAnsi" w:hAnsiTheme="minorHAnsi" w:cstheme="minorHAnsi"/>
          <w:color w:val="000000" w:themeColor="text1"/>
          <w:sz w:val="20"/>
          <w:szCs w:val="20"/>
        </w:rPr>
      </w:pPr>
      <w:r w:rsidRPr="009E2119">
        <w:rPr>
          <w:rFonts w:asciiTheme="minorHAnsi" w:hAnsiTheme="minorHAnsi" w:cstheme="minorHAnsi"/>
          <w:color w:val="000000" w:themeColor="text1"/>
          <w:sz w:val="20"/>
          <w:szCs w:val="20"/>
        </w:rPr>
        <w:t xml:space="preserve">Lesson Theme </w:t>
      </w:r>
      <w:proofErr w:type="gramStart"/>
      <w:r w:rsidRPr="009E2119">
        <w:rPr>
          <w:rFonts w:asciiTheme="minorHAnsi" w:hAnsiTheme="minorHAnsi" w:cstheme="minorHAnsi"/>
          <w:color w:val="000000" w:themeColor="text1"/>
          <w:sz w:val="20"/>
          <w:szCs w:val="20"/>
        </w:rPr>
        <w:t>2.5 :</w:t>
      </w:r>
      <w:proofErr w:type="gramEnd"/>
      <w:r w:rsidRPr="009E2119">
        <w:rPr>
          <w:rFonts w:asciiTheme="minorHAnsi" w:hAnsiTheme="minorHAnsi" w:cstheme="minorHAnsi"/>
          <w:color w:val="000000" w:themeColor="text1"/>
          <w:sz w:val="20"/>
          <w:szCs w:val="20"/>
        </w:rPr>
        <w:t xml:space="preserve"> The Second Derivative </w:t>
      </w:r>
    </w:p>
    <w:p w14:paraId="1B90CF40" w14:textId="3DF58CA5" w:rsidR="00161435" w:rsidRPr="009E2119" w:rsidRDefault="00161435" w:rsidP="0093399D">
      <w:pPr>
        <w:contextualSpacing/>
        <w:rPr>
          <w:rFonts w:asciiTheme="minorHAnsi" w:hAnsiTheme="minorHAnsi" w:cstheme="minorHAnsi"/>
          <w:color w:val="000000" w:themeColor="text1"/>
          <w:sz w:val="20"/>
          <w:szCs w:val="20"/>
        </w:rPr>
      </w:pPr>
      <w:r w:rsidRPr="009E2119">
        <w:rPr>
          <w:rFonts w:asciiTheme="minorHAnsi" w:hAnsiTheme="minorHAnsi" w:cstheme="minorHAnsi"/>
          <w:color w:val="000000" w:themeColor="text1"/>
          <w:sz w:val="20"/>
          <w:szCs w:val="20"/>
        </w:rPr>
        <w:t xml:space="preserve">Lesson Theme </w:t>
      </w:r>
      <w:proofErr w:type="gramStart"/>
      <w:r w:rsidRPr="009E2119">
        <w:rPr>
          <w:rFonts w:asciiTheme="minorHAnsi" w:hAnsiTheme="minorHAnsi" w:cstheme="minorHAnsi"/>
          <w:color w:val="000000" w:themeColor="text1"/>
          <w:sz w:val="20"/>
          <w:szCs w:val="20"/>
        </w:rPr>
        <w:t>2.6 :</w:t>
      </w:r>
      <w:proofErr w:type="gramEnd"/>
      <w:r w:rsidRPr="009E2119">
        <w:rPr>
          <w:rFonts w:asciiTheme="minorHAnsi" w:hAnsiTheme="minorHAnsi" w:cstheme="minorHAnsi"/>
          <w:color w:val="000000" w:themeColor="text1"/>
          <w:sz w:val="20"/>
          <w:szCs w:val="20"/>
        </w:rPr>
        <w:t xml:space="preserve"> Differentiability </w:t>
      </w:r>
    </w:p>
    <w:p w14:paraId="24B7CED1" w14:textId="10215EED" w:rsidR="00161435" w:rsidRPr="009E2119" w:rsidRDefault="00161435" w:rsidP="0093399D">
      <w:pPr>
        <w:contextualSpacing/>
        <w:rPr>
          <w:rFonts w:asciiTheme="minorHAnsi" w:hAnsiTheme="minorHAnsi" w:cstheme="minorHAnsi"/>
          <w:color w:val="FFFFFF" w:themeColor="background1"/>
          <w:sz w:val="20"/>
          <w:szCs w:val="20"/>
        </w:rPr>
      </w:pPr>
      <w:r w:rsidRPr="009E2119">
        <w:rPr>
          <w:rFonts w:asciiTheme="minorHAnsi" w:hAnsiTheme="minorHAnsi" w:cstheme="minorHAnsi"/>
          <w:color w:val="000000" w:themeColor="text1"/>
          <w:sz w:val="20"/>
          <w:szCs w:val="20"/>
        </w:rPr>
        <w:t xml:space="preserve">Lesson Theme: Chapter 2 Review </w:t>
      </w:r>
    </w:p>
    <w:p w14:paraId="21685DD0" w14:textId="77777777" w:rsidR="009E2119" w:rsidRPr="009E2119" w:rsidRDefault="009E2119" w:rsidP="009E2119">
      <w:pPr>
        <w:contextualSpacing/>
        <w:rPr>
          <w:rFonts w:asciiTheme="minorHAnsi" w:hAnsiTheme="minorHAnsi" w:cstheme="minorHAnsi"/>
          <w:color w:val="000000" w:themeColor="text1"/>
          <w:sz w:val="20"/>
          <w:szCs w:val="20"/>
        </w:rPr>
      </w:pPr>
      <w:r w:rsidRPr="009E2119">
        <w:rPr>
          <w:rFonts w:asciiTheme="minorHAnsi" w:hAnsiTheme="minorHAnsi" w:cstheme="minorHAnsi"/>
          <w:color w:val="000000" w:themeColor="text1"/>
          <w:sz w:val="20"/>
          <w:szCs w:val="20"/>
        </w:rPr>
        <w:t xml:space="preserve">Lesson Theme </w:t>
      </w:r>
      <w:proofErr w:type="gramStart"/>
      <w:r w:rsidRPr="009E2119">
        <w:rPr>
          <w:rFonts w:asciiTheme="minorHAnsi" w:hAnsiTheme="minorHAnsi" w:cstheme="minorHAnsi"/>
          <w:color w:val="000000" w:themeColor="text1"/>
          <w:sz w:val="20"/>
          <w:szCs w:val="20"/>
        </w:rPr>
        <w:t>3.1 :</w:t>
      </w:r>
      <w:proofErr w:type="gramEnd"/>
      <w:r w:rsidRPr="009E2119">
        <w:rPr>
          <w:rFonts w:asciiTheme="minorHAnsi" w:hAnsiTheme="minorHAnsi" w:cstheme="minorHAnsi"/>
          <w:color w:val="000000" w:themeColor="text1"/>
          <w:sz w:val="20"/>
          <w:szCs w:val="20"/>
        </w:rPr>
        <w:t xml:space="preserve"> Powers &amp; Polynomials</w:t>
      </w:r>
    </w:p>
    <w:p w14:paraId="26A27FA2" w14:textId="77777777" w:rsidR="009E2119" w:rsidRPr="009E2119" w:rsidRDefault="009E2119" w:rsidP="009E2119">
      <w:pPr>
        <w:contextualSpacing/>
        <w:rPr>
          <w:rFonts w:asciiTheme="minorHAnsi" w:hAnsiTheme="minorHAnsi" w:cstheme="minorHAnsi"/>
          <w:color w:val="000000" w:themeColor="text1"/>
          <w:sz w:val="20"/>
          <w:szCs w:val="20"/>
        </w:rPr>
      </w:pPr>
      <w:r w:rsidRPr="009E2119">
        <w:rPr>
          <w:rFonts w:asciiTheme="minorHAnsi" w:hAnsiTheme="minorHAnsi" w:cstheme="minorHAnsi"/>
          <w:color w:val="000000" w:themeColor="text1"/>
          <w:sz w:val="20"/>
          <w:szCs w:val="20"/>
        </w:rPr>
        <w:t xml:space="preserve">Lesson Theme </w:t>
      </w:r>
      <w:proofErr w:type="gramStart"/>
      <w:r w:rsidRPr="009E2119">
        <w:rPr>
          <w:rFonts w:asciiTheme="minorHAnsi" w:hAnsiTheme="minorHAnsi" w:cstheme="minorHAnsi"/>
          <w:color w:val="000000" w:themeColor="text1"/>
          <w:sz w:val="20"/>
          <w:szCs w:val="20"/>
        </w:rPr>
        <w:t>3.2 :</w:t>
      </w:r>
      <w:proofErr w:type="gramEnd"/>
      <w:r w:rsidRPr="009E2119">
        <w:rPr>
          <w:rFonts w:asciiTheme="minorHAnsi" w:hAnsiTheme="minorHAnsi" w:cstheme="minorHAnsi"/>
          <w:color w:val="000000" w:themeColor="text1"/>
          <w:sz w:val="20"/>
          <w:szCs w:val="20"/>
        </w:rPr>
        <w:t xml:space="preserve"> The Exponential Function</w:t>
      </w:r>
    </w:p>
    <w:p w14:paraId="4C5EAD77" w14:textId="77777777" w:rsidR="009E2119" w:rsidRPr="009E2119" w:rsidRDefault="009E2119" w:rsidP="009E2119">
      <w:pPr>
        <w:contextualSpacing/>
        <w:rPr>
          <w:rFonts w:asciiTheme="minorHAnsi" w:hAnsiTheme="minorHAnsi" w:cstheme="minorHAnsi"/>
          <w:color w:val="000000" w:themeColor="text1"/>
          <w:sz w:val="20"/>
          <w:szCs w:val="20"/>
        </w:rPr>
      </w:pPr>
      <w:r w:rsidRPr="009E2119">
        <w:rPr>
          <w:rFonts w:asciiTheme="minorHAnsi" w:hAnsiTheme="minorHAnsi" w:cstheme="minorHAnsi"/>
          <w:color w:val="000000" w:themeColor="text1"/>
          <w:sz w:val="20"/>
          <w:szCs w:val="20"/>
        </w:rPr>
        <w:t xml:space="preserve">Lesson Theme </w:t>
      </w:r>
      <w:proofErr w:type="gramStart"/>
      <w:r w:rsidRPr="009E2119">
        <w:rPr>
          <w:rFonts w:asciiTheme="minorHAnsi" w:hAnsiTheme="minorHAnsi" w:cstheme="minorHAnsi"/>
          <w:color w:val="000000" w:themeColor="text1"/>
          <w:sz w:val="20"/>
          <w:szCs w:val="20"/>
        </w:rPr>
        <w:t>3.3 :</w:t>
      </w:r>
      <w:proofErr w:type="gramEnd"/>
      <w:r w:rsidRPr="009E2119">
        <w:rPr>
          <w:rFonts w:asciiTheme="minorHAnsi" w:hAnsiTheme="minorHAnsi" w:cstheme="minorHAnsi"/>
          <w:color w:val="000000" w:themeColor="text1"/>
          <w:sz w:val="20"/>
          <w:szCs w:val="20"/>
        </w:rPr>
        <w:t xml:space="preserve"> The Product &amp; Quotient Rules</w:t>
      </w:r>
    </w:p>
    <w:p w14:paraId="51008787" w14:textId="77777777" w:rsidR="009E2119" w:rsidRPr="009E2119" w:rsidRDefault="009E2119" w:rsidP="009E2119">
      <w:pPr>
        <w:contextualSpacing/>
        <w:rPr>
          <w:rFonts w:asciiTheme="minorHAnsi" w:hAnsiTheme="minorHAnsi" w:cstheme="minorHAnsi"/>
          <w:color w:val="000000" w:themeColor="text1"/>
          <w:sz w:val="20"/>
          <w:szCs w:val="20"/>
        </w:rPr>
      </w:pPr>
      <w:r w:rsidRPr="009E2119">
        <w:rPr>
          <w:rFonts w:asciiTheme="minorHAnsi" w:hAnsiTheme="minorHAnsi" w:cstheme="minorHAnsi"/>
          <w:color w:val="000000" w:themeColor="text1"/>
          <w:sz w:val="20"/>
          <w:szCs w:val="20"/>
        </w:rPr>
        <w:t xml:space="preserve">Lesson Theme: Chapter 3 Review </w:t>
      </w:r>
    </w:p>
    <w:p w14:paraId="6B48A675" w14:textId="77777777" w:rsidR="00B26283" w:rsidRPr="00F073EA" w:rsidRDefault="00B26283" w:rsidP="0093399D">
      <w:pPr>
        <w:contextualSpacing/>
        <w:rPr>
          <w:rFonts w:asciiTheme="minorHAnsi" w:hAnsiTheme="minorHAnsi" w:cstheme="minorHAnsi"/>
          <w:sz w:val="20"/>
          <w:szCs w:val="20"/>
        </w:rPr>
      </w:pPr>
    </w:p>
    <w:p w14:paraId="5D26C71F" w14:textId="77777777" w:rsidR="00B26283" w:rsidRPr="00F073EA" w:rsidRDefault="00B26283" w:rsidP="0093399D">
      <w:pPr>
        <w:contextualSpacing/>
        <w:rPr>
          <w:rFonts w:asciiTheme="minorHAnsi" w:hAnsiTheme="minorHAnsi" w:cstheme="minorHAnsi"/>
          <w:b/>
          <w:bCs/>
          <w:sz w:val="20"/>
          <w:szCs w:val="20"/>
        </w:rPr>
      </w:pPr>
      <w:r w:rsidRPr="00F073EA">
        <w:rPr>
          <w:rFonts w:asciiTheme="minorHAnsi" w:hAnsiTheme="minorHAnsi" w:cstheme="minorHAnsi"/>
          <w:b/>
          <w:bCs/>
          <w:sz w:val="20"/>
          <w:szCs w:val="20"/>
          <w:highlight w:val="yellow"/>
        </w:rPr>
        <w:t>Unit Specific Accommodations and Modifications</w:t>
      </w:r>
    </w:p>
    <w:p w14:paraId="33B1CA67" w14:textId="61879876" w:rsidR="00B26283" w:rsidRPr="00F073EA" w:rsidRDefault="00B26283" w:rsidP="0093399D">
      <w:pPr>
        <w:contextualSpacing/>
        <w:rPr>
          <w:rFonts w:asciiTheme="minorHAnsi" w:hAnsiTheme="minorHAnsi" w:cstheme="minorHAnsi"/>
          <w:sz w:val="20"/>
          <w:szCs w:val="20"/>
        </w:rPr>
      </w:pPr>
    </w:p>
    <w:p w14:paraId="1593609E" w14:textId="77777777" w:rsidR="00726D81" w:rsidRPr="00F073EA" w:rsidRDefault="00726D81" w:rsidP="0060422C">
      <w:pPr>
        <w:widowControl w:val="0"/>
        <w:numPr>
          <w:ilvl w:val="0"/>
          <w:numId w:val="10"/>
        </w:numPr>
        <w:ind w:firstLine="0"/>
        <w:contextualSpacing/>
        <w:jc w:val="both"/>
        <w:rPr>
          <w:rFonts w:asciiTheme="minorHAnsi" w:hAnsiTheme="minorHAnsi" w:cstheme="minorHAnsi"/>
          <w:sz w:val="20"/>
          <w:szCs w:val="20"/>
        </w:rPr>
      </w:pPr>
      <w:r w:rsidRPr="00F073EA">
        <w:rPr>
          <w:rFonts w:asciiTheme="minorHAnsi" w:hAnsiTheme="minorHAnsi" w:cstheme="minorHAnsi"/>
          <w:sz w:val="20"/>
          <w:szCs w:val="20"/>
        </w:rPr>
        <w:t>Have students check their numerator in the difference quotient for errors with evaluating and simplifying.</w:t>
      </w:r>
    </w:p>
    <w:p w14:paraId="51EE41C6" w14:textId="77777777" w:rsidR="00726D81" w:rsidRPr="00F073EA" w:rsidRDefault="00726D81" w:rsidP="0060422C">
      <w:pPr>
        <w:widowControl w:val="0"/>
        <w:numPr>
          <w:ilvl w:val="0"/>
          <w:numId w:val="10"/>
        </w:numPr>
        <w:ind w:firstLine="0"/>
        <w:contextualSpacing/>
        <w:jc w:val="both"/>
        <w:rPr>
          <w:rFonts w:asciiTheme="minorHAnsi" w:hAnsiTheme="minorHAnsi" w:cstheme="minorHAnsi"/>
          <w:sz w:val="20"/>
          <w:szCs w:val="20"/>
        </w:rPr>
      </w:pPr>
      <w:r w:rsidRPr="00F073EA">
        <w:rPr>
          <w:rFonts w:asciiTheme="minorHAnsi" w:hAnsiTheme="minorHAnsi" w:cstheme="minorHAnsi"/>
          <w:sz w:val="20"/>
          <w:szCs w:val="20"/>
        </w:rPr>
        <w:t>Stress that a piecewise function must be checked for continuity before checking the differentiability at a point.</w:t>
      </w:r>
    </w:p>
    <w:p w14:paraId="3C5E217F" w14:textId="77777777" w:rsidR="00726D81" w:rsidRPr="00F073EA" w:rsidRDefault="00726D81" w:rsidP="0060422C">
      <w:pPr>
        <w:widowControl w:val="0"/>
        <w:numPr>
          <w:ilvl w:val="0"/>
          <w:numId w:val="10"/>
        </w:numPr>
        <w:ind w:firstLine="0"/>
        <w:contextualSpacing/>
        <w:jc w:val="both"/>
        <w:rPr>
          <w:rFonts w:asciiTheme="minorHAnsi" w:hAnsiTheme="minorHAnsi" w:cstheme="minorHAnsi"/>
          <w:sz w:val="20"/>
          <w:szCs w:val="20"/>
        </w:rPr>
      </w:pPr>
      <w:r w:rsidRPr="00F073EA">
        <w:rPr>
          <w:rFonts w:asciiTheme="minorHAnsi" w:hAnsiTheme="minorHAnsi" w:cstheme="minorHAnsi"/>
          <w:sz w:val="20"/>
          <w:szCs w:val="20"/>
        </w:rPr>
        <w:t>Have students repeat the quotient rule so that errors are not made with the order of the numerator.</w:t>
      </w:r>
    </w:p>
    <w:p w14:paraId="0237D371" w14:textId="178E427C" w:rsidR="00726D81" w:rsidRPr="00F073EA" w:rsidRDefault="00726D81" w:rsidP="0060422C">
      <w:pPr>
        <w:widowControl w:val="0"/>
        <w:numPr>
          <w:ilvl w:val="0"/>
          <w:numId w:val="10"/>
        </w:numPr>
        <w:ind w:firstLine="0"/>
        <w:contextualSpacing/>
        <w:jc w:val="both"/>
        <w:rPr>
          <w:rFonts w:asciiTheme="minorHAnsi" w:hAnsiTheme="minorHAnsi" w:cstheme="minorHAnsi"/>
          <w:sz w:val="20"/>
          <w:szCs w:val="20"/>
        </w:rPr>
      </w:pPr>
      <w:r w:rsidRPr="00F073EA">
        <w:rPr>
          <w:rFonts w:asciiTheme="minorHAnsi" w:hAnsiTheme="minorHAnsi" w:cstheme="minorHAnsi"/>
          <w:sz w:val="20"/>
          <w:szCs w:val="20"/>
        </w:rPr>
        <w:t>D</w:t>
      </w:r>
      <w:r w:rsidR="00BD0C66">
        <w:rPr>
          <w:rFonts w:asciiTheme="minorHAnsi" w:hAnsiTheme="minorHAnsi" w:cstheme="minorHAnsi"/>
          <w:sz w:val="20"/>
          <w:szCs w:val="20"/>
        </w:rPr>
        <w:t>i</w:t>
      </w:r>
      <w:r w:rsidRPr="00F073EA">
        <w:rPr>
          <w:rFonts w:asciiTheme="minorHAnsi" w:hAnsiTheme="minorHAnsi" w:cstheme="minorHAnsi"/>
          <w:sz w:val="20"/>
          <w:szCs w:val="20"/>
        </w:rPr>
        <w:t>scuss the difference between speed and velocity.</w:t>
      </w:r>
    </w:p>
    <w:p w14:paraId="3519955A" w14:textId="6E967615" w:rsidR="00BD0C66" w:rsidRDefault="00726D81" w:rsidP="0060422C">
      <w:pPr>
        <w:widowControl w:val="0"/>
        <w:numPr>
          <w:ilvl w:val="0"/>
          <w:numId w:val="10"/>
        </w:numPr>
        <w:ind w:firstLine="0"/>
        <w:contextualSpacing/>
        <w:jc w:val="both"/>
        <w:rPr>
          <w:rFonts w:asciiTheme="minorHAnsi" w:hAnsiTheme="minorHAnsi" w:cstheme="minorHAnsi"/>
          <w:sz w:val="20"/>
          <w:szCs w:val="20"/>
        </w:rPr>
      </w:pPr>
      <w:proofErr w:type="gramStart"/>
      <w:r w:rsidRPr="00F073EA">
        <w:rPr>
          <w:rFonts w:asciiTheme="minorHAnsi" w:hAnsiTheme="minorHAnsi" w:cstheme="minorHAnsi"/>
          <w:sz w:val="20"/>
          <w:szCs w:val="20"/>
        </w:rPr>
        <w:t>In order to</w:t>
      </w:r>
      <w:proofErr w:type="gramEnd"/>
      <w:r w:rsidRPr="00F073EA">
        <w:rPr>
          <w:rFonts w:asciiTheme="minorHAnsi" w:hAnsiTheme="minorHAnsi" w:cstheme="minorHAnsi"/>
          <w:sz w:val="20"/>
          <w:szCs w:val="20"/>
        </w:rPr>
        <w:t xml:space="preserve"> avoid mistakes when finding derivatives of trig</w:t>
      </w:r>
      <w:r w:rsidR="00947165">
        <w:rPr>
          <w:rFonts w:asciiTheme="minorHAnsi" w:hAnsiTheme="minorHAnsi" w:cstheme="minorHAnsi"/>
          <w:sz w:val="20"/>
          <w:szCs w:val="20"/>
        </w:rPr>
        <w:t>onometric</w:t>
      </w:r>
      <w:r w:rsidRPr="00F073EA">
        <w:rPr>
          <w:rFonts w:asciiTheme="minorHAnsi" w:hAnsiTheme="minorHAnsi" w:cstheme="minorHAnsi"/>
          <w:sz w:val="20"/>
          <w:szCs w:val="20"/>
        </w:rPr>
        <w:t xml:space="preserve"> functions, make sure to review the</w:t>
      </w:r>
      <w:r w:rsidR="00947165">
        <w:rPr>
          <w:rFonts w:asciiTheme="minorHAnsi" w:hAnsiTheme="minorHAnsi" w:cstheme="minorHAnsi"/>
          <w:sz w:val="20"/>
          <w:szCs w:val="20"/>
        </w:rPr>
        <w:t>ir</w:t>
      </w:r>
      <w:r w:rsidRPr="00F073EA">
        <w:rPr>
          <w:rFonts w:asciiTheme="minorHAnsi" w:hAnsiTheme="minorHAnsi" w:cstheme="minorHAnsi"/>
          <w:sz w:val="20"/>
          <w:szCs w:val="20"/>
        </w:rPr>
        <w:t xml:space="preserve"> reciprocals</w:t>
      </w:r>
      <w:r w:rsidR="00947165">
        <w:rPr>
          <w:rFonts w:asciiTheme="minorHAnsi" w:hAnsiTheme="minorHAnsi" w:cstheme="minorHAnsi"/>
          <w:sz w:val="20"/>
          <w:szCs w:val="20"/>
        </w:rPr>
        <w:t>.</w:t>
      </w:r>
    </w:p>
    <w:p w14:paraId="37AB67D5" w14:textId="0A8E6031" w:rsidR="00BD0C66" w:rsidRDefault="00947165" w:rsidP="0060422C">
      <w:pPr>
        <w:widowControl w:val="0"/>
        <w:numPr>
          <w:ilvl w:val="0"/>
          <w:numId w:val="10"/>
        </w:numPr>
        <w:ind w:firstLine="0"/>
        <w:contextualSpacing/>
        <w:jc w:val="both"/>
        <w:rPr>
          <w:rFonts w:asciiTheme="minorHAnsi" w:hAnsiTheme="minorHAnsi" w:cstheme="minorHAnsi"/>
          <w:sz w:val="20"/>
          <w:szCs w:val="20"/>
        </w:rPr>
      </w:pPr>
      <w:r>
        <w:rPr>
          <w:rFonts w:asciiTheme="minorHAnsi" w:hAnsiTheme="minorHAnsi" w:cstheme="minorHAnsi"/>
          <w:sz w:val="20"/>
          <w:szCs w:val="20"/>
        </w:rPr>
        <w:t xml:space="preserve">Also review </w:t>
      </w:r>
      <w:r w:rsidR="00726D81" w:rsidRPr="00F073EA">
        <w:rPr>
          <w:rFonts w:asciiTheme="minorHAnsi" w:hAnsiTheme="minorHAnsi" w:cstheme="minorHAnsi"/>
          <w:sz w:val="20"/>
          <w:szCs w:val="20"/>
        </w:rPr>
        <w:t>Pythagorean</w:t>
      </w:r>
      <w:r>
        <w:rPr>
          <w:rFonts w:asciiTheme="minorHAnsi" w:hAnsiTheme="minorHAnsi" w:cstheme="minorHAnsi"/>
          <w:sz w:val="20"/>
          <w:szCs w:val="20"/>
        </w:rPr>
        <w:t xml:space="preserve"> Theorem</w:t>
      </w:r>
      <w:r w:rsidR="00726D81" w:rsidRPr="00F073EA">
        <w:rPr>
          <w:rFonts w:asciiTheme="minorHAnsi" w:hAnsiTheme="minorHAnsi" w:cstheme="minorHAnsi"/>
          <w:sz w:val="20"/>
          <w:szCs w:val="20"/>
        </w:rPr>
        <w:t>, angle sum</w:t>
      </w:r>
      <w:r>
        <w:rPr>
          <w:rFonts w:asciiTheme="minorHAnsi" w:hAnsiTheme="minorHAnsi" w:cstheme="minorHAnsi"/>
          <w:sz w:val="20"/>
          <w:szCs w:val="20"/>
        </w:rPr>
        <w:t xml:space="preserve"> identities</w:t>
      </w:r>
      <w:r w:rsidR="00726D81" w:rsidRPr="00F073EA">
        <w:rPr>
          <w:rFonts w:asciiTheme="minorHAnsi" w:hAnsiTheme="minorHAnsi" w:cstheme="minorHAnsi"/>
          <w:sz w:val="20"/>
          <w:szCs w:val="20"/>
        </w:rPr>
        <w:t xml:space="preserve"> and half angle identities.</w:t>
      </w:r>
    </w:p>
    <w:p w14:paraId="4105A034" w14:textId="77777777" w:rsidR="00BD0C66" w:rsidRPr="00BD0C66" w:rsidRDefault="00BD0C66" w:rsidP="00BD0C66">
      <w:pPr>
        <w:widowControl w:val="0"/>
        <w:ind w:left="450"/>
        <w:contextualSpacing/>
        <w:jc w:val="both"/>
        <w:rPr>
          <w:rFonts w:asciiTheme="minorHAnsi" w:hAnsiTheme="minorHAnsi" w:cstheme="minorHAnsi"/>
          <w:sz w:val="20"/>
          <w:szCs w:val="20"/>
        </w:rPr>
      </w:pPr>
    </w:p>
    <w:p w14:paraId="101875D7" w14:textId="77777777" w:rsidR="00BD0C66" w:rsidRPr="00954068" w:rsidRDefault="00BD0C66" w:rsidP="00BD0C66">
      <w:pPr>
        <w:rPr>
          <w:rFonts w:cstheme="minorHAnsi"/>
          <w:sz w:val="20"/>
          <w:szCs w:val="20"/>
        </w:rPr>
      </w:pPr>
    </w:p>
    <w:tbl>
      <w:tblPr>
        <w:tblStyle w:val="TableGrid"/>
        <w:tblW w:w="10790" w:type="dxa"/>
        <w:tblInd w:w="-5" w:type="dxa"/>
        <w:shd w:val="clear" w:color="auto" w:fill="000000"/>
        <w:tblLook w:val="04A0" w:firstRow="1" w:lastRow="0" w:firstColumn="1" w:lastColumn="0" w:noHBand="0" w:noVBand="1"/>
      </w:tblPr>
      <w:tblGrid>
        <w:gridCol w:w="10790"/>
      </w:tblGrid>
      <w:tr w:rsidR="00BD0C66" w:rsidRPr="00954068" w14:paraId="21E881EF" w14:textId="77777777" w:rsidTr="00B0162F">
        <w:tc>
          <w:tcPr>
            <w:tcW w:w="10790" w:type="dxa"/>
            <w:shd w:val="clear" w:color="auto" w:fill="000000"/>
            <w:tcMar>
              <w:top w:w="144" w:type="dxa"/>
              <w:left w:w="144" w:type="dxa"/>
              <w:bottom w:w="144" w:type="dxa"/>
              <w:right w:w="144" w:type="dxa"/>
            </w:tcMar>
          </w:tcPr>
          <w:p w14:paraId="156D6C82" w14:textId="77777777" w:rsidR="00BD0C66" w:rsidRPr="00954068" w:rsidRDefault="00BD0C66" w:rsidP="00B0162F">
            <w:pPr>
              <w:jc w:val="center"/>
              <w:rPr>
                <w:rFonts w:cstheme="minorHAnsi"/>
                <w:b/>
                <w:bCs/>
                <w:sz w:val="20"/>
                <w:szCs w:val="20"/>
              </w:rPr>
            </w:pPr>
            <w:r w:rsidRPr="00954068">
              <w:rPr>
                <w:rFonts w:cstheme="minorHAnsi"/>
                <w:b/>
                <w:bCs/>
                <w:sz w:val="20"/>
                <w:szCs w:val="20"/>
              </w:rPr>
              <w:t>Additional Materials</w:t>
            </w:r>
          </w:p>
        </w:tc>
      </w:tr>
    </w:tbl>
    <w:p w14:paraId="31DE07F2" w14:textId="77777777" w:rsidR="005933E6" w:rsidRDefault="005933E6" w:rsidP="005933E6">
      <w:pPr>
        <w:rPr>
          <w:rFonts w:asciiTheme="minorHAnsi" w:hAnsiTheme="minorHAnsi" w:cstheme="minorHAnsi"/>
          <w:b/>
          <w:bCs/>
          <w:sz w:val="20"/>
          <w:szCs w:val="20"/>
          <w:highlight w:val="yellow"/>
          <w:u w:val="single"/>
        </w:rPr>
      </w:pPr>
    </w:p>
    <w:p w14:paraId="6FED44D6" w14:textId="04B51472" w:rsidR="005933E6" w:rsidRPr="00F073EA" w:rsidRDefault="005933E6" w:rsidP="005933E6">
      <w:pPr>
        <w:rPr>
          <w:rFonts w:asciiTheme="minorHAnsi" w:hAnsiTheme="minorHAnsi" w:cstheme="minorHAnsi"/>
          <w:b/>
          <w:bCs/>
          <w:sz w:val="20"/>
          <w:szCs w:val="20"/>
          <w:u w:val="single"/>
        </w:rPr>
      </w:pPr>
      <w:r w:rsidRPr="00F073EA">
        <w:rPr>
          <w:rFonts w:asciiTheme="minorHAnsi" w:hAnsiTheme="minorHAnsi" w:cstheme="minorHAnsi"/>
          <w:b/>
          <w:bCs/>
          <w:sz w:val="20"/>
          <w:szCs w:val="20"/>
          <w:highlight w:val="yellow"/>
          <w:u w:val="single"/>
        </w:rPr>
        <w:t>Digital Tools/Resources:</w:t>
      </w:r>
      <w:r w:rsidRPr="00F073EA">
        <w:rPr>
          <w:rFonts w:asciiTheme="minorHAnsi" w:hAnsiTheme="minorHAnsi" w:cstheme="minorHAnsi"/>
          <w:b/>
          <w:bCs/>
          <w:sz w:val="20"/>
          <w:szCs w:val="20"/>
          <w:u w:val="single"/>
        </w:rPr>
        <w:t xml:space="preserve"> </w:t>
      </w:r>
    </w:p>
    <w:p w14:paraId="7C76BAA1" w14:textId="29414F7D" w:rsidR="005933E6" w:rsidRPr="0052172C" w:rsidRDefault="00D41A5A" w:rsidP="005933E6">
      <w:pPr>
        <w:rPr>
          <w:rFonts w:asciiTheme="minorHAnsi" w:hAnsiTheme="minorHAnsi" w:cstheme="minorHAnsi"/>
          <w:sz w:val="20"/>
          <w:szCs w:val="20"/>
        </w:rPr>
      </w:pPr>
      <w:r w:rsidRPr="0052172C">
        <w:rPr>
          <w:rFonts w:asciiTheme="minorHAnsi" w:hAnsiTheme="minorHAnsi" w:cstheme="minorHAnsi"/>
          <w:sz w:val="20"/>
          <w:szCs w:val="20"/>
        </w:rPr>
        <w:t>TI-84 Plus Graphing Calculator</w:t>
      </w:r>
      <w:r w:rsidR="00FE3631" w:rsidRPr="0052172C">
        <w:rPr>
          <w:rFonts w:asciiTheme="minorHAnsi" w:hAnsiTheme="minorHAnsi" w:cstheme="minorHAnsi"/>
          <w:sz w:val="20"/>
          <w:szCs w:val="20"/>
        </w:rPr>
        <w:t xml:space="preserve"> provided to each student</w:t>
      </w:r>
      <w:r w:rsidR="00D011C4" w:rsidRPr="0052172C">
        <w:rPr>
          <w:rFonts w:asciiTheme="minorHAnsi" w:hAnsiTheme="minorHAnsi" w:cstheme="minorHAnsi"/>
          <w:sz w:val="20"/>
          <w:szCs w:val="20"/>
        </w:rPr>
        <w:t xml:space="preserve"> by the district</w:t>
      </w:r>
    </w:p>
    <w:p w14:paraId="71E29A1D" w14:textId="77777777" w:rsidR="005933E6" w:rsidRPr="0052172C" w:rsidRDefault="005933E6" w:rsidP="005933E6">
      <w:pPr>
        <w:rPr>
          <w:rFonts w:asciiTheme="minorHAnsi" w:hAnsiTheme="minorHAnsi" w:cstheme="minorHAnsi"/>
          <w:sz w:val="20"/>
          <w:szCs w:val="20"/>
        </w:rPr>
      </w:pPr>
      <w:r w:rsidRPr="0052172C">
        <w:rPr>
          <w:rFonts w:asciiTheme="minorHAnsi" w:hAnsiTheme="minorHAnsi" w:cstheme="minorHAnsi"/>
          <w:sz w:val="20"/>
          <w:szCs w:val="20"/>
        </w:rPr>
        <w:t>Wiley course resources on Canvas</w:t>
      </w:r>
    </w:p>
    <w:p w14:paraId="1D3F2C78" w14:textId="77777777" w:rsidR="005933E6" w:rsidRPr="0052172C" w:rsidRDefault="005933E6" w:rsidP="005933E6">
      <w:pPr>
        <w:widowControl w:val="0"/>
        <w:jc w:val="both"/>
        <w:rPr>
          <w:rFonts w:asciiTheme="minorHAnsi" w:hAnsiTheme="minorHAnsi" w:cstheme="minorHAnsi"/>
          <w:sz w:val="20"/>
          <w:szCs w:val="20"/>
        </w:rPr>
      </w:pPr>
      <w:r w:rsidRPr="0052172C">
        <w:rPr>
          <w:rFonts w:asciiTheme="minorHAnsi" w:hAnsiTheme="minorHAnsi" w:cstheme="minorHAnsi"/>
          <w:sz w:val="20"/>
          <w:szCs w:val="20"/>
        </w:rPr>
        <w:t>http://apcentral.collegeboard.com</w:t>
      </w:r>
    </w:p>
    <w:p w14:paraId="1B99BAA8" w14:textId="77777777" w:rsidR="005933E6" w:rsidRPr="0052172C" w:rsidRDefault="005933E6" w:rsidP="005933E6">
      <w:pPr>
        <w:rPr>
          <w:rFonts w:asciiTheme="minorHAnsi" w:hAnsiTheme="minorHAnsi" w:cstheme="minorHAnsi"/>
          <w:sz w:val="20"/>
          <w:szCs w:val="20"/>
        </w:rPr>
      </w:pPr>
      <w:r w:rsidRPr="0052172C">
        <w:rPr>
          <w:rFonts w:asciiTheme="minorHAnsi" w:hAnsiTheme="minorHAnsi" w:cstheme="minorHAnsi"/>
          <w:sz w:val="20"/>
          <w:szCs w:val="20"/>
        </w:rPr>
        <w:t>Khan Academy</w:t>
      </w:r>
    </w:p>
    <w:p w14:paraId="739A884F" w14:textId="77777777" w:rsidR="005933E6" w:rsidRPr="0052172C" w:rsidRDefault="005933E6" w:rsidP="005933E6">
      <w:pPr>
        <w:rPr>
          <w:rFonts w:asciiTheme="minorHAnsi" w:hAnsiTheme="minorHAnsi" w:cstheme="minorHAnsi"/>
          <w:sz w:val="20"/>
          <w:szCs w:val="20"/>
        </w:rPr>
      </w:pPr>
      <w:r w:rsidRPr="0052172C">
        <w:rPr>
          <w:rFonts w:asciiTheme="minorHAnsi" w:hAnsiTheme="minorHAnsi" w:cstheme="minorHAnsi"/>
          <w:sz w:val="20"/>
          <w:szCs w:val="20"/>
        </w:rPr>
        <w:t>Edmentum Exact Path</w:t>
      </w:r>
    </w:p>
    <w:p w14:paraId="0A6C3145" w14:textId="77777777" w:rsidR="005933E6" w:rsidRPr="00F073EA" w:rsidRDefault="005933E6" w:rsidP="005933E6">
      <w:pPr>
        <w:rPr>
          <w:rFonts w:asciiTheme="minorHAnsi" w:hAnsiTheme="minorHAnsi" w:cstheme="minorHAnsi"/>
          <w:sz w:val="20"/>
          <w:szCs w:val="20"/>
        </w:rPr>
      </w:pPr>
    </w:p>
    <w:p w14:paraId="73AACD33" w14:textId="77777777" w:rsidR="005933E6" w:rsidRDefault="005933E6" w:rsidP="005933E6">
      <w:pPr>
        <w:rPr>
          <w:rFonts w:asciiTheme="minorHAnsi" w:hAnsiTheme="minorHAnsi" w:cstheme="minorHAnsi"/>
          <w:b/>
          <w:bCs/>
          <w:sz w:val="20"/>
          <w:szCs w:val="20"/>
          <w:u w:val="single"/>
        </w:rPr>
      </w:pPr>
      <w:r w:rsidRPr="00F073EA">
        <w:rPr>
          <w:rFonts w:asciiTheme="minorHAnsi" w:hAnsiTheme="minorHAnsi" w:cstheme="minorHAnsi"/>
          <w:b/>
          <w:bCs/>
          <w:sz w:val="20"/>
          <w:szCs w:val="20"/>
          <w:highlight w:val="yellow"/>
          <w:u w:val="single"/>
        </w:rPr>
        <w:t>Additional Primary &amp; Secondary Resources:</w:t>
      </w:r>
    </w:p>
    <w:p w14:paraId="5DD95319" w14:textId="77777777" w:rsidR="005933E6" w:rsidRPr="00FE3631" w:rsidRDefault="005933E6" w:rsidP="005933E6">
      <w:pPr>
        <w:rPr>
          <w:rFonts w:asciiTheme="minorHAnsi" w:hAnsiTheme="minorHAnsi" w:cstheme="minorHAnsi"/>
          <w:sz w:val="20"/>
          <w:szCs w:val="20"/>
        </w:rPr>
      </w:pPr>
      <w:r w:rsidRPr="00FE3631">
        <w:rPr>
          <w:rFonts w:asciiTheme="minorHAnsi" w:hAnsiTheme="minorHAnsi" w:cstheme="minorHAnsi"/>
          <w:sz w:val="20"/>
          <w:szCs w:val="20"/>
        </w:rPr>
        <w:t>Multiple Choice &amp; Free-Response questions in preparation for the AP Calculus (AB) Examination</w:t>
      </w:r>
    </w:p>
    <w:p w14:paraId="7555CD68" w14:textId="77777777" w:rsidR="005933E6" w:rsidRPr="00FE3631" w:rsidRDefault="005933E6" w:rsidP="005933E6">
      <w:pPr>
        <w:rPr>
          <w:rFonts w:asciiTheme="minorHAnsi" w:hAnsiTheme="minorHAnsi" w:cstheme="minorHAnsi"/>
          <w:sz w:val="20"/>
          <w:szCs w:val="20"/>
        </w:rPr>
      </w:pPr>
      <w:r w:rsidRPr="00FE3631">
        <w:rPr>
          <w:rFonts w:asciiTheme="minorHAnsi" w:hAnsiTheme="minorHAnsi" w:cstheme="minorHAnsi"/>
          <w:sz w:val="20"/>
          <w:szCs w:val="20"/>
        </w:rPr>
        <w:t xml:space="preserve">LPS Adopted Textbooks and Programs </w:t>
      </w:r>
    </w:p>
    <w:p w14:paraId="77B5FB20" w14:textId="77777777" w:rsidR="005933E6" w:rsidRPr="00FE3631" w:rsidRDefault="005933E6" w:rsidP="005933E6">
      <w:pPr>
        <w:numPr>
          <w:ilvl w:val="0"/>
          <w:numId w:val="1"/>
        </w:numPr>
        <w:ind w:hanging="210"/>
        <w:rPr>
          <w:rFonts w:asciiTheme="minorHAnsi" w:hAnsiTheme="minorHAnsi" w:cstheme="minorHAnsi"/>
          <w:sz w:val="20"/>
          <w:szCs w:val="20"/>
        </w:rPr>
      </w:pPr>
      <w:r w:rsidRPr="00FE3631">
        <w:rPr>
          <w:rFonts w:asciiTheme="minorHAnsi" w:hAnsiTheme="minorHAnsi" w:cstheme="minorHAnsi"/>
          <w:sz w:val="20"/>
          <w:szCs w:val="20"/>
        </w:rPr>
        <w:t xml:space="preserve">Wiley: Calculus – AP Edition </w:t>
      </w:r>
      <w:r w:rsidRPr="00FE3631">
        <w:rPr>
          <w:rFonts w:asciiTheme="minorHAnsi" w:hAnsiTheme="minorHAnsi" w:cstheme="minorHAnsi"/>
          <w:color w:val="FFFFFF" w:themeColor="background1"/>
          <w:sz w:val="20"/>
          <w:szCs w:val="20"/>
          <w:highlight w:val="blue"/>
        </w:rPr>
        <w:t>CR1</w:t>
      </w:r>
    </w:p>
    <w:p w14:paraId="1A5973DD" w14:textId="241EA1F2" w:rsidR="005A2D1F" w:rsidRPr="005B3971" w:rsidRDefault="005933E6" w:rsidP="005417ED">
      <w:pPr>
        <w:numPr>
          <w:ilvl w:val="0"/>
          <w:numId w:val="1"/>
        </w:numPr>
        <w:ind w:hanging="210"/>
        <w:rPr>
          <w:rFonts w:asciiTheme="minorHAnsi" w:hAnsiTheme="minorHAnsi" w:cstheme="minorHAnsi"/>
          <w:sz w:val="20"/>
          <w:szCs w:val="20"/>
        </w:rPr>
      </w:pPr>
      <w:r w:rsidRPr="00FE3631">
        <w:rPr>
          <w:rFonts w:asciiTheme="minorHAnsi" w:hAnsiTheme="minorHAnsi" w:cstheme="minorHAnsi"/>
          <w:sz w:val="20"/>
          <w:szCs w:val="20"/>
        </w:rPr>
        <w:t xml:space="preserve">Cengage: Calculus – Early Transcendental Functions </w:t>
      </w:r>
      <w:r w:rsidRPr="00FE3631">
        <w:rPr>
          <w:rFonts w:asciiTheme="minorHAnsi" w:hAnsiTheme="minorHAnsi" w:cstheme="minorHAnsi"/>
          <w:color w:val="FFFFFF" w:themeColor="background1"/>
          <w:sz w:val="20"/>
          <w:szCs w:val="20"/>
          <w:highlight w:val="blue"/>
        </w:rPr>
        <w:t>CR1</w:t>
      </w:r>
    </w:p>
    <w:p w14:paraId="46377A4F" w14:textId="77777777" w:rsidR="005B3971" w:rsidRPr="00FE3631" w:rsidRDefault="005B3971" w:rsidP="005B3971">
      <w:pPr>
        <w:ind w:left="720"/>
        <w:rPr>
          <w:rFonts w:asciiTheme="minorHAnsi" w:hAnsiTheme="minorHAnsi" w:cstheme="minorHAnsi"/>
          <w:sz w:val="20"/>
          <w:szCs w:val="20"/>
        </w:rPr>
      </w:pPr>
    </w:p>
    <w:tbl>
      <w:tblPr>
        <w:tblStyle w:val="TableGrid"/>
        <w:tblW w:w="10790" w:type="dxa"/>
        <w:tblInd w:w="-5" w:type="dxa"/>
        <w:tblLook w:val="04A0" w:firstRow="1" w:lastRow="0" w:firstColumn="1" w:lastColumn="0" w:noHBand="0" w:noVBand="1"/>
      </w:tblPr>
      <w:tblGrid>
        <w:gridCol w:w="10790"/>
      </w:tblGrid>
      <w:tr w:rsidR="004F7797" w:rsidRPr="00954068" w14:paraId="4E96D1C4" w14:textId="77777777" w:rsidTr="00B0162F">
        <w:tc>
          <w:tcPr>
            <w:tcW w:w="10790" w:type="dxa"/>
            <w:shd w:val="clear" w:color="auto" w:fill="E36C0A"/>
            <w:tcMar>
              <w:top w:w="144" w:type="dxa"/>
              <w:left w:w="144" w:type="dxa"/>
              <w:bottom w:w="144" w:type="dxa"/>
              <w:right w:w="144" w:type="dxa"/>
            </w:tcMar>
          </w:tcPr>
          <w:p w14:paraId="2DA975CF" w14:textId="2EB0F697" w:rsidR="004F7797" w:rsidRDefault="004F7797" w:rsidP="00B0162F">
            <w:pPr>
              <w:jc w:val="center"/>
              <w:rPr>
                <w:rFonts w:cstheme="minorHAnsi"/>
                <w:b/>
                <w:bCs/>
                <w:sz w:val="20"/>
                <w:szCs w:val="20"/>
              </w:rPr>
            </w:pPr>
            <w:r w:rsidRPr="00954068">
              <w:rPr>
                <w:rFonts w:cstheme="minorHAnsi"/>
                <w:b/>
                <w:bCs/>
                <w:sz w:val="20"/>
                <w:szCs w:val="20"/>
              </w:rPr>
              <w:lastRenderedPageBreak/>
              <w:t xml:space="preserve">Unit # </w:t>
            </w:r>
            <w:r w:rsidR="00F42F14">
              <w:rPr>
                <w:rFonts w:cstheme="minorHAnsi"/>
                <w:b/>
                <w:bCs/>
                <w:sz w:val="20"/>
                <w:szCs w:val="20"/>
              </w:rPr>
              <w:t>3</w:t>
            </w:r>
          </w:p>
          <w:p w14:paraId="59193EC5" w14:textId="77777777" w:rsidR="004F7797" w:rsidRDefault="004F7797" w:rsidP="00B0162F">
            <w:pPr>
              <w:jc w:val="center"/>
              <w:rPr>
                <w:rFonts w:cstheme="minorHAnsi"/>
                <w:b/>
                <w:bCs/>
                <w:sz w:val="20"/>
                <w:szCs w:val="20"/>
              </w:rPr>
            </w:pPr>
            <w:r>
              <w:rPr>
                <w:rFonts w:cstheme="minorHAnsi"/>
                <w:b/>
                <w:bCs/>
                <w:sz w:val="20"/>
                <w:szCs w:val="20"/>
              </w:rPr>
              <w:t>14 Days</w:t>
            </w:r>
          </w:p>
          <w:p w14:paraId="3889EABA" w14:textId="1BDCC829" w:rsidR="004F7797" w:rsidRPr="00F97837" w:rsidRDefault="00F42F14" w:rsidP="00B0162F">
            <w:pPr>
              <w:jc w:val="center"/>
              <w:rPr>
                <w:rFonts w:cstheme="minorHAnsi"/>
                <w:b/>
                <w:bCs/>
                <w:sz w:val="20"/>
                <w:szCs w:val="20"/>
              </w:rPr>
            </w:pPr>
            <w:r>
              <w:rPr>
                <w:rFonts w:ascii="Tahoma" w:hAnsi="Tahoma" w:cs="Tahoma"/>
                <w:b/>
                <w:noProof/>
                <w:sz w:val="20"/>
                <w:szCs w:val="20"/>
              </w:rPr>
              <w:t>Differentition: Composite, Implicit, &amp; Inverse Functions</w:t>
            </w:r>
          </w:p>
          <w:p w14:paraId="1DFEAF46" w14:textId="16D6E1DF" w:rsidR="004F7797" w:rsidRPr="00AF1D80" w:rsidRDefault="004F7797" w:rsidP="00B0162F">
            <w:pPr>
              <w:jc w:val="center"/>
              <w:rPr>
                <w:rFonts w:cstheme="minorHAnsi"/>
                <w:b/>
                <w:bCs/>
                <w:sz w:val="20"/>
                <w:szCs w:val="20"/>
              </w:rPr>
            </w:pPr>
            <w:r>
              <w:rPr>
                <w:rFonts w:cstheme="minorHAnsi"/>
                <w:b/>
                <w:bCs/>
                <w:sz w:val="20"/>
                <w:szCs w:val="20"/>
              </w:rPr>
              <w:t xml:space="preserve">(Weight on Exam </w:t>
            </w:r>
            <w:r w:rsidR="00F42F14">
              <w:rPr>
                <w:rFonts w:cstheme="minorHAnsi"/>
                <w:b/>
                <w:bCs/>
                <w:sz w:val="20"/>
                <w:szCs w:val="20"/>
              </w:rPr>
              <w:t>9 – 13</w:t>
            </w:r>
            <w:r>
              <w:rPr>
                <w:rFonts w:cstheme="minorHAnsi"/>
                <w:b/>
                <w:bCs/>
                <w:sz w:val="20"/>
                <w:szCs w:val="20"/>
              </w:rPr>
              <w:t>%)</w:t>
            </w:r>
          </w:p>
        </w:tc>
      </w:tr>
      <w:tr w:rsidR="004F7797" w:rsidRPr="00954068" w14:paraId="3BD12BCE" w14:textId="77777777" w:rsidTr="00B0162F">
        <w:tc>
          <w:tcPr>
            <w:tcW w:w="10790" w:type="dxa"/>
            <w:shd w:val="clear" w:color="auto" w:fill="000000"/>
            <w:tcMar>
              <w:top w:w="144" w:type="dxa"/>
              <w:left w:w="144" w:type="dxa"/>
              <w:bottom w:w="144" w:type="dxa"/>
              <w:right w:w="144" w:type="dxa"/>
            </w:tcMar>
          </w:tcPr>
          <w:p w14:paraId="0AFA3508" w14:textId="77777777" w:rsidR="004F7797" w:rsidRPr="00954068" w:rsidRDefault="004F7797" w:rsidP="00B0162F">
            <w:pPr>
              <w:jc w:val="center"/>
              <w:rPr>
                <w:rFonts w:cstheme="minorHAnsi"/>
                <w:b/>
                <w:bCs/>
                <w:sz w:val="20"/>
                <w:szCs w:val="20"/>
              </w:rPr>
            </w:pPr>
            <w:r w:rsidRPr="00954068">
              <w:rPr>
                <w:rFonts w:cstheme="minorHAnsi"/>
                <w:b/>
                <w:bCs/>
                <w:sz w:val="20"/>
                <w:szCs w:val="20"/>
              </w:rPr>
              <w:t>Overview</w:t>
            </w:r>
          </w:p>
        </w:tc>
      </w:tr>
    </w:tbl>
    <w:p w14:paraId="6D783A5E" w14:textId="77777777" w:rsidR="004F7797" w:rsidRPr="0052172C" w:rsidRDefault="004F7797" w:rsidP="004F7797">
      <w:pPr>
        <w:rPr>
          <w:rFonts w:cstheme="minorHAnsi"/>
          <w:sz w:val="8"/>
          <w:szCs w:val="8"/>
        </w:rPr>
      </w:pPr>
    </w:p>
    <w:tbl>
      <w:tblPr>
        <w:tblStyle w:val="TableGrid"/>
        <w:tblW w:w="10790" w:type="dxa"/>
        <w:tblInd w:w="-5" w:type="dxa"/>
        <w:shd w:val="clear" w:color="auto" w:fill="000000"/>
        <w:tblLook w:val="04A0" w:firstRow="1" w:lastRow="0" w:firstColumn="1" w:lastColumn="0" w:noHBand="0" w:noVBand="1"/>
      </w:tblPr>
      <w:tblGrid>
        <w:gridCol w:w="10790"/>
      </w:tblGrid>
      <w:tr w:rsidR="004F7797" w:rsidRPr="00954068" w14:paraId="2D19AE15" w14:textId="77777777" w:rsidTr="00B0162F">
        <w:tc>
          <w:tcPr>
            <w:tcW w:w="10790" w:type="dxa"/>
            <w:shd w:val="clear" w:color="auto" w:fill="000000"/>
            <w:tcMar>
              <w:top w:w="144" w:type="dxa"/>
              <w:left w:w="144" w:type="dxa"/>
              <w:bottom w:w="144" w:type="dxa"/>
              <w:right w:w="144" w:type="dxa"/>
            </w:tcMar>
          </w:tcPr>
          <w:p w14:paraId="38640C7A" w14:textId="77777777" w:rsidR="004F7797" w:rsidRPr="00954068" w:rsidRDefault="004F7797" w:rsidP="00B0162F">
            <w:pPr>
              <w:jc w:val="center"/>
              <w:rPr>
                <w:rFonts w:cstheme="minorHAnsi"/>
                <w:b/>
                <w:bCs/>
                <w:sz w:val="20"/>
                <w:szCs w:val="20"/>
              </w:rPr>
            </w:pPr>
            <w:r w:rsidRPr="00954068">
              <w:rPr>
                <w:rFonts w:cstheme="minorHAnsi"/>
                <w:b/>
                <w:bCs/>
                <w:sz w:val="20"/>
                <w:szCs w:val="20"/>
              </w:rPr>
              <w:t>STAGE 1</w:t>
            </w:r>
          </w:p>
          <w:p w14:paraId="713F868C" w14:textId="77777777" w:rsidR="004F7797" w:rsidRPr="00954068" w:rsidRDefault="004F7797" w:rsidP="00B0162F">
            <w:pPr>
              <w:jc w:val="center"/>
              <w:rPr>
                <w:rFonts w:cstheme="minorHAnsi"/>
                <w:sz w:val="20"/>
                <w:szCs w:val="20"/>
              </w:rPr>
            </w:pPr>
            <w:r w:rsidRPr="00954068">
              <w:rPr>
                <w:rFonts w:cstheme="minorHAnsi"/>
                <w:b/>
                <w:bCs/>
                <w:sz w:val="20"/>
                <w:szCs w:val="20"/>
              </w:rPr>
              <w:t>Desired Results</w:t>
            </w:r>
          </w:p>
        </w:tc>
      </w:tr>
    </w:tbl>
    <w:p w14:paraId="4D3833F8" w14:textId="77777777" w:rsidR="004F7797" w:rsidRPr="00954068" w:rsidRDefault="004F7797" w:rsidP="004F7797">
      <w:pPr>
        <w:rPr>
          <w:rFonts w:cstheme="minorHAnsi"/>
          <w:sz w:val="20"/>
          <w:szCs w:val="20"/>
        </w:rPr>
      </w:pPr>
    </w:p>
    <w:p w14:paraId="002E90DB" w14:textId="77777777" w:rsidR="004F7797" w:rsidRPr="00F073EA" w:rsidRDefault="004F7797" w:rsidP="004F7797">
      <w:pPr>
        <w:rPr>
          <w:rFonts w:asciiTheme="minorHAnsi" w:hAnsiTheme="minorHAnsi" w:cstheme="minorHAnsi"/>
          <w:b/>
          <w:bCs/>
          <w:sz w:val="20"/>
          <w:szCs w:val="20"/>
          <w:highlight w:val="yellow"/>
        </w:rPr>
      </w:pPr>
      <w:r w:rsidRPr="00F073EA">
        <w:rPr>
          <w:rFonts w:asciiTheme="minorHAnsi" w:hAnsiTheme="minorHAnsi" w:cstheme="minorHAnsi"/>
          <w:b/>
          <w:bCs/>
          <w:sz w:val="20"/>
          <w:szCs w:val="20"/>
          <w:highlight w:val="yellow"/>
        </w:rPr>
        <w:t>Unit Overview</w:t>
      </w:r>
    </w:p>
    <w:p w14:paraId="1577DA48" w14:textId="58F7520B" w:rsidR="004F7797" w:rsidRPr="00F073EA" w:rsidRDefault="00F42F14" w:rsidP="00F42F14">
      <w:pPr>
        <w:spacing w:after="360"/>
        <w:rPr>
          <w:rFonts w:asciiTheme="minorHAnsi" w:hAnsiTheme="minorHAnsi" w:cstheme="minorHAnsi"/>
          <w:color w:val="000000" w:themeColor="text1"/>
          <w:sz w:val="20"/>
          <w:szCs w:val="20"/>
        </w:rPr>
      </w:pPr>
      <w:r w:rsidRPr="00F42F14">
        <w:rPr>
          <w:rFonts w:asciiTheme="minorHAnsi" w:hAnsiTheme="minorHAnsi" w:cstheme="minorHAnsi"/>
          <w:color w:val="505050"/>
          <w:sz w:val="20"/>
          <w:szCs w:val="20"/>
        </w:rPr>
        <w:br/>
      </w:r>
      <w:r w:rsidRPr="00F42F14">
        <w:rPr>
          <w:rFonts w:asciiTheme="minorHAnsi" w:hAnsiTheme="minorHAnsi" w:cstheme="minorHAnsi"/>
          <w:color w:val="000000" w:themeColor="text1"/>
          <w:sz w:val="20"/>
          <w:szCs w:val="20"/>
        </w:rPr>
        <w:t>You’ll master using the chain rule, develop new differentiation techniques, and be introduced to higher-order derivatives.</w:t>
      </w:r>
      <w:r w:rsidRPr="00F073EA">
        <w:rPr>
          <w:rFonts w:asciiTheme="minorHAnsi" w:hAnsiTheme="minorHAnsi" w:cstheme="minorHAnsi"/>
          <w:color w:val="000000" w:themeColor="text1"/>
          <w:sz w:val="20"/>
          <w:szCs w:val="20"/>
        </w:rPr>
        <w:t xml:space="preserve"> </w:t>
      </w:r>
      <w:r w:rsidRPr="00F42F14">
        <w:rPr>
          <w:rFonts w:asciiTheme="minorHAnsi" w:hAnsiTheme="minorHAnsi" w:cstheme="minorHAnsi"/>
          <w:color w:val="000000" w:themeColor="text1"/>
          <w:sz w:val="20"/>
          <w:szCs w:val="20"/>
        </w:rPr>
        <w:t xml:space="preserve">Topics </w:t>
      </w:r>
      <w:r w:rsidRPr="00F073EA">
        <w:rPr>
          <w:rFonts w:asciiTheme="minorHAnsi" w:hAnsiTheme="minorHAnsi" w:cstheme="minorHAnsi"/>
          <w:color w:val="000000" w:themeColor="text1"/>
          <w:sz w:val="20"/>
          <w:szCs w:val="20"/>
        </w:rPr>
        <w:t>i</w:t>
      </w:r>
      <w:r w:rsidRPr="00F42F14">
        <w:rPr>
          <w:rFonts w:asciiTheme="minorHAnsi" w:hAnsiTheme="minorHAnsi" w:cstheme="minorHAnsi"/>
          <w:color w:val="000000" w:themeColor="text1"/>
          <w:sz w:val="20"/>
          <w:szCs w:val="20"/>
        </w:rPr>
        <w:t>nclude</w:t>
      </w:r>
      <w:r w:rsidRPr="00F073EA">
        <w:rPr>
          <w:rFonts w:asciiTheme="minorHAnsi" w:hAnsiTheme="minorHAnsi" w:cstheme="minorHAnsi"/>
          <w:color w:val="000000" w:themeColor="text1"/>
          <w:sz w:val="20"/>
          <w:szCs w:val="20"/>
        </w:rPr>
        <w:t xml:space="preserve"> t</w:t>
      </w:r>
      <w:r w:rsidRPr="00F42F14">
        <w:rPr>
          <w:rFonts w:asciiTheme="minorHAnsi" w:hAnsiTheme="minorHAnsi" w:cstheme="minorHAnsi"/>
          <w:color w:val="000000" w:themeColor="text1"/>
          <w:sz w:val="20"/>
          <w:szCs w:val="20"/>
        </w:rPr>
        <w:t>he chain rule for differentiating composite functions</w:t>
      </w:r>
      <w:r w:rsidRPr="00F073EA">
        <w:rPr>
          <w:rFonts w:asciiTheme="minorHAnsi" w:hAnsiTheme="minorHAnsi" w:cstheme="minorHAnsi"/>
          <w:color w:val="000000" w:themeColor="text1"/>
          <w:sz w:val="20"/>
          <w:szCs w:val="20"/>
        </w:rPr>
        <w:t>, i</w:t>
      </w:r>
      <w:r w:rsidRPr="00F42F14">
        <w:rPr>
          <w:rFonts w:asciiTheme="minorHAnsi" w:hAnsiTheme="minorHAnsi" w:cstheme="minorHAnsi"/>
          <w:color w:val="000000" w:themeColor="text1"/>
          <w:sz w:val="20"/>
          <w:szCs w:val="20"/>
        </w:rPr>
        <w:t>mplicit differentiation</w:t>
      </w:r>
      <w:r w:rsidRPr="00F073EA">
        <w:rPr>
          <w:rFonts w:asciiTheme="minorHAnsi" w:hAnsiTheme="minorHAnsi" w:cstheme="minorHAnsi"/>
          <w:color w:val="000000" w:themeColor="text1"/>
          <w:sz w:val="20"/>
          <w:szCs w:val="20"/>
        </w:rPr>
        <w:t>, d</w:t>
      </w:r>
      <w:r w:rsidRPr="00F42F14">
        <w:rPr>
          <w:rFonts w:asciiTheme="minorHAnsi" w:hAnsiTheme="minorHAnsi" w:cstheme="minorHAnsi"/>
          <w:color w:val="000000" w:themeColor="text1"/>
          <w:sz w:val="20"/>
          <w:szCs w:val="20"/>
        </w:rPr>
        <w:t xml:space="preserve">ifferentiation of general and </w:t>
      </w:r>
      <w:proofErr w:type="gramStart"/>
      <w:r w:rsidRPr="00F42F14">
        <w:rPr>
          <w:rFonts w:asciiTheme="minorHAnsi" w:hAnsiTheme="minorHAnsi" w:cstheme="minorHAnsi"/>
          <w:color w:val="000000" w:themeColor="text1"/>
          <w:sz w:val="20"/>
          <w:szCs w:val="20"/>
        </w:rPr>
        <w:t>particular inverse</w:t>
      </w:r>
      <w:proofErr w:type="gramEnd"/>
      <w:r w:rsidRPr="00F42F14">
        <w:rPr>
          <w:rFonts w:asciiTheme="minorHAnsi" w:hAnsiTheme="minorHAnsi" w:cstheme="minorHAnsi"/>
          <w:color w:val="000000" w:themeColor="text1"/>
          <w:sz w:val="20"/>
          <w:szCs w:val="20"/>
        </w:rPr>
        <w:t xml:space="preserve"> functions</w:t>
      </w:r>
      <w:r w:rsidRPr="00F073EA">
        <w:rPr>
          <w:rFonts w:asciiTheme="minorHAnsi" w:hAnsiTheme="minorHAnsi" w:cstheme="minorHAnsi"/>
          <w:color w:val="000000" w:themeColor="text1"/>
          <w:sz w:val="20"/>
          <w:szCs w:val="20"/>
        </w:rPr>
        <w:t xml:space="preserve"> &amp; d</w:t>
      </w:r>
      <w:r w:rsidRPr="00F42F14">
        <w:rPr>
          <w:rFonts w:asciiTheme="minorHAnsi" w:hAnsiTheme="minorHAnsi" w:cstheme="minorHAnsi"/>
          <w:color w:val="000000" w:themeColor="text1"/>
          <w:sz w:val="20"/>
          <w:szCs w:val="20"/>
        </w:rPr>
        <w:t>etermining higher-order derivatives of functions</w:t>
      </w:r>
      <w:r w:rsidRPr="00F073EA">
        <w:rPr>
          <w:rFonts w:asciiTheme="minorHAnsi" w:hAnsiTheme="minorHAnsi" w:cstheme="minorHAnsi"/>
          <w:color w:val="000000" w:themeColor="text1"/>
          <w:sz w:val="20"/>
          <w:szCs w:val="20"/>
        </w:rPr>
        <w:t>.</w:t>
      </w:r>
      <w:r w:rsidR="004F7797" w:rsidRPr="00F073EA">
        <w:rPr>
          <w:rFonts w:asciiTheme="minorHAnsi" w:hAnsiTheme="minorHAnsi" w:cstheme="minorHAnsi"/>
          <w:sz w:val="20"/>
          <w:szCs w:val="20"/>
        </w:rPr>
        <w:t xml:space="preserve"> </w:t>
      </w:r>
      <w:r w:rsidR="004F7797" w:rsidRPr="00F073EA">
        <w:rPr>
          <w:rFonts w:asciiTheme="minorHAnsi" w:hAnsiTheme="minorHAnsi" w:cstheme="minorHAnsi"/>
          <w:color w:val="FFFFFF" w:themeColor="background1"/>
          <w:sz w:val="20"/>
          <w:szCs w:val="20"/>
          <w:highlight w:val="blue"/>
        </w:rPr>
        <w:t>CR2</w:t>
      </w:r>
      <w:r w:rsidR="004F7797" w:rsidRPr="00F073EA">
        <w:rPr>
          <w:rFonts w:asciiTheme="minorHAnsi" w:hAnsiTheme="minorHAnsi" w:cstheme="minorHAnsi"/>
          <w:color w:val="FFFFFF" w:themeColor="background1"/>
          <w:sz w:val="20"/>
          <w:szCs w:val="20"/>
        </w:rPr>
        <w:t xml:space="preserve"> </w:t>
      </w:r>
      <w:r w:rsidR="004F7797" w:rsidRPr="00F073EA">
        <w:rPr>
          <w:rFonts w:asciiTheme="minorHAnsi" w:hAnsiTheme="minorHAnsi" w:cstheme="minorHAnsi"/>
          <w:color w:val="FFFFFF" w:themeColor="background1"/>
          <w:sz w:val="20"/>
          <w:szCs w:val="20"/>
          <w:highlight w:val="blue"/>
        </w:rPr>
        <w:t>CR3</w:t>
      </w:r>
      <w:r w:rsidR="004F7797" w:rsidRPr="00F073EA">
        <w:rPr>
          <w:rFonts w:asciiTheme="minorHAnsi" w:hAnsiTheme="minorHAnsi" w:cstheme="minorHAnsi"/>
          <w:color w:val="FFFFFF" w:themeColor="background1"/>
          <w:sz w:val="20"/>
          <w:szCs w:val="20"/>
        </w:rPr>
        <w:t xml:space="preserve"> </w:t>
      </w:r>
      <w:r w:rsidR="004F7797" w:rsidRPr="00F073EA">
        <w:rPr>
          <w:rFonts w:asciiTheme="minorHAnsi" w:hAnsiTheme="minorHAnsi" w:cstheme="minorHAnsi"/>
          <w:color w:val="FFFFFF" w:themeColor="background1"/>
          <w:sz w:val="20"/>
          <w:szCs w:val="20"/>
          <w:highlight w:val="blue"/>
        </w:rPr>
        <w:t>CR4</w:t>
      </w:r>
      <w:r w:rsidR="004F7797" w:rsidRPr="00F073EA">
        <w:rPr>
          <w:rFonts w:asciiTheme="minorHAnsi" w:hAnsiTheme="minorHAnsi" w:cstheme="minorHAnsi"/>
          <w:color w:val="FFFFFF" w:themeColor="background1"/>
          <w:sz w:val="20"/>
          <w:szCs w:val="20"/>
        </w:rPr>
        <w:t xml:space="preserve"> </w:t>
      </w:r>
      <w:r w:rsidR="004F7797" w:rsidRPr="00F073EA">
        <w:rPr>
          <w:rFonts w:asciiTheme="minorHAnsi" w:hAnsiTheme="minorHAnsi" w:cstheme="minorHAnsi"/>
          <w:color w:val="FFFFFF" w:themeColor="background1"/>
          <w:sz w:val="20"/>
          <w:szCs w:val="20"/>
          <w:highlight w:val="blue"/>
        </w:rPr>
        <w:t>CR5</w:t>
      </w:r>
      <w:r w:rsidR="004F7797" w:rsidRPr="00F073EA">
        <w:rPr>
          <w:rFonts w:asciiTheme="minorHAnsi" w:hAnsiTheme="minorHAnsi" w:cstheme="minorHAnsi"/>
          <w:color w:val="FFFFFF" w:themeColor="background1"/>
          <w:sz w:val="20"/>
          <w:szCs w:val="20"/>
        </w:rPr>
        <w:t xml:space="preserve"> </w:t>
      </w:r>
      <w:r w:rsidR="004F7797" w:rsidRPr="00F073EA">
        <w:rPr>
          <w:rFonts w:asciiTheme="minorHAnsi" w:hAnsiTheme="minorHAnsi" w:cstheme="minorHAnsi"/>
          <w:color w:val="FFFFFF" w:themeColor="background1"/>
          <w:sz w:val="20"/>
          <w:szCs w:val="20"/>
          <w:highlight w:val="blue"/>
        </w:rPr>
        <w:t>CR6</w:t>
      </w:r>
      <w:r w:rsidR="004F7797" w:rsidRPr="00F073EA">
        <w:rPr>
          <w:rFonts w:asciiTheme="minorHAnsi" w:hAnsiTheme="minorHAnsi" w:cstheme="minorHAnsi"/>
          <w:color w:val="FFFFFF" w:themeColor="background1"/>
          <w:sz w:val="20"/>
          <w:szCs w:val="20"/>
        </w:rPr>
        <w:t xml:space="preserve"> </w:t>
      </w:r>
    </w:p>
    <w:p w14:paraId="31FDC2E4" w14:textId="1B0A4B92" w:rsidR="004F7797" w:rsidRDefault="004F7797" w:rsidP="004F7797">
      <w:pPr>
        <w:rPr>
          <w:rFonts w:asciiTheme="minorHAnsi" w:hAnsiTheme="minorHAnsi" w:cstheme="minorHAnsi"/>
          <w:b/>
          <w:bCs/>
          <w:sz w:val="20"/>
          <w:szCs w:val="20"/>
          <w:highlight w:val="yellow"/>
        </w:rPr>
      </w:pPr>
      <w:r w:rsidRPr="00F073EA">
        <w:rPr>
          <w:rFonts w:asciiTheme="minorHAnsi" w:hAnsiTheme="minorHAnsi" w:cstheme="minorHAnsi"/>
          <w:b/>
          <w:bCs/>
          <w:sz w:val="20"/>
          <w:szCs w:val="20"/>
          <w:highlight w:val="yellow"/>
        </w:rPr>
        <w:t>Big Ideas</w:t>
      </w:r>
    </w:p>
    <w:p w14:paraId="7501DD2D" w14:textId="77777777" w:rsidR="009C3C32" w:rsidRPr="00F073EA" w:rsidRDefault="009C3C32" w:rsidP="004F7797">
      <w:pPr>
        <w:rPr>
          <w:rFonts w:asciiTheme="minorHAnsi" w:hAnsiTheme="minorHAnsi" w:cstheme="minorHAnsi"/>
          <w:b/>
          <w:bCs/>
          <w:sz w:val="20"/>
          <w:szCs w:val="20"/>
          <w:highlight w:val="yellow"/>
        </w:rPr>
      </w:pPr>
    </w:p>
    <w:p w14:paraId="12D0A304" w14:textId="04EE19B2" w:rsidR="004F7797" w:rsidRPr="00471220" w:rsidRDefault="004F7797" w:rsidP="00471220">
      <w:pPr>
        <w:spacing w:after="240"/>
        <w:rPr>
          <w:rFonts w:asciiTheme="minorHAnsi" w:hAnsiTheme="minorHAnsi" w:cstheme="minorHAnsi"/>
          <w:sz w:val="20"/>
          <w:szCs w:val="20"/>
        </w:rPr>
      </w:pPr>
      <w:r w:rsidRPr="00F073EA">
        <w:rPr>
          <w:rFonts w:asciiTheme="minorHAnsi" w:hAnsiTheme="minorHAnsi" w:cstheme="minorHAnsi"/>
          <w:sz w:val="20"/>
          <w:szCs w:val="20"/>
        </w:rPr>
        <w:t xml:space="preserve">Big Idea 3. Analysis of Functions (FUN) </w:t>
      </w:r>
      <w:r w:rsidRPr="00F073EA">
        <w:rPr>
          <w:rFonts w:asciiTheme="minorHAnsi" w:hAnsiTheme="minorHAnsi" w:cstheme="minorHAnsi"/>
          <w:color w:val="FFFFFF" w:themeColor="background1"/>
          <w:sz w:val="20"/>
          <w:szCs w:val="20"/>
          <w:highlight w:val="blue"/>
        </w:rPr>
        <w:t>CR2</w:t>
      </w:r>
    </w:p>
    <w:p w14:paraId="690A7FE1" w14:textId="0120C847" w:rsidR="004F7797" w:rsidRDefault="004F7797" w:rsidP="004F7797">
      <w:pPr>
        <w:rPr>
          <w:rFonts w:asciiTheme="minorHAnsi" w:hAnsiTheme="minorHAnsi" w:cstheme="minorHAnsi"/>
          <w:b/>
          <w:bCs/>
          <w:sz w:val="20"/>
          <w:szCs w:val="20"/>
        </w:rPr>
      </w:pPr>
      <w:r w:rsidRPr="00F073EA">
        <w:rPr>
          <w:rFonts w:asciiTheme="minorHAnsi" w:hAnsiTheme="minorHAnsi" w:cstheme="minorHAnsi"/>
          <w:b/>
          <w:bCs/>
          <w:sz w:val="20"/>
          <w:szCs w:val="20"/>
          <w:highlight w:val="yellow"/>
        </w:rPr>
        <w:t>Essential Questions…</w:t>
      </w:r>
      <w:r w:rsidRPr="00F073EA">
        <w:rPr>
          <w:rFonts w:asciiTheme="minorHAnsi" w:hAnsiTheme="minorHAnsi" w:cstheme="minorHAnsi"/>
          <w:b/>
          <w:bCs/>
          <w:sz w:val="20"/>
          <w:szCs w:val="20"/>
        </w:rPr>
        <w:t xml:space="preserve"> </w:t>
      </w:r>
      <w:r w:rsidR="00451C0C" w:rsidRPr="00F073EA">
        <w:rPr>
          <w:rFonts w:asciiTheme="minorHAnsi" w:hAnsiTheme="minorHAnsi" w:cstheme="minorHAnsi"/>
          <w:color w:val="FFFFFF" w:themeColor="background1"/>
          <w:sz w:val="20"/>
          <w:szCs w:val="20"/>
          <w:highlight w:val="blue"/>
        </w:rPr>
        <w:t>CR2</w:t>
      </w:r>
      <w:r w:rsidR="00451C0C" w:rsidRPr="00F073EA">
        <w:rPr>
          <w:rFonts w:asciiTheme="minorHAnsi" w:hAnsiTheme="minorHAnsi" w:cstheme="minorHAnsi"/>
          <w:color w:val="FFFFFF" w:themeColor="background1"/>
          <w:sz w:val="20"/>
          <w:szCs w:val="20"/>
        </w:rPr>
        <w:t xml:space="preserve"> </w:t>
      </w:r>
      <w:r w:rsidR="00451C0C" w:rsidRPr="00F073EA">
        <w:rPr>
          <w:rFonts w:asciiTheme="minorHAnsi" w:hAnsiTheme="minorHAnsi" w:cstheme="minorHAnsi"/>
          <w:color w:val="FFFFFF" w:themeColor="background1"/>
          <w:sz w:val="20"/>
          <w:szCs w:val="20"/>
          <w:highlight w:val="blue"/>
        </w:rPr>
        <w:t>CR3</w:t>
      </w:r>
      <w:r w:rsidR="00451C0C" w:rsidRPr="00F073EA">
        <w:rPr>
          <w:rFonts w:asciiTheme="minorHAnsi" w:hAnsiTheme="minorHAnsi" w:cstheme="minorHAnsi"/>
          <w:color w:val="FFFFFF" w:themeColor="background1"/>
          <w:sz w:val="20"/>
          <w:szCs w:val="20"/>
        </w:rPr>
        <w:t xml:space="preserve"> </w:t>
      </w:r>
      <w:r w:rsidR="00451C0C" w:rsidRPr="00F073EA">
        <w:rPr>
          <w:rFonts w:asciiTheme="minorHAnsi" w:hAnsiTheme="minorHAnsi" w:cstheme="minorHAnsi"/>
          <w:color w:val="FFFFFF" w:themeColor="background1"/>
          <w:sz w:val="20"/>
          <w:szCs w:val="20"/>
          <w:highlight w:val="blue"/>
        </w:rPr>
        <w:t>CR4</w:t>
      </w:r>
      <w:r w:rsidR="00451C0C" w:rsidRPr="00F073EA">
        <w:rPr>
          <w:rFonts w:asciiTheme="minorHAnsi" w:hAnsiTheme="minorHAnsi" w:cstheme="minorHAnsi"/>
          <w:color w:val="FFFFFF" w:themeColor="background1"/>
          <w:sz w:val="20"/>
          <w:szCs w:val="20"/>
        </w:rPr>
        <w:t xml:space="preserve"> </w:t>
      </w:r>
      <w:r w:rsidR="00451C0C" w:rsidRPr="00F073EA">
        <w:rPr>
          <w:rFonts w:asciiTheme="minorHAnsi" w:hAnsiTheme="minorHAnsi" w:cstheme="minorHAnsi"/>
          <w:color w:val="FFFFFF" w:themeColor="background1"/>
          <w:sz w:val="20"/>
          <w:szCs w:val="20"/>
          <w:highlight w:val="blue"/>
        </w:rPr>
        <w:t>CR5</w:t>
      </w:r>
      <w:r w:rsidR="00451C0C" w:rsidRPr="00F073EA">
        <w:rPr>
          <w:rFonts w:asciiTheme="minorHAnsi" w:hAnsiTheme="minorHAnsi" w:cstheme="minorHAnsi"/>
          <w:color w:val="FFFFFF" w:themeColor="background1"/>
          <w:sz w:val="20"/>
          <w:szCs w:val="20"/>
        </w:rPr>
        <w:t xml:space="preserve"> </w:t>
      </w:r>
      <w:r w:rsidR="00451C0C" w:rsidRPr="00F073EA">
        <w:rPr>
          <w:rFonts w:asciiTheme="minorHAnsi" w:hAnsiTheme="minorHAnsi" w:cstheme="minorHAnsi"/>
          <w:color w:val="FFFFFF" w:themeColor="background1"/>
          <w:sz w:val="20"/>
          <w:szCs w:val="20"/>
          <w:highlight w:val="blue"/>
        </w:rPr>
        <w:t>CR6</w:t>
      </w:r>
    </w:p>
    <w:p w14:paraId="19D69B3C" w14:textId="77777777" w:rsidR="005F2862" w:rsidRDefault="005F2862" w:rsidP="00135C4E">
      <w:pPr>
        <w:rPr>
          <w:rFonts w:asciiTheme="minorHAnsi" w:hAnsiTheme="minorHAnsi" w:cstheme="minorHAnsi"/>
          <w:b/>
          <w:bCs/>
          <w:sz w:val="20"/>
          <w:szCs w:val="20"/>
        </w:rPr>
      </w:pPr>
    </w:p>
    <w:p w14:paraId="4294672D" w14:textId="43839541" w:rsidR="00135C4E" w:rsidRDefault="004F7797" w:rsidP="00135C4E">
      <w:pPr>
        <w:rPr>
          <w:rFonts w:asciiTheme="minorHAnsi" w:hAnsiTheme="minorHAnsi" w:cstheme="minorHAnsi"/>
          <w:sz w:val="20"/>
          <w:szCs w:val="20"/>
        </w:rPr>
      </w:pPr>
      <w:r w:rsidRPr="005F2862">
        <w:rPr>
          <w:rFonts w:asciiTheme="minorHAnsi" w:hAnsiTheme="minorHAnsi" w:cstheme="minorHAnsi"/>
          <w:sz w:val="20"/>
          <w:szCs w:val="20"/>
        </w:rPr>
        <w:t>A</w:t>
      </w:r>
      <w:r w:rsidR="00135C4E" w:rsidRPr="005F2862">
        <w:rPr>
          <w:rFonts w:asciiTheme="minorHAnsi" w:hAnsiTheme="minorHAnsi" w:cstheme="minorHAnsi"/>
          <w:sz w:val="20"/>
          <w:szCs w:val="20"/>
        </w:rPr>
        <w:t>.</w:t>
      </w:r>
      <w:r w:rsidR="008D21B1" w:rsidRPr="005F2862">
        <w:rPr>
          <w:rFonts w:asciiTheme="minorHAnsi" w:hAnsiTheme="minorHAnsi" w:cstheme="minorHAnsi"/>
          <w:sz w:val="20"/>
          <w:szCs w:val="20"/>
        </w:rPr>
        <w:t xml:space="preserve"> </w:t>
      </w:r>
      <w:r w:rsidR="005F2862" w:rsidRPr="005F2862">
        <w:rPr>
          <w:rFonts w:asciiTheme="minorHAnsi" w:hAnsiTheme="minorHAnsi" w:cstheme="minorHAnsi"/>
          <w:sz w:val="20"/>
          <w:szCs w:val="20"/>
        </w:rPr>
        <w:t xml:space="preserve"> How do you derive a composite function?</w:t>
      </w:r>
    </w:p>
    <w:p w14:paraId="483B868D" w14:textId="00D9EDC7" w:rsidR="005F2862" w:rsidRPr="005F2862" w:rsidRDefault="005F2862" w:rsidP="00135C4E">
      <w:pPr>
        <w:rPr>
          <w:rFonts w:asciiTheme="minorHAnsi" w:hAnsiTheme="minorHAnsi" w:cstheme="minorHAnsi"/>
          <w:sz w:val="20"/>
          <w:szCs w:val="20"/>
        </w:rPr>
      </w:pPr>
      <w:r>
        <w:rPr>
          <w:rFonts w:asciiTheme="minorHAnsi" w:hAnsiTheme="minorHAnsi" w:cstheme="minorHAnsi"/>
          <w:sz w:val="20"/>
          <w:szCs w:val="20"/>
        </w:rPr>
        <w:t xml:space="preserve">B.  What are the derivatives of sine, </w:t>
      </w:r>
      <w:proofErr w:type="gramStart"/>
      <w:r>
        <w:rPr>
          <w:rFonts w:asciiTheme="minorHAnsi" w:hAnsiTheme="minorHAnsi" w:cstheme="minorHAnsi"/>
          <w:sz w:val="20"/>
          <w:szCs w:val="20"/>
        </w:rPr>
        <w:t>cosine</w:t>
      </w:r>
      <w:proofErr w:type="gramEnd"/>
      <w:r>
        <w:rPr>
          <w:rFonts w:asciiTheme="minorHAnsi" w:hAnsiTheme="minorHAnsi" w:cstheme="minorHAnsi"/>
          <w:sz w:val="20"/>
          <w:szCs w:val="20"/>
        </w:rPr>
        <w:t xml:space="preserve"> and tangent?</w:t>
      </w:r>
    </w:p>
    <w:p w14:paraId="29120471" w14:textId="021120D9" w:rsidR="00135C4E" w:rsidRPr="005F2862" w:rsidRDefault="005F2862" w:rsidP="00135C4E">
      <w:pPr>
        <w:rPr>
          <w:rFonts w:asciiTheme="minorHAnsi" w:hAnsiTheme="minorHAnsi" w:cstheme="minorHAnsi"/>
          <w:sz w:val="20"/>
          <w:szCs w:val="20"/>
        </w:rPr>
      </w:pPr>
      <w:r>
        <w:rPr>
          <w:rFonts w:asciiTheme="minorHAnsi" w:hAnsiTheme="minorHAnsi" w:cstheme="minorHAnsi"/>
          <w:sz w:val="20"/>
          <w:szCs w:val="20"/>
        </w:rPr>
        <w:t>C</w:t>
      </w:r>
      <w:r w:rsidR="00135C4E" w:rsidRPr="005F2862">
        <w:rPr>
          <w:rFonts w:asciiTheme="minorHAnsi" w:hAnsiTheme="minorHAnsi" w:cstheme="minorHAnsi"/>
          <w:sz w:val="20"/>
          <w:szCs w:val="20"/>
        </w:rPr>
        <w:t>.</w:t>
      </w:r>
      <w:r w:rsidRPr="005F2862">
        <w:rPr>
          <w:rFonts w:asciiTheme="minorHAnsi" w:hAnsiTheme="minorHAnsi" w:cstheme="minorHAnsi"/>
          <w:sz w:val="20"/>
          <w:szCs w:val="20"/>
        </w:rPr>
        <w:t xml:space="preserve"> What are the derivatives of </w:t>
      </w:r>
      <m:oMath>
        <m:func>
          <m:funcPr>
            <m:ctrlPr>
              <w:rPr>
                <w:rFonts w:ascii="Cambria Math" w:hAnsi="Cambria Math" w:cstheme="minorHAnsi"/>
                <w:i/>
                <w:sz w:val="20"/>
                <w:szCs w:val="20"/>
              </w:rPr>
            </m:ctrlPr>
          </m:funcPr>
          <m:fName>
            <m:r>
              <m:rPr>
                <m:sty m:val="p"/>
              </m:rPr>
              <w:rPr>
                <w:rFonts w:ascii="Cambria Math" w:hAnsi="Cambria Math" w:cstheme="minorHAnsi"/>
                <w:sz w:val="20"/>
                <w:szCs w:val="20"/>
              </w:rPr>
              <m:t>ln</m:t>
            </m:r>
          </m:fName>
          <m:e>
            <m:r>
              <w:rPr>
                <w:rFonts w:ascii="Cambria Math" w:hAnsi="Cambria Math" w:cstheme="minorHAnsi"/>
                <w:sz w:val="20"/>
                <w:szCs w:val="20"/>
              </w:rPr>
              <m:t>x</m:t>
            </m:r>
          </m:e>
        </m:func>
      </m:oMath>
      <w:r w:rsidR="00747994">
        <w:rPr>
          <w:rFonts w:asciiTheme="minorHAnsi" w:hAnsiTheme="minorHAnsi" w:cstheme="minorHAnsi"/>
          <w:sz w:val="20"/>
          <w:szCs w:val="20"/>
        </w:rPr>
        <w:t xml:space="preserve"> </w:t>
      </w:r>
      <w:r w:rsidRPr="005F2862">
        <w:rPr>
          <w:rFonts w:asciiTheme="minorHAnsi" w:hAnsiTheme="minorHAnsi" w:cstheme="minorHAnsi"/>
          <w:sz w:val="20"/>
          <w:szCs w:val="20"/>
        </w:rPr>
        <w:t xml:space="preserve">&amp; </w:t>
      </w:r>
      <m:oMath>
        <m:sSup>
          <m:sSupPr>
            <m:ctrlPr>
              <w:rPr>
                <w:rFonts w:ascii="Cambria Math" w:hAnsi="Cambria Math" w:cstheme="minorHAnsi"/>
                <w:i/>
                <w:sz w:val="20"/>
                <w:szCs w:val="20"/>
              </w:rPr>
            </m:ctrlPr>
          </m:sSupPr>
          <m:e>
            <m:r>
              <w:rPr>
                <w:rFonts w:ascii="Cambria Math" w:hAnsi="Cambria Math" w:cstheme="minorHAnsi"/>
                <w:sz w:val="20"/>
                <w:szCs w:val="20"/>
              </w:rPr>
              <m:t>a</m:t>
            </m:r>
          </m:e>
          <m:sup>
            <m:r>
              <w:rPr>
                <w:rFonts w:ascii="Cambria Math" w:hAnsi="Cambria Math" w:cstheme="minorHAnsi"/>
                <w:sz w:val="20"/>
                <w:szCs w:val="20"/>
              </w:rPr>
              <m:t>x</m:t>
            </m:r>
          </m:sup>
        </m:sSup>
      </m:oMath>
      <w:r w:rsidRPr="005F2862">
        <w:rPr>
          <w:rFonts w:asciiTheme="minorHAnsi" w:hAnsiTheme="minorHAnsi" w:cstheme="minorHAnsi"/>
          <w:sz w:val="20"/>
          <w:szCs w:val="20"/>
        </w:rPr>
        <w:t>.</w:t>
      </w:r>
    </w:p>
    <w:p w14:paraId="281F805F" w14:textId="2FE00B62" w:rsidR="005F2862" w:rsidRPr="005F2862" w:rsidRDefault="005F2862" w:rsidP="00135C4E">
      <w:pPr>
        <w:rPr>
          <w:rFonts w:asciiTheme="minorHAnsi" w:hAnsiTheme="minorHAnsi" w:cstheme="minorHAnsi"/>
          <w:sz w:val="20"/>
          <w:szCs w:val="20"/>
        </w:rPr>
      </w:pPr>
      <w:r>
        <w:rPr>
          <w:rFonts w:asciiTheme="minorHAnsi" w:hAnsiTheme="minorHAnsi" w:cstheme="minorHAnsi"/>
          <w:sz w:val="20"/>
          <w:szCs w:val="20"/>
        </w:rPr>
        <w:t>D</w:t>
      </w:r>
      <w:r w:rsidRPr="005F2862">
        <w:rPr>
          <w:rFonts w:asciiTheme="minorHAnsi" w:hAnsiTheme="minorHAnsi" w:cstheme="minorHAnsi"/>
          <w:sz w:val="20"/>
          <w:szCs w:val="20"/>
        </w:rPr>
        <w:t xml:space="preserve">.  What </w:t>
      </w:r>
      <w:proofErr w:type="gramStart"/>
      <w:r w:rsidRPr="005F2862">
        <w:rPr>
          <w:rFonts w:asciiTheme="minorHAnsi" w:hAnsiTheme="minorHAnsi" w:cstheme="minorHAnsi"/>
          <w:sz w:val="20"/>
          <w:szCs w:val="20"/>
        </w:rPr>
        <w:t>is</w:t>
      </w:r>
      <w:proofErr w:type="gramEnd"/>
      <w:r w:rsidRPr="005F2862">
        <w:rPr>
          <w:rFonts w:asciiTheme="minorHAnsi" w:hAnsiTheme="minorHAnsi" w:cstheme="minorHAnsi"/>
          <w:sz w:val="20"/>
          <w:szCs w:val="20"/>
        </w:rPr>
        <w:t xml:space="preserve"> the procedures to derive an inverse general function or an inverse trigonometric function?</w:t>
      </w:r>
    </w:p>
    <w:p w14:paraId="7634F814" w14:textId="3D1D7880" w:rsidR="004F7797" w:rsidRPr="005F2862" w:rsidRDefault="005F2862" w:rsidP="004F7797">
      <w:pPr>
        <w:rPr>
          <w:rFonts w:asciiTheme="minorHAnsi" w:hAnsiTheme="minorHAnsi" w:cstheme="minorHAnsi"/>
          <w:sz w:val="20"/>
          <w:szCs w:val="20"/>
        </w:rPr>
      </w:pPr>
      <w:r>
        <w:rPr>
          <w:rFonts w:asciiTheme="minorHAnsi" w:hAnsiTheme="minorHAnsi" w:cstheme="minorHAnsi"/>
          <w:sz w:val="20"/>
          <w:szCs w:val="20"/>
        </w:rPr>
        <w:t>E</w:t>
      </w:r>
      <w:r w:rsidRPr="005F2862">
        <w:rPr>
          <w:rFonts w:asciiTheme="minorHAnsi" w:hAnsiTheme="minorHAnsi" w:cstheme="minorHAnsi"/>
          <w:sz w:val="20"/>
          <w:szCs w:val="20"/>
        </w:rPr>
        <w:t>.  What is an implicit function, and how is it derived?</w:t>
      </w:r>
    </w:p>
    <w:p w14:paraId="52C441B8" w14:textId="77777777" w:rsidR="005F2862" w:rsidRPr="00F073EA" w:rsidRDefault="005F2862" w:rsidP="004F7797">
      <w:pPr>
        <w:rPr>
          <w:rFonts w:asciiTheme="minorHAnsi" w:hAnsiTheme="minorHAnsi" w:cstheme="minorHAnsi"/>
          <w:b/>
          <w:bCs/>
          <w:sz w:val="20"/>
          <w:szCs w:val="20"/>
          <w:highlight w:val="yellow"/>
        </w:rPr>
      </w:pPr>
    </w:p>
    <w:p w14:paraId="691E1405" w14:textId="77777777" w:rsidR="004F7797" w:rsidRPr="00F073EA" w:rsidRDefault="004F7797" w:rsidP="004F7797">
      <w:pPr>
        <w:rPr>
          <w:rFonts w:asciiTheme="minorHAnsi" w:hAnsiTheme="minorHAnsi" w:cstheme="minorHAnsi"/>
          <w:b/>
          <w:bCs/>
          <w:sz w:val="20"/>
          <w:szCs w:val="20"/>
        </w:rPr>
      </w:pPr>
      <w:r w:rsidRPr="00F073EA">
        <w:rPr>
          <w:rFonts w:asciiTheme="minorHAnsi" w:hAnsiTheme="minorHAnsi" w:cstheme="minorHAnsi"/>
          <w:b/>
          <w:bCs/>
          <w:sz w:val="20"/>
          <w:szCs w:val="20"/>
          <w:highlight w:val="yellow"/>
        </w:rPr>
        <w:t>Enduring Understanding…</w:t>
      </w:r>
    </w:p>
    <w:p w14:paraId="41F2EE4A" w14:textId="77777777" w:rsidR="004F7797" w:rsidRPr="00F073EA" w:rsidRDefault="004F7797" w:rsidP="004F7797">
      <w:pPr>
        <w:rPr>
          <w:rFonts w:asciiTheme="minorHAnsi" w:hAnsiTheme="minorHAnsi" w:cstheme="minorHAnsi"/>
          <w:b/>
          <w:bCs/>
          <w:sz w:val="20"/>
          <w:szCs w:val="20"/>
        </w:rPr>
      </w:pPr>
    </w:p>
    <w:p w14:paraId="31E2636B" w14:textId="07B3CE50" w:rsidR="007B2529" w:rsidRPr="00F073EA" w:rsidRDefault="007B2529" w:rsidP="007B2529">
      <w:pPr>
        <w:rPr>
          <w:rFonts w:asciiTheme="minorHAnsi" w:hAnsiTheme="minorHAnsi" w:cstheme="minorHAnsi"/>
          <w:sz w:val="20"/>
          <w:szCs w:val="20"/>
        </w:rPr>
      </w:pPr>
      <w:r w:rsidRPr="00F073EA">
        <w:rPr>
          <w:rFonts w:asciiTheme="minorHAnsi" w:hAnsiTheme="minorHAnsi" w:cstheme="minorHAnsi"/>
          <w:sz w:val="20"/>
          <w:szCs w:val="20"/>
        </w:rPr>
        <w:t xml:space="preserve">Students will be able to understand the relationship between functions and their derivatives as well as apply basic rules to find derivatives of functions. </w:t>
      </w:r>
    </w:p>
    <w:p w14:paraId="34917182" w14:textId="77777777" w:rsidR="004F7797" w:rsidRPr="00F073EA" w:rsidRDefault="004F7797" w:rsidP="004F7797">
      <w:pPr>
        <w:rPr>
          <w:rFonts w:asciiTheme="minorHAnsi" w:hAnsiTheme="minorHAnsi" w:cstheme="minorHAnsi"/>
          <w:sz w:val="20"/>
          <w:szCs w:val="20"/>
        </w:rPr>
      </w:pPr>
      <w:r w:rsidRPr="00F073EA">
        <w:rPr>
          <w:rFonts w:asciiTheme="minorHAnsi" w:hAnsiTheme="minorHAnsi" w:cstheme="minorHAnsi"/>
          <w:sz w:val="20"/>
          <w:szCs w:val="20"/>
        </w:rPr>
        <w:t xml:space="preserve">EU 2.1: The derivative of a function is defined as the limit of a difference quotient and can be determined using a variety of strategies.  </w:t>
      </w:r>
      <w:r w:rsidRPr="00F073EA">
        <w:rPr>
          <w:rFonts w:asciiTheme="minorHAnsi" w:hAnsiTheme="minorHAnsi" w:cstheme="minorHAnsi"/>
          <w:color w:val="FFFFFF" w:themeColor="background1"/>
          <w:sz w:val="20"/>
          <w:szCs w:val="20"/>
          <w:highlight w:val="blue"/>
        </w:rPr>
        <w:t>CR3</w:t>
      </w:r>
    </w:p>
    <w:p w14:paraId="3744A0C6" w14:textId="77777777" w:rsidR="004F7797" w:rsidRPr="00F073EA" w:rsidRDefault="004F7797" w:rsidP="004F7797">
      <w:pPr>
        <w:rPr>
          <w:rFonts w:asciiTheme="minorHAnsi" w:hAnsiTheme="minorHAnsi" w:cstheme="minorHAnsi"/>
          <w:sz w:val="20"/>
          <w:szCs w:val="20"/>
        </w:rPr>
      </w:pPr>
      <w:r w:rsidRPr="00F073EA">
        <w:rPr>
          <w:rFonts w:asciiTheme="minorHAnsi" w:hAnsiTheme="minorHAnsi" w:cstheme="minorHAnsi"/>
          <w:sz w:val="20"/>
          <w:szCs w:val="20"/>
        </w:rPr>
        <w:t xml:space="preserve">EU 2.2: A function’s derivative, which is itself a function, can be used to understand the behavior of the function. </w:t>
      </w:r>
      <w:r w:rsidRPr="00F073EA">
        <w:rPr>
          <w:rFonts w:asciiTheme="minorHAnsi" w:hAnsiTheme="minorHAnsi" w:cstheme="minorHAnsi"/>
          <w:color w:val="FFFFFF" w:themeColor="background1"/>
          <w:sz w:val="20"/>
          <w:szCs w:val="20"/>
          <w:highlight w:val="blue"/>
        </w:rPr>
        <w:t>CR3</w:t>
      </w:r>
    </w:p>
    <w:p w14:paraId="34E9CFF1" w14:textId="77777777" w:rsidR="004F7797" w:rsidRPr="00F073EA" w:rsidRDefault="004F7797" w:rsidP="004F7797">
      <w:pPr>
        <w:rPr>
          <w:rFonts w:asciiTheme="minorHAnsi" w:hAnsiTheme="minorHAnsi" w:cstheme="minorHAnsi"/>
          <w:sz w:val="20"/>
          <w:szCs w:val="20"/>
        </w:rPr>
      </w:pPr>
      <w:r w:rsidRPr="00F073EA">
        <w:rPr>
          <w:rFonts w:asciiTheme="minorHAnsi" w:hAnsiTheme="minorHAnsi" w:cstheme="minorHAnsi"/>
          <w:sz w:val="20"/>
          <w:szCs w:val="20"/>
        </w:rPr>
        <w:t xml:space="preserve">EU 2.3: The derivative has multiple interpretations and applications including those that involve instantaneous rates of change. </w:t>
      </w:r>
      <w:r w:rsidRPr="00F073EA">
        <w:rPr>
          <w:rFonts w:asciiTheme="minorHAnsi" w:hAnsiTheme="minorHAnsi" w:cstheme="minorHAnsi"/>
          <w:color w:val="FFFFFF" w:themeColor="background1"/>
          <w:sz w:val="20"/>
          <w:szCs w:val="20"/>
          <w:highlight w:val="blue"/>
        </w:rPr>
        <w:t>CR3</w:t>
      </w:r>
    </w:p>
    <w:p w14:paraId="23EDDC1C" w14:textId="14EA9DC8" w:rsidR="004F7797" w:rsidRPr="00F073EA" w:rsidRDefault="004F7797" w:rsidP="00135C4E">
      <w:pPr>
        <w:rPr>
          <w:rFonts w:asciiTheme="minorHAnsi" w:hAnsiTheme="minorHAnsi" w:cstheme="minorHAnsi"/>
          <w:sz w:val="20"/>
          <w:szCs w:val="20"/>
        </w:rPr>
      </w:pPr>
      <w:r w:rsidRPr="00F073EA">
        <w:rPr>
          <w:rFonts w:asciiTheme="minorHAnsi" w:hAnsiTheme="minorHAnsi" w:cstheme="minorHAnsi"/>
          <w:sz w:val="20"/>
          <w:szCs w:val="20"/>
        </w:rPr>
        <w:softHyphen/>
        <w:t>FUN-</w:t>
      </w:r>
      <w:proofErr w:type="gramStart"/>
      <w:r w:rsidRPr="00F073EA">
        <w:rPr>
          <w:rFonts w:asciiTheme="minorHAnsi" w:hAnsiTheme="minorHAnsi" w:cstheme="minorHAnsi"/>
          <w:sz w:val="20"/>
          <w:szCs w:val="20"/>
        </w:rPr>
        <w:t>3 :</w:t>
      </w:r>
      <w:proofErr w:type="gramEnd"/>
      <w:r w:rsidRPr="00F073EA">
        <w:rPr>
          <w:rFonts w:asciiTheme="minorHAnsi" w:hAnsiTheme="minorHAnsi" w:cstheme="minorHAnsi"/>
          <w:sz w:val="20"/>
          <w:szCs w:val="20"/>
        </w:rPr>
        <w:t xml:space="preserve"> Recognizing opportunities to apply derivative rules can simplify differentiation.</w:t>
      </w:r>
      <w:r w:rsidR="00A02B63" w:rsidRPr="00F073EA">
        <w:rPr>
          <w:rFonts w:asciiTheme="minorHAnsi" w:hAnsiTheme="minorHAnsi" w:cstheme="minorHAnsi"/>
          <w:color w:val="FFFFFF" w:themeColor="background1"/>
          <w:sz w:val="20"/>
          <w:szCs w:val="20"/>
          <w:highlight w:val="blue"/>
        </w:rPr>
        <w:t>C</w:t>
      </w:r>
      <w:r w:rsidRPr="00F073EA">
        <w:rPr>
          <w:rFonts w:asciiTheme="minorHAnsi" w:hAnsiTheme="minorHAnsi" w:cstheme="minorHAnsi"/>
          <w:color w:val="FFFFFF" w:themeColor="background1"/>
          <w:sz w:val="20"/>
          <w:szCs w:val="20"/>
          <w:highlight w:val="blue"/>
        </w:rPr>
        <w:t>R4</w:t>
      </w:r>
    </w:p>
    <w:p w14:paraId="6891322C" w14:textId="77777777" w:rsidR="004F7797" w:rsidRPr="00F073EA" w:rsidRDefault="004F7797" w:rsidP="004F7797">
      <w:pPr>
        <w:rPr>
          <w:rFonts w:asciiTheme="minorHAnsi" w:hAnsiTheme="minorHAnsi" w:cstheme="minorHAnsi"/>
          <w:sz w:val="20"/>
          <w:szCs w:val="20"/>
        </w:rPr>
      </w:pPr>
    </w:p>
    <w:p w14:paraId="253EA976" w14:textId="6013DB5D" w:rsidR="004F7797" w:rsidRDefault="004F7797" w:rsidP="004F7797">
      <w:pPr>
        <w:rPr>
          <w:rFonts w:asciiTheme="minorHAnsi" w:hAnsiTheme="minorHAnsi" w:cstheme="minorHAnsi"/>
          <w:b/>
          <w:bCs/>
          <w:sz w:val="20"/>
          <w:szCs w:val="20"/>
        </w:rPr>
      </w:pPr>
      <w:r w:rsidRPr="00F073EA">
        <w:rPr>
          <w:rFonts w:asciiTheme="minorHAnsi" w:hAnsiTheme="minorHAnsi" w:cstheme="minorHAnsi"/>
          <w:b/>
          <w:bCs/>
          <w:sz w:val="20"/>
          <w:szCs w:val="20"/>
          <w:highlight w:val="yellow"/>
        </w:rPr>
        <w:t>Students will be able to...</w:t>
      </w:r>
    </w:p>
    <w:p w14:paraId="74D3685B" w14:textId="6D5768A3" w:rsidR="004C1878" w:rsidRDefault="004C1878" w:rsidP="004F7797">
      <w:pPr>
        <w:rPr>
          <w:rFonts w:asciiTheme="minorHAnsi" w:hAnsiTheme="minorHAnsi" w:cstheme="minorHAnsi"/>
          <w:b/>
          <w:bCs/>
          <w:sz w:val="20"/>
          <w:szCs w:val="20"/>
        </w:rPr>
      </w:pPr>
    </w:p>
    <w:p w14:paraId="7C04C161" w14:textId="77777777" w:rsidR="004C1878" w:rsidRPr="00F073EA" w:rsidRDefault="004C1878" w:rsidP="004C1878">
      <w:pPr>
        <w:widowControl w:val="0"/>
        <w:rPr>
          <w:rFonts w:asciiTheme="minorHAnsi" w:hAnsiTheme="minorHAnsi" w:cstheme="minorHAnsi"/>
          <w:sz w:val="20"/>
          <w:szCs w:val="20"/>
        </w:rPr>
      </w:pPr>
      <w:r>
        <w:rPr>
          <w:rFonts w:ascii="Calibri" w:hAnsi="Calibri" w:cs="Calibri"/>
          <w:sz w:val="20"/>
          <w:szCs w:val="20"/>
        </w:rPr>
        <w:t xml:space="preserve">•  </w:t>
      </w:r>
      <w:r>
        <w:rPr>
          <w:rFonts w:asciiTheme="minorHAnsi" w:hAnsiTheme="minorHAnsi" w:cstheme="minorHAnsi"/>
          <w:sz w:val="20"/>
          <w:szCs w:val="20"/>
        </w:rPr>
        <w:t>D</w:t>
      </w:r>
      <w:r w:rsidRPr="00F073EA">
        <w:rPr>
          <w:rFonts w:asciiTheme="minorHAnsi" w:hAnsiTheme="minorHAnsi" w:cstheme="minorHAnsi"/>
          <w:sz w:val="20"/>
          <w:szCs w:val="20"/>
        </w:rPr>
        <w:t>ifferentiate composite functions using the Chain Rule</w:t>
      </w:r>
    </w:p>
    <w:p w14:paraId="5D7B94AE" w14:textId="77777777" w:rsidR="004C1878" w:rsidRPr="00F073EA" w:rsidRDefault="004C1878" w:rsidP="004C1878">
      <w:pPr>
        <w:widowControl w:val="0"/>
        <w:rPr>
          <w:rFonts w:asciiTheme="minorHAnsi" w:hAnsiTheme="minorHAnsi" w:cstheme="minorHAnsi"/>
          <w:sz w:val="20"/>
          <w:szCs w:val="20"/>
        </w:rPr>
      </w:pPr>
      <w:r>
        <w:rPr>
          <w:rFonts w:ascii="Calibri" w:hAnsi="Calibri" w:cs="Calibri"/>
          <w:sz w:val="20"/>
          <w:szCs w:val="20"/>
        </w:rPr>
        <w:t xml:space="preserve">•  </w:t>
      </w:r>
      <w:r>
        <w:rPr>
          <w:rFonts w:asciiTheme="minorHAnsi" w:hAnsiTheme="minorHAnsi" w:cstheme="minorHAnsi"/>
          <w:sz w:val="20"/>
          <w:szCs w:val="20"/>
        </w:rPr>
        <w:t>F</w:t>
      </w:r>
      <w:r w:rsidRPr="00F073EA">
        <w:rPr>
          <w:rFonts w:asciiTheme="minorHAnsi" w:hAnsiTheme="minorHAnsi" w:cstheme="minorHAnsi"/>
          <w:sz w:val="20"/>
          <w:szCs w:val="20"/>
        </w:rPr>
        <w:t>ind derivatives using implicit differentiation</w:t>
      </w:r>
    </w:p>
    <w:p w14:paraId="55CE51D6" w14:textId="77777777" w:rsidR="00747994" w:rsidRDefault="004C1878" w:rsidP="004C1878">
      <w:pPr>
        <w:widowControl w:val="0"/>
        <w:rPr>
          <w:rFonts w:ascii="Calibri" w:hAnsi="Calibri" w:cs="Calibri"/>
          <w:sz w:val="20"/>
          <w:szCs w:val="20"/>
        </w:rPr>
      </w:pPr>
      <w:r>
        <w:rPr>
          <w:rFonts w:ascii="Calibri" w:hAnsi="Calibri" w:cs="Calibri"/>
          <w:sz w:val="20"/>
          <w:szCs w:val="20"/>
        </w:rPr>
        <w:t xml:space="preserve">•  </w:t>
      </w:r>
      <w:r>
        <w:rPr>
          <w:rFonts w:asciiTheme="minorHAnsi" w:hAnsiTheme="minorHAnsi" w:cstheme="minorHAnsi"/>
          <w:sz w:val="20"/>
          <w:szCs w:val="20"/>
        </w:rPr>
        <w:t>F</w:t>
      </w:r>
      <w:r w:rsidRPr="00F073EA">
        <w:rPr>
          <w:rFonts w:asciiTheme="minorHAnsi" w:hAnsiTheme="minorHAnsi" w:cstheme="minorHAnsi"/>
          <w:sz w:val="20"/>
          <w:szCs w:val="20"/>
        </w:rPr>
        <w:t xml:space="preserve">ind derivatives using the Power Rule for Rational Powers of </w:t>
      </w:r>
      <m:oMath>
        <m:r>
          <w:rPr>
            <w:rFonts w:ascii="Cambria Math" w:hAnsi="Cambria Math" w:cstheme="minorHAnsi"/>
            <w:sz w:val="20"/>
            <w:szCs w:val="20"/>
          </w:rPr>
          <m:t>x</m:t>
        </m:r>
      </m:oMath>
      <w:r w:rsidR="00747994">
        <w:rPr>
          <w:rFonts w:ascii="Calibri" w:hAnsi="Calibri" w:cs="Calibri"/>
          <w:sz w:val="20"/>
          <w:szCs w:val="20"/>
        </w:rPr>
        <w:t xml:space="preserve"> </w:t>
      </w:r>
    </w:p>
    <w:p w14:paraId="51F06040" w14:textId="0C2DD844" w:rsidR="004C1878" w:rsidRPr="00F073EA" w:rsidRDefault="004C1878" w:rsidP="004C1878">
      <w:pPr>
        <w:widowControl w:val="0"/>
        <w:rPr>
          <w:rFonts w:asciiTheme="minorHAnsi" w:hAnsiTheme="minorHAnsi" w:cstheme="minorHAnsi"/>
          <w:sz w:val="20"/>
          <w:szCs w:val="20"/>
        </w:rPr>
      </w:pPr>
      <w:r>
        <w:rPr>
          <w:rFonts w:ascii="Calibri" w:hAnsi="Calibri" w:cs="Calibri"/>
          <w:sz w:val="20"/>
          <w:szCs w:val="20"/>
        </w:rPr>
        <w:t xml:space="preserve">•  </w:t>
      </w:r>
      <w:r>
        <w:rPr>
          <w:rFonts w:asciiTheme="minorHAnsi" w:hAnsiTheme="minorHAnsi" w:cstheme="minorHAnsi"/>
          <w:sz w:val="20"/>
          <w:szCs w:val="20"/>
        </w:rPr>
        <w:t>C</w:t>
      </w:r>
      <w:r w:rsidRPr="00F073EA">
        <w:rPr>
          <w:rFonts w:asciiTheme="minorHAnsi" w:hAnsiTheme="minorHAnsi" w:cstheme="minorHAnsi"/>
          <w:sz w:val="20"/>
          <w:szCs w:val="20"/>
        </w:rPr>
        <w:t>alculate derivatives of functions involving the inverse trigonometric functions</w:t>
      </w:r>
    </w:p>
    <w:p w14:paraId="0DA95789" w14:textId="77777777" w:rsidR="004C1878" w:rsidRPr="00F073EA" w:rsidRDefault="004C1878" w:rsidP="004C1878">
      <w:pPr>
        <w:widowControl w:val="0"/>
        <w:rPr>
          <w:rFonts w:asciiTheme="minorHAnsi" w:hAnsiTheme="minorHAnsi" w:cstheme="minorHAnsi"/>
          <w:sz w:val="20"/>
          <w:szCs w:val="20"/>
        </w:rPr>
      </w:pPr>
      <w:r>
        <w:rPr>
          <w:rFonts w:ascii="Calibri" w:hAnsi="Calibri" w:cs="Calibri"/>
          <w:sz w:val="20"/>
          <w:szCs w:val="20"/>
        </w:rPr>
        <w:t xml:space="preserve">•  </w:t>
      </w:r>
      <w:r>
        <w:rPr>
          <w:rFonts w:asciiTheme="minorHAnsi" w:hAnsiTheme="minorHAnsi" w:cstheme="minorHAnsi"/>
          <w:sz w:val="20"/>
          <w:szCs w:val="20"/>
        </w:rPr>
        <w:t>C</w:t>
      </w:r>
      <w:r w:rsidRPr="00F073EA">
        <w:rPr>
          <w:rFonts w:asciiTheme="minorHAnsi" w:hAnsiTheme="minorHAnsi" w:cstheme="minorHAnsi"/>
          <w:sz w:val="20"/>
          <w:szCs w:val="20"/>
        </w:rPr>
        <w:t>alculate derivatives of exponential and logarithmic functions</w:t>
      </w:r>
    </w:p>
    <w:p w14:paraId="77A3FAE0" w14:textId="77777777" w:rsidR="00135C4E" w:rsidRPr="00135C4E" w:rsidRDefault="00135C4E" w:rsidP="004C1878">
      <w:pPr>
        <w:widowControl w:val="0"/>
        <w:rPr>
          <w:rFonts w:asciiTheme="minorHAnsi" w:hAnsiTheme="minorHAnsi" w:cstheme="minorHAnsi"/>
          <w:sz w:val="20"/>
          <w:szCs w:val="20"/>
        </w:rPr>
      </w:pPr>
    </w:p>
    <w:p w14:paraId="58839B34" w14:textId="12EE8B23" w:rsidR="004F7797" w:rsidRDefault="004F7797" w:rsidP="004F7797">
      <w:pPr>
        <w:rPr>
          <w:rFonts w:asciiTheme="minorHAnsi" w:hAnsiTheme="minorHAnsi" w:cstheme="minorHAnsi"/>
          <w:b/>
          <w:bCs/>
          <w:sz w:val="20"/>
          <w:szCs w:val="20"/>
        </w:rPr>
      </w:pPr>
      <w:r w:rsidRPr="00F073EA">
        <w:rPr>
          <w:rFonts w:asciiTheme="minorHAnsi" w:hAnsiTheme="minorHAnsi" w:cstheme="minorHAnsi"/>
          <w:b/>
          <w:bCs/>
          <w:sz w:val="20"/>
          <w:szCs w:val="20"/>
          <w:highlight w:val="yellow"/>
        </w:rPr>
        <w:t>Students will know...</w:t>
      </w:r>
    </w:p>
    <w:p w14:paraId="645C887E" w14:textId="4CED2E40" w:rsidR="004C1878" w:rsidRDefault="004C1878" w:rsidP="004F7797">
      <w:pPr>
        <w:rPr>
          <w:rFonts w:asciiTheme="minorHAnsi" w:hAnsiTheme="minorHAnsi" w:cstheme="minorHAnsi"/>
          <w:b/>
          <w:bCs/>
          <w:sz w:val="20"/>
          <w:szCs w:val="20"/>
        </w:rPr>
      </w:pPr>
    </w:p>
    <w:p w14:paraId="1D82289F" w14:textId="77777777" w:rsidR="004C1878" w:rsidRPr="00F073EA" w:rsidRDefault="004C1878" w:rsidP="004C1878">
      <w:pPr>
        <w:widowControl w:val="0"/>
        <w:rPr>
          <w:rFonts w:asciiTheme="minorHAnsi" w:hAnsiTheme="minorHAnsi" w:cstheme="minorHAnsi"/>
          <w:sz w:val="20"/>
          <w:szCs w:val="20"/>
        </w:rPr>
      </w:pPr>
      <w:r>
        <w:rPr>
          <w:rFonts w:ascii="Calibri" w:hAnsi="Calibri" w:cs="Calibri"/>
          <w:sz w:val="20"/>
          <w:szCs w:val="20"/>
        </w:rPr>
        <w:t xml:space="preserve">•  </w:t>
      </w:r>
      <w:r>
        <w:rPr>
          <w:rFonts w:asciiTheme="minorHAnsi" w:hAnsiTheme="minorHAnsi" w:cstheme="minorHAnsi"/>
          <w:sz w:val="20"/>
          <w:szCs w:val="20"/>
        </w:rPr>
        <w:t xml:space="preserve">The </w:t>
      </w:r>
      <w:r w:rsidRPr="00F073EA">
        <w:rPr>
          <w:rFonts w:asciiTheme="minorHAnsi" w:hAnsiTheme="minorHAnsi" w:cstheme="minorHAnsi"/>
          <w:sz w:val="20"/>
          <w:szCs w:val="20"/>
        </w:rPr>
        <w:t>derivatives of the following:</w:t>
      </w:r>
    </w:p>
    <w:p w14:paraId="255D1276" w14:textId="77777777" w:rsidR="004C1878" w:rsidRPr="00F073EA" w:rsidRDefault="004C1878" w:rsidP="004C1878">
      <w:pPr>
        <w:widowControl w:val="0"/>
        <w:numPr>
          <w:ilvl w:val="1"/>
          <w:numId w:val="14"/>
        </w:numPr>
        <w:rPr>
          <w:rFonts w:asciiTheme="minorHAnsi" w:hAnsiTheme="minorHAnsi" w:cstheme="minorHAnsi"/>
          <w:sz w:val="20"/>
          <w:szCs w:val="20"/>
        </w:rPr>
      </w:pPr>
      <w:r w:rsidRPr="00F073EA">
        <w:rPr>
          <w:rFonts w:asciiTheme="minorHAnsi" w:hAnsiTheme="minorHAnsi" w:cstheme="minorHAnsi"/>
          <w:sz w:val="20"/>
          <w:szCs w:val="20"/>
        </w:rPr>
        <w:t>inverse functions</w:t>
      </w:r>
    </w:p>
    <w:p w14:paraId="7E9A0344" w14:textId="77777777" w:rsidR="004C1878" w:rsidRPr="00F073EA" w:rsidRDefault="004C1878" w:rsidP="004C1878">
      <w:pPr>
        <w:widowControl w:val="0"/>
        <w:numPr>
          <w:ilvl w:val="1"/>
          <w:numId w:val="14"/>
        </w:numPr>
        <w:rPr>
          <w:rFonts w:asciiTheme="minorHAnsi" w:hAnsiTheme="minorHAnsi" w:cstheme="minorHAnsi"/>
          <w:sz w:val="20"/>
          <w:szCs w:val="20"/>
        </w:rPr>
      </w:pPr>
      <w:r w:rsidRPr="00F073EA">
        <w:rPr>
          <w:rFonts w:asciiTheme="minorHAnsi" w:hAnsiTheme="minorHAnsi" w:cstheme="minorHAnsi"/>
          <w:sz w:val="20"/>
          <w:szCs w:val="20"/>
        </w:rPr>
        <w:t>composite functions</w:t>
      </w:r>
    </w:p>
    <w:p w14:paraId="757C5610" w14:textId="77777777" w:rsidR="004C1878" w:rsidRPr="00F073EA" w:rsidRDefault="004C1878" w:rsidP="004C1878">
      <w:pPr>
        <w:widowControl w:val="0"/>
        <w:numPr>
          <w:ilvl w:val="1"/>
          <w:numId w:val="14"/>
        </w:numPr>
        <w:rPr>
          <w:rFonts w:asciiTheme="minorHAnsi" w:hAnsiTheme="minorHAnsi" w:cstheme="minorHAnsi"/>
          <w:sz w:val="20"/>
          <w:szCs w:val="20"/>
        </w:rPr>
      </w:pPr>
      <w:r w:rsidRPr="00F073EA">
        <w:rPr>
          <w:rFonts w:asciiTheme="minorHAnsi" w:hAnsiTheme="minorHAnsi" w:cstheme="minorHAnsi"/>
          <w:sz w:val="20"/>
          <w:szCs w:val="20"/>
        </w:rPr>
        <w:t>arcsine</w:t>
      </w:r>
    </w:p>
    <w:p w14:paraId="3DFEA883" w14:textId="77777777" w:rsidR="004C1878" w:rsidRPr="00F073EA" w:rsidRDefault="004C1878" w:rsidP="004C1878">
      <w:pPr>
        <w:widowControl w:val="0"/>
        <w:numPr>
          <w:ilvl w:val="1"/>
          <w:numId w:val="14"/>
        </w:numPr>
        <w:rPr>
          <w:rFonts w:asciiTheme="minorHAnsi" w:hAnsiTheme="minorHAnsi" w:cstheme="minorHAnsi"/>
          <w:sz w:val="20"/>
          <w:szCs w:val="20"/>
        </w:rPr>
      </w:pPr>
      <w:r w:rsidRPr="00F073EA">
        <w:rPr>
          <w:rFonts w:asciiTheme="minorHAnsi" w:hAnsiTheme="minorHAnsi" w:cstheme="minorHAnsi"/>
          <w:sz w:val="20"/>
          <w:szCs w:val="20"/>
        </w:rPr>
        <w:t>arccosine</w:t>
      </w:r>
    </w:p>
    <w:p w14:paraId="6D937770" w14:textId="77777777" w:rsidR="004C1878" w:rsidRPr="00F073EA" w:rsidRDefault="004C1878" w:rsidP="004C1878">
      <w:pPr>
        <w:widowControl w:val="0"/>
        <w:numPr>
          <w:ilvl w:val="1"/>
          <w:numId w:val="14"/>
        </w:numPr>
        <w:rPr>
          <w:rFonts w:asciiTheme="minorHAnsi" w:hAnsiTheme="minorHAnsi" w:cstheme="minorHAnsi"/>
          <w:sz w:val="20"/>
          <w:szCs w:val="20"/>
        </w:rPr>
      </w:pPr>
      <w:r w:rsidRPr="00F073EA">
        <w:rPr>
          <w:rFonts w:asciiTheme="minorHAnsi" w:hAnsiTheme="minorHAnsi" w:cstheme="minorHAnsi"/>
          <w:sz w:val="20"/>
          <w:szCs w:val="20"/>
        </w:rPr>
        <w:t>arctangent</w:t>
      </w:r>
    </w:p>
    <w:p w14:paraId="4D59F953" w14:textId="77777777" w:rsidR="004C1878" w:rsidRPr="00F073EA" w:rsidRDefault="004C1878" w:rsidP="004C1878">
      <w:pPr>
        <w:widowControl w:val="0"/>
        <w:numPr>
          <w:ilvl w:val="1"/>
          <w:numId w:val="14"/>
        </w:numPr>
        <w:rPr>
          <w:rFonts w:asciiTheme="minorHAnsi" w:hAnsiTheme="minorHAnsi" w:cstheme="minorHAnsi"/>
          <w:sz w:val="20"/>
          <w:szCs w:val="20"/>
        </w:rPr>
      </w:pPr>
      <w:proofErr w:type="spellStart"/>
      <w:r w:rsidRPr="00F073EA">
        <w:rPr>
          <w:rFonts w:asciiTheme="minorHAnsi" w:hAnsiTheme="minorHAnsi" w:cstheme="minorHAnsi"/>
          <w:sz w:val="20"/>
          <w:szCs w:val="20"/>
        </w:rPr>
        <w:t>arccotangent</w:t>
      </w:r>
      <w:proofErr w:type="spellEnd"/>
    </w:p>
    <w:p w14:paraId="0FBEC5E3" w14:textId="77777777" w:rsidR="004C1878" w:rsidRPr="00F073EA" w:rsidRDefault="004C1878" w:rsidP="004C1878">
      <w:pPr>
        <w:widowControl w:val="0"/>
        <w:numPr>
          <w:ilvl w:val="1"/>
          <w:numId w:val="14"/>
        </w:numPr>
        <w:rPr>
          <w:rFonts w:asciiTheme="minorHAnsi" w:hAnsiTheme="minorHAnsi" w:cstheme="minorHAnsi"/>
          <w:sz w:val="20"/>
          <w:szCs w:val="20"/>
        </w:rPr>
      </w:pPr>
      <w:proofErr w:type="spellStart"/>
      <w:r w:rsidRPr="00F073EA">
        <w:rPr>
          <w:rFonts w:asciiTheme="minorHAnsi" w:hAnsiTheme="minorHAnsi" w:cstheme="minorHAnsi"/>
          <w:sz w:val="20"/>
          <w:szCs w:val="20"/>
        </w:rPr>
        <w:lastRenderedPageBreak/>
        <w:t>arcsecant</w:t>
      </w:r>
      <w:proofErr w:type="spellEnd"/>
    </w:p>
    <w:p w14:paraId="24BA5C0D" w14:textId="77777777" w:rsidR="004C1878" w:rsidRPr="00F073EA" w:rsidRDefault="004C1878" w:rsidP="004C1878">
      <w:pPr>
        <w:widowControl w:val="0"/>
        <w:numPr>
          <w:ilvl w:val="1"/>
          <w:numId w:val="14"/>
        </w:numPr>
        <w:rPr>
          <w:rFonts w:asciiTheme="minorHAnsi" w:hAnsiTheme="minorHAnsi" w:cstheme="minorHAnsi"/>
          <w:sz w:val="20"/>
          <w:szCs w:val="20"/>
        </w:rPr>
      </w:pPr>
      <w:proofErr w:type="spellStart"/>
      <w:r w:rsidRPr="00F073EA">
        <w:rPr>
          <w:rFonts w:asciiTheme="minorHAnsi" w:hAnsiTheme="minorHAnsi" w:cstheme="minorHAnsi"/>
          <w:sz w:val="20"/>
          <w:szCs w:val="20"/>
        </w:rPr>
        <w:t>arccosecant</w:t>
      </w:r>
      <w:proofErr w:type="spellEnd"/>
    </w:p>
    <w:p w14:paraId="05CFA89B" w14:textId="77777777" w:rsidR="00747994" w:rsidRPr="00747994" w:rsidRDefault="00000000" w:rsidP="004C1878">
      <w:pPr>
        <w:widowControl w:val="0"/>
        <w:numPr>
          <w:ilvl w:val="1"/>
          <w:numId w:val="14"/>
        </w:numPr>
        <w:rPr>
          <w:rFonts w:asciiTheme="minorHAnsi" w:hAnsiTheme="minorHAnsi" w:cstheme="minorHAnsi"/>
          <w:sz w:val="20"/>
          <w:szCs w:val="20"/>
        </w:rPr>
      </w:pPr>
      <m:oMath>
        <m:sSup>
          <m:sSupPr>
            <m:ctrlPr>
              <w:rPr>
                <w:rFonts w:ascii="Cambria Math" w:hAnsi="Cambria Math" w:cstheme="minorHAnsi"/>
                <w:i/>
                <w:sz w:val="20"/>
                <w:szCs w:val="20"/>
              </w:rPr>
            </m:ctrlPr>
          </m:sSupPr>
          <m:e>
            <m:r>
              <w:rPr>
                <w:rFonts w:ascii="Cambria Math" w:hAnsi="Cambria Math" w:cstheme="minorHAnsi"/>
                <w:sz w:val="20"/>
                <w:szCs w:val="20"/>
              </w:rPr>
              <m:t>e</m:t>
            </m:r>
          </m:e>
          <m:sup>
            <m:r>
              <w:rPr>
                <w:rFonts w:ascii="Cambria Math" w:hAnsi="Cambria Math" w:cstheme="minorHAnsi"/>
                <w:sz w:val="20"/>
                <w:szCs w:val="20"/>
              </w:rPr>
              <m:t>x</m:t>
            </m:r>
          </m:sup>
        </m:sSup>
      </m:oMath>
    </w:p>
    <w:p w14:paraId="549A8293" w14:textId="77777777" w:rsidR="00747994" w:rsidRPr="00747994" w:rsidRDefault="00000000" w:rsidP="004C1878">
      <w:pPr>
        <w:widowControl w:val="0"/>
        <w:numPr>
          <w:ilvl w:val="1"/>
          <w:numId w:val="14"/>
        </w:numPr>
        <w:rPr>
          <w:rFonts w:asciiTheme="minorHAnsi" w:hAnsiTheme="minorHAnsi" w:cstheme="minorHAnsi"/>
          <w:sz w:val="20"/>
          <w:szCs w:val="20"/>
        </w:rPr>
      </w:pPr>
      <m:oMath>
        <m:sSup>
          <m:sSupPr>
            <m:ctrlPr>
              <w:rPr>
                <w:rFonts w:ascii="Cambria Math" w:hAnsi="Cambria Math" w:cstheme="minorHAnsi"/>
                <w:i/>
                <w:iCs/>
                <w:sz w:val="20"/>
                <w:szCs w:val="20"/>
              </w:rPr>
            </m:ctrlPr>
          </m:sSupPr>
          <m:e>
            <m:r>
              <w:rPr>
                <w:rFonts w:ascii="Cambria Math" w:hAnsi="Cambria Math" w:cstheme="minorHAnsi"/>
                <w:sz w:val="20"/>
                <w:szCs w:val="20"/>
              </w:rPr>
              <m:t>a</m:t>
            </m:r>
          </m:e>
          <m:sup>
            <m:r>
              <w:rPr>
                <w:rFonts w:ascii="Cambria Math" w:hAnsi="Cambria Math" w:cstheme="minorHAnsi"/>
                <w:sz w:val="20"/>
                <w:szCs w:val="20"/>
              </w:rPr>
              <m:t>x</m:t>
            </m:r>
          </m:sup>
        </m:sSup>
      </m:oMath>
    </w:p>
    <w:p w14:paraId="0DB5A656" w14:textId="77777777" w:rsidR="00747994" w:rsidRPr="00747994" w:rsidRDefault="00000000" w:rsidP="004C1878">
      <w:pPr>
        <w:widowControl w:val="0"/>
        <w:numPr>
          <w:ilvl w:val="1"/>
          <w:numId w:val="14"/>
        </w:numPr>
        <w:rPr>
          <w:rFonts w:asciiTheme="minorHAnsi" w:hAnsiTheme="minorHAnsi" w:cstheme="minorHAnsi"/>
          <w:sz w:val="20"/>
          <w:szCs w:val="20"/>
        </w:rPr>
      </w:pPr>
      <m:oMath>
        <m:func>
          <m:funcPr>
            <m:ctrlPr>
              <w:rPr>
                <w:rFonts w:ascii="Cambria Math" w:hAnsi="Cambria Math" w:cstheme="minorHAnsi"/>
                <w:i/>
                <w:iCs/>
                <w:sz w:val="20"/>
                <w:szCs w:val="20"/>
              </w:rPr>
            </m:ctrlPr>
          </m:funcPr>
          <m:fName>
            <m:r>
              <m:rPr>
                <m:sty m:val="p"/>
              </m:rPr>
              <w:rPr>
                <w:rFonts w:ascii="Cambria Math" w:hAnsi="Cambria Math" w:cstheme="minorHAnsi"/>
                <w:sz w:val="20"/>
                <w:szCs w:val="20"/>
              </w:rPr>
              <m:t>ln</m:t>
            </m:r>
          </m:fName>
          <m:e>
            <m:r>
              <w:rPr>
                <w:rFonts w:ascii="Cambria Math" w:hAnsi="Cambria Math" w:cstheme="minorHAnsi"/>
                <w:sz w:val="20"/>
                <w:szCs w:val="20"/>
              </w:rPr>
              <m:t>x</m:t>
            </m:r>
          </m:e>
        </m:func>
      </m:oMath>
    </w:p>
    <w:p w14:paraId="5899598B" w14:textId="4AAD4F14" w:rsidR="004C1878" w:rsidRPr="00F073EA" w:rsidRDefault="00000000" w:rsidP="004C1878">
      <w:pPr>
        <w:widowControl w:val="0"/>
        <w:numPr>
          <w:ilvl w:val="1"/>
          <w:numId w:val="14"/>
        </w:numPr>
        <w:rPr>
          <w:rFonts w:asciiTheme="minorHAnsi" w:hAnsiTheme="minorHAnsi" w:cstheme="minorHAnsi"/>
          <w:sz w:val="20"/>
          <w:szCs w:val="20"/>
        </w:rPr>
      </w:pPr>
      <m:oMath>
        <m:func>
          <m:funcPr>
            <m:ctrlPr>
              <w:rPr>
                <w:rFonts w:ascii="Cambria Math" w:hAnsi="Cambria Math" w:cstheme="minorHAnsi"/>
                <w:i/>
                <w:iCs/>
                <w:sz w:val="20"/>
                <w:szCs w:val="20"/>
              </w:rPr>
            </m:ctrlPr>
          </m:funcPr>
          <m:fName>
            <m:sSub>
              <m:sSubPr>
                <m:ctrlPr>
                  <w:rPr>
                    <w:rFonts w:ascii="Cambria Math" w:hAnsi="Cambria Math" w:cstheme="minorHAnsi"/>
                    <w:i/>
                    <w:iCs/>
                    <w:sz w:val="20"/>
                    <w:szCs w:val="20"/>
                  </w:rPr>
                </m:ctrlPr>
              </m:sSubPr>
              <m:e>
                <m:r>
                  <m:rPr>
                    <m:sty m:val="p"/>
                  </m:rPr>
                  <w:rPr>
                    <w:rFonts w:ascii="Cambria Math" w:hAnsi="Cambria Math" w:cstheme="minorHAnsi"/>
                    <w:sz w:val="20"/>
                    <w:szCs w:val="20"/>
                  </w:rPr>
                  <m:t>log</m:t>
                </m:r>
              </m:e>
              <m:sub>
                <m:r>
                  <w:rPr>
                    <w:rFonts w:ascii="Cambria Math" w:hAnsi="Cambria Math" w:cstheme="minorHAnsi"/>
                    <w:sz w:val="20"/>
                    <w:szCs w:val="20"/>
                  </w:rPr>
                  <m:t>a</m:t>
                </m:r>
              </m:sub>
            </m:sSub>
          </m:fName>
          <m:e>
            <m:r>
              <w:rPr>
                <w:rFonts w:ascii="Cambria Math" w:hAnsi="Cambria Math" w:cstheme="minorHAnsi"/>
                <w:sz w:val="20"/>
                <w:szCs w:val="20"/>
              </w:rPr>
              <m:t>x</m:t>
            </m:r>
          </m:e>
        </m:func>
      </m:oMath>
      <w:r w:rsidR="004C1878" w:rsidRPr="00F073EA">
        <w:rPr>
          <w:rFonts w:asciiTheme="minorHAnsi" w:hAnsiTheme="minorHAnsi" w:cstheme="minorHAnsi"/>
          <w:i/>
          <w:sz w:val="20"/>
          <w:szCs w:val="20"/>
          <w:vertAlign w:val="superscript"/>
        </w:rPr>
        <w:tab/>
      </w:r>
    </w:p>
    <w:p w14:paraId="0E0D1D44" w14:textId="77777777" w:rsidR="004C1878" w:rsidRPr="00F073EA" w:rsidRDefault="004C1878" w:rsidP="004C1878">
      <w:pPr>
        <w:widowControl w:val="0"/>
        <w:rPr>
          <w:rFonts w:asciiTheme="minorHAnsi" w:hAnsiTheme="minorHAnsi" w:cstheme="minorHAnsi"/>
          <w:sz w:val="20"/>
          <w:szCs w:val="20"/>
        </w:rPr>
      </w:pPr>
      <w:proofErr w:type="gramStart"/>
      <w:r>
        <w:rPr>
          <w:rFonts w:ascii="Calibri" w:hAnsi="Calibri" w:cs="Calibri"/>
          <w:sz w:val="20"/>
          <w:szCs w:val="20"/>
        </w:rPr>
        <w:t xml:space="preserve">•  </w:t>
      </w:r>
      <w:r w:rsidRPr="00F073EA">
        <w:rPr>
          <w:rFonts w:asciiTheme="minorHAnsi" w:hAnsiTheme="minorHAnsi" w:cstheme="minorHAnsi"/>
          <w:sz w:val="20"/>
          <w:szCs w:val="20"/>
        </w:rPr>
        <w:t>“</w:t>
      </w:r>
      <w:proofErr w:type="gramEnd"/>
      <w:r>
        <w:rPr>
          <w:rFonts w:asciiTheme="minorHAnsi" w:hAnsiTheme="minorHAnsi" w:cstheme="minorHAnsi"/>
          <w:sz w:val="20"/>
          <w:szCs w:val="20"/>
        </w:rPr>
        <w:t>O</w:t>
      </w:r>
      <w:r w:rsidRPr="00F073EA">
        <w:rPr>
          <w:rFonts w:asciiTheme="minorHAnsi" w:hAnsiTheme="minorHAnsi" w:cstheme="minorHAnsi"/>
          <w:sz w:val="20"/>
          <w:szCs w:val="20"/>
        </w:rPr>
        <w:t>utside-inside” rule</w:t>
      </w:r>
    </w:p>
    <w:p w14:paraId="28285F2B" w14:textId="77777777" w:rsidR="004C1878" w:rsidRPr="00F073EA" w:rsidRDefault="004C1878" w:rsidP="004C1878">
      <w:pPr>
        <w:widowControl w:val="0"/>
        <w:rPr>
          <w:rFonts w:asciiTheme="minorHAnsi" w:hAnsiTheme="minorHAnsi" w:cstheme="minorHAnsi"/>
          <w:sz w:val="20"/>
          <w:szCs w:val="20"/>
        </w:rPr>
      </w:pPr>
      <w:r>
        <w:rPr>
          <w:rFonts w:ascii="Calibri" w:hAnsi="Calibri" w:cs="Calibri"/>
          <w:sz w:val="20"/>
          <w:szCs w:val="20"/>
        </w:rPr>
        <w:t xml:space="preserve">•  </w:t>
      </w:r>
      <w:r>
        <w:rPr>
          <w:rFonts w:asciiTheme="minorHAnsi" w:hAnsiTheme="minorHAnsi" w:cstheme="minorHAnsi"/>
          <w:sz w:val="20"/>
          <w:szCs w:val="20"/>
        </w:rPr>
        <w:t>R</w:t>
      </w:r>
      <w:r w:rsidRPr="00F073EA">
        <w:rPr>
          <w:rFonts w:asciiTheme="minorHAnsi" w:hAnsiTheme="minorHAnsi" w:cstheme="minorHAnsi"/>
          <w:sz w:val="20"/>
          <w:szCs w:val="20"/>
        </w:rPr>
        <w:t>epeated use of the Chain Rule</w:t>
      </w:r>
    </w:p>
    <w:p w14:paraId="2FD7C791" w14:textId="77777777" w:rsidR="004C1878" w:rsidRPr="00F073EA" w:rsidRDefault="004C1878" w:rsidP="004C1878">
      <w:pPr>
        <w:widowControl w:val="0"/>
        <w:rPr>
          <w:rFonts w:asciiTheme="minorHAnsi" w:hAnsiTheme="minorHAnsi" w:cstheme="minorHAnsi"/>
          <w:sz w:val="20"/>
          <w:szCs w:val="20"/>
        </w:rPr>
      </w:pPr>
      <w:r>
        <w:rPr>
          <w:rFonts w:ascii="Calibri" w:hAnsi="Calibri" w:cs="Calibri"/>
          <w:sz w:val="20"/>
          <w:szCs w:val="20"/>
        </w:rPr>
        <w:t xml:space="preserve">•  </w:t>
      </w:r>
      <w:r>
        <w:rPr>
          <w:rFonts w:asciiTheme="minorHAnsi" w:hAnsiTheme="minorHAnsi" w:cstheme="minorHAnsi"/>
          <w:sz w:val="20"/>
          <w:szCs w:val="20"/>
        </w:rPr>
        <w:t>P</w:t>
      </w:r>
      <w:r w:rsidRPr="00F073EA">
        <w:rPr>
          <w:rFonts w:asciiTheme="minorHAnsi" w:hAnsiTheme="minorHAnsi" w:cstheme="minorHAnsi"/>
          <w:sz w:val="20"/>
          <w:szCs w:val="20"/>
        </w:rPr>
        <w:t>ower Chain Rule</w:t>
      </w:r>
    </w:p>
    <w:p w14:paraId="040FE271" w14:textId="77777777" w:rsidR="004C1878" w:rsidRPr="00F073EA" w:rsidRDefault="004C1878" w:rsidP="004C1878">
      <w:pPr>
        <w:widowControl w:val="0"/>
        <w:rPr>
          <w:rFonts w:asciiTheme="minorHAnsi" w:hAnsiTheme="minorHAnsi" w:cstheme="minorHAnsi"/>
          <w:sz w:val="20"/>
          <w:szCs w:val="20"/>
        </w:rPr>
      </w:pPr>
      <w:r>
        <w:rPr>
          <w:rFonts w:ascii="Calibri" w:hAnsi="Calibri" w:cs="Calibri"/>
          <w:sz w:val="20"/>
          <w:szCs w:val="20"/>
        </w:rPr>
        <w:t xml:space="preserve">•  </w:t>
      </w:r>
      <w:r>
        <w:rPr>
          <w:rFonts w:asciiTheme="minorHAnsi" w:hAnsiTheme="minorHAnsi" w:cstheme="minorHAnsi"/>
          <w:sz w:val="20"/>
          <w:szCs w:val="20"/>
        </w:rPr>
        <w:t>I</w:t>
      </w:r>
      <w:r w:rsidRPr="00F073EA">
        <w:rPr>
          <w:rFonts w:asciiTheme="minorHAnsi" w:hAnsiTheme="minorHAnsi" w:cstheme="minorHAnsi"/>
          <w:sz w:val="20"/>
          <w:szCs w:val="20"/>
        </w:rPr>
        <w:t>mplicitly defined functions</w:t>
      </w:r>
    </w:p>
    <w:p w14:paraId="706EB794" w14:textId="77777777" w:rsidR="004C1878" w:rsidRPr="00F073EA" w:rsidRDefault="004C1878" w:rsidP="004C1878">
      <w:pPr>
        <w:widowControl w:val="0"/>
        <w:rPr>
          <w:rFonts w:asciiTheme="minorHAnsi" w:hAnsiTheme="minorHAnsi" w:cstheme="minorHAnsi"/>
          <w:sz w:val="20"/>
          <w:szCs w:val="20"/>
        </w:rPr>
      </w:pPr>
      <w:r>
        <w:rPr>
          <w:rFonts w:ascii="Calibri" w:hAnsi="Calibri" w:cs="Calibri"/>
          <w:sz w:val="20"/>
          <w:szCs w:val="20"/>
        </w:rPr>
        <w:t xml:space="preserve">•  </w:t>
      </w:r>
      <w:r>
        <w:rPr>
          <w:rFonts w:asciiTheme="minorHAnsi" w:hAnsiTheme="minorHAnsi" w:cstheme="minorHAnsi"/>
          <w:sz w:val="20"/>
          <w:szCs w:val="20"/>
        </w:rPr>
        <w:t>L</w:t>
      </w:r>
      <w:r w:rsidRPr="00F073EA">
        <w:rPr>
          <w:rFonts w:asciiTheme="minorHAnsi" w:hAnsiTheme="minorHAnsi" w:cstheme="minorHAnsi"/>
          <w:sz w:val="20"/>
          <w:szCs w:val="20"/>
        </w:rPr>
        <w:t xml:space="preserve">enses, </w:t>
      </w:r>
      <w:proofErr w:type="gramStart"/>
      <w:r w:rsidRPr="00F073EA">
        <w:rPr>
          <w:rFonts w:asciiTheme="minorHAnsi" w:hAnsiTheme="minorHAnsi" w:cstheme="minorHAnsi"/>
          <w:sz w:val="20"/>
          <w:szCs w:val="20"/>
        </w:rPr>
        <w:t>tangents</w:t>
      </w:r>
      <w:proofErr w:type="gramEnd"/>
      <w:r w:rsidRPr="00F073EA">
        <w:rPr>
          <w:rFonts w:asciiTheme="minorHAnsi" w:hAnsiTheme="minorHAnsi" w:cstheme="minorHAnsi"/>
          <w:sz w:val="20"/>
          <w:szCs w:val="20"/>
        </w:rPr>
        <w:t xml:space="preserve"> and normal Lines</w:t>
      </w:r>
    </w:p>
    <w:p w14:paraId="6285A140" w14:textId="77777777" w:rsidR="004C1878" w:rsidRPr="00F073EA" w:rsidRDefault="004C1878" w:rsidP="004C1878">
      <w:pPr>
        <w:widowControl w:val="0"/>
        <w:rPr>
          <w:rFonts w:asciiTheme="minorHAnsi" w:hAnsiTheme="minorHAnsi" w:cstheme="minorHAnsi"/>
          <w:sz w:val="20"/>
          <w:szCs w:val="20"/>
        </w:rPr>
      </w:pPr>
      <w:r>
        <w:rPr>
          <w:rFonts w:ascii="Calibri" w:hAnsi="Calibri" w:cs="Calibri"/>
          <w:sz w:val="20"/>
          <w:szCs w:val="20"/>
        </w:rPr>
        <w:t xml:space="preserve">•  </w:t>
      </w:r>
      <w:r>
        <w:rPr>
          <w:rFonts w:asciiTheme="minorHAnsi" w:hAnsiTheme="minorHAnsi" w:cstheme="minorHAnsi"/>
          <w:sz w:val="20"/>
          <w:szCs w:val="20"/>
        </w:rPr>
        <w:t>D</w:t>
      </w:r>
      <w:r w:rsidRPr="00F073EA">
        <w:rPr>
          <w:rFonts w:asciiTheme="minorHAnsi" w:hAnsiTheme="minorHAnsi" w:cstheme="minorHAnsi"/>
          <w:sz w:val="20"/>
          <w:szCs w:val="20"/>
        </w:rPr>
        <w:t>erivatives of Higher Order</w:t>
      </w:r>
    </w:p>
    <w:p w14:paraId="3B87F116" w14:textId="77777777" w:rsidR="004C1878" w:rsidRPr="00F073EA" w:rsidRDefault="004C1878" w:rsidP="004C1878">
      <w:pPr>
        <w:widowControl w:val="0"/>
        <w:rPr>
          <w:rFonts w:asciiTheme="minorHAnsi" w:hAnsiTheme="minorHAnsi" w:cstheme="minorHAnsi"/>
          <w:sz w:val="20"/>
          <w:szCs w:val="20"/>
        </w:rPr>
      </w:pPr>
      <w:r>
        <w:rPr>
          <w:rFonts w:ascii="Calibri" w:hAnsi="Calibri" w:cs="Calibri"/>
          <w:sz w:val="20"/>
          <w:szCs w:val="20"/>
        </w:rPr>
        <w:t xml:space="preserve">• </w:t>
      </w:r>
      <w:r>
        <w:rPr>
          <w:rFonts w:asciiTheme="minorHAnsi" w:hAnsiTheme="minorHAnsi" w:cstheme="minorHAnsi"/>
          <w:sz w:val="20"/>
          <w:szCs w:val="20"/>
        </w:rPr>
        <w:t>R</w:t>
      </w:r>
      <w:r w:rsidRPr="00F073EA">
        <w:rPr>
          <w:rFonts w:asciiTheme="minorHAnsi" w:hAnsiTheme="minorHAnsi" w:cstheme="minorHAnsi"/>
          <w:sz w:val="20"/>
          <w:szCs w:val="20"/>
        </w:rPr>
        <w:t>ational powers of differentiable functions</w:t>
      </w:r>
    </w:p>
    <w:p w14:paraId="6938B4DA" w14:textId="77777777" w:rsidR="004C1878" w:rsidRDefault="004C1878" w:rsidP="004C1878">
      <w:pPr>
        <w:rPr>
          <w:rFonts w:asciiTheme="minorHAnsi" w:hAnsiTheme="minorHAnsi" w:cstheme="minorHAnsi"/>
          <w:sz w:val="20"/>
          <w:szCs w:val="20"/>
        </w:rPr>
      </w:pPr>
      <w:r>
        <w:rPr>
          <w:rFonts w:ascii="Calibri" w:hAnsi="Calibri" w:cs="Calibri"/>
          <w:sz w:val="20"/>
          <w:szCs w:val="20"/>
        </w:rPr>
        <w:t xml:space="preserve">• </w:t>
      </w:r>
      <w:r w:rsidRPr="00F073EA">
        <w:rPr>
          <w:rFonts w:asciiTheme="minorHAnsi" w:hAnsiTheme="minorHAnsi" w:cstheme="minorHAnsi"/>
          <w:sz w:val="20"/>
          <w:szCs w:val="20"/>
        </w:rPr>
        <w:t>Power Rule of arbitrary real powers</w:t>
      </w:r>
    </w:p>
    <w:p w14:paraId="29013260" w14:textId="77777777" w:rsidR="004F7797" w:rsidRPr="00954068" w:rsidRDefault="004F7797" w:rsidP="004F7797">
      <w:pPr>
        <w:rPr>
          <w:rFonts w:cstheme="minorHAnsi"/>
          <w:sz w:val="20"/>
          <w:szCs w:val="20"/>
        </w:rPr>
      </w:pPr>
    </w:p>
    <w:tbl>
      <w:tblPr>
        <w:tblStyle w:val="TableGrid"/>
        <w:tblW w:w="10790" w:type="dxa"/>
        <w:tblInd w:w="-5" w:type="dxa"/>
        <w:shd w:val="clear" w:color="auto" w:fill="000000"/>
        <w:tblLook w:val="04A0" w:firstRow="1" w:lastRow="0" w:firstColumn="1" w:lastColumn="0" w:noHBand="0" w:noVBand="1"/>
      </w:tblPr>
      <w:tblGrid>
        <w:gridCol w:w="10790"/>
      </w:tblGrid>
      <w:tr w:rsidR="004F7797" w:rsidRPr="00954068" w14:paraId="05B66728" w14:textId="77777777" w:rsidTr="00B0162F">
        <w:tc>
          <w:tcPr>
            <w:tcW w:w="10790" w:type="dxa"/>
            <w:shd w:val="clear" w:color="auto" w:fill="000000"/>
            <w:tcMar>
              <w:top w:w="144" w:type="dxa"/>
              <w:left w:w="144" w:type="dxa"/>
              <w:bottom w:w="144" w:type="dxa"/>
              <w:right w:w="144" w:type="dxa"/>
            </w:tcMar>
          </w:tcPr>
          <w:p w14:paraId="2DF6685D" w14:textId="77777777" w:rsidR="004F7797" w:rsidRPr="00954068" w:rsidRDefault="004F7797" w:rsidP="00B0162F">
            <w:pPr>
              <w:jc w:val="center"/>
              <w:rPr>
                <w:rFonts w:cstheme="minorHAnsi"/>
                <w:b/>
                <w:bCs/>
                <w:sz w:val="20"/>
                <w:szCs w:val="20"/>
              </w:rPr>
            </w:pPr>
            <w:r w:rsidRPr="00954068">
              <w:rPr>
                <w:rFonts w:cstheme="minorHAnsi"/>
                <w:b/>
                <w:bCs/>
                <w:sz w:val="20"/>
                <w:szCs w:val="20"/>
              </w:rPr>
              <w:t>STAGE 2</w:t>
            </w:r>
          </w:p>
          <w:p w14:paraId="610E894E" w14:textId="77777777" w:rsidR="004F7797" w:rsidRPr="00954068" w:rsidRDefault="004F7797" w:rsidP="00B0162F">
            <w:pPr>
              <w:jc w:val="center"/>
              <w:rPr>
                <w:rFonts w:cstheme="minorHAnsi"/>
                <w:sz w:val="20"/>
                <w:szCs w:val="20"/>
              </w:rPr>
            </w:pPr>
            <w:r w:rsidRPr="00954068">
              <w:rPr>
                <w:rFonts w:cstheme="minorHAnsi"/>
                <w:b/>
                <w:bCs/>
                <w:sz w:val="20"/>
                <w:szCs w:val="20"/>
              </w:rPr>
              <w:t>Evidence of Learning</w:t>
            </w:r>
          </w:p>
        </w:tc>
      </w:tr>
    </w:tbl>
    <w:p w14:paraId="41A019A3" w14:textId="77777777" w:rsidR="004F7797" w:rsidRPr="00954068" w:rsidRDefault="004F7797" w:rsidP="004F7797">
      <w:pPr>
        <w:rPr>
          <w:rFonts w:cstheme="minorHAnsi"/>
          <w:sz w:val="20"/>
          <w:szCs w:val="20"/>
        </w:rPr>
      </w:pPr>
    </w:p>
    <w:p w14:paraId="36044D38" w14:textId="5AFBE9BF" w:rsidR="004F7797" w:rsidRPr="00F073EA" w:rsidRDefault="004F7797" w:rsidP="004F7797">
      <w:pPr>
        <w:rPr>
          <w:rFonts w:asciiTheme="minorHAnsi" w:hAnsiTheme="minorHAnsi" w:cstheme="minorHAnsi"/>
          <w:b/>
          <w:bCs/>
          <w:sz w:val="20"/>
          <w:szCs w:val="20"/>
        </w:rPr>
      </w:pPr>
      <w:r w:rsidRPr="00F073EA">
        <w:rPr>
          <w:rFonts w:asciiTheme="minorHAnsi" w:hAnsiTheme="minorHAnsi" w:cstheme="minorHAnsi"/>
          <w:b/>
          <w:bCs/>
          <w:sz w:val="20"/>
          <w:szCs w:val="20"/>
          <w:highlight w:val="yellow"/>
        </w:rPr>
        <w:t>Formative Activities, Tasks, or Projects:</w:t>
      </w:r>
      <w:r w:rsidRPr="00F073EA">
        <w:rPr>
          <w:rFonts w:asciiTheme="minorHAnsi" w:hAnsiTheme="minorHAnsi" w:cstheme="minorHAnsi"/>
          <w:b/>
          <w:bCs/>
          <w:sz w:val="20"/>
          <w:szCs w:val="20"/>
        </w:rPr>
        <w:t xml:space="preserve"> </w:t>
      </w:r>
    </w:p>
    <w:p w14:paraId="0D4331C9" w14:textId="3145450C" w:rsidR="00726D81" w:rsidRDefault="00726D81" w:rsidP="004F7797">
      <w:pPr>
        <w:rPr>
          <w:rFonts w:asciiTheme="minorHAnsi" w:hAnsiTheme="minorHAnsi" w:cstheme="minorHAnsi"/>
          <w:b/>
          <w:bCs/>
          <w:sz w:val="20"/>
          <w:szCs w:val="20"/>
        </w:rPr>
      </w:pPr>
    </w:p>
    <w:p w14:paraId="69E91680" w14:textId="77777777" w:rsidR="00A06D33" w:rsidRPr="00F073EA" w:rsidRDefault="00A06D33" w:rsidP="00A06D33">
      <w:pPr>
        <w:widowControl w:val="0"/>
        <w:numPr>
          <w:ilvl w:val="0"/>
          <w:numId w:val="12"/>
        </w:numPr>
        <w:rPr>
          <w:rFonts w:asciiTheme="minorHAnsi" w:hAnsiTheme="minorHAnsi" w:cstheme="minorHAnsi"/>
          <w:sz w:val="20"/>
          <w:szCs w:val="20"/>
        </w:rPr>
      </w:pPr>
      <w:r w:rsidRPr="00F073EA">
        <w:rPr>
          <w:rFonts w:asciiTheme="minorHAnsi" w:hAnsiTheme="minorHAnsi" w:cstheme="minorHAnsi"/>
          <w:sz w:val="20"/>
          <w:szCs w:val="20"/>
        </w:rPr>
        <w:t xml:space="preserve">Use the “outside-inside” rule </w:t>
      </w:r>
      <w:proofErr w:type="gramStart"/>
      <w:r w:rsidRPr="00F073EA">
        <w:rPr>
          <w:rFonts w:asciiTheme="minorHAnsi" w:hAnsiTheme="minorHAnsi" w:cstheme="minorHAnsi"/>
          <w:sz w:val="20"/>
          <w:szCs w:val="20"/>
        </w:rPr>
        <w:t>in order for</w:t>
      </w:r>
      <w:proofErr w:type="gramEnd"/>
      <w:r w:rsidRPr="00F073EA">
        <w:rPr>
          <w:rFonts w:asciiTheme="minorHAnsi" w:hAnsiTheme="minorHAnsi" w:cstheme="minorHAnsi"/>
          <w:sz w:val="20"/>
          <w:szCs w:val="20"/>
        </w:rPr>
        <w:t xml:space="preserve"> students to use the Chain Rule automatic.</w:t>
      </w:r>
    </w:p>
    <w:p w14:paraId="2E111567" w14:textId="43EE4868" w:rsidR="00A06D33" w:rsidRPr="00F073EA" w:rsidRDefault="00A06D33" w:rsidP="00A06D33">
      <w:pPr>
        <w:widowControl w:val="0"/>
        <w:numPr>
          <w:ilvl w:val="0"/>
          <w:numId w:val="12"/>
        </w:numPr>
        <w:rPr>
          <w:rFonts w:asciiTheme="minorHAnsi" w:hAnsiTheme="minorHAnsi" w:cstheme="minorHAnsi"/>
          <w:sz w:val="20"/>
          <w:szCs w:val="20"/>
        </w:rPr>
      </w:pPr>
      <w:r w:rsidRPr="00F073EA">
        <w:rPr>
          <w:rFonts w:asciiTheme="minorHAnsi" w:hAnsiTheme="minorHAnsi" w:cstheme="minorHAnsi"/>
          <w:sz w:val="20"/>
          <w:szCs w:val="20"/>
        </w:rPr>
        <w:t>Use a graphing utility to start a discussion about graphs of the form</w:t>
      </w:r>
      <w:r w:rsidR="00747994">
        <w:rPr>
          <w:rFonts w:asciiTheme="minorHAnsi" w:hAnsiTheme="minorHAnsi" w:cstheme="minorHAnsi"/>
          <w:sz w:val="20"/>
          <w:szCs w:val="20"/>
        </w:rPr>
        <w:t xml:space="preserve"> </w:t>
      </w:r>
      <m:oMath>
        <m:r>
          <w:rPr>
            <w:rFonts w:ascii="Cambria Math" w:hAnsi="Cambria Math" w:cstheme="minorHAnsi"/>
            <w:sz w:val="20"/>
            <w:szCs w:val="20"/>
          </w:rPr>
          <m:t>F</m:t>
        </m:r>
        <m:d>
          <m:dPr>
            <m:ctrlPr>
              <w:rPr>
                <w:rFonts w:ascii="Cambria Math" w:hAnsi="Cambria Math" w:cstheme="minorHAnsi"/>
                <w:i/>
                <w:sz w:val="20"/>
                <w:szCs w:val="20"/>
              </w:rPr>
            </m:ctrlPr>
          </m:dPr>
          <m:e>
            <m:r>
              <w:rPr>
                <w:rFonts w:ascii="Cambria Math" w:hAnsi="Cambria Math" w:cstheme="minorHAnsi"/>
                <w:sz w:val="20"/>
                <w:szCs w:val="20"/>
              </w:rPr>
              <m:t>x,y</m:t>
            </m:r>
          </m:e>
        </m:d>
        <m:r>
          <w:rPr>
            <w:rFonts w:ascii="Cambria Math" w:hAnsi="Cambria Math" w:cstheme="minorHAnsi"/>
            <w:sz w:val="20"/>
            <w:szCs w:val="20"/>
          </w:rPr>
          <m:t>=c</m:t>
        </m:r>
      </m:oMath>
      <w:r w:rsidRPr="00F073EA">
        <w:rPr>
          <w:rFonts w:asciiTheme="minorHAnsi" w:hAnsiTheme="minorHAnsi" w:cstheme="minorHAnsi"/>
          <w:sz w:val="20"/>
          <w:szCs w:val="20"/>
        </w:rPr>
        <w:t xml:space="preserve"> </w:t>
      </w:r>
      <w:proofErr w:type="gramStart"/>
      <w:r w:rsidRPr="00F073EA">
        <w:rPr>
          <w:rFonts w:asciiTheme="minorHAnsi" w:hAnsiTheme="minorHAnsi" w:cstheme="minorHAnsi"/>
          <w:sz w:val="20"/>
          <w:szCs w:val="20"/>
        </w:rPr>
        <w:t>in order to</w:t>
      </w:r>
      <w:proofErr w:type="gramEnd"/>
      <w:r w:rsidRPr="00F073EA">
        <w:rPr>
          <w:rFonts w:asciiTheme="minorHAnsi" w:hAnsiTheme="minorHAnsi" w:cstheme="minorHAnsi"/>
          <w:sz w:val="20"/>
          <w:szCs w:val="20"/>
        </w:rPr>
        <w:t xml:space="preserve"> understand the concept of implicit differentiation.</w:t>
      </w:r>
    </w:p>
    <w:p w14:paraId="606ECF48" w14:textId="77777777" w:rsidR="00A06D33" w:rsidRPr="00F073EA" w:rsidRDefault="00A06D33" w:rsidP="00A06D33">
      <w:pPr>
        <w:widowControl w:val="0"/>
        <w:numPr>
          <w:ilvl w:val="0"/>
          <w:numId w:val="12"/>
        </w:numPr>
        <w:rPr>
          <w:rFonts w:asciiTheme="minorHAnsi" w:hAnsiTheme="minorHAnsi" w:cstheme="minorHAnsi"/>
          <w:sz w:val="20"/>
          <w:szCs w:val="20"/>
        </w:rPr>
      </w:pPr>
      <w:r w:rsidRPr="00F073EA">
        <w:rPr>
          <w:rFonts w:asciiTheme="minorHAnsi" w:hAnsiTheme="minorHAnsi" w:cstheme="minorHAnsi"/>
          <w:sz w:val="20"/>
          <w:szCs w:val="20"/>
        </w:rPr>
        <w:t>Introduce derivatives of inverse functions by discussing the relationship between the slopes of linear functions and their inverses.</w:t>
      </w:r>
    </w:p>
    <w:p w14:paraId="4976B420" w14:textId="5778DBB2" w:rsidR="00A06D33" w:rsidRPr="00A06D33" w:rsidRDefault="00A06D33" w:rsidP="004F7797">
      <w:pPr>
        <w:widowControl w:val="0"/>
        <w:numPr>
          <w:ilvl w:val="0"/>
          <w:numId w:val="12"/>
        </w:numPr>
        <w:rPr>
          <w:rFonts w:asciiTheme="minorHAnsi" w:hAnsiTheme="minorHAnsi" w:cstheme="minorHAnsi"/>
          <w:sz w:val="20"/>
          <w:szCs w:val="20"/>
        </w:rPr>
      </w:pPr>
      <w:r w:rsidRPr="00F073EA">
        <w:rPr>
          <w:rFonts w:asciiTheme="minorHAnsi" w:hAnsiTheme="minorHAnsi" w:cstheme="minorHAnsi"/>
          <w:sz w:val="20"/>
          <w:szCs w:val="20"/>
        </w:rPr>
        <w:t>Review the properties of logarithms before learning the derivatives of logs and exponentials and using log differentiation.</w:t>
      </w:r>
    </w:p>
    <w:p w14:paraId="5E13305D" w14:textId="77777777" w:rsidR="004F7797" w:rsidRPr="00F073EA" w:rsidRDefault="004F7797" w:rsidP="004F7797">
      <w:pPr>
        <w:rPr>
          <w:rFonts w:asciiTheme="minorHAnsi" w:hAnsiTheme="minorHAnsi" w:cstheme="minorHAnsi"/>
          <w:sz w:val="20"/>
          <w:szCs w:val="20"/>
        </w:rPr>
      </w:pPr>
    </w:p>
    <w:p w14:paraId="0B3CE93A" w14:textId="4A17486D" w:rsidR="00F83467" w:rsidRPr="00CF396A" w:rsidRDefault="004F7797" w:rsidP="00F83467">
      <w:pPr>
        <w:rPr>
          <w:rFonts w:asciiTheme="minorHAnsi" w:hAnsiTheme="minorHAnsi" w:cstheme="minorHAnsi"/>
          <w:b/>
          <w:bCs/>
          <w:color w:val="000000" w:themeColor="text1"/>
          <w:sz w:val="20"/>
          <w:szCs w:val="20"/>
          <w:u w:val="single"/>
        </w:rPr>
      </w:pPr>
      <w:r w:rsidRPr="00CF396A">
        <w:rPr>
          <w:rFonts w:asciiTheme="minorHAnsi" w:hAnsiTheme="minorHAnsi" w:cstheme="minorHAnsi"/>
          <w:b/>
          <w:bCs/>
          <w:color w:val="000000" w:themeColor="text1"/>
          <w:sz w:val="20"/>
          <w:szCs w:val="20"/>
          <w:u w:val="single"/>
        </w:rPr>
        <w:t>Assessment Topic #</w:t>
      </w:r>
      <w:r w:rsidR="00F83467" w:rsidRPr="00CF396A">
        <w:rPr>
          <w:rFonts w:asciiTheme="minorHAnsi" w:hAnsiTheme="minorHAnsi" w:cstheme="minorHAnsi"/>
          <w:b/>
          <w:bCs/>
          <w:color w:val="000000" w:themeColor="text1"/>
          <w:sz w:val="20"/>
          <w:szCs w:val="20"/>
          <w:u w:val="single"/>
        </w:rPr>
        <w:t>3</w:t>
      </w:r>
      <w:r w:rsidRPr="00CF396A">
        <w:rPr>
          <w:rFonts w:asciiTheme="minorHAnsi" w:hAnsiTheme="minorHAnsi" w:cstheme="minorHAnsi"/>
          <w:b/>
          <w:bCs/>
          <w:color w:val="000000" w:themeColor="text1"/>
          <w:sz w:val="20"/>
          <w:szCs w:val="20"/>
          <w:u w:val="single"/>
        </w:rPr>
        <w:t xml:space="preserve">: Key </w:t>
      </w:r>
      <w:proofErr w:type="gramStart"/>
      <w:r w:rsidRPr="00CF396A">
        <w:rPr>
          <w:rFonts w:asciiTheme="minorHAnsi" w:hAnsiTheme="minorHAnsi" w:cstheme="minorHAnsi"/>
          <w:b/>
          <w:bCs/>
          <w:color w:val="000000" w:themeColor="text1"/>
          <w:sz w:val="20"/>
          <w:szCs w:val="20"/>
          <w:u w:val="single"/>
        </w:rPr>
        <w:t>Concept :</w:t>
      </w:r>
      <w:proofErr w:type="gramEnd"/>
      <w:r w:rsidRPr="00CF396A">
        <w:rPr>
          <w:rFonts w:asciiTheme="minorHAnsi" w:hAnsiTheme="minorHAnsi" w:cstheme="minorHAnsi"/>
          <w:b/>
          <w:bCs/>
          <w:color w:val="000000" w:themeColor="text1"/>
          <w:sz w:val="20"/>
          <w:szCs w:val="20"/>
          <w:u w:val="single"/>
        </w:rPr>
        <w:t xml:space="preserve"> </w:t>
      </w:r>
      <w:r w:rsidR="00F83467" w:rsidRPr="00CF396A">
        <w:rPr>
          <w:rFonts w:asciiTheme="minorHAnsi" w:hAnsiTheme="minorHAnsi" w:cstheme="minorHAnsi"/>
          <w:b/>
          <w:noProof/>
          <w:color w:val="000000" w:themeColor="text1"/>
          <w:sz w:val="20"/>
          <w:szCs w:val="20"/>
          <w:u w:val="single"/>
        </w:rPr>
        <w:t>Differentition: Composite, Implicit, &amp; Inverse Functions</w:t>
      </w:r>
      <w:r w:rsidR="00CF396A">
        <w:rPr>
          <w:rFonts w:asciiTheme="minorHAnsi" w:hAnsiTheme="minorHAnsi" w:cstheme="minorHAnsi"/>
          <w:b/>
          <w:noProof/>
          <w:color w:val="000000" w:themeColor="text1"/>
          <w:sz w:val="20"/>
          <w:szCs w:val="20"/>
          <w:u w:val="single"/>
        </w:rPr>
        <w:t xml:space="preserve"> </w:t>
      </w:r>
      <w:r w:rsidR="00CF396A" w:rsidRPr="00F073EA">
        <w:rPr>
          <w:rFonts w:asciiTheme="minorHAnsi" w:hAnsiTheme="minorHAnsi" w:cstheme="minorHAnsi"/>
          <w:color w:val="FFFFFF" w:themeColor="background1"/>
          <w:sz w:val="20"/>
          <w:szCs w:val="20"/>
          <w:highlight w:val="blue"/>
        </w:rPr>
        <w:t>CR1</w:t>
      </w:r>
      <w:r w:rsidR="00CF396A" w:rsidRPr="00F073EA">
        <w:rPr>
          <w:rFonts w:asciiTheme="minorHAnsi" w:hAnsiTheme="minorHAnsi" w:cstheme="minorHAnsi"/>
          <w:color w:val="FFFFFF" w:themeColor="background1"/>
          <w:sz w:val="20"/>
          <w:szCs w:val="20"/>
        </w:rPr>
        <w:t xml:space="preserve"> </w:t>
      </w:r>
      <w:r w:rsidR="00CF396A" w:rsidRPr="00F073EA">
        <w:rPr>
          <w:rFonts w:asciiTheme="minorHAnsi" w:hAnsiTheme="minorHAnsi" w:cstheme="minorHAnsi"/>
          <w:color w:val="FFFFFF" w:themeColor="background1"/>
          <w:sz w:val="20"/>
          <w:szCs w:val="20"/>
          <w:highlight w:val="blue"/>
        </w:rPr>
        <w:t>CR2</w:t>
      </w:r>
      <w:r w:rsidR="00CF396A" w:rsidRPr="00F073EA">
        <w:rPr>
          <w:rFonts w:asciiTheme="minorHAnsi" w:hAnsiTheme="minorHAnsi" w:cstheme="minorHAnsi"/>
          <w:color w:val="FFFFFF" w:themeColor="background1"/>
          <w:sz w:val="20"/>
          <w:szCs w:val="20"/>
        </w:rPr>
        <w:t xml:space="preserve"> </w:t>
      </w:r>
      <w:r w:rsidR="00CF396A" w:rsidRPr="00F073EA">
        <w:rPr>
          <w:rFonts w:asciiTheme="minorHAnsi" w:hAnsiTheme="minorHAnsi" w:cstheme="minorHAnsi"/>
          <w:color w:val="FFFFFF" w:themeColor="background1"/>
          <w:sz w:val="20"/>
          <w:szCs w:val="20"/>
          <w:highlight w:val="blue"/>
        </w:rPr>
        <w:t>CR3</w:t>
      </w:r>
      <w:r w:rsidR="00CF396A" w:rsidRPr="00F073EA">
        <w:rPr>
          <w:rFonts w:asciiTheme="minorHAnsi" w:hAnsiTheme="minorHAnsi" w:cstheme="minorHAnsi"/>
          <w:color w:val="FFFFFF" w:themeColor="background1"/>
          <w:sz w:val="20"/>
          <w:szCs w:val="20"/>
        </w:rPr>
        <w:t xml:space="preserve"> </w:t>
      </w:r>
      <w:r w:rsidR="00CF396A" w:rsidRPr="00F073EA">
        <w:rPr>
          <w:rFonts w:asciiTheme="minorHAnsi" w:hAnsiTheme="minorHAnsi" w:cstheme="minorHAnsi"/>
          <w:color w:val="FFFFFF" w:themeColor="background1"/>
          <w:sz w:val="20"/>
          <w:szCs w:val="20"/>
          <w:highlight w:val="blue"/>
        </w:rPr>
        <w:t>CR4</w:t>
      </w:r>
      <w:r w:rsidR="00CF396A" w:rsidRPr="00F073EA">
        <w:rPr>
          <w:rFonts w:asciiTheme="minorHAnsi" w:hAnsiTheme="minorHAnsi" w:cstheme="minorHAnsi"/>
          <w:color w:val="FFFFFF" w:themeColor="background1"/>
          <w:sz w:val="20"/>
          <w:szCs w:val="20"/>
        </w:rPr>
        <w:t xml:space="preserve"> </w:t>
      </w:r>
      <w:r w:rsidR="00CF396A" w:rsidRPr="00F073EA">
        <w:rPr>
          <w:rFonts w:asciiTheme="minorHAnsi" w:hAnsiTheme="minorHAnsi" w:cstheme="minorHAnsi"/>
          <w:color w:val="FFFFFF" w:themeColor="background1"/>
          <w:sz w:val="20"/>
          <w:szCs w:val="20"/>
          <w:highlight w:val="blue"/>
        </w:rPr>
        <w:t>CR5</w:t>
      </w:r>
      <w:r w:rsidR="00CF396A" w:rsidRPr="00F073EA">
        <w:rPr>
          <w:rFonts w:asciiTheme="minorHAnsi" w:hAnsiTheme="minorHAnsi" w:cstheme="minorHAnsi"/>
          <w:color w:val="FFFFFF" w:themeColor="background1"/>
          <w:sz w:val="20"/>
          <w:szCs w:val="20"/>
        </w:rPr>
        <w:t xml:space="preserve"> </w:t>
      </w:r>
      <w:r w:rsidR="00CF396A" w:rsidRPr="00F073EA">
        <w:rPr>
          <w:rFonts w:asciiTheme="minorHAnsi" w:hAnsiTheme="minorHAnsi" w:cstheme="minorHAnsi"/>
          <w:color w:val="FFFFFF" w:themeColor="background1"/>
          <w:sz w:val="20"/>
          <w:szCs w:val="20"/>
          <w:highlight w:val="blue"/>
        </w:rPr>
        <w:t>CR6</w:t>
      </w:r>
      <w:r w:rsidR="00CF396A" w:rsidRPr="00F073EA">
        <w:rPr>
          <w:rFonts w:asciiTheme="minorHAnsi" w:hAnsiTheme="minorHAnsi" w:cstheme="minorHAnsi"/>
          <w:color w:val="FFFFFF" w:themeColor="background1"/>
          <w:sz w:val="20"/>
          <w:szCs w:val="20"/>
        </w:rPr>
        <w:t xml:space="preserve"> </w:t>
      </w:r>
      <w:r w:rsidR="00CF396A" w:rsidRPr="00F073EA">
        <w:rPr>
          <w:rFonts w:asciiTheme="minorHAnsi" w:hAnsiTheme="minorHAnsi" w:cstheme="minorHAnsi"/>
          <w:color w:val="FFFFFF" w:themeColor="background1"/>
          <w:sz w:val="20"/>
          <w:szCs w:val="20"/>
          <w:highlight w:val="blue"/>
        </w:rPr>
        <w:t>CR7</w:t>
      </w:r>
      <w:r w:rsidR="00CF396A" w:rsidRPr="00F073EA">
        <w:rPr>
          <w:rFonts w:asciiTheme="minorHAnsi" w:hAnsiTheme="minorHAnsi" w:cstheme="minorHAnsi"/>
          <w:color w:val="FFFFFF" w:themeColor="background1"/>
          <w:sz w:val="20"/>
          <w:szCs w:val="20"/>
        </w:rPr>
        <w:t xml:space="preserve"> </w:t>
      </w:r>
      <w:r w:rsidR="00CF396A" w:rsidRPr="00F073EA">
        <w:rPr>
          <w:rFonts w:asciiTheme="minorHAnsi" w:hAnsiTheme="minorHAnsi" w:cstheme="minorHAnsi"/>
          <w:color w:val="FFFFFF" w:themeColor="background1"/>
          <w:sz w:val="20"/>
          <w:szCs w:val="20"/>
          <w:highlight w:val="blue"/>
        </w:rPr>
        <w:t>CR8</w:t>
      </w:r>
    </w:p>
    <w:p w14:paraId="21334384" w14:textId="3ACC1755" w:rsidR="004F7797" w:rsidRPr="00801712" w:rsidRDefault="004F7797" w:rsidP="00801712">
      <w:pPr>
        <w:rPr>
          <w:rFonts w:asciiTheme="minorHAnsi" w:hAnsiTheme="minorHAnsi" w:cstheme="minorHAnsi"/>
          <w:b/>
          <w:bCs/>
          <w:sz w:val="20"/>
          <w:szCs w:val="20"/>
          <w:u w:val="single"/>
        </w:rPr>
      </w:pPr>
    </w:p>
    <w:p w14:paraId="46B1EFBA" w14:textId="27086F70" w:rsidR="004F7797" w:rsidRPr="00801712" w:rsidRDefault="004F7797" w:rsidP="00801712">
      <w:pPr>
        <w:rPr>
          <w:rFonts w:asciiTheme="minorHAnsi" w:hAnsiTheme="minorHAnsi" w:cstheme="minorHAnsi"/>
          <w:sz w:val="20"/>
          <w:szCs w:val="20"/>
          <w:u w:val="single"/>
        </w:rPr>
      </w:pPr>
      <w:r w:rsidRPr="00801712">
        <w:rPr>
          <w:rFonts w:asciiTheme="minorHAnsi" w:hAnsiTheme="minorHAnsi" w:cstheme="minorHAnsi"/>
          <w:sz w:val="20"/>
          <w:szCs w:val="20"/>
          <w:u w:val="single"/>
        </w:rPr>
        <w:t xml:space="preserve">Lesson Theme </w:t>
      </w:r>
      <w:proofErr w:type="gramStart"/>
      <w:r w:rsidR="00A300F2" w:rsidRPr="00801712">
        <w:rPr>
          <w:rFonts w:asciiTheme="minorHAnsi" w:hAnsiTheme="minorHAnsi" w:cstheme="minorHAnsi"/>
          <w:sz w:val="20"/>
          <w:szCs w:val="20"/>
          <w:u w:val="single"/>
        </w:rPr>
        <w:t>3</w:t>
      </w:r>
      <w:r w:rsidRPr="00801712">
        <w:rPr>
          <w:rFonts w:asciiTheme="minorHAnsi" w:hAnsiTheme="minorHAnsi" w:cstheme="minorHAnsi"/>
          <w:sz w:val="20"/>
          <w:szCs w:val="20"/>
          <w:u w:val="single"/>
        </w:rPr>
        <w:t>.</w:t>
      </w:r>
      <w:r w:rsidR="00A300F2" w:rsidRPr="00801712">
        <w:rPr>
          <w:rFonts w:asciiTheme="minorHAnsi" w:hAnsiTheme="minorHAnsi" w:cstheme="minorHAnsi"/>
          <w:sz w:val="20"/>
          <w:szCs w:val="20"/>
          <w:u w:val="single"/>
        </w:rPr>
        <w:t>4</w:t>
      </w:r>
      <w:r w:rsidRPr="00801712">
        <w:rPr>
          <w:rFonts w:asciiTheme="minorHAnsi" w:hAnsiTheme="minorHAnsi" w:cstheme="minorHAnsi"/>
          <w:sz w:val="20"/>
          <w:szCs w:val="20"/>
          <w:u w:val="single"/>
        </w:rPr>
        <w:t xml:space="preserve"> :</w:t>
      </w:r>
      <w:proofErr w:type="gramEnd"/>
      <w:r w:rsidRPr="00801712">
        <w:rPr>
          <w:rFonts w:asciiTheme="minorHAnsi" w:hAnsiTheme="minorHAnsi" w:cstheme="minorHAnsi"/>
          <w:sz w:val="20"/>
          <w:szCs w:val="20"/>
          <w:u w:val="single"/>
        </w:rPr>
        <w:t xml:space="preserve"> </w:t>
      </w:r>
      <w:r w:rsidR="0076592D" w:rsidRPr="00801712">
        <w:rPr>
          <w:rFonts w:asciiTheme="minorHAnsi" w:hAnsiTheme="minorHAnsi" w:cstheme="minorHAnsi"/>
          <w:sz w:val="20"/>
          <w:szCs w:val="20"/>
          <w:u w:val="single"/>
        </w:rPr>
        <w:t>The Chain Rule</w:t>
      </w:r>
      <w:r w:rsidR="00A33DAC">
        <w:rPr>
          <w:rFonts w:asciiTheme="minorHAnsi" w:hAnsiTheme="minorHAnsi" w:cstheme="minorHAnsi"/>
          <w:sz w:val="20"/>
          <w:szCs w:val="20"/>
          <w:u w:val="single"/>
        </w:rPr>
        <w:t xml:space="preserve"> </w:t>
      </w:r>
      <w:r w:rsidR="00A33DAC" w:rsidRPr="005417ED">
        <w:rPr>
          <w:rFonts w:asciiTheme="minorHAnsi" w:hAnsiTheme="minorHAnsi" w:cstheme="minorHAnsi"/>
          <w:sz w:val="20"/>
          <w:szCs w:val="20"/>
          <w:highlight w:val="cyan"/>
        </w:rPr>
        <w:t>(1.C)</w:t>
      </w:r>
      <w:r w:rsidR="00036D29">
        <w:rPr>
          <w:rFonts w:asciiTheme="minorHAnsi" w:hAnsiTheme="minorHAnsi" w:cstheme="minorHAnsi"/>
          <w:sz w:val="20"/>
          <w:szCs w:val="20"/>
          <w:highlight w:val="cyan"/>
        </w:rPr>
        <w:t>(1.E)</w:t>
      </w:r>
      <w:r w:rsidR="00FA39F9" w:rsidRPr="005417ED">
        <w:rPr>
          <w:rFonts w:asciiTheme="minorHAnsi" w:hAnsiTheme="minorHAnsi" w:cstheme="minorHAnsi"/>
          <w:sz w:val="20"/>
          <w:szCs w:val="20"/>
          <w:highlight w:val="cyan"/>
        </w:rPr>
        <w:t>(2.C)(2.D)(2.E)</w:t>
      </w:r>
    </w:p>
    <w:p w14:paraId="523628B6" w14:textId="20746825" w:rsidR="00801712" w:rsidRPr="00801712" w:rsidRDefault="00801712" w:rsidP="00801712">
      <w:pPr>
        <w:rPr>
          <w:rFonts w:asciiTheme="minorHAnsi" w:hAnsiTheme="minorHAnsi" w:cstheme="minorHAnsi"/>
          <w:sz w:val="20"/>
          <w:szCs w:val="20"/>
        </w:rPr>
      </w:pPr>
      <w:r w:rsidRPr="00801712">
        <w:rPr>
          <w:rFonts w:asciiTheme="minorHAnsi" w:hAnsiTheme="minorHAnsi" w:cstheme="minorHAnsi"/>
          <w:sz w:val="20"/>
          <w:szCs w:val="20"/>
        </w:rPr>
        <w:t xml:space="preserve">Start by recalling some of the types of functions that students can already differentiate using previous differentiation rules: power functions, exponential functions, and sums, differences, </w:t>
      </w:r>
      <w:proofErr w:type="gramStart"/>
      <w:r w:rsidRPr="00801712">
        <w:rPr>
          <w:rFonts w:asciiTheme="minorHAnsi" w:hAnsiTheme="minorHAnsi" w:cstheme="minorHAnsi"/>
          <w:sz w:val="20"/>
          <w:szCs w:val="20"/>
        </w:rPr>
        <w:t>products</w:t>
      </w:r>
      <w:proofErr w:type="gramEnd"/>
      <w:r w:rsidRPr="00801712">
        <w:rPr>
          <w:rFonts w:asciiTheme="minorHAnsi" w:hAnsiTheme="minorHAnsi" w:cstheme="minorHAnsi"/>
          <w:sz w:val="20"/>
          <w:szCs w:val="20"/>
        </w:rPr>
        <w:t xml:space="preserve"> and quotients of power and exponential functions. Point out that one type of operation that enables us to build a vast variety of functions is function composition. The Chain Rule is therefore a major </w:t>
      </w:r>
      <w:proofErr w:type="gramStart"/>
      <w:r w:rsidRPr="00801712">
        <w:rPr>
          <w:rFonts w:asciiTheme="minorHAnsi" w:hAnsiTheme="minorHAnsi" w:cstheme="minorHAnsi"/>
          <w:sz w:val="20"/>
          <w:szCs w:val="20"/>
        </w:rPr>
        <w:t>tool, since</w:t>
      </w:r>
      <w:proofErr w:type="gramEnd"/>
      <w:r w:rsidRPr="00801712">
        <w:rPr>
          <w:rFonts w:asciiTheme="minorHAnsi" w:hAnsiTheme="minorHAnsi" w:cstheme="minorHAnsi"/>
          <w:sz w:val="20"/>
          <w:szCs w:val="20"/>
        </w:rPr>
        <w:t xml:space="preserve"> it allows us to take the derivative of function compositions. </w:t>
      </w:r>
      <w:r>
        <w:rPr>
          <w:rFonts w:asciiTheme="minorHAnsi" w:hAnsiTheme="minorHAnsi" w:cstheme="minorHAnsi"/>
          <w:sz w:val="20"/>
          <w:szCs w:val="20"/>
        </w:rPr>
        <w:t xml:space="preserve"> </w:t>
      </w:r>
      <w:r w:rsidRPr="00801712">
        <w:rPr>
          <w:rFonts w:asciiTheme="minorHAnsi" w:hAnsiTheme="minorHAnsi" w:cstheme="minorHAnsi"/>
          <w:sz w:val="20"/>
          <w:szCs w:val="20"/>
        </w:rPr>
        <w:t xml:space="preserve">As a simple illustration of the Chain Rule, </w:t>
      </w:r>
      <w:r>
        <w:rPr>
          <w:rFonts w:asciiTheme="minorHAnsi" w:hAnsiTheme="minorHAnsi" w:cstheme="minorHAnsi"/>
          <w:sz w:val="20"/>
          <w:szCs w:val="20"/>
        </w:rPr>
        <w:t>we will start</w:t>
      </w:r>
      <w:r w:rsidRPr="00801712">
        <w:rPr>
          <w:rFonts w:asciiTheme="minorHAnsi" w:hAnsiTheme="minorHAnsi" w:cstheme="minorHAnsi"/>
          <w:sz w:val="20"/>
          <w:szCs w:val="20"/>
        </w:rPr>
        <w:t xml:space="preserve"> with</w:t>
      </w:r>
      <w:r>
        <w:rPr>
          <w:rFonts w:asciiTheme="minorHAnsi" w:hAnsiTheme="minorHAnsi" w:cstheme="minorHAnsi"/>
          <w:sz w:val="20"/>
          <w:szCs w:val="20"/>
        </w:rPr>
        <w:t xml:space="preserve"> the </w:t>
      </w:r>
      <w:r w:rsidRPr="00801712">
        <w:rPr>
          <w:rFonts w:asciiTheme="minorHAnsi" w:hAnsiTheme="minorHAnsi" w:cstheme="minorHAnsi"/>
          <w:sz w:val="20"/>
          <w:szCs w:val="20"/>
        </w:rPr>
        <w:t xml:space="preserve">function </w:t>
      </w:r>
      <m:oMath>
        <m:r>
          <w:rPr>
            <w:rFonts w:ascii="Cambria Math" w:hAnsi="Cambria Math" w:cstheme="minorHAnsi"/>
            <w:sz w:val="20"/>
            <w:szCs w:val="20"/>
          </w:rPr>
          <m:t>y=</m:t>
        </m:r>
        <m:sSup>
          <m:sSupPr>
            <m:ctrlPr>
              <w:rPr>
                <w:rFonts w:ascii="Cambria Math" w:hAnsi="Cambria Math" w:cstheme="minorHAnsi"/>
                <w:i/>
                <w:sz w:val="20"/>
                <w:szCs w:val="20"/>
              </w:rPr>
            </m:ctrlPr>
          </m:sSupPr>
          <m:e>
            <m:d>
              <m:dPr>
                <m:ctrlPr>
                  <w:rPr>
                    <w:rFonts w:ascii="Cambria Math" w:hAnsi="Cambria Math" w:cstheme="minorHAnsi"/>
                    <w:i/>
                    <w:sz w:val="20"/>
                    <w:szCs w:val="20"/>
                  </w:rPr>
                </m:ctrlPr>
              </m:dPr>
              <m:e>
                <m:r>
                  <w:rPr>
                    <w:rFonts w:ascii="Cambria Math" w:hAnsi="Cambria Math" w:cstheme="minorHAnsi"/>
                    <w:sz w:val="20"/>
                    <w:szCs w:val="20"/>
                  </w:rPr>
                  <m:t>3</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r>
                  <w:rPr>
                    <w:rFonts w:ascii="Cambria Math" w:hAnsi="Cambria Math" w:cstheme="minorHAnsi"/>
                    <w:sz w:val="20"/>
                    <w:szCs w:val="20"/>
                  </w:rPr>
                  <m:t>-2x-5</m:t>
                </m:r>
              </m:e>
            </m:d>
          </m:e>
          <m:sup>
            <m:r>
              <w:rPr>
                <w:rFonts w:ascii="Cambria Math" w:hAnsi="Cambria Math" w:cstheme="minorHAnsi"/>
                <w:sz w:val="20"/>
                <w:szCs w:val="20"/>
              </w:rPr>
              <m:t>4</m:t>
            </m:r>
          </m:sup>
        </m:sSup>
      </m:oMath>
      <w:r>
        <w:rPr>
          <w:rFonts w:asciiTheme="minorHAnsi" w:hAnsiTheme="minorHAnsi" w:cstheme="minorHAnsi"/>
          <w:sz w:val="20"/>
          <w:szCs w:val="20"/>
        </w:rPr>
        <w:t xml:space="preserve"> </w:t>
      </w:r>
      <w:r w:rsidRPr="00801712">
        <w:rPr>
          <w:rFonts w:asciiTheme="minorHAnsi" w:hAnsiTheme="minorHAnsi" w:cstheme="minorHAnsi"/>
          <w:sz w:val="20"/>
          <w:szCs w:val="20"/>
        </w:rPr>
        <w:t>and discuss the problem of finding</w:t>
      </w:r>
      <w:r>
        <w:rPr>
          <w:rFonts w:asciiTheme="minorHAnsi" w:hAnsiTheme="minorHAnsi" w:cstheme="minorHAnsi"/>
          <w:i/>
          <w:iCs/>
          <w:sz w:val="20"/>
          <w:szCs w:val="20"/>
        </w:rPr>
        <w:t xml:space="preserve"> </w:t>
      </w:r>
      <m:oMath>
        <m:f>
          <m:fPr>
            <m:ctrlPr>
              <w:rPr>
                <w:rFonts w:ascii="Cambria Math" w:hAnsi="Cambria Math" w:cstheme="minorHAnsi"/>
                <w:i/>
                <w:iCs/>
                <w:sz w:val="20"/>
                <w:szCs w:val="20"/>
              </w:rPr>
            </m:ctrlPr>
          </m:fPr>
          <m:num>
            <m:r>
              <w:rPr>
                <w:rFonts w:ascii="Cambria Math" w:hAnsi="Cambria Math" w:cstheme="minorHAnsi"/>
                <w:sz w:val="20"/>
                <w:szCs w:val="20"/>
              </w:rPr>
              <m:t>dy</m:t>
            </m:r>
          </m:num>
          <m:den>
            <m:r>
              <w:rPr>
                <w:rFonts w:ascii="Cambria Math" w:hAnsi="Cambria Math" w:cstheme="minorHAnsi"/>
                <w:sz w:val="20"/>
                <w:szCs w:val="20"/>
              </w:rPr>
              <m:t>dx</m:t>
            </m:r>
          </m:den>
        </m:f>
      </m:oMath>
      <w:r>
        <w:rPr>
          <w:rFonts w:asciiTheme="minorHAnsi" w:hAnsiTheme="minorHAnsi" w:cstheme="minorHAnsi"/>
          <w:i/>
          <w:iCs/>
          <w:sz w:val="20"/>
          <w:szCs w:val="20"/>
        </w:rPr>
        <w:t xml:space="preserve">.  </w:t>
      </w:r>
      <w:r w:rsidRPr="00801712">
        <w:rPr>
          <w:rFonts w:asciiTheme="minorHAnsi" w:hAnsiTheme="minorHAnsi" w:cstheme="minorHAnsi"/>
          <w:i/>
          <w:iCs/>
          <w:sz w:val="20"/>
          <w:szCs w:val="20"/>
        </w:rPr>
        <w:t xml:space="preserve"> </w:t>
      </w:r>
      <w:r>
        <w:rPr>
          <w:rFonts w:asciiTheme="minorHAnsi" w:hAnsiTheme="minorHAnsi" w:cstheme="minorHAnsi"/>
          <w:sz w:val="20"/>
          <w:szCs w:val="20"/>
        </w:rPr>
        <w:t>We will s</w:t>
      </w:r>
      <w:r w:rsidRPr="00801712">
        <w:rPr>
          <w:rFonts w:asciiTheme="minorHAnsi" w:hAnsiTheme="minorHAnsi" w:cstheme="minorHAnsi"/>
          <w:sz w:val="20"/>
          <w:szCs w:val="20"/>
        </w:rPr>
        <w:t xml:space="preserve">how them that if you let </w:t>
      </w:r>
      <m:oMath>
        <m:r>
          <w:rPr>
            <w:rFonts w:ascii="Cambria Math" w:hAnsi="Cambria Math" w:cs="Cambria Math"/>
            <w:sz w:val="20"/>
            <w:szCs w:val="20"/>
          </w:rPr>
          <m:t>u</m:t>
        </m:r>
        <m:r>
          <w:rPr>
            <w:rFonts w:ascii="Cambria Math" w:hAnsi="Cambria Math" w:cstheme="minorHAnsi"/>
            <w:sz w:val="20"/>
            <w:szCs w:val="20"/>
          </w:rPr>
          <m:t xml:space="preserve"> = 3</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r>
          <w:rPr>
            <w:rFonts w:ascii="Cambria Math" w:hAnsi="Cambria Math" w:cstheme="minorHAnsi"/>
            <w:sz w:val="20"/>
            <w:szCs w:val="20"/>
          </w:rPr>
          <m:t>-2</m:t>
        </m:r>
        <m:r>
          <w:rPr>
            <w:rFonts w:ascii="Cambria Math" w:hAnsi="Cambria Math" w:cs="Cambria Math"/>
            <w:sz w:val="20"/>
            <w:szCs w:val="20"/>
          </w:rPr>
          <m:t>x</m:t>
        </m:r>
        <m:r>
          <w:rPr>
            <w:rFonts w:ascii="Cambria Math" w:hAnsi="Cambria Math" w:cstheme="minorHAnsi"/>
            <w:sz w:val="20"/>
            <w:szCs w:val="20"/>
          </w:rPr>
          <m:t>- 5</m:t>
        </m:r>
      </m:oMath>
      <w:r w:rsidRPr="00801712">
        <w:rPr>
          <w:rFonts w:asciiTheme="minorHAnsi" w:hAnsiTheme="minorHAnsi" w:cstheme="minorHAnsi"/>
          <w:sz w:val="20"/>
          <w:szCs w:val="20"/>
        </w:rPr>
        <w:t xml:space="preserve"> (the “inside" function), then the original function becomes </w:t>
      </w:r>
      <m:oMath>
        <m:r>
          <w:rPr>
            <w:rFonts w:ascii="Cambria Math" w:hAnsi="Cambria Math" w:cs="Cambria Math"/>
            <w:sz w:val="20"/>
            <w:szCs w:val="20"/>
          </w:rPr>
          <m:t>y</m:t>
        </m:r>
        <m:r>
          <w:rPr>
            <w:rFonts w:ascii="Cambria Math" w:hAnsi="Cambria Math" w:cstheme="minorHAnsi"/>
            <w:sz w:val="20"/>
            <w:szCs w:val="20"/>
          </w:rPr>
          <m:t xml:space="preserve"> = </m:t>
        </m:r>
        <m:sSup>
          <m:sSupPr>
            <m:ctrlPr>
              <w:rPr>
                <w:rFonts w:ascii="Cambria Math" w:hAnsi="Cambria Math" w:cs="Cambria Math"/>
                <w:i/>
                <w:iCs/>
                <w:sz w:val="20"/>
                <w:szCs w:val="20"/>
              </w:rPr>
            </m:ctrlPr>
          </m:sSupPr>
          <m:e>
            <m:r>
              <w:rPr>
                <w:rFonts w:ascii="Cambria Math" w:hAnsi="Cambria Math" w:cs="Cambria Math"/>
                <w:sz w:val="20"/>
                <w:szCs w:val="20"/>
              </w:rPr>
              <m:t>u</m:t>
            </m:r>
            <m:ctrlPr>
              <w:rPr>
                <w:rFonts w:ascii="Cambria Math" w:hAnsi="Cambria Math" w:cstheme="minorHAnsi"/>
                <w:i/>
                <w:sz w:val="20"/>
                <w:szCs w:val="20"/>
              </w:rPr>
            </m:ctrlPr>
          </m:e>
          <m:sup>
            <m:r>
              <w:rPr>
                <w:rFonts w:ascii="Cambria Math" w:hAnsi="Cambria Math" w:cs="Cambria Math"/>
                <w:sz w:val="20"/>
                <w:szCs w:val="20"/>
              </w:rPr>
              <m:t>4</m:t>
            </m:r>
          </m:sup>
        </m:sSup>
      </m:oMath>
      <w:r w:rsidRPr="00801712">
        <w:rPr>
          <w:rFonts w:asciiTheme="minorHAnsi" w:hAnsiTheme="minorHAnsi" w:cstheme="minorHAnsi"/>
          <w:i/>
          <w:iCs/>
          <w:sz w:val="20"/>
          <w:szCs w:val="20"/>
        </w:rPr>
        <w:t>.</w:t>
      </w:r>
      <w:r w:rsidR="00D45F6E">
        <w:rPr>
          <w:rFonts w:asciiTheme="minorHAnsi" w:hAnsiTheme="minorHAnsi" w:cstheme="minorHAnsi"/>
          <w:i/>
          <w:iCs/>
          <w:sz w:val="20"/>
          <w:szCs w:val="20"/>
        </w:rPr>
        <w:t xml:space="preserve"> </w:t>
      </w:r>
      <w:r w:rsidR="00D45F6E">
        <w:rPr>
          <w:rFonts w:asciiTheme="minorHAnsi" w:hAnsiTheme="minorHAnsi" w:cstheme="minorHAnsi"/>
          <w:sz w:val="20"/>
          <w:szCs w:val="20"/>
        </w:rPr>
        <w:t>We will p</w:t>
      </w:r>
      <w:r w:rsidRPr="00801712">
        <w:rPr>
          <w:rFonts w:asciiTheme="minorHAnsi" w:hAnsiTheme="minorHAnsi" w:cstheme="minorHAnsi"/>
          <w:sz w:val="20"/>
          <w:szCs w:val="20"/>
        </w:rPr>
        <w:t>oint out that</w:t>
      </w:r>
      <w:r w:rsidR="00D45F6E">
        <w:rPr>
          <w:rFonts w:asciiTheme="minorHAnsi" w:hAnsiTheme="minorHAnsi" w:cstheme="minorHAnsi"/>
          <w:sz w:val="20"/>
          <w:szCs w:val="20"/>
        </w:rPr>
        <w:t xml:space="preserve"> </w:t>
      </w:r>
      <w:r w:rsidR="00D45F6E">
        <w:rPr>
          <w:rFonts w:asciiTheme="minorHAnsi" w:hAnsiTheme="minorHAnsi" w:cstheme="minorHAnsi"/>
          <w:i/>
          <w:iCs/>
          <w:sz w:val="20"/>
          <w:szCs w:val="20"/>
        </w:rPr>
        <w:t xml:space="preserve"> </w:t>
      </w:r>
      <m:oMath>
        <m:f>
          <m:fPr>
            <m:ctrlPr>
              <w:rPr>
                <w:rFonts w:ascii="Cambria Math" w:hAnsi="Cambria Math" w:cstheme="minorHAnsi"/>
                <w:i/>
                <w:iCs/>
                <w:sz w:val="20"/>
                <w:szCs w:val="20"/>
              </w:rPr>
            </m:ctrlPr>
          </m:fPr>
          <m:num>
            <m:r>
              <w:rPr>
                <w:rFonts w:ascii="Cambria Math" w:hAnsi="Cambria Math" w:cstheme="minorHAnsi"/>
                <w:sz w:val="20"/>
                <w:szCs w:val="20"/>
              </w:rPr>
              <m:t>du</m:t>
            </m:r>
          </m:num>
          <m:den>
            <m:r>
              <w:rPr>
                <w:rFonts w:ascii="Cambria Math" w:hAnsi="Cambria Math" w:cstheme="minorHAnsi"/>
                <w:sz w:val="20"/>
                <w:szCs w:val="20"/>
              </w:rPr>
              <m:t>dx</m:t>
            </m:r>
          </m:den>
        </m:f>
      </m:oMath>
      <w:r w:rsidRPr="00801712">
        <w:rPr>
          <w:rFonts w:asciiTheme="minorHAnsi" w:hAnsiTheme="minorHAnsi" w:cstheme="minorHAnsi"/>
          <w:i/>
          <w:iCs/>
          <w:position w:val="10"/>
          <w:sz w:val="20"/>
          <w:szCs w:val="20"/>
        </w:rPr>
        <w:t xml:space="preserve"> </w:t>
      </w:r>
      <w:r w:rsidRPr="00801712">
        <w:rPr>
          <w:rFonts w:asciiTheme="minorHAnsi" w:hAnsiTheme="minorHAnsi" w:cstheme="minorHAnsi"/>
          <w:sz w:val="20"/>
          <w:szCs w:val="20"/>
        </w:rPr>
        <w:t>and</w:t>
      </w:r>
      <w:r w:rsidR="00D45F6E">
        <w:rPr>
          <w:rFonts w:asciiTheme="minorHAnsi" w:hAnsiTheme="minorHAnsi" w:cstheme="minorHAnsi"/>
          <w:sz w:val="20"/>
          <w:szCs w:val="20"/>
        </w:rPr>
        <w:t xml:space="preserve"> </w:t>
      </w:r>
      <w:r w:rsidR="00D45F6E">
        <w:rPr>
          <w:rFonts w:asciiTheme="minorHAnsi" w:hAnsiTheme="minorHAnsi" w:cstheme="minorHAnsi"/>
          <w:i/>
          <w:iCs/>
          <w:sz w:val="20"/>
          <w:szCs w:val="20"/>
        </w:rPr>
        <w:t xml:space="preserve"> </w:t>
      </w:r>
      <m:oMath>
        <m:f>
          <m:fPr>
            <m:ctrlPr>
              <w:rPr>
                <w:rFonts w:ascii="Cambria Math" w:hAnsi="Cambria Math" w:cstheme="minorHAnsi"/>
                <w:i/>
                <w:iCs/>
                <w:sz w:val="20"/>
                <w:szCs w:val="20"/>
              </w:rPr>
            </m:ctrlPr>
          </m:fPr>
          <m:num>
            <m:r>
              <w:rPr>
                <w:rFonts w:ascii="Cambria Math" w:hAnsi="Cambria Math" w:cstheme="minorHAnsi"/>
                <w:sz w:val="20"/>
                <w:szCs w:val="20"/>
              </w:rPr>
              <m:t>dy</m:t>
            </m:r>
          </m:num>
          <m:den>
            <m:r>
              <w:rPr>
                <w:rFonts w:ascii="Cambria Math" w:hAnsi="Cambria Math" w:cstheme="minorHAnsi"/>
                <w:sz w:val="20"/>
                <w:szCs w:val="20"/>
              </w:rPr>
              <m:t>du</m:t>
            </m:r>
          </m:den>
        </m:f>
      </m:oMath>
      <w:r w:rsidRPr="00801712">
        <w:rPr>
          <w:rFonts w:asciiTheme="minorHAnsi" w:hAnsiTheme="minorHAnsi" w:cstheme="minorHAnsi"/>
          <w:i/>
          <w:iCs/>
          <w:position w:val="10"/>
          <w:sz w:val="20"/>
          <w:szCs w:val="20"/>
        </w:rPr>
        <w:t xml:space="preserve"> </w:t>
      </w:r>
      <w:r w:rsidRPr="00801712">
        <w:rPr>
          <w:rFonts w:asciiTheme="minorHAnsi" w:hAnsiTheme="minorHAnsi" w:cstheme="minorHAnsi"/>
          <w:sz w:val="20"/>
          <w:szCs w:val="20"/>
        </w:rPr>
        <w:t>are easy to compute</w:t>
      </w:r>
      <w:r w:rsidRPr="00801712">
        <w:rPr>
          <w:rFonts w:asciiTheme="minorHAnsi" w:hAnsiTheme="minorHAnsi" w:cstheme="minorHAnsi"/>
          <w:i/>
          <w:iCs/>
          <w:sz w:val="20"/>
          <w:szCs w:val="20"/>
        </w:rPr>
        <w:t xml:space="preserve"> </w:t>
      </w:r>
    </w:p>
    <w:p w14:paraId="4E87C56E" w14:textId="77777777" w:rsidR="00D45F6E" w:rsidRDefault="00801712" w:rsidP="00801712">
      <w:pPr>
        <w:rPr>
          <w:rFonts w:asciiTheme="minorHAnsi" w:hAnsiTheme="minorHAnsi" w:cstheme="minorHAnsi"/>
          <w:sz w:val="20"/>
          <w:szCs w:val="20"/>
        </w:rPr>
      </w:pPr>
      <w:r w:rsidRPr="00801712">
        <w:rPr>
          <w:rFonts w:asciiTheme="minorHAnsi" w:hAnsiTheme="minorHAnsi" w:cstheme="minorHAnsi"/>
          <w:sz w:val="20"/>
          <w:szCs w:val="20"/>
        </w:rPr>
        <w:t xml:space="preserve">using previous differentiation rules, and then show them the Chain Rule </w:t>
      </w:r>
      <w:proofErr w:type="gramStart"/>
      <w:r w:rsidRPr="00801712">
        <w:rPr>
          <w:rFonts w:asciiTheme="minorHAnsi" w:hAnsiTheme="minorHAnsi" w:cstheme="minorHAnsi"/>
          <w:sz w:val="20"/>
          <w:szCs w:val="20"/>
        </w:rPr>
        <w:t xml:space="preserve">formula </w:t>
      </w:r>
      <w:r w:rsidR="00D45F6E">
        <w:rPr>
          <w:rFonts w:asciiTheme="minorHAnsi" w:hAnsiTheme="minorHAnsi" w:cstheme="minorHAnsi"/>
          <w:sz w:val="20"/>
          <w:szCs w:val="20"/>
        </w:rPr>
        <w:t>:</w:t>
      </w:r>
      <w:proofErr w:type="gramEnd"/>
      <w:r w:rsidR="00D45F6E">
        <w:rPr>
          <w:rFonts w:asciiTheme="minorHAnsi" w:hAnsiTheme="minorHAnsi" w:cstheme="minorHAnsi"/>
          <w:sz w:val="20"/>
          <w:szCs w:val="20"/>
        </w:rPr>
        <w:t xml:space="preserve"> </w:t>
      </w:r>
      <m:oMath>
        <m:f>
          <m:fPr>
            <m:ctrlPr>
              <w:rPr>
                <w:rFonts w:ascii="Cambria Math" w:hAnsi="Cambria Math" w:cstheme="minorHAnsi"/>
                <w:i/>
                <w:iCs/>
                <w:sz w:val="20"/>
                <w:szCs w:val="20"/>
              </w:rPr>
            </m:ctrlPr>
          </m:fPr>
          <m:num>
            <m:r>
              <w:rPr>
                <w:rFonts w:ascii="Cambria Math" w:hAnsi="Cambria Math" w:cstheme="minorHAnsi"/>
                <w:sz w:val="20"/>
                <w:szCs w:val="20"/>
              </w:rPr>
              <m:t>dy</m:t>
            </m:r>
          </m:num>
          <m:den>
            <m:r>
              <w:rPr>
                <w:rFonts w:ascii="Cambria Math" w:hAnsi="Cambria Math" w:cstheme="minorHAnsi"/>
                <w:sz w:val="20"/>
                <w:szCs w:val="20"/>
              </w:rPr>
              <m:t>dx</m:t>
            </m:r>
          </m:den>
        </m:f>
        <m:r>
          <w:rPr>
            <w:rFonts w:ascii="Cambria Math" w:hAnsi="Cambria Math" w:cstheme="minorHAnsi"/>
            <w:sz w:val="20"/>
            <w:szCs w:val="20"/>
          </w:rPr>
          <m:t xml:space="preserve">= </m:t>
        </m:r>
        <m:f>
          <m:fPr>
            <m:ctrlPr>
              <w:rPr>
                <w:rFonts w:ascii="Cambria Math" w:hAnsi="Cambria Math" w:cstheme="minorHAnsi"/>
                <w:i/>
                <w:iCs/>
                <w:sz w:val="20"/>
                <w:szCs w:val="20"/>
              </w:rPr>
            </m:ctrlPr>
          </m:fPr>
          <m:num>
            <m:r>
              <w:rPr>
                <w:rFonts w:ascii="Cambria Math" w:hAnsi="Cambria Math" w:cstheme="minorHAnsi"/>
                <w:sz w:val="20"/>
                <w:szCs w:val="20"/>
              </w:rPr>
              <m:t>dy</m:t>
            </m:r>
          </m:num>
          <m:den>
            <m:r>
              <w:rPr>
                <w:rFonts w:ascii="Cambria Math" w:hAnsi="Cambria Math" w:cstheme="minorHAnsi"/>
                <w:sz w:val="20"/>
                <w:szCs w:val="20"/>
              </w:rPr>
              <m:t>du</m:t>
            </m:r>
          </m:den>
        </m:f>
        <m:r>
          <w:rPr>
            <w:rFonts w:ascii="Cambria Math" w:hAnsi="Cambria Math" w:cstheme="minorHAnsi"/>
            <w:sz w:val="20"/>
            <w:szCs w:val="20"/>
          </w:rPr>
          <m:t xml:space="preserve">∙ </m:t>
        </m:r>
        <m:f>
          <m:fPr>
            <m:ctrlPr>
              <w:rPr>
                <w:rFonts w:ascii="Cambria Math" w:hAnsi="Cambria Math" w:cstheme="minorHAnsi"/>
                <w:i/>
                <w:iCs/>
                <w:sz w:val="20"/>
                <w:szCs w:val="20"/>
              </w:rPr>
            </m:ctrlPr>
          </m:fPr>
          <m:num>
            <m:r>
              <w:rPr>
                <w:rFonts w:ascii="Cambria Math" w:hAnsi="Cambria Math" w:cstheme="minorHAnsi"/>
                <w:sz w:val="20"/>
                <w:szCs w:val="20"/>
              </w:rPr>
              <m:t>du</m:t>
            </m:r>
          </m:num>
          <m:den>
            <m:r>
              <w:rPr>
                <w:rFonts w:ascii="Cambria Math" w:hAnsi="Cambria Math" w:cstheme="minorHAnsi"/>
                <w:sz w:val="20"/>
                <w:szCs w:val="20"/>
              </w:rPr>
              <m:t>dx</m:t>
            </m:r>
          </m:den>
        </m:f>
      </m:oMath>
      <w:r w:rsidR="00D45F6E">
        <w:rPr>
          <w:rFonts w:asciiTheme="minorHAnsi" w:hAnsiTheme="minorHAnsi" w:cstheme="minorHAnsi"/>
          <w:sz w:val="20"/>
          <w:szCs w:val="20"/>
        </w:rPr>
        <w:t xml:space="preserve"> </w:t>
      </w:r>
      <w:r w:rsidRPr="00801712">
        <w:rPr>
          <w:rFonts w:asciiTheme="minorHAnsi" w:hAnsiTheme="minorHAnsi" w:cstheme="minorHAnsi"/>
          <w:sz w:val="20"/>
          <w:szCs w:val="20"/>
        </w:rPr>
        <w:t>which is easy to remember if we imagine canceling the two }}</w:t>
      </w:r>
      <w:r w:rsidRPr="00801712">
        <w:rPr>
          <w:rFonts w:ascii="Cambria Math" w:hAnsi="Cambria Math" w:cs="Cambria Math"/>
          <w:i/>
          <w:iCs/>
          <w:sz w:val="20"/>
          <w:szCs w:val="20"/>
        </w:rPr>
        <w:t>𝑑𝑢</w:t>
      </w:r>
      <w:r w:rsidRPr="00801712">
        <w:rPr>
          <w:rFonts w:asciiTheme="minorHAnsi" w:hAnsiTheme="minorHAnsi" w:cstheme="minorHAnsi"/>
          <w:sz w:val="20"/>
          <w:szCs w:val="20"/>
        </w:rPr>
        <w:t xml:space="preserve">ε terms on the right hand side. </w:t>
      </w:r>
    </w:p>
    <w:p w14:paraId="2373EE32" w14:textId="1BCF2CCA" w:rsidR="00801712" w:rsidRPr="00801712" w:rsidRDefault="00801712" w:rsidP="00801712">
      <w:pPr>
        <w:rPr>
          <w:rFonts w:asciiTheme="minorHAnsi" w:hAnsiTheme="minorHAnsi" w:cstheme="minorHAnsi"/>
          <w:sz w:val="20"/>
          <w:szCs w:val="20"/>
        </w:rPr>
      </w:pPr>
      <w:r w:rsidRPr="00801712">
        <w:rPr>
          <w:rFonts w:asciiTheme="minorHAnsi" w:hAnsiTheme="minorHAnsi" w:cstheme="minorHAnsi"/>
          <w:sz w:val="20"/>
          <w:szCs w:val="20"/>
        </w:rPr>
        <w:t xml:space="preserve">Therefore, our answer becomes </w:t>
      </w:r>
      <w:r w:rsidR="00D45F6E">
        <w:rPr>
          <w:rFonts w:asciiTheme="minorHAnsi" w:hAnsiTheme="minorHAnsi" w:cstheme="minorHAnsi"/>
          <w:sz w:val="20"/>
          <w:szCs w:val="20"/>
        </w:rPr>
        <w:t xml:space="preserve"> </w:t>
      </w:r>
      <w:r w:rsidR="00D45F6E">
        <w:rPr>
          <w:rFonts w:asciiTheme="minorHAnsi" w:hAnsiTheme="minorHAnsi" w:cstheme="minorHAnsi"/>
          <w:i/>
          <w:iCs/>
          <w:sz w:val="20"/>
          <w:szCs w:val="20"/>
        </w:rPr>
        <w:t xml:space="preserve"> </w:t>
      </w:r>
      <m:oMath>
        <m:f>
          <m:fPr>
            <m:ctrlPr>
              <w:rPr>
                <w:rFonts w:ascii="Cambria Math" w:hAnsi="Cambria Math" w:cstheme="minorHAnsi"/>
                <w:i/>
                <w:iCs/>
                <w:sz w:val="20"/>
                <w:szCs w:val="20"/>
              </w:rPr>
            </m:ctrlPr>
          </m:fPr>
          <m:num>
            <m:r>
              <w:rPr>
                <w:rFonts w:ascii="Cambria Math" w:hAnsi="Cambria Math" w:cstheme="minorHAnsi"/>
                <w:sz w:val="20"/>
                <w:szCs w:val="20"/>
              </w:rPr>
              <m:t>dy</m:t>
            </m:r>
          </m:num>
          <m:den>
            <m:r>
              <w:rPr>
                <w:rFonts w:ascii="Cambria Math" w:hAnsi="Cambria Math" w:cstheme="minorHAnsi"/>
                <w:sz w:val="20"/>
                <w:szCs w:val="20"/>
              </w:rPr>
              <m:t>dx</m:t>
            </m:r>
          </m:den>
        </m:f>
        <m:r>
          <w:rPr>
            <w:rFonts w:ascii="Cambria Math" w:hAnsi="Cambria Math" w:cstheme="minorHAnsi"/>
            <w:sz w:val="20"/>
            <w:szCs w:val="20"/>
          </w:rPr>
          <m:t>= 4</m:t>
        </m:r>
        <m:sSup>
          <m:sSupPr>
            <m:ctrlPr>
              <w:rPr>
                <w:rFonts w:ascii="Cambria Math" w:hAnsi="Cambria Math" w:cs="Cambria Math"/>
                <w:i/>
                <w:iCs/>
                <w:sz w:val="20"/>
                <w:szCs w:val="20"/>
              </w:rPr>
            </m:ctrlPr>
          </m:sSupPr>
          <m:e>
            <m:r>
              <w:rPr>
                <w:rFonts w:ascii="Cambria Math" w:hAnsi="Cambria Math" w:cs="Cambria Math"/>
                <w:sz w:val="20"/>
                <w:szCs w:val="20"/>
              </w:rPr>
              <m:t>u</m:t>
            </m:r>
          </m:e>
          <m:sup>
            <m:r>
              <w:rPr>
                <w:rFonts w:ascii="Cambria Math" w:hAnsi="Cambria Math" w:cs="Cambria Math"/>
                <w:sz w:val="20"/>
                <w:szCs w:val="20"/>
              </w:rPr>
              <m:t>3</m:t>
            </m:r>
          </m:sup>
        </m:sSup>
        <m:r>
          <w:rPr>
            <w:rFonts w:ascii="Cambria Math" w:hAnsi="Cambria Math" w:cs="Cambria Math"/>
            <w:sz w:val="20"/>
            <w:szCs w:val="20"/>
          </w:rPr>
          <m:t>⋅</m:t>
        </m:r>
        <m:r>
          <w:rPr>
            <w:rFonts w:ascii="Cambria Math" w:hAnsi="Cambria Math" w:cstheme="minorHAnsi"/>
            <w:sz w:val="20"/>
            <w:szCs w:val="20"/>
          </w:rPr>
          <m:t>(6</m:t>
        </m:r>
        <m:r>
          <w:rPr>
            <w:rFonts w:ascii="Cambria Math" w:hAnsi="Cambria Math" w:cs="Cambria Math"/>
            <w:sz w:val="20"/>
            <w:szCs w:val="20"/>
          </w:rPr>
          <m:t>x</m:t>
        </m:r>
        <m:r>
          <w:rPr>
            <w:rFonts w:ascii="Cambria Math" w:hAnsi="Cambria Math" w:cstheme="minorHAnsi"/>
            <w:sz w:val="20"/>
            <w:szCs w:val="20"/>
          </w:rPr>
          <m:t>-2)=4</m:t>
        </m:r>
        <m:sSup>
          <m:sSupPr>
            <m:ctrlPr>
              <w:rPr>
                <w:rFonts w:ascii="Cambria Math" w:hAnsi="Cambria Math" w:cstheme="minorHAnsi"/>
                <w:i/>
                <w:sz w:val="20"/>
                <w:szCs w:val="20"/>
              </w:rPr>
            </m:ctrlPr>
          </m:sSupPr>
          <m:e>
            <m:d>
              <m:dPr>
                <m:ctrlPr>
                  <w:rPr>
                    <w:rFonts w:ascii="Cambria Math" w:hAnsi="Cambria Math" w:cstheme="minorHAnsi"/>
                    <w:i/>
                    <w:sz w:val="20"/>
                    <w:szCs w:val="20"/>
                  </w:rPr>
                </m:ctrlPr>
              </m:dPr>
              <m:e>
                <m:r>
                  <w:rPr>
                    <w:rFonts w:ascii="Cambria Math" w:hAnsi="Cambria Math" w:cstheme="minorHAnsi"/>
                    <w:sz w:val="20"/>
                    <w:szCs w:val="20"/>
                  </w:rPr>
                  <m:t>3</m:t>
                </m:r>
                <m:sSup>
                  <m:sSupPr>
                    <m:ctrlPr>
                      <w:rPr>
                        <w:rFonts w:ascii="Cambria Math" w:hAnsi="Cambria Math" w:cs="Cambria Math"/>
                        <w:i/>
                        <w:iCs/>
                        <w:sz w:val="20"/>
                        <w:szCs w:val="20"/>
                      </w:rPr>
                    </m:ctrlPr>
                  </m:sSupPr>
                  <m:e>
                    <m:r>
                      <w:rPr>
                        <w:rFonts w:ascii="Cambria Math" w:hAnsi="Cambria Math" w:cs="Cambria Math"/>
                        <w:sz w:val="20"/>
                        <w:szCs w:val="20"/>
                      </w:rPr>
                      <m:t>x</m:t>
                    </m:r>
                  </m:e>
                  <m:sup>
                    <m:r>
                      <w:rPr>
                        <w:rFonts w:ascii="Cambria Math" w:hAnsi="Cambria Math" w:cs="Cambria Math"/>
                        <w:sz w:val="20"/>
                        <w:szCs w:val="20"/>
                      </w:rPr>
                      <m:t>2</m:t>
                    </m:r>
                  </m:sup>
                </m:sSup>
                <m:r>
                  <w:rPr>
                    <w:rFonts w:ascii="Cambria Math" w:hAnsi="Cambria Math" w:cstheme="minorHAnsi"/>
                    <w:sz w:val="20"/>
                    <w:szCs w:val="20"/>
                  </w:rPr>
                  <m:t>-2</m:t>
                </m:r>
                <m:r>
                  <w:rPr>
                    <w:rFonts w:ascii="Cambria Math" w:hAnsi="Cambria Math" w:cs="Cambria Math"/>
                    <w:sz w:val="20"/>
                    <w:szCs w:val="20"/>
                  </w:rPr>
                  <m:t>x</m:t>
                </m:r>
                <m:r>
                  <w:rPr>
                    <w:rFonts w:ascii="Cambria Math" w:hAnsi="Cambria Math" w:cstheme="minorHAnsi"/>
                    <w:sz w:val="20"/>
                    <w:szCs w:val="20"/>
                  </w:rPr>
                  <m:t>-5</m:t>
                </m:r>
              </m:e>
            </m:d>
          </m:e>
          <m:sup>
            <m:r>
              <w:rPr>
                <w:rFonts w:ascii="Cambria Math" w:hAnsi="Cambria Math" w:cstheme="minorHAnsi"/>
                <w:sz w:val="20"/>
                <w:szCs w:val="20"/>
              </w:rPr>
              <m:t>3</m:t>
            </m:r>
          </m:sup>
        </m:sSup>
        <m:r>
          <w:rPr>
            <w:rFonts w:ascii="Cambria Math" w:hAnsi="Cambria Math" w:cstheme="minorHAnsi"/>
            <w:sz w:val="20"/>
            <w:szCs w:val="20"/>
          </w:rPr>
          <m:t>(6</m:t>
        </m:r>
        <m:r>
          <w:rPr>
            <w:rFonts w:ascii="Cambria Math" w:hAnsi="Cambria Math" w:cs="Cambria Math"/>
            <w:sz w:val="20"/>
            <w:szCs w:val="20"/>
          </w:rPr>
          <m:t>x</m:t>
        </m:r>
        <m:r>
          <w:rPr>
            <w:rFonts w:ascii="Cambria Math" w:hAnsi="Cambria Math" w:cstheme="minorHAnsi"/>
            <w:sz w:val="20"/>
            <w:szCs w:val="20"/>
          </w:rPr>
          <m:t>-2)</m:t>
        </m:r>
      </m:oMath>
      <w:r w:rsidR="00D45F6E">
        <w:rPr>
          <w:rFonts w:asciiTheme="minorHAnsi" w:hAnsiTheme="minorHAnsi" w:cstheme="minorHAnsi"/>
          <w:i/>
          <w:iCs/>
          <w:sz w:val="20"/>
          <w:szCs w:val="20"/>
        </w:rPr>
        <w:t>.</w:t>
      </w:r>
    </w:p>
    <w:p w14:paraId="6A828E7C" w14:textId="73DBA2A4" w:rsidR="00801712" w:rsidRPr="00801712" w:rsidRDefault="00801712" w:rsidP="00D45F6E">
      <w:pPr>
        <w:rPr>
          <w:rFonts w:asciiTheme="minorHAnsi" w:hAnsiTheme="minorHAnsi" w:cstheme="minorHAnsi"/>
          <w:sz w:val="20"/>
          <w:szCs w:val="20"/>
        </w:rPr>
      </w:pPr>
      <w:r w:rsidRPr="00801712">
        <w:rPr>
          <w:rFonts w:asciiTheme="minorHAnsi" w:hAnsiTheme="minorHAnsi" w:cstheme="minorHAnsi"/>
          <w:sz w:val="20"/>
          <w:szCs w:val="20"/>
        </w:rPr>
        <w:t xml:space="preserve">Next, </w:t>
      </w:r>
      <w:r w:rsidR="00D45F6E">
        <w:rPr>
          <w:rFonts w:asciiTheme="minorHAnsi" w:hAnsiTheme="minorHAnsi" w:cstheme="minorHAnsi"/>
          <w:sz w:val="20"/>
          <w:szCs w:val="20"/>
        </w:rPr>
        <w:t>we will</w:t>
      </w:r>
      <w:r w:rsidRPr="00801712">
        <w:rPr>
          <w:rFonts w:asciiTheme="minorHAnsi" w:hAnsiTheme="minorHAnsi" w:cstheme="minorHAnsi"/>
          <w:sz w:val="20"/>
          <w:szCs w:val="20"/>
        </w:rPr>
        <w:t xml:space="preserve"> go through a similar calculation by finding</w:t>
      </w:r>
      <w:r w:rsidR="00D45F6E">
        <w:rPr>
          <w:rFonts w:asciiTheme="minorHAnsi" w:hAnsiTheme="minorHAnsi" w:cstheme="minorHAnsi"/>
          <w:sz w:val="20"/>
          <w:szCs w:val="20"/>
        </w:rPr>
        <w:t xml:space="preserve"> </w:t>
      </w:r>
      <m:oMath>
        <m:f>
          <m:fPr>
            <m:ctrlPr>
              <w:rPr>
                <w:rFonts w:ascii="Cambria Math" w:hAnsi="Cambria Math" w:cstheme="minorHAnsi"/>
                <w:i/>
                <w:iCs/>
                <w:sz w:val="20"/>
                <w:szCs w:val="20"/>
              </w:rPr>
            </m:ctrlPr>
          </m:fPr>
          <m:num>
            <m:r>
              <w:rPr>
                <w:rFonts w:ascii="Cambria Math" w:hAnsi="Cambria Math" w:cstheme="minorHAnsi"/>
                <w:sz w:val="20"/>
                <w:szCs w:val="20"/>
              </w:rPr>
              <m:t>dy</m:t>
            </m:r>
          </m:num>
          <m:den>
            <m:r>
              <w:rPr>
                <w:rFonts w:ascii="Cambria Math" w:hAnsi="Cambria Math" w:cstheme="minorHAnsi"/>
                <w:sz w:val="20"/>
                <w:szCs w:val="20"/>
              </w:rPr>
              <m:t>dx</m:t>
            </m:r>
          </m:den>
        </m:f>
      </m:oMath>
      <w:r w:rsidRPr="00801712">
        <w:rPr>
          <w:rFonts w:asciiTheme="minorHAnsi" w:hAnsiTheme="minorHAnsi" w:cstheme="minorHAnsi"/>
          <w:i/>
          <w:iCs/>
          <w:position w:val="10"/>
          <w:sz w:val="20"/>
          <w:szCs w:val="20"/>
        </w:rPr>
        <w:t xml:space="preserve"> </w:t>
      </w:r>
      <w:r w:rsidRPr="00801712">
        <w:rPr>
          <w:rFonts w:asciiTheme="minorHAnsi" w:hAnsiTheme="minorHAnsi" w:cstheme="minorHAnsi"/>
          <w:sz w:val="20"/>
          <w:szCs w:val="20"/>
        </w:rPr>
        <w:t xml:space="preserve">if </w:t>
      </w:r>
      <m:oMath>
        <m:r>
          <w:rPr>
            <w:rFonts w:ascii="Cambria Math" w:hAnsi="Cambria Math" w:cs="Cambria Math"/>
            <w:sz w:val="20"/>
            <w:szCs w:val="20"/>
          </w:rPr>
          <m:t>y</m:t>
        </m:r>
        <m:r>
          <w:rPr>
            <w:rFonts w:ascii="Cambria Math" w:hAnsi="Cambria Math" w:cstheme="minorHAnsi"/>
            <w:sz w:val="20"/>
            <w:szCs w:val="20"/>
          </w:rPr>
          <m:t xml:space="preserve"> = 2</m:t>
        </m:r>
        <m:sSup>
          <m:sSupPr>
            <m:ctrlPr>
              <w:rPr>
                <w:rFonts w:ascii="Cambria Math" w:hAnsi="Cambria Math" w:cs="Cambria Math"/>
                <w:i/>
                <w:iCs/>
                <w:sz w:val="20"/>
                <w:szCs w:val="20"/>
              </w:rPr>
            </m:ctrlPr>
          </m:sSupPr>
          <m:e>
            <m:r>
              <w:rPr>
                <w:rFonts w:ascii="Cambria Math" w:hAnsi="Cambria Math" w:cs="Cambria Math"/>
                <w:sz w:val="20"/>
                <w:szCs w:val="20"/>
              </w:rPr>
              <m:t>e</m:t>
            </m:r>
          </m:e>
          <m:sup>
            <m:r>
              <w:rPr>
                <w:rFonts w:ascii="Cambria Math" w:hAnsi="Cambria Math" w:cs="Cambria Math"/>
                <w:sz w:val="20"/>
                <w:szCs w:val="20"/>
              </w:rPr>
              <m:t>x</m:t>
            </m:r>
          </m:sup>
        </m:sSup>
        <m:r>
          <w:rPr>
            <w:rFonts w:ascii="Cambria Math" w:hAnsi="Cambria Math" w:cs="Cambria Math"/>
            <w:sz w:val="20"/>
            <w:szCs w:val="20"/>
          </w:rPr>
          <m:t>+1</m:t>
        </m:r>
      </m:oMath>
      <w:r w:rsidR="00D45F6E">
        <w:rPr>
          <w:rFonts w:asciiTheme="minorHAnsi" w:hAnsiTheme="minorHAnsi" w:cstheme="minorHAnsi"/>
          <w:sz w:val="20"/>
          <w:szCs w:val="20"/>
        </w:rPr>
        <w:t>.</w:t>
      </w:r>
      <w:r w:rsidRPr="00801712">
        <w:rPr>
          <w:rFonts w:asciiTheme="minorHAnsi" w:hAnsiTheme="minorHAnsi" w:cstheme="minorHAnsi"/>
          <w:i/>
          <w:iCs/>
          <w:sz w:val="20"/>
          <w:szCs w:val="20"/>
        </w:rPr>
        <w:t xml:space="preserve"> </w:t>
      </w:r>
    </w:p>
    <w:p w14:paraId="3CED6F3F" w14:textId="77777777" w:rsidR="00D45F6E" w:rsidRDefault="00D45F6E" w:rsidP="00801712">
      <w:pPr>
        <w:rPr>
          <w:rFonts w:asciiTheme="minorHAnsi" w:hAnsiTheme="minorHAnsi" w:cstheme="minorHAnsi"/>
          <w:sz w:val="20"/>
          <w:szCs w:val="20"/>
        </w:rPr>
      </w:pPr>
      <w:r>
        <w:rPr>
          <w:rFonts w:asciiTheme="minorHAnsi" w:hAnsiTheme="minorHAnsi" w:cstheme="minorHAnsi"/>
          <w:sz w:val="20"/>
          <w:szCs w:val="20"/>
        </w:rPr>
        <w:t>Now is</w:t>
      </w:r>
      <w:r w:rsidR="00801712" w:rsidRPr="00801712">
        <w:rPr>
          <w:rFonts w:asciiTheme="minorHAnsi" w:hAnsiTheme="minorHAnsi" w:cstheme="minorHAnsi"/>
          <w:sz w:val="20"/>
          <w:szCs w:val="20"/>
        </w:rPr>
        <w:t xml:space="preserve"> a good time to come up with a verbal description of what is happening when we apply the Chain Rule. </w:t>
      </w:r>
    </w:p>
    <w:p w14:paraId="5C771942" w14:textId="73EC66DC" w:rsidR="00DA72EE" w:rsidRDefault="00801712" w:rsidP="00801712">
      <w:pPr>
        <w:rPr>
          <w:rFonts w:asciiTheme="minorHAnsi" w:hAnsiTheme="minorHAnsi" w:cstheme="minorHAnsi"/>
          <w:sz w:val="20"/>
          <w:szCs w:val="20"/>
        </w:rPr>
      </w:pPr>
      <w:r w:rsidRPr="00801712">
        <w:rPr>
          <w:rFonts w:asciiTheme="minorHAnsi" w:hAnsiTheme="minorHAnsi" w:cstheme="minorHAnsi"/>
          <w:sz w:val="20"/>
          <w:szCs w:val="20"/>
        </w:rPr>
        <w:t xml:space="preserve">To illustrate this, go back to the first example in which we found that </w:t>
      </w:r>
      <w:r w:rsidR="00D45F6E">
        <w:rPr>
          <w:rFonts w:asciiTheme="minorHAnsi" w:hAnsiTheme="minorHAnsi" w:cstheme="minorHAnsi"/>
          <w:i/>
          <w:iCs/>
          <w:sz w:val="20"/>
          <w:szCs w:val="20"/>
        </w:rPr>
        <w:t xml:space="preserve"> </w:t>
      </w:r>
      <m:oMath>
        <m:f>
          <m:fPr>
            <m:ctrlPr>
              <w:rPr>
                <w:rFonts w:ascii="Cambria Math" w:hAnsi="Cambria Math" w:cstheme="minorHAnsi"/>
                <w:i/>
                <w:iCs/>
                <w:sz w:val="20"/>
                <w:szCs w:val="20"/>
              </w:rPr>
            </m:ctrlPr>
          </m:fPr>
          <m:num>
            <m:r>
              <w:rPr>
                <w:rFonts w:ascii="Cambria Math" w:hAnsi="Cambria Math" w:cstheme="minorHAnsi"/>
                <w:sz w:val="20"/>
                <w:szCs w:val="20"/>
              </w:rPr>
              <m:t>dy</m:t>
            </m:r>
          </m:num>
          <m:den>
            <m:r>
              <w:rPr>
                <w:rFonts w:ascii="Cambria Math" w:hAnsi="Cambria Math" w:cstheme="minorHAnsi"/>
                <w:sz w:val="20"/>
                <w:szCs w:val="20"/>
              </w:rPr>
              <m:t>dx</m:t>
            </m:r>
          </m:den>
        </m:f>
        <m:r>
          <w:rPr>
            <w:rFonts w:ascii="Cambria Math" w:hAnsi="Cambria Math" w:cstheme="minorHAnsi"/>
            <w:sz w:val="20"/>
            <w:szCs w:val="20"/>
          </w:rPr>
          <m:t>=</m:t>
        </m:r>
        <m:sSup>
          <m:sSupPr>
            <m:ctrlPr>
              <w:rPr>
                <w:rFonts w:ascii="Cambria Math" w:hAnsi="Cambria Math" w:cstheme="minorHAnsi"/>
                <w:i/>
                <w:sz w:val="20"/>
                <w:szCs w:val="20"/>
              </w:rPr>
            </m:ctrlPr>
          </m:sSupPr>
          <m:e>
            <m:d>
              <m:dPr>
                <m:ctrlPr>
                  <w:rPr>
                    <w:rFonts w:ascii="Cambria Math" w:hAnsi="Cambria Math" w:cstheme="minorHAnsi"/>
                    <w:i/>
                    <w:sz w:val="20"/>
                    <w:szCs w:val="20"/>
                  </w:rPr>
                </m:ctrlPr>
              </m:dPr>
              <m:e>
                <m:r>
                  <w:rPr>
                    <w:rFonts w:ascii="Cambria Math" w:hAnsi="Cambria Math" w:cstheme="minorHAnsi"/>
                    <w:sz w:val="20"/>
                    <w:szCs w:val="20"/>
                  </w:rPr>
                  <m:t>3</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r>
                  <w:rPr>
                    <w:rFonts w:ascii="Cambria Math" w:hAnsi="Cambria Math" w:cstheme="minorHAnsi"/>
                    <w:sz w:val="20"/>
                    <w:szCs w:val="20"/>
                  </w:rPr>
                  <m:t>-2x-5</m:t>
                </m:r>
              </m:e>
            </m:d>
          </m:e>
          <m:sup>
            <m:r>
              <w:rPr>
                <w:rFonts w:ascii="Cambria Math" w:hAnsi="Cambria Math" w:cstheme="minorHAnsi"/>
                <w:sz w:val="20"/>
                <w:szCs w:val="20"/>
              </w:rPr>
              <m:t>4</m:t>
            </m:r>
          </m:sup>
        </m:sSup>
        <m:r>
          <w:rPr>
            <w:rFonts w:ascii="Cambria Math" w:hAnsi="Cambria Math" w:cstheme="minorHAnsi"/>
            <w:sz w:val="20"/>
            <w:szCs w:val="20"/>
          </w:rPr>
          <m:t>=4</m:t>
        </m:r>
        <m:sSup>
          <m:sSupPr>
            <m:ctrlPr>
              <w:rPr>
                <w:rFonts w:ascii="Cambria Math" w:hAnsi="Cambria Math" w:cstheme="minorHAnsi"/>
                <w:i/>
                <w:sz w:val="20"/>
                <w:szCs w:val="20"/>
              </w:rPr>
            </m:ctrlPr>
          </m:sSupPr>
          <m:e>
            <m:d>
              <m:dPr>
                <m:ctrlPr>
                  <w:rPr>
                    <w:rFonts w:ascii="Cambria Math" w:hAnsi="Cambria Math" w:cstheme="minorHAnsi"/>
                    <w:i/>
                    <w:sz w:val="20"/>
                    <w:szCs w:val="20"/>
                  </w:rPr>
                </m:ctrlPr>
              </m:dPr>
              <m:e>
                <m:r>
                  <w:rPr>
                    <w:rFonts w:ascii="Cambria Math" w:hAnsi="Cambria Math" w:cstheme="minorHAnsi"/>
                    <w:sz w:val="20"/>
                    <w:szCs w:val="20"/>
                  </w:rPr>
                  <m:t>3</m:t>
                </m:r>
                <m:sSup>
                  <m:sSupPr>
                    <m:ctrlPr>
                      <w:rPr>
                        <w:rFonts w:ascii="Cambria Math" w:hAnsi="Cambria Math" w:cs="Cambria Math"/>
                        <w:i/>
                        <w:iCs/>
                        <w:sz w:val="20"/>
                        <w:szCs w:val="20"/>
                      </w:rPr>
                    </m:ctrlPr>
                  </m:sSupPr>
                  <m:e>
                    <m:r>
                      <w:rPr>
                        <w:rFonts w:ascii="Cambria Math" w:hAnsi="Cambria Math" w:cs="Cambria Math"/>
                        <w:sz w:val="20"/>
                        <w:szCs w:val="20"/>
                      </w:rPr>
                      <m:t>x</m:t>
                    </m:r>
                  </m:e>
                  <m:sup>
                    <m:r>
                      <w:rPr>
                        <w:rFonts w:ascii="Cambria Math" w:hAnsi="Cambria Math" w:cs="Cambria Math"/>
                        <w:sz w:val="20"/>
                        <w:szCs w:val="20"/>
                      </w:rPr>
                      <m:t>2</m:t>
                    </m:r>
                  </m:sup>
                </m:sSup>
                <m:r>
                  <w:rPr>
                    <w:rFonts w:ascii="Cambria Math" w:hAnsi="Cambria Math" w:cstheme="minorHAnsi"/>
                    <w:sz w:val="20"/>
                    <w:szCs w:val="20"/>
                  </w:rPr>
                  <m:t>-2</m:t>
                </m:r>
                <m:r>
                  <w:rPr>
                    <w:rFonts w:ascii="Cambria Math" w:hAnsi="Cambria Math" w:cs="Cambria Math"/>
                    <w:sz w:val="20"/>
                    <w:szCs w:val="20"/>
                  </w:rPr>
                  <m:t>x</m:t>
                </m:r>
                <m:r>
                  <w:rPr>
                    <w:rFonts w:ascii="Cambria Math" w:hAnsi="Cambria Math" w:cstheme="minorHAnsi"/>
                    <w:sz w:val="20"/>
                    <w:szCs w:val="20"/>
                  </w:rPr>
                  <m:t>-5</m:t>
                </m:r>
              </m:e>
            </m:d>
          </m:e>
          <m:sup>
            <m:r>
              <w:rPr>
                <w:rFonts w:ascii="Cambria Math" w:hAnsi="Cambria Math" w:cstheme="minorHAnsi"/>
                <w:sz w:val="20"/>
                <w:szCs w:val="20"/>
              </w:rPr>
              <m:t>3</m:t>
            </m:r>
          </m:sup>
        </m:sSup>
        <m:r>
          <w:rPr>
            <w:rFonts w:ascii="Cambria Math" w:hAnsi="Cambria Math" w:cstheme="minorHAnsi"/>
            <w:sz w:val="20"/>
            <w:szCs w:val="20"/>
          </w:rPr>
          <m:t>(6</m:t>
        </m:r>
        <m:r>
          <w:rPr>
            <w:rFonts w:ascii="Cambria Math" w:hAnsi="Cambria Math" w:cs="Cambria Math"/>
            <w:sz w:val="20"/>
            <w:szCs w:val="20"/>
          </w:rPr>
          <m:t>x</m:t>
        </m:r>
        <m:r>
          <w:rPr>
            <w:rFonts w:ascii="Cambria Math" w:hAnsi="Cambria Math" w:cstheme="minorHAnsi"/>
            <w:sz w:val="20"/>
            <w:szCs w:val="20"/>
          </w:rPr>
          <m:t>-2)</m:t>
        </m:r>
      </m:oMath>
      <w:r w:rsidR="00DA72EE">
        <w:rPr>
          <w:rFonts w:asciiTheme="minorHAnsi" w:hAnsiTheme="minorHAnsi" w:cstheme="minorHAnsi"/>
          <w:i/>
          <w:iCs/>
          <w:sz w:val="20"/>
          <w:szCs w:val="20"/>
        </w:rPr>
        <w:t xml:space="preserve">.  </w:t>
      </w:r>
      <w:r w:rsidRPr="00801712">
        <w:rPr>
          <w:rFonts w:asciiTheme="minorHAnsi" w:hAnsiTheme="minorHAnsi" w:cstheme="minorHAnsi"/>
          <w:sz w:val="20"/>
          <w:szCs w:val="20"/>
        </w:rPr>
        <w:t xml:space="preserve">Emphasize that we </w:t>
      </w:r>
      <w:proofErr w:type="gramStart"/>
      <w:r w:rsidRPr="00801712">
        <w:rPr>
          <w:rFonts w:asciiTheme="minorHAnsi" w:hAnsiTheme="minorHAnsi" w:cstheme="minorHAnsi"/>
          <w:sz w:val="20"/>
          <w:szCs w:val="20"/>
        </w:rPr>
        <w:t>actually calculated</w:t>
      </w:r>
      <w:proofErr w:type="gramEnd"/>
      <w:r w:rsidRPr="00801712">
        <w:rPr>
          <w:rFonts w:asciiTheme="minorHAnsi" w:hAnsiTheme="minorHAnsi" w:cstheme="minorHAnsi"/>
          <w:sz w:val="20"/>
          <w:szCs w:val="20"/>
        </w:rPr>
        <w:t xml:space="preserve"> the derivative of </w:t>
      </w:r>
      <m:oMath>
        <m:r>
          <w:rPr>
            <w:rFonts w:ascii="Cambria Math" w:hAnsi="Cambria Math" w:cs="Cambria Math"/>
            <w:sz w:val="20"/>
            <w:szCs w:val="20"/>
          </w:rPr>
          <m:t>f</m:t>
        </m:r>
        <m:d>
          <m:dPr>
            <m:ctrlPr>
              <w:rPr>
                <w:rFonts w:ascii="Cambria Math" w:hAnsi="Cambria Math" w:cstheme="minorHAnsi"/>
                <w:i/>
                <w:sz w:val="20"/>
                <w:szCs w:val="20"/>
              </w:rPr>
            </m:ctrlPr>
          </m:dPr>
          <m:e>
            <m:r>
              <w:rPr>
                <w:rFonts w:ascii="Cambria Math" w:hAnsi="Cambria Math" w:cs="Cambria Math"/>
                <w:sz w:val="20"/>
                <w:szCs w:val="20"/>
              </w:rPr>
              <m:t>g</m:t>
            </m:r>
            <m:d>
              <m:dPr>
                <m:ctrlPr>
                  <w:rPr>
                    <w:rFonts w:ascii="Cambria Math" w:hAnsi="Cambria Math" w:cstheme="minorHAnsi"/>
                    <w:i/>
                    <w:sz w:val="20"/>
                    <w:szCs w:val="20"/>
                  </w:rPr>
                </m:ctrlPr>
              </m:dPr>
              <m:e>
                <m:r>
                  <w:rPr>
                    <w:rFonts w:ascii="Cambria Math" w:hAnsi="Cambria Math" w:cs="Cambria Math"/>
                    <w:sz w:val="20"/>
                    <w:szCs w:val="20"/>
                  </w:rPr>
                  <m:t>x</m:t>
                </m:r>
              </m:e>
            </m:d>
          </m:e>
        </m:d>
        <m:r>
          <w:rPr>
            <w:rFonts w:ascii="Cambria Math" w:hAnsi="Cambria Math" w:cstheme="minorHAnsi"/>
            <w:sz w:val="20"/>
            <w:szCs w:val="20"/>
          </w:rPr>
          <m:t>,</m:t>
        </m:r>
      </m:oMath>
      <w:r w:rsidRPr="00801712">
        <w:rPr>
          <w:rFonts w:asciiTheme="minorHAnsi" w:hAnsiTheme="minorHAnsi" w:cstheme="minorHAnsi"/>
          <w:i/>
          <w:iCs/>
          <w:sz w:val="20"/>
          <w:szCs w:val="20"/>
        </w:rPr>
        <w:t xml:space="preserve"> </w:t>
      </w:r>
      <w:r w:rsidRPr="00801712">
        <w:rPr>
          <w:rFonts w:asciiTheme="minorHAnsi" w:hAnsiTheme="minorHAnsi" w:cstheme="minorHAnsi"/>
          <w:sz w:val="20"/>
          <w:szCs w:val="20"/>
        </w:rPr>
        <w:t xml:space="preserve">where </w:t>
      </w:r>
      <m:oMath>
        <m:r>
          <w:rPr>
            <w:rFonts w:ascii="Cambria Math" w:hAnsi="Cambria Math" w:cstheme="minorHAnsi"/>
            <w:sz w:val="20"/>
            <w:szCs w:val="20"/>
          </w:rPr>
          <m:t>g</m:t>
        </m:r>
        <m:d>
          <m:dPr>
            <m:ctrlPr>
              <w:rPr>
                <w:rFonts w:ascii="Cambria Math" w:hAnsi="Cambria Math" w:cstheme="minorHAnsi"/>
                <w:i/>
                <w:sz w:val="20"/>
                <w:szCs w:val="20"/>
              </w:rPr>
            </m:ctrlPr>
          </m:dPr>
          <m:e>
            <m:r>
              <w:rPr>
                <w:rFonts w:ascii="Cambria Math" w:hAnsi="Cambria Math" w:cstheme="minorHAnsi"/>
                <w:sz w:val="20"/>
                <w:szCs w:val="20"/>
              </w:rPr>
              <m:t>x</m:t>
            </m:r>
          </m:e>
        </m:d>
        <m:r>
          <w:rPr>
            <w:rFonts w:ascii="Cambria Math" w:hAnsi="Cambria Math" w:cstheme="minorHAnsi"/>
            <w:sz w:val="20"/>
            <w:szCs w:val="20"/>
          </w:rPr>
          <m:t>=3</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r>
          <w:rPr>
            <w:rFonts w:ascii="Cambria Math" w:hAnsi="Cambria Math" w:cstheme="minorHAnsi"/>
            <w:sz w:val="20"/>
            <w:szCs w:val="20"/>
          </w:rPr>
          <m:t>-2x-5</m:t>
        </m:r>
      </m:oMath>
      <w:r w:rsidRPr="00801712">
        <w:rPr>
          <w:rFonts w:asciiTheme="minorHAnsi" w:hAnsiTheme="minorHAnsi" w:cstheme="minorHAnsi"/>
          <w:sz w:val="20"/>
          <w:szCs w:val="20"/>
        </w:rPr>
        <w:t xml:space="preserve"> is the “inside" function that we called </w:t>
      </w:r>
      <m:oMath>
        <m:r>
          <w:rPr>
            <w:rFonts w:ascii="Cambria Math" w:hAnsi="Cambria Math" w:cs="Cambria Math"/>
            <w:sz w:val="20"/>
            <w:szCs w:val="20"/>
          </w:rPr>
          <m:t>u</m:t>
        </m:r>
      </m:oMath>
      <w:r w:rsidRPr="00801712">
        <w:rPr>
          <w:rFonts w:asciiTheme="minorHAnsi" w:hAnsiTheme="minorHAnsi" w:cstheme="minorHAnsi"/>
          <w:i/>
          <w:iCs/>
          <w:sz w:val="20"/>
          <w:szCs w:val="20"/>
        </w:rPr>
        <w:t xml:space="preserve">, </w:t>
      </w:r>
      <w:r w:rsidRPr="00801712">
        <w:rPr>
          <w:rFonts w:asciiTheme="minorHAnsi" w:hAnsiTheme="minorHAnsi" w:cstheme="minorHAnsi"/>
          <w:sz w:val="20"/>
          <w:szCs w:val="20"/>
        </w:rPr>
        <w:t xml:space="preserve">and </w:t>
      </w:r>
      <m:oMath>
        <m:r>
          <w:rPr>
            <w:rFonts w:ascii="Cambria Math" w:hAnsi="Cambria Math" w:cs="Cambria Math"/>
            <w:sz w:val="20"/>
            <w:szCs w:val="20"/>
          </w:rPr>
          <m:t>f</m:t>
        </m:r>
        <m:r>
          <w:rPr>
            <w:rFonts w:ascii="Cambria Math" w:hAnsi="Cambria Math" w:cstheme="minorHAnsi"/>
            <w:sz w:val="20"/>
            <w:szCs w:val="20"/>
          </w:rPr>
          <m:t xml:space="preserve"> (</m:t>
        </m:r>
        <m:r>
          <w:rPr>
            <w:rFonts w:ascii="Cambria Math" w:hAnsi="Cambria Math" w:cs="Cambria Math"/>
            <w:sz w:val="20"/>
            <w:szCs w:val="20"/>
          </w:rPr>
          <m:t>x</m:t>
        </m:r>
        <m:r>
          <w:rPr>
            <w:rFonts w:ascii="Cambria Math" w:hAnsi="Cambria Math" w:cstheme="minorHAnsi"/>
            <w:sz w:val="20"/>
            <w:szCs w:val="20"/>
          </w:rPr>
          <m:t xml:space="preserve">) = </m:t>
        </m:r>
        <m:sSup>
          <m:sSupPr>
            <m:ctrlPr>
              <w:rPr>
                <w:rFonts w:ascii="Cambria Math" w:hAnsi="Cambria Math" w:cs="Cambria Math"/>
                <w:i/>
                <w:iCs/>
                <w:sz w:val="20"/>
                <w:szCs w:val="20"/>
              </w:rPr>
            </m:ctrlPr>
          </m:sSupPr>
          <m:e>
            <m:r>
              <w:rPr>
                <w:rFonts w:ascii="Cambria Math" w:hAnsi="Cambria Math" w:cs="Cambria Math"/>
                <w:sz w:val="20"/>
                <w:szCs w:val="20"/>
              </w:rPr>
              <m:t>x</m:t>
            </m:r>
            <m:ctrlPr>
              <w:rPr>
                <w:rFonts w:ascii="Cambria Math" w:hAnsi="Cambria Math" w:cstheme="minorHAnsi"/>
                <w:i/>
                <w:sz w:val="20"/>
                <w:szCs w:val="20"/>
              </w:rPr>
            </m:ctrlPr>
          </m:e>
          <m:sup>
            <m:r>
              <w:rPr>
                <w:rFonts w:ascii="Cambria Math" w:hAnsi="Cambria Math" w:cs="Cambria Math"/>
                <w:sz w:val="20"/>
                <w:szCs w:val="20"/>
              </w:rPr>
              <m:t>4</m:t>
            </m:r>
          </m:sup>
        </m:sSup>
      </m:oMath>
      <w:r w:rsidRPr="00801712">
        <w:rPr>
          <w:rFonts w:asciiTheme="minorHAnsi" w:hAnsiTheme="minorHAnsi" w:cstheme="minorHAnsi"/>
          <w:position w:val="6"/>
          <w:sz w:val="20"/>
          <w:szCs w:val="20"/>
        </w:rPr>
        <w:t xml:space="preserve"> </w:t>
      </w:r>
      <w:r w:rsidRPr="00801712">
        <w:rPr>
          <w:rFonts w:asciiTheme="minorHAnsi" w:hAnsiTheme="minorHAnsi" w:cstheme="minorHAnsi"/>
          <w:sz w:val="20"/>
          <w:szCs w:val="20"/>
        </w:rPr>
        <w:t xml:space="preserve">is the “outside" function. </w:t>
      </w:r>
      <w:r w:rsidR="00DA72EE">
        <w:rPr>
          <w:rFonts w:asciiTheme="minorHAnsi" w:hAnsiTheme="minorHAnsi" w:cstheme="minorHAnsi"/>
          <w:sz w:val="20"/>
          <w:szCs w:val="20"/>
        </w:rPr>
        <w:t xml:space="preserve"> </w:t>
      </w:r>
      <w:r w:rsidRPr="00801712">
        <w:rPr>
          <w:rFonts w:asciiTheme="minorHAnsi" w:hAnsiTheme="minorHAnsi" w:cstheme="minorHAnsi"/>
          <w:sz w:val="20"/>
          <w:szCs w:val="20"/>
        </w:rPr>
        <w:t xml:space="preserve">In words, the result of the calculation was the derivative of the outside function, evaluated at the inside function, times the derivative of the inside function, which illustrates the following alternate formula for the Chain Rule: </w:t>
      </w:r>
      <m:oMath>
        <m:f>
          <m:fPr>
            <m:ctrlPr>
              <w:rPr>
                <w:rFonts w:ascii="Cambria Math" w:hAnsi="Cambria Math" w:cstheme="minorHAnsi"/>
                <w:i/>
                <w:iCs/>
                <w:sz w:val="20"/>
                <w:szCs w:val="20"/>
              </w:rPr>
            </m:ctrlPr>
          </m:fPr>
          <m:num>
            <m:r>
              <w:rPr>
                <w:rFonts w:ascii="Cambria Math" w:hAnsi="Cambria Math" w:cstheme="minorHAnsi"/>
                <w:sz w:val="20"/>
                <w:szCs w:val="20"/>
              </w:rPr>
              <m:t>d</m:t>
            </m:r>
          </m:num>
          <m:den>
            <m:r>
              <w:rPr>
                <w:rFonts w:ascii="Cambria Math" w:hAnsi="Cambria Math" w:cstheme="minorHAnsi"/>
                <w:sz w:val="20"/>
                <w:szCs w:val="20"/>
              </w:rPr>
              <m:t>dx</m:t>
            </m:r>
          </m:den>
        </m:f>
        <m:r>
          <w:rPr>
            <w:rFonts w:ascii="Cambria Math" w:hAnsi="Cambria Math" w:cstheme="minorHAnsi"/>
            <w:sz w:val="20"/>
            <w:szCs w:val="20"/>
          </w:rPr>
          <m:t>f</m:t>
        </m:r>
        <m:d>
          <m:dPr>
            <m:ctrlPr>
              <w:rPr>
                <w:rFonts w:ascii="Cambria Math" w:hAnsi="Cambria Math" w:cstheme="minorHAnsi"/>
                <w:i/>
                <w:iCs/>
                <w:sz w:val="20"/>
                <w:szCs w:val="20"/>
              </w:rPr>
            </m:ctrlPr>
          </m:dPr>
          <m:e>
            <m:r>
              <w:rPr>
                <w:rFonts w:ascii="Cambria Math" w:hAnsi="Cambria Math" w:cstheme="minorHAnsi"/>
                <w:sz w:val="20"/>
                <w:szCs w:val="20"/>
              </w:rPr>
              <m:t>g</m:t>
            </m:r>
            <m:d>
              <m:dPr>
                <m:ctrlPr>
                  <w:rPr>
                    <w:rFonts w:ascii="Cambria Math" w:hAnsi="Cambria Math" w:cstheme="minorHAnsi"/>
                    <w:i/>
                    <w:iCs/>
                    <w:sz w:val="20"/>
                    <w:szCs w:val="20"/>
                  </w:rPr>
                </m:ctrlPr>
              </m:dPr>
              <m:e>
                <m:r>
                  <w:rPr>
                    <w:rFonts w:ascii="Cambria Math" w:hAnsi="Cambria Math" w:cstheme="minorHAnsi"/>
                    <w:sz w:val="20"/>
                    <w:szCs w:val="20"/>
                  </w:rPr>
                  <m:t>x</m:t>
                </m:r>
              </m:e>
            </m:d>
          </m:e>
        </m:d>
        <m:r>
          <w:rPr>
            <w:rFonts w:ascii="Cambria Math" w:hAnsi="Cambria Math" w:cstheme="minorHAnsi"/>
            <w:sz w:val="20"/>
            <w:szCs w:val="20"/>
          </w:rPr>
          <m:t>=</m:t>
        </m:r>
        <m:sSup>
          <m:sSupPr>
            <m:ctrlPr>
              <w:rPr>
                <w:rFonts w:ascii="Cambria Math" w:hAnsi="Cambria Math" w:cstheme="minorHAnsi"/>
                <w:i/>
                <w:iCs/>
                <w:sz w:val="20"/>
                <w:szCs w:val="20"/>
              </w:rPr>
            </m:ctrlPr>
          </m:sSupPr>
          <m:e>
            <m:r>
              <w:rPr>
                <w:rFonts w:ascii="Cambria Math" w:hAnsi="Cambria Math" w:cstheme="minorHAnsi"/>
                <w:sz w:val="20"/>
                <w:szCs w:val="20"/>
              </w:rPr>
              <m:t>f</m:t>
            </m:r>
          </m:e>
          <m:sup>
            <m:r>
              <w:rPr>
                <w:rFonts w:ascii="Cambria Math" w:hAnsi="Cambria Math" w:cstheme="minorHAnsi"/>
                <w:sz w:val="20"/>
                <w:szCs w:val="20"/>
              </w:rPr>
              <m:t>'</m:t>
            </m:r>
          </m:sup>
        </m:sSup>
        <m:d>
          <m:dPr>
            <m:ctrlPr>
              <w:rPr>
                <w:rFonts w:ascii="Cambria Math" w:hAnsi="Cambria Math" w:cstheme="minorHAnsi"/>
                <w:i/>
                <w:iCs/>
                <w:sz w:val="20"/>
                <w:szCs w:val="20"/>
              </w:rPr>
            </m:ctrlPr>
          </m:dPr>
          <m:e>
            <m:r>
              <w:rPr>
                <w:rFonts w:ascii="Cambria Math" w:hAnsi="Cambria Math" w:cstheme="minorHAnsi"/>
                <w:sz w:val="20"/>
                <w:szCs w:val="20"/>
              </w:rPr>
              <m:t>g</m:t>
            </m:r>
            <m:d>
              <m:dPr>
                <m:ctrlPr>
                  <w:rPr>
                    <w:rFonts w:ascii="Cambria Math" w:hAnsi="Cambria Math" w:cstheme="minorHAnsi"/>
                    <w:i/>
                    <w:iCs/>
                    <w:sz w:val="20"/>
                    <w:szCs w:val="20"/>
                  </w:rPr>
                </m:ctrlPr>
              </m:dPr>
              <m:e>
                <m:r>
                  <w:rPr>
                    <w:rFonts w:ascii="Cambria Math" w:hAnsi="Cambria Math" w:cstheme="minorHAnsi"/>
                    <w:sz w:val="20"/>
                    <w:szCs w:val="20"/>
                  </w:rPr>
                  <m:t>x</m:t>
                </m:r>
              </m:e>
            </m:d>
          </m:e>
        </m:d>
        <m:r>
          <w:rPr>
            <w:rFonts w:ascii="Cambria Math" w:hAnsi="Cambria Math" w:cstheme="minorHAnsi"/>
            <w:sz w:val="20"/>
            <w:szCs w:val="20"/>
          </w:rPr>
          <m:t>∙</m:t>
        </m:r>
        <m:sSup>
          <m:sSupPr>
            <m:ctrlPr>
              <w:rPr>
                <w:rFonts w:ascii="Cambria Math" w:hAnsi="Cambria Math" w:cstheme="minorHAnsi"/>
                <w:i/>
                <w:iCs/>
                <w:sz w:val="20"/>
                <w:szCs w:val="20"/>
              </w:rPr>
            </m:ctrlPr>
          </m:sSupPr>
          <m:e>
            <m:r>
              <w:rPr>
                <w:rFonts w:ascii="Cambria Math" w:hAnsi="Cambria Math" w:cstheme="minorHAnsi"/>
                <w:sz w:val="20"/>
                <w:szCs w:val="20"/>
              </w:rPr>
              <m:t>g</m:t>
            </m:r>
          </m:e>
          <m:sup>
            <m:r>
              <w:rPr>
                <w:rFonts w:ascii="Cambria Math" w:hAnsi="Cambria Math" w:cstheme="minorHAnsi"/>
                <w:sz w:val="20"/>
                <w:szCs w:val="20"/>
              </w:rPr>
              <m:t>'</m:t>
            </m:r>
          </m:sup>
        </m:sSup>
        <m:d>
          <m:dPr>
            <m:ctrlPr>
              <w:rPr>
                <w:rFonts w:ascii="Cambria Math" w:hAnsi="Cambria Math" w:cstheme="minorHAnsi"/>
                <w:i/>
                <w:iCs/>
                <w:sz w:val="20"/>
                <w:szCs w:val="20"/>
              </w:rPr>
            </m:ctrlPr>
          </m:dPr>
          <m:e>
            <m:r>
              <w:rPr>
                <w:rFonts w:ascii="Cambria Math" w:hAnsi="Cambria Math" w:cstheme="minorHAnsi"/>
                <w:sz w:val="20"/>
                <w:szCs w:val="20"/>
              </w:rPr>
              <m:t>x</m:t>
            </m:r>
          </m:e>
        </m:d>
      </m:oMath>
      <w:r w:rsidR="00DA72EE">
        <w:rPr>
          <w:rFonts w:asciiTheme="minorHAnsi" w:hAnsiTheme="minorHAnsi" w:cstheme="minorHAnsi"/>
          <w:iCs/>
          <w:sz w:val="20"/>
          <w:szCs w:val="20"/>
        </w:rPr>
        <w:t>.</w:t>
      </w:r>
    </w:p>
    <w:p w14:paraId="3B6C285D" w14:textId="4D91C4D4" w:rsidR="00801712" w:rsidRPr="00801712" w:rsidRDefault="00DA72EE" w:rsidP="00801712">
      <w:pPr>
        <w:rPr>
          <w:rFonts w:asciiTheme="minorHAnsi" w:hAnsiTheme="minorHAnsi" w:cstheme="minorHAnsi"/>
          <w:sz w:val="20"/>
          <w:szCs w:val="20"/>
        </w:rPr>
      </w:pPr>
      <w:r>
        <w:rPr>
          <w:rFonts w:asciiTheme="minorHAnsi" w:hAnsiTheme="minorHAnsi" w:cstheme="minorHAnsi"/>
          <w:sz w:val="20"/>
          <w:szCs w:val="20"/>
        </w:rPr>
        <w:t>C</w:t>
      </w:r>
      <w:r w:rsidR="00801712" w:rsidRPr="00801712">
        <w:rPr>
          <w:rFonts w:asciiTheme="minorHAnsi" w:hAnsiTheme="minorHAnsi" w:cstheme="minorHAnsi"/>
          <w:sz w:val="20"/>
          <w:szCs w:val="20"/>
        </w:rPr>
        <w:t>arefully work through several examples together as a class</w:t>
      </w:r>
      <w:r w:rsidR="007B07F1">
        <w:rPr>
          <w:rFonts w:asciiTheme="minorHAnsi" w:hAnsiTheme="minorHAnsi" w:cstheme="minorHAnsi"/>
          <w:sz w:val="20"/>
          <w:szCs w:val="20"/>
        </w:rPr>
        <w:t xml:space="preserve"> </w:t>
      </w:r>
      <w:r w:rsidR="00801712" w:rsidRPr="00801712">
        <w:rPr>
          <w:rFonts w:asciiTheme="minorHAnsi" w:hAnsiTheme="minorHAnsi" w:cstheme="minorHAnsi"/>
          <w:sz w:val="20"/>
          <w:szCs w:val="20"/>
        </w:rPr>
        <w:t xml:space="preserve">and try to give students plenty of time to attempt problems in groups. Below is a list of problems that </w:t>
      </w:r>
      <w:r>
        <w:rPr>
          <w:rFonts w:asciiTheme="minorHAnsi" w:hAnsiTheme="minorHAnsi" w:cstheme="minorHAnsi"/>
          <w:sz w:val="20"/>
          <w:szCs w:val="20"/>
        </w:rPr>
        <w:t>will</w:t>
      </w:r>
      <w:r w:rsidR="00801712" w:rsidRPr="00801712">
        <w:rPr>
          <w:rFonts w:asciiTheme="minorHAnsi" w:hAnsiTheme="minorHAnsi" w:cstheme="minorHAnsi"/>
          <w:sz w:val="20"/>
          <w:szCs w:val="20"/>
        </w:rPr>
        <w:t xml:space="preserve"> serve as good class examples or exercises: </w:t>
      </w:r>
    </w:p>
    <w:p w14:paraId="463AA388" w14:textId="3F58AF59" w:rsidR="00801712" w:rsidRPr="00801712" w:rsidRDefault="00801712" w:rsidP="00801712">
      <w:pPr>
        <w:rPr>
          <w:rFonts w:asciiTheme="minorHAnsi" w:hAnsiTheme="minorHAnsi" w:cstheme="minorHAnsi"/>
          <w:sz w:val="20"/>
          <w:szCs w:val="20"/>
        </w:rPr>
      </w:pPr>
      <w:r w:rsidRPr="00801712">
        <w:rPr>
          <w:rFonts w:asciiTheme="minorHAnsi" w:hAnsiTheme="minorHAnsi" w:cstheme="minorHAnsi"/>
          <w:sz w:val="20"/>
          <w:szCs w:val="20"/>
        </w:rPr>
        <w:t xml:space="preserve">1. For each of the following functions, </w:t>
      </w:r>
      <w:r w:rsidR="001724BF">
        <w:rPr>
          <w:rFonts w:asciiTheme="minorHAnsi" w:hAnsiTheme="minorHAnsi" w:cstheme="minorHAnsi"/>
          <w:sz w:val="20"/>
          <w:szCs w:val="20"/>
        </w:rPr>
        <w:t>identify which are composite functions, then apply the chain rule to differentiate them manually.</w:t>
      </w:r>
      <w:r w:rsidRPr="00801712">
        <w:rPr>
          <w:rFonts w:asciiTheme="minorHAnsi" w:hAnsiTheme="minorHAnsi" w:cstheme="minorHAnsi"/>
          <w:sz w:val="20"/>
          <w:szCs w:val="20"/>
        </w:rPr>
        <w:fldChar w:fldCharType="begin"/>
      </w:r>
      <w:r w:rsidRPr="00801712">
        <w:rPr>
          <w:rFonts w:asciiTheme="minorHAnsi" w:hAnsiTheme="minorHAnsi" w:cstheme="minorHAnsi"/>
          <w:sz w:val="20"/>
          <w:szCs w:val="20"/>
        </w:rPr>
        <w:instrText xml:space="preserve"> INCLUDEPICTURE "/var/folders/7h/mxh7jnp16wl94tl5qg7g9vsry2lp0y/T/com.microsoft.Word/WebArchiveCopyPasteTempFiles/page35image50941808" \* MERGEFORMATINET </w:instrText>
      </w:r>
      <w:r w:rsidRPr="00801712">
        <w:rPr>
          <w:rFonts w:asciiTheme="minorHAnsi" w:hAnsiTheme="minorHAnsi" w:cstheme="minorHAnsi"/>
          <w:sz w:val="20"/>
          <w:szCs w:val="20"/>
        </w:rPr>
        <w:fldChar w:fldCharType="separate"/>
      </w:r>
      <w:r w:rsidRPr="00801712">
        <w:rPr>
          <w:rFonts w:asciiTheme="minorHAnsi" w:hAnsiTheme="minorHAnsi" w:cstheme="minorHAnsi"/>
          <w:noProof/>
          <w:sz w:val="20"/>
          <w:szCs w:val="20"/>
        </w:rPr>
        <w:drawing>
          <wp:inline distT="0" distB="0" distL="0" distR="0" wp14:anchorId="0DCA7758" wp14:editId="6608AE95">
            <wp:extent cx="101600" cy="25400"/>
            <wp:effectExtent l="0" t="0" r="0" b="0"/>
            <wp:docPr id="1" name="Picture 1" descr="page35image50941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ge35image509418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0" cy="25400"/>
                    </a:xfrm>
                    <a:prstGeom prst="rect">
                      <a:avLst/>
                    </a:prstGeom>
                    <a:noFill/>
                    <a:ln>
                      <a:noFill/>
                    </a:ln>
                  </pic:spPr>
                </pic:pic>
              </a:graphicData>
            </a:graphic>
          </wp:inline>
        </w:drawing>
      </w:r>
      <w:r w:rsidRPr="00801712">
        <w:rPr>
          <w:rFonts w:asciiTheme="minorHAnsi" w:hAnsiTheme="minorHAnsi" w:cstheme="minorHAnsi"/>
          <w:sz w:val="20"/>
          <w:szCs w:val="20"/>
        </w:rPr>
        <w:fldChar w:fldCharType="end"/>
      </w:r>
    </w:p>
    <w:p w14:paraId="39DA817C" w14:textId="47466FB4" w:rsidR="00DA72EE" w:rsidRDefault="00801712" w:rsidP="00801712">
      <w:pPr>
        <w:rPr>
          <w:rFonts w:asciiTheme="minorHAnsi" w:hAnsiTheme="minorHAnsi" w:cstheme="minorHAnsi"/>
          <w:sz w:val="20"/>
          <w:szCs w:val="20"/>
        </w:rPr>
      </w:pPr>
      <w:r w:rsidRPr="00801712">
        <w:rPr>
          <w:rFonts w:asciiTheme="minorHAnsi" w:hAnsiTheme="minorHAnsi" w:cstheme="minorHAnsi"/>
          <w:sz w:val="20"/>
          <w:szCs w:val="20"/>
        </w:rPr>
        <w:t>(a)</w:t>
      </w:r>
      <w:r w:rsidR="00DA72EE">
        <w:rPr>
          <w:rFonts w:asciiTheme="minorHAnsi" w:hAnsiTheme="minorHAnsi" w:cstheme="minorHAnsi"/>
          <w:sz w:val="20"/>
          <w:szCs w:val="20"/>
        </w:rPr>
        <w:t xml:space="preserve"> </w:t>
      </w:r>
      <m:oMath>
        <m:r>
          <w:rPr>
            <w:rFonts w:ascii="Cambria Math" w:hAnsi="Cambria Math" w:cstheme="minorHAnsi"/>
            <w:sz w:val="20"/>
            <w:szCs w:val="20"/>
          </w:rPr>
          <m:t>y=</m:t>
        </m:r>
        <m:sSup>
          <m:sSupPr>
            <m:ctrlPr>
              <w:rPr>
                <w:rFonts w:ascii="Cambria Math" w:hAnsi="Cambria Math" w:cstheme="minorHAnsi"/>
                <w:i/>
                <w:sz w:val="20"/>
                <w:szCs w:val="20"/>
              </w:rPr>
            </m:ctrlPr>
          </m:sSupPr>
          <m:e>
            <m:r>
              <w:rPr>
                <w:rFonts w:ascii="Cambria Math" w:hAnsi="Cambria Math" w:cstheme="minorHAnsi"/>
                <w:sz w:val="20"/>
                <w:szCs w:val="20"/>
              </w:rPr>
              <m:t>e</m:t>
            </m:r>
          </m:e>
          <m:sup>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r>
              <w:rPr>
                <w:rFonts w:ascii="Cambria Math" w:hAnsi="Cambria Math" w:cstheme="minorHAnsi"/>
                <w:sz w:val="20"/>
                <w:szCs w:val="20"/>
              </w:rPr>
              <m:t>+1</m:t>
            </m:r>
          </m:sup>
        </m:sSup>
      </m:oMath>
    </w:p>
    <w:p w14:paraId="4500B7EF" w14:textId="7CF6535A" w:rsidR="00DA72EE" w:rsidRDefault="00DA72EE" w:rsidP="00801712">
      <w:pPr>
        <w:rPr>
          <w:rFonts w:asciiTheme="minorHAnsi" w:hAnsiTheme="minorHAnsi" w:cstheme="minorHAnsi"/>
          <w:sz w:val="20"/>
          <w:szCs w:val="20"/>
        </w:rPr>
      </w:pPr>
      <w:r>
        <w:rPr>
          <w:rFonts w:asciiTheme="minorHAnsi" w:hAnsiTheme="minorHAnsi" w:cstheme="minorHAnsi"/>
          <w:sz w:val="20"/>
          <w:szCs w:val="20"/>
        </w:rPr>
        <w:t>(b)</w:t>
      </w:r>
      <w:r w:rsidRPr="00DA72EE">
        <w:rPr>
          <w:rFonts w:ascii="Cambria Math" w:hAnsi="Cambria Math" w:cstheme="minorHAnsi"/>
          <w:i/>
          <w:sz w:val="20"/>
          <w:szCs w:val="20"/>
        </w:rPr>
        <w:t xml:space="preserve"> </w:t>
      </w:r>
      <m:oMath>
        <m:r>
          <w:rPr>
            <w:rFonts w:ascii="Cambria Math" w:hAnsi="Cambria Math" w:cstheme="minorHAnsi"/>
            <w:sz w:val="20"/>
            <w:szCs w:val="20"/>
          </w:rPr>
          <m:t>y=</m:t>
        </m:r>
        <m:rad>
          <m:radPr>
            <m:degHide m:val="1"/>
            <m:ctrlPr>
              <w:rPr>
                <w:rFonts w:ascii="Cambria Math" w:hAnsi="Cambria Math" w:cstheme="minorHAnsi"/>
                <w:i/>
                <w:sz w:val="20"/>
                <w:szCs w:val="20"/>
              </w:rPr>
            </m:ctrlPr>
          </m:radPr>
          <m:deg/>
          <m:e>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r>
              <w:rPr>
                <w:rFonts w:ascii="Cambria Math" w:hAnsi="Cambria Math" w:cstheme="minorHAnsi"/>
                <w:sz w:val="20"/>
                <w:szCs w:val="20"/>
              </w:rPr>
              <m:t>+1</m:t>
            </m:r>
          </m:e>
        </m:rad>
      </m:oMath>
    </w:p>
    <w:p w14:paraId="6D5F737E" w14:textId="5A56CF94" w:rsidR="00DA72EE" w:rsidRDefault="00DA72EE" w:rsidP="00801712">
      <w:pPr>
        <w:rPr>
          <w:rFonts w:asciiTheme="minorHAnsi" w:hAnsiTheme="minorHAnsi" w:cstheme="minorHAnsi"/>
          <w:sz w:val="20"/>
          <w:szCs w:val="20"/>
        </w:rPr>
      </w:pPr>
      <w:r>
        <w:rPr>
          <w:rFonts w:asciiTheme="minorHAnsi" w:hAnsiTheme="minorHAnsi" w:cstheme="minorHAnsi"/>
          <w:sz w:val="20"/>
          <w:szCs w:val="20"/>
        </w:rPr>
        <w:t>(c)</w:t>
      </w:r>
      <w:r w:rsidRPr="00DA72EE">
        <w:rPr>
          <w:rFonts w:ascii="Cambria Math" w:hAnsi="Cambria Math" w:cstheme="minorHAnsi"/>
          <w:i/>
          <w:sz w:val="20"/>
          <w:szCs w:val="20"/>
        </w:rPr>
        <w:t xml:space="preserve"> </w:t>
      </w:r>
      <m:oMath>
        <m:r>
          <w:rPr>
            <w:rFonts w:ascii="Cambria Math" w:hAnsi="Cambria Math" w:cstheme="minorHAnsi"/>
            <w:sz w:val="20"/>
            <w:szCs w:val="20"/>
          </w:rPr>
          <m:t>y=</m:t>
        </m:r>
        <m:sSup>
          <m:sSupPr>
            <m:ctrlPr>
              <w:rPr>
                <w:rFonts w:ascii="Cambria Math" w:hAnsi="Cambria Math" w:cstheme="minorHAnsi"/>
                <w:i/>
                <w:sz w:val="20"/>
                <w:szCs w:val="20"/>
              </w:rPr>
            </m:ctrlPr>
          </m:sSupPr>
          <m:e>
            <m:r>
              <w:rPr>
                <w:rFonts w:ascii="Cambria Math" w:hAnsi="Cambria Math" w:cstheme="minorHAnsi"/>
                <w:sz w:val="20"/>
                <w:szCs w:val="20"/>
              </w:rPr>
              <m:t>e</m:t>
            </m:r>
          </m:e>
          <m:sup>
            <m:rad>
              <m:radPr>
                <m:degHide m:val="1"/>
                <m:ctrlPr>
                  <w:rPr>
                    <w:rFonts w:ascii="Cambria Math" w:hAnsi="Cambria Math" w:cstheme="minorHAnsi"/>
                    <w:i/>
                    <w:sz w:val="20"/>
                    <w:szCs w:val="20"/>
                  </w:rPr>
                </m:ctrlPr>
              </m:radPr>
              <m:deg/>
              <m:e>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r>
                  <w:rPr>
                    <w:rFonts w:ascii="Cambria Math" w:hAnsi="Cambria Math" w:cstheme="minorHAnsi"/>
                    <w:sz w:val="20"/>
                    <w:szCs w:val="20"/>
                  </w:rPr>
                  <m:t>+1</m:t>
                </m:r>
              </m:e>
            </m:rad>
          </m:sup>
        </m:sSup>
      </m:oMath>
    </w:p>
    <w:p w14:paraId="64A1B332" w14:textId="4246C13D" w:rsidR="00DA72EE" w:rsidRDefault="00DA72EE" w:rsidP="00801712">
      <w:pPr>
        <w:rPr>
          <w:rFonts w:asciiTheme="minorHAnsi" w:hAnsiTheme="minorHAnsi" w:cstheme="minorHAnsi"/>
          <w:sz w:val="20"/>
          <w:szCs w:val="20"/>
        </w:rPr>
      </w:pPr>
      <w:r>
        <w:rPr>
          <w:rFonts w:asciiTheme="minorHAnsi" w:hAnsiTheme="minorHAnsi" w:cstheme="minorHAnsi"/>
          <w:sz w:val="20"/>
          <w:szCs w:val="20"/>
        </w:rPr>
        <w:lastRenderedPageBreak/>
        <w:t>(d)</w:t>
      </w:r>
      <w:r w:rsidRPr="00DA72EE">
        <w:rPr>
          <w:rFonts w:ascii="Cambria Math" w:hAnsi="Cambria Math" w:cstheme="minorHAnsi"/>
          <w:i/>
          <w:sz w:val="20"/>
          <w:szCs w:val="20"/>
        </w:rPr>
        <w:t xml:space="preserve"> </w:t>
      </w:r>
      <m:oMath>
        <m:r>
          <w:rPr>
            <w:rFonts w:ascii="Cambria Math" w:hAnsi="Cambria Math" w:cstheme="minorHAnsi"/>
            <w:sz w:val="20"/>
            <w:szCs w:val="20"/>
          </w:rPr>
          <m:t>y=</m:t>
        </m:r>
        <m:rad>
          <m:radPr>
            <m:degHide m:val="1"/>
            <m:ctrlPr>
              <w:rPr>
                <w:rFonts w:ascii="Cambria Math" w:hAnsi="Cambria Math" w:cstheme="minorHAnsi"/>
                <w:i/>
                <w:sz w:val="20"/>
                <w:szCs w:val="20"/>
              </w:rPr>
            </m:ctrlPr>
          </m:radPr>
          <m:deg/>
          <m:e>
            <m:sSup>
              <m:sSupPr>
                <m:ctrlPr>
                  <w:rPr>
                    <w:rFonts w:ascii="Cambria Math" w:hAnsi="Cambria Math" w:cstheme="minorHAnsi"/>
                    <w:i/>
                    <w:sz w:val="20"/>
                    <w:szCs w:val="20"/>
                  </w:rPr>
                </m:ctrlPr>
              </m:sSupPr>
              <m:e>
                <m:r>
                  <w:rPr>
                    <w:rFonts w:ascii="Cambria Math" w:hAnsi="Cambria Math" w:cstheme="minorHAnsi"/>
                    <w:sz w:val="20"/>
                    <w:szCs w:val="20"/>
                  </w:rPr>
                  <m:t>e</m:t>
                </m:r>
              </m:e>
              <m:sup>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sup>
            </m:sSup>
            <m:r>
              <w:rPr>
                <w:rFonts w:ascii="Cambria Math" w:hAnsi="Cambria Math" w:cstheme="minorHAnsi"/>
                <w:sz w:val="20"/>
                <w:szCs w:val="20"/>
              </w:rPr>
              <m:t>+1</m:t>
            </m:r>
          </m:e>
        </m:rad>
      </m:oMath>
    </w:p>
    <w:p w14:paraId="01055D7D" w14:textId="1383B37E" w:rsidR="00DA72EE" w:rsidRDefault="00DA72EE" w:rsidP="00801712">
      <w:pPr>
        <w:rPr>
          <w:rFonts w:asciiTheme="minorHAnsi" w:hAnsiTheme="minorHAnsi" w:cstheme="minorHAnsi"/>
          <w:sz w:val="20"/>
          <w:szCs w:val="20"/>
        </w:rPr>
      </w:pPr>
      <w:r>
        <w:rPr>
          <w:rFonts w:asciiTheme="minorHAnsi" w:hAnsiTheme="minorHAnsi" w:cstheme="minorHAnsi"/>
          <w:sz w:val="20"/>
          <w:szCs w:val="20"/>
        </w:rPr>
        <w:t>(e)</w:t>
      </w:r>
      <w:r w:rsidR="00801712" w:rsidRPr="00801712">
        <w:rPr>
          <w:rFonts w:asciiTheme="minorHAnsi" w:hAnsiTheme="minorHAnsi" w:cstheme="minorHAnsi"/>
          <w:position w:val="6"/>
          <w:sz w:val="20"/>
          <w:szCs w:val="20"/>
        </w:rPr>
        <w:t xml:space="preserve"> </w:t>
      </w:r>
      <m:oMath>
        <m:r>
          <w:rPr>
            <w:rFonts w:ascii="Cambria Math" w:hAnsi="Cambria Math" w:cstheme="minorHAnsi"/>
            <w:sz w:val="20"/>
            <w:szCs w:val="20"/>
          </w:rPr>
          <m:t>y=x</m:t>
        </m:r>
        <m:rad>
          <m:radPr>
            <m:degHide m:val="1"/>
            <m:ctrlPr>
              <w:rPr>
                <w:rFonts w:ascii="Cambria Math" w:hAnsi="Cambria Math" w:cstheme="minorHAnsi"/>
                <w:i/>
                <w:sz w:val="20"/>
                <w:szCs w:val="20"/>
              </w:rPr>
            </m:ctrlPr>
          </m:radPr>
          <m:deg/>
          <m:e>
            <m:sSup>
              <m:sSupPr>
                <m:ctrlPr>
                  <w:rPr>
                    <w:rFonts w:ascii="Cambria Math" w:hAnsi="Cambria Math" w:cstheme="minorHAnsi"/>
                    <w:i/>
                    <w:sz w:val="20"/>
                    <w:szCs w:val="20"/>
                  </w:rPr>
                </m:ctrlPr>
              </m:sSupPr>
              <m:e>
                <m:r>
                  <w:rPr>
                    <w:rFonts w:ascii="Cambria Math" w:hAnsi="Cambria Math" w:cstheme="minorHAnsi"/>
                    <w:sz w:val="20"/>
                    <w:szCs w:val="20"/>
                  </w:rPr>
                  <m:t>e</m:t>
                </m:r>
              </m:e>
              <m:sup>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sup>
            </m:sSup>
            <m:r>
              <w:rPr>
                <w:rFonts w:ascii="Cambria Math" w:hAnsi="Cambria Math" w:cstheme="minorHAnsi"/>
                <w:sz w:val="20"/>
                <w:szCs w:val="20"/>
              </w:rPr>
              <m:t>+1</m:t>
            </m:r>
          </m:e>
        </m:rad>
      </m:oMath>
    </w:p>
    <w:p w14:paraId="0AD47541" w14:textId="1695FFD1" w:rsidR="00890FAC" w:rsidRPr="00801712" w:rsidRDefault="00DA72EE" w:rsidP="00801712">
      <w:pPr>
        <w:rPr>
          <w:rFonts w:asciiTheme="minorHAnsi" w:hAnsiTheme="minorHAnsi" w:cstheme="minorHAnsi"/>
          <w:sz w:val="20"/>
          <w:szCs w:val="20"/>
        </w:rPr>
      </w:pPr>
      <w:r>
        <w:rPr>
          <w:rFonts w:asciiTheme="minorHAnsi" w:hAnsiTheme="minorHAnsi" w:cstheme="minorHAnsi"/>
          <w:sz w:val="20"/>
          <w:szCs w:val="20"/>
        </w:rPr>
        <w:t xml:space="preserve">2. Find </w:t>
      </w:r>
      <m:oMath>
        <m:sSup>
          <m:sSupPr>
            <m:ctrlPr>
              <w:rPr>
                <w:rFonts w:ascii="Cambria Math" w:hAnsi="Cambria Math" w:cstheme="minorHAnsi"/>
                <w:i/>
                <w:sz w:val="20"/>
                <w:szCs w:val="20"/>
              </w:rPr>
            </m:ctrlPr>
          </m:sSupPr>
          <m:e>
            <m:r>
              <w:rPr>
                <w:rFonts w:ascii="Cambria Math" w:hAnsi="Cambria Math" w:cstheme="minorHAnsi"/>
                <w:sz w:val="20"/>
                <w:szCs w:val="20"/>
              </w:rPr>
              <m:t>f</m:t>
            </m:r>
          </m:e>
          <m:sup>
            <m:r>
              <w:rPr>
                <w:rFonts w:ascii="Cambria Math" w:hAnsi="Cambria Math" w:cstheme="minorHAnsi"/>
                <w:sz w:val="20"/>
                <w:szCs w:val="20"/>
              </w:rPr>
              <m:t>'</m:t>
            </m:r>
          </m:sup>
        </m:sSup>
        <m:d>
          <m:dPr>
            <m:ctrlPr>
              <w:rPr>
                <w:rFonts w:ascii="Cambria Math" w:hAnsi="Cambria Math" w:cstheme="minorHAnsi"/>
                <w:i/>
                <w:sz w:val="20"/>
                <w:szCs w:val="20"/>
              </w:rPr>
            </m:ctrlPr>
          </m:dPr>
          <m:e>
            <m:r>
              <w:rPr>
                <w:rFonts w:ascii="Cambria Math" w:hAnsi="Cambria Math" w:cstheme="minorHAnsi"/>
                <w:sz w:val="20"/>
                <w:szCs w:val="20"/>
              </w:rPr>
              <m:t>y</m:t>
            </m:r>
          </m:e>
        </m:d>
      </m:oMath>
      <w:r>
        <w:rPr>
          <w:rFonts w:asciiTheme="minorHAnsi" w:hAnsiTheme="minorHAnsi" w:cstheme="minorHAnsi"/>
          <w:sz w:val="20"/>
          <w:szCs w:val="20"/>
        </w:rPr>
        <w:t xml:space="preserve"> if </w:t>
      </w:r>
      <m:oMath>
        <m:r>
          <w:rPr>
            <w:rFonts w:ascii="Cambria Math" w:hAnsi="Cambria Math" w:cstheme="minorHAnsi"/>
            <w:sz w:val="20"/>
            <w:szCs w:val="20"/>
          </w:rPr>
          <m:t>f</m:t>
        </m:r>
        <m:d>
          <m:dPr>
            <m:ctrlPr>
              <w:rPr>
                <w:rFonts w:ascii="Cambria Math" w:hAnsi="Cambria Math" w:cstheme="minorHAnsi"/>
                <w:i/>
                <w:sz w:val="20"/>
                <w:szCs w:val="20"/>
              </w:rPr>
            </m:ctrlPr>
          </m:dPr>
          <m:e>
            <m:r>
              <w:rPr>
                <w:rFonts w:ascii="Cambria Math" w:hAnsi="Cambria Math" w:cstheme="minorHAnsi"/>
                <w:sz w:val="20"/>
                <w:szCs w:val="20"/>
              </w:rPr>
              <m:t>y</m:t>
            </m:r>
          </m:e>
        </m:d>
        <m:r>
          <w:rPr>
            <w:rFonts w:ascii="Cambria Math" w:hAnsi="Cambria Math" w:cstheme="minorHAnsi"/>
            <w:sz w:val="20"/>
            <w:szCs w:val="20"/>
          </w:rPr>
          <m:t>=</m:t>
        </m:r>
        <m:f>
          <m:fPr>
            <m:ctrlPr>
              <w:rPr>
                <w:rFonts w:ascii="Cambria Math" w:hAnsi="Cambria Math" w:cstheme="minorHAnsi"/>
                <w:i/>
                <w:sz w:val="20"/>
                <w:szCs w:val="20"/>
              </w:rPr>
            </m:ctrlPr>
          </m:fPr>
          <m:num>
            <m:sSup>
              <m:sSupPr>
                <m:ctrlPr>
                  <w:rPr>
                    <w:rFonts w:ascii="Cambria Math" w:hAnsi="Cambria Math" w:cstheme="minorHAnsi"/>
                    <w:i/>
                    <w:sz w:val="20"/>
                    <w:szCs w:val="20"/>
                  </w:rPr>
                </m:ctrlPr>
              </m:sSupPr>
              <m:e>
                <m:r>
                  <w:rPr>
                    <w:rFonts w:ascii="Cambria Math" w:hAnsi="Cambria Math" w:cstheme="minorHAnsi"/>
                    <w:sz w:val="20"/>
                    <w:szCs w:val="20"/>
                  </w:rPr>
                  <m:t>y</m:t>
                </m:r>
              </m:e>
              <m:sup>
                <m:r>
                  <w:rPr>
                    <w:rFonts w:ascii="Cambria Math" w:hAnsi="Cambria Math" w:cstheme="minorHAnsi"/>
                    <w:sz w:val="20"/>
                    <w:szCs w:val="20"/>
                  </w:rPr>
                  <m:t>4</m:t>
                </m:r>
              </m:sup>
            </m:sSup>
          </m:num>
          <m:den>
            <m:rad>
              <m:radPr>
                <m:ctrlPr>
                  <w:rPr>
                    <w:rFonts w:ascii="Cambria Math" w:hAnsi="Cambria Math" w:cstheme="minorHAnsi"/>
                    <w:i/>
                    <w:sz w:val="20"/>
                    <w:szCs w:val="20"/>
                  </w:rPr>
                </m:ctrlPr>
              </m:radPr>
              <m:deg>
                <m:r>
                  <w:rPr>
                    <w:rFonts w:ascii="Cambria Math" w:hAnsi="Cambria Math" w:cstheme="minorHAnsi"/>
                    <w:sz w:val="20"/>
                    <w:szCs w:val="20"/>
                  </w:rPr>
                  <m:t>3</m:t>
                </m:r>
              </m:deg>
              <m:e>
                <m:sSup>
                  <m:sSupPr>
                    <m:ctrlPr>
                      <w:rPr>
                        <w:rFonts w:ascii="Cambria Math" w:hAnsi="Cambria Math" w:cstheme="minorHAnsi"/>
                        <w:i/>
                        <w:sz w:val="20"/>
                        <w:szCs w:val="20"/>
                      </w:rPr>
                    </m:ctrlPr>
                  </m:sSupPr>
                  <m:e>
                    <m:r>
                      <w:rPr>
                        <w:rFonts w:ascii="Cambria Math" w:hAnsi="Cambria Math" w:cstheme="minorHAnsi"/>
                        <w:sz w:val="20"/>
                        <w:szCs w:val="20"/>
                      </w:rPr>
                      <m:t>y</m:t>
                    </m:r>
                  </m:e>
                  <m:sup>
                    <m:r>
                      <w:rPr>
                        <w:rFonts w:ascii="Cambria Math" w:hAnsi="Cambria Math" w:cstheme="minorHAnsi"/>
                        <w:sz w:val="20"/>
                        <w:szCs w:val="20"/>
                      </w:rPr>
                      <m:t>2</m:t>
                    </m:r>
                  </m:sup>
                </m:sSup>
                <m:r>
                  <w:rPr>
                    <w:rFonts w:ascii="Cambria Math" w:hAnsi="Cambria Math" w:cstheme="minorHAnsi"/>
                    <w:sz w:val="20"/>
                    <w:szCs w:val="20"/>
                  </w:rPr>
                  <m:t>+1</m:t>
                </m:r>
              </m:e>
            </m:rad>
          </m:den>
        </m:f>
      </m:oMath>
      <w:r w:rsidR="00890FAC">
        <w:rPr>
          <w:rFonts w:asciiTheme="minorHAnsi" w:hAnsiTheme="minorHAnsi" w:cstheme="minorHAnsi"/>
          <w:sz w:val="20"/>
          <w:szCs w:val="20"/>
        </w:rPr>
        <w:t>.</w:t>
      </w:r>
    </w:p>
    <w:p w14:paraId="06AD7EB3" w14:textId="4173A9D0" w:rsidR="00801712" w:rsidRDefault="00801712" w:rsidP="00801712">
      <w:pPr>
        <w:rPr>
          <w:rFonts w:asciiTheme="minorHAnsi" w:hAnsiTheme="minorHAnsi" w:cstheme="minorHAnsi"/>
          <w:sz w:val="20"/>
          <w:szCs w:val="20"/>
        </w:rPr>
      </w:pPr>
      <w:r w:rsidRPr="00801712">
        <w:rPr>
          <w:rFonts w:asciiTheme="minorHAnsi" w:hAnsiTheme="minorHAnsi" w:cstheme="minorHAnsi"/>
          <w:sz w:val="20"/>
          <w:szCs w:val="20"/>
        </w:rPr>
        <w:t xml:space="preserve">3. Suppose that </w:t>
      </w:r>
      <m:oMath>
        <m:r>
          <w:rPr>
            <w:rFonts w:ascii="Cambria Math" w:hAnsi="Cambria Math" w:cs="Cambria Math"/>
            <w:sz w:val="20"/>
            <w:szCs w:val="20"/>
          </w:rPr>
          <m:t>f</m:t>
        </m:r>
        <m:r>
          <w:rPr>
            <w:rFonts w:ascii="Cambria Math" w:hAnsi="Cambria Math" w:cstheme="minorHAnsi"/>
            <w:sz w:val="20"/>
            <w:szCs w:val="20"/>
          </w:rPr>
          <m:t xml:space="preserve"> </m:t>
        </m:r>
      </m:oMath>
      <w:r w:rsidRPr="00801712">
        <w:rPr>
          <w:rFonts w:asciiTheme="minorHAnsi" w:hAnsiTheme="minorHAnsi" w:cstheme="minorHAnsi"/>
          <w:sz w:val="20"/>
          <w:szCs w:val="20"/>
        </w:rPr>
        <w:t xml:space="preserve">and </w:t>
      </w:r>
      <m:oMath>
        <m:r>
          <w:rPr>
            <w:rFonts w:ascii="Cambria Math" w:hAnsi="Cambria Math" w:cs="Cambria Math"/>
            <w:sz w:val="20"/>
            <w:szCs w:val="20"/>
          </w:rPr>
          <m:t>g</m:t>
        </m:r>
      </m:oMath>
      <w:r w:rsidRPr="00801712">
        <w:rPr>
          <w:rFonts w:asciiTheme="minorHAnsi" w:hAnsiTheme="minorHAnsi" w:cstheme="minorHAnsi"/>
          <w:i/>
          <w:iCs/>
          <w:sz w:val="20"/>
          <w:szCs w:val="20"/>
        </w:rPr>
        <w:t xml:space="preserve"> </w:t>
      </w:r>
      <w:r w:rsidRPr="00801712">
        <w:rPr>
          <w:rFonts w:asciiTheme="minorHAnsi" w:hAnsiTheme="minorHAnsi" w:cstheme="minorHAnsi"/>
          <w:sz w:val="20"/>
          <w:szCs w:val="20"/>
        </w:rPr>
        <w:t xml:space="preserve">are differentiable functions with the values given in the table below: </w:t>
      </w:r>
    </w:p>
    <w:tbl>
      <w:tblPr>
        <w:tblW w:w="4855" w:type="dxa"/>
        <w:shd w:val="clear" w:color="auto" w:fill="FFFFFF"/>
        <w:tblCellMar>
          <w:top w:w="15" w:type="dxa"/>
          <w:left w:w="15" w:type="dxa"/>
          <w:bottom w:w="15" w:type="dxa"/>
          <w:right w:w="15" w:type="dxa"/>
        </w:tblCellMar>
        <w:tblLook w:val="04A0" w:firstRow="1" w:lastRow="0" w:firstColumn="1" w:lastColumn="0" w:noHBand="0" w:noVBand="1"/>
      </w:tblPr>
      <w:tblGrid>
        <w:gridCol w:w="400"/>
        <w:gridCol w:w="1074"/>
        <w:gridCol w:w="1038"/>
        <w:gridCol w:w="1167"/>
        <w:gridCol w:w="1176"/>
      </w:tblGrid>
      <w:tr w:rsidR="00890FAC" w:rsidRPr="00890FAC" w14:paraId="7E638C0B" w14:textId="77777777" w:rsidTr="00890FAC">
        <w:trPr>
          <w:trHeight w:val="272"/>
        </w:trPr>
        <w:tc>
          <w:tcPr>
            <w:tcW w:w="0" w:type="auto"/>
            <w:tcBorders>
              <w:top w:val="single" w:sz="4" w:space="0" w:color="000000"/>
              <w:left w:val="single" w:sz="8" w:space="0" w:color="000000"/>
              <w:bottom w:val="single" w:sz="4" w:space="0" w:color="000000"/>
              <w:right w:val="single" w:sz="36" w:space="0" w:color="000000"/>
            </w:tcBorders>
            <w:shd w:val="clear" w:color="auto" w:fill="FFFFFF"/>
            <w:vAlign w:val="center"/>
            <w:hideMark/>
          </w:tcPr>
          <w:p w14:paraId="1679E37F" w14:textId="07EA3B05" w:rsidR="00890FAC" w:rsidRPr="00890FAC" w:rsidRDefault="00890FAC" w:rsidP="00890FAC">
            <w:pPr>
              <w:spacing w:before="100" w:beforeAutospacing="1" w:after="100" w:afterAutospacing="1"/>
              <w:jc w:val="center"/>
            </w:pPr>
            <m:oMathPara>
              <m:oMath>
                <m:r>
                  <w:rPr>
                    <w:rFonts w:ascii="Cambria Math" w:hAnsi="Cambria Math" w:cs="Cambria Math"/>
                    <w:sz w:val="20"/>
                    <w:szCs w:val="20"/>
                  </w:rPr>
                  <m:t>x</m:t>
                </m:r>
              </m:oMath>
            </m:oMathPara>
          </w:p>
        </w:tc>
        <w:tc>
          <w:tcPr>
            <w:tcW w:w="0" w:type="auto"/>
            <w:tcBorders>
              <w:top w:val="single" w:sz="4" w:space="0" w:color="000000"/>
              <w:left w:val="single" w:sz="36" w:space="0" w:color="000000"/>
              <w:bottom w:val="single" w:sz="4" w:space="0" w:color="000000"/>
              <w:right w:val="single" w:sz="8" w:space="0" w:color="000000"/>
            </w:tcBorders>
            <w:shd w:val="clear" w:color="auto" w:fill="FFFFFF"/>
            <w:vAlign w:val="center"/>
            <w:hideMark/>
          </w:tcPr>
          <w:p w14:paraId="5D194964" w14:textId="32F012A6" w:rsidR="00890FAC" w:rsidRPr="00890FAC" w:rsidRDefault="00890FAC" w:rsidP="00890FAC">
            <w:pPr>
              <w:spacing w:before="100" w:beforeAutospacing="1" w:after="100" w:afterAutospacing="1"/>
            </w:pPr>
            <m:oMathPara>
              <m:oMath>
                <m:r>
                  <w:rPr>
                    <w:rFonts w:ascii="Cambria Math" w:hAnsi="Cambria Math" w:cstheme="minorHAnsi"/>
                    <w:sz w:val="20"/>
                    <w:szCs w:val="20"/>
                  </w:rPr>
                  <m:t>f</m:t>
                </m:r>
                <m:d>
                  <m:dPr>
                    <m:ctrlPr>
                      <w:rPr>
                        <w:rFonts w:ascii="Cambria Math" w:hAnsi="Cambria Math" w:cstheme="minorHAnsi"/>
                        <w:i/>
                        <w:sz w:val="20"/>
                        <w:szCs w:val="20"/>
                      </w:rPr>
                    </m:ctrlPr>
                  </m:dPr>
                  <m:e>
                    <m:r>
                      <w:rPr>
                        <w:rFonts w:ascii="Cambria Math" w:hAnsi="Cambria Math" w:cstheme="minorHAnsi"/>
                        <w:sz w:val="20"/>
                        <w:szCs w:val="20"/>
                      </w:rPr>
                      <m:t>x</m:t>
                    </m:r>
                  </m:e>
                </m:d>
              </m:oMath>
            </m:oMathPara>
          </w:p>
        </w:tc>
        <w:tc>
          <w:tcPr>
            <w:tcW w:w="0" w:type="auto"/>
            <w:tcBorders>
              <w:top w:val="single" w:sz="4" w:space="0" w:color="000000"/>
              <w:left w:val="single" w:sz="8" w:space="0" w:color="000000"/>
              <w:bottom w:val="single" w:sz="4" w:space="0" w:color="000000"/>
              <w:right w:val="single" w:sz="8" w:space="0" w:color="000000"/>
            </w:tcBorders>
            <w:shd w:val="clear" w:color="auto" w:fill="FFFFFF"/>
            <w:vAlign w:val="center"/>
            <w:hideMark/>
          </w:tcPr>
          <w:p w14:paraId="2E215B65" w14:textId="47186263" w:rsidR="00890FAC" w:rsidRPr="00890FAC" w:rsidRDefault="00890FAC" w:rsidP="00890FAC">
            <w:pPr>
              <w:spacing w:before="100" w:beforeAutospacing="1" w:after="100" w:afterAutospacing="1"/>
            </w:pPr>
            <m:oMathPara>
              <m:oMath>
                <m:r>
                  <w:rPr>
                    <w:rFonts w:ascii="Cambria Math" w:hAnsi="Cambria Math" w:cstheme="minorHAnsi"/>
                    <w:sz w:val="20"/>
                    <w:szCs w:val="20"/>
                  </w:rPr>
                  <m:t>g</m:t>
                </m:r>
                <m:d>
                  <m:dPr>
                    <m:ctrlPr>
                      <w:rPr>
                        <w:rFonts w:ascii="Cambria Math" w:hAnsi="Cambria Math" w:cstheme="minorHAnsi"/>
                        <w:i/>
                        <w:sz w:val="20"/>
                        <w:szCs w:val="20"/>
                      </w:rPr>
                    </m:ctrlPr>
                  </m:dPr>
                  <m:e>
                    <m:r>
                      <w:rPr>
                        <w:rFonts w:ascii="Cambria Math" w:hAnsi="Cambria Math" w:cstheme="minorHAnsi"/>
                        <w:sz w:val="20"/>
                        <w:szCs w:val="20"/>
                      </w:rPr>
                      <m:t>x</m:t>
                    </m:r>
                  </m:e>
                </m:d>
              </m:oMath>
            </m:oMathPara>
          </w:p>
        </w:tc>
        <w:tc>
          <w:tcPr>
            <w:tcW w:w="0" w:type="auto"/>
            <w:tcBorders>
              <w:top w:val="single" w:sz="4" w:space="0" w:color="000000"/>
              <w:left w:val="single" w:sz="8" w:space="0" w:color="000000"/>
              <w:bottom w:val="single" w:sz="4" w:space="0" w:color="000000"/>
              <w:right w:val="single" w:sz="8" w:space="0" w:color="000000"/>
            </w:tcBorders>
            <w:shd w:val="clear" w:color="auto" w:fill="FFFFFF"/>
            <w:vAlign w:val="center"/>
            <w:hideMark/>
          </w:tcPr>
          <w:p w14:paraId="50BBF1E7" w14:textId="10CCFAE1" w:rsidR="00890FAC" w:rsidRPr="00890FAC" w:rsidRDefault="00000000" w:rsidP="00890FAC">
            <w:pPr>
              <w:spacing w:before="100" w:beforeAutospacing="1" w:after="100" w:afterAutospacing="1"/>
            </w:pPr>
            <m:oMathPara>
              <m:oMath>
                <m:sSup>
                  <m:sSupPr>
                    <m:ctrlPr>
                      <w:rPr>
                        <w:rFonts w:ascii="Cambria Math" w:hAnsi="Cambria Math" w:cstheme="minorHAnsi"/>
                        <w:i/>
                        <w:sz w:val="20"/>
                        <w:szCs w:val="20"/>
                      </w:rPr>
                    </m:ctrlPr>
                  </m:sSupPr>
                  <m:e>
                    <m:r>
                      <w:rPr>
                        <w:rFonts w:ascii="Cambria Math" w:hAnsi="Cambria Math" w:cstheme="minorHAnsi"/>
                        <w:sz w:val="20"/>
                        <w:szCs w:val="20"/>
                      </w:rPr>
                      <m:t>f</m:t>
                    </m:r>
                  </m:e>
                  <m:sup>
                    <m:r>
                      <w:rPr>
                        <w:rFonts w:ascii="Cambria Math" w:hAnsi="Cambria Math" w:cstheme="minorHAnsi"/>
                        <w:sz w:val="20"/>
                        <w:szCs w:val="20"/>
                      </w:rPr>
                      <m:t>'</m:t>
                    </m:r>
                  </m:sup>
                </m:sSup>
                <m:d>
                  <m:dPr>
                    <m:ctrlPr>
                      <w:rPr>
                        <w:rFonts w:ascii="Cambria Math" w:hAnsi="Cambria Math" w:cstheme="minorHAnsi"/>
                        <w:i/>
                        <w:sz w:val="20"/>
                        <w:szCs w:val="20"/>
                      </w:rPr>
                    </m:ctrlPr>
                  </m:dPr>
                  <m:e>
                    <m:r>
                      <w:rPr>
                        <w:rFonts w:ascii="Cambria Math" w:hAnsi="Cambria Math" w:cstheme="minorHAnsi"/>
                        <w:sz w:val="20"/>
                        <w:szCs w:val="20"/>
                      </w:rPr>
                      <m:t>x</m:t>
                    </m:r>
                  </m:e>
                </m:d>
              </m:oMath>
            </m:oMathPara>
          </w:p>
        </w:tc>
        <w:tc>
          <w:tcPr>
            <w:tcW w:w="0" w:type="auto"/>
            <w:tcBorders>
              <w:top w:val="single" w:sz="4" w:space="0" w:color="000000"/>
              <w:left w:val="single" w:sz="8" w:space="0" w:color="000000"/>
              <w:bottom w:val="single" w:sz="4" w:space="0" w:color="000000"/>
              <w:right w:val="single" w:sz="8" w:space="0" w:color="000000"/>
            </w:tcBorders>
            <w:shd w:val="clear" w:color="auto" w:fill="FFFFFF"/>
            <w:vAlign w:val="center"/>
            <w:hideMark/>
          </w:tcPr>
          <w:p w14:paraId="553C1E4E" w14:textId="70FB92BE" w:rsidR="00890FAC" w:rsidRPr="00890FAC" w:rsidRDefault="00000000" w:rsidP="00890FAC">
            <w:pPr>
              <w:spacing w:before="100" w:beforeAutospacing="1" w:after="100" w:afterAutospacing="1"/>
            </w:pPr>
            <m:oMathPara>
              <m:oMath>
                <m:sSup>
                  <m:sSupPr>
                    <m:ctrlPr>
                      <w:rPr>
                        <w:rFonts w:ascii="Cambria Math" w:hAnsi="Cambria Math" w:cstheme="minorHAnsi"/>
                        <w:i/>
                        <w:sz w:val="20"/>
                        <w:szCs w:val="20"/>
                      </w:rPr>
                    </m:ctrlPr>
                  </m:sSupPr>
                  <m:e>
                    <m:r>
                      <w:rPr>
                        <w:rFonts w:ascii="Cambria Math" w:hAnsi="Cambria Math" w:cstheme="minorHAnsi"/>
                        <w:sz w:val="20"/>
                        <w:szCs w:val="20"/>
                      </w:rPr>
                      <m:t>g</m:t>
                    </m:r>
                  </m:e>
                  <m:sup>
                    <m:r>
                      <w:rPr>
                        <w:rFonts w:ascii="Cambria Math" w:hAnsi="Cambria Math" w:cstheme="minorHAnsi"/>
                        <w:sz w:val="20"/>
                        <w:szCs w:val="20"/>
                      </w:rPr>
                      <m:t>'</m:t>
                    </m:r>
                  </m:sup>
                </m:sSup>
                <m:d>
                  <m:dPr>
                    <m:ctrlPr>
                      <w:rPr>
                        <w:rFonts w:ascii="Cambria Math" w:hAnsi="Cambria Math" w:cstheme="minorHAnsi"/>
                        <w:i/>
                        <w:sz w:val="20"/>
                        <w:szCs w:val="20"/>
                      </w:rPr>
                    </m:ctrlPr>
                  </m:dPr>
                  <m:e>
                    <m:r>
                      <w:rPr>
                        <w:rFonts w:ascii="Cambria Math" w:hAnsi="Cambria Math" w:cstheme="minorHAnsi"/>
                        <w:sz w:val="20"/>
                        <w:szCs w:val="20"/>
                      </w:rPr>
                      <m:t>x</m:t>
                    </m:r>
                  </m:e>
                </m:d>
              </m:oMath>
            </m:oMathPara>
          </w:p>
        </w:tc>
      </w:tr>
      <w:tr w:rsidR="00890FAC" w:rsidRPr="00890FAC" w14:paraId="597774D6" w14:textId="77777777" w:rsidTr="00890FAC">
        <w:trPr>
          <w:trHeight w:val="272"/>
        </w:trPr>
        <w:tc>
          <w:tcPr>
            <w:tcW w:w="0" w:type="auto"/>
            <w:tcBorders>
              <w:top w:val="single" w:sz="4" w:space="0" w:color="000000"/>
              <w:left w:val="single" w:sz="8" w:space="0" w:color="000000"/>
              <w:bottom w:val="single" w:sz="4" w:space="0" w:color="000000"/>
              <w:right w:val="single" w:sz="36" w:space="0" w:color="000000"/>
            </w:tcBorders>
            <w:shd w:val="clear" w:color="auto" w:fill="FFFFFF"/>
            <w:vAlign w:val="center"/>
            <w:hideMark/>
          </w:tcPr>
          <w:p w14:paraId="4C008FE9" w14:textId="581BDB60" w:rsidR="00890FAC" w:rsidRPr="00890FAC" w:rsidRDefault="00890FAC" w:rsidP="00890FAC">
            <w:pPr>
              <w:spacing w:before="100" w:beforeAutospacing="1" w:after="100" w:afterAutospacing="1"/>
              <w:jc w:val="center"/>
            </w:pPr>
            <w:r w:rsidRPr="00890FAC">
              <w:rPr>
                <w:rFonts w:ascii="STIXMath" w:hAnsi="STIXMath"/>
                <w:sz w:val="20"/>
                <w:szCs w:val="20"/>
              </w:rPr>
              <w:t>2</w:t>
            </w:r>
          </w:p>
        </w:tc>
        <w:tc>
          <w:tcPr>
            <w:tcW w:w="0" w:type="auto"/>
            <w:tcBorders>
              <w:top w:val="single" w:sz="4" w:space="0" w:color="000000"/>
              <w:left w:val="single" w:sz="36" w:space="0" w:color="000000"/>
              <w:bottom w:val="single" w:sz="4" w:space="0" w:color="000000"/>
              <w:right w:val="single" w:sz="8" w:space="0" w:color="000000"/>
            </w:tcBorders>
            <w:shd w:val="clear" w:color="auto" w:fill="FFFFFF"/>
            <w:vAlign w:val="center"/>
            <w:hideMark/>
          </w:tcPr>
          <w:p w14:paraId="4C9DB8AF" w14:textId="3FBBCD4A" w:rsidR="00890FAC" w:rsidRPr="00890FAC" w:rsidRDefault="00890FAC" w:rsidP="00890FAC">
            <w:pPr>
              <w:spacing w:before="100" w:beforeAutospacing="1" w:after="100" w:afterAutospacing="1"/>
              <w:jc w:val="center"/>
            </w:pPr>
            <w:r w:rsidRPr="00890FAC">
              <w:rPr>
                <w:rFonts w:ascii="STIXMath" w:hAnsi="STIXMath"/>
                <w:sz w:val="20"/>
                <w:szCs w:val="20"/>
              </w:rPr>
              <w:t>7</w:t>
            </w:r>
          </w:p>
        </w:tc>
        <w:tc>
          <w:tcPr>
            <w:tcW w:w="0" w:type="auto"/>
            <w:tcBorders>
              <w:top w:val="single" w:sz="4" w:space="0" w:color="000000"/>
              <w:left w:val="single" w:sz="8" w:space="0" w:color="000000"/>
              <w:bottom w:val="single" w:sz="4" w:space="0" w:color="000000"/>
              <w:right w:val="single" w:sz="8" w:space="0" w:color="000000"/>
            </w:tcBorders>
            <w:shd w:val="clear" w:color="auto" w:fill="FFFFFF"/>
            <w:vAlign w:val="center"/>
            <w:hideMark/>
          </w:tcPr>
          <w:p w14:paraId="59C2DFA6" w14:textId="22BF5A70" w:rsidR="00890FAC" w:rsidRPr="00890FAC" w:rsidRDefault="00890FAC" w:rsidP="00890FAC">
            <w:pPr>
              <w:spacing w:before="100" w:beforeAutospacing="1" w:after="100" w:afterAutospacing="1"/>
              <w:jc w:val="center"/>
            </w:pPr>
            <w:r w:rsidRPr="00890FAC">
              <w:rPr>
                <w:rFonts w:ascii="STIXMath" w:hAnsi="STIXMath"/>
                <w:sz w:val="20"/>
                <w:szCs w:val="20"/>
              </w:rPr>
              <w:t>4</w:t>
            </w:r>
          </w:p>
        </w:tc>
        <w:tc>
          <w:tcPr>
            <w:tcW w:w="0" w:type="auto"/>
            <w:tcBorders>
              <w:top w:val="single" w:sz="4" w:space="0" w:color="000000"/>
              <w:left w:val="single" w:sz="8" w:space="0" w:color="000000"/>
              <w:bottom w:val="single" w:sz="4" w:space="0" w:color="000000"/>
              <w:right w:val="single" w:sz="8" w:space="0" w:color="000000"/>
            </w:tcBorders>
            <w:shd w:val="clear" w:color="auto" w:fill="FFFFFF"/>
            <w:vAlign w:val="center"/>
            <w:hideMark/>
          </w:tcPr>
          <w:p w14:paraId="240AC77C" w14:textId="21FD4A43" w:rsidR="00890FAC" w:rsidRPr="00890FAC" w:rsidRDefault="00890FAC" w:rsidP="00890FAC">
            <w:pPr>
              <w:spacing w:before="100" w:beforeAutospacing="1" w:after="100" w:afterAutospacing="1"/>
              <w:jc w:val="center"/>
            </w:pPr>
            <w:r w:rsidRPr="00890FAC">
              <w:rPr>
                <w:rFonts w:ascii="STIXMath" w:hAnsi="STIXMath"/>
                <w:sz w:val="20"/>
                <w:szCs w:val="20"/>
              </w:rPr>
              <w:t>3</w:t>
            </w:r>
          </w:p>
        </w:tc>
        <w:tc>
          <w:tcPr>
            <w:tcW w:w="0" w:type="auto"/>
            <w:tcBorders>
              <w:top w:val="single" w:sz="4" w:space="0" w:color="000000"/>
              <w:left w:val="single" w:sz="8" w:space="0" w:color="000000"/>
              <w:bottom w:val="single" w:sz="4" w:space="0" w:color="000000"/>
              <w:right w:val="single" w:sz="8" w:space="0" w:color="000000"/>
            </w:tcBorders>
            <w:shd w:val="clear" w:color="auto" w:fill="FFFFFF"/>
            <w:vAlign w:val="center"/>
            <w:hideMark/>
          </w:tcPr>
          <w:p w14:paraId="4C93B444" w14:textId="0D16C270" w:rsidR="00890FAC" w:rsidRPr="00890FAC" w:rsidRDefault="00890FAC" w:rsidP="00890FAC">
            <w:pPr>
              <w:spacing w:before="100" w:beforeAutospacing="1" w:after="100" w:afterAutospacing="1"/>
              <w:jc w:val="center"/>
            </w:pPr>
            <w:r w:rsidRPr="00890FAC">
              <w:rPr>
                <w:rFonts w:ascii="STIXMath" w:hAnsi="STIXMath"/>
                <w:sz w:val="20"/>
                <w:szCs w:val="20"/>
              </w:rPr>
              <w:t>6</w:t>
            </w:r>
          </w:p>
        </w:tc>
      </w:tr>
      <w:tr w:rsidR="00890FAC" w:rsidRPr="00890FAC" w14:paraId="0753D0CC" w14:textId="77777777" w:rsidTr="00890FAC">
        <w:trPr>
          <w:trHeight w:val="272"/>
        </w:trPr>
        <w:tc>
          <w:tcPr>
            <w:tcW w:w="0" w:type="auto"/>
            <w:tcBorders>
              <w:top w:val="single" w:sz="4" w:space="0" w:color="000000"/>
              <w:left w:val="single" w:sz="8" w:space="0" w:color="000000"/>
              <w:bottom w:val="single" w:sz="4" w:space="0" w:color="000000"/>
              <w:right w:val="single" w:sz="36" w:space="0" w:color="000000"/>
            </w:tcBorders>
            <w:shd w:val="clear" w:color="auto" w:fill="FFFFFF"/>
            <w:vAlign w:val="center"/>
            <w:hideMark/>
          </w:tcPr>
          <w:p w14:paraId="56CA114E" w14:textId="3D2DEAD9" w:rsidR="00890FAC" w:rsidRPr="00890FAC" w:rsidRDefault="00890FAC" w:rsidP="00890FAC">
            <w:pPr>
              <w:spacing w:before="100" w:beforeAutospacing="1" w:after="100" w:afterAutospacing="1"/>
              <w:jc w:val="center"/>
            </w:pPr>
            <w:r w:rsidRPr="00890FAC">
              <w:rPr>
                <w:rFonts w:ascii="STIXMath" w:hAnsi="STIXMath"/>
                <w:sz w:val="20"/>
                <w:szCs w:val="20"/>
              </w:rPr>
              <w:t>4</w:t>
            </w:r>
          </w:p>
        </w:tc>
        <w:tc>
          <w:tcPr>
            <w:tcW w:w="0" w:type="auto"/>
            <w:tcBorders>
              <w:top w:val="single" w:sz="4" w:space="0" w:color="000000"/>
              <w:left w:val="single" w:sz="36" w:space="0" w:color="000000"/>
              <w:bottom w:val="single" w:sz="4" w:space="0" w:color="000000"/>
              <w:right w:val="single" w:sz="8" w:space="0" w:color="000000"/>
            </w:tcBorders>
            <w:shd w:val="clear" w:color="auto" w:fill="FFFFFF"/>
            <w:vAlign w:val="center"/>
            <w:hideMark/>
          </w:tcPr>
          <w:p w14:paraId="2106B5D4" w14:textId="25976E76" w:rsidR="00890FAC" w:rsidRPr="00890FAC" w:rsidRDefault="00890FAC" w:rsidP="00890FAC">
            <w:pPr>
              <w:spacing w:before="100" w:beforeAutospacing="1" w:after="100" w:afterAutospacing="1"/>
              <w:jc w:val="center"/>
            </w:pPr>
            <w:r w:rsidRPr="00890FAC">
              <w:rPr>
                <w:rFonts w:ascii="STIXMath" w:hAnsi="STIXMath"/>
                <w:sz w:val="20"/>
                <w:szCs w:val="20"/>
              </w:rPr>
              <w:t>2</w:t>
            </w:r>
          </w:p>
        </w:tc>
        <w:tc>
          <w:tcPr>
            <w:tcW w:w="0" w:type="auto"/>
            <w:tcBorders>
              <w:top w:val="single" w:sz="4" w:space="0" w:color="000000"/>
              <w:left w:val="single" w:sz="8" w:space="0" w:color="000000"/>
              <w:bottom w:val="single" w:sz="4" w:space="0" w:color="000000"/>
              <w:right w:val="single" w:sz="8" w:space="0" w:color="000000"/>
            </w:tcBorders>
            <w:shd w:val="clear" w:color="auto" w:fill="FFFFFF"/>
            <w:vAlign w:val="center"/>
            <w:hideMark/>
          </w:tcPr>
          <w:p w14:paraId="197A4D5A" w14:textId="3D75605C" w:rsidR="00890FAC" w:rsidRPr="00890FAC" w:rsidRDefault="00890FAC" w:rsidP="00890FAC">
            <w:pPr>
              <w:spacing w:before="100" w:beforeAutospacing="1" w:after="100" w:afterAutospacing="1"/>
              <w:jc w:val="center"/>
            </w:pPr>
            <w:r w:rsidRPr="00890FAC">
              <w:rPr>
                <w:rFonts w:ascii="STIXMath" w:hAnsi="STIXMath"/>
                <w:sz w:val="20"/>
                <w:szCs w:val="20"/>
              </w:rPr>
              <w:t>−1</w:t>
            </w:r>
          </w:p>
        </w:tc>
        <w:tc>
          <w:tcPr>
            <w:tcW w:w="0" w:type="auto"/>
            <w:tcBorders>
              <w:top w:val="single" w:sz="4" w:space="0" w:color="000000"/>
              <w:left w:val="single" w:sz="8" w:space="0" w:color="000000"/>
              <w:bottom w:val="single" w:sz="4" w:space="0" w:color="000000"/>
              <w:right w:val="single" w:sz="8" w:space="0" w:color="000000"/>
            </w:tcBorders>
            <w:shd w:val="clear" w:color="auto" w:fill="FFFFFF"/>
            <w:vAlign w:val="center"/>
            <w:hideMark/>
          </w:tcPr>
          <w:p w14:paraId="03F6262E" w14:textId="5AFE8BCD" w:rsidR="00890FAC" w:rsidRPr="00890FAC" w:rsidRDefault="00890FAC" w:rsidP="00890FAC">
            <w:pPr>
              <w:spacing w:before="100" w:beforeAutospacing="1" w:after="100" w:afterAutospacing="1"/>
              <w:jc w:val="center"/>
            </w:pPr>
            <w:r w:rsidRPr="00890FAC">
              <w:rPr>
                <w:rFonts w:ascii="STIXMath" w:hAnsi="STIXMath"/>
                <w:sz w:val="20"/>
                <w:szCs w:val="20"/>
              </w:rPr>
              <w:t>5</w:t>
            </w:r>
          </w:p>
        </w:tc>
        <w:tc>
          <w:tcPr>
            <w:tcW w:w="0" w:type="auto"/>
            <w:tcBorders>
              <w:top w:val="single" w:sz="4" w:space="0" w:color="000000"/>
              <w:left w:val="single" w:sz="8" w:space="0" w:color="000000"/>
              <w:bottom w:val="single" w:sz="4" w:space="0" w:color="000000"/>
              <w:right w:val="single" w:sz="8" w:space="0" w:color="000000"/>
            </w:tcBorders>
            <w:shd w:val="clear" w:color="auto" w:fill="FFFFFF"/>
            <w:vAlign w:val="center"/>
            <w:hideMark/>
          </w:tcPr>
          <w:p w14:paraId="152353D5" w14:textId="72462444" w:rsidR="00890FAC" w:rsidRPr="00890FAC" w:rsidRDefault="00890FAC" w:rsidP="00890FAC">
            <w:pPr>
              <w:spacing w:before="100" w:beforeAutospacing="1" w:after="100" w:afterAutospacing="1"/>
              <w:jc w:val="center"/>
            </w:pPr>
            <w:r w:rsidRPr="00890FAC">
              <w:rPr>
                <w:rFonts w:ascii="STIXMath" w:hAnsi="STIXMath"/>
                <w:sz w:val="20"/>
                <w:szCs w:val="20"/>
              </w:rPr>
              <w:t>8</w:t>
            </w:r>
          </w:p>
        </w:tc>
      </w:tr>
    </w:tbl>
    <w:p w14:paraId="48E254E5" w14:textId="15A404AD" w:rsidR="00801712" w:rsidRPr="00801712" w:rsidRDefault="00801712" w:rsidP="00801712">
      <w:pPr>
        <w:rPr>
          <w:rFonts w:asciiTheme="minorHAnsi" w:hAnsiTheme="minorHAnsi" w:cstheme="minorHAnsi"/>
          <w:sz w:val="20"/>
          <w:szCs w:val="20"/>
        </w:rPr>
      </w:pPr>
      <w:r w:rsidRPr="00801712">
        <w:rPr>
          <w:rFonts w:asciiTheme="minorHAnsi" w:hAnsiTheme="minorHAnsi" w:cstheme="minorHAnsi"/>
          <w:sz w:val="20"/>
          <w:szCs w:val="20"/>
        </w:rPr>
        <w:t xml:space="preserve">Find </w:t>
      </w:r>
      <m:oMath>
        <m:sSup>
          <m:sSupPr>
            <m:ctrlPr>
              <w:rPr>
                <w:rFonts w:ascii="Cambria Math" w:hAnsi="Cambria Math" w:cstheme="minorHAnsi"/>
                <w:i/>
                <w:sz w:val="20"/>
                <w:szCs w:val="20"/>
              </w:rPr>
            </m:ctrlPr>
          </m:sSupPr>
          <m:e>
            <m:r>
              <w:rPr>
                <w:rFonts w:ascii="Cambria Math" w:hAnsi="Cambria Math" w:cstheme="minorHAnsi"/>
                <w:sz w:val="20"/>
                <w:szCs w:val="20"/>
              </w:rPr>
              <m:t>h</m:t>
            </m:r>
          </m:e>
          <m:sup>
            <m:r>
              <w:rPr>
                <w:rFonts w:ascii="Cambria Math" w:hAnsi="Cambria Math" w:cstheme="minorHAnsi"/>
                <w:sz w:val="20"/>
                <w:szCs w:val="20"/>
              </w:rPr>
              <m:t>'</m:t>
            </m:r>
          </m:sup>
        </m:sSup>
        <m:d>
          <m:dPr>
            <m:ctrlPr>
              <w:rPr>
                <w:rFonts w:ascii="Cambria Math" w:hAnsi="Cambria Math" w:cstheme="minorHAnsi"/>
                <w:i/>
                <w:sz w:val="20"/>
                <w:szCs w:val="20"/>
              </w:rPr>
            </m:ctrlPr>
          </m:dPr>
          <m:e>
            <m:r>
              <w:rPr>
                <w:rFonts w:ascii="Cambria Math" w:hAnsi="Cambria Math" w:cstheme="minorHAnsi"/>
                <w:sz w:val="20"/>
                <w:szCs w:val="20"/>
              </w:rPr>
              <m:t>2</m:t>
            </m:r>
          </m:e>
        </m:d>
      </m:oMath>
      <w:r w:rsidRPr="00801712">
        <w:rPr>
          <w:rFonts w:asciiTheme="minorHAnsi" w:hAnsiTheme="minorHAnsi" w:cstheme="minorHAnsi"/>
          <w:sz w:val="20"/>
          <w:szCs w:val="20"/>
        </w:rPr>
        <w:t xml:space="preserve"> if </w:t>
      </w:r>
      <m:oMath>
        <m:r>
          <w:rPr>
            <w:rFonts w:ascii="Cambria Math" w:hAnsi="Cambria Math" w:cstheme="minorHAnsi"/>
            <w:sz w:val="20"/>
            <w:szCs w:val="20"/>
          </w:rPr>
          <m:t>h</m:t>
        </m:r>
        <m:d>
          <m:dPr>
            <m:ctrlPr>
              <w:rPr>
                <w:rFonts w:ascii="Cambria Math" w:hAnsi="Cambria Math" w:cstheme="minorHAnsi"/>
                <w:i/>
                <w:sz w:val="20"/>
                <w:szCs w:val="20"/>
              </w:rPr>
            </m:ctrlPr>
          </m:dPr>
          <m:e>
            <m:r>
              <w:rPr>
                <w:rFonts w:ascii="Cambria Math" w:hAnsi="Cambria Math" w:cs="Cambria Math"/>
                <w:sz w:val="20"/>
                <w:szCs w:val="20"/>
              </w:rPr>
              <m:t>x</m:t>
            </m:r>
          </m:e>
        </m:d>
        <m:r>
          <w:rPr>
            <w:rFonts w:ascii="Cambria Math" w:hAnsi="Cambria Math" w:cstheme="minorHAnsi"/>
            <w:sz w:val="20"/>
            <w:szCs w:val="20"/>
          </w:rPr>
          <m:t>=</m:t>
        </m:r>
        <m:r>
          <w:rPr>
            <w:rFonts w:ascii="Cambria Math" w:hAnsi="Cambria Math" w:cs="Cambria Math"/>
            <w:sz w:val="20"/>
            <w:szCs w:val="20"/>
          </w:rPr>
          <m:t>f</m:t>
        </m:r>
        <m:d>
          <m:dPr>
            <m:ctrlPr>
              <w:rPr>
                <w:rFonts w:ascii="Cambria Math" w:hAnsi="Cambria Math" w:cstheme="minorHAnsi"/>
                <w:i/>
                <w:sz w:val="20"/>
                <w:szCs w:val="20"/>
              </w:rPr>
            </m:ctrlPr>
          </m:dPr>
          <m:e>
            <m:r>
              <w:rPr>
                <w:rFonts w:ascii="Cambria Math" w:hAnsi="Cambria Math" w:cs="Cambria Math"/>
                <w:sz w:val="20"/>
                <w:szCs w:val="20"/>
              </w:rPr>
              <m:t>g</m:t>
            </m:r>
            <m:d>
              <m:dPr>
                <m:ctrlPr>
                  <w:rPr>
                    <w:rFonts w:ascii="Cambria Math" w:hAnsi="Cambria Math" w:cstheme="minorHAnsi"/>
                    <w:i/>
                    <w:sz w:val="20"/>
                    <w:szCs w:val="20"/>
                  </w:rPr>
                </m:ctrlPr>
              </m:dPr>
              <m:e>
                <m:r>
                  <w:rPr>
                    <w:rFonts w:ascii="Cambria Math" w:hAnsi="Cambria Math" w:cs="Cambria Math"/>
                    <w:sz w:val="20"/>
                    <w:szCs w:val="20"/>
                  </w:rPr>
                  <m:t>x</m:t>
                </m:r>
              </m:e>
            </m:d>
          </m:e>
        </m:d>
        <m:r>
          <w:rPr>
            <w:rFonts w:ascii="Cambria Math" w:hAnsi="Cambria Math" w:cstheme="minorHAnsi"/>
            <w:sz w:val="20"/>
            <w:szCs w:val="20"/>
          </w:rPr>
          <m:t>.</m:t>
        </m:r>
      </m:oMath>
      <w:r w:rsidRPr="00801712">
        <w:rPr>
          <w:rFonts w:asciiTheme="minorHAnsi" w:hAnsiTheme="minorHAnsi" w:cstheme="minorHAnsi"/>
          <w:i/>
          <w:iCs/>
          <w:sz w:val="20"/>
          <w:szCs w:val="20"/>
        </w:rPr>
        <w:t xml:space="preserve"> </w:t>
      </w:r>
    </w:p>
    <w:p w14:paraId="7A0B2EE9" w14:textId="3BCDED01" w:rsidR="00801712" w:rsidRPr="00801712" w:rsidRDefault="00801712" w:rsidP="00801712">
      <w:pPr>
        <w:rPr>
          <w:rFonts w:asciiTheme="minorHAnsi" w:hAnsiTheme="minorHAnsi" w:cstheme="minorHAnsi"/>
          <w:sz w:val="20"/>
          <w:szCs w:val="20"/>
        </w:rPr>
      </w:pPr>
      <w:r w:rsidRPr="00801712">
        <w:rPr>
          <w:rFonts w:asciiTheme="minorHAnsi" w:hAnsiTheme="minorHAnsi" w:cstheme="minorHAnsi"/>
          <w:sz w:val="20"/>
          <w:szCs w:val="20"/>
        </w:rPr>
        <w:t xml:space="preserve">Alternatively, investigate how to take the derivative of the composition of two functions considering the following problem: Let </w:t>
      </w:r>
      <m:oMath>
        <m:r>
          <w:rPr>
            <w:rFonts w:ascii="Cambria Math" w:hAnsi="Cambria Math" w:cs="Cambria Math"/>
            <w:sz w:val="20"/>
            <w:szCs w:val="20"/>
          </w:rPr>
          <m:t>g</m:t>
        </m:r>
        <m:d>
          <m:dPr>
            <m:ctrlPr>
              <w:rPr>
                <w:rFonts w:ascii="Cambria Math" w:hAnsi="Cambria Math" w:cstheme="minorHAnsi"/>
                <w:i/>
                <w:sz w:val="20"/>
                <w:szCs w:val="20"/>
              </w:rPr>
            </m:ctrlPr>
          </m:dPr>
          <m:e>
            <m:r>
              <w:rPr>
                <w:rFonts w:ascii="Cambria Math" w:hAnsi="Cambria Math" w:cs="Cambria Math"/>
                <w:sz w:val="20"/>
                <w:szCs w:val="20"/>
              </w:rPr>
              <m:t>x</m:t>
            </m:r>
          </m:e>
        </m:d>
        <m:r>
          <w:rPr>
            <w:rFonts w:ascii="Cambria Math" w:hAnsi="Cambria Math" w:cstheme="minorHAnsi"/>
            <w:sz w:val="20"/>
            <w:szCs w:val="20"/>
          </w:rPr>
          <m:t>=</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oMath>
      <w:r w:rsidRPr="00801712">
        <w:rPr>
          <w:rFonts w:asciiTheme="minorHAnsi" w:hAnsiTheme="minorHAnsi" w:cstheme="minorHAnsi"/>
          <w:sz w:val="20"/>
          <w:szCs w:val="20"/>
        </w:rPr>
        <w:t xml:space="preserve">, </w:t>
      </w:r>
      <m:oMath>
        <m:r>
          <w:rPr>
            <w:rFonts w:ascii="Cambria Math" w:hAnsi="Cambria Math" w:cs="Cambria Math"/>
            <w:sz w:val="20"/>
            <w:szCs w:val="20"/>
          </w:rPr>
          <m:t>f</m:t>
        </m:r>
        <m:d>
          <m:dPr>
            <m:ctrlPr>
              <w:rPr>
                <w:rFonts w:ascii="Cambria Math" w:hAnsi="Cambria Math" w:cstheme="minorHAnsi"/>
                <w:i/>
                <w:sz w:val="20"/>
                <w:szCs w:val="20"/>
              </w:rPr>
            </m:ctrlPr>
          </m:dPr>
          <m:e>
            <m:r>
              <w:rPr>
                <w:rFonts w:ascii="Cambria Math" w:hAnsi="Cambria Math" w:cs="Cambria Math"/>
                <w:sz w:val="20"/>
                <w:szCs w:val="20"/>
              </w:rPr>
              <m:t>x</m:t>
            </m:r>
          </m:e>
        </m:d>
        <m:r>
          <w:rPr>
            <w:rFonts w:ascii="Cambria Math" w:hAnsi="Cambria Math" w:cstheme="minorHAnsi"/>
            <w:sz w:val="20"/>
            <w:szCs w:val="20"/>
          </w:rPr>
          <m:t>=</m:t>
        </m:r>
        <m:sSup>
          <m:sSupPr>
            <m:ctrlPr>
              <w:rPr>
                <w:rFonts w:ascii="Cambria Math" w:hAnsi="Cambria Math" w:cstheme="minorHAnsi"/>
                <w:i/>
                <w:sz w:val="20"/>
                <w:szCs w:val="20"/>
              </w:rPr>
            </m:ctrlPr>
          </m:sSupPr>
          <m:e>
            <m:r>
              <w:rPr>
                <w:rFonts w:ascii="Cambria Math" w:hAnsi="Cambria Math" w:cstheme="minorHAnsi"/>
                <w:sz w:val="20"/>
                <w:szCs w:val="20"/>
              </w:rPr>
              <m:t>3</m:t>
            </m:r>
          </m:e>
          <m:sup>
            <m:r>
              <w:rPr>
                <w:rFonts w:ascii="Cambria Math" w:hAnsi="Cambria Math" w:cstheme="minorHAnsi"/>
                <w:sz w:val="20"/>
                <w:szCs w:val="20"/>
              </w:rPr>
              <m:t>x</m:t>
            </m:r>
          </m:sup>
        </m:sSup>
      </m:oMath>
      <w:r w:rsidRPr="00801712">
        <w:rPr>
          <w:rFonts w:asciiTheme="minorHAnsi" w:hAnsiTheme="minorHAnsi" w:cstheme="minorHAnsi"/>
          <w:sz w:val="20"/>
          <w:szCs w:val="20"/>
        </w:rPr>
        <w:t xml:space="preserve">, and </w:t>
      </w:r>
      <m:oMath>
        <m:r>
          <w:rPr>
            <w:rFonts w:ascii="Cambria Math" w:hAnsi="Cambria Math" w:cstheme="minorHAnsi"/>
            <w:sz w:val="20"/>
            <w:szCs w:val="20"/>
          </w:rPr>
          <m:t>h(</m:t>
        </m:r>
        <m:r>
          <w:rPr>
            <w:rFonts w:ascii="Cambria Math" w:hAnsi="Cambria Math" w:cs="Cambria Math"/>
            <w:sz w:val="20"/>
            <w:szCs w:val="20"/>
          </w:rPr>
          <m:t>x</m:t>
        </m:r>
        <m:r>
          <w:rPr>
            <w:rFonts w:ascii="Cambria Math" w:hAnsi="Cambria Math" w:cstheme="minorHAnsi"/>
            <w:sz w:val="20"/>
            <w:szCs w:val="20"/>
          </w:rPr>
          <m:t>)=</m:t>
        </m:r>
        <m:r>
          <w:rPr>
            <w:rFonts w:ascii="Cambria Math" w:hAnsi="Cambria Math" w:cs="Cambria Math"/>
            <w:sz w:val="20"/>
            <w:szCs w:val="20"/>
          </w:rPr>
          <m:t>f</m:t>
        </m:r>
        <m:r>
          <w:rPr>
            <w:rFonts w:ascii="Cambria Math" w:hAnsi="Cambria Math" w:cstheme="minorHAnsi"/>
            <w:sz w:val="20"/>
            <w:szCs w:val="20"/>
          </w:rPr>
          <m:t>(</m:t>
        </m:r>
        <m:r>
          <w:rPr>
            <w:rFonts w:ascii="Cambria Math" w:hAnsi="Cambria Math" w:cs="Cambria Math"/>
            <w:sz w:val="20"/>
            <w:szCs w:val="20"/>
          </w:rPr>
          <m:t>g</m:t>
        </m:r>
        <m:r>
          <w:rPr>
            <w:rFonts w:ascii="Cambria Math" w:hAnsi="Cambria Math" w:cstheme="minorHAnsi"/>
            <w:sz w:val="20"/>
            <w:szCs w:val="20"/>
          </w:rPr>
          <m:t>(</m:t>
        </m:r>
        <m:r>
          <w:rPr>
            <w:rFonts w:ascii="Cambria Math" w:hAnsi="Cambria Math" w:cs="Cambria Math"/>
            <w:sz w:val="20"/>
            <w:szCs w:val="20"/>
          </w:rPr>
          <m:t>x</m:t>
        </m:r>
        <m:r>
          <w:rPr>
            <w:rFonts w:ascii="Cambria Math" w:hAnsi="Cambria Math" w:cstheme="minorHAnsi"/>
            <w:sz w:val="20"/>
            <w:szCs w:val="20"/>
          </w:rPr>
          <m:t xml:space="preserve">)) = </m:t>
        </m:r>
        <m:sSup>
          <m:sSupPr>
            <m:ctrlPr>
              <w:rPr>
                <w:rFonts w:ascii="Cambria Math" w:hAnsi="Cambria Math" w:cstheme="minorHAnsi"/>
                <w:i/>
                <w:sz w:val="20"/>
                <w:szCs w:val="20"/>
              </w:rPr>
            </m:ctrlPr>
          </m:sSupPr>
          <m:e>
            <m:r>
              <w:rPr>
                <w:rFonts w:ascii="Cambria Math" w:hAnsi="Cambria Math" w:cstheme="minorHAnsi"/>
                <w:sz w:val="20"/>
                <w:szCs w:val="20"/>
              </w:rPr>
              <m:t>3</m:t>
            </m:r>
          </m:e>
          <m:sup>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sup>
        </m:sSup>
      </m:oMath>
      <w:r w:rsidRPr="00801712">
        <w:rPr>
          <w:rFonts w:asciiTheme="minorHAnsi" w:hAnsiTheme="minorHAnsi" w:cstheme="minorHAnsi"/>
          <w:position w:val="12"/>
          <w:sz w:val="20"/>
          <w:szCs w:val="20"/>
        </w:rPr>
        <w:t xml:space="preserve"> </w:t>
      </w:r>
      <w:r w:rsidRPr="00801712">
        <w:rPr>
          <w:rFonts w:asciiTheme="minorHAnsi" w:hAnsiTheme="minorHAnsi" w:cstheme="minorHAnsi"/>
          <w:sz w:val="20"/>
          <w:szCs w:val="20"/>
        </w:rPr>
        <w:t xml:space="preserve">. Using the fact that </w:t>
      </w:r>
      <m:oMath>
        <m:sSup>
          <m:sSupPr>
            <m:ctrlPr>
              <w:rPr>
                <w:rFonts w:ascii="Cambria Math" w:hAnsi="Cambria Math" w:cs="Cambria Math"/>
                <w:i/>
                <w:iCs/>
                <w:sz w:val="20"/>
                <w:szCs w:val="20"/>
              </w:rPr>
            </m:ctrlPr>
          </m:sSupPr>
          <m:e>
            <m:r>
              <w:rPr>
                <w:rFonts w:ascii="Cambria Math" w:hAnsi="Cambria Math" w:cs="Cambria Math"/>
                <w:sz w:val="20"/>
                <w:szCs w:val="20"/>
              </w:rPr>
              <m:t>g</m:t>
            </m:r>
          </m:e>
          <m:sup>
            <m:r>
              <w:rPr>
                <w:rFonts w:ascii="Cambria Math" w:hAnsi="Cambria Math" w:cs="Cambria Math"/>
                <w:sz w:val="20"/>
                <w:szCs w:val="20"/>
              </w:rPr>
              <m:t>'</m:t>
            </m:r>
          </m:sup>
        </m:sSup>
        <m:d>
          <m:dPr>
            <m:ctrlPr>
              <w:rPr>
                <w:rFonts w:ascii="Cambria Math" w:hAnsi="Cambria Math" w:cstheme="minorHAnsi"/>
                <w:i/>
                <w:sz w:val="20"/>
                <w:szCs w:val="20"/>
              </w:rPr>
            </m:ctrlPr>
          </m:dPr>
          <m:e>
            <m:r>
              <w:rPr>
                <w:rFonts w:ascii="Cambria Math" w:hAnsi="Cambria Math" w:cstheme="minorHAnsi"/>
                <w:sz w:val="20"/>
                <w:szCs w:val="20"/>
              </w:rPr>
              <m:t>x</m:t>
            </m:r>
          </m:e>
        </m:d>
        <m:r>
          <w:rPr>
            <w:rFonts w:ascii="Cambria Math" w:hAnsi="Cambria Math" w:cstheme="minorHAnsi"/>
            <w:sz w:val="20"/>
            <w:szCs w:val="20"/>
          </w:rPr>
          <m:t>=2x</m:t>
        </m:r>
      </m:oMath>
      <w:r w:rsidR="00890FAC">
        <w:rPr>
          <w:rFonts w:asciiTheme="minorHAnsi" w:hAnsiTheme="minorHAnsi" w:cstheme="minorHAnsi"/>
          <w:sz w:val="20"/>
          <w:szCs w:val="20"/>
        </w:rPr>
        <w:t xml:space="preserve"> </w:t>
      </w:r>
      <w:r w:rsidRPr="00801712">
        <w:rPr>
          <w:rFonts w:asciiTheme="minorHAnsi" w:hAnsiTheme="minorHAnsi" w:cstheme="minorHAnsi"/>
          <w:sz w:val="20"/>
          <w:szCs w:val="20"/>
        </w:rPr>
        <w:t xml:space="preserve">and </w:t>
      </w:r>
      <m:oMath>
        <m:sSup>
          <m:sSupPr>
            <m:ctrlPr>
              <w:rPr>
                <w:rFonts w:ascii="Cambria Math" w:hAnsi="Cambria Math" w:cs="Cambria Math"/>
                <w:i/>
                <w:iCs/>
                <w:sz w:val="20"/>
                <w:szCs w:val="20"/>
              </w:rPr>
            </m:ctrlPr>
          </m:sSupPr>
          <m:e>
            <m:r>
              <w:rPr>
                <w:rFonts w:ascii="Cambria Math" w:hAnsi="Cambria Math" w:cs="Cambria Math"/>
                <w:sz w:val="20"/>
                <w:szCs w:val="20"/>
              </w:rPr>
              <m:t>f</m:t>
            </m:r>
          </m:e>
          <m:sup>
            <m:r>
              <w:rPr>
                <w:rFonts w:ascii="Cambria Math" w:hAnsi="Cambria Math" w:cs="Cambria Math"/>
                <w:sz w:val="20"/>
                <w:szCs w:val="20"/>
              </w:rPr>
              <m:t>'</m:t>
            </m:r>
          </m:sup>
        </m:sSup>
        <m:d>
          <m:dPr>
            <m:ctrlPr>
              <w:rPr>
                <w:rFonts w:ascii="Cambria Math" w:hAnsi="Cambria Math" w:cstheme="minorHAnsi"/>
                <w:i/>
                <w:sz w:val="20"/>
                <w:szCs w:val="20"/>
              </w:rPr>
            </m:ctrlPr>
          </m:dPr>
          <m:e>
            <m:r>
              <w:rPr>
                <w:rFonts w:ascii="Cambria Math" w:hAnsi="Cambria Math" w:cstheme="minorHAnsi"/>
                <w:sz w:val="20"/>
                <w:szCs w:val="20"/>
              </w:rPr>
              <m:t>x</m:t>
            </m:r>
          </m:e>
        </m:d>
        <m:r>
          <w:rPr>
            <w:rFonts w:ascii="Cambria Math" w:hAnsi="Cambria Math" w:cstheme="minorHAnsi"/>
            <w:sz w:val="20"/>
            <w:szCs w:val="20"/>
          </w:rPr>
          <m:t>=</m:t>
        </m:r>
        <m:sSup>
          <m:sSupPr>
            <m:ctrlPr>
              <w:rPr>
                <w:rFonts w:ascii="Cambria Math" w:hAnsi="Cambria Math" w:cstheme="minorHAnsi"/>
                <w:i/>
                <w:sz w:val="20"/>
                <w:szCs w:val="20"/>
              </w:rPr>
            </m:ctrlPr>
          </m:sSupPr>
          <m:e>
            <m:r>
              <w:rPr>
                <w:rFonts w:ascii="Cambria Math" w:hAnsi="Cambria Math" w:cstheme="minorHAnsi"/>
                <w:sz w:val="20"/>
                <w:szCs w:val="20"/>
              </w:rPr>
              <m:t>3</m:t>
            </m:r>
          </m:e>
          <m:sup>
            <m:r>
              <w:rPr>
                <w:rFonts w:ascii="Cambria Math" w:hAnsi="Cambria Math" w:cstheme="minorHAnsi"/>
                <w:sz w:val="20"/>
                <w:szCs w:val="20"/>
              </w:rPr>
              <m:t>x</m:t>
            </m:r>
          </m:sup>
        </m:sSup>
        <m:func>
          <m:funcPr>
            <m:ctrlPr>
              <w:rPr>
                <w:rFonts w:ascii="Cambria Math" w:hAnsi="Cambria Math" w:cstheme="minorHAnsi"/>
                <w:i/>
                <w:sz w:val="20"/>
                <w:szCs w:val="20"/>
              </w:rPr>
            </m:ctrlPr>
          </m:funcPr>
          <m:fName>
            <m:r>
              <m:rPr>
                <m:sty m:val="p"/>
              </m:rPr>
              <w:rPr>
                <w:rFonts w:ascii="Cambria Math" w:hAnsi="Cambria Math" w:cstheme="minorHAnsi"/>
                <w:sz w:val="20"/>
                <w:szCs w:val="20"/>
              </w:rPr>
              <m:t>ln</m:t>
            </m:r>
          </m:fName>
          <m:e>
            <m:r>
              <w:rPr>
                <w:rFonts w:ascii="Cambria Math" w:hAnsi="Cambria Math" w:cstheme="minorHAnsi"/>
                <w:sz w:val="20"/>
                <w:szCs w:val="20"/>
              </w:rPr>
              <m:t>3</m:t>
            </m:r>
          </m:e>
        </m:func>
      </m:oMath>
      <w:r w:rsidR="00100CC6">
        <w:rPr>
          <w:rFonts w:asciiTheme="minorHAnsi" w:hAnsiTheme="minorHAnsi" w:cstheme="minorHAnsi"/>
          <w:sz w:val="20"/>
          <w:szCs w:val="20"/>
        </w:rPr>
        <w:t xml:space="preserve"> </w:t>
      </w:r>
      <w:r w:rsidR="00747994">
        <w:rPr>
          <w:rFonts w:asciiTheme="minorHAnsi" w:hAnsiTheme="minorHAnsi" w:cstheme="minorHAnsi"/>
          <w:sz w:val="20"/>
          <w:szCs w:val="20"/>
        </w:rPr>
        <w:t xml:space="preserve">, </w:t>
      </w:r>
      <w:r w:rsidRPr="00801712">
        <w:rPr>
          <w:rFonts w:asciiTheme="minorHAnsi" w:hAnsiTheme="minorHAnsi" w:cstheme="minorHAnsi"/>
          <w:sz w:val="20"/>
          <w:szCs w:val="20"/>
        </w:rPr>
        <w:t xml:space="preserve">ask students to make a conjecture about </w:t>
      </w:r>
      <m:oMath>
        <m:sSup>
          <m:sSupPr>
            <m:ctrlPr>
              <w:rPr>
                <w:rFonts w:ascii="Cambria Math" w:hAnsi="Cambria Math" w:cstheme="minorHAnsi"/>
                <w:i/>
                <w:sz w:val="20"/>
                <w:szCs w:val="20"/>
              </w:rPr>
            </m:ctrlPr>
          </m:sSupPr>
          <m:e>
            <m:r>
              <w:rPr>
                <w:rFonts w:ascii="Cambria Math" w:hAnsi="Cambria Math" w:cstheme="minorHAnsi"/>
                <w:sz w:val="20"/>
                <w:szCs w:val="20"/>
              </w:rPr>
              <m:t>h</m:t>
            </m:r>
          </m:e>
          <m:sup>
            <m:r>
              <w:rPr>
                <w:rFonts w:ascii="Cambria Math" w:hAnsi="Cambria Math" w:cstheme="minorHAnsi"/>
                <w:sz w:val="20"/>
                <w:szCs w:val="20"/>
              </w:rPr>
              <m:t>'</m:t>
            </m:r>
          </m:sup>
        </m:sSup>
        <m:d>
          <m:dPr>
            <m:ctrlPr>
              <w:rPr>
                <w:rFonts w:ascii="Cambria Math" w:hAnsi="Cambria Math" w:cstheme="minorHAnsi"/>
                <w:i/>
                <w:sz w:val="20"/>
                <w:szCs w:val="20"/>
              </w:rPr>
            </m:ctrlPr>
          </m:dPr>
          <m:e>
            <m:r>
              <w:rPr>
                <w:rFonts w:ascii="Cambria Math" w:hAnsi="Cambria Math" w:cstheme="minorHAnsi"/>
                <w:sz w:val="20"/>
                <w:szCs w:val="20"/>
              </w:rPr>
              <m:t>2</m:t>
            </m:r>
          </m:e>
        </m:d>
      </m:oMath>
      <w:r w:rsidRPr="00801712">
        <w:rPr>
          <w:rFonts w:asciiTheme="minorHAnsi" w:hAnsiTheme="minorHAnsi" w:cstheme="minorHAnsi"/>
          <w:sz w:val="20"/>
          <w:szCs w:val="20"/>
        </w:rPr>
        <w:t>Construct a table to approximate</w:t>
      </w:r>
      <w:r w:rsidR="00100CC6">
        <w:rPr>
          <w:rFonts w:asciiTheme="minorHAnsi" w:hAnsiTheme="minorHAnsi" w:cstheme="minorHAnsi"/>
          <w:sz w:val="20"/>
          <w:szCs w:val="20"/>
        </w:rPr>
        <w:t xml:space="preserve"> </w:t>
      </w:r>
      <m:oMath>
        <m:r>
          <w:rPr>
            <w:rFonts w:ascii="Cambria Math" w:hAnsi="Cambria Math" w:cs="Cambria Math"/>
            <w:sz w:val="20"/>
            <w:szCs w:val="20"/>
          </w:rPr>
          <m:t>h'</m:t>
        </m:r>
        <m:d>
          <m:dPr>
            <m:ctrlPr>
              <w:rPr>
                <w:rFonts w:ascii="Cambria Math" w:hAnsi="Cambria Math" w:cstheme="minorHAnsi"/>
                <w:i/>
                <w:sz w:val="20"/>
                <w:szCs w:val="20"/>
              </w:rPr>
            </m:ctrlPr>
          </m:dPr>
          <m:e>
            <m:r>
              <w:rPr>
                <w:rFonts w:ascii="Cambria Math" w:hAnsi="Cambria Math" w:cstheme="minorHAnsi"/>
                <w:sz w:val="20"/>
                <w:szCs w:val="20"/>
              </w:rPr>
              <m:t>x</m:t>
            </m:r>
          </m:e>
        </m:d>
      </m:oMath>
      <w:r w:rsidRPr="00801712">
        <w:rPr>
          <w:rFonts w:asciiTheme="minorHAnsi" w:hAnsiTheme="minorHAnsi" w:cstheme="minorHAnsi"/>
          <w:sz w:val="20"/>
          <w:szCs w:val="20"/>
        </w:rPr>
        <w:t xml:space="preserve"> numerically by taking for </w:t>
      </w:r>
      <m:oMath>
        <m:r>
          <w:rPr>
            <w:rFonts w:ascii="Cambria Math" w:hAnsi="Cambria Math" w:cstheme="minorHAnsi"/>
            <w:sz w:val="20"/>
            <w:szCs w:val="20"/>
          </w:rPr>
          <m:t xml:space="preserve">h = </m:t>
        </m:r>
        <m:r>
          <w:rPr>
            <w:rFonts w:ascii="Cambria Math" w:hAnsi="Cambria Math" w:cstheme="minorHAnsi"/>
            <w:sz w:val="20"/>
            <w:szCs w:val="20"/>
          </w:rPr>
          <m:t>0.01, 0.001, 0.0001,</m:t>
        </m:r>
      </m:oMath>
      <w:r w:rsidRPr="00801712">
        <w:rPr>
          <w:rFonts w:asciiTheme="minorHAnsi" w:hAnsiTheme="minorHAnsi" w:cstheme="minorHAnsi"/>
          <w:i/>
          <w:iCs/>
          <w:sz w:val="20"/>
          <w:szCs w:val="20"/>
        </w:rPr>
        <w:t xml:space="preserve"> </w:t>
      </w:r>
      <w:r w:rsidRPr="00801712">
        <w:rPr>
          <w:rFonts w:asciiTheme="minorHAnsi" w:hAnsiTheme="minorHAnsi" w:cstheme="minorHAnsi"/>
          <w:sz w:val="20"/>
          <w:szCs w:val="20"/>
        </w:rPr>
        <w:t>etc</w:t>
      </w:r>
      <w:r w:rsidRPr="00801712">
        <w:rPr>
          <w:rFonts w:asciiTheme="minorHAnsi" w:hAnsiTheme="minorHAnsi" w:cstheme="minorHAnsi"/>
          <w:i/>
          <w:iCs/>
          <w:sz w:val="20"/>
          <w:szCs w:val="20"/>
        </w:rPr>
        <w:t xml:space="preserve">. </w:t>
      </w:r>
    </w:p>
    <w:p w14:paraId="6263CD27" w14:textId="5E517997" w:rsidR="00B12C28" w:rsidRPr="00FA39F9" w:rsidRDefault="00FA39F9" w:rsidP="00801712">
      <w:pPr>
        <w:rPr>
          <w:rFonts w:asciiTheme="minorHAnsi" w:hAnsiTheme="minorHAnsi" w:cstheme="minorHAnsi"/>
          <w:sz w:val="20"/>
          <w:szCs w:val="20"/>
        </w:rPr>
      </w:pPr>
      <w:r>
        <w:rPr>
          <w:rFonts w:asciiTheme="minorHAnsi" w:hAnsiTheme="minorHAnsi" w:cstheme="minorHAnsi"/>
          <w:sz w:val="20"/>
          <w:szCs w:val="20"/>
        </w:rPr>
        <w:t xml:space="preserve">Finally have the students graph both the original equation and the derivative to show a </w:t>
      </w:r>
      <w:r w:rsidRPr="00FA39F9">
        <w:rPr>
          <w:rFonts w:asciiTheme="minorHAnsi" w:hAnsiTheme="minorHAnsi" w:cstheme="minorHAnsi"/>
          <w:sz w:val="20"/>
          <w:szCs w:val="20"/>
        </w:rPr>
        <w:t>represent</w:t>
      </w:r>
      <w:r>
        <w:rPr>
          <w:rFonts w:asciiTheme="minorHAnsi" w:hAnsiTheme="minorHAnsi" w:cstheme="minorHAnsi"/>
          <w:sz w:val="20"/>
          <w:szCs w:val="20"/>
        </w:rPr>
        <w:t>ation of</w:t>
      </w:r>
      <w:r w:rsidRPr="00FA39F9">
        <w:rPr>
          <w:rFonts w:asciiTheme="minorHAnsi" w:hAnsiTheme="minorHAnsi" w:cstheme="minorHAnsi"/>
          <w:sz w:val="20"/>
          <w:szCs w:val="20"/>
        </w:rPr>
        <w:t xml:space="preserve"> the chain rule numerically, analytically </w:t>
      </w:r>
      <w:r>
        <w:rPr>
          <w:rFonts w:asciiTheme="minorHAnsi" w:hAnsiTheme="minorHAnsi" w:cstheme="minorHAnsi"/>
          <w:sz w:val="20"/>
          <w:szCs w:val="20"/>
        </w:rPr>
        <w:t>&amp; graphically</w:t>
      </w:r>
      <w:r w:rsidR="009D03D7">
        <w:rPr>
          <w:rFonts w:asciiTheme="minorHAnsi" w:hAnsiTheme="minorHAnsi" w:cstheme="minorHAnsi"/>
          <w:sz w:val="20"/>
          <w:szCs w:val="20"/>
        </w:rPr>
        <w:t xml:space="preserve"> on their graphing calculator</w:t>
      </w:r>
      <w:r>
        <w:rPr>
          <w:rFonts w:asciiTheme="minorHAnsi" w:hAnsiTheme="minorHAnsi" w:cstheme="minorHAnsi"/>
          <w:sz w:val="20"/>
          <w:szCs w:val="20"/>
        </w:rPr>
        <w:t>.</w:t>
      </w:r>
    </w:p>
    <w:p w14:paraId="33468511" w14:textId="1CEC66E1" w:rsidR="004F7797" w:rsidRPr="00801712" w:rsidRDefault="004F7797" w:rsidP="00801712">
      <w:pPr>
        <w:rPr>
          <w:rFonts w:asciiTheme="minorHAnsi" w:hAnsiTheme="minorHAnsi" w:cstheme="minorHAnsi"/>
          <w:sz w:val="20"/>
          <w:szCs w:val="20"/>
        </w:rPr>
      </w:pPr>
      <w:r w:rsidRPr="00801712">
        <w:rPr>
          <w:rFonts w:asciiTheme="minorHAnsi" w:hAnsiTheme="minorHAnsi" w:cstheme="minorHAnsi"/>
          <w:color w:val="000000" w:themeColor="text1"/>
          <w:sz w:val="20"/>
          <w:szCs w:val="20"/>
        </w:rPr>
        <w:t xml:space="preserve">Day 1: Complete problems </w:t>
      </w:r>
      <w:r w:rsidR="00547C1F" w:rsidRPr="00801712">
        <w:rPr>
          <w:rFonts w:asciiTheme="minorHAnsi" w:hAnsiTheme="minorHAnsi" w:cstheme="minorHAnsi"/>
          <w:color w:val="0C0C0C"/>
          <w:sz w:val="20"/>
          <w:szCs w:val="20"/>
        </w:rPr>
        <w:t xml:space="preserve">1-35 </w:t>
      </w:r>
      <w:r w:rsidR="00547C1F" w:rsidRPr="00801712">
        <w:rPr>
          <w:rFonts w:asciiTheme="minorHAnsi" w:hAnsiTheme="minorHAnsi" w:cstheme="minorHAnsi"/>
          <w:sz w:val="20"/>
          <w:szCs w:val="20"/>
        </w:rPr>
        <w:t>odds</w:t>
      </w:r>
    </w:p>
    <w:p w14:paraId="336BB67E" w14:textId="00FFE346" w:rsidR="004F7797" w:rsidRPr="00801712" w:rsidRDefault="004F7797" w:rsidP="00801712">
      <w:pPr>
        <w:pStyle w:val="TableParagraph"/>
        <w:rPr>
          <w:rFonts w:asciiTheme="minorHAnsi" w:hAnsiTheme="minorHAnsi" w:cstheme="minorHAnsi"/>
          <w:sz w:val="20"/>
          <w:szCs w:val="20"/>
        </w:rPr>
      </w:pPr>
      <w:r w:rsidRPr="00801712">
        <w:rPr>
          <w:rFonts w:asciiTheme="minorHAnsi" w:hAnsiTheme="minorHAnsi" w:cstheme="minorHAnsi"/>
          <w:color w:val="000000" w:themeColor="text1"/>
          <w:sz w:val="20"/>
          <w:szCs w:val="20"/>
        </w:rPr>
        <w:t xml:space="preserve">Day 2: Complete problems </w:t>
      </w:r>
      <w:r w:rsidR="00547C1F" w:rsidRPr="00801712">
        <w:rPr>
          <w:rFonts w:asciiTheme="minorHAnsi" w:hAnsiTheme="minorHAnsi" w:cstheme="minorHAnsi"/>
          <w:color w:val="0C0C0C"/>
          <w:sz w:val="20"/>
          <w:szCs w:val="20"/>
        </w:rPr>
        <w:t xml:space="preserve">37-57 </w:t>
      </w:r>
      <w:r w:rsidR="00547C1F" w:rsidRPr="00801712">
        <w:rPr>
          <w:rFonts w:asciiTheme="minorHAnsi" w:hAnsiTheme="minorHAnsi" w:cstheme="minorHAnsi"/>
          <w:sz w:val="20"/>
          <w:szCs w:val="20"/>
        </w:rPr>
        <w:t xml:space="preserve">odds, 58, </w:t>
      </w:r>
      <w:r w:rsidR="00547C1F" w:rsidRPr="00801712">
        <w:rPr>
          <w:rFonts w:asciiTheme="minorHAnsi" w:hAnsiTheme="minorHAnsi" w:cstheme="minorHAnsi"/>
          <w:color w:val="131313"/>
          <w:sz w:val="20"/>
          <w:szCs w:val="20"/>
        </w:rPr>
        <w:t xml:space="preserve">59, </w:t>
      </w:r>
      <w:r w:rsidR="00547C1F" w:rsidRPr="00801712">
        <w:rPr>
          <w:rFonts w:asciiTheme="minorHAnsi" w:hAnsiTheme="minorHAnsi" w:cstheme="minorHAnsi"/>
          <w:sz w:val="20"/>
          <w:szCs w:val="20"/>
        </w:rPr>
        <w:t>63-73 odds</w:t>
      </w:r>
    </w:p>
    <w:p w14:paraId="67EB9781" w14:textId="32B60142" w:rsidR="0076592D" w:rsidRPr="00801712" w:rsidRDefault="0076592D" w:rsidP="00801712">
      <w:pPr>
        <w:rPr>
          <w:rFonts w:asciiTheme="minorHAnsi" w:hAnsiTheme="minorHAnsi" w:cstheme="minorHAnsi"/>
          <w:color w:val="000000" w:themeColor="text1"/>
          <w:sz w:val="20"/>
          <w:szCs w:val="20"/>
        </w:rPr>
      </w:pPr>
      <w:r w:rsidRPr="00801712">
        <w:rPr>
          <w:rFonts w:asciiTheme="minorHAnsi" w:hAnsiTheme="minorHAnsi" w:cstheme="minorHAnsi"/>
          <w:color w:val="000000" w:themeColor="text1"/>
          <w:sz w:val="20"/>
          <w:szCs w:val="20"/>
        </w:rPr>
        <w:t>Day 3: Complete problems</w:t>
      </w:r>
      <w:r w:rsidR="00547C1F" w:rsidRPr="00801712">
        <w:rPr>
          <w:rFonts w:asciiTheme="minorHAnsi" w:hAnsiTheme="minorHAnsi" w:cstheme="minorHAnsi"/>
          <w:color w:val="000000" w:themeColor="text1"/>
          <w:sz w:val="20"/>
          <w:szCs w:val="20"/>
        </w:rPr>
        <w:t xml:space="preserve"> </w:t>
      </w:r>
      <w:r w:rsidR="00547C1F" w:rsidRPr="00801712">
        <w:rPr>
          <w:rFonts w:asciiTheme="minorHAnsi" w:hAnsiTheme="minorHAnsi" w:cstheme="minorHAnsi"/>
          <w:color w:val="1A1A1A"/>
          <w:sz w:val="20"/>
          <w:szCs w:val="20"/>
        </w:rPr>
        <w:t xml:space="preserve">75, </w:t>
      </w:r>
      <w:r w:rsidR="00547C1F" w:rsidRPr="00801712">
        <w:rPr>
          <w:rFonts w:asciiTheme="minorHAnsi" w:hAnsiTheme="minorHAnsi" w:cstheme="minorHAnsi"/>
          <w:color w:val="2D2D2D"/>
          <w:sz w:val="20"/>
          <w:szCs w:val="20"/>
        </w:rPr>
        <w:t xml:space="preserve">77, </w:t>
      </w:r>
      <w:r w:rsidR="00547C1F" w:rsidRPr="00801712">
        <w:rPr>
          <w:rFonts w:asciiTheme="minorHAnsi" w:hAnsiTheme="minorHAnsi" w:cstheme="minorHAnsi"/>
          <w:color w:val="111111"/>
          <w:sz w:val="20"/>
          <w:szCs w:val="20"/>
        </w:rPr>
        <w:t xml:space="preserve">78, </w:t>
      </w:r>
      <w:r w:rsidR="00547C1F" w:rsidRPr="00801712">
        <w:rPr>
          <w:rFonts w:asciiTheme="minorHAnsi" w:hAnsiTheme="minorHAnsi" w:cstheme="minorHAnsi"/>
          <w:sz w:val="20"/>
          <w:szCs w:val="20"/>
        </w:rPr>
        <w:t>79-83 odds, 84-87</w:t>
      </w:r>
    </w:p>
    <w:p w14:paraId="20D1FB84" w14:textId="32AAB585" w:rsidR="0076592D" w:rsidRPr="00801712" w:rsidRDefault="0076592D" w:rsidP="00801712">
      <w:pPr>
        <w:rPr>
          <w:rFonts w:asciiTheme="minorHAnsi" w:hAnsiTheme="minorHAnsi" w:cstheme="minorHAnsi"/>
          <w:color w:val="000000" w:themeColor="text1"/>
          <w:sz w:val="20"/>
          <w:szCs w:val="20"/>
        </w:rPr>
      </w:pPr>
    </w:p>
    <w:p w14:paraId="2C6ECB10" w14:textId="55392909" w:rsidR="0076592D" w:rsidRPr="00801712" w:rsidRDefault="0076592D" w:rsidP="00801712">
      <w:pPr>
        <w:rPr>
          <w:rFonts w:asciiTheme="minorHAnsi" w:hAnsiTheme="minorHAnsi" w:cstheme="minorHAnsi"/>
          <w:sz w:val="20"/>
          <w:szCs w:val="20"/>
          <w:u w:val="single"/>
        </w:rPr>
      </w:pPr>
      <w:r w:rsidRPr="00801712">
        <w:rPr>
          <w:rFonts w:asciiTheme="minorHAnsi" w:hAnsiTheme="minorHAnsi" w:cstheme="minorHAnsi"/>
          <w:sz w:val="20"/>
          <w:szCs w:val="20"/>
          <w:u w:val="single"/>
        </w:rPr>
        <w:t xml:space="preserve">Lesson Theme </w:t>
      </w:r>
      <w:proofErr w:type="gramStart"/>
      <w:r w:rsidRPr="00801712">
        <w:rPr>
          <w:rFonts w:asciiTheme="minorHAnsi" w:hAnsiTheme="minorHAnsi" w:cstheme="minorHAnsi"/>
          <w:sz w:val="20"/>
          <w:szCs w:val="20"/>
          <w:u w:val="single"/>
        </w:rPr>
        <w:t>3.5 :</w:t>
      </w:r>
      <w:proofErr w:type="gramEnd"/>
      <w:r w:rsidRPr="00801712">
        <w:rPr>
          <w:rFonts w:asciiTheme="minorHAnsi" w:hAnsiTheme="minorHAnsi" w:cstheme="minorHAnsi"/>
          <w:sz w:val="20"/>
          <w:szCs w:val="20"/>
          <w:u w:val="single"/>
        </w:rPr>
        <w:t xml:space="preserve"> The Trigonometric Functions</w:t>
      </w:r>
      <w:r w:rsidR="00A33DAC">
        <w:rPr>
          <w:rFonts w:asciiTheme="minorHAnsi" w:hAnsiTheme="minorHAnsi" w:cstheme="minorHAnsi"/>
          <w:sz w:val="20"/>
          <w:szCs w:val="20"/>
          <w:u w:val="single"/>
        </w:rPr>
        <w:t xml:space="preserve"> </w:t>
      </w:r>
      <w:r w:rsidR="00A33DAC" w:rsidRPr="005417ED">
        <w:rPr>
          <w:rFonts w:asciiTheme="minorHAnsi" w:hAnsiTheme="minorHAnsi" w:cstheme="minorHAnsi"/>
          <w:sz w:val="20"/>
          <w:szCs w:val="20"/>
          <w:highlight w:val="cyan"/>
        </w:rPr>
        <w:t>(1.E)</w:t>
      </w:r>
    </w:p>
    <w:p w14:paraId="14D0BB31" w14:textId="337DDAA2" w:rsidR="00801712" w:rsidRPr="00801712" w:rsidRDefault="00801712" w:rsidP="00801712">
      <w:pPr>
        <w:rPr>
          <w:rFonts w:asciiTheme="minorHAnsi" w:hAnsiTheme="minorHAnsi" w:cstheme="minorHAnsi"/>
          <w:sz w:val="20"/>
          <w:szCs w:val="20"/>
        </w:rPr>
      </w:pPr>
      <w:r w:rsidRPr="00801712">
        <w:rPr>
          <w:rFonts w:asciiTheme="minorHAnsi" w:hAnsiTheme="minorHAnsi" w:cstheme="minorHAnsi"/>
          <w:sz w:val="20"/>
          <w:szCs w:val="20"/>
        </w:rPr>
        <w:t xml:space="preserve">Graphically show that the derivative formulas for sine, cosine, and tangent are reasonable. Start the class by drawing a graph of </w:t>
      </w:r>
      <m:oMath>
        <m:func>
          <m:funcPr>
            <m:ctrlPr>
              <w:rPr>
                <w:rFonts w:ascii="Cambria Math" w:hAnsi="Cambria Math" w:cstheme="minorHAnsi"/>
                <w:i/>
                <w:sz w:val="20"/>
                <w:szCs w:val="20"/>
              </w:rPr>
            </m:ctrlPr>
          </m:funcPr>
          <m:fName>
            <m:r>
              <m:rPr>
                <m:sty m:val="p"/>
              </m:rPr>
              <w:rPr>
                <w:rFonts w:ascii="Cambria Math" w:hAnsi="Cambria Math" w:cstheme="minorHAnsi"/>
                <w:sz w:val="20"/>
                <w:szCs w:val="20"/>
              </w:rPr>
              <m:t>sin</m:t>
            </m:r>
          </m:fName>
          <m:e>
            <m:r>
              <w:rPr>
                <w:rFonts w:ascii="Cambria Math" w:hAnsi="Cambria Math" w:cstheme="minorHAnsi"/>
                <w:sz w:val="20"/>
                <w:szCs w:val="20"/>
              </w:rPr>
              <m:t>x</m:t>
            </m:r>
          </m:e>
        </m:func>
      </m:oMath>
      <w:r w:rsidRPr="00801712">
        <w:rPr>
          <w:rFonts w:asciiTheme="minorHAnsi" w:hAnsiTheme="minorHAnsi" w:cstheme="minorHAnsi"/>
          <w:i/>
          <w:iCs/>
          <w:sz w:val="20"/>
          <w:szCs w:val="20"/>
        </w:rPr>
        <w:t xml:space="preserve"> </w:t>
      </w:r>
      <w:r w:rsidRPr="00801712">
        <w:rPr>
          <w:rFonts w:asciiTheme="minorHAnsi" w:hAnsiTheme="minorHAnsi" w:cstheme="minorHAnsi"/>
          <w:sz w:val="20"/>
          <w:szCs w:val="20"/>
        </w:rPr>
        <w:t xml:space="preserve">and asking what its derivative ought to look like: positive where </w:t>
      </w:r>
      <m:oMath>
        <m:func>
          <m:funcPr>
            <m:ctrlPr>
              <w:rPr>
                <w:rFonts w:ascii="Cambria Math" w:hAnsi="Cambria Math" w:cstheme="minorHAnsi"/>
                <w:i/>
                <w:sz w:val="20"/>
                <w:szCs w:val="20"/>
              </w:rPr>
            </m:ctrlPr>
          </m:funcPr>
          <m:fName>
            <m:r>
              <m:rPr>
                <m:sty m:val="p"/>
              </m:rPr>
              <w:rPr>
                <w:rFonts w:ascii="Cambria Math" w:hAnsi="Cambria Math" w:cstheme="minorHAnsi"/>
                <w:sz w:val="20"/>
                <w:szCs w:val="20"/>
              </w:rPr>
              <m:t>sin</m:t>
            </m:r>
          </m:fName>
          <m:e>
            <m:r>
              <w:rPr>
                <w:rFonts w:ascii="Cambria Math" w:hAnsi="Cambria Math" w:cstheme="minorHAnsi"/>
                <w:sz w:val="20"/>
                <w:szCs w:val="20"/>
              </w:rPr>
              <m:t>x</m:t>
            </m:r>
          </m:e>
        </m:func>
      </m:oMath>
      <w:r w:rsidR="009807FD" w:rsidRPr="00801712">
        <w:rPr>
          <w:rFonts w:asciiTheme="minorHAnsi" w:hAnsiTheme="minorHAnsi" w:cstheme="minorHAnsi"/>
          <w:i/>
          <w:iCs/>
          <w:sz w:val="20"/>
          <w:szCs w:val="20"/>
        </w:rPr>
        <w:t xml:space="preserve"> </w:t>
      </w:r>
      <w:r w:rsidRPr="00801712">
        <w:rPr>
          <w:rFonts w:asciiTheme="minorHAnsi" w:hAnsiTheme="minorHAnsi" w:cstheme="minorHAnsi"/>
          <w:sz w:val="20"/>
          <w:szCs w:val="20"/>
        </w:rPr>
        <w:t xml:space="preserve">is increasing, negative where </w:t>
      </w:r>
      <m:oMath>
        <m:func>
          <m:funcPr>
            <m:ctrlPr>
              <w:rPr>
                <w:rFonts w:ascii="Cambria Math" w:hAnsi="Cambria Math" w:cstheme="minorHAnsi"/>
                <w:i/>
                <w:sz w:val="20"/>
                <w:szCs w:val="20"/>
              </w:rPr>
            </m:ctrlPr>
          </m:funcPr>
          <m:fName>
            <m:r>
              <m:rPr>
                <m:sty m:val="p"/>
              </m:rPr>
              <w:rPr>
                <w:rFonts w:ascii="Cambria Math" w:hAnsi="Cambria Math" w:cstheme="minorHAnsi"/>
                <w:sz w:val="20"/>
                <w:szCs w:val="20"/>
              </w:rPr>
              <m:t>sin</m:t>
            </m:r>
          </m:fName>
          <m:e>
            <m:r>
              <w:rPr>
                <w:rFonts w:ascii="Cambria Math" w:hAnsi="Cambria Math" w:cstheme="minorHAnsi"/>
                <w:sz w:val="20"/>
                <w:szCs w:val="20"/>
              </w:rPr>
              <m:t>x</m:t>
            </m:r>
          </m:e>
        </m:func>
      </m:oMath>
      <w:r w:rsidR="009807FD" w:rsidRPr="00801712">
        <w:rPr>
          <w:rFonts w:asciiTheme="minorHAnsi" w:hAnsiTheme="minorHAnsi" w:cstheme="minorHAnsi"/>
          <w:i/>
          <w:iCs/>
          <w:sz w:val="20"/>
          <w:szCs w:val="20"/>
        </w:rPr>
        <w:t xml:space="preserve"> </w:t>
      </w:r>
      <w:r w:rsidRPr="00801712">
        <w:rPr>
          <w:rFonts w:asciiTheme="minorHAnsi" w:hAnsiTheme="minorHAnsi" w:cstheme="minorHAnsi"/>
          <w:sz w:val="20"/>
          <w:szCs w:val="20"/>
        </w:rPr>
        <w:t xml:space="preserve">is decreasing, repeating with the same period as </w:t>
      </w:r>
      <m:oMath>
        <m:func>
          <m:funcPr>
            <m:ctrlPr>
              <w:rPr>
                <w:rFonts w:ascii="Cambria Math" w:hAnsi="Cambria Math" w:cstheme="minorHAnsi"/>
                <w:i/>
                <w:sz w:val="20"/>
                <w:szCs w:val="20"/>
              </w:rPr>
            </m:ctrlPr>
          </m:funcPr>
          <m:fName>
            <m:r>
              <m:rPr>
                <m:sty m:val="p"/>
              </m:rPr>
              <w:rPr>
                <w:rFonts w:ascii="Cambria Math" w:hAnsi="Cambria Math" w:cstheme="minorHAnsi"/>
                <w:sz w:val="20"/>
                <w:szCs w:val="20"/>
              </w:rPr>
              <m:t>sin</m:t>
            </m:r>
          </m:fName>
          <m:e>
            <m:r>
              <w:rPr>
                <w:rFonts w:ascii="Cambria Math" w:hAnsi="Cambria Math" w:cstheme="minorHAnsi"/>
                <w:sz w:val="20"/>
                <w:szCs w:val="20"/>
              </w:rPr>
              <m:t>x</m:t>
            </m:r>
          </m:e>
        </m:func>
      </m:oMath>
      <w:r w:rsidRPr="00801712">
        <w:rPr>
          <w:rFonts w:asciiTheme="minorHAnsi" w:hAnsiTheme="minorHAnsi" w:cstheme="minorHAnsi"/>
          <w:sz w:val="20"/>
          <w:szCs w:val="20"/>
        </w:rPr>
        <w:t xml:space="preserve">. This produces a cosine-like graph. Alternatively, graph </w:t>
      </w:r>
      <m:oMath>
        <m:f>
          <m:fPr>
            <m:type m:val="lin"/>
            <m:ctrlPr>
              <w:rPr>
                <w:rFonts w:ascii="Cambria Math" w:hAnsi="Cambria Math" w:cstheme="minorHAnsi"/>
                <w:i/>
                <w:sz w:val="20"/>
                <w:szCs w:val="20"/>
              </w:rPr>
            </m:ctrlPr>
          </m:fPr>
          <m:num>
            <m:d>
              <m:dPr>
                <m:ctrlPr>
                  <w:rPr>
                    <w:rFonts w:ascii="Cambria Math" w:hAnsi="Cambria Math" w:cstheme="minorHAnsi"/>
                    <w:i/>
                    <w:sz w:val="20"/>
                    <w:szCs w:val="20"/>
                  </w:rPr>
                </m:ctrlPr>
              </m:dPr>
              <m:e>
                <m:d>
                  <m:dPr>
                    <m:ctrlPr>
                      <w:rPr>
                        <w:rFonts w:ascii="Cambria Math" w:hAnsi="Cambria Math" w:cstheme="minorHAnsi"/>
                        <w:i/>
                        <w:sz w:val="20"/>
                        <w:szCs w:val="20"/>
                      </w:rPr>
                    </m:ctrlPr>
                  </m:dPr>
                  <m:e>
                    <m:func>
                      <m:funcPr>
                        <m:ctrlPr>
                          <w:rPr>
                            <w:rFonts w:ascii="Cambria Math" w:hAnsi="Cambria Math" w:cstheme="minorHAnsi"/>
                            <w:i/>
                            <w:sz w:val="20"/>
                            <w:szCs w:val="20"/>
                          </w:rPr>
                        </m:ctrlPr>
                      </m:funcPr>
                      <m:fName>
                        <m:r>
                          <m:rPr>
                            <m:sty m:val="p"/>
                          </m:rPr>
                          <w:rPr>
                            <w:rFonts w:ascii="Cambria Math" w:hAnsi="Cambria Math" w:cstheme="minorHAnsi"/>
                            <w:sz w:val="20"/>
                            <w:szCs w:val="20"/>
                          </w:rPr>
                          <m:t>sin</m:t>
                        </m:r>
                      </m:fName>
                      <m:e>
                        <m:r>
                          <w:rPr>
                            <w:rFonts w:ascii="Cambria Math" w:hAnsi="Cambria Math" w:cstheme="minorHAnsi"/>
                            <w:sz w:val="20"/>
                            <w:szCs w:val="20"/>
                          </w:rPr>
                          <m:t>x</m:t>
                        </m:r>
                      </m:e>
                    </m:func>
                    <m:r>
                      <w:rPr>
                        <w:rFonts w:ascii="Cambria Math" w:hAnsi="Cambria Math" w:cstheme="minorHAnsi"/>
                        <w:sz w:val="20"/>
                        <w:szCs w:val="20"/>
                      </w:rPr>
                      <m:t>+0.01</m:t>
                    </m:r>
                  </m:e>
                </m:d>
                <m:r>
                  <w:rPr>
                    <w:rFonts w:ascii="Cambria Math" w:hAnsi="Cambria Math" w:cstheme="minorHAnsi"/>
                    <w:sz w:val="20"/>
                    <w:szCs w:val="20"/>
                  </w:rPr>
                  <m:t xml:space="preserve"> -</m:t>
                </m:r>
                <m:func>
                  <m:funcPr>
                    <m:ctrlPr>
                      <w:rPr>
                        <w:rFonts w:ascii="Cambria Math" w:hAnsi="Cambria Math" w:cstheme="minorHAnsi"/>
                        <w:i/>
                        <w:sz w:val="20"/>
                        <w:szCs w:val="20"/>
                      </w:rPr>
                    </m:ctrlPr>
                  </m:funcPr>
                  <m:fName>
                    <m:r>
                      <m:rPr>
                        <m:sty m:val="p"/>
                      </m:rPr>
                      <w:rPr>
                        <w:rFonts w:ascii="Cambria Math" w:hAnsi="Cambria Math" w:cstheme="minorHAnsi"/>
                        <w:sz w:val="20"/>
                        <w:szCs w:val="20"/>
                      </w:rPr>
                      <m:t>sin</m:t>
                    </m:r>
                  </m:fName>
                  <m:e>
                    <m:r>
                      <w:rPr>
                        <w:rFonts w:ascii="Cambria Math" w:hAnsi="Cambria Math" w:cstheme="minorHAnsi"/>
                        <w:sz w:val="20"/>
                        <w:szCs w:val="20"/>
                      </w:rPr>
                      <m:t>x</m:t>
                    </m:r>
                  </m:e>
                </m:func>
              </m:e>
            </m:d>
          </m:num>
          <m:den>
            <m:r>
              <w:rPr>
                <w:rFonts w:ascii="Cambria Math" w:hAnsi="Cambria Math" w:cstheme="minorHAnsi"/>
                <w:sz w:val="20"/>
                <w:szCs w:val="20"/>
              </w:rPr>
              <m:t>0.01</m:t>
            </m:r>
          </m:den>
        </m:f>
      </m:oMath>
      <w:r w:rsidRPr="00801712">
        <w:rPr>
          <w:rFonts w:asciiTheme="minorHAnsi" w:hAnsiTheme="minorHAnsi" w:cstheme="minorHAnsi"/>
          <w:sz w:val="20"/>
          <w:szCs w:val="20"/>
        </w:rPr>
        <w:t xml:space="preserve"> and then superimpose the graph of </w:t>
      </w:r>
      <m:oMath>
        <m:func>
          <m:funcPr>
            <m:ctrlPr>
              <w:rPr>
                <w:rFonts w:ascii="Cambria Math" w:hAnsi="Cambria Math" w:cstheme="minorHAnsi"/>
                <w:i/>
                <w:sz w:val="20"/>
                <w:szCs w:val="20"/>
              </w:rPr>
            </m:ctrlPr>
          </m:funcPr>
          <m:fName>
            <m:r>
              <m:rPr>
                <m:sty m:val="p"/>
              </m:rPr>
              <w:rPr>
                <w:rFonts w:ascii="Cambria Math" w:hAnsi="Cambria Math" w:cstheme="minorHAnsi"/>
                <w:sz w:val="20"/>
                <w:szCs w:val="20"/>
              </w:rPr>
              <m:t>cos</m:t>
            </m:r>
          </m:fName>
          <m:e>
            <m:r>
              <w:rPr>
                <w:rFonts w:ascii="Cambria Math" w:hAnsi="Cambria Math" w:cstheme="minorHAnsi"/>
                <w:sz w:val="20"/>
                <w:szCs w:val="20"/>
              </w:rPr>
              <m:t>x</m:t>
            </m:r>
          </m:e>
        </m:func>
      </m:oMath>
      <w:r w:rsidRPr="00801712">
        <w:rPr>
          <w:rFonts w:asciiTheme="minorHAnsi" w:hAnsiTheme="minorHAnsi" w:cstheme="minorHAnsi"/>
          <w:sz w:val="20"/>
          <w:szCs w:val="20"/>
        </w:rPr>
        <w:t xml:space="preserve">. </w:t>
      </w:r>
    </w:p>
    <w:p w14:paraId="26AA03B8" w14:textId="2AF6C84B" w:rsidR="00801712" w:rsidRPr="00801712" w:rsidRDefault="00801712" w:rsidP="00801712">
      <w:pPr>
        <w:rPr>
          <w:rFonts w:asciiTheme="minorHAnsi" w:hAnsiTheme="minorHAnsi" w:cstheme="minorHAnsi"/>
          <w:sz w:val="20"/>
          <w:szCs w:val="20"/>
        </w:rPr>
      </w:pPr>
      <w:r w:rsidRPr="00801712">
        <w:rPr>
          <w:rFonts w:asciiTheme="minorHAnsi" w:hAnsiTheme="minorHAnsi" w:cstheme="minorHAnsi"/>
          <w:sz w:val="20"/>
          <w:szCs w:val="20"/>
        </w:rPr>
        <w:t xml:space="preserve">Compute the derivative of </w:t>
      </w:r>
      <m:oMath>
        <m:func>
          <m:funcPr>
            <m:ctrlPr>
              <w:rPr>
                <w:rFonts w:ascii="Cambria Math" w:hAnsi="Cambria Math" w:cstheme="minorHAnsi"/>
                <w:i/>
                <w:sz w:val="20"/>
                <w:szCs w:val="20"/>
              </w:rPr>
            </m:ctrlPr>
          </m:funcPr>
          <m:fName>
            <m:r>
              <m:rPr>
                <m:sty m:val="p"/>
              </m:rPr>
              <w:rPr>
                <w:rFonts w:ascii="Cambria Math" w:hAnsi="Cambria Math" w:cstheme="minorHAnsi"/>
                <w:sz w:val="20"/>
                <w:szCs w:val="20"/>
              </w:rPr>
              <m:t>tan</m:t>
            </m:r>
          </m:fName>
          <m:e>
            <m:r>
              <w:rPr>
                <w:rFonts w:ascii="Cambria Math" w:hAnsi="Cambria Math" w:cstheme="minorHAnsi"/>
                <w:sz w:val="20"/>
                <w:szCs w:val="20"/>
              </w:rPr>
              <m:t>x</m:t>
            </m:r>
          </m:e>
        </m:func>
      </m:oMath>
      <w:r w:rsidRPr="00801712">
        <w:rPr>
          <w:rFonts w:asciiTheme="minorHAnsi" w:hAnsiTheme="minorHAnsi" w:cstheme="minorHAnsi"/>
          <w:i/>
          <w:iCs/>
          <w:sz w:val="20"/>
          <w:szCs w:val="20"/>
        </w:rPr>
        <w:t xml:space="preserve"> </w:t>
      </w:r>
      <w:r w:rsidRPr="00801712">
        <w:rPr>
          <w:rFonts w:asciiTheme="minorHAnsi" w:hAnsiTheme="minorHAnsi" w:cstheme="minorHAnsi"/>
          <w:sz w:val="20"/>
          <w:szCs w:val="20"/>
        </w:rPr>
        <w:t xml:space="preserve">using the quotient rule. Note that this derivative is given as </w:t>
      </w:r>
      <m:oMath>
        <m:f>
          <m:fPr>
            <m:ctrlPr>
              <w:rPr>
                <w:rFonts w:ascii="Cambria Math" w:hAnsi="Cambria Math" w:cstheme="minorHAnsi"/>
                <w:i/>
                <w:sz w:val="20"/>
                <w:szCs w:val="20"/>
              </w:rPr>
            </m:ctrlPr>
          </m:fPr>
          <m:num>
            <m:r>
              <w:rPr>
                <w:rFonts w:ascii="Cambria Math" w:hAnsi="Cambria Math" w:cstheme="minorHAnsi"/>
                <w:sz w:val="20"/>
                <w:szCs w:val="20"/>
              </w:rPr>
              <m:t>1</m:t>
            </m:r>
          </m:num>
          <m:den>
            <m:func>
              <m:funcPr>
                <m:ctrlPr>
                  <w:rPr>
                    <w:rFonts w:ascii="Cambria Math" w:hAnsi="Cambria Math" w:cstheme="minorHAnsi"/>
                    <w:i/>
                    <w:sz w:val="20"/>
                    <w:szCs w:val="20"/>
                  </w:rPr>
                </m:ctrlPr>
              </m:funcPr>
              <m:fName>
                <m:sSup>
                  <m:sSupPr>
                    <m:ctrlPr>
                      <w:rPr>
                        <w:rFonts w:ascii="Cambria Math" w:hAnsi="Cambria Math" w:cstheme="minorHAnsi"/>
                        <w:sz w:val="20"/>
                        <w:szCs w:val="20"/>
                      </w:rPr>
                    </m:ctrlPr>
                  </m:sSupPr>
                  <m:e>
                    <m:r>
                      <m:rPr>
                        <m:sty m:val="p"/>
                      </m:rPr>
                      <w:rPr>
                        <w:rFonts w:ascii="Cambria Math" w:hAnsi="Cambria Math" w:cstheme="minorHAnsi"/>
                        <w:sz w:val="20"/>
                        <w:szCs w:val="20"/>
                      </w:rPr>
                      <m:t>cos</m:t>
                    </m:r>
                  </m:e>
                  <m:sup>
                    <m:r>
                      <m:rPr>
                        <m:sty m:val="p"/>
                      </m:rPr>
                      <w:rPr>
                        <w:rFonts w:ascii="Cambria Math" w:hAnsi="Cambria Math" w:cstheme="minorHAnsi"/>
                        <w:sz w:val="20"/>
                        <w:szCs w:val="20"/>
                      </w:rPr>
                      <m:t>2</m:t>
                    </m:r>
                  </m:sup>
                </m:sSup>
              </m:fName>
              <m:e>
                <m:r>
                  <w:rPr>
                    <w:rFonts w:ascii="Cambria Math" w:hAnsi="Cambria Math" w:cstheme="minorHAnsi"/>
                    <w:sz w:val="20"/>
                    <w:szCs w:val="20"/>
                  </w:rPr>
                  <m:t>x</m:t>
                </m:r>
              </m:e>
            </m:func>
          </m:den>
        </m:f>
        <m:r>
          <w:rPr>
            <w:rFonts w:ascii="Cambria Math" w:hAnsi="Cambria Math" w:cstheme="minorHAnsi"/>
            <w:sz w:val="20"/>
            <w:szCs w:val="20"/>
          </w:rPr>
          <m:t xml:space="preserve">  </m:t>
        </m:r>
      </m:oMath>
      <w:r w:rsidRPr="00801712">
        <w:rPr>
          <w:rFonts w:asciiTheme="minorHAnsi" w:hAnsiTheme="minorHAnsi" w:cstheme="minorHAnsi"/>
          <w:sz w:val="20"/>
          <w:szCs w:val="20"/>
        </w:rPr>
        <w:t xml:space="preserve">since we did not introduce the secant. Then do lots of examples involving the chain rule, as well as some with the product and quotient rules. </w:t>
      </w:r>
    </w:p>
    <w:p w14:paraId="5F19D2BD" w14:textId="6C38CF55" w:rsidR="004D504F" w:rsidRDefault="004D504F" w:rsidP="00801712">
      <w:pPr>
        <w:rPr>
          <w:rFonts w:asciiTheme="minorHAnsi" w:hAnsiTheme="minorHAnsi" w:cstheme="minorHAnsi"/>
          <w:sz w:val="20"/>
          <w:szCs w:val="20"/>
        </w:rPr>
      </w:pPr>
      <w:r>
        <w:rPr>
          <w:rFonts w:asciiTheme="minorHAnsi" w:hAnsiTheme="minorHAnsi" w:cstheme="minorHAnsi"/>
          <w:sz w:val="20"/>
          <w:szCs w:val="20"/>
        </w:rPr>
        <w:t>Next</w:t>
      </w:r>
      <w:r w:rsidR="009D03D7">
        <w:rPr>
          <w:rFonts w:asciiTheme="minorHAnsi" w:hAnsiTheme="minorHAnsi" w:cstheme="minorHAnsi"/>
          <w:sz w:val="20"/>
          <w:szCs w:val="20"/>
        </w:rPr>
        <w:t xml:space="preserve">, on their graphing calculator, </w:t>
      </w:r>
      <w:r>
        <w:rPr>
          <w:rFonts w:asciiTheme="minorHAnsi" w:hAnsiTheme="minorHAnsi" w:cstheme="minorHAnsi"/>
          <w:sz w:val="20"/>
          <w:szCs w:val="20"/>
        </w:rPr>
        <w:t>g</w:t>
      </w:r>
      <w:r w:rsidR="00801712" w:rsidRPr="00801712">
        <w:rPr>
          <w:rFonts w:asciiTheme="minorHAnsi" w:hAnsiTheme="minorHAnsi" w:cstheme="minorHAnsi"/>
          <w:sz w:val="20"/>
          <w:szCs w:val="20"/>
        </w:rPr>
        <w:t xml:space="preserve">raph the function </w:t>
      </w:r>
      <m:oMath>
        <m:r>
          <w:rPr>
            <w:rFonts w:ascii="Cambria Math" w:hAnsi="Cambria Math" w:cs="Cambria Math"/>
            <w:sz w:val="20"/>
            <w:szCs w:val="20"/>
          </w:rPr>
          <m:t>f</m:t>
        </m:r>
        <m:d>
          <m:dPr>
            <m:ctrlPr>
              <w:rPr>
                <w:rFonts w:ascii="Cambria Math" w:hAnsi="Cambria Math" w:cstheme="minorHAnsi"/>
                <w:i/>
                <w:sz w:val="20"/>
                <w:szCs w:val="20"/>
              </w:rPr>
            </m:ctrlPr>
          </m:dPr>
          <m:e>
            <m:r>
              <w:rPr>
                <w:rFonts w:ascii="Cambria Math" w:hAnsi="Cambria Math" w:cs="Cambria Math"/>
                <w:sz w:val="20"/>
                <w:szCs w:val="20"/>
              </w:rPr>
              <m:t>x</m:t>
            </m:r>
          </m:e>
        </m:d>
        <m:r>
          <w:rPr>
            <w:rFonts w:ascii="Cambria Math" w:hAnsi="Cambria Math" w:cstheme="minorHAnsi"/>
            <w:sz w:val="20"/>
            <w:szCs w:val="20"/>
          </w:rPr>
          <m:t>=</m:t>
        </m:r>
        <m:func>
          <m:funcPr>
            <m:ctrlPr>
              <w:rPr>
                <w:rFonts w:ascii="Cambria Math" w:hAnsi="Cambria Math" w:cstheme="minorHAnsi"/>
                <w:i/>
                <w:sz w:val="20"/>
                <w:szCs w:val="20"/>
              </w:rPr>
            </m:ctrlPr>
          </m:funcPr>
          <m:fName>
            <m:r>
              <m:rPr>
                <m:sty m:val="p"/>
              </m:rPr>
              <w:rPr>
                <w:rFonts w:ascii="Cambria Math" w:hAnsi="Cambria Math" w:cstheme="minorHAnsi"/>
                <w:sz w:val="20"/>
                <w:szCs w:val="20"/>
              </w:rPr>
              <m:t>sin</m:t>
            </m:r>
          </m:fName>
          <m:e>
            <m:r>
              <w:rPr>
                <w:rFonts w:ascii="Cambria Math" w:hAnsi="Cambria Math" w:cstheme="minorHAnsi"/>
                <w:sz w:val="20"/>
                <w:szCs w:val="20"/>
              </w:rPr>
              <m:t>x</m:t>
            </m:r>
          </m:e>
        </m:func>
      </m:oMath>
      <w:r w:rsidR="009807FD">
        <w:rPr>
          <w:rFonts w:asciiTheme="minorHAnsi" w:hAnsiTheme="minorHAnsi" w:cstheme="minorHAnsi"/>
          <w:sz w:val="20"/>
          <w:szCs w:val="20"/>
        </w:rPr>
        <w:t xml:space="preserve"> </w:t>
      </w:r>
      <w:r w:rsidR="00801712" w:rsidRPr="00801712">
        <w:rPr>
          <w:rFonts w:asciiTheme="minorHAnsi" w:hAnsiTheme="minorHAnsi" w:cstheme="minorHAnsi"/>
          <w:sz w:val="20"/>
          <w:szCs w:val="20"/>
        </w:rPr>
        <w:t xml:space="preserve">and its derivative for </w:t>
      </w:r>
      <m:oMath>
        <m:r>
          <w:rPr>
            <w:rFonts w:ascii="Cambria Math" w:hAnsi="Cambria Math" w:cstheme="minorHAnsi"/>
            <w:sz w:val="20"/>
            <w:szCs w:val="20"/>
          </w:rPr>
          <m:t>0≤</m:t>
        </m:r>
        <m:r>
          <w:rPr>
            <w:rFonts w:ascii="Cambria Math" w:hAnsi="Cambria Math" w:cs="Cambria Math"/>
            <w:sz w:val="20"/>
            <w:szCs w:val="20"/>
          </w:rPr>
          <m:t>x</m:t>
        </m:r>
        <m:r>
          <w:rPr>
            <w:rFonts w:ascii="Cambria Math" w:hAnsi="Cambria Math" w:cstheme="minorHAnsi"/>
            <w:sz w:val="20"/>
            <w:szCs w:val="20"/>
          </w:rPr>
          <m:t xml:space="preserve">≤3 </m:t>
        </m:r>
      </m:oMath>
      <w:r w:rsidR="00801712" w:rsidRPr="00801712">
        <w:rPr>
          <w:rFonts w:asciiTheme="minorHAnsi" w:hAnsiTheme="minorHAnsi" w:cstheme="minorHAnsi"/>
          <w:sz w:val="20"/>
          <w:szCs w:val="20"/>
        </w:rPr>
        <w:t xml:space="preserve">and </w:t>
      </w:r>
      <m:oMath>
        <m:r>
          <w:rPr>
            <w:rFonts w:ascii="Cambria Math" w:hAnsi="Cambria Math" w:cstheme="minorHAnsi"/>
            <w:sz w:val="20"/>
            <w:szCs w:val="20"/>
          </w:rPr>
          <m:t>-1≤</m:t>
        </m:r>
        <m:r>
          <w:rPr>
            <w:rFonts w:ascii="Cambria Math" w:hAnsi="Cambria Math" w:cs="Cambria Math"/>
            <w:sz w:val="20"/>
            <w:szCs w:val="20"/>
          </w:rPr>
          <m:t>y</m:t>
        </m:r>
        <m:r>
          <w:rPr>
            <w:rFonts w:ascii="Cambria Math" w:hAnsi="Cambria Math" w:cstheme="minorHAnsi"/>
            <w:sz w:val="20"/>
            <w:szCs w:val="20"/>
          </w:rPr>
          <m:t>≤1</m:t>
        </m:r>
      </m:oMath>
      <w:r w:rsidR="00801712" w:rsidRPr="00801712">
        <w:rPr>
          <w:rFonts w:asciiTheme="minorHAnsi" w:hAnsiTheme="minorHAnsi" w:cstheme="minorHAnsi"/>
          <w:sz w:val="20"/>
          <w:szCs w:val="20"/>
        </w:rPr>
        <w:t xml:space="preserve"> using the numerical differentiation routine on a calculator. </w:t>
      </w:r>
      <w:r>
        <w:rPr>
          <w:rFonts w:asciiTheme="minorHAnsi" w:hAnsiTheme="minorHAnsi" w:cstheme="minorHAnsi"/>
          <w:sz w:val="20"/>
          <w:szCs w:val="20"/>
        </w:rPr>
        <w:t xml:space="preserve"> </w:t>
      </w:r>
      <w:r w:rsidR="00801712" w:rsidRPr="00801712">
        <w:rPr>
          <w:rFonts w:asciiTheme="minorHAnsi" w:hAnsiTheme="minorHAnsi" w:cstheme="minorHAnsi"/>
          <w:sz w:val="20"/>
          <w:szCs w:val="20"/>
        </w:rPr>
        <w:t>Now consider the function</w:t>
      </w:r>
      <w:r w:rsidRPr="004D504F">
        <w:rPr>
          <w:rFonts w:ascii="Cambria Math" w:hAnsi="Cambria Math" w:cs="Cambria Math"/>
          <w:i/>
          <w:iCs/>
          <w:sz w:val="20"/>
          <w:szCs w:val="20"/>
        </w:rPr>
        <w:t xml:space="preserve"> </w:t>
      </w:r>
      <m:oMath>
        <m:r>
          <w:rPr>
            <w:rFonts w:ascii="Cambria Math" w:hAnsi="Cambria Math" w:cs="Cambria Math"/>
            <w:sz w:val="20"/>
            <w:szCs w:val="20"/>
          </w:rPr>
          <m:t>f</m:t>
        </m:r>
        <m:d>
          <m:dPr>
            <m:ctrlPr>
              <w:rPr>
                <w:rFonts w:ascii="Cambria Math" w:hAnsi="Cambria Math" w:cstheme="minorHAnsi"/>
                <w:i/>
                <w:sz w:val="20"/>
                <w:szCs w:val="20"/>
              </w:rPr>
            </m:ctrlPr>
          </m:dPr>
          <m:e>
            <m:r>
              <w:rPr>
                <w:rFonts w:ascii="Cambria Math" w:hAnsi="Cambria Math" w:cs="Cambria Math"/>
                <w:sz w:val="20"/>
                <w:szCs w:val="20"/>
              </w:rPr>
              <m:t>x</m:t>
            </m:r>
          </m:e>
        </m:d>
        <m:r>
          <w:rPr>
            <w:rFonts w:ascii="Cambria Math" w:hAnsi="Cambria Math" w:cstheme="minorHAnsi"/>
            <w:sz w:val="20"/>
            <w:szCs w:val="20"/>
          </w:rPr>
          <m:t>=</m:t>
        </m:r>
        <m:func>
          <m:funcPr>
            <m:ctrlPr>
              <w:rPr>
                <w:rFonts w:ascii="Cambria Math" w:hAnsi="Cambria Math" w:cstheme="minorHAnsi"/>
                <w:i/>
                <w:sz w:val="20"/>
                <w:szCs w:val="20"/>
              </w:rPr>
            </m:ctrlPr>
          </m:funcPr>
          <m:fName>
            <m:r>
              <m:rPr>
                <m:sty m:val="p"/>
              </m:rPr>
              <w:rPr>
                <w:rFonts w:ascii="Cambria Math" w:hAnsi="Cambria Math" w:cstheme="minorHAnsi"/>
                <w:sz w:val="20"/>
                <w:szCs w:val="20"/>
              </w:rPr>
              <m:t>sin</m:t>
            </m:r>
          </m:fName>
          <m:e>
            <m:r>
              <w:rPr>
                <w:rFonts w:ascii="Cambria Math" w:hAnsi="Cambria Math" w:cstheme="minorHAnsi"/>
                <w:sz w:val="20"/>
                <w:szCs w:val="20"/>
              </w:rPr>
              <m:t>2x</m:t>
            </m:r>
          </m:e>
        </m:func>
      </m:oMath>
      <w:r w:rsidR="00801712" w:rsidRPr="00801712">
        <w:rPr>
          <w:rFonts w:asciiTheme="minorHAnsi" w:hAnsiTheme="minorHAnsi" w:cstheme="minorHAnsi"/>
          <w:sz w:val="20"/>
          <w:szCs w:val="20"/>
        </w:rPr>
        <w:t xml:space="preserve">. </w:t>
      </w:r>
      <w:r>
        <w:rPr>
          <w:rFonts w:asciiTheme="minorHAnsi" w:hAnsiTheme="minorHAnsi" w:cstheme="minorHAnsi"/>
          <w:sz w:val="20"/>
          <w:szCs w:val="20"/>
        </w:rPr>
        <w:t xml:space="preserve"> </w:t>
      </w:r>
      <w:r w:rsidR="00801712" w:rsidRPr="00801712">
        <w:rPr>
          <w:rFonts w:asciiTheme="minorHAnsi" w:hAnsiTheme="minorHAnsi" w:cstheme="minorHAnsi"/>
          <w:sz w:val="20"/>
          <w:szCs w:val="20"/>
        </w:rPr>
        <w:t xml:space="preserve">The product rule and the trigonometric identity </w:t>
      </w:r>
      <m:oMath>
        <m:r>
          <w:rPr>
            <w:rFonts w:ascii="Cambria Math" w:hAnsi="Cambria Math" w:cs="Cambria Math"/>
            <w:sz w:val="20"/>
            <w:szCs w:val="20"/>
          </w:rPr>
          <m:t>f</m:t>
        </m:r>
        <m:d>
          <m:dPr>
            <m:ctrlPr>
              <w:rPr>
                <w:rFonts w:ascii="Cambria Math" w:hAnsi="Cambria Math" w:cstheme="minorHAnsi"/>
                <w:i/>
                <w:sz w:val="20"/>
                <w:szCs w:val="20"/>
              </w:rPr>
            </m:ctrlPr>
          </m:dPr>
          <m:e>
            <m:r>
              <w:rPr>
                <w:rFonts w:ascii="Cambria Math" w:hAnsi="Cambria Math" w:cs="Cambria Math"/>
                <w:sz w:val="20"/>
                <w:szCs w:val="20"/>
              </w:rPr>
              <m:t>x</m:t>
            </m:r>
          </m:e>
        </m:d>
        <m:r>
          <w:rPr>
            <w:rFonts w:ascii="Cambria Math" w:hAnsi="Cambria Math" w:cstheme="minorHAnsi"/>
            <w:sz w:val="20"/>
            <w:szCs w:val="20"/>
          </w:rPr>
          <m:t>=</m:t>
        </m:r>
        <m:func>
          <m:funcPr>
            <m:ctrlPr>
              <w:rPr>
                <w:rFonts w:ascii="Cambria Math" w:hAnsi="Cambria Math" w:cstheme="minorHAnsi"/>
                <w:i/>
                <w:sz w:val="20"/>
                <w:szCs w:val="20"/>
              </w:rPr>
            </m:ctrlPr>
          </m:funcPr>
          <m:fName>
            <m:r>
              <m:rPr>
                <m:sty m:val="p"/>
              </m:rPr>
              <w:rPr>
                <w:rFonts w:ascii="Cambria Math" w:hAnsi="Cambria Math" w:cstheme="minorHAnsi"/>
                <w:sz w:val="20"/>
                <w:szCs w:val="20"/>
              </w:rPr>
              <m:t>sin</m:t>
            </m:r>
          </m:fName>
          <m:e>
            <m:r>
              <w:rPr>
                <w:rFonts w:ascii="Cambria Math" w:hAnsi="Cambria Math" w:cstheme="minorHAnsi"/>
                <w:sz w:val="20"/>
                <w:szCs w:val="20"/>
              </w:rPr>
              <m:t>2x</m:t>
            </m:r>
          </m:e>
        </m:func>
        <m:r>
          <w:rPr>
            <w:rFonts w:ascii="Cambria Math" w:hAnsi="Cambria Math" w:cstheme="minorHAnsi"/>
            <w:sz w:val="20"/>
            <w:szCs w:val="20"/>
          </w:rPr>
          <m:t>=2</m:t>
        </m:r>
        <m:func>
          <m:funcPr>
            <m:ctrlPr>
              <w:rPr>
                <w:rFonts w:ascii="Cambria Math" w:hAnsi="Cambria Math" w:cstheme="minorHAnsi"/>
                <w:i/>
                <w:sz w:val="20"/>
                <w:szCs w:val="20"/>
              </w:rPr>
            </m:ctrlPr>
          </m:funcPr>
          <m:fName>
            <m:r>
              <m:rPr>
                <m:sty m:val="p"/>
              </m:rPr>
              <w:rPr>
                <w:rFonts w:ascii="Cambria Math" w:hAnsi="Cambria Math" w:cstheme="minorHAnsi"/>
                <w:sz w:val="20"/>
                <w:szCs w:val="20"/>
              </w:rPr>
              <m:t>sin</m:t>
            </m:r>
          </m:fName>
          <m:e>
            <m:r>
              <w:rPr>
                <w:rFonts w:ascii="Cambria Math" w:hAnsi="Cambria Math" w:cstheme="minorHAnsi"/>
                <w:sz w:val="20"/>
                <w:szCs w:val="20"/>
              </w:rPr>
              <m:t>x</m:t>
            </m:r>
          </m:e>
        </m:func>
        <m:func>
          <m:funcPr>
            <m:ctrlPr>
              <w:rPr>
                <w:rFonts w:ascii="Cambria Math" w:hAnsi="Cambria Math" w:cstheme="minorHAnsi"/>
                <w:i/>
                <w:sz w:val="20"/>
                <w:szCs w:val="20"/>
              </w:rPr>
            </m:ctrlPr>
          </m:funcPr>
          <m:fName>
            <m:r>
              <m:rPr>
                <m:sty m:val="p"/>
              </m:rPr>
              <w:rPr>
                <w:rFonts w:ascii="Cambria Math" w:hAnsi="Cambria Math" w:cstheme="minorHAnsi"/>
                <w:sz w:val="20"/>
                <w:szCs w:val="20"/>
              </w:rPr>
              <m:t>cos</m:t>
            </m:r>
          </m:fName>
          <m:e>
            <m:r>
              <w:rPr>
                <w:rFonts w:ascii="Cambria Math" w:hAnsi="Cambria Math" w:cstheme="minorHAnsi"/>
                <w:sz w:val="20"/>
                <w:szCs w:val="20"/>
              </w:rPr>
              <m:t>x</m:t>
            </m:r>
          </m:e>
        </m:func>
      </m:oMath>
      <w:r w:rsidR="00801712" w:rsidRPr="00801712">
        <w:rPr>
          <w:rFonts w:asciiTheme="minorHAnsi" w:hAnsiTheme="minorHAnsi" w:cstheme="minorHAnsi"/>
          <w:sz w:val="20"/>
          <w:szCs w:val="20"/>
        </w:rPr>
        <w:t xml:space="preserve"> can be used to derive the formula </w:t>
      </w:r>
      <m:oMath>
        <m:f>
          <m:fPr>
            <m:ctrlPr>
              <w:rPr>
                <w:rFonts w:ascii="Cambria Math" w:hAnsi="Cambria Math" w:cstheme="minorHAnsi"/>
                <w:i/>
                <w:sz w:val="20"/>
                <w:szCs w:val="20"/>
              </w:rPr>
            </m:ctrlPr>
          </m:fPr>
          <m:num>
            <m:r>
              <w:rPr>
                <w:rFonts w:ascii="Cambria Math" w:hAnsi="Cambria Math" w:cstheme="minorHAnsi"/>
                <w:sz w:val="20"/>
                <w:szCs w:val="20"/>
              </w:rPr>
              <m:t>d</m:t>
            </m:r>
            <m:d>
              <m:dPr>
                <m:ctrlPr>
                  <w:rPr>
                    <w:rFonts w:ascii="Cambria Math" w:hAnsi="Cambria Math" w:cstheme="minorHAnsi"/>
                    <w:i/>
                    <w:sz w:val="20"/>
                    <w:szCs w:val="20"/>
                  </w:rPr>
                </m:ctrlPr>
              </m:dPr>
              <m:e>
                <m:func>
                  <m:funcPr>
                    <m:ctrlPr>
                      <w:rPr>
                        <w:rFonts w:ascii="Cambria Math" w:hAnsi="Cambria Math" w:cstheme="minorHAnsi"/>
                        <w:i/>
                        <w:sz w:val="20"/>
                        <w:szCs w:val="20"/>
                      </w:rPr>
                    </m:ctrlPr>
                  </m:funcPr>
                  <m:fName>
                    <m:r>
                      <m:rPr>
                        <m:sty m:val="p"/>
                      </m:rPr>
                      <w:rPr>
                        <w:rFonts w:ascii="Cambria Math" w:hAnsi="Cambria Math" w:cstheme="minorHAnsi"/>
                        <w:sz w:val="20"/>
                        <w:szCs w:val="20"/>
                      </w:rPr>
                      <m:t>sin</m:t>
                    </m:r>
                  </m:fName>
                  <m:e>
                    <m:r>
                      <w:rPr>
                        <w:rFonts w:ascii="Cambria Math" w:hAnsi="Cambria Math" w:cstheme="minorHAnsi"/>
                        <w:sz w:val="20"/>
                        <w:szCs w:val="20"/>
                      </w:rPr>
                      <m:t>2x</m:t>
                    </m:r>
                  </m:e>
                </m:func>
              </m:e>
            </m:d>
          </m:num>
          <m:den>
            <m:r>
              <w:rPr>
                <w:rFonts w:ascii="Cambria Math" w:hAnsi="Cambria Math" w:cstheme="minorHAnsi"/>
                <w:sz w:val="20"/>
                <w:szCs w:val="20"/>
              </w:rPr>
              <m:t>dx</m:t>
            </m:r>
          </m:den>
        </m:f>
        <m:r>
          <w:rPr>
            <w:rFonts w:ascii="Cambria Math" w:hAnsi="Cambria Math" w:cstheme="minorHAnsi"/>
            <w:sz w:val="20"/>
            <w:szCs w:val="20"/>
          </w:rPr>
          <m:t>=2</m:t>
        </m:r>
        <m:func>
          <m:funcPr>
            <m:ctrlPr>
              <w:rPr>
                <w:rFonts w:ascii="Cambria Math" w:hAnsi="Cambria Math" w:cstheme="minorHAnsi"/>
                <w:i/>
                <w:sz w:val="20"/>
                <w:szCs w:val="20"/>
              </w:rPr>
            </m:ctrlPr>
          </m:funcPr>
          <m:fName>
            <m:r>
              <m:rPr>
                <m:sty m:val="p"/>
              </m:rPr>
              <w:rPr>
                <w:rFonts w:ascii="Cambria Math" w:hAnsi="Cambria Math" w:cstheme="minorHAnsi"/>
                <w:sz w:val="20"/>
                <w:szCs w:val="20"/>
              </w:rPr>
              <m:t>cos</m:t>
            </m:r>
          </m:fName>
          <m:e>
            <m:r>
              <w:rPr>
                <w:rFonts w:ascii="Cambria Math" w:hAnsi="Cambria Math" w:cstheme="minorHAnsi"/>
                <w:sz w:val="20"/>
                <w:szCs w:val="20"/>
              </w:rPr>
              <m:t>2x</m:t>
            </m:r>
          </m:e>
        </m:func>
      </m:oMath>
      <w:r>
        <w:rPr>
          <w:rFonts w:asciiTheme="minorHAnsi" w:hAnsiTheme="minorHAnsi" w:cstheme="minorHAnsi"/>
          <w:sz w:val="20"/>
          <w:szCs w:val="20"/>
        </w:rPr>
        <w:t>.</w:t>
      </w:r>
    </w:p>
    <w:p w14:paraId="6E54BA8A" w14:textId="01394102" w:rsidR="004D504F" w:rsidRPr="00801712" w:rsidRDefault="004D504F" w:rsidP="004D504F">
      <w:pPr>
        <w:rPr>
          <w:rFonts w:asciiTheme="minorHAnsi" w:hAnsiTheme="minorHAnsi" w:cstheme="minorHAnsi"/>
          <w:sz w:val="20"/>
          <w:szCs w:val="20"/>
        </w:rPr>
      </w:pPr>
      <w:r w:rsidRPr="00801712">
        <w:rPr>
          <w:rFonts w:asciiTheme="minorHAnsi" w:hAnsiTheme="minorHAnsi" w:cstheme="minorHAnsi"/>
          <w:sz w:val="20"/>
          <w:szCs w:val="20"/>
        </w:rPr>
        <w:t>Graph the function</w:t>
      </w:r>
      <w:r w:rsidR="009807FD">
        <w:rPr>
          <w:rFonts w:asciiTheme="minorHAnsi" w:hAnsiTheme="minorHAnsi" w:cstheme="minorHAnsi"/>
          <w:sz w:val="20"/>
          <w:szCs w:val="20"/>
        </w:rPr>
        <w:t xml:space="preserve"> </w:t>
      </w:r>
      <m:oMath>
        <m:r>
          <w:rPr>
            <w:rFonts w:ascii="Cambria Math" w:hAnsi="Cambria Math" w:cs="Cambria Math"/>
            <w:sz w:val="20"/>
            <w:szCs w:val="20"/>
          </w:rPr>
          <m:t>f</m:t>
        </m:r>
        <m:d>
          <m:dPr>
            <m:ctrlPr>
              <w:rPr>
                <w:rFonts w:ascii="Cambria Math" w:hAnsi="Cambria Math" w:cstheme="minorHAnsi"/>
                <w:i/>
                <w:sz w:val="20"/>
                <w:szCs w:val="20"/>
              </w:rPr>
            </m:ctrlPr>
          </m:dPr>
          <m:e>
            <m:r>
              <w:rPr>
                <w:rFonts w:ascii="Cambria Math" w:hAnsi="Cambria Math" w:cs="Cambria Math"/>
                <w:sz w:val="20"/>
                <w:szCs w:val="20"/>
              </w:rPr>
              <m:t>x</m:t>
            </m:r>
          </m:e>
        </m:d>
        <m:r>
          <w:rPr>
            <w:rFonts w:ascii="Cambria Math" w:hAnsi="Cambria Math" w:cstheme="minorHAnsi"/>
            <w:sz w:val="20"/>
            <w:szCs w:val="20"/>
          </w:rPr>
          <m:t>=</m:t>
        </m:r>
        <m:func>
          <m:funcPr>
            <m:ctrlPr>
              <w:rPr>
                <w:rFonts w:ascii="Cambria Math" w:hAnsi="Cambria Math" w:cstheme="minorHAnsi"/>
                <w:i/>
                <w:sz w:val="20"/>
                <w:szCs w:val="20"/>
              </w:rPr>
            </m:ctrlPr>
          </m:funcPr>
          <m:fName>
            <m:r>
              <m:rPr>
                <m:sty m:val="p"/>
              </m:rPr>
              <w:rPr>
                <w:rFonts w:ascii="Cambria Math" w:hAnsi="Cambria Math" w:cstheme="minorHAnsi"/>
                <w:sz w:val="20"/>
                <w:szCs w:val="20"/>
              </w:rPr>
              <m:t>sin</m:t>
            </m:r>
          </m:fName>
          <m:e>
            <m:r>
              <w:rPr>
                <w:rFonts w:ascii="Cambria Math" w:hAnsi="Cambria Math" w:cstheme="minorHAnsi"/>
                <w:sz w:val="20"/>
                <w:szCs w:val="20"/>
              </w:rPr>
              <m:t>2x</m:t>
            </m:r>
          </m:e>
        </m:func>
      </m:oMath>
      <w:r w:rsidR="00801712" w:rsidRPr="00801712">
        <w:rPr>
          <w:rFonts w:asciiTheme="minorHAnsi" w:hAnsiTheme="minorHAnsi" w:cstheme="minorHAnsi"/>
          <w:i/>
          <w:iCs/>
          <w:sz w:val="20"/>
          <w:szCs w:val="20"/>
        </w:rPr>
        <w:t xml:space="preserve"> </w:t>
      </w:r>
      <w:r w:rsidR="00801712" w:rsidRPr="00801712">
        <w:rPr>
          <w:rFonts w:asciiTheme="minorHAnsi" w:hAnsiTheme="minorHAnsi" w:cstheme="minorHAnsi"/>
          <w:sz w:val="20"/>
          <w:szCs w:val="20"/>
        </w:rPr>
        <w:t xml:space="preserve">along with its derivative for </w:t>
      </w:r>
      <m:oMath>
        <m:r>
          <w:rPr>
            <w:rFonts w:ascii="Cambria Math" w:hAnsi="Cambria Math" w:cstheme="minorHAnsi"/>
            <w:sz w:val="20"/>
            <w:szCs w:val="20"/>
          </w:rPr>
          <m:t>0≤</m:t>
        </m:r>
        <m:r>
          <w:rPr>
            <w:rFonts w:ascii="Cambria Math" w:hAnsi="Cambria Math" w:cs="Cambria Math"/>
            <w:sz w:val="20"/>
            <w:szCs w:val="20"/>
          </w:rPr>
          <m:t>x</m:t>
        </m:r>
        <m:r>
          <w:rPr>
            <w:rFonts w:ascii="Cambria Math" w:hAnsi="Cambria Math" w:cstheme="minorHAnsi"/>
            <w:sz w:val="20"/>
            <w:szCs w:val="20"/>
          </w:rPr>
          <m:t xml:space="preserve">≤3 </m:t>
        </m:r>
      </m:oMath>
      <w:r w:rsidR="00801712" w:rsidRPr="00801712">
        <w:rPr>
          <w:rFonts w:asciiTheme="minorHAnsi" w:hAnsiTheme="minorHAnsi" w:cstheme="minorHAnsi"/>
          <w:sz w:val="20"/>
          <w:szCs w:val="20"/>
        </w:rPr>
        <w:t xml:space="preserve">and </w:t>
      </w:r>
      <m:oMath>
        <m:r>
          <w:rPr>
            <w:rFonts w:ascii="Cambria Math" w:hAnsi="Cambria Math" w:cstheme="minorHAnsi"/>
            <w:sz w:val="20"/>
            <w:szCs w:val="20"/>
          </w:rPr>
          <m:t>-2≤</m:t>
        </m:r>
        <m:r>
          <w:rPr>
            <w:rFonts w:ascii="Cambria Math" w:hAnsi="Cambria Math" w:cs="Cambria Math"/>
            <w:sz w:val="20"/>
            <w:szCs w:val="20"/>
          </w:rPr>
          <m:t>y</m:t>
        </m:r>
        <m:r>
          <w:rPr>
            <w:rFonts w:ascii="Cambria Math" w:hAnsi="Cambria Math" w:cstheme="minorHAnsi"/>
            <w:sz w:val="20"/>
            <w:szCs w:val="20"/>
          </w:rPr>
          <m:t>≤2</m:t>
        </m:r>
      </m:oMath>
      <w:r w:rsidR="00801712" w:rsidRPr="00801712">
        <w:rPr>
          <w:rFonts w:asciiTheme="minorHAnsi" w:hAnsiTheme="minorHAnsi" w:cstheme="minorHAnsi"/>
          <w:sz w:val="20"/>
          <w:szCs w:val="20"/>
        </w:rPr>
        <w:t xml:space="preserve">. </w:t>
      </w:r>
    </w:p>
    <w:p w14:paraId="1DF9697A" w14:textId="77777777" w:rsidR="000D3945" w:rsidRDefault="00801712" w:rsidP="000D3945">
      <w:pPr>
        <w:rPr>
          <w:rFonts w:asciiTheme="minorHAnsi" w:hAnsiTheme="minorHAnsi" w:cstheme="minorHAnsi"/>
          <w:sz w:val="20"/>
          <w:szCs w:val="20"/>
        </w:rPr>
      </w:pPr>
      <w:r w:rsidRPr="00801712">
        <w:rPr>
          <w:rFonts w:asciiTheme="minorHAnsi" w:hAnsiTheme="minorHAnsi" w:cstheme="minorHAnsi"/>
          <w:sz w:val="20"/>
          <w:szCs w:val="20"/>
        </w:rPr>
        <w:t>N</w:t>
      </w:r>
      <w:r w:rsidR="004D504F">
        <w:rPr>
          <w:rFonts w:asciiTheme="minorHAnsi" w:hAnsiTheme="minorHAnsi" w:cstheme="minorHAnsi"/>
          <w:sz w:val="20"/>
          <w:szCs w:val="20"/>
        </w:rPr>
        <w:t xml:space="preserve">ext </w:t>
      </w:r>
      <w:r w:rsidRPr="00801712">
        <w:rPr>
          <w:rFonts w:asciiTheme="minorHAnsi" w:hAnsiTheme="minorHAnsi" w:cstheme="minorHAnsi"/>
          <w:sz w:val="20"/>
          <w:szCs w:val="20"/>
        </w:rPr>
        <w:t>consider</w:t>
      </w:r>
      <w:r w:rsidR="004D504F">
        <w:rPr>
          <w:rFonts w:asciiTheme="minorHAnsi" w:hAnsiTheme="minorHAnsi" w:cstheme="minorHAnsi"/>
          <w:sz w:val="20"/>
          <w:szCs w:val="20"/>
        </w:rPr>
        <w:t xml:space="preserve"> </w:t>
      </w:r>
      <w:r w:rsidRPr="00801712">
        <w:rPr>
          <w:rFonts w:asciiTheme="minorHAnsi" w:hAnsiTheme="minorHAnsi" w:cstheme="minorHAnsi"/>
          <w:sz w:val="20"/>
          <w:szCs w:val="20"/>
        </w:rPr>
        <w:t>the</w:t>
      </w:r>
      <w:r w:rsidR="004D504F">
        <w:rPr>
          <w:rFonts w:asciiTheme="minorHAnsi" w:hAnsiTheme="minorHAnsi" w:cstheme="minorHAnsi"/>
          <w:sz w:val="20"/>
          <w:szCs w:val="20"/>
        </w:rPr>
        <w:t xml:space="preserve"> </w:t>
      </w:r>
      <w:r w:rsidRPr="00801712">
        <w:rPr>
          <w:rFonts w:asciiTheme="minorHAnsi" w:hAnsiTheme="minorHAnsi" w:cstheme="minorHAnsi"/>
          <w:sz w:val="20"/>
          <w:szCs w:val="20"/>
        </w:rPr>
        <w:t>function</w:t>
      </w:r>
      <w:r w:rsidR="004D504F">
        <w:rPr>
          <w:rFonts w:ascii="Cambria Math" w:hAnsi="Cambria Math" w:cs="Cambria Math"/>
          <w:i/>
          <w:iCs/>
          <w:sz w:val="20"/>
          <w:szCs w:val="20"/>
        </w:rPr>
        <w:t xml:space="preserve"> </w:t>
      </w:r>
      <m:oMath>
        <m:r>
          <w:rPr>
            <w:rFonts w:ascii="Cambria Math" w:hAnsi="Cambria Math" w:cs="Cambria Math"/>
            <w:sz w:val="20"/>
            <w:szCs w:val="20"/>
          </w:rPr>
          <m:t>f</m:t>
        </m:r>
        <m:d>
          <m:dPr>
            <m:ctrlPr>
              <w:rPr>
                <w:rFonts w:ascii="Cambria Math" w:hAnsi="Cambria Math" w:cstheme="minorHAnsi"/>
                <w:i/>
                <w:sz w:val="20"/>
                <w:szCs w:val="20"/>
              </w:rPr>
            </m:ctrlPr>
          </m:dPr>
          <m:e>
            <m:r>
              <w:rPr>
                <w:rFonts w:ascii="Cambria Math" w:hAnsi="Cambria Math" w:cs="Cambria Math"/>
                <w:sz w:val="20"/>
                <w:szCs w:val="20"/>
              </w:rPr>
              <m:t>x</m:t>
            </m:r>
          </m:e>
        </m:d>
        <m:r>
          <w:rPr>
            <w:rFonts w:ascii="Cambria Math" w:hAnsi="Cambria Math" w:cstheme="minorHAnsi"/>
            <w:sz w:val="20"/>
            <w:szCs w:val="20"/>
          </w:rPr>
          <m:t>=</m:t>
        </m:r>
        <m:func>
          <m:funcPr>
            <m:ctrlPr>
              <w:rPr>
                <w:rFonts w:ascii="Cambria Math" w:hAnsi="Cambria Math" w:cstheme="minorHAnsi"/>
                <w:i/>
                <w:sz w:val="20"/>
                <w:szCs w:val="20"/>
              </w:rPr>
            </m:ctrlPr>
          </m:funcPr>
          <m:fName>
            <m:r>
              <m:rPr>
                <m:sty m:val="p"/>
              </m:rPr>
              <w:rPr>
                <w:rFonts w:ascii="Cambria Math" w:hAnsi="Cambria Math" w:cstheme="minorHAnsi"/>
                <w:sz w:val="20"/>
                <w:szCs w:val="20"/>
              </w:rPr>
              <m:t>sin</m:t>
            </m:r>
          </m:fName>
          <m:e>
            <m:r>
              <w:rPr>
                <w:rFonts w:ascii="Cambria Math" w:hAnsi="Cambria Math" w:cstheme="minorHAnsi"/>
                <w:sz w:val="20"/>
                <w:szCs w:val="20"/>
              </w:rPr>
              <m:t>x</m:t>
            </m:r>
          </m:e>
        </m:func>
      </m:oMath>
      <w:r w:rsidR="004D504F">
        <w:rPr>
          <w:rFonts w:asciiTheme="minorHAnsi" w:hAnsiTheme="minorHAnsi" w:cstheme="minorHAnsi"/>
          <w:sz w:val="20"/>
          <w:szCs w:val="20"/>
        </w:rPr>
        <w:t xml:space="preserve"> </w:t>
      </w:r>
      <w:r w:rsidRPr="00801712">
        <w:rPr>
          <w:rFonts w:asciiTheme="minorHAnsi" w:hAnsiTheme="minorHAnsi" w:cstheme="minorHAnsi"/>
          <w:sz w:val="20"/>
          <w:szCs w:val="20"/>
        </w:rPr>
        <w:t>for</w:t>
      </w:r>
      <w:r w:rsidR="004D504F">
        <w:rPr>
          <w:rFonts w:asciiTheme="minorHAnsi" w:hAnsiTheme="minorHAnsi" w:cstheme="minorHAnsi"/>
          <w:sz w:val="20"/>
          <w:szCs w:val="20"/>
        </w:rPr>
        <w:t xml:space="preserve"> </w:t>
      </w:r>
      <m:oMath>
        <m:r>
          <w:rPr>
            <w:rFonts w:ascii="Cambria Math" w:hAnsi="Cambria Math" w:cstheme="minorHAnsi"/>
            <w:sz w:val="20"/>
            <w:szCs w:val="20"/>
          </w:rPr>
          <m:t>-5≤</m:t>
        </m:r>
        <m:r>
          <w:rPr>
            <w:rFonts w:ascii="Cambria Math" w:hAnsi="Cambria Math" w:cs="Cambria Math"/>
            <w:sz w:val="20"/>
            <w:szCs w:val="20"/>
          </w:rPr>
          <m:t>x</m:t>
        </m:r>
        <m:r>
          <w:rPr>
            <w:rFonts w:ascii="Cambria Math" w:hAnsi="Cambria Math" w:cstheme="minorHAnsi"/>
            <w:sz w:val="20"/>
            <w:szCs w:val="20"/>
          </w:rPr>
          <m:t xml:space="preserve">≤5 </m:t>
        </m:r>
      </m:oMath>
      <w:r w:rsidR="004D504F" w:rsidRPr="00801712">
        <w:rPr>
          <w:rFonts w:asciiTheme="minorHAnsi" w:hAnsiTheme="minorHAnsi" w:cstheme="minorHAnsi"/>
          <w:sz w:val="20"/>
          <w:szCs w:val="20"/>
        </w:rPr>
        <w:t xml:space="preserve">and </w:t>
      </w:r>
      <m:oMath>
        <m:r>
          <w:rPr>
            <w:rFonts w:ascii="Cambria Math" w:hAnsi="Cambria Math" w:cstheme="minorHAnsi"/>
            <w:sz w:val="20"/>
            <w:szCs w:val="20"/>
          </w:rPr>
          <m:t>-10≤</m:t>
        </m:r>
        <m:r>
          <w:rPr>
            <w:rFonts w:ascii="Cambria Math" w:hAnsi="Cambria Math" w:cs="Cambria Math"/>
            <w:sz w:val="20"/>
            <w:szCs w:val="20"/>
          </w:rPr>
          <m:t>y</m:t>
        </m:r>
        <m:r>
          <w:rPr>
            <w:rFonts w:ascii="Cambria Math" w:hAnsi="Cambria Math" w:cstheme="minorHAnsi"/>
            <w:sz w:val="20"/>
            <w:szCs w:val="20"/>
          </w:rPr>
          <m:t>≤10</m:t>
        </m:r>
      </m:oMath>
      <w:r w:rsidR="004D504F">
        <w:rPr>
          <w:rFonts w:asciiTheme="minorHAnsi" w:hAnsiTheme="minorHAnsi" w:cstheme="minorHAnsi"/>
          <w:sz w:val="20"/>
          <w:szCs w:val="20"/>
        </w:rPr>
        <w:t xml:space="preserve">.  </w:t>
      </w:r>
      <w:r w:rsidRPr="00801712">
        <w:rPr>
          <w:rFonts w:asciiTheme="minorHAnsi" w:hAnsiTheme="minorHAnsi" w:cstheme="minorHAnsi"/>
          <w:sz w:val="20"/>
          <w:szCs w:val="20"/>
        </w:rPr>
        <w:t>From</w:t>
      </w:r>
      <w:r w:rsidR="004D504F">
        <w:rPr>
          <w:rFonts w:asciiTheme="minorHAnsi" w:hAnsiTheme="minorHAnsi" w:cstheme="minorHAnsi"/>
          <w:sz w:val="20"/>
          <w:szCs w:val="20"/>
        </w:rPr>
        <w:t xml:space="preserve"> </w:t>
      </w:r>
      <w:r w:rsidRPr="00801712">
        <w:rPr>
          <w:rFonts w:asciiTheme="minorHAnsi" w:hAnsiTheme="minorHAnsi" w:cstheme="minorHAnsi"/>
          <w:sz w:val="20"/>
          <w:szCs w:val="20"/>
        </w:rPr>
        <w:t xml:space="preserve">the graph, it is apparent that the function changes ever faster as </w:t>
      </w:r>
      <w:proofErr w:type="gramStart"/>
      <w:r w:rsidRPr="00801712">
        <w:rPr>
          <w:rFonts w:ascii="Cambria Math" w:hAnsi="Cambria Math" w:cs="Cambria Math"/>
          <w:i/>
          <w:iCs/>
          <w:sz w:val="20"/>
          <w:szCs w:val="20"/>
        </w:rPr>
        <w:t>𝑥</w:t>
      </w:r>
      <w:r w:rsidR="000D3945">
        <w:rPr>
          <w:rFonts w:ascii="Cambria Math" w:hAnsi="Cambria Math" w:cs="Cambria Math"/>
          <w:i/>
          <w:iCs/>
          <w:sz w:val="20"/>
          <w:szCs w:val="20"/>
        </w:rPr>
        <w:t xml:space="preserve"> </w:t>
      </w:r>
      <w:r w:rsidRPr="00801712">
        <w:rPr>
          <w:rFonts w:asciiTheme="minorHAnsi" w:hAnsiTheme="minorHAnsi" w:cstheme="minorHAnsi"/>
          <w:i/>
          <w:iCs/>
          <w:sz w:val="20"/>
          <w:szCs w:val="20"/>
        </w:rPr>
        <w:t xml:space="preserve"> </w:t>
      </w:r>
      <w:r w:rsidRPr="00801712">
        <w:rPr>
          <w:rFonts w:asciiTheme="minorHAnsi" w:hAnsiTheme="minorHAnsi" w:cstheme="minorHAnsi"/>
          <w:sz w:val="20"/>
          <w:szCs w:val="20"/>
        </w:rPr>
        <w:t>increases</w:t>
      </w:r>
      <w:proofErr w:type="gramEnd"/>
      <w:r w:rsidRPr="00801712">
        <w:rPr>
          <w:rFonts w:asciiTheme="minorHAnsi" w:hAnsiTheme="minorHAnsi" w:cstheme="minorHAnsi"/>
          <w:sz w:val="20"/>
          <w:szCs w:val="20"/>
        </w:rPr>
        <w:t xml:space="preserve">. </w:t>
      </w:r>
    </w:p>
    <w:p w14:paraId="12ECCCF0" w14:textId="30906AE0" w:rsidR="00801712" w:rsidRPr="00801712" w:rsidRDefault="000D3945" w:rsidP="000D3945">
      <w:pPr>
        <w:rPr>
          <w:rFonts w:asciiTheme="minorHAnsi" w:hAnsiTheme="minorHAnsi" w:cstheme="minorHAnsi"/>
          <w:sz w:val="20"/>
          <w:szCs w:val="20"/>
        </w:rPr>
      </w:pPr>
      <w:r>
        <w:rPr>
          <w:rFonts w:asciiTheme="minorHAnsi" w:hAnsiTheme="minorHAnsi" w:cstheme="minorHAnsi"/>
          <w:sz w:val="20"/>
          <w:szCs w:val="20"/>
        </w:rPr>
        <w:t xml:space="preserve">Answer the questions. </w:t>
      </w:r>
      <w:r w:rsidR="00801712" w:rsidRPr="00801712">
        <w:rPr>
          <w:rFonts w:asciiTheme="minorHAnsi" w:hAnsiTheme="minorHAnsi" w:cstheme="minorHAnsi"/>
          <w:sz w:val="20"/>
          <w:szCs w:val="20"/>
        </w:rPr>
        <w:t xml:space="preserve">What about its derivative? The faster that the function changes, the larger the size of the derivative, so the derivative is an oscillatory function whose amplitude grows with </w:t>
      </w:r>
      <w:r w:rsidR="00801712" w:rsidRPr="00801712">
        <w:rPr>
          <w:rFonts w:ascii="Cambria Math" w:hAnsi="Cambria Math" w:cs="Cambria Math"/>
          <w:i/>
          <w:iCs/>
          <w:sz w:val="20"/>
          <w:szCs w:val="20"/>
        </w:rPr>
        <w:t>𝑥</w:t>
      </w:r>
      <w:r w:rsidR="00801712" w:rsidRPr="00801712">
        <w:rPr>
          <w:rFonts w:asciiTheme="minorHAnsi" w:hAnsiTheme="minorHAnsi" w:cstheme="minorHAnsi"/>
          <w:sz w:val="20"/>
          <w:szCs w:val="20"/>
        </w:rPr>
        <w:t xml:space="preserve">. </w:t>
      </w:r>
      <w:r>
        <w:rPr>
          <w:rFonts w:asciiTheme="minorHAnsi" w:hAnsiTheme="minorHAnsi" w:cstheme="minorHAnsi"/>
          <w:sz w:val="20"/>
          <w:szCs w:val="20"/>
        </w:rPr>
        <w:t xml:space="preserve"> </w:t>
      </w:r>
    </w:p>
    <w:p w14:paraId="217EDFD7" w14:textId="0CB1D308" w:rsidR="00801712" w:rsidRPr="00801712" w:rsidRDefault="00801712" w:rsidP="00801712">
      <w:pPr>
        <w:rPr>
          <w:rFonts w:asciiTheme="minorHAnsi" w:hAnsiTheme="minorHAnsi" w:cstheme="minorHAnsi"/>
          <w:sz w:val="20"/>
          <w:szCs w:val="20"/>
        </w:rPr>
      </w:pPr>
      <w:r w:rsidRPr="00801712">
        <w:rPr>
          <w:rFonts w:asciiTheme="minorHAnsi" w:hAnsiTheme="minorHAnsi" w:cstheme="minorHAnsi"/>
          <w:sz w:val="20"/>
          <w:szCs w:val="20"/>
        </w:rPr>
        <w:t>The class can be wrapped up by graphing</w:t>
      </w:r>
      <w:r w:rsidR="000D3945">
        <w:rPr>
          <w:rFonts w:asciiTheme="minorHAnsi" w:hAnsiTheme="minorHAnsi" w:cstheme="minorHAnsi"/>
          <w:sz w:val="20"/>
          <w:szCs w:val="20"/>
        </w:rPr>
        <w:t xml:space="preserve"> </w:t>
      </w:r>
      <m:oMath>
        <m:r>
          <w:rPr>
            <w:rFonts w:ascii="Cambria Math" w:hAnsi="Cambria Math" w:cstheme="minorHAnsi"/>
            <w:sz w:val="20"/>
            <w:szCs w:val="20"/>
          </w:rPr>
          <m:t>y=2x</m:t>
        </m:r>
        <m:func>
          <m:funcPr>
            <m:ctrlPr>
              <w:rPr>
                <w:rFonts w:ascii="Cambria Math" w:hAnsi="Cambria Math" w:cstheme="minorHAnsi"/>
                <w:i/>
                <w:sz w:val="20"/>
                <w:szCs w:val="20"/>
              </w:rPr>
            </m:ctrlPr>
          </m:funcPr>
          <m:fName>
            <m:r>
              <m:rPr>
                <m:sty m:val="p"/>
              </m:rPr>
              <w:rPr>
                <w:rFonts w:ascii="Cambria Math" w:hAnsi="Cambria Math" w:cstheme="minorHAnsi"/>
                <w:sz w:val="20"/>
                <w:szCs w:val="20"/>
              </w:rPr>
              <m:t>cos</m:t>
            </m:r>
          </m:fName>
          <m:e>
            <m:d>
              <m:dPr>
                <m:ctrlPr>
                  <w:rPr>
                    <w:rFonts w:ascii="Cambria Math" w:hAnsi="Cambria Math" w:cstheme="minorHAnsi"/>
                    <w:i/>
                    <w:sz w:val="20"/>
                    <w:szCs w:val="20"/>
                  </w:rPr>
                </m:ctrlPr>
              </m:dPr>
              <m:e>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e>
            </m:d>
          </m:e>
        </m:func>
      </m:oMath>
      <w:r w:rsidRPr="00801712">
        <w:rPr>
          <w:rFonts w:asciiTheme="minorHAnsi" w:hAnsiTheme="minorHAnsi" w:cstheme="minorHAnsi"/>
          <w:sz w:val="20"/>
          <w:szCs w:val="20"/>
        </w:rPr>
        <w:t xml:space="preserve"> and observing how closely it matches the numerical derivative. </w:t>
      </w:r>
    </w:p>
    <w:p w14:paraId="51439CDD" w14:textId="3DCD9284" w:rsidR="00484ADD" w:rsidRPr="00801712" w:rsidRDefault="00484ADD" w:rsidP="004D504F">
      <w:pPr>
        <w:rPr>
          <w:rFonts w:asciiTheme="minorHAnsi" w:hAnsiTheme="minorHAnsi" w:cstheme="minorHAnsi"/>
          <w:sz w:val="20"/>
          <w:szCs w:val="20"/>
        </w:rPr>
      </w:pPr>
      <w:r w:rsidRPr="00286C05">
        <w:rPr>
          <w:rFonts w:asciiTheme="minorHAnsi" w:hAnsiTheme="minorHAnsi" w:cstheme="minorHAnsi"/>
          <w:sz w:val="20"/>
          <w:szCs w:val="20"/>
        </w:rPr>
        <w:t>Use a graphing calculator to explore how changing periods or amplitudes of the trigonometric functions effect the graphs of said trigonometric functions.  Also</w:t>
      </w:r>
      <w:r w:rsidR="00B9116A" w:rsidRPr="00286C05">
        <w:rPr>
          <w:rFonts w:asciiTheme="minorHAnsi" w:hAnsiTheme="minorHAnsi" w:cstheme="minorHAnsi"/>
          <w:sz w:val="20"/>
          <w:szCs w:val="20"/>
        </w:rPr>
        <w:t>,</w:t>
      </w:r>
      <w:r w:rsidRPr="00286C05">
        <w:rPr>
          <w:rFonts w:asciiTheme="minorHAnsi" w:hAnsiTheme="minorHAnsi" w:cstheme="minorHAnsi"/>
          <w:sz w:val="20"/>
          <w:szCs w:val="20"/>
        </w:rPr>
        <w:t xml:space="preserve"> how the trigonometric functions derivatives relate to the original trigonometric functions.</w:t>
      </w:r>
    </w:p>
    <w:p w14:paraId="3170DDC2" w14:textId="5B499437" w:rsidR="0076592D" w:rsidRPr="00801712" w:rsidRDefault="0076592D" w:rsidP="00801712">
      <w:pPr>
        <w:rPr>
          <w:rFonts w:asciiTheme="minorHAnsi" w:hAnsiTheme="minorHAnsi" w:cstheme="minorHAnsi"/>
          <w:color w:val="000000" w:themeColor="text1"/>
          <w:sz w:val="20"/>
          <w:szCs w:val="20"/>
        </w:rPr>
      </w:pPr>
      <w:r w:rsidRPr="00801712">
        <w:rPr>
          <w:rFonts w:asciiTheme="minorHAnsi" w:hAnsiTheme="minorHAnsi" w:cstheme="minorHAnsi"/>
          <w:color w:val="000000" w:themeColor="text1"/>
          <w:sz w:val="20"/>
          <w:szCs w:val="20"/>
        </w:rPr>
        <w:t xml:space="preserve">Day 1: Complete problems </w:t>
      </w:r>
      <w:r w:rsidR="00547C1F" w:rsidRPr="00801712">
        <w:rPr>
          <w:rFonts w:asciiTheme="minorHAnsi" w:hAnsiTheme="minorHAnsi" w:cstheme="minorHAnsi"/>
          <w:sz w:val="20"/>
          <w:szCs w:val="20"/>
        </w:rPr>
        <w:t>3-31 odds</w:t>
      </w:r>
    </w:p>
    <w:p w14:paraId="51F8371D" w14:textId="66B5FEF8" w:rsidR="0076592D" w:rsidRPr="00801712" w:rsidRDefault="0076592D" w:rsidP="00801712">
      <w:pPr>
        <w:rPr>
          <w:rFonts w:asciiTheme="minorHAnsi" w:hAnsiTheme="minorHAnsi" w:cstheme="minorHAnsi"/>
          <w:color w:val="000000" w:themeColor="text1"/>
          <w:sz w:val="20"/>
          <w:szCs w:val="20"/>
        </w:rPr>
      </w:pPr>
      <w:r w:rsidRPr="00801712">
        <w:rPr>
          <w:rFonts w:asciiTheme="minorHAnsi" w:hAnsiTheme="minorHAnsi" w:cstheme="minorHAnsi"/>
          <w:color w:val="000000" w:themeColor="text1"/>
          <w:sz w:val="20"/>
          <w:szCs w:val="20"/>
        </w:rPr>
        <w:t xml:space="preserve">Day 2: Complete problems </w:t>
      </w:r>
      <w:r w:rsidR="00547C1F" w:rsidRPr="00801712">
        <w:rPr>
          <w:rFonts w:asciiTheme="minorHAnsi" w:hAnsiTheme="minorHAnsi" w:cstheme="minorHAnsi"/>
          <w:color w:val="0C0C0C"/>
          <w:sz w:val="20"/>
          <w:szCs w:val="20"/>
        </w:rPr>
        <w:t xml:space="preserve">33 </w:t>
      </w:r>
      <w:r w:rsidR="00547C1F" w:rsidRPr="00801712">
        <w:rPr>
          <w:rFonts w:asciiTheme="minorHAnsi" w:hAnsiTheme="minorHAnsi" w:cstheme="minorHAnsi"/>
          <w:color w:val="3B3B3B"/>
          <w:sz w:val="20"/>
          <w:szCs w:val="20"/>
        </w:rPr>
        <w:t xml:space="preserve">- </w:t>
      </w:r>
      <w:r w:rsidR="00547C1F" w:rsidRPr="00801712">
        <w:rPr>
          <w:rFonts w:asciiTheme="minorHAnsi" w:hAnsiTheme="minorHAnsi" w:cstheme="minorHAnsi"/>
          <w:color w:val="161616"/>
          <w:sz w:val="20"/>
          <w:szCs w:val="20"/>
        </w:rPr>
        <w:t xml:space="preserve">59 </w:t>
      </w:r>
      <w:r w:rsidR="00547C1F" w:rsidRPr="00801712">
        <w:rPr>
          <w:rFonts w:asciiTheme="minorHAnsi" w:hAnsiTheme="minorHAnsi" w:cstheme="minorHAnsi"/>
          <w:sz w:val="20"/>
          <w:szCs w:val="20"/>
        </w:rPr>
        <w:t>odds</w:t>
      </w:r>
    </w:p>
    <w:p w14:paraId="3A6732FF" w14:textId="73E897FC" w:rsidR="0076592D" w:rsidRPr="00801712" w:rsidRDefault="0076592D" w:rsidP="00801712">
      <w:pPr>
        <w:rPr>
          <w:rFonts w:asciiTheme="minorHAnsi" w:hAnsiTheme="minorHAnsi" w:cstheme="minorHAnsi"/>
          <w:color w:val="000000" w:themeColor="text1"/>
          <w:sz w:val="20"/>
          <w:szCs w:val="20"/>
        </w:rPr>
      </w:pPr>
      <w:r w:rsidRPr="00801712">
        <w:rPr>
          <w:rFonts w:asciiTheme="minorHAnsi" w:hAnsiTheme="minorHAnsi" w:cstheme="minorHAnsi"/>
          <w:color w:val="000000" w:themeColor="text1"/>
          <w:sz w:val="20"/>
          <w:szCs w:val="20"/>
        </w:rPr>
        <w:t>Day 3: Complete problems</w:t>
      </w:r>
      <w:r w:rsidR="00547C1F" w:rsidRPr="00801712">
        <w:rPr>
          <w:rFonts w:asciiTheme="minorHAnsi" w:hAnsiTheme="minorHAnsi" w:cstheme="minorHAnsi"/>
          <w:color w:val="000000" w:themeColor="text1"/>
          <w:sz w:val="20"/>
          <w:szCs w:val="20"/>
        </w:rPr>
        <w:t xml:space="preserve"> 60-71</w:t>
      </w:r>
    </w:p>
    <w:p w14:paraId="5A027C7E" w14:textId="4C36FA99" w:rsidR="0076592D" w:rsidRPr="00801712" w:rsidRDefault="0076592D" w:rsidP="00801712">
      <w:pPr>
        <w:rPr>
          <w:rFonts w:asciiTheme="minorHAnsi" w:hAnsiTheme="minorHAnsi" w:cstheme="minorHAnsi"/>
          <w:color w:val="000000" w:themeColor="text1"/>
          <w:sz w:val="20"/>
          <w:szCs w:val="20"/>
        </w:rPr>
      </w:pPr>
    </w:p>
    <w:p w14:paraId="3CF1F86C" w14:textId="13E63C06" w:rsidR="0076592D" w:rsidRPr="00801712" w:rsidRDefault="0076592D" w:rsidP="00801712">
      <w:pPr>
        <w:rPr>
          <w:rFonts w:asciiTheme="minorHAnsi" w:hAnsiTheme="minorHAnsi" w:cstheme="minorHAnsi"/>
          <w:sz w:val="20"/>
          <w:szCs w:val="20"/>
          <w:u w:val="single"/>
        </w:rPr>
      </w:pPr>
      <w:r w:rsidRPr="00801712">
        <w:rPr>
          <w:rFonts w:asciiTheme="minorHAnsi" w:hAnsiTheme="minorHAnsi" w:cstheme="minorHAnsi"/>
          <w:sz w:val="20"/>
          <w:szCs w:val="20"/>
          <w:u w:val="single"/>
        </w:rPr>
        <w:t xml:space="preserve">Lesson Theme </w:t>
      </w:r>
      <w:proofErr w:type="gramStart"/>
      <w:r w:rsidRPr="00801712">
        <w:rPr>
          <w:rFonts w:asciiTheme="minorHAnsi" w:hAnsiTheme="minorHAnsi" w:cstheme="minorHAnsi"/>
          <w:sz w:val="20"/>
          <w:szCs w:val="20"/>
          <w:u w:val="single"/>
        </w:rPr>
        <w:t>3.6 :</w:t>
      </w:r>
      <w:proofErr w:type="gramEnd"/>
      <w:r w:rsidRPr="00801712">
        <w:rPr>
          <w:rFonts w:asciiTheme="minorHAnsi" w:hAnsiTheme="minorHAnsi" w:cstheme="minorHAnsi"/>
          <w:sz w:val="20"/>
          <w:szCs w:val="20"/>
          <w:u w:val="single"/>
        </w:rPr>
        <w:t xml:space="preserve"> The Chain Rule &amp; Inverse Functions</w:t>
      </w:r>
      <w:r w:rsidR="00A33DAC">
        <w:rPr>
          <w:rFonts w:asciiTheme="minorHAnsi" w:hAnsiTheme="minorHAnsi" w:cstheme="minorHAnsi"/>
          <w:sz w:val="20"/>
          <w:szCs w:val="20"/>
          <w:u w:val="single"/>
        </w:rPr>
        <w:t xml:space="preserve"> </w:t>
      </w:r>
      <w:r w:rsidR="00A33DAC" w:rsidRPr="005417ED">
        <w:rPr>
          <w:rFonts w:asciiTheme="minorHAnsi" w:hAnsiTheme="minorHAnsi" w:cstheme="minorHAnsi"/>
          <w:sz w:val="20"/>
          <w:szCs w:val="20"/>
          <w:highlight w:val="cyan"/>
        </w:rPr>
        <w:t>(1.C) (1.E)</w:t>
      </w:r>
    </w:p>
    <w:p w14:paraId="40AB92E2" w14:textId="725347F0" w:rsidR="00801712" w:rsidRPr="00801712" w:rsidRDefault="00657D82" w:rsidP="00801712">
      <w:pPr>
        <w:rPr>
          <w:rFonts w:asciiTheme="minorHAnsi" w:hAnsiTheme="minorHAnsi" w:cstheme="minorHAnsi"/>
          <w:sz w:val="20"/>
          <w:szCs w:val="20"/>
        </w:rPr>
      </w:pPr>
      <w:r>
        <w:rPr>
          <w:rFonts w:asciiTheme="minorHAnsi" w:hAnsiTheme="minorHAnsi" w:cstheme="minorHAnsi"/>
          <w:sz w:val="20"/>
          <w:szCs w:val="20"/>
        </w:rPr>
        <w:t>The</w:t>
      </w:r>
      <w:r w:rsidR="00801712" w:rsidRPr="00801712">
        <w:rPr>
          <w:rFonts w:asciiTheme="minorHAnsi" w:hAnsiTheme="minorHAnsi" w:cstheme="minorHAnsi"/>
          <w:sz w:val="20"/>
          <w:szCs w:val="20"/>
        </w:rPr>
        <w:t xml:space="preserve"> derivative </w:t>
      </w:r>
      <w:r>
        <w:rPr>
          <w:rFonts w:asciiTheme="minorHAnsi" w:hAnsiTheme="minorHAnsi" w:cstheme="minorHAnsi"/>
          <w:sz w:val="20"/>
          <w:szCs w:val="20"/>
        </w:rPr>
        <w:t>will be</w:t>
      </w:r>
      <w:r w:rsidR="00801712" w:rsidRPr="00801712">
        <w:rPr>
          <w:rFonts w:asciiTheme="minorHAnsi" w:hAnsiTheme="minorHAnsi" w:cstheme="minorHAnsi"/>
          <w:sz w:val="20"/>
          <w:szCs w:val="20"/>
        </w:rPr>
        <w:t xml:space="preserve"> obtained from the chain rule. </w:t>
      </w:r>
      <w:r w:rsidR="00057864">
        <w:rPr>
          <w:rFonts w:asciiTheme="minorHAnsi" w:hAnsiTheme="minorHAnsi" w:cstheme="minorHAnsi"/>
          <w:sz w:val="20"/>
          <w:szCs w:val="20"/>
        </w:rPr>
        <w:t xml:space="preserve">  </w:t>
      </w:r>
      <w:r w:rsidR="00801712" w:rsidRPr="00801712">
        <w:rPr>
          <w:rFonts w:asciiTheme="minorHAnsi" w:hAnsiTheme="minorHAnsi" w:cstheme="minorHAnsi"/>
          <w:sz w:val="20"/>
          <w:szCs w:val="20"/>
        </w:rPr>
        <w:t xml:space="preserve">It is worthwhile to do some of the calculations in more than one way. For example, if </w:t>
      </w:r>
      <m:oMath>
        <m:r>
          <w:rPr>
            <w:rFonts w:ascii="Cambria Math" w:hAnsi="Cambria Math" w:cs="Cambria Math"/>
            <w:sz w:val="20"/>
            <w:szCs w:val="20"/>
          </w:rPr>
          <m:t>f</m:t>
        </m:r>
        <m:d>
          <m:dPr>
            <m:ctrlPr>
              <w:rPr>
                <w:rFonts w:ascii="Cambria Math" w:hAnsi="Cambria Math" w:cstheme="minorHAnsi"/>
                <w:i/>
                <w:sz w:val="20"/>
                <w:szCs w:val="20"/>
              </w:rPr>
            </m:ctrlPr>
          </m:dPr>
          <m:e>
            <m:r>
              <w:rPr>
                <w:rFonts w:ascii="Cambria Math" w:hAnsi="Cambria Math" w:cs="Cambria Math"/>
                <w:sz w:val="20"/>
                <w:szCs w:val="20"/>
              </w:rPr>
              <m:t>x</m:t>
            </m:r>
          </m:e>
        </m:d>
        <m:r>
          <w:rPr>
            <w:rFonts w:ascii="Cambria Math" w:hAnsi="Cambria Math" w:cstheme="minorHAnsi"/>
            <w:sz w:val="20"/>
            <w:szCs w:val="20"/>
          </w:rPr>
          <m:t>=</m:t>
        </m:r>
        <m:sSup>
          <m:sSupPr>
            <m:ctrlPr>
              <w:rPr>
                <w:rFonts w:ascii="Cambria Math" w:hAnsi="Cambria Math" w:cstheme="minorHAnsi"/>
                <w:i/>
                <w:sz w:val="20"/>
                <w:szCs w:val="20"/>
              </w:rPr>
            </m:ctrlPr>
          </m:sSupPr>
          <m:e>
            <m:r>
              <w:rPr>
                <w:rFonts w:ascii="Cambria Math" w:hAnsi="Cambria Math" w:cstheme="minorHAnsi"/>
                <w:sz w:val="20"/>
                <w:szCs w:val="20"/>
              </w:rPr>
              <m:t>x</m:t>
            </m:r>
          </m:e>
          <m:sup>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2</m:t>
                </m:r>
              </m:den>
            </m:f>
          </m:sup>
        </m:sSup>
      </m:oMath>
      <w:r w:rsidR="00801712" w:rsidRPr="00801712">
        <w:rPr>
          <w:rFonts w:asciiTheme="minorHAnsi" w:hAnsiTheme="minorHAnsi" w:cstheme="minorHAnsi"/>
          <w:sz w:val="20"/>
          <w:szCs w:val="20"/>
        </w:rPr>
        <w:t xml:space="preserve">, then </w:t>
      </w:r>
      <m:oMath>
        <m:r>
          <w:rPr>
            <w:rFonts w:ascii="Cambria Math" w:hAnsi="Cambria Math" w:cs="Cambria Math"/>
            <w:sz w:val="20"/>
            <w:szCs w:val="20"/>
          </w:rPr>
          <m:t>f'</m:t>
        </m:r>
        <m:d>
          <m:dPr>
            <m:ctrlPr>
              <w:rPr>
                <w:rFonts w:ascii="Cambria Math" w:hAnsi="Cambria Math" w:cstheme="minorHAnsi"/>
                <w:i/>
                <w:sz w:val="20"/>
                <w:szCs w:val="20"/>
              </w:rPr>
            </m:ctrlPr>
          </m:dPr>
          <m:e>
            <m:r>
              <w:rPr>
                <w:rFonts w:ascii="Cambria Math" w:hAnsi="Cambria Math" w:cs="Cambria Math"/>
                <w:sz w:val="20"/>
                <w:szCs w:val="20"/>
              </w:rPr>
              <m:t>x</m:t>
            </m:r>
          </m:e>
        </m:d>
      </m:oMath>
      <w:r w:rsidR="00801712" w:rsidRPr="00801712">
        <w:rPr>
          <w:rFonts w:asciiTheme="minorHAnsi" w:hAnsiTheme="minorHAnsi" w:cstheme="minorHAnsi"/>
          <w:sz w:val="20"/>
          <w:szCs w:val="20"/>
        </w:rPr>
        <w:t xml:space="preserve"> can be found using the chain rule</w:t>
      </w:r>
      <w:r>
        <w:rPr>
          <w:rFonts w:asciiTheme="minorHAnsi" w:hAnsiTheme="minorHAnsi" w:cstheme="minorHAnsi"/>
          <w:sz w:val="20"/>
          <w:szCs w:val="20"/>
        </w:rPr>
        <w:t>,</w:t>
      </w:r>
      <w:r w:rsidR="00801712" w:rsidRPr="00801712">
        <w:rPr>
          <w:rFonts w:asciiTheme="minorHAnsi" w:hAnsiTheme="minorHAnsi" w:cstheme="minorHAnsi"/>
          <w:sz w:val="20"/>
          <w:szCs w:val="20"/>
        </w:rPr>
        <w:t xml:space="preserve"> </w:t>
      </w:r>
      <w:r>
        <w:rPr>
          <w:rFonts w:asciiTheme="minorHAnsi" w:hAnsiTheme="minorHAnsi" w:cstheme="minorHAnsi"/>
          <w:sz w:val="20"/>
          <w:szCs w:val="20"/>
        </w:rPr>
        <w:t>b</w:t>
      </w:r>
      <w:r w:rsidR="00801712" w:rsidRPr="00801712">
        <w:rPr>
          <w:rFonts w:asciiTheme="minorHAnsi" w:hAnsiTheme="minorHAnsi" w:cstheme="minorHAnsi"/>
          <w:sz w:val="20"/>
          <w:szCs w:val="20"/>
        </w:rPr>
        <w:t xml:space="preserve">ut it can also be found using the product rule: </w:t>
      </w:r>
      <w:r>
        <w:rPr>
          <w:rFonts w:asciiTheme="minorHAnsi" w:hAnsiTheme="minorHAnsi" w:cstheme="minorHAnsi"/>
          <w:sz w:val="20"/>
          <w:szCs w:val="20"/>
        </w:rPr>
        <w:t xml:space="preserve"> </w:t>
      </w:r>
      <m:oMath>
        <m:sSup>
          <m:sSupPr>
            <m:ctrlPr>
              <w:rPr>
                <w:rFonts w:ascii="Cambria Math" w:hAnsi="Cambria Math" w:cstheme="minorHAnsi"/>
                <w:i/>
                <w:sz w:val="20"/>
                <w:szCs w:val="20"/>
              </w:rPr>
            </m:ctrlPr>
          </m:sSupPr>
          <m:e>
            <m:d>
              <m:dPr>
                <m:ctrlPr>
                  <w:rPr>
                    <w:rFonts w:ascii="Cambria Math" w:hAnsi="Cambria Math" w:cstheme="minorHAnsi"/>
                    <w:i/>
                    <w:sz w:val="20"/>
                    <w:szCs w:val="20"/>
                  </w:rPr>
                </m:ctrlPr>
              </m:dPr>
              <m:e>
                <m:r>
                  <w:rPr>
                    <w:rFonts w:ascii="Cambria Math" w:hAnsi="Cambria Math" w:cstheme="minorHAnsi"/>
                    <w:sz w:val="20"/>
                    <w:szCs w:val="20"/>
                  </w:rPr>
                  <m:t>f</m:t>
                </m:r>
                <m:d>
                  <m:dPr>
                    <m:ctrlPr>
                      <w:rPr>
                        <w:rFonts w:ascii="Cambria Math" w:hAnsi="Cambria Math" w:cstheme="minorHAnsi"/>
                        <w:i/>
                        <w:sz w:val="20"/>
                        <w:szCs w:val="20"/>
                      </w:rPr>
                    </m:ctrlPr>
                  </m:dPr>
                  <m:e>
                    <m:r>
                      <w:rPr>
                        <w:rFonts w:ascii="Cambria Math" w:hAnsi="Cambria Math" w:cstheme="minorHAnsi"/>
                        <w:sz w:val="20"/>
                        <w:szCs w:val="20"/>
                      </w:rPr>
                      <m:t>x</m:t>
                    </m:r>
                  </m:e>
                </m:d>
                <m:r>
                  <w:rPr>
                    <w:rFonts w:ascii="Cambria Math" w:hAnsi="Cambria Math" w:cstheme="minorHAnsi"/>
                    <w:sz w:val="20"/>
                    <w:szCs w:val="20"/>
                  </w:rPr>
                  <m:t>∙f</m:t>
                </m:r>
                <m:d>
                  <m:dPr>
                    <m:ctrlPr>
                      <w:rPr>
                        <w:rFonts w:ascii="Cambria Math" w:hAnsi="Cambria Math" w:cstheme="minorHAnsi"/>
                        <w:i/>
                        <w:sz w:val="20"/>
                        <w:szCs w:val="20"/>
                      </w:rPr>
                    </m:ctrlPr>
                  </m:dPr>
                  <m:e>
                    <m:r>
                      <w:rPr>
                        <w:rFonts w:ascii="Cambria Math" w:hAnsi="Cambria Math" w:cstheme="minorHAnsi"/>
                        <w:sz w:val="20"/>
                        <w:szCs w:val="20"/>
                      </w:rPr>
                      <m:t>x</m:t>
                    </m:r>
                  </m:e>
                </m:d>
              </m:e>
            </m:d>
          </m:e>
          <m:sup>
            <m:r>
              <w:rPr>
                <w:rFonts w:ascii="Cambria Math" w:hAnsi="Cambria Math" w:cstheme="minorHAnsi"/>
                <w:sz w:val="20"/>
                <w:szCs w:val="20"/>
              </w:rPr>
              <m:t>'</m:t>
            </m:r>
          </m:sup>
        </m:sSup>
        <m:r>
          <w:rPr>
            <w:rFonts w:ascii="Cambria Math" w:hAnsi="Cambria Math" w:cstheme="minorHAnsi"/>
            <w:sz w:val="20"/>
            <w:szCs w:val="20"/>
          </w:rPr>
          <m:t>=</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m:t>
            </m:r>
          </m:sup>
        </m:sSup>
        <m:r>
          <w:rPr>
            <w:rFonts w:ascii="Cambria Math" w:hAnsi="Cambria Math" w:cstheme="minorHAnsi"/>
            <w:sz w:val="20"/>
            <w:szCs w:val="20"/>
          </w:rPr>
          <m:t>=1</m:t>
        </m:r>
      </m:oMath>
      <w:r>
        <w:rPr>
          <w:rFonts w:asciiTheme="minorHAnsi" w:hAnsiTheme="minorHAnsi" w:cstheme="minorHAnsi"/>
          <w:sz w:val="20"/>
          <w:szCs w:val="20"/>
        </w:rPr>
        <w:t xml:space="preserve"> &amp; </w:t>
      </w:r>
      <m:oMath>
        <m:r>
          <w:rPr>
            <w:rFonts w:ascii="Cambria Math" w:hAnsi="Cambria Math" w:cstheme="minorHAnsi"/>
            <w:sz w:val="20"/>
            <w:szCs w:val="20"/>
          </w:rPr>
          <m:t>f</m:t>
        </m:r>
        <m:d>
          <m:dPr>
            <m:ctrlPr>
              <w:rPr>
                <w:rFonts w:ascii="Cambria Math" w:hAnsi="Cambria Math" w:cstheme="minorHAnsi"/>
                <w:i/>
                <w:sz w:val="20"/>
                <w:szCs w:val="20"/>
              </w:rPr>
            </m:ctrlPr>
          </m:dPr>
          <m:e>
            <m:r>
              <w:rPr>
                <w:rFonts w:ascii="Cambria Math" w:hAnsi="Cambria Math" w:cstheme="minorHAnsi"/>
                <w:sz w:val="20"/>
                <w:szCs w:val="20"/>
              </w:rPr>
              <m:t>x</m:t>
            </m:r>
          </m:e>
        </m:d>
        <m:r>
          <w:rPr>
            <w:rFonts w:ascii="Cambria Math" w:hAnsi="Cambria Math" w:cstheme="minorHAnsi"/>
            <w:sz w:val="20"/>
            <w:szCs w:val="20"/>
          </w:rPr>
          <m:t>∙</m:t>
        </m:r>
        <m:sSup>
          <m:sSupPr>
            <m:ctrlPr>
              <w:rPr>
                <w:rFonts w:ascii="Cambria Math" w:hAnsi="Cambria Math" w:cstheme="minorHAnsi"/>
                <w:i/>
                <w:sz w:val="20"/>
                <w:szCs w:val="20"/>
              </w:rPr>
            </m:ctrlPr>
          </m:sSupPr>
          <m:e>
            <m:r>
              <w:rPr>
                <w:rFonts w:ascii="Cambria Math" w:hAnsi="Cambria Math" w:cstheme="minorHAnsi"/>
                <w:sz w:val="20"/>
                <w:szCs w:val="20"/>
              </w:rPr>
              <m:t>f</m:t>
            </m:r>
          </m:e>
          <m:sup>
            <m:r>
              <w:rPr>
                <w:rFonts w:ascii="Cambria Math" w:hAnsi="Cambria Math" w:cstheme="minorHAnsi"/>
                <w:sz w:val="20"/>
                <w:szCs w:val="20"/>
              </w:rPr>
              <m:t>'</m:t>
            </m:r>
          </m:sup>
        </m:sSup>
        <m:d>
          <m:dPr>
            <m:ctrlPr>
              <w:rPr>
                <w:rFonts w:ascii="Cambria Math" w:hAnsi="Cambria Math" w:cstheme="minorHAnsi"/>
                <w:i/>
                <w:sz w:val="20"/>
                <w:szCs w:val="20"/>
              </w:rPr>
            </m:ctrlPr>
          </m:dPr>
          <m:e>
            <m:r>
              <w:rPr>
                <w:rFonts w:ascii="Cambria Math" w:hAnsi="Cambria Math" w:cstheme="minorHAnsi"/>
                <w:sz w:val="20"/>
                <w:szCs w:val="20"/>
              </w:rPr>
              <m:t>x</m:t>
            </m:r>
          </m:e>
        </m:d>
        <m:r>
          <w:rPr>
            <w:rFonts w:ascii="Cambria Math" w:hAnsi="Cambria Math" w:cstheme="minorHAnsi"/>
            <w:sz w:val="20"/>
            <w:szCs w:val="20"/>
          </w:rPr>
          <m:t>+</m:t>
        </m:r>
        <m:sSup>
          <m:sSupPr>
            <m:ctrlPr>
              <w:rPr>
                <w:rFonts w:ascii="Cambria Math" w:hAnsi="Cambria Math" w:cstheme="minorHAnsi"/>
                <w:i/>
                <w:sz w:val="20"/>
                <w:szCs w:val="20"/>
              </w:rPr>
            </m:ctrlPr>
          </m:sSupPr>
          <m:e>
            <m:r>
              <w:rPr>
                <w:rFonts w:ascii="Cambria Math" w:hAnsi="Cambria Math" w:cstheme="minorHAnsi"/>
                <w:sz w:val="20"/>
                <w:szCs w:val="20"/>
              </w:rPr>
              <m:t>f</m:t>
            </m:r>
          </m:e>
          <m:sup>
            <m:r>
              <w:rPr>
                <w:rFonts w:ascii="Cambria Math" w:hAnsi="Cambria Math" w:cstheme="minorHAnsi"/>
                <w:sz w:val="20"/>
                <w:szCs w:val="20"/>
              </w:rPr>
              <m:t>'</m:t>
            </m:r>
          </m:sup>
        </m:sSup>
        <m:d>
          <m:dPr>
            <m:ctrlPr>
              <w:rPr>
                <w:rFonts w:ascii="Cambria Math" w:hAnsi="Cambria Math" w:cstheme="minorHAnsi"/>
                <w:i/>
                <w:sz w:val="20"/>
                <w:szCs w:val="20"/>
              </w:rPr>
            </m:ctrlPr>
          </m:dPr>
          <m:e>
            <m:r>
              <w:rPr>
                <w:rFonts w:ascii="Cambria Math" w:hAnsi="Cambria Math" w:cstheme="minorHAnsi"/>
                <w:sz w:val="20"/>
                <w:szCs w:val="20"/>
              </w:rPr>
              <m:t>x</m:t>
            </m:r>
          </m:e>
        </m:d>
        <m:r>
          <w:rPr>
            <w:rFonts w:ascii="Cambria Math" w:hAnsi="Cambria Math" w:cstheme="minorHAnsi"/>
            <w:sz w:val="20"/>
            <w:szCs w:val="20"/>
          </w:rPr>
          <m:t>∙f</m:t>
        </m:r>
        <m:d>
          <m:dPr>
            <m:ctrlPr>
              <w:rPr>
                <w:rFonts w:ascii="Cambria Math" w:hAnsi="Cambria Math" w:cstheme="minorHAnsi"/>
                <w:i/>
                <w:sz w:val="20"/>
                <w:szCs w:val="20"/>
              </w:rPr>
            </m:ctrlPr>
          </m:dPr>
          <m:e>
            <m:r>
              <w:rPr>
                <w:rFonts w:ascii="Cambria Math" w:hAnsi="Cambria Math" w:cstheme="minorHAnsi"/>
                <w:sz w:val="20"/>
                <w:szCs w:val="20"/>
              </w:rPr>
              <m:t>x</m:t>
            </m:r>
          </m:e>
        </m:d>
        <m:r>
          <w:rPr>
            <w:rFonts w:ascii="Cambria Math" w:hAnsi="Cambria Math" w:cstheme="minorHAnsi"/>
            <w:sz w:val="20"/>
            <w:szCs w:val="20"/>
          </w:rPr>
          <m:t>=1</m:t>
        </m:r>
      </m:oMath>
      <w:r>
        <w:rPr>
          <w:rFonts w:asciiTheme="minorHAnsi" w:hAnsiTheme="minorHAnsi" w:cstheme="minorHAnsi"/>
          <w:sz w:val="20"/>
          <w:szCs w:val="20"/>
        </w:rPr>
        <w:t xml:space="preserve">.  Also </w:t>
      </w:r>
      <m:oMath>
        <m:r>
          <w:rPr>
            <w:rFonts w:ascii="Cambria Math" w:hAnsi="Cambria Math" w:cstheme="minorHAnsi"/>
            <w:sz w:val="20"/>
            <w:szCs w:val="20"/>
          </w:rPr>
          <m:t>2</m:t>
        </m:r>
        <m:sSup>
          <m:sSupPr>
            <m:ctrlPr>
              <w:rPr>
                <w:rFonts w:ascii="Cambria Math" w:hAnsi="Cambria Math" w:cstheme="minorHAnsi"/>
                <w:i/>
                <w:sz w:val="20"/>
                <w:szCs w:val="20"/>
              </w:rPr>
            </m:ctrlPr>
          </m:sSupPr>
          <m:e>
            <m:r>
              <w:rPr>
                <w:rFonts w:ascii="Cambria Math" w:hAnsi="Cambria Math" w:cstheme="minorHAnsi"/>
                <w:sz w:val="20"/>
                <w:szCs w:val="20"/>
              </w:rPr>
              <m:t>f</m:t>
            </m:r>
          </m:e>
          <m:sup>
            <m:r>
              <w:rPr>
                <w:rFonts w:ascii="Cambria Math" w:hAnsi="Cambria Math" w:cstheme="minorHAnsi"/>
                <w:sz w:val="20"/>
                <w:szCs w:val="20"/>
              </w:rPr>
              <m:t>'</m:t>
            </m:r>
          </m:sup>
        </m:sSup>
        <m:d>
          <m:dPr>
            <m:ctrlPr>
              <w:rPr>
                <w:rFonts w:ascii="Cambria Math" w:hAnsi="Cambria Math" w:cstheme="minorHAnsi"/>
                <w:i/>
                <w:sz w:val="20"/>
                <w:szCs w:val="20"/>
              </w:rPr>
            </m:ctrlPr>
          </m:dPr>
          <m:e>
            <m:r>
              <w:rPr>
                <w:rFonts w:ascii="Cambria Math" w:hAnsi="Cambria Math" w:cstheme="minorHAnsi"/>
                <w:sz w:val="20"/>
                <w:szCs w:val="20"/>
              </w:rPr>
              <m:t>x</m:t>
            </m:r>
          </m:e>
        </m:d>
        <m:r>
          <w:rPr>
            <w:rFonts w:ascii="Cambria Math" w:hAnsi="Cambria Math" w:cstheme="minorHAnsi"/>
            <w:sz w:val="20"/>
            <w:szCs w:val="20"/>
          </w:rPr>
          <m:t>∙f</m:t>
        </m:r>
        <m:d>
          <m:dPr>
            <m:ctrlPr>
              <w:rPr>
                <w:rFonts w:ascii="Cambria Math" w:hAnsi="Cambria Math" w:cstheme="minorHAnsi"/>
                <w:i/>
                <w:sz w:val="20"/>
                <w:szCs w:val="20"/>
              </w:rPr>
            </m:ctrlPr>
          </m:dPr>
          <m:e>
            <m:r>
              <w:rPr>
                <w:rFonts w:ascii="Cambria Math" w:hAnsi="Cambria Math" w:cstheme="minorHAnsi"/>
                <w:sz w:val="20"/>
                <w:szCs w:val="20"/>
              </w:rPr>
              <m:t>x</m:t>
            </m:r>
          </m:e>
        </m:d>
        <m:r>
          <w:rPr>
            <w:rFonts w:ascii="Cambria Math" w:hAnsi="Cambria Math" w:cstheme="minorHAnsi"/>
            <w:sz w:val="20"/>
            <w:szCs w:val="20"/>
          </w:rPr>
          <m:t>=1</m:t>
        </m:r>
      </m:oMath>
      <w:r w:rsidR="009E1EE9">
        <w:rPr>
          <w:rFonts w:asciiTheme="minorHAnsi" w:hAnsiTheme="minorHAnsi" w:cstheme="minorHAnsi"/>
          <w:sz w:val="20"/>
          <w:szCs w:val="20"/>
        </w:rPr>
        <w:t xml:space="preserve"> &amp; </w:t>
      </w:r>
      <m:oMath>
        <m:sSup>
          <m:sSupPr>
            <m:ctrlPr>
              <w:rPr>
                <w:rFonts w:ascii="Cambria Math" w:hAnsi="Cambria Math" w:cstheme="minorHAnsi"/>
                <w:i/>
                <w:sz w:val="20"/>
                <w:szCs w:val="20"/>
              </w:rPr>
            </m:ctrlPr>
          </m:sSupPr>
          <m:e>
            <m:r>
              <w:rPr>
                <w:rFonts w:ascii="Cambria Math" w:hAnsi="Cambria Math" w:cstheme="minorHAnsi"/>
                <w:sz w:val="20"/>
                <w:szCs w:val="20"/>
              </w:rPr>
              <m:t>f</m:t>
            </m:r>
          </m:e>
          <m:sup>
            <m:r>
              <w:rPr>
                <w:rFonts w:ascii="Cambria Math" w:hAnsi="Cambria Math" w:cstheme="minorHAnsi"/>
                <w:sz w:val="20"/>
                <w:szCs w:val="20"/>
              </w:rPr>
              <m:t>'</m:t>
            </m:r>
          </m:sup>
        </m:sSup>
        <m:d>
          <m:dPr>
            <m:ctrlPr>
              <w:rPr>
                <w:rFonts w:ascii="Cambria Math" w:hAnsi="Cambria Math" w:cstheme="minorHAnsi"/>
                <w:i/>
                <w:sz w:val="20"/>
                <w:szCs w:val="20"/>
              </w:rPr>
            </m:ctrlPr>
          </m:dPr>
          <m:e>
            <m:r>
              <w:rPr>
                <w:rFonts w:ascii="Cambria Math" w:hAnsi="Cambria Math" w:cstheme="minorHAnsi"/>
                <w:sz w:val="20"/>
                <w:szCs w:val="20"/>
              </w:rPr>
              <m:t>x</m:t>
            </m:r>
          </m:e>
        </m:d>
        <m:r>
          <w:rPr>
            <w:rFonts w:ascii="Cambria Math" w:hAnsi="Cambria Math" w:cstheme="minorHAnsi"/>
            <w:sz w:val="20"/>
            <w:szCs w:val="20"/>
          </w:rPr>
          <m:t>=</m:t>
        </m:r>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2f</m:t>
            </m:r>
            <m:d>
              <m:dPr>
                <m:ctrlPr>
                  <w:rPr>
                    <w:rFonts w:ascii="Cambria Math" w:hAnsi="Cambria Math" w:cstheme="minorHAnsi"/>
                    <w:i/>
                    <w:sz w:val="20"/>
                    <w:szCs w:val="20"/>
                  </w:rPr>
                </m:ctrlPr>
              </m:dPr>
              <m:e>
                <m:r>
                  <w:rPr>
                    <w:rFonts w:ascii="Cambria Math" w:hAnsi="Cambria Math" w:cstheme="minorHAnsi"/>
                    <w:sz w:val="20"/>
                    <w:szCs w:val="20"/>
                  </w:rPr>
                  <m:t>x</m:t>
                </m:r>
              </m:e>
            </m:d>
          </m:den>
        </m:f>
        <m:r>
          <w:rPr>
            <w:rFonts w:ascii="Cambria Math" w:hAnsi="Cambria Math" w:cstheme="minorHAnsi"/>
            <w:sz w:val="20"/>
            <w:szCs w:val="20"/>
          </w:rPr>
          <m:t>=</m:t>
        </m:r>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2</m:t>
            </m:r>
          </m:den>
        </m:f>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m:t>
            </m:r>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2</m:t>
                </m:r>
              </m:den>
            </m:f>
          </m:sup>
        </m:sSup>
      </m:oMath>
    </w:p>
    <w:p w14:paraId="1A65DCC7" w14:textId="0A10CB1B" w:rsidR="00801712" w:rsidRPr="00801712" w:rsidRDefault="00801712" w:rsidP="00057864">
      <w:pPr>
        <w:rPr>
          <w:rFonts w:asciiTheme="minorHAnsi" w:hAnsiTheme="minorHAnsi" w:cstheme="minorHAnsi"/>
          <w:sz w:val="20"/>
          <w:szCs w:val="20"/>
        </w:rPr>
      </w:pPr>
      <w:r w:rsidRPr="00801712">
        <w:rPr>
          <w:rFonts w:asciiTheme="minorHAnsi" w:hAnsiTheme="minorHAnsi" w:cstheme="minorHAnsi"/>
          <w:sz w:val="20"/>
          <w:szCs w:val="20"/>
        </w:rPr>
        <w:t xml:space="preserve">In the derivation of </w:t>
      </w:r>
      <m:oMath>
        <m:func>
          <m:funcPr>
            <m:ctrlPr>
              <w:rPr>
                <w:rFonts w:ascii="Cambria Math" w:hAnsi="Cambria Math" w:cstheme="minorHAnsi"/>
                <w:i/>
                <w:sz w:val="20"/>
                <w:szCs w:val="20"/>
              </w:rPr>
            </m:ctrlPr>
          </m:funcPr>
          <m:fName>
            <m:r>
              <m:rPr>
                <m:sty m:val="p"/>
              </m:rPr>
              <w:rPr>
                <w:rFonts w:ascii="Cambria Math" w:hAnsi="Cambria Math" w:cstheme="minorHAnsi"/>
                <w:sz w:val="20"/>
                <w:szCs w:val="20"/>
              </w:rPr>
              <m:t>(arctan</m:t>
            </m:r>
          </m:fName>
          <m:e>
            <m:r>
              <w:rPr>
                <w:rFonts w:ascii="Cambria Math" w:hAnsi="Cambria Math" w:cstheme="minorHAnsi"/>
                <w:sz w:val="20"/>
                <w:szCs w:val="20"/>
              </w:rPr>
              <m:t>x</m:t>
            </m:r>
          </m:e>
        </m:func>
        <m:r>
          <w:rPr>
            <w:rFonts w:ascii="Cambria Math" w:hAnsi="Cambria Math" w:cstheme="minorHAnsi"/>
            <w:sz w:val="20"/>
            <w:szCs w:val="20"/>
          </w:rPr>
          <m:t>)'=1/(1+</m:t>
        </m:r>
        <m:sSup>
          <m:sSupPr>
            <m:ctrlPr>
              <w:rPr>
                <w:rFonts w:ascii="Cambria Math" w:hAnsi="Cambria Math" w:cs="Cambria Math"/>
                <w:i/>
                <w:iCs/>
                <w:sz w:val="20"/>
                <w:szCs w:val="20"/>
              </w:rPr>
            </m:ctrlPr>
          </m:sSupPr>
          <m:e>
            <m:r>
              <w:rPr>
                <w:rFonts w:ascii="Cambria Math" w:hAnsi="Cambria Math" w:cs="Cambria Math"/>
                <w:sz w:val="20"/>
                <w:szCs w:val="20"/>
              </w:rPr>
              <m:t>x</m:t>
            </m:r>
            <m:ctrlPr>
              <w:rPr>
                <w:rFonts w:ascii="Cambria Math" w:hAnsi="Cambria Math" w:cstheme="minorHAnsi"/>
                <w:i/>
                <w:sz w:val="20"/>
                <w:szCs w:val="20"/>
              </w:rPr>
            </m:ctrlPr>
          </m:e>
          <m:sup>
            <m:r>
              <w:rPr>
                <w:rFonts w:ascii="Cambria Math" w:hAnsi="Cambria Math" w:cs="Cambria Math"/>
                <w:sz w:val="20"/>
                <w:szCs w:val="20"/>
              </w:rPr>
              <m:t>2</m:t>
            </m:r>
          </m:sup>
        </m:sSup>
      </m:oMath>
      <w:r w:rsidRPr="00801712">
        <w:rPr>
          <w:rFonts w:asciiTheme="minorHAnsi" w:hAnsiTheme="minorHAnsi" w:cstheme="minorHAnsi"/>
          <w:sz w:val="20"/>
          <w:szCs w:val="20"/>
        </w:rPr>
        <w:t>), use is made of the identity</w:t>
      </w:r>
      <w:r w:rsidR="009E1EE9">
        <w:rPr>
          <w:rFonts w:asciiTheme="minorHAnsi" w:hAnsiTheme="minorHAnsi" w:cstheme="minorHAnsi"/>
          <w:sz w:val="20"/>
          <w:szCs w:val="20"/>
        </w:rPr>
        <w:t xml:space="preserve"> </w:t>
      </w:r>
      <m:oMath>
        <m:r>
          <w:rPr>
            <w:rFonts w:ascii="Cambria Math" w:hAnsi="Cambria Math" w:cstheme="minorHAnsi"/>
            <w:sz w:val="20"/>
            <w:szCs w:val="20"/>
          </w:rPr>
          <m:t>1+</m:t>
        </m:r>
        <m:func>
          <m:funcPr>
            <m:ctrlPr>
              <w:rPr>
                <w:rFonts w:ascii="Cambria Math" w:hAnsi="Cambria Math" w:cstheme="minorHAnsi"/>
                <w:i/>
                <w:sz w:val="20"/>
                <w:szCs w:val="20"/>
              </w:rPr>
            </m:ctrlPr>
          </m:funcPr>
          <m:fName>
            <m:sSup>
              <m:sSupPr>
                <m:ctrlPr>
                  <w:rPr>
                    <w:rFonts w:ascii="Cambria Math" w:hAnsi="Cambria Math" w:cstheme="minorHAnsi"/>
                    <w:i/>
                    <w:sz w:val="20"/>
                    <w:szCs w:val="20"/>
                  </w:rPr>
                </m:ctrlPr>
              </m:sSupPr>
              <m:e>
                <m:r>
                  <m:rPr>
                    <m:sty m:val="p"/>
                  </m:rPr>
                  <w:rPr>
                    <w:rFonts w:ascii="Cambria Math" w:hAnsi="Cambria Math" w:cstheme="minorHAnsi"/>
                    <w:sz w:val="20"/>
                    <w:szCs w:val="20"/>
                  </w:rPr>
                  <m:t>tan</m:t>
                </m:r>
                <m:ctrlPr>
                  <w:rPr>
                    <w:rFonts w:ascii="Cambria Math" w:hAnsi="Cambria Math" w:cstheme="minorHAnsi"/>
                    <w:sz w:val="20"/>
                    <w:szCs w:val="20"/>
                  </w:rPr>
                </m:ctrlPr>
              </m:e>
              <m:sup>
                <m:r>
                  <w:rPr>
                    <w:rFonts w:ascii="Cambria Math" w:hAnsi="Cambria Math" w:cstheme="minorHAnsi"/>
                    <w:sz w:val="20"/>
                    <w:szCs w:val="20"/>
                  </w:rPr>
                  <m:t>2</m:t>
                </m:r>
                <m:ctrlPr>
                  <w:rPr>
                    <w:rFonts w:ascii="Cambria Math" w:hAnsi="Cambria Math" w:cstheme="minorHAnsi"/>
                    <w:sz w:val="20"/>
                    <w:szCs w:val="20"/>
                  </w:rPr>
                </m:ctrlPr>
              </m:sup>
            </m:sSup>
          </m:fName>
          <m:e>
            <m:r>
              <w:rPr>
                <w:rFonts w:ascii="Cambria Math" w:hAnsi="Cambria Math" w:cstheme="minorHAnsi"/>
                <w:sz w:val="20"/>
                <w:szCs w:val="20"/>
              </w:rPr>
              <m:t>θ=1/</m:t>
            </m:r>
            <m:func>
              <m:funcPr>
                <m:ctrlPr>
                  <w:rPr>
                    <w:rFonts w:ascii="Cambria Math" w:hAnsi="Cambria Math" w:cstheme="minorHAnsi"/>
                    <w:i/>
                    <w:sz w:val="20"/>
                    <w:szCs w:val="20"/>
                  </w:rPr>
                </m:ctrlPr>
              </m:funcPr>
              <m:fName>
                <m:sSup>
                  <m:sSupPr>
                    <m:ctrlPr>
                      <w:rPr>
                        <w:rFonts w:ascii="Cambria Math" w:hAnsi="Cambria Math" w:cstheme="minorHAnsi"/>
                        <w:i/>
                        <w:sz w:val="20"/>
                        <w:szCs w:val="20"/>
                      </w:rPr>
                    </m:ctrlPr>
                  </m:sSupPr>
                  <m:e>
                    <m:r>
                      <m:rPr>
                        <m:sty m:val="p"/>
                      </m:rPr>
                      <w:rPr>
                        <w:rFonts w:ascii="Cambria Math" w:hAnsi="Cambria Math" w:cstheme="minorHAnsi"/>
                        <w:sz w:val="20"/>
                        <w:szCs w:val="20"/>
                      </w:rPr>
                      <m:t>cos</m:t>
                    </m:r>
                  </m:e>
                  <m:sup>
                    <m:r>
                      <w:rPr>
                        <w:rFonts w:ascii="Cambria Math" w:hAnsi="Cambria Math" w:cstheme="minorHAnsi"/>
                        <w:sz w:val="20"/>
                        <w:szCs w:val="20"/>
                      </w:rPr>
                      <m:t>2</m:t>
                    </m:r>
                    <m:ctrlPr>
                      <w:rPr>
                        <w:rFonts w:ascii="Cambria Math" w:hAnsi="Cambria Math" w:cstheme="minorHAnsi"/>
                        <w:sz w:val="20"/>
                        <w:szCs w:val="20"/>
                      </w:rPr>
                    </m:ctrlPr>
                  </m:sup>
                </m:sSup>
              </m:fName>
              <m:e>
                <m:r>
                  <w:rPr>
                    <w:rFonts w:ascii="Cambria Math" w:hAnsi="Cambria Math" w:cstheme="minorHAnsi"/>
                    <w:sz w:val="20"/>
                    <w:szCs w:val="20"/>
                  </w:rPr>
                  <m:t>θ</m:t>
                </m:r>
              </m:e>
            </m:func>
          </m:e>
        </m:func>
      </m:oMath>
      <w:r w:rsidRPr="00801712">
        <w:rPr>
          <w:rFonts w:asciiTheme="minorHAnsi" w:hAnsiTheme="minorHAnsi" w:cstheme="minorHAnsi"/>
          <w:sz w:val="20"/>
          <w:szCs w:val="20"/>
        </w:rPr>
        <w:t xml:space="preserve"> to simplify the expression </w:t>
      </w:r>
      <m:oMath>
        <m:func>
          <m:funcPr>
            <m:ctrlPr>
              <w:rPr>
                <w:rFonts w:ascii="Cambria Math" w:hAnsi="Cambria Math" w:cstheme="minorHAnsi"/>
                <w:i/>
                <w:sz w:val="20"/>
                <w:szCs w:val="20"/>
              </w:rPr>
            </m:ctrlPr>
          </m:funcPr>
          <m:fName>
            <m:sSup>
              <m:sSupPr>
                <m:ctrlPr>
                  <w:rPr>
                    <w:rFonts w:ascii="Cambria Math" w:hAnsi="Cambria Math" w:cstheme="minorHAnsi"/>
                    <w:i/>
                    <w:sz w:val="20"/>
                    <w:szCs w:val="20"/>
                  </w:rPr>
                </m:ctrlPr>
              </m:sSupPr>
              <m:e>
                <m:r>
                  <m:rPr>
                    <m:sty m:val="p"/>
                  </m:rPr>
                  <w:rPr>
                    <w:rFonts w:ascii="Cambria Math" w:hAnsi="Cambria Math" w:cstheme="minorHAnsi"/>
                    <w:sz w:val="20"/>
                    <w:szCs w:val="20"/>
                  </w:rPr>
                  <m:t>cos</m:t>
                </m:r>
              </m:e>
              <m:sup>
                <m:r>
                  <w:rPr>
                    <w:rFonts w:ascii="Cambria Math" w:hAnsi="Cambria Math" w:cstheme="minorHAnsi"/>
                    <w:sz w:val="20"/>
                    <w:szCs w:val="20"/>
                  </w:rPr>
                  <m:t>2</m:t>
                </m:r>
                <m:ctrlPr>
                  <w:rPr>
                    <w:rFonts w:ascii="Cambria Math" w:hAnsi="Cambria Math" w:cstheme="minorHAnsi"/>
                    <w:sz w:val="20"/>
                    <w:szCs w:val="20"/>
                  </w:rPr>
                </m:ctrlPr>
              </m:sup>
            </m:sSup>
          </m:fName>
          <m:e>
            <m:d>
              <m:dPr>
                <m:ctrlPr>
                  <w:rPr>
                    <w:rFonts w:ascii="Cambria Math" w:hAnsi="Cambria Math" w:cstheme="minorHAnsi"/>
                    <w:i/>
                    <w:sz w:val="20"/>
                    <w:szCs w:val="20"/>
                  </w:rPr>
                </m:ctrlPr>
              </m:dPr>
              <m:e>
                <m:func>
                  <m:funcPr>
                    <m:ctrlPr>
                      <w:rPr>
                        <w:rFonts w:ascii="Cambria Math" w:hAnsi="Cambria Math" w:cstheme="minorHAnsi"/>
                        <w:i/>
                        <w:sz w:val="20"/>
                        <w:szCs w:val="20"/>
                      </w:rPr>
                    </m:ctrlPr>
                  </m:funcPr>
                  <m:fName>
                    <m:r>
                      <m:rPr>
                        <m:sty m:val="p"/>
                      </m:rPr>
                      <w:rPr>
                        <w:rFonts w:ascii="Cambria Math" w:hAnsi="Cambria Math" w:cstheme="minorHAnsi"/>
                        <w:sz w:val="20"/>
                        <w:szCs w:val="20"/>
                      </w:rPr>
                      <m:t>arctan</m:t>
                    </m:r>
                  </m:fName>
                  <m:e>
                    <m:r>
                      <w:rPr>
                        <w:rFonts w:ascii="Cambria Math" w:hAnsi="Cambria Math" w:cstheme="minorHAnsi"/>
                        <w:sz w:val="20"/>
                        <w:szCs w:val="20"/>
                      </w:rPr>
                      <m:t>x</m:t>
                    </m:r>
                  </m:e>
                </m:func>
              </m:e>
            </m:d>
          </m:e>
        </m:func>
      </m:oMath>
      <w:r w:rsidRPr="00801712">
        <w:rPr>
          <w:rFonts w:asciiTheme="minorHAnsi" w:hAnsiTheme="minorHAnsi" w:cstheme="minorHAnsi"/>
          <w:sz w:val="20"/>
          <w:szCs w:val="20"/>
        </w:rPr>
        <w:t xml:space="preserve">. </w:t>
      </w:r>
    </w:p>
    <w:p w14:paraId="29D40DE5" w14:textId="129E1E9F" w:rsidR="0076592D" w:rsidRPr="00801712" w:rsidRDefault="0076592D" w:rsidP="00801712">
      <w:pPr>
        <w:rPr>
          <w:rFonts w:asciiTheme="minorHAnsi" w:hAnsiTheme="minorHAnsi" w:cstheme="minorHAnsi"/>
          <w:color w:val="000000" w:themeColor="text1"/>
          <w:sz w:val="20"/>
          <w:szCs w:val="20"/>
        </w:rPr>
      </w:pPr>
      <w:r w:rsidRPr="00801712">
        <w:rPr>
          <w:rFonts w:asciiTheme="minorHAnsi" w:hAnsiTheme="minorHAnsi" w:cstheme="minorHAnsi"/>
          <w:color w:val="000000" w:themeColor="text1"/>
          <w:sz w:val="20"/>
          <w:szCs w:val="20"/>
        </w:rPr>
        <w:t xml:space="preserve">Day 1: Complete problems </w:t>
      </w:r>
      <w:r w:rsidR="00547C1F" w:rsidRPr="00801712">
        <w:rPr>
          <w:rFonts w:asciiTheme="minorHAnsi" w:hAnsiTheme="minorHAnsi" w:cstheme="minorHAnsi"/>
          <w:color w:val="0C0C0C"/>
          <w:sz w:val="20"/>
          <w:szCs w:val="20"/>
        </w:rPr>
        <w:t xml:space="preserve">1-21 </w:t>
      </w:r>
      <w:r w:rsidR="00547C1F" w:rsidRPr="00801712">
        <w:rPr>
          <w:rFonts w:asciiTheme="minorHAnsi" w:hAnsiTheme="minorHAnsi" w:cstheme="minorHAnsi"/>
          <w:sz w:val="20"/>
          <w:szCs w:val="20"/>
        </w:rPr>
        <w:t xml:space="preserve">odds, </w:t>
      </w:r>
      <w:r w:rsidR="00547C1F" w:rsidRPr="00801712">
        <w:rPr>
          <w:rFonts w:asciiTheme="minorHAnsi" w:hAnsiTheme="minorHAnsi" w:cstheme="minorHAnsi"/>
          <w:color w:val="0E0E0E"/>
          <w:sz w:val="20"/>
          <w:szCs w:val="20"/>
        </w:rPr>
        <w:t>42</w:t>
      </w:r>
      <w:r w:rsidR="00D23805" w:rsidRPr="00801712">
        <w:rPr>
          <w:rFonts w:asciiTheme="minorHAnsi" w:hAnsiTheme="minorHAnsi" w:cstheme="minorHAnsi"/>
          <w:color w:val="0E0E0E"/>
          <w:sz w:val="20"/>
          <w:szCs w:val="20"/>
        </w:rPr>
        <w:t>-45</w:t>
      </w:r>
    </w:p>
    <w:p w14:paraId="4725C8AE" w14:textId="66373840" w:rsidR="0076592D" w:rsidRPr="00801712" w:rsidRDefault="0076592D" w:rsidP="00801712">
      <w:pPr>
        <w:rPr>
          <w:rFonts w:asciiTheme="minorHAnsi" w:hAnsiTheme="minorHAnsi" w:cstheme="minorHAnsi"/>
          <w:color w:val="000000" w:themeColor="text1"/>
          <w:sz w:val="20"/>
          <w:szCs w:val="20"/>
        </w:rPr>
      </w:pPr>
      <w:r w:rsidRPr="00801712">
        <w:rPr>
          <w:rFonts w:asciiTheme="minorHAnsi" w:hAnsiTheme="minorHAnsi" w:cstheme="minorHAnsi"/>
          <w:color w:val="000000" w:themeColor="text1"/>
          <w:sz w:val="20"/>
          <w:szCs w:val="20"/>
        </w:rPr>
        <w:t xml:space="preserve">Day 2: Complete problems </w:t>
      </w:r>
      <w:r w:rsidR="00D23805" w:rsidRPr="00801712">
        <w:rPr>
          <w:rFonts w:asciiTheme="minorHAnsi" w:hAnsiTheme="minorHAnsi" w:cstheme="minorHAnsi"/>
          <w:color w:val="0E0E0E"/>
          <w:sz w:val="20"/>
          <w:szCs w:val="20"/>
        </w:rPr>
        <w:t xml:space="preserve">23-41 </w:t>
      </w:r>
      <w:r w:rsidR="00D23805" w:rsidRPr="00801712">
        <w:rPr>
          <w:rFonts w:asciiTheme="minorHAnsi" w:hAnsiTheme="minorHAnsi" w:cstheme="minorHAnsi"/>
          <w:sz w:val="20"/>
          <w:szCs w:val="20"/>
        </w:rPr>
        <w:t xml:space="preserve">odds, 47-51, </w:t>
      </w:r>
      <w:r w:rsidR="00D23805" w:rsidRPr="00801712">
        <w:rPr>
          <w:rFonts w:asciiTheme="minorHAnsi" w:hAnsiTheme="minorHAnsi" w:cstheme="minorHAnsi"/>
          <w:color w:val="0C0C0C"/>
          <w:sz w:val="20"/>
          <w:szCs w:val="20"/>
        </w:rPr>
        <w:t>63</w:t>
      </w:r>
    </w:p>
    <w:p w14:paraId="0F90A7C9" w14:textId="0DE83B8F" w:rsidR="0076592D" w:rsidRPr="00801712" w:rsidRDefault="0076592D" w:rsidP="00801712">
      <w:pPr>
        <w:rPr>
          <w:rFonts w:asciiTheme="minorHAnsi" w:hAnsiTheme="minorHAnsi" w:cstheme="minorHAnsi"/>
          <w:color w:val="000000" w:themeColor="text1"/>
          <w:sz w:val="20"/>
          <w:szCs w:val="20"/>
        </w:rPr>
      </w:pPr>
      <w:r w:rsidRPr="00801712">
        <w:rPr>
          <w:rFonts w:asciiTheme="minorHAnsi" w:hAnsiTheme="minorHAnsi" w:cstheme="minorHAnsi"/>
          <w:color w:val="000000" w:themeColor="text1"/>
          <w:sz w:val="20"/>
          <w:szCs w:val="20"/>
        </w:rPr>
        <w:t>Day 3: Complete problems</w:t>
      </w:r>
      <w:r w:rsidR="00D23805" w:rsidRPr="00801712">
        <w:rPr>
          <w:rFonts w:asciiTheme="minorHAnsi" w:hAnsiTheme="minorHAnsi" w:cstheme="minorHAnsi"/>
          <w:color w:val="000000" w:themeColor="text1"/>
          <w:sz w:val="20"/>
          <w:szCs w:val="20"/>
        </w:rPr>
        <w:t xml:space="preserve"> </w:t>
      </w:r>
      <w:r w:rsidR="00D23805" w:rsidRPr="00801712">
        <w:rPr>
          <w:rFonts w:asciiTheme="minorHAnsi" w:hAnsiTheme="minorHAnsi" w:cstheme="minorHAnsi"/>
          <w:color w:val="0A0A0A"/>
          <w:sz w:val="20"/>
          <w:szCs w:val="20"/>
        </w:rPr>
        <w:t xml:space="preserve">53-61 </w:t>
      </w:r>
      <w:r w:rsidR="00D23805" w:rsidRPr="00801712">
        <w:rPr>
          <w:rFonts w:asciiTheme="minorHAnsi" w:hAnsiTheme="minorHAnsi" w:cstheme="minorHAnsi"/>
          <w:sz w:val="20"/>
          <w:szCs w:val="20"/>
        </w:rPr>
        <w:t>odds, 65-72</w:t>
      </w:r>
    </w:p>
    <w:p w14:paraId="61C82307" w14:textId="77777777" w:rsidR="0076592D" w:rsidRPr="00801712" w:rsidRDefault="0076592D" w:rsidP="00801712">
      <w:pPr>
        <w:rPr>
          <w:rFonts w:asciiTheme="minorHAnsi" w:hAnsiTheme="minorHAnsi" w:cstheme="minorHAnsi"/>
          <w:color w:val="000000" w:themeColor="text1"/>
          <w:sz w:val="20"/>
          <w:szCs w:val="20"/>
        </w:rPr>
      </w:pPr>
    </w:p>
    <w:p w14:paraId="77436D76" w14:textId="4B2B3BFF" w:rsidR="0076592D" w:rsidRPr="00801712" w:rsidRDefault="0076592D" w:rsidP="00801712">
      <w:pPr>
        <w:rPr>
          <w:rFonts w:asciiTheme="minorHAnsi" w:hAnsiTheme="minorHAnsi" w:cstheme="minorHAnsi"/>
          <w:sz w:val="20"/>
          <w:szCs w:val="20"/>
          <w:u w:val="single"/>
        </w:rPr>
      </w:pPr>
      <w:r w:rsidRPr="00801712">
        <w:rPr>
          <w:rFonts w:asciiTheme="minorHAnsi" w:hAnsiTheme="minorHAnsi" w:cstheme="minorHAnsi"/>
          <w:sz w:val="20"/>
          <w:szCs w:val="20"/>
          <w:u w:val="single"/>
        </w:rPr>
        <w:t xml:space="preserve">Lesson Theme </w:t>
      </w:r>
      <w:proofErr w:type="gramStart"/>
      <w:r w:rsidRPr="00801712">
        <w:rPr>
          <w:rFonts w:asciiTheme="minorHAnsi" w:hAnsiTheme="minorHAnsi" w:cstheme="minorHAnsi"/>
          <w:sz w:val="20"/>
          <w:szCs w:val="20"/>
          <w:u w:val="single"/>
        </w:rPr>
        <w:t>3.7 :</w:t>
      </w:r>
      <w:proofErr w:type="gramEnd"/>
      <w:r w:rsidRPr="00801712">
        <w:rPr>
          <w:rFonts w:asciiTheme="minorHAnsi" w:hAnsiTheme="minorHAnsi" w:cstheme="minorHAnsi"/>
          <w:sz w:val="20"/>
          <w:szCs w:val="20"/>
          <w:u w:val="single"/>
        </w:rPr>
        <w:t xml:space="preserve"> Implicit Functions</w:t>
      </w:r>
      <w:r w:rsidR="00A33DAC">
        <w:rPr>
          <w:rFonts w:asciiTheme="minorHAnsi" w:hAnsiTheme="minorHAnsi" w:cstheme="minorHAnsi"/>
          <w:sz w:val="20"/>
          <w:szCs w:val="20"/>
          <w:u w:val="single"/>
        </w:rPr>
        <w:t xml:space="preserve"> </w:t>
      </w:r>
      <w:r w:rsidR="00A33DAC" w:rsidRPr="005417ED">
        <w:rPr>
          <w:rFonts w:asciiTheme="minorHAnsi" w:hAnsiTheme="minorHAnsi" w:cstheme="minorHAnsi"/>
          <w:sz w:val="20"/>
          <w:szCs w:val="20"/>
          <w:highlight w:val="cyan"/>
        </w:rPr>
        <w:t>(1.E)</w:t>
      </w:r>
    </w:p>
    <w:p w14:paraId="62DD61BA" w14:textId="067B4751" w:rsidR="00801712" w:rsidRPr="00801712" w:rsidRDefault="00801712" w:rsidP="00357E09">
      <w:pPr>
        <w:rPr>
          <w:rFonts w:asciiTheme="minorHAnsi" w:hAnsiTheme="minorHAnsi" w:cstheme="minorHAnsi"/>
          <w:sz w:val="20"/>
          <w:szCs w:val="20"/>
        </w:rPr>
      </w:pPr>
      <w:r w:rsidRPr="00801712">
        <w:rPr>
          <w:rFonts w:asciiTheme="minorHAnsi" w:hAnsiTheme="minorHAnsi" w:cstheme="minorHAnsi"/>
          <w:sz w:val="20"/>
          <w:szCs w:val="20"/>
        </w:rPr>
        <w:t>First define an implicit function, as many students do not know the difference between implicit and explicit functions. Show the class that many implicit functions cannot be solved for either variable in terms of the other</w:t>
      </w:r>
      <w:r w:rsidR="00357E09">
        <w:rPr>
          <w:rFonts w:asciiTheme="minorHAnsi" w:hAnsiTheme="minorHAnsi" w:cstheme="minorHAnsi"/>
          <w:sz w:val="20"/>
          <w:szCs w:val="20"/>
        </w:rPr>
        <w:t>.  Then go</w:t>
      </w:r>
      <w:r w:rsidRPr="00801712">
        <w:rPr>
          <w:rFonts w:asciiTheme="minorHAnsi" w:hAnsiTheme="minorHAnsi" w:cstheme="minorHAnsi"/>
          <w:sz w:val="20"/>
          <w:szCs w:val="20"/>
        </w:rPr>
        <w:t xml:space="preserve"> over some examples in class; the main point to keep in mind is that we are only using the chain rule. Where possible, draw graphs of the functions and their </w:t>
      </w:r>
      <w:r w:rsidRPr="00801712">
        <w:rPr>
          <w:rFonts w:asciiTheme="minorHAnsi" w:hAnsiTheme="minorHAnsi" w:cstheme="minorHAnsi"/>
          <w:sz w:val="20"/>
          <w:szCs w:val="20"/>
        </w:rPr>
        <w:lastRenderedPageBreak/>
        <w:t xml:space="preserve">derivatives and check that the derivatives make sense graphically. </w:t>
      </w:r>
      <w:r w:rsidR="00357E09">
        <w:rPr>
          <w:rFonts w:asciiTheme="minorHAnsi" w:hAnsiTheme="minorHAnsi" w:cstheme="minorHAnsi"/>
          <w:sz w:val="20"/>
          <w:szCs w:val="20"/>
        </w:rPr>
        <w:t xml:space="preserve">  Use an example like</w:t>
      </w:r>
      <w:r w:rsidRPr="00801712">
        <w:rPr>
          <w:rFonts w:asciiTheme="minorHAnsi" w:hAnsiTheme="minorHAnsi" w:cstheme="minorHAnsi"/>
          <w:sz w:val="20"/>
          <w:szCs w:val="20"/>
        </w:rPr>
        <w:t xml:space="preserve"> </w:t>
      </w:r>
      <m:oMath>
        <m:sSup>
          <m:sSupPr>
            <m:ctrlPr>
              <w:rPr>
                <w:rFonts w:ascii="Cambria Math" w:hAnsi="Cambria Math" w:cs="Cambria Math"/>
                <w:i/>
                <w:iCs/>
                <w:sz w:val="20"/>
                <w:szCs w:val="20"/>
              </w:rPr>
            </m:ctrlPr>
          </m:sSupPr>
          <m:e>
            <m:r>
              <w:rPr>
                <w:rFonts w:ascii="Cambria Math" w:hAnsi="Cambria Math" w:cs="Cambria Math"/>
                <w:sz w:val="20"/>
                <w:szCs w:val="20"/>
              </w:rPr>
              <m:t>y</m:t>
            </m:r>
          </m:e>
          <m:sup>
            <m:r>
              <w:rPr>
                <w:rFonts w:ascii="Cambria Math" w:hAnsi="Cambria Math" w:cs="Cambria Math"/>
                <w:sz w:val="20"/>
                <w:szCs w:val="20"/>
              </w:rPr>
              <m:t>3</m:t>
            </m:r>
          </m:sup>
        </m:sSup>
        <m:r>
          <w:rPr>
            <w:rFonts w:ascii="Cambria Math" w:hAnsi="Cambria Math" w:cstheme="minorHAnsi"/>
            <w:sz w:val="20"/>
            <w:szCs w:val="20"/>
          </w:rPr>
          <m:t>-</m:t>
        </m:r>
        <m:r>
          <w:rPr>
            <w:rFonts w:ascii="Cambria Math" w:hAnsi="Cambria Math" w:cs="Cambria Math"/>
            <w:sz w:val="20"/>
            <w:szCs w:val="20"/>
          </w:rPr>
          <m:t>xy</m:t>
        </m:r>
        <m:r>
          <w:rPr>
            <w:rFonts w:ascii="Cambria Math" w:hAnsi="Cambria Math" w:cstheme="minorHAnsi"/>
            <w:sz w:val="20"/>
            <w:szCs w:val="20"/>
          </w:rPr>
          <m:t>=-6</m:t>
        </m:r>
      </m:oMath>
      <w:r w:rsidRPr="00801712">
        <w:rPr>
          <w:rFonts w:asciiTheme="minorHAnsi" w:hAnsiTheme="minorHAnsi" w:cstheme="minorHAnsi"/>
          <w:sz w:val="20"/>
          <w:szCs w:val="20"/>
        </w:rPr>
        <w:t xml:space="preserve">. Convince students that they cannot solve for </w:t>
      </w:r>
      <m:oMath>
        <m:r>
          <w:rPr>
            <w:rFonts w:ascii="Cambria Math" w:hAnsi="Cambria Math" w:cstheme="minorHAnsi"/>
            <w:sz w:val="20"/>
            <w:szCs w:val="20"/>
          </w:rPr>
          <m:t>y</m:t>
        </m:r>
      </m:oMath>
      <w:r w:rsidRPr="00801712">
        <w:rPr>
          <w:rFonts w:asciiTheme="minorHAnsi" w:hAnsiTheme="minorHAnsi" w:cstheme="minorHAnsi"/>
          <w:i/>
          <w:iCs/>
          <w:sz w:val="20"/>
          <w:szCs w:val="20"/>
        </w:rPr>
        <w:t xml:space="preserve"> </w:t>
      </w:r>
      <w:r w:rsidRPr="00801712">
        <w:rPr>
          <w:rFonts w:asciiTheme="minorHAnsi" w:hAnsiTheme="minorHAnsi" w:cstheme="minorHAnsi"/>
          <w:sz w:val="20"/>
          <w:szCs w:val="20"/>
        </w:rPr>
        <w:t xml:space="preserve">(although they can solve for </w:t>
      </w:r>
      <m:oMath>
        <m:r>
          <w:rPr>
            <w:rFonts w:ascii="Cambria Math" w:hAnsi="Cambria Math" w:cstheme="minorHAnsi"/>
            <w:sz w:val="20"/>
            <w:szCs w:val="20"/>
          </w:rPr>
          <m:t>x</m:t>
        </m:r>
      </m:oMath>
      <w:r w:rsidRPr="00801712">
        <w:rPr>
          <w:rFonts w:asciiTheme="minorHAnsi" w:hAnsiTheme="minorHAnsi" w:cstheme="minorHAnsi"/>
          <w:sz w:val="20"/>
          <w:szCs w:val="20"/>
        </w:rPr>
        <w:t xml:space="preserve">). Show them </w:t>
      </w:r>
      <w:r w:rsidR="00357E09">
        <w:rPr>
          <w:rFonts w:asciiTheme="minorHAnsi" w:hAnsiTheme="minorHAnsi" w:cstheme="minorHAnsi"/>
          <w:sz w:val="20"/>
          <w:szCs w:val="20"/>
        </w:rPr>
        <w:t>a</w:t>
      </w:r>
      <w:r w:rsidRPr="00801712">
        <w:rPr>
          <w:rFonts w:asciiTheme="minorHAnsi" w:hAnsiTheme="minorHAnsi" w:cstheme="minorHAnsi"/>
          <w:sz w:val="20"/>
          <w:szCs w:val="20"/>
        </w:rPr>
        <w:t xml:space="preserve"> graph </w:t>
      </w:r>
      <w:r w:rsidR="00357E09">
        <w:rPr>
          <w:rFonts w:asciiTheme="minorHAnsi" w:hAnsiTheme="minorHAnsi" w:cstheme="minorHAnsi"/>
          <w:sz w:val="20"/>
          <w:szCs w:val="20"/>
        </w:rPr>
        <w:t>of the function</w:t>
      </w:r>
      <w:r w:rsidRPr="00801712">
        <w:rPr>
          <w:rFonts w:asciiTheme="minorHAnsi" w:hAnsiTheme="minorHAnsi" w:cstheme="minorHAnsi"/>
          <w:sz w:val="20"/>
          <w:szCs w:val="20"/>
        </w:rPr>
        <w:t xml:space="preserve"> and admit that it isn’t the graph of a function in the usual sense, since it fails the vertical line test. Point out that the graph does have a tangent line and a slope at (almost) every point. </w:t>
      </w:r>
      <w:r w:rsidR="00357E09">
        <w:rPr>
          <w:rFonts w:asciiTheme="minorHAnsi" w:hAnsiTheme="minorHAnsi" w:cstheme="minorHAnsi"/>
          <w:sz w:val="20"/>
          <w:szCs w:val="20"/>
        </w:rPr>
        <w:t>Express that t</w:t>
      </w:r>
      <w:r w:rsidRPr="00801712">
        <w:rPr>
          <w:rFonts w:asciiTheme="minorHAnsi" w:hAnsiTheme="minorHAnsi" w:cstheme="minorHAnsi"/>
          <w:sz w:val="20"/>
          <w:szCs w:val="20"/>
        </w:rPr>
        <w:t xml:space="preserve">he purpose of implicit differentiation is to find this slope. </w:t>
      </w:r>
    </w:p>
    <w:p w14:paraId="4F53FD93" w14:textId="480610BA" w:rsidR="00801712" w:rsidRPr="00801712" w:rsidRDefault="00801712" w:rsidP="00357E09">
      <w:r w:rsidRPr="00801712">
        <w:rPr>
          <w:rFonts w:asciiTheme="minorHAnsi" w:hAnsiTheme="minorHAnsi" w:cstheme="minorHAnsi"/>
          <w:sz w:val="20"/>
          <w:szCs w:val="20"/>
        </w:rPr>
        <w:t xml:space="preserve">Emphasize that you are using the product rule and the chain rule, since </w:t>
      </w:r>
      <m:oMath>
        <m:r>
          <w:rPr>
            <w:rFonts w:ascii="Cambria Math" w:hAnsi="Cambria Math" w:cstheme="minorHAnsi"/>
            <w:sz w:val="20"/>
            <w:szCs w:val="20"/>
          </w:rPr>
          <m:t>y</m:t>
        </m:r>
      </m:oMath>
      <w:r w:rsidRPr="00801712">
        <w:rPr>
          <w:rFonts w:asciiTheme="minorHAnsi" w:hAnsiTheme="minorHAnsi" w:cstheme="minorHAnsi"/>
          <w:i/>
          <w:iCs/>
          <w:sz w:val="20"/>
          <w:szCs w:val="20"/>
        </w:rPr>
        <w:t xml:space="preserve"> </w:t>
      </w:r>
      <w:r w:rsidRPr="00801712">
        <w:rPr>
          <w:rFonts w:asciiTheme="minorHAnsi" w:hAnsiTheme="minorHAnsi" w:cstheme="minorHAnsi"/>
          <w:sz w:val="20"/>
          <w:szCs w:val="20"/>
        </w:rPr>
        <w:t xml:space="preserve">is (implicitly) a function of </w:t>
      </w:r>
      <m:oMath>
        <m:r>
          <w:rPr>
            <w:rFonts w:ascii="Cambria Math" w:hAnsi="Cambria Math" w:cstheme="minorHAnsi"/>
            <w:sz w:val="20"/>
            <w:szCs w:val="20"/>
          </w:rPr>
          <m:t>x</m:t>
        </m:r>
      </m:oMath>
      <w:r w:rsidRPr="00801712">
        <w:rPr>
          <w:rFonts w:asciiTheme="minorHAnsi" w:hAnsiTheme="minorHAnsi" w:cstheme="minorHAnsi"/>
          <w:sz w:val="20"/>
          <w:szCs w:val="20"/>
        </w:rPr>
        <w:t xml:space="preserve">. It can be helpful to write </w:t>
      </w:r>
      <m:oMath>
        <m:r>
          <w:rPr>
            <w:rFonts w:ascii="Cambria Math" w:hAnsi="Cambria Math" w:cs="Cambria Math"/>
            <w:sz w:val="20"/>
            <w:szCs w:val="20"/>
          </w:rPr>
          <m:t>y</m:t>
        </m:r>
        <m:r>
          <w:rPr>
            <w:rFonts w:ascii="Cambria Math" w:hAnsi="Cambria Math" w:cstheme="minorHAnsi"/>
            <w:sz w:val="20"/>
            <w:szCs w:val="20"/>
          </w:rPr>
          <m:t>(</m:t>
        </m:r>
        <m:r>
          <w:rPr>
            <w:rFonts w:ascii="Cambria Math" w:hAnsi="Cambria Math" w:cs="Cambria Math"/>
            <w:sz w:val="20"/>
            <w:szCs w:val="20"/>
          </w:rPr>
          <m:t>x</m:t>
        </m:r>
        <m:r>
          <w:rPr>
            <w:rFonts w:ascii="Cambria Math" w:hAnsi="Cambria Math" w:cstheme="minorHAnsi"/>
            <w:sz w:val="20"/>
            <w:szCs w:val="20"/>
          </w:rPr>
          <m:t xml:space="preserve">) </m:t>
        </m:r>
      </m:oMath>
      <w:r w:rsidRPr="00801712">
        <w:rPr>
          <w:rFonts w:asciiTheme="minorHAnsi" w:hAnsiTheme="minorHAnsi" w:cstheme="minorHAnsi"/>
          <w:sz w:val="20"/>
          <w:szCs w:val="20"/>
        </w:rPr>
        <w:t xml:space="preserve">instead of </w:t>
      </w:r>
      <w:r w:rsidRPr="00801712">
        <w:rPr>
          <w:rFonts w:ascii="Cambria Math" w:hAnsi="Cambria Math" w:cs="Cambria Math"/>
          <w:i/>
          <w:iCs/>
          <w:sz w:val="20"/>
          <w:szCs w:val="20"/>
        </w:rPr>
        <w:t>𝑦</w:t>
      </w:r>
      <w:r w:rsidRPr="00801712">
        <w:rPr>
          <w:rFonts w:asciiTheme="minorHAnsi" w:hAnsiTheme="minorHAnsi" w:cstheme="minorHAnsi"/>
          <w:sz w:val="20"/>
          <w:szCs w:val="20"/>
        </w:rPr>
        <w:t xml:space="preserve">. </w:t>
      </w:r>
      <w:r w:rsidR="00357E09">
        <w:rPr>
          <w:rFonts w:asciiTheme="minorHAnsi" w:hAnsiTheme="minorHAnsi" w:cstheme="minorHAnsi"/>
          <w:sz w:val="20"/>
          <w:szCs w:val="20"/>
        </w:rPr>
        <w:t xml:space="preserve">Clearly express the rules of deriving in terms of </w:t>
      </w:r>
      <m:oMath>
        <m:r>
          <w:rPr>
            <w:rFonts w:ascii="Cambria Math" w:hAnsi="Cambria Math" w:cstheme="minorHAnsi"/>
            <w:sz w:val="20"/>
            <w:szCs w:val="20"/>
          </w:rPr>
          <m:t>x</m:t>
        </m:r>
      </m:oMath>
      <w:r w:rsidR="00357E09">
        <w:rPr>
          <w:rFonts w:asciiTheme="minorHAnsi" w:hAnsiTheme="minorHAnsi" w:cstheme="minorHAnsi"/>
          <w:sz w:val="20"/>
          <w:szCs w:val="20"/>
        </w:rPr>
        <w:t xml:space="preserve">, grouping the pieces with </w:t>
      </w:r>
      <m:oMath>
        <m:f>
          <m:fPr>
            <m:ctrlPr>
              <w:rPr>
                <w:rFonts w:ascii="Cambria Math" w:hAnsi="Cambria Math" w:cstheme="minorHAnsi"/>
                <w:i/>
                <w:sz w:val="20"/>
                <w:szCs w:val="20"/>
              </w:rPr>
            </m:ctrlPr>
          </m:fPr>
          <m:num>
            <m:r>
              <w:rPr>
                <w:rFonts w:ascii="Cambria Math" w:hAnsi="Cambria Math" w:cstheme="minorHAnsi"/>
                <w:sz w:val="20"/>
                <w:szCs w:val="20"/>
              </w:rPr>
              <m:t>dy</m:t>
            </m:r>
          </m:num>
          <m:den>
            <m:r>
              <w:rPr>
                <w:rFonts w:ascii="Cambria Math" w:hAnsi="Cambria Math" w:cstheme="minorHAnsi"/>
                <w:sz w:val="20"/>
                <w:szCs w:val="20"/>
              </w:rPr>
              <m:t>dx</m:t>
            </m:r>
          </m:den>
        </m:f>
      </m:oMath>
      <w:r w:rsidR="00357E09">
        <w:rPr>
          <w:rFonts w:asciiTheme="minorHAnsi" w:hAnsiTheme="minorHAnsi" w:cstheme="minorHAnsi"/>
          <w:sz w:val="20"/>
          <w:szCs w:val="20"/>
        </w:rPr>
        <w:t xml:space="preserve"> together and factoring out </w:t>
      </w:r>
      <m:oMath>
        <m:f>
          <m:fPr>
            <m:ctrlPr>
              <w:rPr>
                <w:rFonts w:ascii="Cambria Math" w:hAnsi="Cambria Math" w:cstheme="minorHAnsi"/>
                <w:i/>
                <w:sz w:val="20"/>
                <w:szCs w:val="20"/>
              </w:rPr>
            </m:ctrlPr>
          </m:fPr>
          <m:num>
            <m:r>
              <w:rPr>
                <w:rFonts w:ascii="Cambria Math" w:hAnsi="Cambria Math" w:cstheme="minorHAnsi"/>
                <w:sz w:val="20"/>
                <w:szCs w:val="20"/>
              </w:rPr>
              <m:t>dy</m:t>
            </m:r>
          </m:num>
          <m:den>
            <m:r>
              <w:rPr>
                <w:rFonts w:ascii="Cambria Math" w:hAnsi="Cambria Math" w:cstheme="minorHAnsi"/>
                <w:sz w:val="20"/>
                <w:szCs w:val="20"/>
              </w:rPr>
              <m:t>dx</m:t>
            </m:r>
          </m:den>
        </m:f>
      </m:oMath>
      <w:r w:rsidR="00357E09">
        <w:rPr>
          <w:rFonts w:asciiTheme="minorHAnsi" w:hAnsiTheme="minorHAnsi" w:cstheme="minorHAnsi"/>
          <w:sz w:val="20"/>
          <w:szCs w:val="20"/>
        </w:rPr>
        <w:t xml:space="preserve">, and then solving for </w:t>
      </w:r>
      <m:oMath>
        <m:f>
          <m:fPr>
            <m:ctrlPr>
              <w:rPr>
                <w:rFonts w:ascii="Cambria Math" w:hAnsi="Cambria Math" w:cstheme="minorHAnsi"/>
                <w:i/>
                <w:sz w:val="20"/>
                <w:szCs w:val="20"/>
              </w:rPr>
            </m:ctrlPr>
          </m:fPr>
          <m:num>
            <m:r>
              <w:rPr>
                <w:rFonts w:ascii="Cambria Math" w:hAnsi="Cambria Math" w:cstheme="minorHAnsi"/>
                <w:sz w:val="20"/>
                <w:szCs w:val="20"/>
              </w:rPr>
              <m:t>dy</m:t>
            </m:r>
          </m:num>
          <m:den>
            <m:r>
              <w:rPr>
                <w:rFonts w:ascii="Cambria Math" w:hAnsi="Cambria Math" w:cstheme="minorHAnsi"/>
                <w:sz w:val="20"/>
                <w:szCs w:val="20"/>
              </w:rPr>
              <m:t>dx</m:t>
            </m:r>
          </m:den>
        </m:f>
      </m:oMath>
      <w:r w:rsidR="00357E09">
        <w:rPr>
          <w:rFonts w:asciiTheme="minorHAnsi" w:hAnsiTheme="minorHAnsi" w:cstheme="minorHAnsi"/>
          <w:sz w:val="20"/>
          <w:szCs w:val="20"/>
        </w:rPr>
        <w:t>.</w:t>
      </w:r>
    </w:p>
    <w:p w14:paraId="70CB4FEF" w14:textId="1FFF5F66" w:rsidR="0076592D" w:rsidRPr="00D23805" w:rsidRDefault="0076592D" w:rsidP="0076592D">
      <w:pPr>
        <w:rPr>
          <w:rFonts w:asciiTheme="minorHAnsi" w:hAnsiTheme="minorHAnsi" w:cstheme="minorHAnsi"/>
          <w:color w:val="000000" w:themeColor="text1"/>
          <w:sz w:val="20"/>
          <w:szCs w:val="20"/>
        </w:rPr>
      </w:pPr>
      <w:r w:rsidRPr="00D23805">
        <w:rPr>
          <w:rFonts w:asciiTheme="minorHAnsi" w:hAnsiTheme="minorHAnsi" w:cstheme="minorHAnsi"/>
          <w:color w:val="000000" w:themeColor="text1"/>
          <w:sz w:val="20"/>
          <w:szCs w:val="20"/>
        </w:rPr>
        <w:t xml:space="preserve">Day 1: Complete problems </w:t>
      </w:r>
      <w:r w:rsidR="00D23805" w:rsidRPr="00D23805">
        <w:rPr>
          <w:rFonts w:asciiTheme="minorHAnsi" w:hAnsiTheme="minorHAnsi" w:cstheme="minorHAnsi"/>
          <w:color w:val="0C0C0C"/>
          <w:sz w:val="20"/>
          <w:szCs w:val="20"/>
        </w:rPr>
        <w:t xml:space="preserve">1-17 </w:t>
      </w:r>
      <w:r w:rsidR="00D23805" w:rsidRPr="00D23805">
        <w:rPr>
          <w:rFonts w:asciiTheme="minorHAnsi" w:hAnsiTheme="minorHAnsi" w:cstheme="minorHAnsi"/>
          <w:sz w:val="20"/>
          <w:szCs w:val="20"/>
        </w:rPr>
        <w:t>odds</w:t>
      </w:r>
    </w:p>
    <w:p w14:paraId="42C67EA2" w14:textId="035010C0" w:rsidR="0076592D" w:rsidRPr="00D23805" w:rsidRDefault="0076592D" w:rsidP="0076592D">
      <w:pPr>
        <w:rPr>
          <w:rFonts w:asciiTheme="minorHAnsi" w:hAnsiTheme="minorHAnsi" w:cstheme="minorHAnsi"/>
          <w:color w:val="000000" w:themeColor="text1"/>
          <w:sz w:val="20"/>
          <w:szCs w:val="20"/>
        </w:rPr>
      </w:pPr>
      <w:r w:rsidRPr="00D23805">
        <w:rPr>
          <w:rFonts w:asciiTheme="minorHAnsi" w:hAnsiTheme="minorHAnsi" w:cstheme="minorHAnsi"/>
          <w:color w:val="000000" w:themeColor="text1"/>
          <w:sz w:val="20"/>
          <w:szCs w:val="20"/>
        </w:rPr>
        <w:t xml:space="preserve">Day 2: Complete problems </w:t>
      </w:r>
      <w:r w:rsidR="00D23805" w:rsidRPr="00D23805">
        <w:rPr>
          <w:rFonts w:asciiTheme="minorHAnsi" w:hAnsiTheme="minorHAnsi" w:cstheme="minorHAnsi"/>
          <w:color w:val="0F0F0F"/>
          <w:sz w:val="20"/>
          <w:szCs w:val="20"/>
        </w:rPr>
        <w:t xml:space="preserve">19-37 </w:t>
      </w:r>
      <w:r w:rsidR="00D23805" w:rsidRPr="00D23805">
        <w:rPr>
          <w:rFonts w:asciiTheme="minorHAnsi" w:hAnsiTheme="minorHAnsi" w:cstheme="minorHAnsi"/>
          <w:sz w:val="20"/>
          <w:szCs w:val="20"/>
        </w:rPr>
        <w:t>odds</w:t>
      </w:r>
    </w:p>
    <w:p w14:paraId="1FCF112D" w14:textId="65D2B154" w:rsidR="00CF396A" w:rsidRPr="00D23805" w:rsidRDefault="00CF396A" w:rsidP="0076592D">
      <w:pPr>
        <w:rPr>
          <w:rFonts w:asciiTheme="minorHAnsi" w:hAnsiTheme="minorHAnsi" w:cstheme="minorHAnsi"/>
          <w:color w:val="000000" w:themeColor="text1"/>
          <w:sz w:val="20"/>
          <w:szCs w:val="20"/>
        </w:rPr>
      </w:pPr>
    </w:p>
    <w:p w14:paraId="4BD23289" w14:textId="2954159B" w:rsidR="00CF396A" w:rsidRPr="00D23805" w:rsidRDefault="00CF396A" w:rsidP="00CF396A">
      <w:pPr>
        <w:rPr>
          <w:rFonts w:asciiTheme="minorHAnsi" w:hAnsiTheme="minorHAnsi" w:cstheme="minorHAnsi"/>
          <w:sz w:val="20"/>
          <w:szCs w:val="20"/>
          <w:u w:val="single"/>
        </w:rPr>
      </w:pPr>
      <w:r w:rsidRPr="00D23805">
        <w:rPr>
          <w:rFonts w:asciiTheme="minorHAnsi" w:hAnsiTheme="minorHAnsi" w:cstheme="minorHAnsi"/>
          <w:sz w:val="20"/>
          <w:szCs w:val="20"/>
          <w:u w:val="single"/>
        </w:rPr>
        <w:t xml:space="preserve">Lesson </w:t>
      </w:r>
      <w:proofErr w:type="gramStart"/>
      <w:r w:rsidRPr="00D23805">
        <w:rPr>
          <w:rFonts w:asciiTheme="minorHAnsi" w:hAnsiTheme="minorHAnsi" w:cstheme="minorHAnsi"/>
          <w:sz w:val="20"/>
          <w:szCs w:val="20"/>
          <w:u w:val="single"/>
        </w:rPr>
        <w:t>Theme :</w:t>
      </w:r>
      <w:proofErr w:type="gramEnd"/>
      <w:r w:rsidRPr="00D23805">
        <w:rPr>
          <w:rFonts w:asciiTheme="minorHAnsi" w:hAnsiTheme="minorHAnsi" w:cstheme="minorHAnsi"/>
          <w:sz w:val="20"/>
          <w:szCs w:val="20"/>
          <w:u w:val="single"/>
        </w:rPr>
        <w:t xml:space="preserve"> Chapter 3 Review</w:t>
      </w:r>
    </w:p>
    <w:p w14:paraId="59E98FCE" w14:textId="2244089F" w:rsidR="00CF396A" w:rsidRPr="00D23805" w:rsidRDefault="00CF396A" w:rsidP="00CF396A">
      <w:pPr>
        <w:rPr>
          <w:rFonts w:asciiTheme="minorHAnsi" w:hAnsiTheme="minorHAnsi" w:cstheme="minorHAnsi"/>
          <w:color w:val="000000" w:themeColor="text1"/>
          <w:sz w:val="20"/>
          <w:szCs w:val="20"/>
        </w:rPr>
      </w:pPr>
      <w:r w:rsidRPr="00D23805">
        <w:rPr>
          <w:rFonts w:asciiTheme="minorHAnsi" w:hAnsiTheme="minorHAnsi" w:cstheme="minorHAnsi"/>
          <w:color w:val="000000" w:themeColor="text1"/>
          <w:sz w:val="20"/>
          <w:szCs w:val="20"/>
        </w:rPr>
        <w:t xml:space="preserve">Day 1: Complete problems </w:t>
      </w:r>
      <w:r w:rsidR="00D23805" w:rsidRPr="00D23805">
        <w:rPr>
          <w:rFonts w:asciiTheme="minorHAnsi" w:hAnsiTheme="minorHAnsi" w:cstheme="minorHAnsi"/>
          <w:color w:val="000000" w:themeColor="text1"/>
          <w:sz w:val="20"/>
          <w:szCs w:val="20"/>
        </w:rPr>
        <w:t>51</w:t>
      </w:r>
      <w:r w:rsidR="00D23805" w:rsidRPr="00D23805">
        <w:rPr>
          <w:rFonts w:asciiTheme="minorHAnsi" w:hAnsiTheme="minorHAnsi" w:cstheme="minorHAnsi"/>
          <w:color w:val="0C0C0C"/>
          <w:sz w:val="20"/>
          <w:szCs w:val="20"/>
        </w:rPr>
        <w:t xml:space="preserve">-72, </w:t>
      </w:r>
      <w:r w:rsidR="00D23805" w:rsidRPr="00D23805">
        <w:rPr>
          <w:rFonts w:asciiTheme="minorHAnsi" w:hAnsiTheme="minorHAnsi" w:cstheme="minorHAnsi"/>
          <w:sz w:val="20"/>
          <w:szCs w:val="20"/>
        </w:rPr>
        <w:t>multiples of 3</w:t>
      </w:r>
    </w:p>
    <w:p w14:paraId="708D1EA3" w14:textId="388302AC" w:rsidR="004F7797" w:rsidRDefault="00CF396A" w:rsidP="007756F4">
      <w:pPr>
        <w:pStyle w:val="TableParagraph"/>
        <w:spacing w:before="34"/>
        <w:rPr>
          <w:rFonts w:asciiTheme="minorHAnsi" w:hAnsiTheme="minorHAnsi" w:cstheme="minorHAnsi"/>
          <w:color w:val="161616"/>
          <w:sz w:val="20"/>
          <w:szCs w:val="20"/>
        </w:rPr>
      </w:pPr>
      <w:r w:rsidRPr="00D23805">
        <w:rPr>
          <w:rFonts w:asciiTheme="minorHAnsi" w:hAnsiTheme="minorHAnsi" w:cstheme="minorHAnsi"/>
          <w:color w:val="000000" w:themeColor="text1"/>
          <w:sz w:val="20"/>
          <w:szCs w:val="20"/>
        </w:rPr>
        <w:t xml:space="preserve">Day 2: Complete problems </w:t>
      </w:r>
      <w:r w:rsidR="00D23805" w:rsidRPr="00D23805">
        <w:rPr>
          <w:rFonts w:asciiTheme="minorHAnsi" w:hAnsiTheme="minorHAnsi" w:cstheme="minorHAnsi"/>
          <w:sz w:val="20"/>
          <w:szCs w:val="20"/>
        </w:rPr>
        <w:t xml:space="preserve">75-91 </w:t>
      </w:r>
      <w:r w:rsidR="00D23805" w:rsidRPr="00D23805">
        <w:rPr>
          <w:rFonts w:asciiTheme="minorHAnsi" w:hAnsiTheme="minorHAnsi" w:cstheme="minorHAnsi"/>
          <w:color w:val="0F0F0F"/>
          <w:sz w:val="20"/>
          <w:szCs w:val="20"/>
        </w:rPr>
        <w:t xml:space="preserve">odds, </w:t>
      </w:r>
      <w:r w:rsidR="00D23805" w:rsidRPr="00D23805">
        <w:rPr>
          <w:rFonts w:asciiTheme="minorHAnsi" w:hAnsiTheme="minorHAnsi" w:cstheme="minorHAnsi"/>
          <w:sz w:val="20"/>
          <w:szCs w:val="20"/>
        </w:rPr>
        <w:t xml:space="preserve">105-110, 111, </w:t>
      </w:r>
      <w:r w:rsidR="00D23805" w:rsidRPr="00D23805">
        <w:rPr>
          <w:rFonts w:asciiTheme="minorHAnsi" w:hAnsiTheme="minorHAnsi" w:cstheme="minorHAnsi"/>
          <w:color w:val="161616"/>
          <w:sz w:val="20"/>
          <w:szCs w:val="20"/>
        </w:rPr>
        <w:t>112</w:t>
      </w:r>
    </w:p>
    <w:p w14:paraId="150A4FC3" w14:textId="47A2A60F" w:rsidR="008D21B1" w:rsidRDefault="008D21B1" w:rsidP="007756F4">
      <w:pPr>
        <w:pStyle w:val="TableParagraph"/>
        <w:spacing w:before="34"/>
        <w:rPr>
          <w:rFonts w:asciiTheme="minorHAnsi" w:hAnsiTheme="minorHAnsi" w:cstheme="minorHAnsi"/>
          <w:color w:val="161616"/>
          <w:sz w:val="20"/>
          <w:szCs w:val="20"/>
        </w:rPr>
      </w:pPr>
    </w:p>
    <w:p w14:paraId="45C96C75" w14:textId="095DAE0A" w:rsidR="008D21B1" w:rsidRPr="008D21B1" w:rsidRDefault="008D21B1" w:rsidP="008D21B1">
      <w:pPr>
        <w:rPr>
          <w:rFonts w:asciiTheme="minorHAnsi" w:hAnsiTheme="minorHAnsi" w:cstheme="minorHAnsi"/>
          <w:color w:val="000000" w:themeColor="text1"/>
          <w:sz w:val="20"/>
          <w:szCs w:val="20"/>
        </w:rPr>
      </w:pPr>
      <w:r w:rsidRPr="008D21B1">
        <w:rPr>
          <w:rFonts w:asciiTheme="minorHAnsi" w:hAnsiTheme="minorHAnsi" w:cstheme="minorHAnsi"/>
          <w:sz w:val="20"/>
          <w:szCs w:val="20"/>
        </w:rPr>
        <w:t>AP Examination Preparation questions</w:t>
      </w:r>
      <w:r>
        <w:rPr>
          <w:rFonts w:asciiTheme="minorHAnsi" w:hAnsiTheme="minorHAnsi" w:cstheme="minorHAnsi"/>
          <w:sz w:val="20"/>
          <w:szCs w:val="20"/>
        </w:rPr>
        <w:t xml:space="preserve"> </w:t>
      </w:r>
      <w:r w:rsidRPr="00F073EA">
        <w:rPr>
          <w:rFonts w:asciiTheme="minorHAnsi" w:hAnsiTheme="minorHAnsi" w:cstheme="minorHAnsi"/>
          <w:color w:val="FFFFFF" w:themeColor="background1"/>
          <w:sz w:val="20"/>
          <w:szCs w:val="20"/>
          <w:highlight w:val="blue"/>
        </w:rPr>
        <w:t>CR2</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CR3</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CR4</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CR5</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CR6</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CR7</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CR8</w:t>
      </w:r>
    </w:p>
    <w:p w14:paraId="274BF1D5" w14:textId="77777777" w:rsidR="007756F4" w:rsidRPr="00F073EA" w:rsidRDefault="007756F4" w:rsidP="007756F4">
      <w:pPr>
        <w:pStyle w:val="TableParagraph"/>
        <w:spacing w:before="34"/>
        <w:rPr>
          <w:rFonts w:asciiTheme="minorHAnsi" w:hAnsiTheme="minorHAnsi" w:cstheme="minorHAnsi"/>
          <w:sz w:val="20"/>
          <w:szCs w:val="20"/>
        </w:rPr>
      </w:pPr>
    </w:p>
    <w:p w14:paraId="70DD598F" w14:textId="782C0FCC" w:rsidR="004F7797" w:rsidRDefault="004F7797" w:rsidP="004F7797">
      <w:pPr>
        <w:rPr>
          <w:rFonts w:asciiTheme="minorHAnsi" w:hAnsiTheme="minorHAnsi" w:cstheme="minorHAnsi"/>
          <w:b/>
          <w:bCs/>
          <w:sz w:val="20"/>
          <w:szCs w:val="20"/>
        </w:rPr>
      </w:pPr>
      <w:r w:rsidRPr="00F073EA">
        <w:rPr>
          <w:rFonts w:asciiTheme="minorHAnsi" w:hAnsiTheme="minorHAnsi" w:cstheme="minorHAnsi"/>
          <w:b/>
          <w:bCs/>
          <w:sz w:val="20"/>
          <w:szCs w:val="20"/>
          <w:highlight w:val="yellow"/>
        </w:rPr>
        <w:t>Summative Activities, Tasks, or Projects:</w:t>
      </w:r>
    </w:p>
    <w:p w14:paraId="4D66F221" w14:textId="77777777" w:rsidR="00A300F2" w:rsidRPr="00F073EA" w:rsidRDefault="00A300F2" w:rsidP="004F7797">
      <w:pPr>
        <w:rPr>
          <w:rFonts w:asciiTheme="minorHAnsi" w:hAnsiTheme="minorHAnsi" w:cstheme="minorHAnsi"/>
          <w:b/>
          <w:bCs/>
          <w:sz w:val="20"/>
          <w:szCs w:val="20"/>
        </w:rPr>
      </w:pPr>
    </w:p>
    <w:p w14:paraId="76C1B703" w14:textId="7C3B7180" w:rsidR="004F7797" w:rsidRPr="00F073EA" w:rsidRDefault="004F7797" w:rsidP="004F7797">
      <w:pPr>
        <w:rPr>
          <w:rFonts w:asciiTheme="minorHAnsi" w:hAnsiTheme="minorHAnsi" w:cstheme="minorHAnsi"/>
          <w:sz w:val="20"/>
          <w:szCs w:val="20"/>
        </w:rPr>
      </w:pPr>
      <w:r w:rsidRPr="00F073EA">
        <w:rPr>
          <w:rFonts w:asciiTheme="minorHAnsi" w:hAnsiTheme="minorHAnsi" w:cstheme="minorHAnsi"/>
          <w:sz w:val="20"/>
          <w:szCs w:val="20"/>
        </w:rPr>
        <w:t xml:space="preserve">Do Now problems </w:t>
      </w:r>
      <w:r w:rsidRPr="00F073EA">
        <w:rPr>
          <w:rFonts w:asciiTheme="minorHAnsi" w:hAnsiTheme="minorHAnsi" w:cstheme="minorHAnsi"/>
          <w:color w:val="FFFFFF" w:themeColor="background1"/>
          <w:sz w:val="20"/>
          <w:szCs w:val="20"/>
          <w:highlight w:val="blue"/>
        </w:rPr>
        <w:t>CR1</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CR2</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CR3</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CR4</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CR5</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CR6</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CR7</w:t>
      </w:r>
      <w:r w:rsidRPr="00F073EA">
        <w:rPr>
          <w:rFonts w:asciiTheme="minorHAnsi" w:hAnsiTheme="minorHAnsi" w:cstheme="minorHAnsi"/>
          <w:color w:val="FFFFFF" w:themeColor="background1"/>
          <w:sz w:val="20"/>
          <w:szCs w:val="20"/>
        </w:rPr>
        <w:t xml:space="preserve"> </w:t>
      </w:r>
      <w:r w:rsidR="00A02B63" w:rsidRPr="00F073EA">
        <w:rPr>
          <w:rFonts w:asciiTheme="minorHAnsi" w:hAnsiTheme="minorHAnsi" w:cstheme="minorHAnsi"/>
          <w:color w:val="FFFFFF" w:themeColor="background1"/>
          <w:sz w:val="20"/>
          <w:szCs w:val="20"/>
          <w:highlight w:val="blue"/>
        </w:rPr>
        <w:t>C</w:t>
      </w:r>
      <w:r w:rsidRPr="00F073EA">
        <w:rPr>
          <w:rFonts w:asciiTheme="minorHAnsi" w:hAnsiTheme="minorHAnsi" w:cstheme="minorHAnsi"/>
          <w:color w:val="FFFFFF" w:themeColor="background1"/>
          <w:sz w:val="20"/>
          <w:szCs w:val="20"/>
          <w:highlight w:val="blue"/>
        </w:rPr>
        <w:t>R8</w:t>
      </w:r>
    </w:p>
    <w:p w14:paraId="0096D5DF" w14:textId="77777777" w:rsidR="004F7797" w:rsidRPr="00F073EA" w:rsidRDefault="004F7797" w:rsidP="004F7797">
      <w:pPr>
        <w:rPr>
          <w:rFonts w:asciiTheme="minorHAnsi" w:hAnsiTheme="minorHAnsi" w:cstheme="minorHAnsi"/>
          <w:sz w:val="20"/>
          <w:szCs w:val="20"/>
        </w:rPr>
      </w:pPr>
    </w:p>
    <w:p w14:paraId="35976F27" w14:textId="5E6D79E1" w:rsidR="004F7797" w:rsidRPr="00F073EA" w:rsidRDefault="008E0C66" w:rsidP="004F7797">
      <w:pPr>
        <w:rPr>
          <w:rFonts w:asciiTheme="minorHAnsi" w:hAnsiTheme="minorHAnsi" w:cstheme="minorHAnsi"/>
          <w:sz w:val="20"/>
          <w:szCs w:val="20"/>
        </w:rPr>
      </w:pPr>
      <w:r>
        <w:rPr>
          <w:rFonts w:asciiTheme="minorHAnsi" w:hAnsiTheme="minorHAnsi" w:cstheme="minorHAnsi"/>
          <w:sz w:val="20"/>
          <w:szCs w:val="20"/>
        </w:rPr>
        <w:t>Unit 3</w:t>
      </w:r>
      <w:r w:rsidR="004F7797" w:rsidRPr="00F073EA">
        <w:rPr>
          <w:rFonts w:asciiTheme="minorHAnsi" w:hAnsiTheme="minorHAnsi" w:cstheme="minorHAnsi"/>
          <w:sz w:val="20"/>
          <w:szCs w:val="20"/>
        </w:rPr>
        <w:t xml:space="preserve"> test </w:t>
      </w:r>
      <w:r w:rsidR="004F7797" w:rsidRPr="00F073EA">
        <w:rPr>
          <w:rFonts w:asciiTheme="minorHAnsi" w:hAnsiTheme="minorHAnsi" w:cstheme="minorHAnsi"/>
          <w:color w:val="FFFFFF" w:themeColor="background1"/>
          <w:sz w:val="20"/>
          <w:szCs w:val="20"/>
          <w:highlight w:val="blue"/>
        </w:rPr>
        <w:t>CR1</w:t>
      </w:r>
      <w:r w:rsidR="004F7797" w:rsidRPr="00F073EA">
        <w:rPr>
          <w:rFonts w:asciiTheme="minorHAnsi" w:hAnsiTheme="minorHAnsi" w:cstheme="minorHAnsi"/>
          <w:color w:val="FFFFFF" w:themeColor="background1"/>
          <w:sz w:val="20"/>
          <w:szCs w:val="20"/>
        </w:rPr>
        <w:t xml:space="preserve"> </w:t>
      </w:r>
      <w:r w:rsidR="004F7797" w:rsidRPr="00F073EA">
        <w:rPr>
          <w:rFonts w:asciiTheme="minorHAnsi" w:hAnsiTheme="minorHAnsi" w:cstheme="minorHAnsi"/>
          <w:color w:val="FFFFFF" w:themeColor="background1"/>
          <w:sz w:val="20"/>
          <w:szCs w:val="20"/>
          <w:highlight w:val="blue"/>
        </w:rPr>
        <w:t>CR2</w:t>
      </w:r>
      <w:r w:rsidR="004F7797" w:rsidRPr="00F073EA">
        <w:rPr>
          <w:rFonts w:asciiTheme="minorHAnsi" w:hAnsiTheme="minorHAnsi" w:cstheme="minorHAnsi"/>
          <w:color w:val="FFFFFF" w:themeColor="background1"/>
          <w:sz w:val="20"/>
          <w:szCs w:val="20"/>
        </w:rPr>
        <w:t xml:space="preserve"> </w:t>
      </w:r>
      <w:r w:rsidR="004F7797" w:rsidRPr="00F073EA">
        <w:rPr>
          <w:rFonts w:asciiTheme="minorHAnsi" w:hAnsiTheme="minorHAnsi" w:cstheme="minorHAnsi"/>
          <w:color w:val="FFFFFF" w:themeColor="background1"/>
          <w:sz w:val="20"/>
          <w:szCs w:val="20"/>
          <w:highlight w:val="blue"/>
        </w:rPr>
        <w:t>CR3</w:t>
      </w:r>
      <w:r w:rsidR="004F7797" w:rsidRPr="00F073EA">
        <w:rPr>
          <w:rFonts w:asciiTheme="minorHAnsi" w:hAnsiTheme="minorHAnsi" w:cstheme="minorHAnsi"/>
          <w:color w:val="FFFFFF" w:themeColor="background1"/>
          <w:sz w:val="20"/>
          <w:szCs w:val="20"/>
        </w:rPr>
        <w:t xml:space="preserve"> </w:t>
      </w:r>
      <w:r w:rsidR="004F7797" w:rsidRPr="00F073EA">
        <w:rPr>
          <w:rFonts w:asciiTheme="minorHAnsi" w:hAnsiTheme="minorHAnsi" w:cstheme="minorHAnsi"/>
          <w:color w:val="FFFFFF" w:themeColor="background1"/>
          <w:sz w:val="20"/>
          <w:szCs w:val="20"/>
          <w:highlight w:val="blue"/>
        </w:rPr>
        <w:t>CR4</w:t>
      </w:r>
      <w:r w:rsidR="004F7797" w:rsidRPr="00F073EA">
        <w:rPr>
          <w:rFonts w:asciiTheme="minorHAnsi" w:hAnsiTheme="minorHAnsi" w:cstheme="minorHAnsi"/>
          <w:color w:val="FFFFFF" w:themeColor="background1"/>
          <w:sz w:val="20"/>
          <w:szCs w:val="20"/>
        </w:rPr>
        <w:t xml:space="preserve"> </w:t>
      </w:r>
      <w:r w:rsidR="004F7797" w:rsidRPr="00F073EA">
        <w:rPr>
          <w:rFonts w:asciiTheme="minorHAnsi" w:hAnsiTheme="minorHAnsi" w:cstheme="minorHAnsi"/>
          <w:color w:val="FFFFFF" w:themeColor="background1"/>
          <w:sz w:val="20"/>
          <w:szCs w:val="20"/>
          <w:highlight w:val="blue"/>
        </w:rPr>
        <w:t>CR5</w:t>
      </w:r>
      <w:r w:rsidR="004F7797" w:rsidRPr="00F073EA">
        <w:rPr>
          <w:rFonts w:asciiTheme="minorHAnsi" w:hAnsiTheme="minorHAnsi" w:cstheme="minorHAnsi"/>
          <w:color w:val="FFFFFF" w:themeColor="background1"/>
          <w:sz w:val="20"/>
          <w:szCs w:val="20"/>
        </w:rPr>
        <w:t xml:space="preserve"> </w:t>
      </w:r>
      <w:r w:rsidR="004F7797" w:rsidRPr="00F073EA">
        <w:rPr>
          <w:rFonts w:asciiTheme="minorHAnsi" w:hAnsiTheme="minorHAnsi" w:cstheme="minorHAnsi"/>
          <w:color w:val="FFFFFF" w:themeColor="background1"/>
          <w:sz w:val="20"/>
          <w:szCs w:val="20"/>
          <w:highlight w:val="blue"/>
        </w:rPr>
        <w:t>CR6</w:t>
      </w:r>
      <w:r w:rsidR="004F7797" w:rsidRPr="00F073EA">
        <w:rPr>
          <w:rFonts w:asciiTheme="minorHAnsi" w:hAnsiTheme="minorHAnsi" w:cstheme="minorHAnsi"/>
          <w:color w:val="FFFFFF" w:themeColor="background1"/>
          <w:sz w:val="20"/>
          <w:szCs w:val="20"/>
        </w:rPr>
        <w:t xml:space="preserve"> </w:t>
      </w:r>
      <w:r w:rsidR="004F7797" w:rsidRPr="00F073EA">
        <w:rPr>
          <w:rFonts w:asciiTheme="minorHAnsi" w:hAnsiTheme="minorHAnsi" w:cstheme="minorHAnsi"/>
          <w:color w:val="FFFFFF" w:themeColor="background1"/>
          <w:sz w:val="20"/>
          <w:szCs w:val="20"/>
          <w:highlight w:val="blue"/>
        </w:rPr>
        <w:t>CR7</w:t>
      </w:r>
      <w:r w:rsidR="004F7797" w:rsidRPr="00F073EA">
        <w:rPr>
          <w:rFonts w:asciiTheme="minorHAnsi" w:hAnsiTheme="minorHAnsi" w:cstheme="minorHAnsi"/>
          <w:color w:val="FFFFFF" w:themeColor="background1"/>
          <w:sz w:val="20"/>
          <w:szCs w:val="20"/>
        </w:rPr>
        <w:t xml:space="preserve"> </w:t>
      </w:r>
      <w:r w:rsidR="00A02B63" w:rsidRPr="00F073EA">
        <w:rPr>
          <w:rFonts w:asciiTheme="minorHAnsi" w:hAnsiTheme="minorHAnsi" w:cstheme="minorHAnsi"/>
          <w:color w:val="FFFFFF" w:themeColor="background1"/>
          <w:sz w:val="20"/>
          <w:szCs w:val="20"/>
          <w:highlight w:val="blue"/>
        </w:rPr>
        <w:t>C</w:t>
      </w:r>
      <w:r w:rsidR="004F7797" w:rsidRPr="00F073EA">
        <w:rPr>
          <w:rFonts w:asciiTheme="minorHAnsi" w:hAnsiTheme="minorHAnsi" w:cstheme="minorHAnsi"/>
          <w:color w:val="FFFFFF" w:themeColor="background1"/>
          <w:sz w:val="20"/>
          <w:szCs w:val="20"/>
          <w:highlight w:val="blue"/>
        </w:rPr>
        <w:t>R8</w:t>
      </w:r>
    </w:p>
    <w:p w14:paraId="0D900C48" w14:textId="77777777" w:rsidR="004F7797" w:rsidRPr="00F073EA" w:rsidRDefault="004F7797" w:rsidP="004F7797">
      <w:pPr>
        <w:rPr>
          <w:rFonts w:asciiTheme="minorHAnsi" w:hAnsiTheme="minorHAnsi" w:cstheme="minorHAnsi"/>
          <w:sz w:val="20"/>
          <w:szCs w:val="20"/>
        </w:rPr>
      </w:pPr>
    </w:p>
    <w:p w14:paraId="6A33CE51" w14:textId="1A240D13" w:rsidR="004F7797" w:rsidRPr="00F073EA" w:rsidRDefault="004F7797" w:rsidP="004F7797">
      <w:pPr>
        <w:rPr>
          <w:rFonts w:asciiTheme="minorHAnsi" w:hAnsiTheme="minorHAnsi" w:cstheme="minorHAnsi"/>
          <w:sz w:val="20"/>
          <w:szCs w:val="20"/>
          <w:u w:val="single"/>
        </w:rPr>
      </w:pPr>
      <w:r w:rsidRPr="00F073EA">
        <w:rPr>
          <w:rFonts w:asciiTheme="minorHAnsi" w:hAnsiTheme="minorHAnsi" w:cstheme="minorHAnsi"/>
          <w:sz w:val="20"/>
          <w:szCs w:val="20"/>
          <w:u w:val="single"/>
        </w:rPr>
        <w:t xml:space="preserve">Wiley course resources on Canvas </w:t>
      </w:r>
      <w:r w:rsidRPr="00F073EA">
        <w:rPr>
          <w:rFonts w:asciiTheme="minorHAnsi" w:hAnsiTheme="minorHAnsi" w:cstheme="minorHAnsi"/>
          <w:color w:val="FFFFFF" w:themeColor="background1"/>
          <w:sz w:val="20"/>
          <w:szCs w:val="20"/>
          <w:highlight w:val="blue"/>
        </w:rPr>
        <w:t>CR1</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CR2</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CR3</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CR4</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CR5</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CR6</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CR7</w:t>
      </w:r>
      <w:r w:rsidRPr="00F073EA">
        <w:rPr>
          <w:rFonts w:asciiTheme="minorHAnsi" w:hAnsiTheme="minorHAnsi" w:cstheme="minorHAnsi"/>
          <w:color w:val="FFFFFF" w:themeColor="background1"/>
          <w:sz w:val="20"/>
          <w:szCs w:val="20"/>
        </w:rPr>
        <w:t xml:space="preserve"> </w:t>
      </w:r>
      <w:r w:rsidR="00A02B63" w:rsidRPr="00F073EA">
        <w:rPr>
          <w:rFonts w:asciiTheme="minorHAnsi" w:hAnsiTheme="minorHAnsi" w:cstheme="minorHAnsi"/>
          <w:color w:val="FFFFFF" w:themeColor="background1"/>
          <w:sz w:val="20"/>
          <w:szCs w:val="20"/>
          <w:highlight w:val="blue"/>
        </w:rPr>
        <w:t>C</w:t>
      </w:r>
      <w:r w:rsidRPr="00F073EA">
        <w:rPr>
          <w:rFonts w:asciiTheme="minorHAnsi" w:hAnsiTheme="minorHAnsi" w:cstheme="minorHAnsi"/>
          <w:color w:val="FFFFFF" w:themeColor="background1"/>
          <w:sz w:val="20"/>
          <w:szCs w:val="20"/>
          <w:highlight w:val="blue"/>
        </w:rPr>
        <w:t>R8</w:t>
      </w:r>
    </w:p>
    <w:p w14:paraId="607EE10D" w14:textId="4D54DDB8" w:rsidR="004F7797" w:rsidRPr="007A5124" w:rsidRDefault="004F7797" w:rsidP="004F7797">
      <w:pPr>
        <w:rPr>
          <w:rFonts w:asciiTheme="minorHAnsi" w:hAnsiTheme="minorHAnsi" w:cstheme="minorHAnsi"/>
          <w:sz w:val="20"/>
          <w:szCs w:val="20"/>
        </w:rPr>
      </w:pPr>
      <w:r w:rsidRPr="007A5124">
        <w:rPr>
          <w:rFonts w:asciiTheme="minorHAnsi" w:hAnsiTheme="minorHAnsi" w:cstheme="minorHAnsi"/>
          <w:sz w:val="20"/>
          <w:szCs w:val="20"/>
        </w:rPr>
        <w:t>Chapter 0</w:t>
      </w:r>
      <w:r w:rsidR="005A4316" w:rsidRPr="007A5124">
        <w:rPr>
          <w:rFonts w:asciiTheme="minorHAnsi" w:hAnsiTheme="minorHAnsi" w:cstheme="minorHAnsi"/>
          <w:sz w:val="20"/>
          <w:szCs w:val="20"/>
        </w:rPr>
        <w:t>3</w:t>
      </w:r>
      <w:r w:rsidRPr="007A5124">
        <w:rPr>
          <w:rFonts w:asciiTheme="minorHAnsi" w:hAnsiTheme="minorHAnsi" w:cstheme="minorHAnsi"/>
          <w:sz w:val="20"/>
          <w:szCs w:val="20"/>
        </w:rPr>
        <w:t xml:space="preserve"> Additional problems</w:t>
      </w:r>
    </w:p>
    <w:p w14:paraId="1429AE24" w14:textId="27BE15BA" w:rsidR="007A5124" w:rsidRPr="007A5124" w:rsidRDefault="007A5124" w:rsidP="007A5124">
      <w:pPr>
        <w:rPr>
          <w:rFonts w:asciiTheme="minorHAnsi" w:hAnsiTheme="minorHAnsi" w:cstheme="minorHAnsi"/>
          <w:sz w:val="20"/>
          <w:szCs w:val="20"/>
        </w:rPr>
      </w:pPr>
      <w:r w:rsidRPr="007A5124">
        <w:rPr>
          <w:rFonts w:asciiTheme="minorHAnsi" w:hAnsiTheme="minorHAnsi" w:cstheme="minorHAnsi"/>
          <w:sz w:val="20"/>
          <w:szCs w:val="20"/>
        </w:rPr>
        <w:t>Example 3.4.1 Video: Using chain rule in an applied problem</w:t>
      </w:r>
    </w:p>
    <w:p w14:paraId="12C20E9F" w14:textId="2ABDB107" w:rsidR="007A5124" w:rsidRPr="007A5124" w:rsidRDefault="007A5124" w:rsidP="007A5124">
      <w:pPr>
        <w:rPr>
          <w:rFonts w:asciiTheme="minorHAnsi" w:hAnsiTheme="minorHAnsi" w:cstheme="minorHAnsi"/>
          <w:sz w:val="20"/>
          <w:szCs w:val="20"/>
        </w:rPr>
      </w:pPr>
      <w:r w:rsidRPr="007A5124">
        <w:rPr>
          <w:rFonts w:asciiTheme="minorHAnsi" w:hAnsiTheme="minorHAnsi" w:cstheme="minorHAnsi"/>
          <w:sz w:val="20"/>
          <w:szCs w:val="20"/>
        </w:rPr>
        <w:t>Example 3.4.6 Video: Using product and chain rules to differentiate a quotient</w:t>
      </w:r>
    </w:p>
    <w:p w14:paraId="2EF7357A" w14:textId="220B45C0" w:rsidR="007A5124" w:rsidRPr="007A5124" w:rsidRDefault="007A5124" w:rsidP="007A5124">
      <w:pPr>
        <w:rPr>
          <w:rFonts w:asciiTheme="minorHAnsi" w:hAnsiTheme="minorHAnsi" w:cstheme="minorHAnsi"/>
          <w:sz w:val="20"/>
          <w:szCs w:val="20"/>
        </w:rPr>
      </w:pPr>
      <w:r w:rsidRPr="007A5124">
        <w:rPr>
          <w:rFonts w:asciiTheme="minorHAnsi" w:hAnsiTheme="minorHAnsi" w:cstheme="minorHAnsi"/>
          <w:sz w:val="20"/>
          <w:szCs w:val="20"/>
        </w:rPr>
        <w:t xml:space="preserve">Example 3.5.5 Video: Differentiating functions involving </w:t>
      </w:r>
      <m:oMath>
        <m:func>
          <m:funcPr>
            <m:ctrlPr>
              <w:rPr>
                <w:rFonts w:ascii="Cambria Math" w:hAnsi="Cambria Math" w:cstheme="minorHAnsi"/>
                <w:i/>
                <w:sz w:val="20"/>
                <w:szCs w:val="20"/>
              </w:rPr>
            </m:ctrlPr>
          </m:funcPr>
          <m:fName>
            <m:r>
              <m:rPr>
                <m:sty m:val="p"/>
              </m:rPr>
              <w:rPr>
                <w:rFonts w:ascii="Cambria Math" w:hAnsi="Cambria Math" w:cstheme="minorHAnsi"/>
                <w:sz w:val="20"/>
                <w:szCs w:val="20"/>
              </w:rPr>
              <m:t>tan</m:t>
            </m:r>
          </m:fName>
          <m:e>
            <m:r>
              <w:rPr>
                <w:rFonts w:ascii="Cambria Math" w:hAnsi="Cambria Math" w:cstheme="minorHAnsi"/>
                <w:sz w:val="20"/>
                <w:szCs w:val="20"/>
              </w:rPr>
              <m:t>x</m:t>
            </m:r>
          </m:e>
        </m:func>
      </m:oMath>
    </w:p>
    <w:p w14:paraId="664A9F0E" w14:textId="0D89DEF7" w:rsidR="007A5124" w:rsidRPr="007A5124" w:rsidRDefault="007A5124" w:rsidP="007A5124">
      <w:pPr>
        <w:rPr>
          <w:rFonts w:asciiTheme="minorHAnsi" w:hAnsiTheme="minorHAnsi" w:cstheme="minorHAnsi"/>
          <w:sz w:val="20"/>
          <w:szCs w:val="20"/>
        </w:rPr>
      </w:pPr>
      <w:r w:rsidRPr="007A5124">
        <w:rPr>
          <w:rFonts w:asciiTheme="minorHAnsi" w:hAnsiTheme="minorHAnsi" w:cstheme="minorHAnsi"/>
          <w:sz w:val="20"/>
          <w:szCs w:val="20"/>
        </w:rPr>
        <w:t>Example 3.5.6 Video: An applied problem using cosine and chain rule</w:t>
      </w:r>
    </w:p>
    <w:p w14:paraId="17BA1FE0" w14:textId="119BEB57" w:rsidR="007A5124" w:rsidRPr="007A5124" w:rsidRDefault="007A5124" w:rsidP="007A5124">
      <w:pPr>
        <w:rPr>
          <w:rFonts w:asciiTheme="minorHAnsi" w:hAnsiTheme="minorHAnsi" w:cstheme="minorHAnsi"/>
          <w:sz w:val="20"/>
          <w:szCs w:val="20"/>
        </w:rPr>
      </w:pPr>
      <w:r w:rsidRPr="007A5124">
        <w:rPr>
          <w:rFonts w:asciiTheme="minorHAnsi" w:hAnsiTheme="minorHAnsi" w:cstheme="minorHAnsi"/>
          <w:sz w:val="20"/>
          <w:szCs w:val="20"/>
        </w:rPr>
        <w:t>Example 3.6.2 Video: Differentiating inverse trig functions</w:t>
      </w:r>
    </w:p>
    <w:p w14:paraId="1D7A0774" w14:textId="67D95B24" w:rsidR="007A5124" w:rsidRPr="007A5124" w:rsidRDefault="007A5124" w:rsidP="007A5124">
      <w:pPr>
        <w:rPr>
          <w:rFonts w:asciiTheme="minorHAnsi" w:hAnsiTheme="minorHAnsi" w:cstheme="minorHAnsi"/>
          <w:sz w:val="20"/>
          <w:szCs w:val="20"/>
        </w:rPr>
      </w:pPr>
      <w:r w:rsidRPr="007A5124">
        <w:rPr>
          <w:rFonts w:asciiTheme="minorHAnsi" w:hAnsiTheme="minorHAnsi" w:cstheme="minorHAnsi"/>
          <w:sz w:val="20"/>
          <w:szCs w:val="20"/>
        </w:rPr>
        <w:t>Example 3.6.3 Video: Finding derivatives and tangent lines of inverse functions</w:t>
      </w:r>
    </w:p>
    <w:p w14:paraId="55D47245" w14:textId="52199318" w:rsidR="007A5124" w:rsidRPr="007A5124" w:rsidRDefault="007A5124" w:rsidP="007A5124">
      <w:pPr>
        <w:rPr>
          <w:rFonts w:asciiTheme="minorHAnsi" w:hAnsiTheme="minorHAnsi" w:cstheme="minorHAnsi"/>
          <w:sz w:val="20"/>
          <w:szCs w:val="20"/>
        </w:rPr>
      </w:pPr>
      <w:r w:rsidRPr="007A5124">
        <w:rPr>
          <w:rFonts w:asciiTheme="minorHAnsi" w:hAnsiTheme="minorHAnsi" w:cstheme="minorHAnsi"/>
          <w:sz w:val="20"/>
          <w:szCs w:val="20"/>
        </w:rPr>
        <w:t>Example 3.7.1 Video: Finding a tangent line for a graph of an implicit equation</w:t>
      </w:r>
    </w:p>
    <w:p w14:paraId="1D351AB2" w14:textId="10EE130C" w:rsidR="007A5124" w:rsidRPr="007A5124" w:rsidRDefault="007A5124" w:rsidP="007A5124">
      <w:pPr>
        <w:rPr>
          <w:rFonts w:asciiTheme="minorHAnsi" w:hAnsiTheme="minorHAnsi" w:cstheme="minorHAnsi"/>
          <w:sz w:val="20"/>
          <w:szCs w:val="20"/>
        </w:rPr>
      </w:pPr>
      <w:r w:rsidRPr="007A5124">
        <w:rPr>
          <w:rFonts w:asciiTheme="minorHAnsi" w:hAnsiTheme="minorHAnsi" w:cstheme="minorHAnsi"/>
          <w:sz w:val="20"/>
          <w:szCs w:val="20"/>
        </w:rPr>
        <w:t>Example 3.7.2 Video: Finding points where a tangent line is horizontal or vertical</w:t>
      </w:r>
    </w:p>
    <w:p w14:paraId="3855B8EB" w14:textId="77777777" w:rsidR="004F7797" w:rsidRPr="00954068" w:rsidRDefault="004F7797" w:rsidP="004F7797">
      <w:pPr>
        <w:rPr>
          <w:rFonts w:cstheme="minorHAnsi"/>
          <w:sz w:val="20"/>
          <w:szCs w:val="20"/>
        </w:rPr>
      </w:pPr>
    </w:p>
    <w:tbl>
      <w:tblPr>
        <w:tblStyle w:val="TableGrid"/>
        <w:tblW w:w="10790" w:type="dxa"/>
        <w:tblInd w:w="-5" w:type="dxa"/>
        <w:shd w:val="clear" w:color="auto" w:fill="000000"/>
        <w:tblLook w:val="04A0" w:firstRow="1" w:lastRow="0" w:firstColumn="1" w:lastColumn="0" w:noHBand="0" w:noVBand="1"/>
      </w:tblPr>
      <w:tblGrid>
        <w:gridCol w:w="10790"/>
      </w:tblGrid>
      <w:tr w:rsidR="004F7797" w:rsidRPr="00954068" w14:paraId="0D161696" w14:textId="77777777" w:rsidTr="00B0162F">
        <w:tc>
          <w:tcPr>
            <w:tcW w:w="10790" w:type="dxa"/>
            <w:shd w:val="clear" w:color="auto" w:fill="000000"/>
            <w:tcMar>
              <w:top w:w="144" w:type="dxa"/>
              <w:left w:w="144" w:type="dxa"/>
              <w:bottom w:w="144" w:type="dxa"/>
              <w:right w:w="144" w:type="dxa"/>
            </w:tcMar>
          </w:tcPr>
          <w:p w14:paraId="4BA3E384" w14:textId="77777777" w:rsidR="004F7797" w:rsidRPr="00954068" w:rsidRDefault="004F7797" w:rsidP="00B0162F">
            <w:pPr>
              <w:jc w:val="center"/>
              <w:rPr>
                <w:rFonts w:cstheme="minorHAnsi"/>
                <w:b/>
                <w:bCs/>
                <w:sz w:val="20"/>
                <w:szCs w:val="20"/>
              </w:rPr>
            </w:pPr>
            <w:r w:rsidRPr="00954068">
              <w:rPr>
                <w:rFonts w:cstheme="minorHAnsi"/>
                <w:b/>
                <w:bCs/>
                <w:sz w:val="20"/>
                <w:szCs w:val="20"/>
              </w:rPr>
              <w:t>STAGE 3</w:t>
            </w:r>
          </w:p>
          <w:p w14:paraId="695C181E" w14:textId="77777777" w:rsidR="004F7797" w:rsidRPr="00954068" w:rsidRDefault="004F7797" w:rsidP="00B0162F">
            <w:pPr>
              <w:jc w:val="center"/>
              <w:rPr>
                <w:rFonts w:cstheme="minorHAnsi"/>
                <w:sz w:val="20"/>
                <w:szCs w:val="20"/>
              </w:rPr>
            </w:pPr>
            <w:r w:rsidRPr="00954068">
              <w:rPr>
                <w:rFonts w:cstheme="minorHAnsi"/>
                <w:b/>
                <w:bCs/>
                <w:sz w:val="20"/>
                <w:szCs w:val="20"/>
              </w:rPr>
              <w:t>Learning Plan</w:t>
            </w:r>
          </w:p>
        </w:tc>
      </w:tr>
    </w:tbl>
    <w:p w14:paraId="236D2A3F" w14:textId="77777777" w:rsidR="004F7797" w:rsidRPr="00954068" w:rsidRDefault="004F7797" w:rsidP="004F7797">
      <w:pPr>
        <w:rPr>
          <w:rFonts w:cstheme="minorHAnsi"/>
          <w:sz w:val="20"/>
          <w:szCs w:val="20"/>
        </w:rPr>
      </w:pPr>
    </w:p>
    <w:p w14:paraId="2DFA7DBE" w14:textId="77777777" w:rsidR="004F7797" w:rsidRPr="00F073EA" w:rsidRDefault="004F7797" w:rsidP="004F7797">
      <w:pPr>
        <w:rPr>
          <w:rFonts w:asciiTheme="minorHAnsi" w:hAnsiTheme="minorHAnsi" w:cstheme="minorHAnsi"/>
          <w:b/>
          <w:bCs/>
          <w:sz w:val="20"/>
          <w:szCs w:val="20"/>
        </w:rPr>
      </w:pPr>
      <w:r w:rsidRPr="00F073EA">
        <w:rPr>
          <w:rFonts w:asciiTheme="minorHAnsi" w:hAnsiTheme="minorHAnsi" w:cstheme="minorHAnsi"/>
          <w:b/>
          <w:bCs/>
          <w:sz w:val="20"/>
          <w:szCs w:val="20"/>
          <w:highlight w:val="yellow"/>
        </w:rPr>
        <w:t>Assessment Topics and Lesson Themes:</w:t>
      </w:r>
    </w:p>
    <w:p w14:paraId="7DB6A71B" w14:textId="77777777" w:rsidR="004F7797" w:rsidRPr="00F073EA" w:rsidRDefault="004F7797" w:rsidP="004F7797">
      <w:pPr>
        <w:rPr>
          <w:rFonts w:asciiTheme="minorHAnsi" w:hAnsiTheme="minorHAnsi" w:cstheme="minorHAnsi"/>
          <w:sz w:val="20"/>
          <w:szCs w:val="20"/>
        </w:rPr>
      </w:pPr>
    </w:p>
    <w:p w14:paraId="059DE759" w14:textId="77777777" w:rsidR="00CF396A" w:rsidRPr="00CF396A" w:rsidRDefault="00CF396A" w:rsidP="00CF396A">
      <w:pPr>
        <w:rPr>
          <w:rFonts w:asciiTheme="minorHAnsi" w:hAnsiTheme="minorHAnsi" w:cstheme="minorHAnsi"/>
          <w:b/>
          <w:bCs/>
          <w:color w:val="000000" w:themeColor="text1"/>
          <w:sz w:val="20"/>
          <w:szCs w:val="20"/>
          <w:u w:val="single"/>
        </w:rPr>
      </w:pPr>
      <w:r w:rsidRPr="00CF396A">
        <w:rPr>
          <w:rFonts w:asciiTheme="minorHAnsi" w:hAnsiTheme="minorHAnsi" w:cstheme="minorHAnsi"/>
          <w:b/>
          <w:bCs/>
          <w:color w:val="000000" w:themeColor="text1"/>
          <w:sz w:val="20"/>
          <w:szCs w:val="20"/>
          <w:u w:val="single"/>
        </w:rPr>
        <w:t xml:space="preserve">Assessment Topic #3: Key </w:t>
      </w:r>
      <w:proofErr w:type="gramStart"/>
      <w:r w:rsidRPr="00CF396A">
        <w:rPr>
          <w:rFonts w:asciiTheme="minorHAnsi" w:hAnsiTheme="minorHAnsi" w:cstheme="minorHAnsi"/>
          <w:b/>
          <w:bCs/>
          <w:color w:val="000000" w:themeColor="text1"/>
          <w:sz w:val="20"/>
          <w:szCs w:val="20"/>
          <w:u w:val="single"/>
        </w:rPr>
        <w:t>Concept :</w:t>
      </w:r>
      <w:proofErr w:type="gramEnd"/>
      <w:r w:rsidRPr="00CF396A">
        <w:rPr>
          <w:rFonts w:asciiTheme="minorHAnsi" w:hAnsiTheme="minorHAnsi" w:cstheme="minorHAnsi"/>
          <w:b/>
          <w:bCs/>
          <w:color w:val="000000" w:themeColor="text1"/>
          <w:sz w:val="20"/>
          <w:szCs w:val="20"/>
          <w:u w:val="single"/>
        </w:rPr>
        <w:t xml:space="preserve"> </w:t>
      </w:r>
      <w:r w:rsidRPr="00CF396A">
        <w:rPr>
          <w:rFonts w:asciiTheme="minorHAnsi" w:hAnsiTheme="minorHAnsi" w:cstheme="minorHAnsi"/>
          <w:b/>
          <w:noProof/>
          <w:color w:val="000000" w:themeColor="text1"/>
          <w:sz w:val="20"/>
          <w:szCs w:val="20"/>
          <w:u w:val="single"/>
        </w:rPr>
        <w:t>Differentition: Composite, Implicit, &amp; Inverse Functions</w:t>
      </w:r>
      <w:r>
        <w:rPr>
          <w:rFonts w:asciiTheme="minorHAnsi" w:hAnsiTheme="minorHAnsi" w:cstheme="minorHAnsi"/>
          <w:b/>
          <w:noProof/>
          <w:color w:val="000000" w:themeColor="text1"/>
          <w:sz w:val="20"/>
          <w:szCs w:val="20"/>
          <w:u w:val="single"/>
        </w:rPr>
        <w:t xml:space="preserve"> </w:t>
      </w:r>
      <w:r w:rsidRPr="00F073EA">
        <w:rPr>
          <w:rFonts w:asciiTheme="minorHAnsi" w:hAnsiTheme="minorHAnsi" w:cstheme="minorHAnsi"/>
          <w:color w:val="FFFFFF" w:themeColor="background1"/>
          <w:sz w:val="20"/>
          <w:szCs w:val="20"/>
          <w:highlight w:val="blue"/>
        </w:rPr>
        <w:t>CR1</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CR2</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CR3</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CR4</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CR5</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CR6</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CR7</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CR8</w:t>
      </w:r>
    </w:p>
    <w:p w14:paraId="3FDF80A1" w14:textId="28F13E19" w:rsidR="00CF396A" w:rsidRPr="00CF396A" w:rsidRDefault="00CF396A" w:rsidP="00CF396A">
      <w:pPr>
        <w:rPr>
          <w:rFonts w:asciiTheme="minorHAnsi" w:hAnsiTheme="minorHAnsi" w:cstheme="minorHAnsi"/>
          <w:sz w:val="20"/>
          <w:szCs w:val="20"/>
        </w:rPr>
      </w:pPr>
      <w:r w:rsidRPr="00CF396A">
        <w:rPr>
          <w:rFonts w:asciiTheme="minorHAnsi" w:hAnsiTheme="minorHAnsi" w:cstheme="minorHAnsi"/>
          <w:sz w:val="20"/>
          <w:szCs w:val="20"/>
        </w:rPr>
        <w:t xml:space="preserve">Lesson Theme </w:t>
      </w:r>
      <w:proofErr w:type="gramStart"/>
      <w:r w:rsidRPr="00CF396A">
        <w:rPr>
          <w:rFonts w:asciiTheme="minorHAnsi" w:hAnsiTheme="minorHAnsi" w:cstheme="minorHAnsi"/>
          <w:sz w:val="20"/>
          <w:szCs w:val="20"/>
        </w:rPr>
        <w:t>3.4 :</w:t>
      </w:r>
      <w:proofErr w:type="gramEnd"/>
      <w:r w:rsidRPr="00CF396A">
        <w:rPr>
          <w:rFonts w:asciiTheme="minorHAnsi" w:hAnsiTheme="minorHAnsi" w:cstheme="minorHAnsi"/>
          <w:sz w:val="20"/>
          <w:szCs w:val="20"/>
        </w:rPr>
        <w:t xml:space="preserve"> The Chain Rule</w:t>
      </w:r>
    </w:p>
    <w:p w14:paraId="7C566B0A" w14:textId="77777777" w:rsidR="00CF396A" w:rsidRPr="00CF396A" w:rsidRDefault="00CF396A" w:rsidP="00CF396A">
      <w:pPr>
        <w:rPr>
          <w:rFonts w:asciiTheme="minorHAnsi" w:hAnsiTheme="minorHAnsi" w:cstheme="minorHAnsi"/>
          <w:sz w:val="20"/>
          <w:szCs w:val="20"/>
        </w:rPr>
      </w:pPr>
      <w:r w:rsidRPr="00CF396A">
        <w:rPr>
          <w:rFonts w:asciiTheme="minorHAnsi" w:hAnsiTheme="minorHAnsi" w:cstheme="minorHAnsi"/>
          <w:sz w:val="20"/>
          <w:szCs w:val="20"/>
        </w:rPr>
        <w:t xml:space="preserve">Lesson Theme </w:t>
      </w:r>
      <w:proofErr w:type="gramStart"/>
      <w:r w:rsidRPr="00CF396A">
        <w:rPr>
          <w:rFonts w:asciiTheme="minorHAnsi" w:hAnsiTheme="minorHAnsi" w:cstheme="minorHAnsi"/>
          <w:sz w:val="20"/>
          <w:szCs w:val="20"/>
        </w:rPr>
        <w:t>3.5 :</w:t>
      </w:r>
      <w:proofErr w:type="gramEnd"/>
      <w:r w:rsidRPr="00CF396A">
        <w:rPr>
          <w:rFonts w:asciiTheme="minorHAnsi" w:hAnsiTheme="minorHAnsi" w:cstheme="minorHAnsi"/>
          <w:sz w:val="20"/>
          <w:szCs w:val="20"/>
        </w:rPr>
        <w:t xml:space="preserve"> The Trigonometric Functions</w:t>
      </w:r>
    </w:p>
    <w:p w14:paraId="49743456" w14:textId="77777777" w:rsidR="00CF396A" w:rsidRPr="00CF396A" w:rsidRDefault="00CF396A" w:rsidP="00CF396A">
      <w:pPr>
        <w:rPr>
          <w:rFonts w:asciiTheme="minorHAnsi" w:hAnsiTheme="minorHAnsi" w:cstheme="minorHAnsi"/>
          <w:sz w:val="20"/>
          <w:szCs w:val="20"/>
        </w:rPr>
      </w:pPr>
      <w:r w:rsidRPr="00CF396A">
        <w:rPr>
          <w:rFonts w:asciiTheme="minorHAnsi" w:hAnsiTheme="minorHAnsi" w:cstheme="minorHAnsi"/>
          <w:sz w:val="20"/>
          <w:szCs w:val="20"/>
        </w:rPr>
        <w:t xml:space="preserve">Lesson Theme </w:t>
      </w:r>
      <w:proofErr w:type="gramStart"/>
      <w:r w:rsidRPr="00CF396A">
        <w:rPr>
          <w:rFonts w:asciiTheme="minorHAnsi" w:hAnsiTheme="minorHAnsi" w:cstheme="minorHAnsi"/>
          <w:sz w:val="20"/>
          <w:szCs w:val="20"/>
        </w:rPr>
        <w:t>3.6 :</w:t>
      </w:r>
      <w:proofErr w:type="gramEnd"/>
      <w:r w:rsidRPr="00CF396A">
        <w:rPr>
          <w:rFonts w:asciiTheme="minorHAnsi" w:hAnsiTheme="minorHAnsi" w:cstheme="minorHAnsi"/>
          <w:sz w:val="20"/>
          <w:szCs w:val="20"/>
        </w:rPr>
        <w:t xml:space="preserve"> The Chain Rule &amp; Inverse Functions</w:t>
      </w:r>
    </w:p>
    <w:p w14:paraId="5C4E548A" w14:textId="77777777" w:rsidR="00CF396A" w:rsidRPr="00CF396A" w:rsidRDefault="00CF396A" w:rsidP="00CF396A">
      <w:pPr>
        <w:rPr>
          <w:rFonts w:asciiTheme="minorHAnsi" w:hAnsiTheme="minorHAnsi" w:cstheme="minorHAnsi"/>
          <w:sz w:val="20"/>
          <w:szCs w:val="20"/>
        </w:rPr>
      </w:pPr>
      <w:r w:rsidRPr="00CF396A">
        <w:rPr>
          <w:rFonts w:asciiTheme="minorHAnsi" w:hAnsiTheme="minorHAnsi" w:cstheme="minorHAnsi"/>
          <w:sz w:val="20"/>
          <w:szCs w:val="20"/>
        </w:rPr>
        <w:t xml:space="preserve">Lesson Theme </w:t>
      </w:r>
      <w:proofErr w:type="gramStart"/>
      <w:r w:rsidRPr="00CF396A">
        <w:rPr>
          <w:rFonts w:asciiTheme="minorHAnsi" w:hAnsiTheme="minorHAnsi" w:cstheme="minorHAnsi"/>
          <w:sz w:val="20"/>
          <w:szCs w:val="20"/>
        </w:rPr>
        <w:t>3.7 :</w:t>
      </w:r>
      <w:proofErr w:type="gramEnd"/>
      <w:r w:rsidRPr="00CF396A">
        <w:rPr>
          <w:rFonts w:asciiTheme="minorHAnsi" w:hAnsiTheme="minorHAnsi" w:cstheme="minorHAnsi"/>
          <w:sz w:val="20"/>
          <w:szCs w:val="20"/>
        </w:rPr>
        <w:t xml:space="preserve"> Implicit Functions</w:t>
      </w:r>
    </w:p>
    <w:p w14:paraId="70A5B5A6" w14:textId="77777777" w:rsidR="00CF396A" w:rsidRPr="00CF396A" w:rsidRDefault="00CF396A" w:rsidP="00CF396A">
      <w:pPr>
        <w:rPr>
          <w:rFonts w:asciiTheme="minorHAnsi" w:hAnsiTheme="minorHAnsi" w:cstheme="minorHAnsi"/>
          <w:sz w:val="20"/>
          <w:szCs w:val="20"/>
        </w:rPr>
      </w:pPr>
      <w:r w:rsidRPr="00CF396A">
        <w:rPr>
          <w:rFonts w:asciiTheme="minorHAnsi" w:hAnsiTheme="minorHAnsi" w:cstheme="minorHAnsi"/>
          <w:sz w:val="20"/>
          <w:szCs w:val="20"/>
        </w:rPr>
        <w:t xml:space="preserve">Lesson </w:t>
      </w:r>
      <w:proofErr w:type="gramStart"/>
      <w:r w:rsidRPr="00CF396A">
        <w:rPr>
          <w:rFonts w:asciiTheme="minorHAnsi" w:hAnsiTheme="minorHAnsi" w:cstheme="minorHAnsi"/>
          <w:sz w:val="20"/>
          <w:szCs w:val="20"/>
        </w:rPr>
        <w:t>Theme :</w:t>
      </w:r>
      <w:proofErr w:type="gramEnd"/>
      <w:r w:rsidRPr="00CF396A">
        <w:rPr>
          <w:rFonts w:asciiTheme="minorHAnsi" w:hAnsiTheme="minorHAnsi" w:cstheme="minorHAnsi"/>
          <w:sz w:val="20"/>
          <w:szCs w:val="20"/>
        </w:rPr>
        <w:t xml:space="preserve"> Chapter 3 Review</w:t>
      </w:r>
    </w:p>
    <w:p w14:paraId="6E4DEB7B" w14:textId="77777777" w:rsidR="004F7797" w:rsidRPr="00F073EA" w:rsidRDefault="004F7797" w:rsidP="004F7797">
      <w:pPr>
        <w:rPr>
          <w:rFonts w:asciiTheme="minorHAnsi" w:hAnsiTheme="minorHAnsi" w:cstheme="minorHAnsi"/>
          <w:sz w:val="20"/>
          <w:szCs w:val="20"/>
        </w:rPr>
      </w:pPr>
    </w:p>
    <w:p w14:paraId="3E4FB622" w14:textId="77777777" w:rsidR="004F7797" w:rsidRPr="00F073EA" w:rsidRDefault="004F7797" w:rsidP="004F7797">
      <w:pPr>
        <w:rPr>
          <w:rFonts w:asciiTheme="minorHAnsi" w:hAnsiTheme="minorHAnsi" w:cstheme="minorHAnsi"/>
          <w:b/>
          <w:bCs/>
          <w:sz w:val="20"/>
          <w:szCs w:val="20"/>
        </w:rPr>
      </w:pPr>
      <w:r w:rsidRPr="00F073EA">
        <w:rPr>
          <w:rFonts w:asciiTheme="minorHAnsi" w:hAnsiTheme="minorHAnsi" w:cstheme="minorHAnsi"/>
          <w:b/>
          <w:bCs/>
          <w:sz w:val="20"/>
          <w:szCs w:val="20"/>
          <w:highlight w:val="yellow"/>
        </w:rPr>
        <w:t>Unit Specific Accommodations and Modifications</w:t>
      </w:r>
    </w:p>
    <w:p w14:paraId="130B1849" w14:textId="5B7DA99B" w:rsidR="004F7797" w:rsidRPr="00F073EA" w:rsidRDefault="004F7797" w:rsidP="004F7797">
      <w:pPr>
        <w:rPr>
          <w:rFonts w:asciiTheme="minorHAnsi" w:hAnsiTheme="minorHAnsi" w:cstheme="minorHAnsi"/>
          <w:sz w:val="20"/>
          <w:szCs w:val="20"/>
        </w:rPr>
      </w:pPr>
    </w:p>
    <w:p w14:paraId="563E77BE" w14:textId="44D6D206" w:rsidR="00A06D33" w:rsidRPr="00F073EA" w:rsidRDefault="00A06D33" w:rsidP="00A06D33">
      <w:pPr>
        <w:widowControl w:val="0"/>
        <w:numPr>
          <w:ilvl w:val="0"/>
          <w:numId w:val="15"/>
        </w:numPr>
        <w:jc w:val="both"/>
        <w:rPr>
          <w:rFonts w:asciiTheme="minorHAnsi" w:hAnsiTheme="minorHAnsi" w:cstheme="minorHAnsi"/>
          <w:sz w:val="20"/>
          <w:szCs w:val="20"/>
        </w:rPr>
      </w:pPr>
      <w:r>
        <w:rPr>
          <w:rFonts w:asciiTheme="minorHAnsi" w:hAnsiTheme="minorHAnsi" w:cstheme="minorHAnsi"/>
          <w:sz w:val="20"/>
          <w:szCs w:val="20"/>
        </w:rPr>
        <w:t>Whe</w:t>
      </w:r>
      <w:r w:rsidRPr="00F073EA">
        <w:rPr>
          <w:rFonts w:asciiTheme="minorHAnsi" w:hAnsiTheme="minorHAnsi" w:cstheme="minorHAnsi"/>
          <w:sz w:val="20"/>
          <w:szCs w:val="20"/>
        </w:rPr>
        <w:t xml:space="preserve">n applying the outside-inside rule to differentiate </w:t>
      </w:r>
      <m:oMath>
        <m:r>
          <w:rPr>
            <w:rFonts w:ascii="Cambria Math" w:hAnsi="Cambria Math" w:cstheme="minorHAnsi"/>
            <w:sz w:val="20"/>
            <w:szCs w:val="20"/>
          </w:rPr>
          <m:t>f</m:t>
        </m:r>
        <m:d>
          <m:dPr>
            <m:ctrlPr>
              <w:rPr>
                <w:rFonts w:ascii="Cambria Math" w:hAnsi="Cambria Math" w:cstheme="minorHAnsi"/>
                <w:i/>
                <w:sz w:val="20"/>
                <w:szCs w:val="20"/>
              </w:rPr>
            </m:ctrlPr>
          </m:dPr>
          <m:e>
            <m:r>
              <w:rPr>
                <w:rFonts w:ascii="Cambria Math" w:hAnsi="Cambria Math" w:cstheme="minorHAnsi"/>
                <w:sz w:val="20"/>
                <w:szCs w:val="20"/>
              </w:rPr>
              <m:t>g</m:t>
            </m:r>
            <m:d>
              <m:dPr>
                <m:ctrlPr>
                  <w:rPr>
                    <w:rFonts w:ascii="Cambria Math" w:hAnsi="Cambria Math" w:cstheme="minorHAnsi"/>
                    <w:i/>
                    <w:sz w:val="20"/>
                    <w:szCs w:val="20"/>
                  </w:rPr>
                </m:ctrlPr>
              </m:dPr>
              <m:e>
                <m:r>
                  <w:rPr>
                    <w:rFonts w:ascii="Cambria Math" w:hAnsi="Cambria Math" w:cstheme="minorHAnsi"/>
                    <w:sz w:val="20"/>
                    <w:szCs w:val="20"/>
                  </w:rPr>
                  <m:t>x</m:t>
                </m:r>
              </m:e>
            </m:d>
          </m:e>
        </m:d>
      </m:oMath>
      <w:r w:rsidR="00747994">
        <w:rPr>
          <w:rFonts w:asciiTheme="minorHAnsi" w:hAnsiTheme="minorHAnsi" w:cstheme="minorHAnsi"/>
          <w:sz w:val="20"/>
          <w:szCs w:val="20"/>
        </w:rPr>
        <w:t xml:space="preserve"> </w:t>
      </w:r>
      <w:r w:rsidRPr="00F073EA">
        <w:rPr>
          <w:rFonts w:asciiTheme="minorHAnsi" w:hAnsiTheme="minorHAnsi" w:cstheme="minorHAnsi"/>
          <w:sz w:val="20"/>
          <w:szCs w:val="20"/>
        </w:rPr>
        <w:t>a common mistake is to omit the “derivative of the inside”.</w:t>
      </w:r>
    </w:p>
    <w:p w14:paraId="3584AAA3" w14:textId="240715F0" w:rsidR="00A06D33" w:rsidRPr="00F073EA" w:rsidRDefault="00A06D33" w:rsidP="00A06D33">
      <w:pPr>
        <w:widowControl w:val="0"/>
        <w:numPr>
          <w:ilvl w:val="0"/>
          <w:numId w:val="15"/>
        </w:numPr>
        <w:rPr>
          <w:rFonts w:asciiTheme="minorHAnsi" w:hAnsiTheme="minorHAnsi" w:cstheme="minorHAnsi"/>
          <w:sz w:val="20"/>
          <w:szCs w:val="20"/>
        </w:rPr>
      </w:pPr>
      <w:r>
        <w:rPr>
          <w:rFonts w:asciiTheme="minorHAnsi" w:hAnsiTheme="minorHAnsi" w:cstheme="minorHAnsi"/>
          <w:sz w:val="20"/>
          <w:szCs w:val="20"/>
        </w:rPr>
        <w:t>Need to stress</w:t>
      </w:r>
      <w:r w:rsidRPr="00F073EA">
        <w:rPr>
          <w:rFonts w:asciiTheme="minorHAnsi" w:hAnsiTheme="minorHAnsi" w:cstheme="minorHAnsi"/>
          <w:sz w:val="20"/>
          <w:szCs w:val="20"/>
        </w:rPr>
        <w:t xml:space="preserve"> the importance of using the Product Rule of</w:t>
      </w:r>
      <w:r w:rsidR="00747994" w:rsidRPr="00747994">
        <w:rPr>
          <w:rFonts w:ascii="Cambria Math" w:hAnsi="Cambria Math" w:cstheme="minorHAnsi"/>
          <w:i/>
          <w:sz w:val="20"/>
          <w:szCs w:val="20"/>
        </w:rPr>
        <w:t xml:space="preserve"> </w:t>
      </w:r>
      <m:oMath>
        <m:r>
          <w:rPr>
            <w:rFonts w:ascii="Cambria Math" w:hAnsi="Cambria Math" w:cstheme="minorHAnsi"/>
            <w:sz w:val="20"/>
            <w:szCs w:val="20"/>
          </w:rPr>
          <m:t>xy</m:t>
        </m:r>
      </m:oMath>
      <w:r w:rsidR="00747994" w:rsidRPr="00F073EA">
        <w:rPr>
          <w:rFonts w:asciiTheme="minorHAnsi" w:hAnsiTheme="minorHAnsi" w:cstheme="minorHAnsi"/>
          <w:sz w:val="20"/>
          <w:szCs w:val="20"/>
        </w:rPr>
        <w:t xml:space="preserve"> </w:t>
      </w:r>
      <w:r w:rsidRPr="00F073EA">
        <w:rPr>
          <w:rFonts w:asciiTheme="minorHAnsi" w:hAnsiTheme="minorHAnsi" w:cstheme="minorHAnsi"/>
          <w:sz w:val="20"/>
          <w:szCs w:val="20"/>
        </w:rPr>
        <w:t>within an implicit differentiation problem.</w:t>
      </w:r>
    </w:p>
    <w:p w14:paraId="3D92F74C" w14:textId="77777777" w:rsidR="00A06D33" w:rsidRDefault="00A06D33" w:rsidP="00A06D33">
      <w:pPr>
        <w:widowControl w:val="0"/>
        <w:numPr>
          <w:ilvl w:val="0"/>
          <w:numId w:val="15"/>
        </w:numPr>
        <w:rPr>
          <w:rFonts w:asciiTheme="minorHAnsi" w:hAnsiTheme="minorHAnsi" w:cstheme="minorHAnsi"/>
          <w:sz w:val="20"/>
          <w:szCs w:val="20"/>
        </w:rPr>
      </w:pPr>
      <w:r>
        <w:rPr>
          <w:rFonts w:asciiTheme="minorHAnsi" w:hAnsiTheme="minorHAnsi" w:cstheme="minorHAnsi"/>
          <w:sz w:val="20"/>
          <w:szCs w:val="20"/>
        </w:rPr>
        <w:t>P</w:t>
      </w:r>
      <w:r w:rsidRPr="00F073EA">
        <w:rPr>
          <w:rFonts w:asciiTheme="minorHAnsi" w:hAnsiTheme="minorHAnsi" w:cstheme="minorHAnsi"/>
          <w:sz w:val="20"/>
          <w:szCs w:val="20"/>
        </w:rPr>
        <w:t>oint out that the Power Rule has only been approved for rational powers</w:t>
      </w:r>
      <w:r>
        <w:rPr>
          <w:rFonts w:asciiTheme="minorHAnsi" w:hAnsiTheme="minorHAnsi" w:cstheme="minorHAnsi"/>
          <w:sz w:val="20"/>
          <w:szCs w:val="20"/>
        </w:rPr>
        <w:t>.</w:t>
      </w:r>
      <w:r w:rsidRPr="00F073EA">
        <w:rPr>
          <w:rFonts w:asciiTheme="minorHAnsi" w:hAnsiTheme="minorHAnsi" w:cstheme="minorHAnsi"/>
          <w:sz w:val="20"/>
          <w:szCs w:val="20"/>
        </w:rPr>
        <w:t xml:space="preserve"> </w:t>
      </w:r>
      <w:r>
        <w:rPr>
          <w:rFonts w:asciiTheme="minorHAnsi" w:hAnsiTheme="minorHAnsi" w:cstheme="minorHAnsi"/>
          <w:sz w:val="20"/>
          <w:szCs w:val="20"/>
        </w:rPr>
        <w:t xml:space="preserve"> U</w:t>
      </w:r>
      <w:r w:rsidRPr="00F073EA">
        <w:rPr>
          <w:rFonts w:asciiTheme="minorHAnsi" w:hAnsiTheme="minorHAnsi" w:cstheme="minorHAnsi"/>
          <w:sz w:val="20"/>
          <w:szCs w:val="20"/>
        </w:rPr>
        <w:t xml:space="preserve">ntil now when they learn the Power Rule for </w:t>
      </w:r>
      <w:r>
        <w:rPr>
          <w:rFonts w:asciiTheme="minorHAnsi" w:hAnsiTheme="minorHAnsi" w:cstheme="minorHAnsi"/>
          <w:sz w:val="20"/>
          <w:szCs w:val="20"/>
        </w:rPr>
        <w:t>a</w:t>
      </w:r>
      <w:r w:rsidRPr="00F073EA">
        <w:rPr>
          <w:rFonts w:asciiTheme="minorHAnsi" w:hAnsiTheme="minorHAnsi" w:cstheme="minorHAnsi"/>
          <w:sz w:val="20"/>
          <w:szCs w:val="20"/>
        </w:rPr>
        <w:t xml:space="preserve">rbitrary </w:t>
      </w:r>
      <w:r>
        <w:rPr>
          <w:rFonts w:asciiTheme="minorHAnsi" w:hAnsiTheme="minorHAnsi" w:cstheme="minorHAnsi"/>
          <w:sz w:val="20"/>
          <w:szCs w:val="20"/>
        </w:rPr>
        <w:t>r</w:t>
      </w:r>
      <w:r w:rsidRPr="00F073EA">
        <w:rPr>
          <w:rFonts w:asciiTheme="minorHAnsi" w:hAnsiTheme="minorHAnsi" w:cstheme="minorHAnsi"/>
          <w:sz w:val="20"/>
          <w:szCs w:val="20"/>
        </w:rPr>
        <w:t xml:space="preserve">eal </w:t>
      </w:r>
      <w:r>
        <w:rPr>
          <w:rFonts w:asciiTheme="minorHAnsi" w:hAnsiTheme="minorHAnsi" w:cstheme="minorHAnsi"/>
          <w:sz w:val="20"/>
          <w:szCs w:val="20"/>
        </w:rPr>
        <w:t>p</w:t>
      </w:r>
      <w:r w:rsidRPr="00F073EA">
        <w:rPr>
          <w:rFonts w:asciiTheme="minorHAnsi" w:hAnsiTheme="minorHAnsi" w:cstheme="minorHAnsi"/>
          <w:sz w:val="20"/>
          <w:szCs w:val="20"/>
        </w:rPr>
        <w:t>owers.</w:t>
      </w:r>
    </w:p>
    <w:p w14:paraId="4A25EE68" w14:textId="77777777" w:rsidR="00A06D33" w:rsidRPr="00BD0C66" w:rsidRDefault="00A06D33" w:rsidP="00A06D33">
      <w:pPr>
        <w:widowControl w:val="0"/>
        <w:numPr>
          <w:ilvl w:val="0"/>
          <w:numId w:val="15"/>
        </w:numPr>
        <w:rPr>
          <w:rFonts w:asciiTheme="minorHAnsi" w:hAnsiTheme="minorHAnsi" w:cstheme="minorHAnsi"/>
          <w:sz w:val="20"/>
          <w:szCs w:val="20"/>
        </w:rPr>
      </w:pPr>
      <w:r>
        <w:rPr>
          <w:rFonts w:asciiTheme="minorHAnsi" w:hAnsiTheme="minorHAnsi" w:cstheme="minorHAnsi"/>
          <w:sz w:val="20"/>
          <w:szCs w:val="20"/>
        </w:rPr>
        <w:t>Students are</w:t>
      </w:r>
      <w:r w:rsidRPr="00BD0C66">
        <w:rPr>
          <w:rFonts w:asciiTheme="minorHAnsi" w:hAnsiTheme="minorHAnsi" w:cstheme="minorHAnsi"/>
          <w:sz w:val="20"/>
          <w:szCs w:val="20"/>
        </w:rPr>
        <w:t xml:space="preserve"> required to memorize </w:t>
      </w:r>
      <w:proofErr w:type="gramStart"/>
      <w:r w:rsidRPr="00BD0C66">
        <w:rPr>
          <w:rFonts w:asciiTheme="minorHAnsi" w:hAnsiTheme="minorHAnsi" w:cstheme="minorHAnsi"/>
          <w:sz w:val="20"/>
          <w:szCs w:val="20"/>
        </w:rPr>
        <w:t>all of</w:t>
      </w:r>
      <w:proofErr w:type="gramEnd"/>
      <w:r w:rsidRPr="00BD0C66">
        <w:rPr>
          <w:rFonts w:asciiTheme="minorHAnsi" w:hAnsiTheme="minorHAnsi" w:cstheme="minorHAnsi"/>
          <w:sz w:val="20"/>
          <w:szCs w:val="20"/>
        </w:rPr>
        <w:t xml:space="preserve"> the derivatives for the tr</w:t>
      </w:r>
      <w:r>
        <w:rPr>
          <w:rFonts w:asciiTheme="minorHAnsi" w:hAnsiTheme="minorHAnsi" w:cstheme="minorHAnsi"/>
          <w:sz w:val="20"/>
          <w:szCs w:val="20"/>
        </w:rPr>
        <w:t>igonometric</w:t>
      </w:r>
      <w:r w:rsidRPr="00BD0C66">
        <w:rPr>
          <w:rFonts w:asciiTheme="minorHAnsi" w:hAnsiTheme="minorHAnsi" w:cstheme="minorHAnsi"/>
          <w:sz w:val="20"/>
          <w:szCs w:val="20"/>
        </w:rPr>
        <w:t xml:space="preserve"> functions.</w:t>
      </w:r>
    </w:p>
    <w:p w14:paraId="7EE094A5" w14:textId="3EE14F8F" w:rsidR="00726D81" w:rsidRDefault="00726D81" w:rsidP="004F7797">
      <w:pPr>
        <w:rPr>
          <w:rFonts w:asciiTheme="minorHAnsi" w:hAnsiTheme="minorHAnsi" w:cstheme="minorHAnsi"/>
          <w:sz w:val="20"/>
          <w:szCs w:val="20"/>
        </w:rPr>
      </w:pPr>
    </w:p>
    <w:p w14:paraId="64B603B4" w14:textId="35B8F9AA" w:rsidR="00747994" w:rsidRDefault="00747994" w:rsidP="004F7797">
      <w:pPr>
        <w:rPr>
          <w:rFonts w:asciiTheme="minorHAnsi" w:hAnsiTheme="minorHAnsi" w:cstheme="minorHAnsi"/>
          <w:sz w:val="20"/>
          <w:szCs w:val="20"/>
        </w:rPr>
      </w:pPr>
    </w:p>
    <w:p w14:paraId="56F3F85A" w14:textId="77777777" w:rsidR="00747994" w:rsidRPr="00F073EA" w:rsidRDefault="00747994" w:rsidP="004F7797">
      <w:pPr>
        <w:rPr>
          <w:rFonts w:asciiTheme="minorHAnsi" w:hAnsiTheme="minorHAnsi" w:cstheme="minorHAnsi"/>
          <w:sz w:val="20"/>
          <w:szCs w:val="20"/>
        </w:rPr>
      </w:pPr>
    </w:p>
    <w:p w14:paraId="4F04A045" w14:textId="77777777" w:rsidR="00BD0C66" w:rsidRPr="00954068" w:rsidRDefault="00BD0C66" w:rsidP="00BD0C66">
      <w:pPr>
        <w:rPr>
          <w:rFonts w:cstheme="minorHAnsi"/>
          <w:sz w:val="20"/>
          <w:szCs w:val="20"/>
        </w:rPr>
      </w:pPr>
    </w:p>
    <w:tbl>
      <w:tblPr>
        <w:tblStyle w:val="TableGrid"/>
        <w:tblW w:w="10790" w:type="dxa"/>
        <w:tblInd w:w="-5" w:type="dxa"/>
        <w:shd w:val="clear" w:color="auto" w:fill="000000"/>
        <w:tblLook w:val="04A0" w:firstRow="1" w:lastRow="0" w:firstColumn="1" w:lastColumn="0" w:noHBand="0" w:noVBand="1"/>
      </w:tblPr>
      <w:tblGrid>
        <w:gridCol w:w="10790"/>
      </w:tblGrid>
      <w:tr w:rsidR="00BD0C66" w:rsidRPr="00954068" w14:paraId="3BD63F6A" w14:textId="77777777" w:rsidTr="00B0162F">
        <w:tc>
          <w:tcPr>
            <w:tcW w:w="10790" w:type="dxa"/>
            <w:shd w:val="clear" w:color="auto" w:fill="000000"/>
            <w:tcMar>
              <w:top w:w="144" w:type="dxa"/>
              <w:left w:w="144" w:type="dxa"/>
              <w:bottom w:w="144" w:type="dxa"/>
              <w:right w:w="144" w:type="dxa"/>
            </w:tcMar>
          </w:tcPr>
          <w:p w14:paraId="7F85673B" w14:textId="77777777" w:rsidR="00BD0C66" w:rsidRPr="00954068" w:rsidRDefault="00BD0C66" w:rsidP="00B0162F">
            <w:pPr>
              <w:jc w:val="center"/>
              <w:rPr>
                <w:rFonts w:cstheme="minorHAnsi"/>
                <w:b/>
                <w:bCs/>
                <w:sz w:val="20"/>
                <w:szCs w:val="20"/>
              </w:rPr>
            </w:pPr>
            <w:r w:rsidRPr="00954068">
              <w:rPr>
                <w:rFonts w:cstheme="minorHAnsi"/>
                <w:b/>
                <w:bCs/>
                <w:sz w:val="20"/>
                <w:szCs w:val="20"/>
              </w:rPr>
              <w:t>Additional Materials</w:t>
            </w:r>
          </w:p>
        </w:tc>
      </w:tr>
    </w:tbl>
    <w:p w14:paraId="254B9E73" w14:textId="77777777" w:rsidR="00BD0C66" w:rsidRPr="00954068" w:rsidRDefault="00BD0C66" w:rsidP="00BD0C66">
      <w:pPr>
        <w:rPr>
          <w:rFonts w:cstheme="minorHAnsi"/>
          <w:sz w:val="20"/>
          <w:szCs w:val="20"/>
        </w:rPr>
      </w:pPr>
    </w:p>
    <w:p w14:paraId="2DE3A109" w14:textId="77777777" w:rsidR="005933E6" w:rsidRPr="00F073EA" w:rsidRDefault="005933E6" w:rsidP="005933E6">
      <w:pPr>
        <w:rPr>
          <w:rFonts w:asciiTheme="minorHAnsi" w:hAnsiTheme="minorHAnsi" w:cstheme="minorHAnsi"/>
          <w:b/>
          <w:bCs/>
          <w:sz w:val="20"/>
          <w:szCs w:val="20"/>
          <w:u w:val="single"/>
        </w:rPr>
      </w:pPr>
      <w:r w:rsidRPr="00F073EA">
        <w:rPr>
          <w:rFonts w:asciiTheme="minorHAnsi" w:hAnsiTheme="minorHAnsi" w:cstheme="minorHAnsi"/>
          <w:b/>
          <w:bCs/>
          <w:sz w:val="20"/>
          <w:szCs w:val="20"/>
          <w:highlight w:val="yellow"/>
          <w:u w:val="single"/>
        </w:rPr>
        <w:t>Digital Tools/Resources:</w:t>
      </w:r>
      <w:r w:rsidRPr="00F073EA">
        <w:rPr>
          <w:rFonts w:asciiTheme="minorHAnsi" w:hAnsiTheme="minorHAnsi" w:cstheme="minorHAnsi"/>
          <w:b/>
          <w:bCs/>
          <w:sz w:val="20"/>
          <w:szCs w:val="20"/>
          <w:u w:val="single"/>
        </w:rPr>
        <w:t xml:space="preserve"> </w:t>
      </w:r>
    </w:p>
    <w:p w14:paraId="451E03EE" w14:textId="2E427F39" w:rsidR="00FE3631" w:rsidRPr="0052172C" w:rsidRDefault="00FE3631" w:rsidP="00FE3631">
      <w:pPr>
        <w:rPr>
          <w:rFonts w:asciiTheme="minorHAnsi" w:hAnsiTheme="minorHAnsi" w:cstheme="minorHAnsi"/>
          <w:sz w:val="20"/>
          <w:szCs w:val="20"/>
        </w:rPr>
      </w:pPr>
      <w:r w:rsidRPr="0052172C">
        <w:rPr>
          <w:rFonts w:asciiTheme="minorHAnsi" w:hAnsiTheme="minorHAnsi" w:cstheme="minorHAnsi"/>
          <w:sz w:val="20"/>
          <w:szCs w:val="20"/>
        </w:rPr>
        <w:t>TI-84 Plus Graphing Calculator provided to each student</w:t>
      </w:r>
      <w:r w:rsidR="00D011C4" w:rsidRPr="0052172C">
        <w:rPr>
          <w:rFonts w:asciiTheme="minorHAnsi" w:hAnsiTheme="minorHAnsi" w:cstheme="minorHAnsi"/>
          <w:sz w:val="20"/>
          <w:szCs w:val="20"/>
        </w:rPr>
        <w:t xml:space="preserve"> by the district</w:t>
      </w:r>
    </w:p>
    <w:p w14:paraId="3FD4EEAC" w14:textId="77777777" w:rsidR="005933E6" w:rsidRPr="0052172C" w:rsidRDefault="005933E6" w:rsidP="005933E6">
      <w:pPr>
        <w:rPr>
          <w:rFonts w:asciiTheme="minorHAnsi" w:hAnsiTheme="minorHAnsi" w:cstheme="minorHAnsi"/>
          <w:sz w:val="20"/>
          <w:szCs w:val="20"/>
        </w:rPr>
      </w:pPr>
      <w:r w:rsidRPr="0052172C">
        <w:rPr>
          <w:rFonts w:asciiTheme="minorHAnsi" w:hAnsiTheme="minorHAnsi" w:cstheme="minorHAnsi"/>
          <w:sz w:val="20"/>
          <w:szCs w:val="20"/>
        </w:rPr>
        <w:t>Wiley course resources on Canvas</w:t>
      </w:r>
    </w:p>
    <w:p w14:paraId="66D50A7C" w14:textId="77777777" w:rsidR="005933E6" w:rsidRPr="0052172C" w:rsidRDefault="005933E6" w:rsidP="005933E6">
      <w:pPr>
        <w:widowControl w:val="0"/>
        <w:jc w:val="both"/>
        <w:rPr>
          <w:rFonts w:asciiTheme="minorHAnsi" w:hAnsiTheme="minorHAnsi" w:cstheme="minorHAnsi"/>
          <w:sz w:val="20"/>
          <w:szCs w:val="20"/>
        </w:rPr>
      </w:pPr>
      <w:r w:rsidRPr="0052172C">
        <w:rPr>
          <w:rFonts w:asciiTheme="minorHAnsi" w:hAnsiTheme="minorHAnsi" w:cstheme="minorHAnsi"/>
          <w:sz w:val="20"/>
          <w:szCs w:val="20"/>
        </w:rPr>
        <w:t>http://apcentral.collegeboard.com</w:t>
      </w:r>
    </w:p>
    <w:p w14:paraId="16001443" w14:textId="77777777" w:rsidR="005933E6" w:rsidRPr="0052172C" w:rsidRDefault="005933E6" w:rsidP="005933E6">
      <w:pPr>
        <w:rPr>
          <w:rFonts w:asciiTheme="minorHAnsi" w:hAnsiTheme="minorHAnsi" w:cstheme="minorHAnsi"/>
          <w:sz w:val="20"/>
          <w:szCs w:val="20"/>
        </w:rPr>
      </w:pPr>
      <w:r w:rsidRPr="0052172C">
        <w:rPr>
          <w:rFonts w:asciiTheme="minorHAnsi" w:hAnsiTheme="minorHAnsi" w:cstheme="minorHAnsi"/>
          <w:sz w:val="20"/>
          <w:szCs w:val="20"/>
        </w:rPr>
        <w:t>Khan Academy</w:t>
      </w:r>
    </w:p>
    <w:p w14:paraId="1C160052" w14:textId="77777777" w:rsidR="005933E6" w:rsidRPr="0052172C" w:rsidRDefault="005933E6" w:rsidP="005933E6">
      <w:pPr>
        <w:rPr>
          <w:rFonts w:asciiTheme="minorHAnsi" w:hAnsiTheme="minorHAnsi" w:cstheme="minorHAnsi"/>
          <w:sz w:val="20"/>
          <w:szCs w:val="20"/>
        </w:rPr>
      </w:pPr>
      <w:r w:rsidRPr="0052172C">
        <w:rPr>
          <w:rFonts w:asciiTheme="minorHAnsi" w:hAnsiTheme="minorHAnsi" w:cstheme="minorHAnsi"/>
          <w:sz w:val="20"/>
          <w:szCs w:val="20"/>
        </w:rPr>
        <w:t>Edmentum Exact Path</w:t>
      </w:r>
    </w:p>
    <w:p w14:paraId="13170330" w14:textId="77777777" w:rsidR="005933E6" w:rsidRPr="00F073EA" w:rsidRDefault="005933E6" w:rsidP="005933E6">
      <w:pPr>
        <w:rPr>
          <w:rFonts w:asciiTheme="minorHAnsi" w:hAnsiTheme="minorHAnsi" w:cstheme="minorHAnsi"/>
          <w:sz w:val="20"/>
          <w:szCs w:val="20"/>
        </w:rPr>
      </w:pPr>
    </w:p>
    <w:p w14:paraId="74E20128" w14:textId="77777777" w:rsidR="005933E6" w:rsidRDefault="005933E6" w:rsidP="005933E6">
      <w:pPr>
        <w:rPr>
          <w:rFonts w:asciiTheme="minorHAnsi" w:hAnsiTheme="minorHAnsi" w:cstheme="minorHAnsi"/>
          <w:b/>
          <w:bCs/>
          <w:sz w:val="20"/>
          <w:szCs w:val="20"/>
          <w:u w:val="single"/>
        </w:rPr>
      </w:pPr>
      <w:r w:rsidRPr="00F073EA">
        <w:rPr>
          <w:rFonts w:asciiTheme="minorHAnsi" w:hAnsiTheme="minorHAnsi" w:cstheme="minorHAnsi"/>
          <w:b/>
          <w:bCs/>
          <w:sz w:val="20"/>
          <w:szCs w:val="20"/>
          <w:highlight w:val="yellow"/>
          <w:u w:val="single"/>
        </w:rPr>
        <w:t>Additional Primary &amp; Secondary Resources:</w:t>
      </w:r>
    </w:p>
    <w:p w14:paraId="1D5348A1" w14:textId="77777777" w:rsidR="005933E6" w:rsidRPr="00F073EA" w:rsidRDefault="005933E6" w:rsidP="005933E6">
      <w:pPr>
        <w:rPr>
          <w:rFonts w:asciiTheme="minorHAnsi" w:hAnsiTheme="minorHAnsi" w:cstheme="minorHAnsi"/>
          <w:b/>
          <w:bCs/>
          <w:sz w:val="20"/>
          <w:szCs w:val="20"/>
          <w:u w:val="single"/>
        </w:rPr>
      </w:pPr>
    </w:p>
    <w:p w14:paraId="1F160DF3" w14:textId="77777777" w:rsidR="005933E6" w:rsidRPr="00FE3631" w:rsidRDefault="005933E6" w:rsidP="005933E6">
      <w:pPr>
        <w:rPr>
          <w:rFonts w:asciiTheme="minorHAnsi" w:hAnsiTheme="minorHAnsi" w:cstheme="minorHAnsi"/>
          <w:sz w:val="20"/>
          <w:szCs w:val="20"/>
        </w:rPr>
      </w:pPr>
      <w:r w:rsidRPr="00FE3631">
        <w:rPr>
          <w:rFonts w:asciiTheme="minorHAnsi" w:hAnsiTheme="minorHAnsi" w:cstheme="minorHAnsi"/>
          <w:sz w:val="20"/>
          <w:szCs w:val="20"/>
        </w:rPr>
        <w:t>Multiple Choice &amp; Free-Response questions in preparation for the AP Calculus (AB) Examination</w:t>
      </w:r>
    </w:p>
    <w:p w14:paraId="2C21E55E" w14:textId="77777777" w:rsidR="005933E6" w:rsidRPr="00FE3631" w:rsidRDefault="005933E6" w:rsidP="005933E6">
      <w:pPr>
        <w:rPr>
          <w:rFonts w:asciiTheme="minorHAnsi" w:hAnsiTheme="minorHAnsi" w:cstheme="minorHAnsi"/>
          <w:sz w:val="20"/>
          <w:szCs w:val="20"/>
        </w:rPr>
      </w:pPr>
      <w:r w:rsidRPr="00FE3631">
        <w:rPr>
          <w:rFonts w:asciiTheme="minorHAnsi" w:hAnsiTheme="minorHAnsi" w:cstheme="minorHAnsi"/>
          <w:sz w:val="20"/>
          <w:szCs w:val="20"/>
        </w:rPr>
        <w:t xml:space="preserve">LPS Adopted Textbooks and Programs </w:t>
      </w:r>
    </w:p>
    <w:p w14:paraId="2B690291" w14:textId="77777777" w:rsidR="005933E6" w:rsidRPr="00FE3631" w:rsidRDefault="005933E6" w:rsidP="005933E6">
      <w:pPr>
        <w:numPr>
          <w:ilvl w:val="0"/>
          <w:numId w:val="1"/>
        </w:numPr>
        <w:ind w:hanging="210"/>
        <w:rPr>
          <w:rFonts w:asciiTheme="minorHAnsi" w:hAnsiTheme="minorHAnsi" w:cstheme="minorHAnsi"/>
          <w:sz w:val="20"/>
          <w:szCs w:val="20"/>
        </w:rPr>
      </w:pPr>
      <w:r w:rsidRPr="00FE3631">
        <w:rPr>
          <w:rFonts w:asciiTheme="minorHAnsi" w:hAnsiTheme="minorHAnsi" w:cstheme="minorHAnsi"/>
          <w:sz w:val="20"/>
          <w:szCs w:val="20"/>
        </w:rPr>
        <w:t xml:space="preserve">Wiley: Calculus – AP Edition </w:t>
      </w:r>
      <w:r w:rsidRPr="00FE3631">
        <w:rPr>
          <w:rFonts w:asciiTheme="minorHAnsi" w:hAnsiTheme="minorHAnsi" w:cstheme="minorHAnsi"/>
          <w:color w:val="FFFFFF" w:themeColor="background1"/>
          <w:sz w:val="20"/>
          <w:szCs w:val="20"/>
          <w:highlight w:val="blue"/>
        </w:rPr>
        <w:t>CR1</w:t>
      </w:r>
    </w:p>
    <w:p w14:paraId="76945016" w14:textId="77777777" w:rsidR="005933E6" w:rsidRPr="00BD0C66" w:rsidRDefault="005933E6" w:rsidP="005933E6">
      <w:pPr>
        <w:numPr>
          <w:ilvl w:val="0"/>
          <w:numId w:val="1"/>
        </w:numPr>
        <w:ind w:hanging="210"/>
        <w:rPr>
          <w:rFonts w:asciiTheme="minorHAnsi" w:hAnsiTheme="minorHAnsi" w:cstheme="minorHAnsi"/>
          <w:sz w:val="20"/>
          <w:szCs w:val="20"/>
        </w:rPr>
      </w:pPr>
      <w:r w:rsidRPr="00FE3631">
        <w:rPr>
          <w:rFonts w:asciiTheme="minorHAnsi" w:hAnsiTheme="minorHAnsi" w:cstheme="minorHAnsi"/>
          <w:sz w:val="20"/>
          <w:szCs w:val="20"/>
        </w:rPr>
        <w:t>Cengage: Calculus – Early Transcendental</w:t>
      </w:r>
      <w:r w:rsidRPr="00F073EA">
        <w:rPr>
          <w:rFonts w:asciiTheme="minorHAnsi" w:hAnsiTheme="minorHAnsi" w:cstheme="minorHAnsi"/>
          <w:sz w:val="20"/>
          <w:szCs w:val="20"/>
        </w:rPr>
        <w:t xml:space="preserve"> Functions </w:t>
      </w:r>
      <w:r w:rsidRPr="00F073EA">
        <w:rPr>
          <w:rFonts w:asciiTheme="minorHAnsi" w:hAnsiTheme="minorHAnsi" w:cstheme="minorHAnsi"/>
          <w:color w:val="FFFFFF" w:themeColor="background1"/>
          <w:sz w:val="20"/>
          <w:szCs w:val="20"/>
          <w:highlight w:val="blue"/>
        </w:rPr>
        <w:t>CR1</w:t>
      </w:r>
    </w:p>
    <w:p w14:paraId="53B6E57D" w14:textId="52911AAC" w:rsidR="004F7797" w:rsidRDefault="004F7797" w:rsidP="004F7797">
      <w:pPr>
        <w:rPr>
          <w:rFonts w:cstheme="minorHAnsi"/>
          <w:sz w:val="20"/>
          <w:szCs w:val="20"/>
        </w:rPr>
      </w:pPr>
    </w:p>
    <w:p w14:paraId="63B96272" w14:textId="77777777" w:rsidR="005933E6" w:rsidRPr="00954068" w:rsidRDefault="005933E6" w:rsidP="004F7797">
      <w:pPr>
        <w:rPr>
          <w:rFonts w:cstheme="minorHAnsi"/>
          <w:sz w:val="20"/>
          <w:szCs w:val="20"/>
        </w:rPr>
      </w:pPr>
    </w:p>
    <w:tbl>
      <w:tblPr>
        <w:tblStyle w:val="TableGrid"/>
        <w:tblW w:w="10790" w:type="dxa"/>
        <w:tblInd w:w="-5" w:type="dxa"/>
        <w:tblLook w:val="04A0" w:firstRow="1" w:lastRow="0" w:firstColumn="1" w:lastColumn="0" w:noHBand="0" w:noVBand="1"/>
      </w:tblPr>
      <w:tblGrid>
        <w:gridCol w:w="10790"/>
      </w:tblGrid>
      <w:tr w:rsidR="004F7797" w:rsidRPr="00954068" w14:paraId="2EC8A068" w14:textId="77777777" w:rsidTr="00B0162F">
        <w:tc>
          <w:tcPr>
            <w:tcW w:w="10790" w:type="dxa"/>
            <w:shd w:val="clear" w:color="auto" w:fill="E36C0A"/>
            <w:tcMar>
              <w:top w:w="144" w:type="dxa"/>
              <w:left w:w="144" w:type="dxa"/>
              <w:bottom w:w="144" w:type="dxa"/>
              <w:right w:w="144" w:type="dxa"/>
            </w:tcMar>
          </w:tcPr>
          <w:p w14:paraId="2A8ED1B7" w14:textId="611638E8" w:rsidR="004F7797" w:rsidRDefault="004F7797" w:rsidP="00B0162F">
            <w:pPr>
              <w:jc w:val="center"/>
              <w:rPr>
                <w:rFonts w:cstheme="minorHAnsi"/>
                <w:b/>
                <w:bCs/>
                <w:sz w:val="20"/>
                <w:szCs w:val="20"/>
              </w:rPr>
            </w:pPr>
            <w:r w:rsidRPr="00954068">
              <w:rPr>
                <w:rFonts w:cstheme="minorHAnsi"/>
                <w:b/>
                <w:bCs/>
                <w:sz w:val="20"/>
                <w:szCs w:val="20"/>
              </w:rPr>
              <w:t xml:space="preserve">Unit # </w:t>
            </w:r>
            <w:r w:rsidR="00C671D4">
              <w:rPr>
                <w:rFonts w:cstheme="minorHAnsi"/>
                <w:b/>
                <w:bCs/>
                <w:sz w:val="20"/>
                <w:szCs w:val="20"/>
              </w:rPr>
              <w:t>4</w:t>
            </w:r>
          </w:p>
          <w:p w14:paraId="44102323" w14:textId="77777777" w:rsidR="004F7797" w:rsidRDefault="004F7797" w:rsidP="00B0162F">
            <w:pPr>
              <w:jc w:val="center"/>
              <w:rPr>
                <w:rFonts w:cstheme="minorHAnsi"/>
                <w:b/>
                <w:bCs/>
                <w:sz w:val="20"/>
                <w:szCs w:val="20"/>
              </w:rPr>
            </w:pPr>
            <w:r>
              <w:rPr>
                <w:rFonts w:cstheme="minorHAnsi"/>
                <w:b/>
                <w:bCs/>
                <w:sz w:val="20"/>
                <w:szCs w:val="20"/>
              </w:rPr>
              <w:t>14 Days</w:t>
            </w:r>
          </w:p>
          <w:p w14:paraId="3A20BE65" w14:textId="5D9531EA" w:rsidR="004F7797" w:rsidRPr="00F97837" w:rsidRDefault="00C671D4" w:rsidP="00B0162F">
            <w:pPr>
              <w:jc w:val="center"/>
              <w:rPr>
                <w:rFonts w:cstheme="minorHAnsi"/>
                <w:b/>
                <w:bCs/>
                <w:sz w:val="20"/>
                <w:szCs w:val="20"/>
              </w:rPr>
            </w:pPr>
            <w:r>
              <w:rPr>
                <w:rFonts w:ascii="Tahoma" w:hAnsi="Tahoma" w:cs="Tahoma"/>
                <w:b/>
                <w:noProof/>
                <w:sz w:val="20"/>
                <w:szCs w:val="20"/>
              </w:rPr>
              <w:t>Contexual Applications of Differentiation</w:t>
            </w:r>
          </w:p>
          <w:p w14:paraId="153509E0" w14:textId="4613ADB5" w:rsidR="004F7797" w:rsidRPr="00AF1D80" w:rsidRDefault="004F7797" w:rsidP="00B0162F">
            <w:pPr>
              <w:jc w:val="center"/>
              <w:rPr>
                <w:rFonts w:cstheme="minorHAnsi"/>
                <w:b/>
                <w:bCs/>
                <w:sz w:val="20"/>
                <w:szCs w:val="20"/>
              </w:rPr>
            </w:pPr>
            <w:r>
              <w:rPr>
                <w:rFonts w:cstheme="minorHAnsi"/>
                <w:b/>
                <w:bCs/>
                <w:sz w:val="20"/>
                <w:szCs w:val="20"/>
              </w:rPr>
              <w:t xml:space="preserve">(Weight on Exam </w:t>
            </w:r>
            <w:r w:rsidR="00C671D4">
              <w:rPr>
                <w:rFonts w:cstheme="minorHAnsi"/>
                <w:b/>
                <w:bCs/>
                <w:sz w:val="20"/>
                <w:szCs w:val="20"/>
              </w:rPr>
              <w:t>10</w:t>
            </w:r>
            <w:r>
              <w:rPr>
                <w:rFonts w:cstheme="minorHAnsi"/>
                <w:b/>
                <w:bCs/>
                <w:sz w:val="20"/>
                <w:szCs w:val="20"/>
              </w:rPr>
              <w:t>-</w:t>
            </w:r>
            <w:r w:rsidR="00C671D4">
              <w:rPr>
                <w:rFonts w:cstheme="minorHAnsi"/>
                <w:b/>
                <w:bCs/>
                <w:sz w:val="20"/>
                <w:szCs w:val="20"/>
              </w:rPr>
              <w:t>15</w:t>
            </w:r>
            <w:r>
              <w:rPr>
                <w:rFonts w:cstheme="minorHAnsi"/>
                <w:b/>
                <w:bCs/>
                <w:sz w:val="20"/>
                <w:szCs w:val="20"/>
              </w:rPr>
              <w:t>%)</w:t>
            </w:r>
          </w:p>
        </w:tc>
      </w:tr>
      <w:tr w:rsidR="004F7797" w:rsidRPr="00954068" w14:paraId="637F3C20" w14:textId="77777777" w:rsidTr="00B0162F">
        <w:tc>
          <w:tcPr>
            <w:tcW w:w="10790" w:type="dxa"/>
            <w:shd w:val="clear" w:color="auto" w:fill="000000"/>
            <w:tcMar>
              <w:top w:w="144" w:type="dxa"/>
              <w:left w:w="144" w:type="dxa"/>
              <w:bottom w:w="144" w:type="dxa"/>
              <w:right w:w="144" w:type="dxa"/>
            </w:tcMar>
          </w:tcPr>
          <w:p w14:paraId="61BE7AF0" w14:textId="77777777" w:rsidR="004F7797" w:rsidRPr="00954068" w:rsidRDefault="004F7797" w:rsidP="00B0162F">
            <w:pPr>
              <w:jc w:val="center"/>
              <w:rPr>
                <w:rFonts w:cstheme="minorHAnsi"/>
                <w:b/>
                <w:bCs/>
                <w:sz w:val="20"/>
                <w:szCs w:val="20"/>
              </w:rPr>
            </w:pPr>
            <w:r w:rsidRPr="00954068">
              <w:rPr>
                <w:rFonts w:cstheme="minorHAnsi"/>
                <w:b/>
                <w:bCs/>
                <w:sz w:val="20"/>
                <w:szCs w:val="20"/>
              </w:rPr>
              <w:t>Overview</w:t>
            </w:r>
          </w:p>
        </w:tc>
      </w:tr>
    </w:tbl>
    <w:p w14:paraId="64E0C9BD" w14:textId="77777777" w:rsidR="004F7797" w:rsidRPr="0052172C" w:rsidRDefault="004F7797" w:rsidP="004F7797">
      <w:pPr>
        <w:rPr>
          <w:rFonts w:cstheme="minorHAnsi"/>
          <w:sz w:val="8"/>
          <w:szCs w:val="8"/>
        </w:rPr>
      </w:pPr>
    </w:p>
    <w:tbl>
      <w:tblPr>
        <w:tblStyle w:val="TableGrid"/>
        <w:tblW w:w="10790" w:type="dxa"/>
        <w:tblInd w:w="-5" w:type="dxa"/>
        <w:shd w:val="clear" w:color="auto" w:fill="000000"/>
        <w:tblLook w:val="04A0" w:firstRow="1" w:lastRow="0" w:firstColumn="1" w:lastColumn="0" w:noHBand="0" w:noVBand="1"/>
      </w:tblPr>
      <w:tblGrid>
        <w:gridCol w:w="10790"/>
      </w:tblGrid>
      <w:tr w:rsidR="004F7797" w:rsidRPr="00954068" w14:paraId="2B5C1425" w14:textId="77777777" w:rsidTr="00B0162F">
        <w:tc>
          <w:tcPr>
            <w:tcW w:w="10790" w:type="dxa"/>
            <w:shd w:val="clear" w:color="auto" w:fill="000000"/>
            <w:tcMar>
              <w:top w:w="144" w:type="dxa"/>
              <w:left w:w="144" w:type="dxa"/>
              <w:bottom w:w="144" w:type="dxa"/>
              <w:right w:w="144" w:type="dxa"/>
            </w:tcMar>
          </w:tcPr>
          <w:p w14:paraId="1EA856AA" w14:textId="77777777" w:rsidR="004F7797" w:rsidRPr="00954068" w:rsidRDefault="004F7797" w:rsidP="00B0162F">
            <w:pPr>
              <w:jc w:val="center"/>
              <w:rPr>
                <w:rFonts w:cstheme="minorHAnsi"/>
                <w:b/>
                <w:bCs/>
                <w:sz w:val="20"/>
                <w:szCs w:val="20"/>
              </w:rPr>
            </w:pPr>
            <w:r w:rsidRPr="00954068">
              <w:rPr>
                <w:rFonts w:cstheme="minorHAnsi"/>
                <w:b/>
                <w:bCs/>
                <w:sz w:val="20"/>
                <w:szCs w:val="20"/>
              </w:rPr>
              <w:t>STAGE 1</w:t>
            </w:r>
          </w:p>
          <w:p w14:paraId="3B118D07" w14:textId="77777777" w:rsidR="004F7797" w:rsidRPr="00954068" w:rsidRDefault="004F7797" w:rsidP="00B0162F">
            <w:pPr>
              <w:jc w:val="center"/>
              <w:rPr>
                <w:rFonts w:cstheme="minorHAnsi"/>
                <w:sz w:val="20"/>
                <w:szCs w:val="20"/>
              </w:rPr>
            </w:pPr>
            <w:r w:rsidRPr="00954068">
              <w:rPr>
                <w:rFonts w:cstheme="minorHAnsi"/>
                <w:b/>
                <w:bCs/>
                <w:sz w:val="20"/>
                <w:szCs w:val="20"/>
              </w:rPr>
              <w:t>Desired Results</w:t>
            </w:r>
          </w:p>
        </w:tc>
      </w:tr>
    </w:tbl>
    <w:p w14:paraId="067D97AD" w14:textId="77777777" w:rsidR="004F7797" w:rsidRPr="00954068" w:rsidRDefault="004F7797" w:rsidP="004F7797">
      <w:pPr>
        <w:rPr>
          <w:rFonts w:cstheme="minorHAnsi"/>
          <w:sz w:val="20"/>
          <w:szCs w:val="20"/>
        </w:rPr>
      </w:pPr>
    </w:p>
    <w:p w14:paraId="1B307F39" w14:textId="77777777" w:rsidR="004F7797" w:rsidRPr="00F97837" w:rsidRDefault="004F7797" w:rsidP="004F7797">
      <w:pPr>
        <w:rPr>
          <w:rFonts w:ascii="Arial" w:hAnsi="Arial" w:cs="Arial"/>
          <w:b/>
          <w:bCs/>
          <w:sz w:val="20"/>
          <w:szCs w:val="20"/>
          <w:highlight w:val="yellow"/>
        </w:rPr>
      </w:pPr>
      <w:r w:rsidRPr="00F97837">
        <w:rPr>
          <w:rFonts w:ascii="Arial" w:hAnsi="Arial" w:cs="Arial"/>
          <w:b/>
          <w:bCs/>
          <w:sz w:val="20"/>
          <w:szCs w:val="20"/>
          <w:highlight w:val="yellow"/>
        </w:rPr>
        <w:t>Unit Overview</w:t>
      </w:r>
    </w:p>
    <w:p w14:paraId="2E8D6A1A" w14:textId="38D62204" w:rsidR="004F7797" w:rsidRPr="00F073EA" w:rsidRDefault="00C671D4" w:rsidP="00C671D4">
      <w:pPr>
        <w:spacing w:after="360"/>
        <w:rPr>
          <w:rFonts w:asciiTheme="minorHAnsi" w:hAnsiTheme="minorHAnsi" w:cstheme="minorHAnsi"/>
          <w:color w:val="000000" w:themeColor="text1"/>
          <w:sz w:val="20"/>
          <w:szCs w:val="20"/>
        </w:rPr>
      </w:pPr>
      <w:r w:rsidRPr="00C671D4">
        <w:rPr>
          <w:rFonts w:asciiTheme="minorHAnsi" w:hAnsiTheme="minorHAnsi" w:cstheme="minorHAnsi"/>
          <w:color w:val="505050"/>
          <w:sz w:val="20"/>
          <w:szCs w:val="20"/>
        </w:rPr>
        <w:br/>
      </w:r>
      <w:r w:rsidRPr="00C671D4">
        <w:rPr>
          <w:rFonts w:asciiTheme="minorHAnsi" w:hAnsiTheme="minorHAnsi" w:cstheme="minorHAnsi"/>
          <w:color w:val="000000" w:themeColor="text1"/>
          <w:sz w:val="20"/>
          <w:szCs w:val="20"/>
        </w:rPr>
        <w:t>You’ll apply derivatives to set up and solve real-world problems involving instantaneous rates of change and use mathematical reasoning to determine limits of certain indeterminate forms</w:t>
      </w:r>
      <w:r w:rsidRPr="00F073EA">
        <w:rPr>
          <w:rFonts w:asciiTheme="minorHAnsi" w:hAnsiTheme="minorHAnsi" w:cstheme="minorHAnsi"/>
          <w:color w:val="000000" w:themeColor="text1"/>
          <w:sz w:val="20"/>
          <w:szCs w:val="20"/>
        </w:rPr>
        <w:t xml:space="preserve">.  </w:t>
      </w:r>
      <w:proofErr w:type="gramStart"/>
      <w:r w:rsidRPr="00C671D4">
        <w:rPr>
          <w:rFonts w:asciiTheme="minorHAnsi" w:hAnsiTheme="minorHAnsi" w:cstheme="minorHAnsi"/>
          <w:color w:val="000000" w:themeColor="text1"/>
          <w:sz w:val="20"/>
          <w:szCs w:val="20"/>
        </w:rPr>
        <w:t>Topics  include</w:t>
      </w:r>
      <w:proofErr w:type="gramEnd"/>
      <w:r w:rsidRPr="00F073EA">
        <w:rPr>
          <w:rFonts w:asciiTheme="minorHAnsi" w:hAnsiTheme="minorHAnsi" w:cstheme="minorHAnsi"/>
          <w:color w:val="000000" w:themeColor="text1"/>
          <w:sz w:val="20"/>
          <w:szCs w:val="20"/>
        </w:rPr>
        <w:t xml:space="preserve"> id</w:t>
      </w:r>
      <w:r w:rsidRPr="00C671D4">
        <w:rPr>
          <w:rFonts w:asciiTheme="minorHAnsi" w:hAnsiTheme="minorHAnsi" w:cstheme="minorHAnsi"/>
          <w:color w:val="000000" w:themeColor="text1"/>
          <w:sz w:val="20"/>
          <w:szCs w:val="20"/>
        </w:rPr>
        <w:t>entifying relevant mathematical information in verbal representations of real-world problems involving rates of change</w:t>
      </w:r>
      <w:r w:rsidRPr="00F073EA">
        <w:rPr>
          <w:rFonts w:asciiTheme="minorHAnsi" w:hAnsiTheme="minorHAnsi" w:cstheme="minorHAnsi"/>
          <w:color w:val="000000" w:themeColor="text1"/>
          <w:sz w:val="20"/>
          <w:szCs w:val="20"/>
        </w:rPr>
        <w:t>, a</w:t>
      </w:r>
      <w:r w:rsidRPr="00C671D4">
        <w:rPr>
          <w:rFonts w:asciiTheme="minorHAnsi" w:hAnsiTheme="minorHAnsi" w:cstheme="minorHAnsi"/>
          <w:color w:val="000000" w:themeColor="text1"/>
          <w:sz w:val="20"/>
          <w:szCs w:val="20"/>
        </w:rPr>
        <w:t>pplying understandings of differentiation to problems involving motion</w:t>
      </w:r>
      <w:r w:rsidRPr="00F073EA">
        <w:rPr>
          <w:rFonts w:asciiTheme="minorHAnsi" w:hAnsiTheme="minorHAnsi" w:cstheme="minorHAnsi"/>
          <w:color w:val="000000" w:themeColor="text1"/>
          <w:sz w:val="20"/>
          <w:szCs w:val="20"/>
        </w:rPr>
        <w:t>, g</w:t>
      </w:r>
      <w:r w:rsidRPr="00C671D4">
        <w:rPr>
          <w:rFonts w:asciiTheme="minorHAnsi" w:hAnsiTheme="minorHAnsi" w:cstheme="minorHAnsi"/>
          <w:color w:val="000000" w:themeColor="text1"/>
          <w:sz w:val="20"/>
          <w:szCs w:val="20"/>
        </w:rPr>
        <w:t>eneralizing understandings of motion problems to other situations involving rates of change</w:t>
      </w:r>
      <w:r w:rsidRPr="00F073EA">
        <w:rPr>
          <w:rFonts w:asciiTheme="minorHAnsi" w:hAnsiTheme="minorHAnsi" w:cstheme="minorHAnsi"/>
          <w:color w:val="000000" w:themeColor="text1"/>
          <w:sz w:val="20"/>
          <w:szCs w:val="20"/>
        </w:rPr>
        <w:t>, s</w:t>
      </w:r>
      <w:r w:rsidRPr="00C671D4">
        <w:rPr>
          <w:rFonts w:asciiTheme="minorHAnsi" w:hAnsiTheme="minorHAnsi" w:cstheme="minorHAnsi"/>
          <w:color w:val="000000" w:themeColor="text1"/>
          <w:sz w:val="20"/>
          <w:szCs w:val="20"/>
        </w:rPr>
        <w:t>olving related rates problems</w:t>
      </w:r>
      <w:r w:rsidRPr="00F073EA">
        <w:rPr>
          <w:rFonts w:asciiTheme="minorHAnsi" w:hAnsiTheme="minorHAnsi" w:cstheme="minorHAnsi"/>
          <w:color w:val="000000" w:themeColor="text1"/>
          <w:sz w:val="20"/>
          <w:szCs w:val="20"/>
        </w:rPr>
        <w:t>, l</w:t>
      </w:r>
      <w:r w:rsidRPr="00C671D4">
        <w:rPr>
          <w:rFonts w:asciiTheme="minorHAnsi" w:hAnsiTheme="minorHAnsi" w:cstheme="minorHAnsi"/>
          <w:color w:val="000000" w:themeColor="text1"/>
          <w:sz w:val="20"/>
          <w:szCs w:val="20"/>
        </w:rPr>
        <w:t>ocal linearity and approximation</w:t>
      </w:r>
      <w:r w:rsidRPr="00F073EA">
        <w:rPr>
          <w:rFonts w:asciiTheme="minorHAnsi" w:hAnsiTheme="minorHAnsi" w:cstheme="minorHAnsi"/>
          <w:color w:val="000000" w:themeColor="text1"/>
          <w:sz w:val="20"/>
          <w:szCs w:val="20"/>
        </w:rPr>
        <w:t xml:space="preserve">, &amp; </w:t>
      </w:r>
      <w:proofErr w:type="spellStart"/>
      <w:r w:rsidRPr="00C671D4">
        <w:rPr>
          <w:rFonts w:asciiTheme="minorHAnsi" w:hAnsiTheme="minorHAnsi" w:cstheme="minorHAnsi"/>
          <w:color w:val="000000" w:themeColor="text1"/>
          <w:sz w:val="20"/>
          <w:szCs w:val="20"/>
        </w:rPr>
        <w:t>L’Hospital’s</w:t>
      </w:r>
      <w:proofErr w:type="spellEnd"/>
      <w:r w:rsidRPr="00C671D4">
        <w:rPr>
          <w:rFonts w:asciiTheme="minorHAnsi" w:hAnsiTheme="minorHAnsi" w:cstheme="minorHAnsi"/>
          <w:color w:val="000000" w:themeColor="text1"/>
          <w:sz w:val="20"/>
          <w:szCs w:val="20"/>
        </w:rPr>
        <w:t xml:space="preserve"> rule</w:t>
      </w:r>
      <w:r w:rsidRPr="00F073EA">
        <w:rPr>
          <w:rFonts w:asciiTheme="minorHAnsi" w:hAnsiTheme="minorHAnsi" w:cstheme="minorHAnsi"/>
          <w:color w:val="000000" w:themeColor="text1"/>
          <w:sz w:val="20"/>
          <w:szCs w:val="20"/>
        </w:rPr>
        <w:t>.</w:t>
      </w:r>
      <w:r w:rsidR="004F7797" w:rsidRPr="00F073EA">
        <w:rPr>
          <w:rFonts w:asciiTheme="minorHAnsi" w:hAnsiTheme="minorHAnsi" w:cstheme="minorHAnsi"/>
          <w:sz w:val="20"/>
          <w:szCs w:val="20"/>
        </w:rPr>
        <w:t xml:space="preserve"> </w:t>
      </w:r>
      <w:r w:rsidR="004F7797" w:rsidRPr="00F073EA">
        <w:rPr>
          <w:rFonts w:asciiTheme="minorHAnsi" w:hAnsiTheme="minorHAnsi" w:cstheme="minorHAnsi"/>
          <w:color w:val="FFFFFF" w:themeColor="background1"/>
          <w:sz w:val="20"/>
          <w:szCs w:val="20"/>
          <w:highlight w:val="blue"/>
        </w:rPr>
        <w:t>CR2</w:t>
      </w:r>
      <w:r w:rsidR="004F7797" w:rsidRPr="00F073EA">
        <w:rPr>
          <w:rFonts w:asciiTheme="minorHAnsi" w:hAnsiTheme="minorHAnsi" w:cstheme="minorHAnsi"/>
          <w:color w:val="FFFFFF" w:themeColor="background1"/>
          <w:sz w:val="20"/>
          <w:szCs w:val="20"/>
        </w:rPr>
        <w:t xml:space="preserve"> </w:t>
      </w:r>
      <w:r w:rsidR="004F7797" w:rsidRPr="00F073EA">
        <w:rPr>
          <w:rFonts w:asciiTheme="minorHAnsi" w:hAnsiTheme="minorHAnsi" w:cstheme="minorHAnsi"/>
          <w:color w:val="FFFFFF" w:themeColor="background1"/>
          <w:sz w:val="20"/>
          <w:szCs w:val="20"/>
          <w:highlight w:val="blue"/>
        </w:rPr>
        <w:t>CR3</w:t>
      </w:r>
      <w:r w:rsidR="004F7797" w:rsidRPr="00F073EA">
        <w:rPr>
          <w:rFonts w:asciiTheme="minorHAnsi" w:hAnsiTheme="minorHAnsi" w:cstheme="minorHAnsi"/>
          <w:color w:val="FFFFFF" w:themeColor="background1"/>
          <w:sz w:val="20"/>
          <w:szCs w:val="20"/>
        </w:rPr>
        <w:t xml:space="preserve"> </w:t>
      </w:r>
      <w:r w:rsidR="004F7797" w:rsidRPr="00F073EA">
        <w:rPr>
          <w:rFonts w:asciiTheme="minorHAnsi" w:hAnsiTheme="minorHAnsi" w:cstheme="minorHAnsi"/>
          <w:color w:val="FFFFFF" w:themeColor="background1"/>
          <w:sz w:val="20"/>
          <w:szCs w:val="20"/>
          <w:highlight w:val="blue"/>
        </w:rPr>
        <w:t>CR4</w:t>
      </w:r>
      <w:r w:rsidR="004F7797" w:rsidRPr="00F073EA">
        <w:rPr>
          <w:rFonts w:asciiTheme="minorHAnsi" w:hAnsiTheme="minorHAnsi" w:cstheme="minorHAnsi"/>
          <w:color w:val="FFFFFF" w:themeColor="background1"/>
          <w:sz w:val="20"/>
          <w:szCs w:val="20"/>
        </w:rPr>
        <w:t xml:space="preserve"> </w:t>
      </w:r>
      <w:r w:rsidR="004F7797" w:rsidRPr="00F073EA">
        <w:rPr>
          <w:rFonts w:asciiTheme="minorHAnsi" w:hAnsiTheme="minorHAnsi" w:cstheme="minorHAnsi"/>
          <w:color w:val="FFFFFF" w:themeColor="background1"/>
          <w:sz w:val="20"/>
          <w:szCs w:val="20"/>
          <w:highlight w:val="blue"/>
        </w:rPr>
        <w:t>CR5</w:t>
      </w:r>
      <w:r w:rsidR="004F7797" w:rsidRPr="00F073EA">
        <w:rPr>
          <w:rFonts w:asciiTheme="minorHAnsi" w:hAnsiTheme="minorHAnsi" w:cstheme="minorHAnsi"/>
          <w:color w:val="FFFFFF" w:themeColor="background1"/>
          <w:sz w:val="20"/>
          <w:szCs w:val="20"/>
        </w:rPr>
        <w:t xml:space="preserve"> </w:t>
      </w:r>
      <w:r w:rsidR="004F7797" w:rsidRPr="00F073EA">
        <w:rPr>
          <w:rFonts w:asciiTheme="minorHAnsi" w:hAnsiTheme="minorHAnsi" w:cstheme="minorHAnsi"/>
          <w:color w:val="FFFFFF" w:themeColor="background1"/>
          <w:sz w:val="20"/>
          <w:szCs w:val="20"/>
          <w:highlight w:val="blue"/>
        </w:rPr>
        <w:t>CR6</w:t>
      </w:r>
      <w:r w:rsidR="004F7797" w:rsidRPr="00F073EA">
        <w:rPr>
          <w:rFonts w:asciiTheme="minorHAnsi" w:hAnsiTheme="minorHAnsi" w:cstheme="minorHAnsi"/>
          <w:color w:val="FFFFFF" w:themeColor="background1"/>
          <w:sz w:val="20"/>
          <w:szCs w:val="20"/>
        </w:rPr>
        <w:t xml:space="preserve"> </w:t>
      </w:r>
    </w:p>
    <w:p w14:paraId="022C2A5C" w14:textId="77777777" w:rsidR="004F7797" w:rsidRPr="00F073EA" w:rsidRDefault="004F7797" w:rsidP="001D6A0A">
      <w:pPr>
        <w:rPr>
          <w:rFonts w:asciiTheme="minorHAnsi" w:hAnsiTheme="minorHAnsi" w:cstheme="minorHAnsi"/>
          <w:b/>
          <w:bCs/>
          <w:sz w:val="20"/>
          <w:szCs w:val="20"/>
          <w:highlight w:val="yellow"/>
        </w:rPr>
      </w:pPr>
      <w:r w:rsidRPr="00F073EA">
        <w:rPr>
          <w:rFonts w:asciiTheme="minorHAnsi" w:hAnsiTheme="minorHAnsi" w:cstheme="minorHAnsi"/>
          <w:b/>
          <w:bCs/>
          <w:sz w:val="20"/>
          <w:szCs w:val="20"/>
          <w:highlight w:val="yellow"/>
        </w:rPr>
        <w:t>Big Ideas</w:t>
      </w:r>
    </w:p>
    <w:p w14:paraId="5BFE9A1F" w14:textId="77777777" w:rsidR="001D6A0A" w:rsidRDefault="001D6A0A" w:rsidP="001D6A0A">
      <w:pPr>
        <w:rPr>
          <w:rFonts w:asciiTheme="minorHAnsi" w:hAnsiTheme="minorHAnsi" w:cstheme="minorHAnsi"/>
          <w:sz w:val="20"/>
          <w:szCs w:val="20"/>
        </w:rPr>
      </w:pPr>
    </w:p>
    <w:p w14:paraId="7361C6C3" w14:textId="0A222BFF" w:rsidR="004F7797" w:rsidRPr="00F073EA" w:rsidRDefault="004F7797" w:rsidP="001D6A0A">
      <w:pPr>
        <w:rPr>
          <w:rFonts w:asciiTheme="minorHAnsi" w:hAnsiTheme="minorHAnsi" w:cstheme="minorHAnsi"/>
          <w:sz w:val="20"/>
          <w:szCs w:val="20"/>
        </w:rPr>
      </w:pPr>
      <w:r w:rsidRPr="00F073EA">
        <w:rPr>
          <w:rFonts w:asciiTheme="minorHAnsi" w:hAnsiTheme="minorHAnsi" w:cstheme="minorHAnsi"/>
          <w:sz w:val="20"/>
          <w:szCs w:val="20"/>
        </w:rPr>
        <w:t xml:space="preserve">Big Idea </w:t>
      </w:r>
      <w:proofErr w:type="gramStart"/>
      <w:r w:rsidRPr="00F073EA">
        <w:rPr>
          <w:rFonts w:asciiTheme="minorHAnsi" w:hAnsiTheme="minorHAnsi" w:cstheme="minorHAnsi"/>
          <w:sz w:val="20"/>
          <w:szCs w:val="20"/>
        </w:rPr>
        <w:t>1 :</w:t>
      </w:r>
      <w:proofErr w:type="gramEnd"/>
      <w:r w:rsidRPr="00F073EA">
        <w:rPr>
          <w:rFonts w:asciiTheme="minorHAnsi" w:hAnsiTheme="minorHAnsi" w:cstheme="minorHAnsi"/>
          <w:sz w:val="20"/>
          <w:szCs w:val="20"/>
        </w:rPr>
        <w:t xml:space="preserve"> Change (CHA) </w:t>
      </w:r>
      <w:r w:rsidRPr="00F073EA">
        <w:rPr>
          <w:rFonts w:asciiTheme="minorHAnsi" w:hAnsiTheme="minorHAnsi" w:cstheme="minorHAnsi"/>
          <w:color w:val="FFFFFF" w:themeColor="background1"/>
          <w:sz w:val="20"/>
          <w:szCs w:val="20"/>
          <w:highlight w:val="blue"/>
        </w:rPr>
        <w:t>CR2</w:t>
      </w:r>
      <w:r w:rsidRPr="00F073EA">
        <w:rPr>
          <w:rFonts w:asciiTheme="minorHAnsi" w:hAnsiTheme="minorHAnsi" w:cstheme="minorHAnsi"/>
          <w:color w:val="FFFFFF" w:themeColor="background1"/>
          <w:sz w:val="20"/>
          <w:szCs w:val="20"/>
        </w:rPr>
        <w:t>2</w:t>
      </w:r>
    </w:p>
    <w:p w14:paraId="718B03AD" w14:textId="516B71D9" w:rsidR="004F7797" w:rsidRDefault="004F7797" w:rsidP="001D6A0A">
      <w:pPr>
        <w:rPr>
          <w:rFonts w:asciiTheme="minorHAnsi" w:hAnsiTheme="minorHAnsi" w:cstheme="minorHAnsi"/>
          <w:color w:val="FFFFFF" w:themeColor="background1"/>
          <w:sz w:val="20"/>
          <w:szCs w:val="20"/>
        </w:rPr>
      </w:pPr>
      <w:r w:rsidRPr="00F073EA">
        <w:rPr>
          <w:rFonts w:asciiTheme="minorHAnsi" w:hAnsiTheme="minorHAnsi" w:cstheme="minorHAnsi"/>
          <w:sz w:val="20"/>
          <w:szCs w:val="20"/>
        </w:rPr>
        <w:t xml:space="preserve">Big Idea </w:t>
      </w:r>
      <w:proofErr w:type="gramStart"/>
      <w:r w:rsidRPr="00F073EA">
        <w:rPr>
          <w:rFonts w:asciiTheme="minorHAnsi" w:hAnsiTheme="minorHAnsi" w:cstheme="minorHAnsi"/>
          <w:sz w:val="20"/>
          <w:szCs w:val="20"/>
        </w:rPr>
        <w:t>2 :</w:t>
      </w:r>
      <w:proofErr w:type="gramEnd"/>
      <w:r w:rsidRPr="00F073EA">
        <w:rPr>
          <w:rFonts w:asciiTheme="minorHAnsi" w:hAnsiTheme="minorHAnsi" w:cstheme="minorHAnsi"/>
          <w:sz w:val="20"/>
          <w:szCs w:val="20"/>
        </w:rPr>
        <w:t xml:space="preserve"> Limits (LIM) </w:t>
      </w:r>
      <w:r w:rsidRPr="00F073EA">
        <w:rPr>
          <w:rFonts w:asciiTheme="minorHAnsi" w:hAnsiTheme="minorHAnsi" w:cstheme="minorHAnsi"/>
          <w:color w:val="FFFFFF" w:themeColor="background1"/>
          <w:sz w:val="20"/>
          <w:szCs w:val="20"/>
          <w:highlight w:val="blue"/>
        </w:rPr>
        <w:t>CR2</w:t>
      </w:r>
    </w:p>
    <w:p w14:paraId="21FB82D3" w14:textId="77777777" w:rsidR="001D6A0A" w:rsidRPr="00F073EA" w:rsidRDefault="001D6A0A" w:rsidP="001D6A0A">
      <w:pPr>
        <w:rPr>
          <w:rFonts w:asciiTheme="minorHAnsi" w:hAnsiTheme="minorHAnsi" w:cstheme="minorHAnsi"/>
          <w:sz w:val="20"/>
          <w:szCs w:val="20"/>
        </w:rPr>
      </w:pPr>
    </w:p>
    <w:p w14:paraId="7D1904A5" w14:textId="61AFF84C" w:rsidR="004F7797" w:rsidRPr="00F073EA" w:rsidRDefault="004F7797" w:rsidP="001D6A0A">
      <w:pPr>
        <w:rPr>
          <w:rFonts w:asciiTheme="minorHAnsi" w:hAnsiTheme="minorHAnsi" w:cstheme="minorHAnsi"/>
          <w:b/>
          <w:bCs/>
          <w:sz w:val="20"/>
          <w:szCs w:val="20"/>
        </w:rPr>
      </w:pPr>
      <w:r w:rsidRPr="00F073EA">
        <w:rPr>
          <w:rFonts w:asciiTheme="minorHAnsi" w:hAnsiTheme="minorHAnsi" w:cstheme="minorHAnsi"/>
          <w:b/>
          <w:bCs/>
          <w:sz w:val="20"/>
          <w:szCs w:val="20"/>
          <w:highlight w:val="yellow"/>
        </w:rPr>
        <w:t>Essential Questions…</w:t>
      </w:r>
      <w:r w:rsidRPr="00F073EA">
        <w:rPr>
          <w:rFonts w:asciiTheme="minorHAnsi" w:hAnsiTheme="minorHAnsi" w:cstheme="minorHAnsi"/>
          <w:b/>
          <w:bCs/>
          <w:sz w:val="20"/>
          <w:szCs w:val="20"/>
        </w:rPr>
        <w:t xml:space="preserve"> </w:t>
      </w:r>
      <w:r w:rsidR="00451C0C" w:rsidRPr="00F073EA">
        <w:rPr>
          <w:rFonts w:asciiTheme="minorHAnsi" w:hAnsiTheme="minorHAnsi" w:cstheme="minorHAnsi"/>
          <w:color w:val="FFFFFF" w:themeColor="background1"/>
          <w:sz w:val="20"/>
          <w:szCs w:val="20"/>
          <w:highlight w:val="blue"/>
        </w:rPr>
        <w:t>CR2</w:t>
      </w:r>
      <w:r w:rsidR="00451C0C" w:rsidRPr="00F073EA">
        <w:rPr>
          <w:rFonts w:asciiTheme="minorHAnsi" w:hAnsiTheme="minorHAnsi" w:cstheme="minorHAnsi"/>
          <w:color w:val="FFFFFF" w:themeColor="background1"/>
          <w:sz w:val="20"/>
          <w:szCs w:val="20"/>
        </w:rPr>
        <w:t xml:space="preserve"> </w:t>
      </w:r>
      <w:r w:rsidR="00451C0C" w:rsidRPr="00F073EA">
        <w:rPr>
          <w:rFonts w:asciiTheme="minorHAnsi" w:hAnsiTheme="minorHAnsi" w:cstheme="minorHAnsi"/>
          <w:color w:val="FFFFFF" w:themeColor="background1"/>
          <w:sz w:val="20"/>
          <w:szCs w:val="20"/>
          <w:highlight w:val="blue"/>
        </w:rPr>
        <w:t>CR3</w:t>
      </w:r>
      <w:r w:rsidR="00451C0C" w:rsidRPr="00F073EA">
        <w:rPr>
          <w:rFonts w:asciiTheme="minorHAnsi" w:hAnsiTheme="minorHAnsi" w:cstheme="minorHAnsi"/>
          <w:color w:val="FFFFFF" w:themeColor="background1"/>
          <w:sz w:val="20"/>
          <w:szCs w:val="20"/>
        </w:rPr>
        <w:t xml:space="preserve"> </w:t>
      </w:r>
      <w:r w:rsidR="00451C0C" w:rsidRPr="00F073EA">
        <w:rPr>
          <w:rFonts w:asciiTheme="minorHAnsi" w:hAnsiTheme="minorHAnsi" w:cstheme="minorHAnsi"/>
          <w:color w:val="FFFFFF" w:themeColor="background1"/>
          <w:sz w:val="20"/>
          <w:szCs w:val="20"/>
          <w:highlight w:val="blue"/>
        </w:rPr>
        <w:t>CR4</w:t>
      </w:r>
      <w:r w:rsidR="00451C0C" w:rsidRPr="00F073EA">
        <w:rPr>
          <w:rFonts w:asciiTheme="minorHAnsi" w:hAnsiTheme="minorHAnsi" w:cstheme="minorHAnsi"/>
          <w:color w:val="FFFFFF" w:themeColor="background1"/>
          <w:sz w:val="20"/>
          <w:szCs w:val="20"/>
        </w:rPr>
        <w:t xml:space="preserve"> </w:t>
      </w:r>
      <w:r w:rsidR="00451C0C" w:rsidRPr="00F073EA">
        <w:rPr>
          <w:rFonts w:asciiTheme="minorHAnsi" w:hAnsiTheme="minorHAnsi" w:cstheme="minorHAnsi"/>
          <w:color w:val="FFFFFF" w:themeColor="background1"/>
          <w:sz w:val="20"/>
          <w:szCs w:val="20"/>
          <w:highlight w:val="blue"/>
        </w:rPr>
        <w:t>CR5</w:t>
      </w:r>
      <w:r w:rsidR="00451C0C" w:rsidRPr="00F073EA">
        <w:rPr>
          <w:rFonts w:asciiTheme="minorHAnsi" w:hAnsiTheme="minorHAnsi" w:cstheme="minorHAnsi"/>
          <w:color w:val="FFFFFF" w:themeColor="background1"/>
          <w:sz w:val="20"/>
          <w:szCs w:val="20"/>
        </w:rPr>
        <w:t xml:space="preserve"> </w:t>
      </w:r>
      <w:r w:rsidR="00451C0C" w:rsidRPr="00F073EA">
        <w:rPr>
          <w:rFonts w:asciiTheme="minorHAnsi" w:hAnsiTheme="minorHAnsi" w:cstheme="minorHAnsi"/>
          <w:color w:val="FFFFFF" w:themeColor="background1"/>
          <w:sz w:val="20"/>
          <w:szCs w:val="20"/>
          <w:highlight w:val="blue"/>
        </w:rPr>
        <w:t>CR6</w:t>
      </w:r>
    </w:p>
    <w:p w14:paraId="43D4376F" w14:textId="77777777" w:rsidR="004F7797" w:rsidRPr="00F073EA" w:rsidRDefault="004F7797" w:rsidP="001D6A0A">
      <w:pPr>
        <w:rPr>
          <w:rFonts w:asciiTheme="minorHAnsi" w:hAnsiTheme="minorHAnsi" w:cstheme="minorHAnsi"/>
          <w:b/>
          <w:bCs/>
          <w:sz w:val="20"/>
          <w:szCs w:val="20"/>
        </w:rPr>
      </w:pPr>
    </w:p>
    <w:p w14:paraId="325864FC" w14:textId="3072E404" w:rsidR="002F229C" w:rsidRPr="004C1878" w:rsidRDefault="004F7797" w:rsidP="002F229C">
      <w:pPr>
        <w:rPr>
          <w:rFonts w:asciiTheme="minorHAnsi" w:hAnsiTheme="minorHAnsi" w:cstheme="minorHAnsi"/>
          <w:sz w:val="20"/>
          <w:szCs w:val="20"/>
        </w:rPr>
      </w:pPr>
      <w:r w:rsidRPr="004C1878">
        <w:rPr>
          <w:rFonts w:asciiTheme="minorHAnsi" w:hAnsiTheme="minorHAnsi" w:cstheme="minorHAnsi"/>
          <w:sz w:val="20"/>
          <w:szCs w:val="20"/>
        </w:rPr>
        <w:t xml:space="preserve">A. </w:t>
      </w:r>
      <w:r w:rsidR="005F2862" w:rsidRPr="004C1878">
        <w:rPr>
          <w:rFonts w:asciiTheme="minorHAnsi" w:hAnsiTheme="minorHAnsi" w:cstheme="minorHAnsi"/>
          <w:sz w:val="20"/>
          <w:szCs w:val="20"/>
        </w:rPr>
        <w:t>What are the first and second derivatives of functions use to interpretate?</w:t>
      </w:r>
    </w:p>
    <w:p w14:paraId="42A2414C" w14:textId="0141BDED" w:rsidR="005F2862" w:rsidRPr="004C1878" w:rsidRDefault="005F2862" w:rsidP="002F229C">
      <w:pPr>
        <w:rPr>
          <w:rFonts w:asciiTheme="minorHAnsi" w:hAnsiTheme="minorHAnsi" w:cstheme="minorHAnsi"/>
          <w:sz w:val="20"/>
          <w:szCs w:val="20"/>
        </w:rPr>
      </w:pPr>
      <w:r w:rsidRPr="004C1878">
        <w:rPr>
          <w:rFonts w:asciiTheme="minorHAnsi" w:hAnsiTheme="minorHAnsi" w:cstheme="minorHAnsi"/>
          <w:sz w:val="20"/>
          <w:szCs w:val="20"/>
        </w:rPr>
        <w:t xml:space="preserve">B. </w:t>
      </w:r>
      <w:r w:rsidR="004C1878" w:rsidRPr="004C1878">
        <w:rPr>
          <w:rFonts w:asciiTheme="minorHAnsi" w:hAnsiTheme="minorHAnsi" w:cstheme="minorHAnsi"/>
          <w:sz w:val="20"/>
          <w:szCs w:val="20"/>
        </w:rPr>
        <w:t>How are the critical points of a function including maxima and minima of a function detected?</w:t>
      </w:r>
    </w:p>
    <w:p w14:paraId="0F55221D" w14:textId="0D8839FF" w:rsidR="004C1878" w:rsidRPr="004C1878" w:rsidRDefault="004C1878" w:rsidP="004C1878">
      <w:pPr>
        <w:rPr>
          <w:rFonts w:asciiTheme="minorHAnsi" w:hAnsiTheme="minorHAnsi" w:cstheme="minorHAnsi"/>
          <w:sz w:val="20"/>
          <w:szCs w:val="20"/>
        </w:rPr>
      </w:pPr>
      <w:r w:rsidRPr="004C1878">
        <w:rPr>
          <w:rFonts w:asciiTheme="minorHAnsi" w:hAnsiTheme="minorHAnsi" w:cstheme="minorHAnsi"/>
          <w:sz w:val="20"/>
          <w:szCs w:val="20"/>
        </w:rPr>
        <w:t>C. How are the inflection points of a function including concavity of a function detected?</w:t>
      </w:r>
    </w:p>
    <w:p w14:paraId="33A3EB13" w14:textId="73FABB16" w:rsidR="001D6A0A" w:rsidRPr="004C1878" w:rsidRDefault="004C1878" w:rsidP="001D6A0A">
      <w:pPr>
        <w:rPr>
          <w:rFonts w:asciiTheme="minorHAnsi" w:hAnsiTheme="minorHAnsi" w:cstheme="minorHAnsi"/>
          <w:sz w:val="20"/>
          <w:szCs w:val="20"/>
        </w:rPr>
      </w:pPr>
      <w:r w:rsidRPr="004C1878">
        <w:rPr>
          <w:rFonts w:asciiTheme="minorHAnsi" w:hAnsiTheme="minorHAnsi" w:cstheme="minorHAnsi"/>
          <w:sz w:val="20"/>
          <w:szCs w:val="20"/>
        </w:rPr>
        <w:t>D. How ate the upper and lower bounds of a function determined using optimization.</w:t>
      </w:r>
    </w:p>
    <w:p w14:paraId="74E8386B" w14:textId="6A27C496" w:rsidR="004C1878" w:rsidRPr="004C1878" w:rsidRDefault="004C1878" w:rsidP="001D6A0A">
      <w:pPr>
        <w:rPr>
          <w:rFonts w:asciiTheme="minorHAnsi" w:hAnsiTheme="minorHAnsi" w:cstheme="minorHAnsi"/>
          <w:sz w:val="20"/>
          <w:szCs w:val="20"/>
        </w:rPr>
      </w:pPr>
      <w:r w:rsidRPr="004C1878">
        <w:rPr>
          <w:rFonts w:asciiTheme="minorHAnsi" w:hAnsiTheme="minorHAnsi" w:cstheme="minorHAnsi"/>
          <w:sz w:val="20"/>
          <w:szCs w:val="20"/>
        </w:rPr>
        <w:t>E.  How do you calculate rates of change using derivatives in various situations.</w:t>
      </w:r>
    </w:p>
    <w:p w14:paraId="3615849E" w14:textId="77777777" w:rsidR="001D6A0A" w:rsidRPr="00135C4E" w:rsidRDefault="001D6A0A" w:rsidP="001D6A0A">
      <w:pPr>
        <w:rPr>
          <w:rFonts w:asciiTheme="minorHAnsi" w:hAnsiTheme="minorHAnsi" w:cstheme="minorHAnsi"/>
          <w:sz w:val="20"/>
          <w:szCs w:val="20"/>
        </w:rPr>
      </w:pPr>
    </w:p>
    <w:p w14:paraId="3AC1E410" w14:textId="77777777" w:rsidR="004F7797" w:rsidRPr="00F073EA" w:rsidRDefault="004F7797" w:rsidP="001D6A0A">
      <w:pPr>
        <w:rPr>
          <w:rFonts w:asciiTheme="minorHAnsi" w:hAnsiTheme="minorHAnsi" w:cstheme="minorHAnsi"/>
          <w:b/>
          <w:bCs/>
          <w:sz w:val="20"/>
          <w:szCs w:val="20"/>
        </w:rPr>
      </w:pPr>
      <w:r w:rsidRPr="00F073EA">
        <w:rPr>
          <w:rFonts w:asciiTheme="minorHAnsi" w:hAnsiTheme="minorHAnsi" w:cstheme="minorHAnsi"/>
          <w:b/>
          <w:bCs/>
          <w:sz w:val="20"/>
          <w:szCs w:val="20"/>
          <w:highlight w:val="yellow"/>
        </w:rPr>
        <w:t>Enduring Understanding…</w:t>
      </w:r>
    </w:p>
    <w:p w14:paraId="3B56FD8C" w14:textId="77777777" w:rsidR="004F7797" w:rsidRPr="00F073EA" w:rsidRDefault="004F7797" w:rsidP="001D6A0A">
      <w:pPr>
        <w:rPr>
          <w:rFonts w:asciiTheme="minorHAnsi" w:hAnsiTheme="minorHAnsi" w:cstheme="minorHAnsi"/>
          <w:b/>
          <w:bCs/>
          <w:sz w:val="20"/>
          <w:szCs w:val="20"/>
        </w:rPr>
      </w:pPr>
    </w:p>
    <w:p w14:paraId="0DB7A1CF" w14:textId="77777777" w:rsidR="00135C4E" w:rsidRDefault="004F7797" w:rsidP="001D6A0A">
      <w:pPr>
        <w:rPr>
          <w:rFonts w:asciiTheme="minorHAnsi" w:hAnsiTheme="minorHAnsi" w:cstheme="minorHAnsi"/>
          <w:sz w:val="20"/>
          <w:szCs w:val="20"/>
        </w:rPr>
      </w:pPr>
      <w:r w:rsidRPr="00F073EA">
        <w:rPr>
          <w:rFonts w:asciiTheme="minorHAnsi" w:hAnsiTheme="minorHAnsi" w:cstheme="minorHAnsi"/>
          <w:sz w:val="20"/>
          <w:szCs w:val="20"/>
        </w:rPr>
        <w:t xml:space="preserve">How functions change gives key information about the function and related </w:t>
      </w:r>
      <w:proofErr w:type="gramStart"/>
      <w:r w:rsidRPr="00F073EA">
        <w:rPr>
          <w:rFonts w:asciiTheme="minorHAnsi" w:hAnsiTheme="minorHAnsi" w:cstheme="minorHAnsi"/>
          <w:sz w:val="20"/>
          <w:szCs w:val="20"/>
        </w:rPr>
        <w:t>real world</w:t>
      </w:r>
      <w:proofErr w:type="gramEnd"/>
      <w:r w:rsidRPr="00F073EA">
        <w:rPr>
          <w:rFonts w:asciiTheme="minorHAnsi" w:hAnsiTheme="minorHAnsi" w:cstheme="minorHAnsi"/>
          <w:sz w:val="20"/>
          <w:szCs w:val="20"/>
        </w:rPr>
        <w:t xml:space="preserve"> phenomena.</w:t>
      </w:r>
    </w:p>
    <w:p w14:paraId="05A72E28" w14:textId="77777777" w:rsidR="00135C4E" w:rsidRDefault="004F7797" w:rsidP="001D6A0A">
      <w:pPr>
        <w:rPr>
          <w:rFonts w:asciiTheme="minorHAnsi" w:hAnsiTheme="minorHAnsi" w:cstheme="minorHAnsi"/>
          <w:sz w:val="20"/>
          <w:szCs w:val="20"/>
        </w:rPr>
      </w:pPr>
      <w:r w:rsidRPr="00F073EA">
        <w:rPr>
          <w:rFonts w:asciiTheme="minorHAnsi" w:hAnsiTheme="minorHAnsi" w:cstheme="minorHAnsi"/>
          <w:sz w:val="20"/>
          <w:szCs w:val="20"/>
        </w:rPr>
        <w:t xml:space="preserve">EU 2.1: The derivative of a function is defined as the limit of a difference quotient and can be determined using a variety of strategies.  </w:t>
      </w:r>
      <w:r w:rsidRPr="00F073EA">
        <w:rPr>
          <w:rFonts w:asciiTheme="minorHAnsi" w:hAnsiTheme="minorHAnsi" w:cstheme="minorHAnsi"/>
          <w:color w:val="FFFFFF" w:themeColor="background1"/>
          <w:sz w:val="20"/>
          <w:szCs w:val="20"/>
          <w:highlight w:val="blue"/>
        </w:rPr>
        <w:t>CR3</w:t>
      </w:r>
    </w:p>
    <w:p w14:paraId="1412B137" w14:textId="25FAA00C" w:rsidR="004F7797" w:rsidRPr="00F073EA" w:rsidRDefault="004F7797" w:rsidP="001D6A0A">
      <w:pPr>
        <w:rPr>
          <w:rFonts w:asciiTheme="minorHAnsi" w:hAnsiTheme="minorHAnsi" w:cstheme="minorHAnsi"/>
          <w:sz w:val="20"/>
          <w:szCs w:val="20"/>
        </w:rPr>
      </w:pPr>
      <w:r w:rsidRPr="00F073EA">
        <w:rPr>
          <w:rFonts w:asciiTheme="minorHAnsi" w:hAnsiTheme="minorHAnsi" w:cstheme="minorHAnsi"/>
          <w:sz w:val="20"/>
          <w:szCs w:val="20"/>
        </w:rPr>
        <w:lastRenderedPageBreak/>
        <w:t xml:space="preserve">EU 2.2: A function’s derivative, which is itself a function, can be used to understand the behavior of the function. </w:t>
      </w:r>
      <w:r w:rsidRPr="00F073EA">
        <w:rPr>
          <w:rFonts w:asciiTheme="minorHAnsi" w:hAnsiTheme="minorHAnsi" w:cstheme="minorHAnsi"/>
          <w:color w:val="FFFFFF" w:themeColor="background1"/>
          <w:sz w:val="20"/>
          <w:szCs w:val="20"/>
          <w:highlight w:val="blue"/>
        </w:rPr>
        <w:t>CR3</w:t>
      </w:r>
    </w:p>
    <w:p w14:paraId="2A950ECB" w14:textId="348A9533" w:rsidR="004F7797" w:rsidRPr="00F073EA" w:rsidRDefault="004F7797" w:rsidP="001D6A0A">
      <w:pPr>
        <w:rPr>
          <w:rFonts w:asciiTheme="minorHAnsi" w:hAnsiTheme="minorHAnsi" w:cstheme="minorHAnsi"/>
          <w:sz w:val="20"/>
          <w:szCs w:val="20"/>
        </w:rPr>
      </w:pPr>
      <w:r w:rsidRPr="00F073EA">
        <w:rPr>
          <w:rFonts w:asciiTheme="minorHAnsi" w:hAnsiTheme="minorHAnsi" w:cstheme="minorHAnsi"/>
          <w:sz w:val="20"/>
          <w:szCs w:val="20"/>
        </w:rPr>
        <w:t xml:space="preserve">EU 2.3: The derivative has multiple interpretations and applications including those that involve instantaneous rates of change. </w:t>
      </w:r>
      <w:r w:rsidRPr="00F073EA">
        <w:rPr>
          <w:rFonts w:asciiTheme="minorHAnsi" w:hAnsiTheme="minorHAnsi" w:cstheme="minorHAnsi"/>
          <w:color w:val="FFFFFF" w:themeColor="background1"/>
          <w:sz w:val="20"/>
          <w:szCs w:val="20"/>
          <w:highlight w:val="blue"/>
        </w:rPr>
        <w:t>CR3</w:t>
      </w:r>
    </w:p>
    <w:p w14:paraId="33653A18" w14:textId="52547367" w:rsidR="004F7797" w:rsidRPr="00F073EA" w:rsidRDefault="004F7797" w:rsidP="001D6A0A">
      <w:pPr>
        <w:rPr>
          <w:rFonts w:asciiTheme="minorHAnsi" w:hAnsiTheme="minorHAnsi" w:cstheme="minorHAnsi"/>
          <w:sz w:val="20"/>
          <w:szCs w:val="20"/>
        </w:rPr>
      </w:pPr>
      <w:r w:rsidRPr="00F073EA">
        <w:rPr>
          <w:rFonts w:asciiTheme="minorHAnsi" w:hAnsiTheme="minorHAnsi" w:cstheme="minorHAnsi"/>
          <w:sz w:val="20"/>
          <w:szCs w:val="20"/>
        </w:rPr>
        <w:t>CHA-</w:t>
      </w:r>
      <w:proofErr w:type="gramStart"/>
      <w:r w:rsidR="00A02B63" w:rsidRPr="00F073EA">
        <w:rPr>
          <w:rFonts w:asciiTheme="minorHAnsi" w:hAnsiTheme="minorHAnsi" w:cstheme="minorHAnsi"/>
          <w:sz w:val="20"/>
          <w:szCs w:val="20"/>
        </w:rPr>
        <w:t>3</w:t>
      </w:r>
      <w:r w:rsidRPr="00F073EA">
        <w:rPr>
          <w:rFonts w:asciiTheme="minorHAnsi" w:hAnsiTheme="minorHAnsi" w:cstheme="minorHAnsi"/>
          <w:sz w:val="20"/>
          <w:szCs w:val="20"/>
        </w:rPr>
        <w:t xml:space="preserve"> :</w:t>
      </w:r>
      <w:proofErr w:type="gramEnd"/>
      <w:r w:rsidRPr="00F073EA">
        <w:rPr>
          <w:rFonts w:asciiTheme="minorHAnsi" w:hAnsiTheme="minorHAnsi" w:cstheme="minorHAnsi"/>
          <w:sz w:val="20"/>
          <w:szCs w:val="20"/>
        </w:rPr>
        <w:t xml:space="preserve"> Derivatives allow us to </w:t>
      </w:r>
      <w:r w:rsidR="00A02B63" w:rsidRPr="00F073EA">
        <w:rPr>
          <w:rFonts w:asciiTheme="minorHAnsi" w:hAnsiTheme="minorHAnsi" w:cstheme="minorHAnsi"/>
          <w:sz w:val="20"/>
          <w:szCs w:val="20"/>
        </w:rPr>
        <w:t xml:space="preserve">solve real world problems involving rates of change.  </w:t>
      </w:r>
      <w:r w:rsidRPr="00F073EA">
        <w:rPr>
          <w:rFonts w:asciiTheme="minorHAnsi" w:hAnsiTheme="minorHAnsi" w:cstheme="minorHAnsi"/>
          <w:sz w:val="20"/>
          <w:szCs w:val="20"/>
        </w:rPr>
        <w:t>.</w:t>
      </w:r>
      <w:r w:rsidRPr="00F073EA">
        <w:rPr>
          <w:rFonts w:asciiTheme="minorHAnsi" w:hAnsiTheme="minorHAnsi" w:cstheme="minorHAnsi"/>
          <w:color w:val="FFFFFF" w:themeColor="background1"/>
          <w:sz w:val="20"/>
          <w:szCs w:val="20"/>
          <w:highlight w:val="blue"/>
        </w:rPr>
        <w:t>CR3</w:t>
      </w:r>
      <w:r w:rsidR="00A02B63" w:rsidRPr="00F073EA">
        <w:rPr>
          <w:rFonts w:asciiTheme="minorHAnsi" w:hAnsiTheme="minorHAnsi" w:cstheme="minorHAnsi"/>
          <w:color w:val="FFFFFF" w:themeColor="background1"/>
          <w:sz w:val="20"/>
          <w:szCs w:val="20"/>
        </w:rPr>
        <w:t xml:space="preserve"> </w:t>
      </w:r>
      <w:r w:rsidR="00A02B63" w:rsidRPr="00F073EA">
        <w:rPr>
          <w:rFonts w:asciiTheme="minorHAnsi" w:hAnsiTheme="minorHAnsi" w:cstheme="minorHAnsi"/>
          <w:color w:val="FFFFFF" w:themeColor="background1"/>
          <w:sz w:val="20"/>
          <w:szCs w:val="20"/>
          <w:highlight w:val="blue"/>
        </w:rPr>
        <w:t>CR8</w:t>
      </w:r>
    </w:p>
    <w:p w14:paraId="49172AE5" w14:textId="2F88521D" w:rsidR="004F7797" w:rsidRPr="00B23D08" w:rsidRDefault="004F7797" w:rsidP="001D6A0A">
      <w:pPr>
        <w:rPr>
          <w:rFonts w:asciiTheme="minorHAnsi" w:eastAsiaTheme="minorHAnsi" w:hAnsiTheme="minorHAnsi" w:cstheme="minorHAnsi"/>
          <w:sz w:val="20"/>
          <w:szCs w:val="20"/>
        </w:rPr>
      </w:pPr>
      <w:r w:rsidRPr="00B23D08">
        <w:rPr>
          <w:rFonts w:asciiTheme="minorHAnsi" w:hAnsiTheme="minorHAnsi" w:cstheme="minorHAnsi"/>
          <w:sz w:val="20"/>
          <w:szCs w:val="20"/>
        </w:rPr>
        <w:t>LIM-</w:t>
      </w:r>
      <w:r w:rsidR="00A02B63" w:rsidRPr="00B23D08">
        <w:rPr>
          <w:rFonts w:asciiTheme="minorHAnsi" w:hAnsiTheme="minorHAnsi" w:cstheme="minorHAnsi"/>
          <w:sz w:val="20"/>
          <w:szCs w:val="20"/>
        </w:rPr>
        <w:t>4</w:t>
      </w:r>
      <w:r w:rsidRPr="00B23D08">
        <w:rPr>
          <w:rFonts w:asciiTheme="minorHAnsi" w:hAnsiTheme="minorHAnsi" w:cstheme="minorHAnsi"/>
          <w:sz w:val="20"/>
          <w:szCs w:val="20"/>
        </w:rPr>
        <w:t xml:space="preserve">: </w:t>
      </w:r>
      <w:proofErr w:type="spellStart"/>
      <w:r w:rsidR="00A02B63" w:rsidRPr="00B23D08">
        <w:rPr>
          <w:rFonts w:asciiTheme="minorHAnsi" w:hAnsiTheme="minorHAnsi" w:cstheme="minorHAnsi"/>
          <w:sz w:val="20"/>
          <w:szCs w:val="20"/>
        </w:rPr>
        <w:t>L’Hospitals</w:t>
      </w:r>
      <w:proofErr w:type="spellEnd"/>
      <w:r w:rsidR="00A02B63" w:rsidRPr="00B23D08">
        <w:rPr>
          <w:rFonts w:asciiTheme="minorHAnsi" w:hAnsiTheme="minorHAnsi" w:cstheme="minorHAnsi"/>
          <w:sz w:val="20"/>
          <w:szCs w:val="20"/>
        </w:rPr>
        <w:t xml:space="preserve"> rule allows us to determine the limits of some indeterminate forms.</w:t>
      </w:r>
      <w:r w:rsidR="007F53DF" w:rsidRPr="00B23D08">
        <w:rPr>
          <w:rFonts w:asciiTheme="minorHAnsi" w:hAnsiTheme="minorHAnsi" w:cstheme="minorHAnsi"/>
          <w:sz w:val="20"/>
          <w:szCs w:val="20"/>
        </w:rPr>
        <w:t xml:space="preserve"> </w:t>
      </w:r>
      <w:r w:rsidR="007F53DF" w:rsidRPr="00B23D08">
        <w:rPr>
          <w:rFonts w:asciiTheme="minorHAnsi" w:hAnsiTheme="minorHAnsi" w:cstheme="minorHAnsi"/>
          <w:color w:val="FFFFFF" w:themeColor="background1"/>
          <w:sz w:val="20"/>
          <w:szCs w:val="20"/>
          <w:highlight w:val="blue"/>
        </w:rPr>
        <w:t>CR3</w:t>
      </w:r>
    </w:p>
    <w:p w14:paraId="2F95A522" w14:textId="77777777" w:rsidR="00A02B63" w:rsidRPr="00B23D08" w:rsidRDefault="00A02B63" w:rsidP="001D6A0A">
      <w:pPr>
        <w:rPr>
          <w:rFonts w:asciiTheme="minorHAnsi" w:hAnsiTheme="minorHAnsi" w:cstheme="minorHAnsi"/>
          <w:sz w:val="20"/>
          <w:szCs w:val="20"/>
        </w:rPr>
      </w:pPr>
    </w:p>
    <w:p w14:paraId="4CD913B1" w14:textId="438AA5A9" w:rsidR="004F7797" w:rsidRPr="00B23D08" w:rsidRDefault="004F7797" w:rsidP="001D6A0A">
      <w:pPr>
        <w:rPr>
          <w:rFonts w:asciiTheme="minorHAnsi" w:hAnsiTheme="minorHAnsi" w:cstheme="minorHAnsi"/>
          <w:b/>
          <w:bCs/>
          <w:sz w:val="20"/>
          <w:szCs w:val="20"/>
        </w:rPr>
      </w:pPr>
      <w:r w:rsidRPr="00B23D08">
        <w:rPr>
          <w:rFonts w:asciiTheme="minorHAnsi" w:hAnsiTheme="minorHAnsi" w:cstheme="minorHAnsi"/>
          <w:b/>
          <w:bCs/>
          <w:sz w:val="20"/>
          <w:szCs w:val="20"/>
          <w:highlight w:val="yellow"/>
        </w:rPr>
        <w:t>Students will be able to...</w:t>
      </w:r>
    </w:p>
    <w:p w14:paraId="39021FF5" w14:textId="77777777" w:rsidR="001D6A0A" w:rsidRPr="00B23D08" w:rsidRDefault="001D6A0A" w:rsidP="001D6A0A">
      <w:pPr>
        <w:rPr>
          <w:rFonts w:asciiTheme="minorHAnsi" w:hAnsiTheme="minorHAnsi" w:cstheme="minorHAnsi"/>
          <w:b/>
          <w:bCs/>
          <w:sz w:val="20"/>
          <w:szCs w:val="20"/>
        </w:rPr>
      </w:pPr>
    </w:p>
    <w:p w14:paraId="304818D1" w14:textId="41064568" w:rsidR="00B23D08" w:rsidRPr="00B23D08" w:rsidRDefault="00B23D08" w:rsidP="00B23D08">
      <w:pPr>
        <w:widowControl w:val="0"/>
        <w:numPr>
          <w:ilvl w:val="0"/>
          <w:numId w:val="19"/>
        </w:numPr>
        <w:rPr>
          <w:rFonts w:asciiTheme="minorHAnsi" w:hAnsiTheme="minorHAnsi" w:cstheme="minorHAnsi"/>
          <w:sz w:val="20"/>
          <w:szCs w:val="20"/>
        </w:rPr>
      </w:pPr>
      <w:r w:rsidRPr="00B23D08">
        <w:rPr>
          <w:rFonts w:asciiTheme="minorHAnsi" w:hAnsiTheme="minorHAnsi" w:cstheme="minorHAnsi"/>
          <w:sz w:val="20"/>
          <w:szCs w:val="20"/>
        </w:rPr>
        <w:t>Determine the local or global extreme values of a function</w:t>
      </w:r>
    </w:p>
    <w:p w14:paraId="58ECDF45" w14:textId="538E8AF0" w:rsidR="00B23D08" w:rsidRPr="00B23D08" w:rsidRDefault="00B23D08" w:rsidP="00B23D08">
      <w:pPr>
        <w:widowControl w:val="0"/>
        <w:numPr>
          <w:ilvl w:val="0"/>
          <w:numId w:val="19"/>
        </w:numPr>
        <w:rPr>
          <w:rFonts w:asciiTheme="minorHAnsi" w:hAnsiTheme="minorHAnsi" w:cstheme="minorHAnsi"/>
          <w:sz w:val="20"/>
          <w:szCs w:val="20"/>
        </w:rPr>
      </w:pPr>
      <w:r w:rsidRPr="00B23D08">
        <w:rPr>
          <w:rFonts w:asciiTheme="minorHAnsi" w:hAnsiTheme="minorHAnsi" w:cstheme="minorHAnsi"/>
          <w:sz w:val="20"/>
          <w:szCs w:val="20"/>
        </w:rPr>
        <w:t>Determine the applicability of the Extreme Value Theorem</w:t>
      </w:r>
    </w:p>
    <w:p w14:paraId="123E2FA3" w14:textId="086B1BE8" w:rsidR="00B23D08" w:rsidRPr="00B23D08" w:rsidRDefault="00B23D08" w:rsidP="00B23D08">
      <w:pPr>
        <w:widowControl w:val="0"/>
        <w:numPr>
          <w:ilvl w:val="0"/>
          <w:numId w:val="19"/>
        </w:numPr>
        <w:rPr>
          <w:rFonts w:asciiTheme="minorHAnsi" w:hAnsiTheme="minorHAnsi" w:cstheme="minorHAnsi"/>
          <w:sz w:val="20"/>
          <w:szCs w:val="20"/>
        </w:rPr>
      </w:pPr>
      <w:r w:rsidRPr="00B23D08">
        <w:rPr>
          <w:rFonts w:asciiTheme="minorHAnsi" w:hAnsiTheme="minorHAnsi" w:cstheme="minorHAnsi"/>
          <w:sz w:val="20"/>
          <w:szCs w:val="20"/>
        </w:rPr>
        <w:t xml:space="preserve">Apply the Mean Value Theorem </w:t>
      </w:r>
    </w:p>
    <w:p w14:paraId="76B64452" w14:textId="5C8F0156" w:rsidR="00B23D08" w:rsidRPr="00B23D08" w:rsidRDefault="00B23D08" w:rsidP="00B23D08">
      <w:pPr>
        <w:widowControl w:val="0"/>
        <w:numPr>
          <w:ilvl w:val="0"/>
          <w:numId w:val="19"/>
        </w:numPr>
        <w:rPr>
          <w:rFonts w:asciiTheme="minorHAnsi" w:hAnsiTheme="minorHAnsi" w:cstheme="minorHAnsi"/>
          <w:sz w:val="20"/>
          <w:szCs w:val="20"/>
        </w:rPr>
      </w:pPr>
      <w:r w:rsidRPr="00B23D08">
        <w:rPr>
          <w:rFonts w:asciiTheme="minorHAnsi" w:hAnsiTheme="minorHAnsi" w:cstheme="minorHAnsi"/>
          <w:sz w:val="20"/>
          <w:szCs w:val="20"/>
        </w:rPr>
        <w:t>Find the intervals on which a function is increasing or decreasing</w:t>
      </w:r>
    </w:p>
    <w:p w14:paraId="49680243" w14:textId="449EE7C0" w:rsidR="00B23D08" w:rsidRPr="00B23D08" w:rsidRDefault="00B23D08" w:rsidP="00B23D08">
      <w:pPr>
        <w:widowControl w:val="0"/>
        <w:numPr>
          <w:ilvl w:val="0"/>
          <w:numId w:val="19"/>
        </w:numPr>
        <w:rPr>
          <w:rFonts w:asciiTheme="minorHAnsi" w:hAnsiTheme="minorHAnsi" w:cstheme="minorHAnsi"/>
          <w:sz w:val="20"/>
          <w:szCs w:val="20"/>
        </w:rPr>
      </w:pPr>
      <w:r w:rsidRPr="00B23D08">
        <w:rPr>
          <w:rFonts w:asciiTheme="minorHAnsi" w:hAnsiTheme="minorHAnsi" w:cstheme="minorHAnsi"/>
          <w:sz w:val="20"/>
          <w:szCs w:val="20"/>
        </w:rPr>
        <w:t>Use the first and second derivative sign tests to determine the local extreme values of a function</w:t>
      </w:r>
    </w:p>
    <w:p w14:paraId="362BA393" w14:textId="2F75A830" w:rsidR="00B23D08" w:rsidRPr="00B23D08" w:rsidRDefault="00B23D08" w:rsidP="00B23D08">
      <w:pPr>
        <w:widowControl w:val="0"/>
        <w:numPr>
          <w:ilvl w:val="0"/>
          <w:numId w:val="19"/>
        </w:numPr>
        <w:rPr>
          <w:rFonts w:asciiTheme="minorHAnsi" w:hAnsiTheme="minorHAnsi" w:cstheme="minorHAnsi"/>
          <w:sz w:val="20"/>
          <w:szCs w:val="20"/>
        </w:rPr>
      </w:pPr>
      <w:r w:rsidRPr="00B23D08">
        <w:rPr>
          <w:rFonts w:asciiTheme="minorHAnsi" w:hAnsiTheme="minorHAnsi" w:cstheme="minorHAnsi"/>
          <w:sz w:val="20"/>
          <w:szCs w:val="20"/>
        </w:rPr>
        <w:t>Determine the concavity of a function and locate the points of inflection by analyzing the second derivative</w:t>
      </w:r>
    </w:p>
    <w:p w14:paraId="432F1312" w14:textId="68C2C2D0" w:rsidR="00B23D08" w:rsidRPr="00B23D08" w:rsidRDefault="00B23D08" w:rsidP="00B23D08">
      <w:pPr>
        <w:widowControl w:val="0"/>
        <w:numPr>
          <w:ilvl w:val="0"/>
          <w:numId w:val="19"/>
        </w:numPr>
        <w:rPr>
          <w:rFonts w:asciiTheme="minorHAnsi" w:hAnsiTheme="minorHAnsi" w:cstheme="minorHAnsi"/>
          <w:sz w:val="20"/>
          <w:szCs w:val="20"/>
        </w:rPr>
      </w:pPr>
      <w:r w:rsidRPr="00B23D08">
        <w:rPr>
          <w:rFonts w:asciiTheme="minorHAnsi" w:hAnsiTheme="minorHAnsi" w:cstheme="minorHAnsi"/>
          <w:sz w:val="20"/>
          <w:szCs w:val="20"/>
        </w:rPr>
        <w:t xml:space="preserve">Use the graph of </w:t>
      </w:r>
      <m:oMath>
        <m:r>
          <w:rPr>
            <w:rFonts w:ascii="Cambria Math" w:hAnsi="Cambria Math" w:cstheme="minorHAnsi"/>
            <w:sz w:val="20"/>
            <w:szCs w:val="20"/>
          </w:rPr>
          <m:t>f</m:t>
        </m:r>
      </m:oMath>
      <w:r w:rsidR="00747994">
        <w:rPr>
          <w:rFonts w:asciiTheme="minorHAnsi" w:hAnsiTheme="minorHAnsi" w:cstheme="minorHAnsi"/>
          <w:sz w:val="20"/>
          <w:szCs w:val="20"/>
        </w:rPr>
        <w:t xml:space="preserve"> </w:t>
      </w:r>
      <w:r w:rsidRPr="00B23D08">
        <w:rPr>
          <w:rFonts w:asciiTheme="minorHAnsi" w:hAnsiTheme="minorHAnsi" w:cstheme="minorHAnsi"/>
          <w:sz w:val="20"/>
          <w:szCs w:val="20"/>
        </w:rPr>
        <w:t xml:space="preserve">using information </w:t>
      </w:r>
      <m:oMath>
        <m:r>
          <w:rPr>
            <w:rFonts w:ascii="Cambria Math" w:hAnsi="Cambria Math" w:cstheme="minorHAnsi"/>
            <w:sz w:val="20"/>
            <w:szCs w:val="20"/>
          </w:rPr>
          <m:t>f''</m:t>
        </m:r>
      </m:oMath>
    </w:p>
    <w:p w14:paraId="7FFB7D1D" w14:textId="39366D05" w:rsidR="00B23D08" w:rsidRPr="00B23D08" w:rsidRDefault="00B23D08" w:rsidP="00B23D08">
      <w:pPr>
        <w:widowControl w:val="0"/>
        <w:numPr>
          <w:ilvl w:val="0"/>
          <w:numId w:val="19"/>
        </w:numPr>
        <w:rPr>
          <w:rFonts w:asciiTheme="minorHAnsi" w:hAnsiTheme="minorHAnsi" w:cstheme="minorHAnsi"/>
          <w:sz w:val="20"/>
          <w:szCs w:val="20"/>
        </w:rPr>
      </w:pPr>
      <w:r w:rsidRPr="00B23D08">
        <w:rPr>
          <w:rFonts w:asciiTheme="minorHAnsi" w:hAnsiTheme="minorHAnsi" w:cstheme="minorHAnsi"/>
          <w:sz w:val="20"/>
          <w:szCs w:val="20"/>
        </w:rPr>
        <w:t>Solve application problems involving finding maximum or minimum values of functions</w:t>
      </w:r>
    </w:p>
    <w:p w14:paraId="6DFBD118" w14:textId="6D2517B0" w:rsidR="00B23D08" w:rsidRPr="00B23D08" w:rsidRDefault="00B23D08" w:rsidP="00B23D08">
      <w:pPr>
        <w:widowControl w:val="0"/>
        <w:numPr>
          <w:ilvl w:val="0"/>
          <w:numId w:val="19"/>
        </w:numPr>
        <w:rPr>
          <w:rFonts w:asciiTheme="minorHAnsi" w:hAnsiTheme="minorHAnsi" w:cstheme="minorHAnsi"/>
          <w:sz w:val="20"/>
          <w:szCs w:val="20"/>
        </w:rPr>
      </w:pPr>
      <w:r w:rsidRPr="00B23D08">
        <w:rPr>
          <w:rFonts w:asciiTheme="minorHAnsi" w:hAnsiTheme="minorHAnsi" w:cstheme="minorHAnsi"/>
          <w:sz w:val="20"/>
          <w:szCs w:val="20"/>
        </w:rPr>
        <w:t>Find linearization and use Newton’s method to approximate the zeros of a function</w:t>
      </w:r>
    </w:p>
    <w:p w14:paraId="709186D1" w14:textId="595C07C8" w:rsidR="00B23D08" w:rsidRDefault="00B23D08" w:rsidP="00B23D08">
      <w:pPr>
        <w:widowControl w:val="0"/>
        <w:numPr>
          <w:ilvl w:val="0"/>
          <w:numId w:val="19"/>
        </w:numPr>
        <w:rPr>
          <w:rFonts w:asciiTheme="minorHAnsi" w:hAnsiTheme="minorHAnsi" w:cstheme="minorHAnsi"/>
          <w:sz w:val="20"/>
          <w:szCs w:val="20"/>
        </w:rPr>
      </w:pPr>
      <w:r w:rsidRPr="00B23D08">
        <w:rPr>
          <w:rFonts w:asciiTheme="minorHAnsi" w:hAnsiTheme="minorHAnsi" w:cstheme="minorHAnsi"/>
          <w:sz w:val="20"/>
          <w:szCs w:val="20"/>
        </w:rPr>
        <w:t>Solve related rate problems</w:t>
      </w:r>
    </w:p>
    <w:p w14:paraId="3AA370C1" w14:textId="32F6710F" w:rsidR="005B3971" w:rsidRDefault="005B3971" w:rsidP="00B23D08">
      <w:pPr>
        <w:widowControl w:val="0"/>
        <w:numPr>
          <w:ilvl w:val="0"/>
          <w:numId w:val="19"/>
        </w:numPr>
        <w:rPr>
          <w:rFonts w:asciiTheme="minorHAnsi" w:hAnsiTheme="minorHAnsi" w:cstheme="minorHAnsi"/>
          <w:sz w:val="20"/>
          <w:szCs w:val="20"/>
        </w:rPr>
      </w:pPr>
      <w:r>
        <w:rPr>
          <w:rFonts w:asciiTheme="minorHAnsi" w:hAnsiTheme="minorHAnsi" w:cstheme="minorHAnsi"/>
          <w:sz w:val="20"/>
          <w:szCs w:val="20"/>
        </w:rPr>
        <w:t>Utilize a calculator to approximate zeros of a function</w:t>
      </w:r>
    </w:p>
    <w:p w14:paraId="335C0DDD" w14:textId="0162DB73" w:rsidR="005B3971" w:rsidRPr="00B23D08" w:rsidRDefault="005B3971" w:rsidP="00B23D08">
      <w:pPr>
        <w:widowControl w:val="0"/>
        <w:numPr>
          <w:ilvl w:val="0"/>
          <w:numId w:val="19"/>
        </w:numPr>
        <w:rPr>
          <w:rFonts w:asciiTheme="minorHAnsi" w:hAnsiTheme="minorHAnsi" w:cstheme="minorHAnsi"/>
          <w:sz w:val="20"/>
          <w:szCs w:val="20"/>
        </w:rPr>
      </w:pPr>
      <w:r>
        <w:rPr>
          <w:rFonts w:asciiTheme="minorHAnsi" w:hAnsiTheme="minorHAnsi" w:cstheme="minorHAnsi"/>
          <w:sz w:val="20"/>
          <w:szCs w:val="20"/>
        </w:rPr>
        <w:t xml:space="preserve">Use a graphing calculator to compare the graphs of </w:t>
      </w:r>
      <m:oMath>
        <m:r>
          <w:rPr>
            <w:rFonts w:ascii="Cambria Math" w:hAnsi="Cambria Math" w:cstheme="minorHAnsi"/>
            <w:sz w:val="20"/>
            <w:szCs w:val="20"/>
          </w:rPr>
          <m:t>f'</m:t>
        </m:r>
      </m:oMath>
      <w:r>
        <w:rPr>
          <w:rFonts w:asciiTheme="minorHAnsi" w:hAnsiTheme="minorHAnsi" w:cstheme="minorHAnsi"/>
          <w:sz w:val="20"/>
          <w:szCs w:val="20"/>
        </w:rPr>
        <w:t xml:space="preserve">’ &amp; </w:t>
      </w:r>
      <m:oMath>
        <m:r>
          <w:rPr>
            <w:rFonts w:ascii="Cambria Math" w:hAnsi="Cambria Math" w:cstheme="minorHAnsi"/>
            <w:sz w:val="20"/>
            <w:szCs w:val="20"/>
          </w:rPr>
          <m:t>f''</m:t>
        </m:r>
      </m:oMath>
    </w:p>
    <w:p w14:paraId="460CCF7E" w14:textId="77777777" w:rsidR="004C1878" w:rsidRPr="00B23D08" w:rsidRDefault="004C1878" w:rsidP="004F7797">
      <w:pPr>
        <w:rPr>
          <w:rFonts w:asciiTheme="minorHAnsi" w:hAnsiTheme="minorHAnsi" w:cstheme="minorHAnsi"/>
          <w:sz w:val="20"/>
          <w:szCs w:val="20"/>
        </w:rPr>
      </w:pPr>
    </w:p>
    <w:p w14:paraId="5F380E4A" w14:textId="77777777" w:rsidR="000A0DCB" w:rsidRDefault="000A0DCB" w:rsidP="004F7797">
      <w:pPr>
        <w:rPr>
          <w:rFonts w:asciiTheme="minorHAnsi" w:hAnsiTheme="minorHAnsi" w:cstheme="minorHAnsi"/>
          <w:b/>
          <w:bCs/>
          <w:sz w:val="20"/>
          <w:szCs w:val="20"/>
          <w:highlight w:val="yellow"/>
        </w:rPr>
      </w:pPr>
    </w:p>
    <w:p w14:paraId="387B8131" w14:textId="2EF3EF82" w:rsidR="004F7797" w:rsidRPr="00B23D08" w:rsidRDefault="004F7797" w:rsidP="004F7797">
      <w:pPr>
        <w:rPr>
          <w:rFonts w:asciiTheme="minorHAnsi" w:hAnsiTheme="minorHAnsi" w:cstheme="minorHAnsi"/>
          <w:b/>
          <w:bCs/>
          <w:sz w:val="20"/>
          <w:szCs w:val="20"/>
        </w:rPr>
      </w:pPr>
      <w:r w:rsidRPr="00B23D08">
        <w:rPr>
          <w:rFonts w:asciiTheme="minorHAnsi" w:hAnsiTheme="minorHAnsi" w:cstheme="minorHAnsi"/>
          <w:b/>
          <w:bCs/>
          <w:sz w:val="20"/>
          <w:szCs w:val="20"/>
          <w:highlight w:val="yellow"/>
        </w:rPr>
        <w:t>Students will know...</w:t>
      </w:r>
    </w:p>
    <w:p w14:paraId="7EC4F655" w14:textId="652B0C3E" w:rsidR="004C1878" w:rsidRPr="00B23D08" w:rsidRDefault="004C1878" w:rsidP="004F7797">
      <w:pPr>
        <w:rPr>
          <w:rFonts w:asciiTheme="minorHAnsi" w:hAnsiTheme="minorHAnsi" w:cstheme="minorHAnsi"/>
          <w:b/>
          <w:bCs/>
          <w:sz w:val="20"/>
          <w:szCs w:val="20"/>
        </w:rPr>
      </w:pPr>
    </w:p>
    <w:p w14:paraId="2070689C" w14:textId="4D1A1EF3" w:rsidR="00B23D08" w:rsidRPr="00B23D08" w:rsidRDefault="00B23D08" w:rsidP="00B23D08">
      <w:pPr>
        <w:widowControl w:val="0"/>
        <w:numPr>
          <w:ilvl w:val="0"/>
          <w:numId w:val="16"/>
        </w:numPr>
        <w:rPr>
          <w:rFonts w:asciiTheme="minorHAnsi" w:hAnsiTheme="minorHAnsi" w:cstheme="minorHAnsi"/>
          <w:sz w:val="20"/>
          <w:szCs w:val="20"/>
        </w:rPr>
      </w:pPr>
      <w:r w:rsidRPr="00B23D08">
        <w:rPr>
          <w:rFonts w:asciiTheme="minorHAnsi" w:hAnsiTheme="minorHAnsi" w:cstheme="minorHAnsi"/>
          <w:sz w:val="20"/>
          <w:szCs w:val="20"/>
        </w:rPr>
        <w:t>Definitions for the following terms:</w:t>
      </w:r>
    </w:p>
    <w:p w14:paraId="1369E571" w14:textId="77777777" w:rsidR="00B23D08" w:rsidRPr="00B23D08" w:rsidRDefault="00B23D08" w:rsidP="00B23D08">
      <w:pPr>
        <w:widowControl w:val="0"/>
        <w:numPr>
          <w:ilvl w:val="0"/>
          <w:numId w:val="17"/>
        </w:numPr>
        <w:ind w:left="1440"/>
        <w:rPr>
          <w:rFonts w:asciiTheme="minorHAnsi" w:hAnsiTheme="minorHAnsi" w:cstheme="minorHAnsi"/>
          <w:sz w:val="20"/>
          <w:szCs w:val="20"/>
        </w:rPr>
      </w:pPr>
      <w:r w:rsidRPr="00B23D08">
        <w:rPr>
          <w:rFonts w:asciiTheme="minorHAnsi" w:hAnsiTheme="minorHAnsi" w:cstheme="minorHAnsi"/>
          <w:sz w:val="20"/>
          <w:szCs w:val="20"/>
        </w:rPr>
        <w:t>absolute(global) extreme values</w:t>
      </w:r>
    </w:p>
    <w:p w14:paraId="6093DF70" w14:textId="77777777" w:rsidR="00B23D08" w:rsidRPr="00B23D08" w:rsidRDefault="00B23D08" w:rsidP="00B23D08">
      <w:pPr>
        <w:widowControl w:val="0"/>
        <w:numPr>
          <w:ilvl w:val="0"/>
          <w:numId w:val="17"/>
        </w:numPr>
        <w:ind w:left="1440"/>
        <w:rPr>
          <w:rFonts w:asciiTheme="minorHAnsi" w:hAnsiTheme="minorHAnsi" w:cstheme="minorHAnsi"/>
          <w:sz w:val="20"/>
          <w:szCs w:val="20"/>
        </w:rPr>
      </w:pPr>
      <w:r w:rsidRPr="00B23D08">
        <w:rPr>
          <w:rFonts w:asciiTheme="minorHAnsi" w:hAnsiTheme="minorHAnsi" w:cstheme="minorHAnsi"/>
          <w:sz w:val="20"/>
          <w:szCs w:val="20"/>
        </w:rPr>
        <w:t>local(relative) extreme values</w:t>
      </w:r>
    </w:p>
    <w:p w14:paraId="23EFBF27" w14:textId="77777777" w:rsidR="00B23D08" w:rsidRPr="00B23D08" w:rsidRDefault="00B23D08" w:rsidP="00B23D08">
      <w:pPr>
        <w:widowControl w:val="0"/>
        <w:numPr>
          <w:ilvl w:val="0"/>
          <w:numId w:val="17"/>
        </w:numPr>
        <w:ind w:left="1440"/>
        <w:rPr>
          <w:rFonts w:asciiTheme="minorHAnsi" w:hAnsiTheme="minorHAnsi" w:cstheme="minorHAnsi"/>
          <w:sz w:val="20"/>
          <w:szCs w:val="20"/>
        </w:rPr>
      </w:pPr>
      <w:r w:rsidRPr="00B23D08">
        <w:rPr>
          <w:rFonts w:asciiTheme="minorHAnsi" w:hAnsiTheme="minorHAnsi" w:cstheme="minorHAnsi"/>
          <w:sz w:val="20"/>
          <w:szCs w:val="20"/>
        </w:rPr>
        <w:t>increasing and decreasing functions</w:t>
      </w:r>
    </w:p>
    <w:p w14:paraId="3F85117C" w14:textId="77777777" w:rsidR="00B23D08" w:rsidRPr="00B23D08" w:rsidRDefault="00B23D08" w:rsidP="00B23D08">
      <w:pPr>
        <w:widowControl w:val="0"/>
        <w:numPr>
          <w:ilvl w:val="0"/>
          <w:numId w:val="17"/>
        </w:numPr>
        <w:ind w:left="1440"/>
        <w:rPr>
          <w:rFonts w:asciiTheme="minorHAnsi" w:hAnsiTheme="minorHAnsi" w:cstheme="minorHAnsi"/>
          <w:sz w:val="20"/>
          <w:szCs w:val="20"/>
        </w:rPr>
      </w:pPr>
      <w:r w:rsidRPr="00B23D08">
        <w:rPr>
          <w:rFonts w:asciiTheme="minorHAnsi" w:hAnsiTheme="minorHAnsi" w:cstheme="minorHAnsi"/>
          <w:sz w:val="20"/>
          <w:szCs w:val="20"/>
        </w:rPr>
        <w:t>first derivative test for local extrema</w:t>
      </w:r>
    </w:p>
    <w:p w14:paraId="6EFCA579" w14:textId="77777777" w:rsidR="00B23D08" w:rsidRPr="00B23D08" w:rsidRDefault="00B23D08" w:rsidP="00B23D08">
      <w:pPr>
        <w:widowControl w:val="0"/>
        <w:numPr>
          <w:ilvl w:val="0"/>
          <w:numId w:val="17"/>
        </w:numPr>
        <w:ind w:left="1440"/>
        <w:rPr>
          <w:rFonts w:asciiTheme="minorHAnsi" w:hAnsiTheme="minorHAnsi" w:cstheme="minorHAnsi"/>
          <w:sz w:val="20"/>
          <w:szCs w:val="20"/>
        </w:rPr>
      </w:pPr>
      <w:r w:rsidRPr="00B23D08">
        <w:rPr>
          <w:rFonts w:asciiTheme="minorHAnsi" w:hAnsiTheme="minorHAnsi" w:cstheme="minorHAnsi"/>
          <w:sz w:val="20"/>
          <w:szCs w:val="20"/>
        </w:rPr>
        <w:t>concavity</w:t>
      </w:r>
    </w:p>
    <w:p w14:paraId="6D651495" w14:textId="77777777" w:rsidR="00B23D08" w:rsidRPr="00B23D08" w:rsidRDefault="00B23D08" w:rsidP="00B23D08">
      <w:pPr>
        <w:widowControl w:val="0"/>
        <w:numPr>
          <w:ilvl w:val="0"/>
          <w:numId w:val="17"/>
        </w:numPr>
        <w:ind w:left="1440"/>
        <w:rPr>
          <w:rFonts w:asciiTheme="minorHAnsi" w:hAnsiTheme="minorHAnsi" w:cstheme="minorHAnsi"/>
          <w:sz w:val="20"/>
          <w:szCs w:val="20"/>
        </w:rPr>
      </w:pPr>
      <w:r w:rsidRPr="00B23D08">
        <w:rPr>
          <w:rFonts w:asciiTheme="minorHAnsi" w:hAnsiTheme="minorHAnsi" w:cstheme="minorHAnsi"/>
          <w:sz w:val="20"/>
          <w:szCs w:val="20"/>
        </w:rPr>
        <w:t>points of inflection</w:t>
      </w:r>
    </w:p>
    <w:p w14:paraId="59D37B42" w14:textId="77777777" w:rsidR="00B23D08" w:rsidRPr="00B23D08" w:rsidRDefault="00B23D08" w:rsidP="00B23D08">
      <w:pPr>
        <w:widowControl w:val="0"/>
        <w:numPr>
          <w:ilvl w:val="0"/>
          <w:numId w:val="17"/>
        </w:numPr>
        <w:ind w:left="1440"/>
        <w:rPr>
          <w:rFonts w:asciiTheme="minorHAnsi" w:hAnsiTheme="minorHAnsi" w:cstheme="minorHAnsi"/>
          <w:sz w:val="20"/>
          <w:szCs w:val="20"/>
        </w:rPr>
      </w:pPr>
      <w:r w:rsidRPr="00B23D08">
        <w:rPr>
          <w:rFonts w:asciiTheme="minorHAnsi" w:hAnsiTheme="minorHAnsi" w:cstheme="minorHAnsi"/>
          <w:sz w:val="20"/>
          <w:szCs w:val="20"/>
        </w:rPr>
        <w:t>second derivative test for local extrema</w:t>
      </w:r>
    </w:p>
    <w:p w14:paraId="212C78CE" w14:textId="77777777" w:rsidR="00B23D08" w:rsidRPr="00B23D08" w:rsidRDefault="00B23D08" w:rsidP="00B23D08">
      <w:pPr>
        <w:widowControl w:val="0"/>
        <w:numPr>
          <w:ilvl w:val="0"/>
          <w:numId w:val="17"/>
        </w:numPr>
        <w:ind w:left="1440"/>
        <w:rPr>
          <w:rFonts w:asciiTheme="minorHAnsi" w:hAnsiTheme="minorHAnsi" w:cstheme="minorHAnsi"/>
          <w:sz w:val="20"/>
          <w:szCs w:val="20"/>
        </w:rPr>
      </w:pPr>
      <w:r w:rsidRPr="00B23D08">
        <w:rPr>
          <w:rFonts w:asciiTheme="minorHAnsi" w:hAnsiTheme="minorHAnsi" w:cstheme="minorHAnsi"/>
          <w:sz w:val="20"/>
          <w:szCs w:val="20"/>
        </w:rPr>
        <w:t>learning about functions from derivatives</w:t>
      </w:r>
    </w:p>
    <w:p w14:paraId="42234AE8" w14:textId="77777777" w:rsidR="00B23D08" w:rsidRPr="00B23D08" w:rsidRDefault="00B23D08" w:rsidP="00B23D08">
      <w:pPr>
        <w:widowControl w:val="0"/>
        <w:numPr>
          <w:ilvl w:val="0"/>
          <w:numId w:val="17"/>
        </w:numPr>
        <w:ind w:left="1440"/>
        <w:rPr>
          <w:rFonts w:asciiTheme="minorHAnsi" w:hAnsiTheme="minorHAnsi" w:cstheme="minorHAnsi"/>
          <w:sz w:val="20"/>
          <w:szCs w:val="20"/>
        </w:rPr>
      </w:pPr>
      <w:r w:rsidRPr="00B23D08">
        <w:rPr>
          <w:rFonts w:asciiTheme="minorHAnsi" w:hAnsiTheme="minorHAnsi" w:cstheme="minorHAnsi"/>
          <w:sz w:val="20"/>
          <w:szCs w:val="20"/>
        </w:rPr>
        <w:t>linear approximation</w:t>
      </w:r>
    </w:p>
    <w:p w14:paraId="5EFD787A" w14:textId="77777777" w:rsidR="00B23D08" w:rsidRPr="00B23D08" w:rsidRDefault="00B23D08" w:rsidP="00B23D08">
      <w:pPr>
        <w:ind w:left="720"/>
        <w:rPr>
          <w:rFonts w:asciiTheme="minorHAnsi" w:hAnsiTheme="minorHAnsi" w:cstheme="minorHAnsi"/>
          <w:sz w:val="20"/>
          <w:szCs w:val="20"/>
        </w:rPr>
      </w:pPr>
    </w:p>
    <w:p w14:paraId="3D03C420" w14:textId="77777777" w:rsidR="00B23D08" w:rsidRPr="00B23D08" w:rsidRDefault="00B23D08" w:rsidP="00B23D08">
      <w:pPr>
        <w:widowControl w:val="0"/>
        <w:numPr>
          <w:ilvl w:val="0"/>
          <w:numId w:val="18"/>
        </w:numPr>
        <w:rPr>
          <w:rFonts w:asciiTheme="minorHAnsi" w:hAnsiTheme="minorHAnsi" w:cstheme="minorHAnsi"/>
          <w:sz w:val="20"/>
          <w:szCs w:val="20"/>
        </w:rPr>
      </w:pPr>
      <w:r w:rsidRPr="00B23D08">
        <w:rPr>
          <w:rFonts w:asciiTheme="minorHAnsi" w:hAnsiTheme="minorHAnsi" w:cstheme="minorHAnsi"/>
          <w:sz w:val="20"/>
          <w:szCs w:val="20"/>
        </w:rPr>
        <w:t>Mean Value Theorem</w:t>
      </w:r>
    </w:p>
    <w:p w14:paraId="5487D75D" w14:textId="77777777" w:rsidR="00B23D08" w:rsidRPr="00B23D08" w:rsidRDefault="00B23D08" w:rsidP="00B23D08">
      <w:pPr>
        <w:widowControl w:val="0"/>
        <w:numPr>
          <w:ilvl w:val="0"/>
          <w:numId w:val="18"/>
        </w:numPr>
        <w:rPr>
          <w:rFonts w:asciiTheme="minorHAnsi" w:hAnsiTheme="minorHAnsi" w:cstheme="minorHAnsi"/>
          <w:sz w:val="20"/>
          <w:szCs w:val="20"/>
        </w:rPr>
      </w:pPr>
      <w:r w:rsidRPr="00B23D08">
        <w:rPr>
          <w:rFonts w:asciiTheme="minorHAnsi" w:hAnsiTheme="minorHAnsi" w:cstheme="minorHAnsi"/>
          <w:sz w:val="20"/>
          <w:szCs w:val="20"/>
        </w:rPr>
        <w:t>learning about functions from derivatives</w:t>
      </w:r>
    </w:p>
    <w:p w14:paraId="7A5DFF85" w14:textId="77777777" w:rsidR="00B23D08" w:rsidRPr="00B23D08" w:rsidRDefault="00B23D08" w:rsidP="00B23D08">
      <w:pPr>
        <w:widowControl w:val="0"/>
        <w:numPr>
          <w:ilvl w:val="0"/>
          <w:numId w:val="18"/>
        </w:numPr>
        <w:rPr>
          <w:rFonts w:asciiTheme="minorHAnsi" w:hAnsiTheme="minorHAnsi" w:cstheme="minorHAnsi"/>
          <w:sz w:val="20"/>
          <w:szCs w:val="20"/>
        </w:rPr>
      </w:pPr>
      <w:r w:rsidRPr="00B23D08">
        <w:rPr>
          <w:rFonts w:asciiTheme="minorHAnsi" w:hAnsiTheme="minorHAnsi" w:cstheme="minorHAnsi"/>
          <w:sz w:val="20"/>
          <w:szCs w:val="20"/>
        </w:rPr>
        <w:t>linear approximation</w:t>
      </w:r>
    </w:p>
    <w:p w14:paraId="0320915F" w14:textId="77777777" w:rsidR="00B23D08" w:rsidRPr="00B23D08" w:rsidRDefault="00B23D08" w:rsidP="00B23D08">
      <w:pPr>
        <w:widowControl w:val="0"/>
        <w:numPr>
          <w:ilvl w:val="0"/>
          <w:numId w:val="18"/>
        </w:numPr>
        <w:rPr>
          <w:rFonts w:asciiTheme="minorHAnsi" w:hAnsiTheme="minorHAnsi" w:cstheme="minorHAnsi"/>
          <w:sz w:val="20"/>
          <w:szCs w:val="20"/>
        </w:rPr>
      </w:pPr>
      <w:r w:rsidRPr="00B23D08">
        <w:rPr>
          <w:rFonts w:asciiTheme="minorHAnsi" w:hAnsiTheme="minorHAnsi" w:cstheme="minorHAnsi"/>
          <w:sz w:val="20"/>
          <w:szCs w:val="20"/>
        </w:rPr>
        <w:t>Newton’s Method</w:t>
      </w:r>
    </w:p>
    <w:p w14:paraId="1375AD53" w14:textId="77777777" w:rsidR="00B23D08" w:rsidRPr="00B23D08" w:rsidRDefault="00B23D08" w:rsidP="00B23D08">
      <w:pPr>
        <w:widowControl w:val="0"/>
        <w:numPr>
          <w:ilvl w:val="0"/>
          <w:numId w:val="18"/>
        </w:numPr>
        <w:rPr>
          <w:rFonts w:asciiTheme="minorHAnsi" w:hAnsiTheme="minorHAnsi" w:cstheme="minorHAnsi"/>
          <w:sz w:val="20"/>
          <w:szCs w:val="20"/>
        </w:rPr>
      </w:pPr>
      <w:r w:rsidRPr="00B23D08">
        <w:rPr>
          <w:rFonts w:asciiTheme="minorHAnsi" w:hAnsiTheme="minorHAnsi" w:cstheme="minorHAnsi"/>
          <w:sz w:val="20"/>
          <w:szCs w:val="20"/>
        </w:rPr>
        <w:t>Related Rate Equations</w:t>
      </w:r>
    </w:p>
    <w:p w14:paraId="5F558467" w14:textId="77777777" w:rsidR="00F073EA" w:rsidRPr="00F073EA" w:rsidRDefault="00F073EA" w:rsidP="00C86CFA">
      <w:pPr>
        <w:rPr>
          <w:rFonts w:asciiTheme="minorHAnsi" w:hAnsiTheme="minorHAnsi" w:cstheme="minorHAnsi"/>
          <w:sz w:val="20"/>
          <w:szCs w:val="20"/>
        </w:rPr>
      </w:pPr>
    </w:p>
    <w:tbl>
      <w:tblPr>
        <w:tblStyle w:val="TableGrid"/>
        <w:tblW w:w="10790" w:type="dxa"/>
        <w:tblInd w:w="-5" w:type="dxa"/>
        <w:shd w:val="clear" w:color="auto" w:fill="000000"/>
        <w:tblLook w:val="04A0" w:firstRow="1" w:lastRow="0" w:firstColumn="1" w:lastColumn="0" w:noHBand="0" w:noVBand="1"/>
      </w:tblPr>
      <w:tblGrid>
        <w:gridCol w:w="10790"/>
      </w:tblGrid>
      <w:tr w:rsidR="004F7797" w:rsidRPr="00954068" w14:paraId="236400AA" w14:textId="77777777" w:rsidTr="00B0162F">
        <w:tc>
          <w:tcPr>
            <w:tcW w:w="10790" w:type="dxa"/>
            <w:shd w:val="clear" w:color="auto" w:fill="000000"/>
            <w:tcMar>
              <w:top w:w="144" w:type="dxa"/>
              <w:left w:w="144" w:type="dxa"/>
              <w:bottom w:w="144" w:type="dxa"/>
              <w:right w:w="144" w:type="dxa"/>
            </w:tcMar>
          </w:tcPr>
          <w:p w14:paraId="11C8C307" w14:textId="77777777" w:rsidR="004F7797" w:rsidRPr="00954068" w:rsidRDefault="004F7797" w:rsidP="00B0162F">
            <w:pPr>
              <w:jc w:val="center"/>
              <w:rPr>
                <w:rFonts w:cstheme="minorHAnsi"/>
                <w:b/>
                <w:bCs/>
                <w:sz w:val="20"/>
                <w:szCs w:val="20"/>
              </w:rPr>
            </w:pPr>
            <w:r w:rsidRPr="00954068">
              <w:rPr>
                <w:rFonts w:cstheme="minorHAnsi"/>
                <w:b/>
                <w:bCs/>
                <w:sz w:val="20"/>
                <w:szCs w:val="20"/>
              </w:rPr>
              <w:t>STAGE 2</w:t>
            </w:r>
          </w:p>
          <w:p w14:paraId="5DEE8B54" w14:textId="77777777" w:rsidR="004F7797" w:rsidRPr="00954068" w:rsidRDefault="004F7797" w:rsidP="00B0162F">
            <w:pPr>
              <w:jc w:val="center"/>
              <w:rPr>
                <w:rFonts w:cstheme="minorHAnsi"/>
                <w:sz w:val="20"/>
                <w:szCs w:val="20"/>
              </w:rPr>
            </w:pPr>
            <w:r w:rsidRPr="00954068">
              <w:rPr>
                <w:rFonts w:cstheme="minorHAnsi"/>
                <w:b/>
                <w:bCs/>
                <w:sz w:val="20"/>
                <w:szCs w:val="20"/>
              </w:rPr>
              <w:t>Evidence of Learning</w:t>
            </w:r>
          </w:p>
        </w:tc>
      </w:tr>
    </w:tbl>
    <w:p w14:paraId="4E7A49DB" w14:textId="77777777" w:rsidR="004F7797" w:rsidRPr="00954068" w:rsidRDefault="004F7797" w:rsidP="004F7797">
      <w:pPr>
        <w:rPr>
          <w:rFonts w:cstheme="minorHAnsi"/>
          <w:sz w:val="20"/>
          <w:szCs w:val="20"/>
        </w:rPr>
      </w:pPr>
    </w:p>
    <w:p w14:paraId="44703711" w14:textId="02733C26" w:rsidR="004F7797" w:rsidRDefault="004F7797" w:rsidP="004F7797">
      <w:pPr>
        <w:rPr>
          <w:rFonts w:asciiTheme="minorHAnsi" w:hAnsiTheme="minorHAnsi" w:cstheme="minorHAnsi"/>
          <w:b/>
          <w:bCs/>
          <w:sz w:val="20"/>
          <w:szCs w:val="20"/>
        </w:rPr>
      </w:pPr>
      <w:r w:rsidRPr="00F073EA">
        <w:rPr>
          <w:rFonts w:asciiTheme="minorHAnsi" w:hAnsiTheme="minorHAnsi" w:cstheme="minorHAnsi"/>
          <w:b/>
          <w:bCs/>
          <w:sz w:val="20"/>
          <w:szCs w:val="20"/>
          <w:highlight w:val="yellow"/>
        </w:rPr>
        <w:t>Formative Activities, Tasks, or Projects:</w:t>
      </w:r>
      <w:r w:rsidRPr="00F073EA">
        <w:rPr>
          <w:rFonts w:asciiTheme="minorHAnsi" w:hAnsiTheme="minorHAnsi" w:cstheme="minorHAnsi"/>
          <w:b/>
          <w:bCs/>
          <w:sz w:val="20"/>
          <w:szCs w:val="20"/>
        </w:rPr>
        <w:t xml:space="preserve"> </w:t>
      </w:r>
    </w:p>
    <w:p w14:paraId="19D72A04" w14:textId="77777777" w:rsidR="001D6A0A" w:rsidRPr="000A0DCB" w:rsidRDefault="001D6A0A" w:rsidP="004F7797">
      <w:pPr>
        <w:rPr>
          <w:rFonts w:asciiTheme="minorHAnsi" w:hAnsiTheme="minorHAnsi" w:cstheme="minorHAnsi"/>
          <w:b/>
          <w:bCs/>
          <w:sz w:val="20"/>
          <w:szCs w:val="20"/>
        </w:rPr>
      </w:pPr>
    </w:p>
    <w:p w14:paraId="187C0A15" w14:textId="77777777" w:rsidR="000A0DCB" w:rsidRPr="000A0DCB" w:rsidRDefault="000A0DCB" w:rsidP="000A0DCB">
      <w:pPr>
        <w:widowControl w:val="0"/>
        <w:numPr>
          <w:ilvl w:val="0"/>
          <w:numId w:val="20"/>
        </w:numPr>
        <w:rPr>
          <w:rFonts w:asciiTheme="minorHAnsi" w:hAnsiTheme="minorHAnsi" w:cstheme="minorHAnsi"/>
          <w:sz w:val="20"/>
          <w:szCs w:val="20"/>
        </w:rPr>
      </w:pPr>
      <w:r w:rsidRPr="000A0DCB">
        <w:rPr>
          <w:rFonts w:asciiTheme="minorHAnsi" w:hAnsiTheme="minorHAnsi" w:cstheme="minorHAnsi"/>
          <w:sz w:val="20"/>
          <w:szCs w:val="20"/>
        </w:rPr>
        <w:t>Sketch an arbitrary function and discuss the local and global minima and maxima of the function.</w:t>
      </w:r>
    </w:p>
    <w:p w14:paraId="699B86DE" w14:textId="77777777" w:rsidR="000A0DCB" w:rsidRPr="000A0DCB" w:rsidRDefault="000A0DCB" w:rsidP="000A0DCB">
      <w:pPr>
        <w:widowControl w:val="0"/>
        <w:numPr>
          <w:ilvl w:val="0"/>
          <w:numId w:val="20"/>
        </w:numPr>
        <w:rPr>
          <w:rFonts w:asciiTheme="minorHAnsi" w:hAnsiTheme="minorHAnsi" w:cstheme="minorHAnsi"/>
          <w:sz w:val="20"/>
          <w:szCs w:val="20"/>
        </w:rPr>
      </w:pPr>
      <w:r w:rsidRPr="000A0DCB">
        <w:rPr>
          <w:rFonts w:asciiTheme="minorHAnsi" w:hAnsiTheme="minorHAnsi" w:cstheme="minorHAnsi"/>
          <w:sz w:val="20"/>
          <w:szCs w:val="20"/>
        </w:rPr>
        <w:t>Emphasize the terminology so that students truly understand the language of calculus.</w:t>
      </w:r>
    </w:p>
    <w:p w14:paraId="0E91D82E" w14:textId="77777777" w:rsidR="000A0DCB" w:rsidRPr="000A0DCB" w:rsidRDefault="000A0DCB" w:rsidP="000A0DCB">
      <w:pPr>
        <w:widowControl w:val="0"/>
        <w:numPr>
          <w:ilvl w:val="0"/>
          <w:numId w:val="20"/>
        </w:numPr>
        <w:rPr>
          <w:rFonts w:asciiTheme="minorHAnsi" w:hAnsiTheme="minorHAnsi" w:cstheme="minorHAnsi"/>
          <w:sz w:val="20"/>
          <w:szCs w:val="20"/>
        </w:rPr>
      </w:pPr>
      <w:r w:rsidRPr="000A0DCB">
        <w:rPr>
          <w:rFonts w:asciiTheme="minorHAnsi" w:hAnsiTheme="minorHAnsi" w:cstheme="minorHAnsi"/>
          <w:sz w:val="20"/>
          <w:szCs w:val="20"/>
        </w:rPr>
        <w:t xml:space="preserve">Complete a simple application of the Mean Value Theorem </w:t>
      </w:r>
      <w:proofErr w:type="gramStart"/>
      <w:r w:rsidRPr="000A0DCB">
        <w:rPr>
          <w:rFonts w:asciiTheme="minorHAnsi" w:hAnsiTheme="minorHAnsi" w:cstheme="minorHAnsi"/>
          <w:sz w:val="20"/>
          <w:szCs w:val="20"/>
        </w:rPr>
        <w:t>in order to</w:t>
      </w:r>
      <w:proofErr w:type="gramEnd"/>
      <w:r w:rsidRPr="000A0DCB">
        <w:rPr>
          <w:rFonts w:asciiTheme="minorHAnsi" w:hAnsiTheme="minorHAnsi" w:cstheme="minorHAnsi"/>
          <w:sz w:val="20"/>
          <w:szCs w:val="20"/>
        </w:rPr>
        <w:t xml:space="preserve"> introduce the lesson.</w:t>
      </w:r>
    </w:p>
    <w:p w14:paraId="0C1F14E9" w14:textId="77777777" w:rsidR="000A0DCB" w:rsidRPr="000A0DCB" w:rsidRDefault="000A0DCB" w:rsidP="000A0DCB">
      <w:pPr>
        <w:widowControl w:val="0"/>
        <w:numPr>
          <w:ilvl w:val="0"/>
          <w:numId w:val="20"/>
        </w:numPr>
        <w:rPr>
          <w:rFonts w:asciiTheme="minorHAnsi" w:hAnsiTheme="minorHAnsi" w:cstheme="minorHAnsi"/>
          <w:sz w:val="20"/>
          <w:szCs w:val="20"/>
        </w:rPr>
      </w:pPr>
      <w:r w:rsidRPr="000A0DCB">
        <w:rPr>
          <w:rFonts w:asciiTheme="minorHAnsi" w:hAnsiTheme="minorHAnsi" w:cstheme="minorHAnsi"/>
          <w:sz w:val="20"/>
          <w:szCs w:val="20"/>
        </w:rPr>
        <w:t>Discuss graphs of functions, first derivative and second derivatives for students to be able to understand the connection and be able to analyze the graphs.</w:t>
      </w:r>
    </w:p>
    <w:p w14:paraId="1F71EAF7" w14:textId="77777777" w:rsidR="000A0DCB" w:rsidRPr="000A0DCB" w:rsidRDefault="000A0DCB" w:rsidP="000A0DCB">
      <w:pPr>
        <w:widowControl w:val="0"/>
        <w:numPr>
          <w:ilvl w:val="0"/>
          <w:numId w:val="20"/>
        </w:numPr>
        <w:rPr>
          <w:rFonts w:asciiTheme="minorHAnsi" w:hAnsiTheme="minorHAnsi" w:cstheme="minorHAnsi"/>
          <w:sz w:val="20"/>
          <w:szCs w:val="20"/>
        </w:rPr>
      </w:pPr>
      <w:r w:rsidRPr="000A0DCB">
        <w:rPr>
          <w:rFonts w:asciiTheme="minorHAnsi" w:hAnsiTheme="minorHAnsi" w:cstheme="minorHAnsi"/>
          <w:sz w:val="20"/>
          <w:szCs w:val="20"/>
        </w:rPr>
        <w:t xml:space="preserve">Use </w:t>
      </w:r>
      <w:r w:rsidRPr="000A0DCB">
        <w:rPr>
          <w:rFonts w:asciiTheme="minorHAnsi" w:hAnsiTheme="minorHAnsi" w:cstheme="minorHAnsi"/>
          <w:i/>
          <w:sz w:val="20"/>
          <w:szCs w:val="20"/>
        </w:rPr>
        <w:t>Desmos</w:t>
      </w:r>
      <w:r w:rsidRPr="000A0DCB">
        <w:rPr>
          <w:rFonts w:asciiTheme="minorHAnsi" w:hAnsiTheme="minorHAnsi" w:cstheme="minorHAnsi"/>
          <w:sz w:val="20"/>
          <w:szCs w:val="20"/>
        </w:rPr>
        <w:t xml:space="preserve"> to have students analyze and match graphs of derivatives.</w:t>
      </w:r>
    </w:p>
    <w:p w14:paraId="704FC1AC" w14:textId="77777777" w:rsidR="000A0DCB" w:rsidRPr="000A0DCB" w:rsidRDefault="000A0DCB" w:rsidP="000A0DCB">
      <w:pPr>
        <w:widowControl w:val="0"/>
        <w:numPr>
          <w:ilvl w:val="0"/>
          <w:numId w:val="20"/>
        </w:numPr>
        <w:rPr>
          <w:rFonts w:asciiTheme="minorHAnsi" w:hAnsiTheme="minorHAnsi" w:cstheme="minorHAnsi"/>
          <w:sz w:val="20"/>
          <w:szCs w:val="20"/>
        </w:rPr>
      </w:pPr>
      <w:r w:rsidRPr="000A0DCB">
        <w:rPr>
          <w:rFonts w:asciiTheme="minorHAnsi" w:hAnsiTheme="minorHAnsi" w:cstheme="minorHAnsi"/>
          <w:sz w:val="20"/>
          <w:szCs w:val="20"/>
        </w:rPr>
        <w:t xml:space="preserve">Have students suggest situations where a maximum or minimum need to be found.  </w:t>
      </w:r>
    </w:p>
    <w:p w14:paraId="3EC5C950" w14:textId="77777777" w:rsidR="000A0DCB" w:rsidRPr="000A0DCB" w:rsidRDefault="000A0DCB" w:rsidP="000A0DCB">
      <w:pPr>
        <w:widowControl w:val="0"/>
        <w:numPr>
          <w:ilvl w:val="0"/>
          <w:numId w:val="20"/>
        </w:numPr>
        <w:rPr>
          <w:rFonts w:asciiTheme="minorHAnsi" w:hAnsiTheme="minorHAnsi" w:cstheme="minorHAnsi"/>
          <w:sz w:val="20"/>
          <w:szCs w:val="20"/>
        </w:rPr>
      </w:pPr>
      <w:r w:rsidRPr="000A0DCB">
        <w:rPr>
          <w:rFonts w:asciiTheme="minorHAnsi" w:hAnsiTheme="minorHAnsi" w:cstheme="minorHAnsi"/>
          <w:sz w:val="20"/>
          <w:szCs w:val="20"/>
        </w:rPr>
        <w:t>Stress the six-step “Strategy for Solving Max-Min Problems”.</w:t>
      </w:r>
    </w:p>
    <w:p w14:paraId="09D84A5D" w14:textId="30AF2857" w:rsidR="00C86CFA" w:rsidRPr="00617D9A" w:rsidRDefault="000A0DCB" w:rsidP="00617D9A">
      <w:pPr>
        <w:widowControl w:val="0"/>
        <w:numPr>
          <w:ilvl w:val="0"/>
          <w:numId w:val="20"/>
        </w:numPr>
        <w:rPr>
          <w:rFonts w:asciiTheme="minorHAnsi" w:hAnsiTheme="minorHAnsi" w:cstheme="minorHAnsi"/>
          <w:sz w:val="20"/>
          <w:szCs w:val="20"/>
        </w:rPr>
      </w:pPr>
      <w:r w:rsidRPr="000A0DCB">
        <w:rPr>
          <w:rFonts w:asciiTheme="minorHAnsi" w:hAnsiTheme="minorHAnsi" w:cstheme="minorHAnsi"/>
          <w:sz w:val="20"/>
          <w:szCs w:val="20"/>
        </w:rPr>
        <w:t xml:space="preserve">Review the Chain Rule </w:t>
      </w:r>
      <w:r w:rsidRPr="00617D9A">
        <w:rPr>
          <w:rFonts w:asciiTheme="minorHAnsi" w:hAnsiTheme="minorHAnsi" w:cstheme="minorHAnsi"/>
          <w:sz w:val="20"/>
          <w:szCs w:val="20"/>
        </w:rPr>
        <w:t>and implicit differentiation to help the students solve related rates problems.</w:t>
      </w:r>
    </w:p>
    <w:p w14:paraId="1FFD5F38" w14:textId="77777777" w:rsidR="004F7797" w:rsidRPr="00617D9A" w:rsidRDefault="004F7797" w:rsidP="00617D9A">
      <w:pPr>
        <w:rPr>
          <w:rFonts w:asciiTheme="minorHAnsi" w:hAnsiTheme="minorHAnsi" w:cstheme="minorHAnsi"/>
          <w:sz w:val="20"/>
          <w:szCs w:val="20"/>
        </w:rPr>
      </w:pPr>
    </w:p>
    <w:p w14:paraId="23A498F0" w14:textId="3AB66DAD" w:rsidR="00F83467" w:rsidRPr="00617D9A" w:rsidRDefault="004F7797" w:rsidP="00617D9A">
      <w:pPr>
        <w:rPr>
          <w:rFonts w:asciiTheme="minorHAnsi" w:hAnsiTheme="minorHAnsi" w:cstheme="minorHAnsi"/>
          <w:b/>
          <w:bCs/>
          <w:sz w:val="20"/>
          <w:szCs w:val="20"/>
        </w:rPr>
      </w:pPr>
      <w:r w:rsidRPr="00617D9A">
        <w:rPr>
          <w:rFonts w:asciiTheme="minorHAnsi" w:hAnsiTheme="minorHAnsi" w:cstheme="minorHAnsi"/>
          <w:b/>
          <w:bCs/>
          <w:sz w:val="20"/>
          <w:szCs w:val="20"/>
          <w:u w:val="single"/>
        </w:rPr>
        <w:t>Assessment Topic #</w:t>
      </w:r>
      <w:r w:rsidR="00F83467" w:rsidRPr="00617D9A">
        <w:rPr>
          <w:rFonts w:asciiTheme="minorHAnsi" w:hAnsiTheme="minorHAnsi" w:cstheme="minorHAnsi"/>
          <w:b/>
          <w:bCs/>
          <w:sz w:val="20"/>
          <w:szCs w:val="20"/>
          <w:u w:val="single"/>
        </w:rPr>
        <w:t>4</w:t>
      </w:r>
      <w:r w:rsidRPr="00617D9A">
        <w:rPr>
          <w:rFonts w:asciiTheme="minorHAnsi" w:hAnsiTheme="minorHAnsi" w:cstheme="minorHAnsi"/>
          <w:b/>
          <w:bCs/>
          <w:sz w:val="20"/>
          <w:szCs w:val="20"/>
          <w:u w:val="single"/>
        </w:rPr>
        <w:t xml:space="preserve">: Key </w:t>
      </w:r>
      <w:proofErr w:type="gramStart"/>
      <w:r w:rsidRPr="00617D9A">
        <w:rPr>
          <w:rFonts w:asciiTheme="minorHAnsi" w:hAnsiTheme="minorHAnsi" w:cstheme="minorHAnsi"/>
          <w:b/>
          <w:bCs/>
          <w:sz w:val="20"/>
          <w:szCs w:val="20"/>
          <w:u w:val="single"/>
        </w:rPr>
        <w:t>Concept :</w:t>
      </w:r>
      <w:proofErr w:type="gramEnd"/>
      <w:r w:rsidR="00F83467" w:rsidRPr="00617D9A">
        <w:rPr>
          <w:rFonts w:asciiTheme="minorHAnsi" w:hAnsiTheme="minorHAnsi" w:cstheme="minorHAnsi"/>
          <w:b/>
          <w:bCs/>
          <w:sz w:val="20"/>
          <w:szCs w:val="20"/>
          <w:u w:val="single"/>
        </w:rPr>
        <w:t xml:space="preserve"> </w:t>
      </w:r>
      <w:r w:rsidR="00F83467" w:rsidRPr="00617D9A">
        <w:rPr>
          <w:rFonts w:asciiTheme="minorHAnsi" w:hAnsiTheme="minorHAnsi" w:cstheme="minorHAnsi"/>
          <w:b/>
          <w:noProof/>
          <w:sz w:val="20"/>
          <w:szCs w:val="20"/>
          <w:u w:val="single"/>
        </w:rPr>
        <w:t>Contexual Applications of Differentiation</w:t>
      </w:r>
      <w:r w:rsidR="00F83467" w:rsidRPr="00617D9A">
        <w:rPr>
          <w:rFonts w:asciiTheme="minorHAnsi" w:hAnsiTheme="minorHAnsi" w:cstheme="minorHAnsi"/>
          <w:b/>
          <w:noProof/>
          <w:sz w:val="20"/>
          <w:szCs w:val="20"/>
        </w:rPr>
        <w:t xml:space="preserve"> </w:t>
      </w:r>
      <w:r w:rsidR="00F83467" w:rsidRPr="00617D9A">
        <w:rPr>
          <w:rFonts w:asciiTheme="minorHAnsi" w:hAnsiTheme="minorHAnsi" w:cstheme="minorHAnsi"/>
          <w:color w:val="FFFFFF" w:themeColor="background1"/>
          <w:sz w:val="20"/>
          <w:szCs w:val="20"/>
          <w:highlight w:val="blue"/>
        </w:rPr>
        <w:t>CR1</w:t>
      </w:r>
      <w:r w:rsidR="00F83467" w:rsidRPr="00617D9A">
        <w:rPr>
          <w:rFonts w:asciiTheme="minorHAnsi" w:hAnsiTheme="minorHAnsi" w:cstheme="minorHAnsi"/>
          <w:color w:val="FFFFFF" w:themeColor="background1"/>
          <w:sz w:val="20"/>
          <w:szCs w:val="20"/>
        </w:rPr>
        <w:t xml:space="preserve"> </w:t>
      </w:r>
      <w:r w:rsidR="00F83467" w:rsidRPr="00617D9A">
        <w:rPr>
          <w:rFonts w:asciiTheme="minorHAnsi" w:hAnsiTheme="minorHAnsi" w:cstheme="minorHAnsi"/>
          <w:color w:val="FFFFFF" w:themeColor="background1"/>
          <w:sz w:val="20"/>
          <w:szCs w:val="20"/>
          <w:highlight w:val="blue"/>
        </w:rPr>
        <w:t>CR2</w:t>
      </w:r>
      <w:r w:rsidR="00F83467" w:rsidRPr="00617D9A">
        <w:rPr>
          <w:rFonts w:asciiTheme="minorHAnsi" w:hAnsiTheme="minorHAnsi" w:cstheme="minorHAnsi"/>
          <w:color w:val="FFFFFF" w:themeColor="background1"/>
          <w:sz w:val="20"/>
          <w:szCs w:val="20"/>
        </w:rPr>
        <w:t xml:space="preserve"> </w:t>
      </w:r>
      <w:r w:rsidR="00F83467" w:rsidRPr="00617D9A">
        <w:rPr>
          <w:rFonts w:asciiTheme="minorHAnsi" w:hAnsiTheme="minorHAnsi" w:cstheme="minorHAnsi"/>
          <w:color w:val="FFFFFF" w:themeColor="background1"/>
          <w:sz w:val="20"/>
          <w:szCs w:val="20"/>
          <w:highlight w:val="blue"/>
        </w:rPr>
        <w:t>CR3</w:t>
      </w:r>
      <w:r w:rsidR="00F83467" w:rsidRPr="00617D9A">
        <w:rPr>
          <w:rFonts w:asciiTheme="minorHAnsi" w:hAnsiTheme="minorHAnsi" w:cstheme="minorHAnsi"/>
          <w:color w:val="FFFFFF" w:themeColor="background1"/>
          <w:sz w:val="20"/>
          <w:szCs w:val="20"/>
        </w:rPr>
        <w:t xml:space="preserve"> </w:t>
      </w:r>
      <w:r w:rsidR="00F83467" w:rsidRPr="00617D9A">
        <w:rPr>
          <w:rFonts w:asciiTheme="minorHAnsi" w:hAnsiTheme="minorHAnsi" w:cstheme="minorHAnsi"/>
          <w:color w:val="FFFFFF" w:themeColor="background1"/>
          <w:sz w:val="20"/>
          <w:szCs w:val="20"/>
          <w:highlight w:val="blue"/>
        </w:rPr>
        <w:t>CR4</w:t>
      </w:r>
      <w:r w:rsidR="00F83467" w:rsidRPr="00617D9A">
        <w:rPr>
          <w:rFonts w:asciiTheme="minorHAnsi" w:hAnsiTheme="minorHAnsi" w:cstheme="minorHAnsi"/>
          <w:color w:val="FFFFFF" w:themeColor="background1"/>
          <w:sz w:val="20"/>
          <w:szCs w:val="20"/>
        </w:rPr>
        <w:t xml:space="preserve"> </w:t>
      </w:r>
      <w:r w:rsidR="00F83467" w:rsidRPr="00617D9A">
        <w:rPr>
          <w:rFonts w:asciiTheme="minorHAnsi" w:hAnsiTheme="minorHAnsi" w:cstheme="minorHAnsi"/>
          <w:color w:val="FFFFFF" w:themeColor="background1"/>
          <w:sz w:val="20"/>
          <w:szCs w:val="20"/>
          <w:highlight w:val="blue"/>
        </w:rPr>
        <w:t>CR5</w:t>
      </w:r>
      <w:r w:rsidR="00F83467" w:rsidRPr="00617D9A">
        <w:rPr>
          <w:rFonts w:asciiTheme="minorHAnsi" w:hAnsiTheme="minorHAnsi" w:cstheme="minorHAnsi"/>
          <w:color w:val="FFFFFF" w:themeColor="background1"/>
          <w:sz w:val="20"/>
          <w:szCs w:val="20"/>
        </w:rPr>
        <w:t xml:space="preserve"> </w:t>
      </w:r>
      <w:r w:rsidR="00F83467" w:rsidRPr="00617D9A">
        <w:rPr>
          <w:rFonts w:asciiTheme="minorHAnsi" w:hAnsiTheme="minorHAnsi" w:cstheme="minorHAnsi"/>
          <w:color w:val="FFFFFF" w:themeColor="background1"/>
          <w:sz w:val="20"/>
          <w:szCs w:val="20"/>
          <w:highlight w:val="blue"/>
        </w:rPr>
        <w:t>CR6</w:t>
      </w:r>
      <w:r w:rsidR="00F83467" w:rsidRPr="00617D9A">
        <w:rPr>
          <w:rFonts w:asciiTheme="minorHAnsi" w:hAnsiTheme="minorHAnsi" w:cstheme="minorHAnsi"/>
          <w:color w:val="FFFFFF" w:themeColor="background1"/>
          <w:sz w:val="20"/>
          <w:szCs w:val="20"/>
        </w:rPr>
        <w:t xml:space="preserve"> </w:t>
      </w:r>
      <w:r w:rsidR="00F83467" w:rsidRPr="00617D9A">
        <w:rPr>
          <w:rFonts w:asciiTheme="minorHAnsi" w:hAnsiTheme="minorHAnsi" w:cstheme="minorHAnsi"/>
          <w:color w:val="FFFFFF" w:themeColor="background1"/>
          <w:sz w:val="20"/>
          <w:szCs w:val="20"/>
          <w:highlight w:val="blue"/>
        </w:rPr>
        <w:t>CR7</w:t>
      </w:r>
      <w:r w:rsidR="00F83467" w:rsidRPr="00617D9A">
        <w:rPr>
          <w:rFonts w:asciiTheme="minorHAnsi" w:hAnsiTheme="minorHAnsi" w:cstheme="minorHAnsi"/>
          <w:color w:val="FFFFFF" w:themeColor="background1"/>
          <w:sz w:val="20"/>
          <w:szCs w:val="20"/>
        </w:rPr>
        <w:t xml:space="preserve"> </w:t>
      </w:r>
      <w:r w:rsidR="00F83467" w:rsidRPr="00617D9A">
        <w:rPr>
          <w:rFonts w:asciiTheme="minorHAnsi" w:hAnsiTheme="minorHAnsi" w:cstheme="minorHAnsi"/>
          <w:color w:val="FFFFFF" w:themeColor="background1"/>
          <w:sz w:val="20"/>
          <w:szCs w:val="20"/>
          <w:highlight w:val="blue"/>
        </w:rPr>
        <w:t xml:space="preserve"> CR8</w:t>
      </w:r>
    </w:p>
    <w:p w14:paraId="0CC0B2E1" w14:textId="77777777" w:rsidR="001D6A0A" w:rsidRPr="00617D9A" w:rsidRDefault="001D6A0A" w:rsidP="00617D9A">
      <w:pPr>
        <w:rPr>
          <w:rFonts w:asciiTheme="minorHAnsi" w:hAnsiTheme="minorHAnsi" w:cstheme="minorHAnsi"/>
          <w:b/>
          <w:bCs/>
          <w:sz w:val="20"/>
          <w:szCs w:val="20"/>
          <w:u w:val="single"/>
        </w:rPr>
      </w:pPr>
    </w:p>
    <w:p w14:paraId="61D45A9E" w14:textId="553AE911" w:rsidR="00244C5B" w:rsidRPr="00626DB9" w:rsidRDefault="00244C5B" w:rsidP="00244C5B">
      <w:pPr>
        <w:rPr>
          <w:rFonts w:asciiTheme="minorHAnsi" w:hAnsiTheme="minorHAnsi" w:cstheme="minorHAnsi"/>
          <w:sz w:val="20"/>
          <w:szCs w:val="20"/>
          <w:u w:val="single"/>
        </w:rPr>
      </w:pPr>
      <w:r w:rsidRPr="00626DB9">
        <w:rPr>
          <w:rFonts w:asciiTheme="minorHAnsi" w:hAnsiTheme="minorHAnsi" w:cstheme="minorHAnsi"/>
          <w:sz w:val="20"/>
          <w:szCs w:val="20"/>
          <w:u w:val="single"/>
        </w:rPr>
        <w:t xml:space="preserve">Lesson Theme </w:t>
      </w:r>
      <w:proofErr w:type="gramStart"/>
      <w:r>
        <w:rPr>
          <w:rFonts w:asciiTheme="minorHAnsi" w:hAnsiTheme="minorHAnsi" w:cstheme="minorHAnsi"/>
          <w:sz w:val="20"/>
          <w:szCs w:val="20"/>
          <w:u w:val="single"/>
        </w:rPr>
        <w:t>3.10</w:t>
      </w:r>
      <w:r w:rsidRPr="00626DB9">
        <w:rPr>
          <w:rFonts w:asciiTheme="minorHAnsi" w:hAnsiTheme="minorHAnsi" w:cstheme="minorHAnsi"/>
          <w:sz w:val="20"/>
          <w:szCs w:val="20"/>
          <w:u w:val="single"/>
        </w:rPr>
        <w:t xml:space="preserve"> :</w:t>
      </w:r>
      <w:proofErr w:type="gramEnd"/>
      <w:r w:rsidRPr="00626DB9">
        <w:rPr>
          <w:rFonts w:asciiTheme="minorHAnsi" w:hAnsiTheme="minorHAnsi" w:cstheme="minorHAnsi"/>
          <w:sz w:val="20"/>
          <w:szCs w:val="20"/>
          <w:u w:val="single"/>
        </w:rPr>
        <w:t xml:space="preserve"> </w:t>
      </w:r>
      <w:r>
        <w:rPr>
          <w:rFonts w:asciiTheme="minorHAnsi" w:hAnsiTheme="minorHAnsi" w:cstheme="minorHAnsi"/>
          <w:sz w:val="20"/>
          <w:szCs w:val="20"/>
          <w:u w:val="single"/>
        </w:rPr>
        <w:t>Theorems About Differentiable Functions</w:t>
      </w:r>
      <w:r w:rsidRPr="00626DB9">
        <w:rPr>
          <w:rFonts w:asciiTheme="minorHAnsi" w:hAnsiTheme="minorHAnsi" w:cstheme="minorHAnsi"/>
          <w:sz w:val="20"/>
          <w:szCs w:val="20"/>
          <w:u w:val="single"/>
        </w:rPr>
        <w:t xml:space="preserve"> </w:t>
      </w:r>
      <w:r w:rsidRPr="005417ED">
        <w:rPr>
          <w:rFonts w:asciiTheme="minorHAnsi" w:hAnsiTheme="minorHAnsi" w:cstheme="minorHAnsi"/>
          <w:sz w:val="20"/>
          <w:szCs w:val="20"/>
          <w:highlight w:val="cyan"/>
        </w:rPr>
        <w:t>(</w:t>
      </w:r>
      <w:r>
        <w:rPr>
          <w:rFonts w:asciiTheme="minorHAnsi" w:hAnsiTheme="minorHAnsi" w:cstheme="minorHAnsi"/>
          <w:sz w:val="20"/>
          <w:szCs w:val="20"/>
          <w:highlight w:val="cyan"/>
        </w:rPr>
        <w:t>3.C</w:t>
      </w:r>
      <w:r w:rsidRPr="007163F7">
        <w:rPr>
          <w:rFonts w:asciiTheme="minorHAnsi" w:hAnsiTheme="minorHAnsi" w:cstheme="minorHAnsi"/>
          <w:sz w:val="20"/>
          <w:szCs w:val="20"/>
          <w:highlight w:val="cyan"/>
        </w:rPr>
        <w:t>)(</w:t>
      </w:r>
      <w:r>
        <w:rPr>
          <w:rFonts w:asciiTheme="minorHAnsi" w:hAnsiTheme="minorHAnsi" w:cstheme="minorHAnsi"/>
          <w:sz w:val="20"/>
          <w:szCs w:val="20"/>
          <w:highlight w:val="cyan"/>
        </w:rPr>
        <w:t>3.E</w:t>
      </w:r>
      <w:r w:rsidRPr="00244C5B">
        <w:rPr>
          <w:rFonts w:asciiTheme="minorHAnsi" w:hAnsiTheme="minorHAnsi" w:cstheme="minorHAnsi"/>
          <w:sz w:val="20"/>
          <w:szCs w:val="20"/>
          <w:highlight w:val="cyan"/>
        </w:rPr>
        <w:t>)</w:t>
      </w:r>
    </w:p>
    <w:p w14:paraId="53FC5986" w14:textId="5D42712F" w:rsidR="00244C5B" w:rsidRDefault="00244C5B" w:rsidP="00244C5B">
      <w:pPr>
        <w:rPr>
          <w:rFonts w:asciiTheme="minorHAnsi" w:hAnsiTheme="minorHAnsi" w:cstheme="minorHAnsi"/>
          <w:sz w:val="20"/>
          <w:szCs w:val="20"/>
        </w:rPr>
      </w:pPr>
      <w:r w:rsidRPr="00244C5B">
        <w:rPr>
          <w:rFonts w:asciiTheme="minorHAnsi" w:hAnsiTheme="minorHAnsi" w:cstheme="minorHAnsi"/>
          <w:sz w:val="20"/>
          <w:szCs w:val="20"/>
        </w:rPr>
        <w:t xml:space="preserve">Give students an assessment question that with several functions described analytically on specified domains. The question asks students to determine whether each satisfies the hypotheses of the Mean Value Theorem, Extreme Value Theorem, and the Intermediate Value Theorem, as well as to provide written reasons for their choices. (3.C, 3.E) </w:t>
      </w:r>
    </w:p>
    <w:p w14:paraId="08F83BA1" w14:textId="1090D6F1" w:rsidR="00244C5B" w:rsidRPr="00626DB9" w:rsidRDefault="00244C5B" w:rsidP="00244C5B">
      <w:pPr>
        <w:rPr>
          <w:rFonts w:asciiTheme="minorHAnsi" w:hAnsiTheme="minorHAnsi" w:cstheme="minorHAnsi"/>
          <w:color w:val="000000" w:themeColor="text1"/>
          <w:sz w:val="20"/>
          <w:szCs w:val="20"/>
        </w:rPr>
      </w:pPr>
      <w:r w:rsidRPr="00626DB9">
        <w:rPr>
          <w:rFonts w:asciiTheme="minorHAnsi" w:hAnsiTheme="minorHAnsi" w:cstheme="minorHAnsi"/>
          <w:color w:val="000000" w:themeColor="text1"/>
          <w:sz w:val="20"/>
          <w:szCs w:val="20"/>
        </w:rPr>
        <w:t xml:space="preserve">Day 1: Complete problems </w:t>
      </w:r>
      <w:r w:rsidRPr="00626DB9">
        <w:rPr>
          <w:rFonts w:asciiTheme="minorHAnsi" w:hAnsiTheme="minorHAnsi" w:cstheme="minorHAnsi"/>
          <w:sz w:val="20"/>
          <w:szCs w:val="20"/>
        </w:rPr>
        <w:t>1</w:t>
      </w:r>
      <w:r>
        <w:rPr>
          <w:rFonts w:asciiTheme="minorHAnsi" w:hAnsiTheme="minorHAnsi" w:cstheme="minorHAnsi"/>
          <w:sz w:val="20"/>
          <w:szCs w:val="20"/>
        </w:rPr>
        <w:t>-9 odd</w:t>
      </w:r>
      <w:r w:rsidRPr="00626DB9">
        <w:rPr>
          <w:rFonts w:asciiTheme="minorHAnsi" w:hAnsiTheme="minorHAnsi" w:cstheme="minorHAnsi"/>
          <w:sz w:val="20"/>
          <w:szCs w:val="20"/>
        </w:rPr>
        <w:t>,</w:t>
      </w:r>
      <w:r>
        <w:rPr>
          <w:rFonts w:asciiTheme="minorHAnsi" w:hAnsiTheme="minorHAnsi" w:cstheme="minorHAnsi"/>
          <w:color w:val="0E0E0E"/>
          <w:sz w:val="20"/>
          <w:szCs w:val="20"/>
        </w:rPr>
        <w:t>10</w:t>
      </w:r>
      <w:r w:rsidRPr="00626DB9">
        <w:rPr>
          <w:rFonts w:asciiTheme="minorHAnsi" w:hAnsiTheme="minorHAnsi" w:cstheme="minorHAnsi"/>
          <w:color w:val="0E0E0E"/>
          <w:sz w:val="20"/>
          <w:szCs w:val="20"/>
        </w:rPr>
        <w:t>-</w:t>
      </w:r>
      <w:r>
        <w:rPr>
          <w:rFonts w:asciiTheme="minorHAnsi" w:hAnsiTheme="minorHAnsi" w:cstheme="minorHAnsi"/>
          <w:color w:val="0C0C0C"/>
          <w:sz w:val="20"/>
          <w:szCs w:val="20"/>
        </w:rPr>
        <w:t>28 even</w:t>
      </w:r>
    </w:p>
    <w:p w14:paraId="486DCD68" w14:textId="77777777" w:rsidR="00244C5B" w:rsidRDefault="00244C5B" w:rsidP="00617D9A">
      <w:pPr>
        <w:rPr>
          <w:rFonts w:asciiTheme="minorHAnsi" w:hAnsiTheme="minorHAnsi" w:cstheme="minorHAnsi"/>
          <w:sz w:val="20"/>
          <w:szCs w:val="20"/>
          <w:u w:val="single"/>
        </w:rPr>
      </w:pPr>
    </w:p>
    <w:p w14:paraId="23C7BFA4" w14:textId="1B841ACB" w:rsidR="004F7797" w:rsidRPr="00626DB9" w:rsidRDefault="004F7797" w:rsidP="00617D9A">
      <w:pPr>
        <w:rPr>
          <w:rFonts w:asciiTheme="minorHAnsi" w:hAnsiTheme="minorHAnsi" w:cstheme="minorHAnsi"/>
          <w:sz w:val="20"/>
          <w:szCs w:val="20"/>
          <w:u w:val="single"/>
        </w:rPr>
      </w:pPr>
      <w:r w:rsidRPr="00626DB9">
        <w:rPr>
          <w:rFonts w:asciiTheme="minorHAnsi" w:hAnsiTheme="minorHAnsi" w:cstheme="minorHAnsi"/>
          <w:sz w:val="20"/>
          <w:szCs w:val="20"/>
          <w:u w:val="single"/>
        </w:rPr>
        <w:t xml:space="preserve">Lesson Theme </w:t>
      </w:r>
      <w:proofErr w:type="gramStart"/>
      <w:r w:rsidR="00CF396A" w:rsidRPr="00626DB9">
        <w:rPr>
          <w:rFonts w:asciiTheme="minorHAnsi" w:hAnsiTheme="minorHAnsi" w:cstheme="minorHAnsi"/>
          <w:sz w:val="20"/>
          <w:szCs w:val="20"/>
          <w:u w:val="single"/>
        </w:rPr>
        <w:t>4.1</w:t>
      </w:r>
      <w:r w:rsidRPr="00626DB9">
        <w:rPr>
          <w:rFonts w:asciiTheme="minorHAnsi" w:hAnsiTheme="minorHAnsi" w:cstheme="minorHAnsi"/>
          <w:sz w:val="20"/>
          <w:szCs w:val="20"/>
          <w:u w:val="single"/>
        </w:rPr>
        <w:t xml:space="preserve"> :</w:t>
      </w:r>
      <w:proofErr w:type="gramEnd"/>
      <w:r w:rsidRPr="00626DB9">
        <w:rPr>
          <w:rFonts w:asciiTheme="minorHAnsi" w:hAnsiTheme="minorHAnsi" w:cstheme="minorHAnsi"/>
          <w:sz w:val="20"/>
          <w:szCs w:val="20"/>
          <w:u w:val="single"/>
        </w:rPr>
        <w:t xml:space="preserve"> </w:t>
      </w:r>
      <w:r w:rsidR="00CF396A" w:rsidRPr="00626DB9">
        <w:rPr>
          <w:rFonts w:asciiTheme="minorHAnsi" w:hAnsiTheme="minorHAnsi" w:cstheme="minorHAnsi"/>
          <w:sz w:val="20"/>
          <w:szCs w:val="20"/>
          <w:u w:val="single"/>
        </w:rPr>
        <w:t>Using First and Second Derivatives</w:t>
      </w:r>
      <w:r w:rsidRPr="00626DB9">
        <w:rPr>
          <w:rFonts w:asciiTheme="minorHAnsi" w:hAnsiTheme="minorHAnsi" w:cstheme="minorHAnsi"/>
          <w:sz w:val="20"/>
          <w:szCs w:val="20"/>
          <w:u w:val="single"/>
        </w:rPr>
        <w:t xml:space="preserve"> </w:t>
      </w:r>
      <w:r w:rsidR="00A33DAC" w:rsidRPr="005417ED">
        <w:rPr>
          <w:rFonts w:asciiTheme="minorHAnsi" w:hAnsiTheme="minorHAnsi" w:cstheme="minorHAnsi"/>
          <w:sz w:val="20"/>
          <w:szCs w:val="20"/>
          <w:highlight w:val="cyan"/>
        </w:rPr>
        <w:t>(1.E</w:t>
      </w:r>
      <w:r w:rsidR="00A33DAC" w:rsidRPr="007163F7">
        <w:rPr>
          <w:rFonts w:asciiTheme="minorHAnsi" w:hAnsiTheme="minorHAnsi" w:cstheme="minorHAnsi"/>
          <w:sz w:val="20"/>
          <w:szCs w:val="20"/>
          <w:highlight w:val="cyan"/>
        </w:rPr>
        <w:t>)</w:t>
      </w:r>
      <w:r w:rsidR="007163F7" w:rsidRPr="007163F7">
        <w:rPr>
          <w:rFonts w:asciiTheme="minorHAnsi" w:hAnsiTheme="minorHAnsi" w:cstheme="minorHAnsi"/>
          <w:sz w:val="20"/>
          <w:szCs w:val="20"/>
          <w:highlight w:val="cyan"/>
        </w:rPr>
        <w:t>(2.B)(2.C)(2.E</w:t>
      </w:r>
      <w:r w:rsidR="007163F7" w:rsidRPr="007F148D">
        <w:rPr>
          <w:rFonts w:asciiTheme="minorHAnsi" w:hAnsiTheme="minorHAnsi" w:cstheme="minorHAnsi"/>
          <w:sz w:val="20"/>
          <w:szCs w:val="20"/>
          <w:highlight w:val="cyan"/>
        </w:rPr>
        <w:t>)</w:t>
      </w:r>
      <w:r w:rsidR="007F148D" w:rsidRPr="007F148D">
        <w:rPr>
          <w:rFonts w:asciiTheme="minorHAnsi" w:hAnsiTheme="minorHAnsi" w:cstheme="minorHAnsi"/>
          <w:sz w:val="20"/>
          <w:szCs w:val="20"/>
          <w:highlight w:val="cyan"/>
        </w:rPr>
        <w:t>(3.C)(3.E)</w:t>
      </w:r>
    </w:p>
    <w:p w14:paraId="0E71E05F" w14:textId="42B36EC9" w:rsidR="00617D9A" w:rsidRPr="00617D9A" w:rsidRDefault="00617D9A" w:rsidP="00617D9A">
      <w:pPr>
        <w:rPr>
          <w:rFonts w:asciiTheme="minorHAnsi" w:hAnsiTheme="minorHAnsi" w:cstheme="minorHAnsi"/>
          <w:sz w:val="20"/>
          <w:szCs w:val="20"/>
        </w:rPr>
      </w:pPr>
      <w:r w:rsidRPr="00626DB9">
        <w:rPr>
          <w:rFonts w:asciiTheme="minorHAnsi" w:hAnsiTheme="minorHAnsi" w:cstheme="minorHAnsi"/>
          <w:sz w:val="20"/>
          <w:szCs w:val="20"/>
        </w:rPr>
        <w:t>Start the class with some</w:t>
      </w:r>
      <w:r w:rsidRPr="00617D9A">
        <w:rPr>
          <w:rFonts w:asciiTheme="minorHAnsi" w:hAnsiTheme="minorHAnsi" w:cstheme="minorHAnsi"/>
          <w:sz w:val="20"/>
          <w:szCs w:val="20"/>
        </w:rPr>
        <w:t xml:space="preserve"> elementary curve before going on to anything more difficult. </w:t>
      </w:r>
      <w:r w:rsidRPr="00626DB9">
        <w:rPr>
          <w:rFonts w:asciiTheme="minorHAnsi" w:hAnsiTheme="minorHAnsi" w:cstheme="minorHAnsi"/>
          <w:sz w:val="20"/>
          <w:szCs w:val="20"/>
        </w:rPr>
        <w:t xml:space="preserve"> </w:t>
      </w:r>
      <w:r w:rsidRPr="00617D9A">
        <w:rPr>
          <w:rFonts w:asciiTheme="minorHAnsi" w:hAnsiTheme="minorHAnsi" w:cstheme="minorHAnsi"/>
          <w:sz w:val="20"/>
          <w:szCs w:val="20"/>
        </w:rPr>
        <w:t>Sketch a simple cubic equation,</w:t>
      </w:r>
      <w:r w:rsidRPr="00626DB9">
        <w:rPr>
          <w:rFonts w:asciiTheme="minorHAnsi" w:hAnsiTheme="minorHAnsi" w:cstheme="minorHAnsi"/>
          <w:sz w:val="20"/>
          <w:szCs w:val="20"/>
        </w:rPr>
        <w:t xml:space="preserve"> </w:t>
      </w:r>
      <m:oMath>
        <m:sSup>
          <m:sSupPr>
            <m:ctrlPr>
              <w:rPr>
                <w:rFonts w:ascii="Cambria Math" w:hAnsi="Cambria Math" w:cstheme="minorHAnsi"/>
                <w:i/>
                <w:sz w:val="20"/>
                <w:szCs w:val="20"/>
              </w:rPr>
            </m:ctrlPr>
          </m:sSupPr>
          <m:e>
            <m:r>
              <w:rPr>
                <w:rFonts w:ascii="Cambria Math" w:hAnsi="Cambria Math" w:cstheme="minorHAnsi"/>
                <w:sz w:val="20"/>
                <w:szCs w:val="20"/>
              </w:rPr>
              <m:t>e</m:t>
            </m:r>
          </m:e>
          <m:sup>
            <m:r>
              <w:rPr>
                <w:rFonts w:ascii="Cambria Math" w:hAnsi="Cambria Math" w:cstheme="minorHAnsi"/>
                <w:sz w:val="20"/>
                <w:szCs w:val="20"/>
              </w:rPr>
              <m:t>-</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sup>
        </m:sSup>
      </m:oMath>
      <w:r w:rsidRPr="00617D9A">
        <w:rPr>
          <w:rFonts w:asciiTheme="minorHAnsi" w:hAnsiTheme="minorHAnsi" w:cstheme="minorHAnsi"/>
          <w:sz w:val="20"/>
          <w:szCs w:val="20"/>
        </w:rPr>
        <w:t xml:space="preserve"> </w:t>
      </w:r>
      <w:r w:rsidRPr="00617D9A">
        <w:rPr>
          <w:rFonts w:asciiTheme="minorHAnsi" w:hAnsiTheme="minorHAnsi" w:cstheme="minorHAnsi"/>
          <w:position w:val="12"/>
          <w:sz w:val="20"/>
          <w:szCs w:val="20"/>
        </w:rPr>
        <w:t xml:space="preserve"> </w:t>
      </w:r>
      <w:r w:rsidRPr="00626DB9">
        <w:rPr>
          <w:rFonts w:asciiTheme="minorHAnsi" w:hAnsiTheme="minorHAnsi" w:cstheme="minorHAnsi"/>
          <w:sz w:val="20"/>
          <w:szCs w:val="20"/>
        </w:rPr>
        <w:t xml:space="preserve">and </w:t>
      </w:r>
      <m:oMath>
        <m:func>
          <m:funcPr>
            <m:ctrlPr>
              <w:rPr>
                <w:rFonts w:ascii="Cambria Math" w:hAnsi="Cambria Math" w:cstheme="minorHAnsi"/>
                <w:i/>
                <w:sz w:val="20"/>
                <w:szCs w:val="20"/>
              </w:rPr>
            </m:ctrlPr>
          </m:funcPr>
          <m:fName>
            <m:sSup>
              <m:sSupPr>
                <m:ctrlPr>
                  <w:rPr>
                    <w:rFonts w:ascii="Cambria Math" w:hAnsi="Cambria Math" w:cstheme="minorHAnsi"/>
                    <w:i/>
                    <w:sz w:val="20"/>
                    <w:szCs w:val="20"/>
                  </w:rPr>
                </m:ctrlPr>
              </m:sSupPr>
              <m:e>
                <m:r>
                  <m:rPr>
                    <m:sty m:val="p"/>
                  </m:rPr>
                  <w:rPr>
                    <w:rFonts w:ascii="Cambria Math" w:hAnsi="Cambria Math" w:cstheme="minorHAnsi"/>
                    <w:sz w:val="20"/>
                    <w:szCs w:val="20"/>
                  </w:rPr>
                  <m:t>tan</m:t>
                </m:r>
              </m:e>
              <m:sup>
                <m:r>
                  <w:rPr>
                    <w:rFonts w:ascii="Cambria Math" w:hAnsi="Cambria Math" w:cstheme="minorHAnsi"/>
                    <w:sz w:val="20"/>
                    <w:szCs w:val="20"/>
                  </w:rPr>
                  <m:t>-1</m:t>
                </m:r>
              </m:sup>
            </m:sSup>
          </m:fName>
          <m:e>
            <m:r>
              <w:rPr>
                <w:rFonts w:ascii="Cambria Math" w:hAnsi="Cambria Math" w:cstheme="minorHAnsi"/>
                <w:sz w:val="20"/>
                <w:szCs w:val="20"/>
              </w:rPr>
              <m:t>x</m:t>
            </m:r>
          </m:e>
        </m:func>
      </m:oMath>
      <w:r w:rsidRPr="00617D9A">
        <w:rPr>
          <w:rFonts w:asciiTheme="minorHAnsi" w:hAnsiTheme="minorHAnsi" w:cstheme="minorHAnsi"/>
          <w:sz w:val="20"/>
          <w:szCs w:val="20"/>
        </w:rPr>
        <w:t xml:space="preserve">, </w:t>
      </w:r>
      <w:r w:rsidRPr="00626DB9">
        <w:rPr>
          <w:rFonts w:asciiTheme="minorHAnsi" w:hAnsiTheme="minorHAnsi" w:cstheme="minorHAnsi"/>
          <w:sz w:val="20"/>
          <w:szCs w:val="20"/>
        </w:rPr>
        <w:t xml:space="preserve"> as well as</w:t>
      </w:r>
      <w:r w:rsidRPr="00617D9A">
        <w:rPr>
          <w:rFonts w:asciiTheme="minorHAnsi" w:hAnsiTheme="minorHAnsi" w:cstheme="minorHAnsi"/>
          <w:sz w:val="20"/>
          <w:szCs w:val="20"/>
        </w:rPr>
        <w:t xml:space="preserve"> some function</w:t>
      </w:r>
      <w:r w:rsidRPr="00626DB9">
        <w:rPr>
          <w:rFonts w:asciiTheme="minorHAnsi" w:hAnsiTheme="minorHAnsi" w:cstheme="minorHAnsi"/>
          <w:sz w:val="20"/>
          <w:szCs w:val="20"/>
        </w:rPr>
        <w:t>s</w:t>
      </w:r>
      <w:r w:rsidRPr="00617D9A">
        <w:rPr>
          <w:rFonts w:asciiTheme="minorHAnsi" w:hAnsiTheme="minorHAnsi" w:cstheme="minorHAnsi"/>
          <w:sz w:val="20"/>
          <w:szCs w:val="20"/>
        </w:rPr>
        <w:t xml:space="preserve"> where you can see quickly and easily how the derivative is behaving, where there is a chance of seeing as a whole the relation between the derivative and the shape of the function. </w:t>
      </w:r>
    </w:p>
    <w:p w14:paraId="56A60FBD" w14:textId="77777777" w:rsidR="002E78B9" w:rsidRPr="00626DB9" w:rsidRDefault="00617D9A" w:rsidP="00617D9A">
      <w:pPr>
        <w:rPr>
          <w:rFonts w:asciiTheme="minorHAnsi" w:hAnsiTheme="minorHAnsi" w:cstheme="minorHAnsi"/>
          <w:sz w:val="20"/>
          <w:szCs w:val="20"/>
        </w:rPr>
      </w:pPr>
      <w:r w:rsidRPr="00617D9A">
        <w:rPr>
          <w:rFonts w:asciiTheme="minorHAnsi" w:hAnsiTheme="minorHAnsi" w:cstheme="minorHAnsi"/>
          <w:sz w:val="20"/>
          <w:szCs w:val="20"/>
        </w:rPr>
        <w:t xml:space="preserve">Illustrate the power of the result that if </w:t>
      </w:r>
      <m:oMath>
        <m:sSup>
          <m:sSupPr>
            <m:ctrlPr>
              <w:rPr>
                <w:rFonts w:ascii="Cambria Math" w:hAnsi="Cambria Math" w:cstheme="minorHAnsi"/>
                <w:i/>
                <w:iCs/>
                <w:sz w:val="20"/>
                <w:szCs w:val="20"/>
              </w:rPr>
            </m:ctrlPr>
          </m:sSupPr>
          <m:e>
            <m:r>
              <w:rPr>
                <w:rFonts w:ascii="Cambria Math" w:hAnsi="Cambria Math" w:cstheme="minorHAnsi"/>
                <w:sz w:val="20"/>
                <w:szCs w:val="20"/>
              </w:rPr>
              <m:t>f</m:t>
            </m:r>
          </m:e>
          <m:sup>
            <m:r>
              <w:rPr>
                <w:rFonts w:ascii="Cambria Math" w:hAnsi="Cambria Math" w:cstheme="minorHAnsi"/>
                <w:sz w:val="20"/>
                <w:szCs w:val="20"/>
              </w:rPr>
              <m:t>'</m:t>
            </m:r>
          </m:sup>
        </m:sSup>
        <m:r>
          <w:rPr>
            <w:rFonts w:ascii="Cambria Math" w:hAnsi="Cambria Math" w:cstheme="minorHAnsi"/>
            <w:sz w:val="20"/>
            <w:szCs w:val="20"/>
          </w:rPr>
          <m:t>&gt; 0</m:t>
        </m:r>
      </m:oMath>
      <w:r w:rsidRPr="00617D9A">
        <w:rPr>
          <w:rFonts w:asciiTheme="minorHAnsi" w:hAnsiTheme="minorHAnsi" w:cstheme="minorHAnsi"/>
          <w:sz w:val="20"/>
          <w:szCs w:val="20"/>
        </w:rPr>
        <w:t xml:space="preserve"> on an interval, then </w:t>
      </w:r>
      <m:oMath>
        <m:r>
          <w:rPr>
            <w:rFonts w:ascii="Cambria Math" w:hAnsi="Cambria Math" w:cstheme="minorHAnsi"/>
            <w:sz w:val="20"/>
            <w:szCs w:val="20"/>
          </w:rPr>
          <m:t>f</m:t>
        </m:r>
      </m:oMath>
      <w:r w:rsidRPr="00617D9A">
        <w:rPr>
          <w:rFonts w:asciiTheme="minorHAnsi" w:hAnsiTheme="minorHAnsi" w:cstheme="minorHAnsi"/>
          <w:i/>
          <w:iCs/>
          <w:sz w:val="20"/>
          <w:szCs w:val="20"/>
        </w:rPr>
        <w:t xml:space="preserve"> </w:t>
      </w:r>
      <w:r w:rsidRPr="00617D9A">
        <w:rPr>
          <w:rFonts w:asciiTheme="minorHAnsi" w:hAnsiTheme="minorHAnsi" w:cstheme="minorHAnsi"/>
          <w:sz w:val="20"/>
          <w:szCs w:val="20"/>
        </w:rPr>
        <w:t xml:space="preserve">is increasing there. </w:t>
      </w:r>
      <w:r w:rsidRPr="00626DB9">
        <w:rPr>
          <w:rFonts w:asciiTheme="minorHAnsi" w:hAnsiTheme="minorHAnsi" w:cstheme="minorHAnsi"/>
          <w:sz w:val="20"/>
          <w:szCs w:val="20"/>
        </w:rPr>
        <w:t xml:space="preserve"> E</w:t>
      </w:r>
      <w:r w:rsidRPr="00617D9A">
        <w:rPr>
          <w:rFonts w:asciiTheme="minorHAnsi" w:hAnsiTheme="minorHAnsi" w:cstheme="minorHAnsi"/>
          <w:sz w:val="20"/>
          <w:szCs w:val="20"/>
        </w:rPr>
        <w:t xml:space="preserve">xplaining this result, </w:t>
      </w:r>
      <w:r w:rsidRPr="00626DB9">
        <w:rPr>
          <w:rFonts w:asciiTheme="minorHAnsi" w:hAnsiTheme="minorHAnsi" w:cstheme="minorHAnsi"/>
          <w:sz w:val="20"/>
          <w:szCs w:val="20"/>
        </w:rPr>
        <w:t xml:space="preserve">then </w:t>
      </w:r>
      <w:r w:rsidRPr="00617D9A">
        <w:rPr>
          <w:rFonts w:asciiTheme="minorHAnsi" w:hAnsiTheme="minorHAnsi" w:cstheme="minorHAnsi"/>
          <w:sz w:val="20"/>
          <w:szCs w:val="20"/>
        </w:rPr>
        <w:t xml:space="preserve">write down on the board the two </w:t>
      </w:r>
      <w:r w:rsidR="002E78B9" w:rsidRPr="00626DB9">
        <w:rPr>
          <w:rFonts w:asciiTheme="minorHAnsi" w:hAnsiTheme="minorHAnsi" w:cstheme="minorHAnsi"/>
          <w:sz w:val="20"/>
          <w:szCs w:val="20"/>
        </w:rPr>
        <w:t>cubic equations</w:t>
      </w:r>
      <w:r w:rsidRPr="00617D9A">
        <w:rPr>
          <w:rFonts w:asciiTheme="minorHAnsi" w:hAnsiTheme="minorHAnsi" w:cstheme="minorHAnsi"/>
          <w:sz w:val="20"/>
          <w:szCs w:val="20"/>
        </w:rPr>
        <w:t xml:space="preserve"> </w:t>
      </w:r>
      <w:r w:rsidRPr="00626DB9">
        <w:rPr>
          <w:rFonts w:asciiTheme="minorHAnsi" w:hAnsiTheme="minorHAnsi" w:cstheme="minorHAnsi"/>
          <w:sz w:val="20"/>
          <w:szCs w:val="20"/>
        </w:rPr>
        <w:t xml:space="preserve"> </w:t>
      </w:r>
      <m:oMath>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3</m:t>
            </m:r>
          </m:sup>
        </m:sSup>
        <m:r>
          <w:rPr>
            <w:rFonts w:ascii="Cambria Math" w:hAnsi="Cambria Math" w:cstheme="minorHAnsi"/>
            <w:sz w:val="20"/>
            <w:szCs w:val="20"/>
          </w:rPr>
          <m:t>-</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r>
          <w:rPr>
            <w:rFonts w:ascii="Cambria Math" w:hAnsi="Cambria Math" w:cstheme="minorHAnsi"/>
            <w:sz w:val="20"/>
            <w:szCs w:val="20"/>
          </w:rPr>
          <m:t>+x-1</m:t>
        </m:r>
      </m:oMath>
      <w:r w:rsidRPr="00626DB9">
        <w:rPr>
          <w:rFonts w:asciiTheme="minorHAnsi" w:hAnsiTheme="minorHAnsi" w:cstheme="minorHAnsi"/>
          <w:sz w:val="20"/>
          <w:szCs w:val="20"/>
        </w:rPr>
        <w:t xml:space="preserve"> </w:t>
      </w:r>
      <w:r w:rsidRPr="00617D9A">
        <w:rPr>
          <w:rFonts w:asciiTheme="minorHAnsi" w:hAnsiTheme="minorHAnsi" w:cstheme="minorHAnsi"/>
          <w:sz w:val="20"/>
          <w:szCs w:val="20"/>
        </w:rPr>
        <w:t xml:space="preserve">and </w:t>
      </w:r>
      <m:oMath>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3</m:t>
            </m:r>
          </m:sup>
        </m:sSup>
        <m:r>
          <w:rPr>
            <w:rFonts w:ascii="Cambria Math" w:hAnsi="Cambria Math" w:cstheme="minorHAnsi"/>
            <w:sz w:val="20"/>
            <w:szCs w:val="20"/>
          </w:rPr>
          <m:t>-</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r>
          <w:rPr>
            <w:rFonts w:ascii="Cambria Math" w:hAnsi="Cambria Math" w:cstheme="minorHAnsi"/>
            <w:sz w:val="20"/>
            <w:szCs w:val="20"/>
          </w:rPr>
          <m:t>-x-1</m:t>
        </m:r>
      </m:oMath>
      <w:r w:rsidRPr="00617D9A">
        <w:rPr>
          <w:rFonts w:asciiTheme="minorHAnsi" w:hAnsiTheme="minorHAnsi" w:cstheme="minorHAnsi"/>
          <w:sz w:val="20"/>
          <w:szCs w:val="20"/>
        </w:rPr>
        <w:t xml:space="preserve">. </w:t>
      </w:r>
      <w:r w:rsidRPr="00626DB9">
        <w:rPr>
          <w:rFonts w:asciiTheme="minorHAnsi" w:hAnsiTheme="minorHAnsi" w:cstheme="minorHAnsi"/>
          <w:sz w:val="20"/>
          <w:szCs w:val="20"/>
        </w:rPr>
        <w:t xml:space="preserve"> Figure out what</w:t>
      </w:r>
      <w:r w:rsidRPr="00617D9A">
        <w:rPr>
          <w:rFonts w:asciiTheme="minorHAnsi" w:hAnsiTheme="minorHAnsi" w:cstheme="minorHAnsi"/>
          <w:sz w:val="20"/>
          <w:szCs w:val="20"/>
        </w:rPr>
        <w:t xml:space="preserve"> is always increasing</w:t>
      </w:r>
      <w:r w:rsidR="002E78B9" w:rsidRPr="00626DB9">
        <w:rPr>
          <w:rFonts w:asciiTheme="minorHAnsi" w:hAnsiTheme="minorHAnsi" w:cstheme="minorHAnsi"/>
          <w:sz w:val="20"/>
          <w:szCs w:val="20"/>
        </w:rPr>
        <w:t xml:space="preserve"> using</w:t>
      </w:r>
      <w:r w:rsidRPr="00617D9A">
        <w:rPr>
          <w:rFonts w:asciiTheme="minorHAnsi" w:hAnsiTheme="minorHAnsi" w:cstheme="minorHAnsi"/>
          <w:sz w:val="20"/>
          <w:szCs w:val="20"/>
        </w:rPr>
        <w:t xml:space="preserve"> a graphing program</w:t>
      </w:r>
      <w:r w:rsidR="002E78B9" w:rsidRPr="00626DB9">
        <w:rPr>
          <w:rFonts w:asciiTheme="minorHAnsi" w:hAnsiTheme="minorHAnsi" w:cstheme="minorHAnsi"/>
          <w:sz w:val="20"/>
          <w:szCs w:val="20"/>
        </w:rPr>
        <w:t xml:space="preserve"> or </w:t>
      </w:r>
      <w:r w:rsidRPr="00617D9A">
        <w:rPr>
          <w:rFonts w:asciiTheme="minorHAnsi" w:hAnsiTheme="minorHAnsi" w:cstheme="minorHAnsi"/>
          <w:sz w:val="20"/>
          <w:szCs w:val="20"/>
        </w:rPr>
        <w:t>draw</w:t>
      </w:r>
      <w:r w:rsidR="002E78B9" w:rsidRPr="00626DB9">
        <w:rPr>
          <w:rFonts w:asciiTheme="minorHAnsi" w:hAnsiTheme="minorHAnsi" w:cstheme="minorHAnsi"/>
          <w:sz w:val="20"/>
          <w:szCs w:val="20"/>
        </w:rPr>
        <w:t>ing</w:t>
      </w:r>
      <w:r w:rsidRPr="00617D9A">
        <w:rPr>
          <w:rFonts w:asciiTheme="minorHAnsi" w:hAnsiTheme="minorHAnsi" w:cstheme="minorHAnsi"/>
          <w:sz w:val="20"/>
          <w:szCs w:val="20"/>
        </w:rPr>
        <w:t xml:space="preserve"> the graphs, and then </w:t>
      </w:r>
      <w:r w:rsidR="002E78B9" w:rsidRPr="00626DB9">
        <w:rPr>
          <w:rFonts w:asciiTheme="minorHAnsi" w:hAnsiTheme="minorHAnsi" w:cstheme="minorHAnsi"/>
          <w:sz w:val="20"/>
          <w:szCs w:val="20"/>
        </w:rPr>
        <w:t xml:space="preserve">answer, </w:t>
      </w:r>
      <w:r w:rsidRPr="00617D9A">
        <w:rPr>
          <w:rFonts w:asciiTheme="minorHAnsi" w:hAnsiTheme="minorHAnsi" w:cstheme="minorHAnsi"/>
          <w:sz w:val="20"/>
          <w:szCs w:val="20"/>
        </w:rPr>
        <w:t>how could we have known which it was going to be?</w:t>
      </w:r>
      <w:r w:rsidR="002E78B9" w:rsidRPr="00626DB9">
        <w:rPr>
          <w:rFonts w:asciiTheme="minorHAnsi" w:hAnsiTheme="minorHAnsi" w:cstheme="minorHAnsi"/>
          <w:sz w:val="20"/>
          <w:szCs w:val="20"/>
        </w:rPr>
        <w:t xml:space="preserve"> </w:t>
      </w:r>
    </w:p>
    <w:p w14:paraId="41B967AA" w14:textId="1B95590A" w:rsidR="00617D9A" w:rsidRPr="00617D9A" w:rsidRDefault="00617D9A" w:rsidP="00617D9A">
      <w:pPr>
        <w:rPr>
          <w:rFonts w:asciiTheme="minorHAnsi" w:hAnsiTheme="minorHAnsi" w:cstheme="minorHAnsi"/>
          <w:sz w:val="20"/>
          <w:szCs w:val="20"/>
        </w:rPr>
      </w:pPr>
      <w:r w:rsidRPr="00617D9A">
        <w:rPr>
          <w:rFonts w:asciiTheme="minorHAnsi" w:hAnsiTheme="minorHAnsi" w:cstheme="minorHAnsi"/>
          <w:sz w:val="20"/>
          <w:szCs w:val="20"/>
        </w:rPr>
        <w:t>Answer: the derivatives are</w:t>
      </w:r>
      <w:r w:rsidR="002E78B9" w:rsidRPr="00626DB9">
        <w:rPr>
          <w:rFonts w:asciiTheme="minorHAnsi" w:hAnsiTheme="minorHAnsi" w:cstheme="minorHAnsi"/>
          <w:sz w:val="20"/>
          <w:szCs w:val="20"/>
        </w:rPr>
        <w:t xml:space="preserve"> </w:t>
      </w:r>
      <m:oMath>
        <m:r>
          <w:rPr>
            <w:rFonts w:ascii="Cambria Math" w:hAnsi="Cambria Math" w:cstheme="minorHAnsi"/>
            <w:sz w:val="20"/>
            <w:szCs w:val="20"/>
          </w:rPr>
          <m:t>3</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r>
          <w:rPr>
            <w:rFonts w:ascii="Cambria Math" w:hAnsi="Cambria Math" w:cstheme="minorHAnsi"/>
            <w:sz w:val="20"/>
            <w:szCs w:val="20"/>
          </w:rPr>
          <m:t>-2x+1</m:t>
        </m:r>
      </m:oMath>
      <w:r w:rsidRPr="00617D9A">
        <w:rPr>
          <w:rFonts w:asciiTheme="minorHAnsi" w:hAnsiTheme="minorHAnsi" w:cstheme="minorHAnsi"/>
          <w:sz w:val="20"/>
          <w:szCs w:val="20"/>
        </w:rPr>
        <w:t xml:space="preserve"> and </w:t>
      </w:r>
      <m:oMath>
        <m:r>
          <w:rPr>
            <w:rFonts w:ascii="Cambria Math" w:hAnsi="Cambria Math" w:cstheme="minorHAnsi"/>
            <w:sz w:val="20"/>
            <w:szCs w:val="20"/>
          </w:rPr>
          <m:t>3</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r>
          <w:rPr>
            <w:rFonts w:ascii="Cambria Math" w:hAnsi="Cambria Math" w:cstheme="minorHAnsi"/>
            <w:sz w:val="20"/>
            <w:szCs w:val="20"/>
          </w:rPr>
          <m:t>-2x-1</m:t>
        </m:r>
      </m:oMath>
      <w:r w:rsidRPr="00617D9A">
        <w:rPr>
          <w:rFonts w:asciiTheme="minorHAnsi" w:hAnsiTheme="minorHAnsi" w:cstheme="minorHAnsi"/>
          <w:sz w:val="20"/>
          <w:szCs w:val="20"/>
        </w:rPr>
        <w:t>, and the quadratic formula tells us that the first has no real roots, the second has two. So</w:t>
      </w:r>
      <w:r w:rsidR="007B07F1">
        <w:rPr>
          <w:rFonts w:asciiTheme="minorHAnsi" w:hAnsiTheme="minorHAnsi" w:cstheme="minorHAnsi"/>
          <w:sz w:val="20"/>
          <w:szCs w:val="20"/>
        </w:rPr>
        <w:t>,</w:t>
      </w:r>
      <w:r w:rsidRPr="00617D9A">
        <w:rPr>
          <w:rFonts w:asciiTheme="minorHAnsi" w:hAnsiTheme="minorHAnsi" w:cstheme="minorHAnsi"/>
          <w:sz w:val="20"/>
          <w:szCs w:val="20"/>
        </w:rPr>
        <w:t xml:space="preserve"> the first function is always increasing, as its derivative is always positive. </w:t>
      </w:r>
    </w:p>
    <w:p w14:paraId="00CAC5B8" w14:textId="68BB7D05" w:rsidR="00617D9A" w:rsidRPr="00617D9A" w:rsidRDefault="00617D9A" w:rsidP="00617D9A">
      <w:pPr>
        <w:rPr>
          <w:rFonts w:asciiTheme="minorHAnsi" w:hAnsiTheme="minorHAnsi" w:cstheme="minorHAnsi"/>
          <w:sz w:val="20"/>
          <w:szCs w:val="20"/>
        </w:rPr>
      </w:pPr>
      <w:r w:rsidRPr="00617D9A">
        <w:rPr>
          <w:rFonts w:asciiTheme="minorHAnsi" w:hAnsiTheme="minorHAnsi" w:cstheme="minorHAnsi"/>
          <w:sz w:val="20"/>
          <w:szCs w:val="20"/>
        </w:rPr>
        <w:t xml:space="preserve">Define critical points and use the first derivative test to check for local extrema on one of the functions </w:t>
      </w:r>
      <w:r w:rsidR="002E78B9" w:rsidRPr="00626DB9">
        <w:rPr>
          <w:rFonts w:asciiTheme="minorHAnsi" w:hAnsiTheme="minorHAnsi" w:cstheme="minorHAnsi"/>
          <w:sz w:val="20"/>
          <w:szCs w:val="20"/>
        </w:rPr>
        <w:t xml:space="preserve">we </w:t>
      </w:r>
      <w:r w:rsidRPr="00617D9A">
        <w:rPr>
          <w:rFonts w:asciiTheme="minorHAnsi" w:hAnsiTheme="minorHAnsi" w:cstheme="minorHAnsi"/>
          <w:sz w:val="20"/>
          <w:szCs w:val="20"/>
        </w:rPr>
        <w:t xml:space="preserve">picked to begin the class. Notice that a local maximum or minimum can be at a critical point or an endpoint. </w:t>
      </w:r>
    </w:p>
    <w:p w14:paraId="4103739E" w14:textId="33D36FFF" w:rsidR="00617D9A" w:rsidRPr="00617D9A" w:rsidRDefault="00617D9A" w:rsidP="00617D9A">
      <w:pPr>
        <w:rPr>
          <w:rFonts w:asciiTheme="minorHAnsi" w:hAnsiTheme="minorHAnsi" w:cstheme="minorHAnsi"/>
          <w:sz w:val="20"/>
          <w:szCs w:val="20"/>
        </w:rPr>
      </w:pPr>
      <w:r w:rsidRPr="00617D9A">
        <w:rPr>
          <w:rFonts w:asciiTheme="minorHAnsi" w:hAnsiTheme="minorHAnsi" w:cstheme="minorHAnsi"/>
          <w:sz w:val="20"/>
          <w:szCs w:val="20"/>
        </w:rPr>
        <w:t>Us</w:t>
      </w:r>
      <w:r w:rsidR="002E78B9" w:rsidRPr="00626DB9">
        <w:rPr>
          <w:rFonts w:asciiTheme="minorHAnsi" w:hAnsiTheme="minorHAnsi" w:cstheme="minorHAnsi"/>
          <w:sz w:val="20"/>
          <w:szCs w:val="20"/>
        </w:rPr>
        <w:t>ing</w:t>
      </w:r>
      <w:r w:rsidRPr="00617D9A">
        <w:rPr>
          <w:rFonts w:asciiTheme="minorHAnsi" w:hAnsiTheme="minorHAnsi" w:cstheme="minorHAnsi"/>
          <w:sz w:val="20"/>
          <w:szCs w:val="20"/>
        </w:rPr>
        <w:t xml:space="preserve"> the same example</w:t>
      </w:r>
      <w:r w:rsidR="002E78B9" w:rsidRPr="00626DB9">
        <w:rPr>
          <w:rFonts w:asciiTheme="minorHAnsi" w:hAnsiTheme="minorHAnsi" w:cstheme="minorHAnsi"/>
          <w:sz w:val="20"/>
          <w:szCs w:val="20"/>
        </w:rPr>
        <w:t>,</w:t>
      </w:r>
      <w:r w:rsidRPr="00617D9A">
        <w:rPr>
          <w:rFonts w:asciiTheme="minorHAnsi" w:hAnsiTheme="minorHAnsi" w:cstheme="minorHAnsi"/>
          <w:sz w:val="20"/>
          <w:szCs w:val="20"/>
        </w:rPr>
        <w:t xml:space="preserve"> discuss concavity, the role of the second derivative, and to introduce and use the second derivative test. Define inflection points and ask students where they would expect to find an inflection point on your example function. Then use the second derivative to find the point(s). Spend some time on simple examples </w:t>
      </w:r>
    </w:p>
    <w:p w14:paraId="16534BED" w14:textId="63ACB959" w:rsidR="00617D9A" w:rsidRDefault="00617D9A" w:rsidP="00617D9A">
      <w:pPr>
        <w:rPr>
          <w:rFonts w:asciiTheme="minorHAnsi" w:hAnsiTheme="minorHAnsi" w:cstheme="minorHAnsi"/>
          <w:sz w:val="20"/>
          <w:szCs w:val="20"/>
        </w:rPr>
      </w:pPr>
      <w:r w:rsidRPr="00617D9A">
        <w:rPr>
          <w:rFonts w:asciiTheme="minorHAnsi" w:hAnsiTheme="minorHAnsi" w:cstheme="minorHAnsi"/>
          <w:sz w:val="20"/>
          <w:szCs w:val="20"/>
        </w:rPr>
        <w:t>A particularly good example is</w:t>
      </w:r>
      <w:r w:rsidR="002E78B9" w:rsidRPr="00626DB9">
        <w:rPr>
          <w:rFonts w:asciiTheme="minorHAnsi" w:hAnsiTheme="minorHAnsi" w:cstheme="minorHAnsi"/>
          <w:sz w:val="20"/>
          <w:szCs w:val="20"/>
        </w:rPr>
        <w:t xml:space="preserve"> </w:t>
      </w:r>
      <m:oMath>
        <m:sSup>
          <m:sSupPr>
            <m:ctrlPr>
              <w:rPr>
                <w:rFonts w:ascii="Cambria Math" w:hAnsi="Cambria Math" w:cstheme="minorHAnsi"/>
                <w:i/>
                <w:sz w:val="20"/>
                <w:szCs w:val="20"/>
              </w:rPr>
            </m:ctrlPr>
          </m:sSupPr>
          <m:e>
            <m:r>
              <w:rPr>
                <w:rFonts w:ascii="Cambria Math" w:hAnsi="Cambria Math" w:cstheme="minorHAnsi"/>
                <w:sz w:val="20"/>
                <w:szCs w:val="20"/>
              </w:rPr>
              <m:t>e</m:t>
            </m:r>
          </m:e>
          <m:sup>
            <m:r>
              <w:rPr>
                <w:rFonts w:ascii="Cambria Math" w:hAnsi="Cambria Math" w:cstheme="minorHAnsi"/>
                <w:sz w:val="20"/>
                <w:szCs w:val="20"/>
              </w:rPr>
              <m:t>-</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sup>
        </m:sSup>
      </m:oMath>
      <w:r w:rsidRPr="00617D9A">
        <w:rPr>
          <w:rFonts w:asciiTheme="minorHAnsi" w:hAnsiTheme="minorHAnsi" w:cstheme="minorHAnsi"/>
          <w:position w:val="12"/>
          <w:sz w:val="20"/>
          <w:szCs w:val="20"/>
        </w:rPr>
        <w:t xml:space="preserve"> </w:t>
      </w:r>
      <w:r w:rsidRPr="00617D9A">
        <w:rPr>
          <w:rFonts w:asciiTheme="minorHAnsi" w:hAnsiTheme="minorHAnsi" w:cstheme="minorHAnsi"/>
          <w:sz w:val="20"/>
          <w:szCs w:val="20"/>
        </w:rPr>
        <w:t xml:space="preserve">; since it has a maximum of 1 at </w:t>
      </w:r>
      <m:oMath>
        <m:r>
          <w:rPr>
            <w:rFonts w:ascii="Cambria Math" w:hAnsi="Cambria Math" w:cstheme="minorHAnsi"/>
            <w:sz w:val="20"/>
            <w:szCs w:val="20"/>
          </w:rPr>
          <m:t>x=0</m:t>
        </m:r>
      </m:oMath>
      <w:r w:rsidR="00747994">
        <w:rPr>
          <w:rFonts w:asciiTheme="minorHAnsi" w:hAnsiTheme="minorHAnsi" w:cstheme="minorHAnsi"/>
          <w:sz w:val="20"/>
          <w:szCs w:val="20"/>
        </w:rPr>
        <w:t xml:space="preserve"> </w:t>
      </w:r>
      <w:r w:rsidRPr="00617D9A">
        <w:rPr>
          <w:rFonts w:asciiTheme="minorHAnsi" w:hAnsiTheme="minorHAnsi" w:cstheme="minorHAnsi"/>
          <w:sz w:val="20"/>
          <w:szCs w:val="20"/>
        </w:rPr>
        <w:t xml:space="preserve">and is asymptotic to the </w:t>
      </w:r>
      <w:r w:rsidRPr="00617D9A">
        <w:rPr>
          <w:rFonts w:ascii="Cambria Math" w:hAnsi="Cambria Math" w:cs="Cambria Math"/>
          <w:i/>
          <w:iCs/>
          <w:sz w:val="20"/>
          <w:szCs w:val="20"/>
        </w:rPr>
        <w:t>𝑥</w:t>
      </w:r>
      <w:r w:rsidRPr="00617D9A">
        <w:rPr>
          <w:rFonts w:asciiTheme="minorHAnsi" w:hAnsiTheme="minorHAnsi" w:cstheme="minorHAnsi"/>
          <w:sz w:val="20"/>
          <w:szCs w:val="20"/>
        </w:rPr>
        <w:t xml:space="preserve">-axis, it must have at least two inflection points. Ask if it is possible to have a function which approaches a horizontal asymptote from above and stays concave down. Despite all the calculations necessary, keep the discussion primarily focused on graphs. </w:t>
      </w:r>
    </w:p>
    <w:p w14:paraId="68D672D8" w14:textId="44B091F7" w:rsidR="007163F7" w:rsidRPr="007163F7" w:rsidRDefault="007163F7" w:rsidP="007163F7">
      <w:pPr>
        <w:rPr>
          <w:rFonts w:asciiTheme="minorHAnsi" w:hAnsiTheme="minorHAnsi" w:cstheme="minorHAnsi"/>
          <w:sz w:val="20"/>
          <w:szCs w:val="20"/>
        </w:rPr>
      </w:pPr>
      <w:r w:rsidRPr="007163F7">
        <w:rPr>
          <w:rFonts w:asciiTheme="minorHAnsi" w:hAnsiTheme="minorHAnsi" w:cstheme="minorHAnsi"/>
          <w:sz w:val="20"/>
          <w:szCs w:val="20"/>
        </w:rPr>
        <w:t>Next, complete a group activity in which two small pieces of paper are prepared for each of several functions, one that displays the graph of the function and the other that shows a well-labeled sign chart for the first derivative of the function over a relevant interval. Each student gets a card, and students walk around the room, talking to their classmates until they find their match. Then each pair of students writes on the board a verbal description of the graph of the second derivative of the original function and the verbal description of the second derivative</w:t>
      </w:r>
      <w:r w:rsidR="007B07F1">
        <w:rPr>
          <w:rFonts w:asciiTheme="minorHAnsi" w:hAnsiTheme="minorHAnsi" w:cstheme="minorHAnsi"/>
          <w:sz w:val="20"/>
          <w:szCs w:val="20"/>
        </w:rPr>
        <w:t xml:space="preserve"> </w:t>
      </w:r>
      <w:r w:rsidRPr="007163F7">
        <w:rPr>
          <w:rFonts w:asciiTheme="minorHAnsi" w:hAnsiTheme="minorHAnsi" w:cstheme="minorHAnsi"/>
          <w:sz w:val="20"/>
          <w:szCs w:val="20"/>
        </w:rPr>
        <w:t>(graphical, verbal)</w:t>
      </w:r>
      <w:r w:rsidR="007B07F1">
        <w:rPr>
          <w:rFonts w:asciiTheme="minorHAnsi" w:hAnsiTheme="minorHAnsi" w:cstheme="minorHAnsi"/>
          <w:sz w:val="20"/>
          <w:szCs w:val="20"/>
        </w:rPr>
        <w:t>.</w:t>
      </w:r>
      <w:r w:rsidRPr="007163F7">
        <w:rPr>
          <w:rFonts w:asciiTheme="minorHAnsi" w:hAnsiTheme="minorHAnsi" w:cstheme="minorHAnsi"/>
          <w:sz w:val="20"/>
          <w:szCs w:val="20"/>
        </w:rPr>
        <w:t xml:space="preserve"> </w:t>
      </w:r>
    </w:p>
    <w:p w14:paraId="5518FA9B" w14:textId="4B859838" w:rsidR="007F148D" w:rsidRPr="007F148D" w:rsidRDefault="007F148D" w:rsidP="007F148D">
      <w:pPr>
        <w:rPr>
          <w:rFonts w:asciiTheme="minorHAnsi" w:hAnsiTheme="minorHAnsi" w:cstheme="minorHAnsi"/>
          <w:sz w:val="20"/>
          <w:szCs w:val="20"/>
        </w:rPr>
      </w:pPr>
      <w:r w:rsidRPr="007F148D">
        <w:rPr>
          <w:rFonts w:asciiTheme="minorHAnsi" w:hAnsiTheme="minorHAnsi" w:cstheme="minorHAnsi"/>
          <w:sz w:val="20"/>
          <w:szCs w:val="20"/>
        </w:rPr>
        <w:t>Also include an instructional activity in which students are given a graph of</w:t>
      </w:r>
      <m:oMath>
        <m:r>
          <w:rPr>
            <w:rFonts w:ascii="Cambria Math" w:hAnsi="Cambria Math" w:cstheme="minorHAnsi"/>
            <w:sz w:val="20"/>
            <w:szCs w:val="20"/>
          </w:rPr>
          <m:t xml:space="preserve"> f'</m:t>
        </m:r>
      </m:oMath>
      <w:r w:rsidRPr="007F148D">
        <w:rPr>
          <w:rFonts w:asciiTheme="minorHAnsi" w:hAnsiTheme="minorHAnsi" w:cstheme="minorHAnsi"/>
          <w:sz w:val="20"/>
          <w:szCs w:val="20"/>
        </w:rPr>
        <w:t xml:space="preserve"> and the graph of </w:t>
      </w:r>
      <m:oMath>
        <m:r>
          <w:rPr>
            <w:rFonts w:ascii="Cambria Math" w:hAnsi="Cambria Math" w:cstheme="minorHAnsi"/>
            <w:sz w:val="20"/>
            <w:szCs w:val="20"/>
          </w:rPr>
          <m:t>f''</m:t>
        </m:r>
      </m:oMath>
      <w:r w:rsidRPr="007F148D">
        <w:rPr>
          <w:rFonts w:asciiTheme="minorHAnsi" w:hAnsiTheme="minorHAnsi" w:cstheme="minorHAnsi"/>
          <w:sz w:val="20"/>
          <w:szCs w:val="20"/>
        </w:rPr>
        <w:t>. Based on information found in these graphs, students work individually to identify local extrema for</w:t>
      </w:r>
      <m:oMath>
        <m:r>
          <w:rPr>
            <w:rFonts w:ascii="Cambria Math" w:hAnsi="Cambria Math" w:cstheme="minorHAnsi"/>
            <w:sz w:val="20"/>
            <w:szCs w:val="20"/>
          </w:rPr>
          <m:t xml:space="preserve"> f</m:t>
        </m:r>
      </m:oMath>
      <w:r w:rsidRPr="007F148D">
        <w:rPr>
          <w:rFonts w:asciiTheme="minorHAnsi" w:hAnsiTheme="minorHAnsi" w:cstheme="minorHAnsi"/>
          <w:sz w:val="20"/>
          <w:szCs w:val="20"/>
        </w:rPr>
        <w:t xml:space="preserve"> and write justifications. Then students compare their work with a neighbor’s, explaining their reasoning to each other, and both make refinements. Finally, the class works together to develop a clear and complete statement of both the first derivative test and the second derivative test based on what they have concluded from these examples. As an assessment of whether the students have learned the necessary concepts, they are given an exam question that asks them to determine whether the second derivative test applies to a variety of functions at specific x-values.</w:t>
      </w:r>
    </w:p>
    <w:p w14:paraId="410FBBD0" w14:textId="0199B094" w:rsidR="004F7797" w:rsidRPr="00626DB9" w:rsidRDefault="004F7797" w:rsidP="00617D9A">
      <w:pPr>
        <w:rPr>
          <w:rFonts w:asciiTheme="minorHAnsi" w:hAnsiTheme="minorHAnsi" w:cstheme="minorHAnsi"/>
          <w:color w:val="000000" w:themeColor="text1"/>
          <w:sz w:val="20"/>
          <w:szCs w:val="20"/>
        </w:rPr>
      </w:pPr>
      <w:r w:rsidRPr="00626DB9">
        <w:rPr>
          <w:rFonts w:asciiTheme="minorHAnsi" w:hAnsiTheme="minorHAnsi" w:cstheme="minorHAnsi"/>
          <w:color w:val="000000" w:themeColor="text1"/>
          <w:sz w:val="20"/>
          <w:szCs w:val="20"/>
        </w:rPr>
        <w:t xml:space="preserve">Day 1: Complete problems </w:t>
      </w:r>
      <w:r w:rsidR="00D23805" w:rsidRPr="00626DB9">
        <w:rPr>
          <w:rFonts w:asciiTheme="minorHAnsi" w:hAnsiTheme="minorHAnsi" w:cstheme="minorHAnsi"/>
          <w:sz w:val="20"/>
          <w:szCs w:val="20"/>
        </w:rPr>
        <w:t xml:space="preserve">1, </w:t>
      </w:r>
      <w:r w:rsidR="00D23805" w:rsidRPr="00626DB9">
        <w:rPr>
          <w:rFonts w:asciiTheme="minorHAnsi" w:hAnsiTheme="minorHAnsi" w:cstheme="minorHAnsi"/>
          <w:color w:val="262626"/>
          <w:sz w:val="20"/>
          <w:szCs w:val="20"/>
        </w:rPr>
        <w:t xml:space="preserve">3, </w:t>
      </w:r>
      <w:r w:rsidR="00D23805" w:rsidRPr="00626DB9">
        <w:rPr>
          <w:rFonts w:asciiTheme="minorHAnsi" w:hAnsiTheme="minorHAnsi" w:cstheme="minorHAnsi"/>
          <w:color w:val="0E0E0E"/>
          <w:sz w:val="20"/>
          <w:szCs w:val="20"/>
        </w:rPr>
        <w:t>4-</w:t>
      </w:r>
      <w:r w:rsidR="00D23805" w:rsidRPr="00626DB9">
        <w:rPr>
          <w:rFonts w:asciiTheme="minorHAnsi" w:hAnsiTheme="minorHAnsi" w:cstheme="minorHAnsi"/>
          <w:color w:val="0C0C0C"/>
          <w:sz w:val="20"/>
          <w:szCs w:val="20"/>
        </w:rPr>
        <w:t>19</w:t>
      </w:r>
    </w:p>
    <w:p w14:paraId="13A4EE1C" w14:textId="1BD9AB83" w:rsidR="004F7797" w:rsidRPr="00626DB9" w:rsidRDefault="004F7797" w:rsidP="00617D9A">
      <w:pPr>
        <w:rPr>
          <w:rFonts w:asciiTheme="minorHAnsi" w:hAnsiTheme="minorHAnsi" w:cstheme="minorHAnsi"/>
          <w:color w:val="000000" w:themeColor="text1"/>
          <w:sz w:val="20"/>
          <w:szCs w:val="20"/>
        </w:rPr>
      </w:pPr>
      <w:r w:rsidRPr="00626DB9">
        <w:rPr>
          <w:rFonts w:asciiTheme="minorHAnsi" w:hAnsiTheme="minorHAnsi" w:cstheme="minorHAnsi"/>
          <w:color w:val="000000" w:themeColor="text1"/>
          <w:sz w:val="20"/>
          <w:szCs w:val="20"/>
        </w:rPr>
        <w:t xml:space="preserve">Day 2: Complete problems </w:t>
      </w:r>
      <w:r w:rsidR="00D23805" w:rsidRPr="00626DB9">
        <w:rPr>
          <w:rFonts w:asciiTheme="minorHAnsi" w:hAnsiTheme="minorHAnsi" w:cstheme="minorHAnsi"/>
          <w:sz w:val="20"/>
          <w:szCs w:val="20"/>
        </w:rPr>
        <w:t>28-38 evens, 39-49 odds</w:t>
      </w:r>
    </w:p>
    <w:p w14:paraId="3C9BD4F6" w14:textId="7846DDB3" w:rsidR="00CF396A" w:rsidRPr="00626DB9" w:rsidRDefault="00CF396A" w:rsidP="00617D9A">
      <w:pPr>
        <w:rPr>
          <w:rFonts w:asciiTheme="minorHAnsi" w:hAnsiTheme="minorHAnsi" w:cstheme="minorHAnsi"/>
          <w:color w:val="000000" w:themeColor="text1"/>
          <w:sz w:val="20"/>
          <w:szCs w:val="20"/>
        </w:rPr>
      </w:pPr>
      <w:r w:rsidRPr="00626DB9">
        <w:rPr>
          <w:rFonts w:asciiTheme="minorHAnsi" w:hAnsiTheme="minorHAnsi" w:cstheme="minorHAnsi"/>
          <w:color w:val="000000" w:themeColor="text1"/>
          <w:sz w:val="20"/>
          <w:szCs w:val="20"/>
        </w:rPr>
        <w:t xml:space="preserve">Day 3: Complete problems </w:t>
      </w:r>
      <w:r w:rsidR="00D23805" w:rsidRPr="00626DB9">
        <w:rPr>
          <w:rFonts w:asciiTheme="minorHAnsi" w:hAnsiTheme="minorHAnsi" w:cstheme="minorHAnsi"/>
          <w:color w:val="000000" w:themeColor="text1"/>
          <w:sz w:val="20"/>
          <w:szCs w:val="20"/>
        </w:rPr>
        <w:t>50-54</w:t>
      </w:r>
    </w:p>
    <w:p w14:paraId="1D1152A2" w14:textId="19E5294E" w:rsidR="00CF396A" w:rsidRPr="00626DB9" w:rsidRDefault="00CF396A" w:rsidP="00617D9A">
      <w:pPr>
        <w:rPr>
          <w:rFonts w:asciiTheme="minorHAnsi" w:hAnsiTheme="minorHAnsi" w:cstheme="minorHAnsi"/>
          <w:color w:val="000000" w:themeColor="text1"/>
          <w:sz w:val="20"/>
          <w:szCs w:val="20"/>
        </w:rPr>
      </w:pPr>
    </w:p>
    <w:p w14:paraId="217A9712" w14:textId="331C528A" w:rsidR="00C478CC" w:rsidRPr="00626DB9" w:rsidRDefault="00CF396A" w:rsidP="00617D9A">
      <w:pPr>
        <w:rPr>
          <w:rFonts w:asciiTheme="minorHAnsi" w:hAnsiTheme="minorHAnsi" w:cstheme="minorHAnsi"/>
          <w:sz w:val="20"/>
          <w:szCs w:val="20"/>
          <w:u w:val="single"/>
        </w:rPr>
      </w:pPr>
      <w:r w:rsidRPr="00626DB9">
        <w:rPr>
          <w:rFonts w:asciiTheme="minorHAnsi" w:hAnsiTheme="minorHAnsi" w:cstheme="minorHAnsi"/>
          <w:sz w:val="20"/>
          <w:szCs w:val="20"/>
          <w:u w:val="single"/>
        </w:rPr>
        <w:t xml:space="preserve">Lesson Theme </w:t>
      </w:r>
      <w:proofErr w:type="gramStart"/>
      <w:r w:rsidRPr="00626DB9">
        <w:rPr>
          <w:rFonts w:asciiTheme="minorHAnsi" w:hAnsiTheme="minorHAnsi" w:cstheme="minorHAnsi"/>
          <w:sz w:val="20"/>
          <w:szCs w:val="20"/>
          <w:u w:val="single"/>
        </w:rPr>
        <w:t>4.2 :</w:t>
      </w:r>
      <w:proofErr w:type="gramEnd"/>
      <w:r w:rsidRPr="00626DB9">
        <w:rPr>
          <w:rFonts w:asciiTheme="minorHAnsi" w:hAnsiTheme="minorHAnsi" w:cstheme="minorHAnsi"/>
          <w:sz w:val="20"/>
          <w:szCs w:val="20"/>
          <w:u w:val="single"/>
        </w:rPr>
        <w:t xml:space="preserve"> </w:t>
      </w:r>
      <w:r w:rsidR="00802ABA" w:rsidRPr="00626DB9">
        <w:rPr>
          <w:rFonts w:asciiTheme="minorHAnsi" w:hAnsiTheme="minorHAnsi" w:cstheme="minorHAnsi"/>
          <w:sz w:val="20"/>
          <w:szCs w:val="20"/>
          <w:u w:val="single"/>
        </w:rPr>
        <w:t>Optimization</w:t>
      </w:r>
      <w:r w:rsidR="00A62C5C">
        <w:rPr>
          <w:rFonts w:asciiTheme="minorHAnsi" w:hAnsiTheme="minorHAnsi" w:cstheme="minorHAnsi"/>
          <w:sz w:val="20"/>
          <w:szCs w:val="20"/>
          <w:u w:val="single"/>
        </w:rPr>
        <w:t xml:space="preserve"> </w:t>
      </w:r>
      <w:r w:rsidR="00A62C5C" w:rsidRPr="005417ED">
        <w:rPr>
          <w:rFonts w:asciiTheme="minorHAnsi" w:hAnsiTheme="minorHAnsi" w:cstheme="minorHAnsi"/>
          <w:sz w:val="20"/>
          <w:szCs w:val="20"/>
          <w:highlight w:val="cyan"/>
        </w:rPr>
        <w:t>(1.D) (1.E) (1.F) (2.A) (3.F)</w:t>
      </w:r>
    </w:p>
    <w:p w14:paraId="6E63B624" w14:textId="517C6A5E" w:rsidR="00617D9A" w:rsidRPr="00617D9A" w:rsidRDefault="00617D9A" w:rsidP="00617D9A">
      <w:pPr>
        <w:rPr>
          <w:rFonts w:asciiTheme="minorHAnsi" w:hAnsiTheme="minorHAnsi" w:cstheme="minorHAnsi"/>
          <w:sz w:val="20"/>
          <w:szCs w:val="20"/>
          <w:u w:val="single"/>
        </w:rPr>
      </w:pPr>
      <w:r w:rsidRPr="00617D9A">
        <w:rPr>
          <w:rFonts w:asciiTheme="minorHAnsi" w:hAnsiTheme="minorHAnsi" w:cstheme="minorHAnsi"/>
          <w:sz w:val="20"/>
          <w:szCs w:val="20"/>
        </w:rPr>
        <w:t xml:space="preserve">This is </w:t>
      </w:r>
      <w:r w:rsidR="00C478CC" w:rsidRPr="00626DB9">
        <w:rPr>
          <w:rFonts w:asciiTheme="minorHAnsi" w:hAnsiTheme="minorHAnsi" w:cstheme="minorHAnsi"/>
          <w:sz w:val="20"/>
          <w:szCs w:val="20"/>
        </w:rPr>
        <w:t>a</w:t>
      </w:r>
      <w:r w:rsidRPr="00617D9A">
        <w:rPr>
          <w:rFonts w:asciiTheme="minorHAnsi" w:hAnsiTheme="minorHAnsi" w:cstheme="minorHAnsi"/>
          <w:sz w:val="20"/>
          <w:szCs w:val="20"/>
        </w:rPr>
        <w:t xml:space="preserve"> class where </w:t>
      </w:r>
      <w:r w:rsidR="00C478CC" w:rsidRPr="00626DB9">
        <w:rPr>
          <w:rFonts w:asciiTheme="minorHAnsi" w:hAnsiTheme="minorHAnsi" w:cstheme="minorHAnsi"/>
          <w:sz w:val="20"/>
          <w:szCs w:val="20"/>
        </w:rPr>
        <w:t>all</w:t>
      </w:r>
      <w:r w:rsidRPr="00617D9A">
        <w:rPr>
          <w:rFonts w:asciiTheme="minorHAnsi" w:hAnsiTheme="minorHAnsi" w:cstheme="minorHAnsi"/>
          <w:sz w:val="20"/>
          <w:szCs w:val="20"/>
        </w:rPr>
        <w:t xml:space="preserve"> students </w:t>
      </w:r>
      <w:r w:rsidR="00C478CC" w:rsidRPr="00626DB9">
        <w:rPr>
          <w:rFonts w:asciiTheme="minorHAnsi" w:hAnsiTheme="minorHAnsi" w:cstheme="minorHAnsi"/>
          <w:sz w:val="20"/>
          <w:szCs w:val="20"/>
        </w:rPr>
        <w:t>should try</w:t>
      </w:r>
      <w:r w:rsidRPr="00617D9A">
        <w:rPr>
          <w:rFonts w:asciiTheme="minorHAnsi" w:hAnsiTheme="minorHAnsi" w:cstheme="minorHAnsi"/>
          <w:sz w:val="20"/>
          <w:szCs w:val="20"/>
        </w:rPr>
        <w:t xml:space="preserve"> some examples</w:t>
      </w:r>
      <w:r w:rsidR="00C478CC" w:rsidRPr="00626DB9">
        <w:rPr>
          <w:rFonts w:asciiTheme="minorHAnsi" w:hAnsiTheme="minorHAnsi" w:cstheme="minorHAnsi"/>
          <w:sz w:val="20"/>
          <w:szCs w:val="20"/>
        </w:rPr>
        <w:t xml:space="preserve"> with th</w:t>
      </w:r>
      <w:r w:rsidR="009E2F3A" w:rsidRPr="00626DB9">
        <w:rPr>
          <w:rFonts w:asciiTheme="minorHAnsi" w:hAnsiTheme="minorHAnsi" w:cstheme="minorHAnsi"/>
          <w:sz w:val="20"/>
          <w:szCs w:val="20"/>
        </w:rPr>
        <w:t xml:space="preserve">is </w:t>
      </w:r>
      <w:r w:rsidRPr="00617D9A">
        <w:rPr>
          <w:rFonts w:asciiTheme="minorHAnsi" w:hAnsiTheme="minorHAnsi" w:cstheme="minorHAnsi"/>
          <w:sz w:val="20"/>
          <w:szCs w:val="20"/>
        </w:rPr>
        <w:t>graphical example</w:t>
      </w:r>
      <w:r w:rsidR="00C478CC" w:rsidRPr="00626DB9">
        <w:rPr>
          <w:rFonts w:asciiTheme="minorHAnsi" w:hAnsiTheme="minorHAnsi" w:cstheme="minorHAnsi"/>
          <w:sz w:val="20"/>
          <w:szCs w:val="20"/>
        </w:rPr>
        <w:t xml:space="preserve"> being</w:t>
      </w:r>
      <w:r w:rsidRPr="00617D9A">
        <w:rPr>
          <w:rFonts w:asciiTheme="minorHAnsi" w:hAnsiTheme="minorHAnsi" w:cstheme="minorHAnsi"/>
          <w:sz w:val="20"/>
          <w:szCs w:val="20"/>
        </w:rPr>
        <w:t xml:space="preserve"> excellent. </w:t>
      </w:r>
    </w:p>
    <w:p w14:paraId="024F79C5" w14:textId="44DC97AF" w:rsidR="00617D9A" w:rsidRPr="00617D9A" w:rsidRDefault="00617D9A" w:rsidP="00617D9A">
      <w:pPr>
        <w:rPr>
          <w:rFonts w:asciiTheme="minorHAnsi" w:hAnsiTheme="minorHAnsi" w:cstheme="minorHAnsi"/>
          <w:sz w:val="20"/>
          <w:szCs w:val="20"/>
        </w:rPr>
      </w:pPr>
      <w:r w:rsidRPr="00617D9A">
        <w:rPr>
          <w:rFonts w:asciiTheme="minorHAnsi" w:hAnsiTheme="minorHAnsi" w:cstheme="minorHAnsi"/>
          <w:sz w:val="20"/>
          <w:szCs w:val="20"/>
        </w:rPr>
        <w:t xml:space="preserve">One example that cannot be done by a template but requires some thought is the following: </w:t>
      </w:r>
    </w:p>
    <w:p w14:paraId="3EBC7AA0" w14:textId="77777777" w:rsidR="00C478CC" w:rsidRPr="00626DB9" w:rsidRDefault="00C478CC" w:rsidP="00617D9A">
      <w:pPr>
        <w:rPr>
          <w:rFonts w:asciiTheme="minorHAnsi" w:hAnsiTheme="minorHAnsi" w:cstheme="minorHAnsi"/>
          <w:sz w:val="20"/>
          <w:szCs w:val="20"/>
        </w:rPr>
      </w:pPr>
      <w:r w:rsidRPr="00626DB9">
        <w:rPr>
          <w:rFonts w:asciiTheme="minorHAnsi" w:hAnsiTheme="minorHAnsi" w:cstheme="minorHAnsi"/>
          <w:sz w:val="20"/>
          <w:szCs w:val="20"/>
        </w:rPr>
        <w:t xml:space="preserve">Ex. </w:t>
      </w:r>
      <w:r w:rsidR="00617D9A" w:rsidRPr="00617D9A">
        <w:rPr>
          <w:rFonts w:asciiTheme="minorHAnsi" w:hAnsiTheme="minorHAnsi" w:cstheme="minorHAnsi"/>
          <w:sz w:val="20"/>
          <w:szCs w:val="20"/>
        </w:rPr>
        <w:t>Find</w:t>
      </w:r>
      <w:r w:rsidR="002E78B9" w:rsidRPr="00626DB9">
        <w:rPr>
          <w:rFonts w:asciiTheme="minorHAnsi" w:hAnsiTheme="minorHAnsi" w:cstheme="minorHAnsi"/>
          <w:sz w:val="20"/>
          <w:szCs w:val="20"/>
        </w:rPr>
        <w:t xml:space="preserve"> </w:t>
      </w:r>
      <w:r w:rsidR="00617D9A" w:rsidRPr="00617D9A">
        <w:rPr>
          <w:rFonts w:asciiTheme="minorHAnsi" w:hAnsiTheme="minorHAnsi" w:cstheme="minorHAnsi"/>
          <w:sz w:val="20"/>
          <w:szCs w:val="20"/>
        </w:rPr>
        <w:t>the</w:t>
      </w:r>
      <w:r w:rsidR="002E78B9" w:rsidRPr="00626DB9">
        <w:rPr>
          <w:rFonts w:asciiTheme="minorHAnsi" w:hAnsiTheme="minorHAnsi" w:cstheme="minorHAnsi"/>
          <w:sz w:val="20"/>
          <w:szCs w:val="20"/>
        </w:rPr>
        <w:t xml:space="preserve"> </w:t>
      </w:r>
      <w:r w:rsidR="00617D9A" w:rsidRPr="00617D9A">
        <w:rPr>
          <w:rFonts w:asciiTheme="minorHAnsi" w:hAnsiTheme="minorHAnsi" w:cstheme="minorHAnsi"/>
          <w:sz w:val="20"/>
          <w:szCs w:val="20"/>
        </w:rPr>
        <w:t>absolute</w:t>
      </w:r>
      <w:r w:rsidR="002E78B9" w:rsidRPr="00626DB9">
        <w:rPr>
          <w:rFonts w:asciiTheme="minorHAnsi" w:hAnsiTheme="minorHAnsi" w:cstheme="minorHAnsi"/>
          <w:sz w:val="20"/>
          <w:szCs w:val="20"/>
        </w:rPr>
        <w:t xml:space="preserve"> </w:t>
      </w:r>
      <w:r w:rsidR="00617D9A" w:rsidRPr="00617D9A">
        <w:rPr>
          <w:rFonts w:asciiTheme="minorHAnsi" w:hAnsiTheme="minorHAnsi" w:cstheme="minorHAnsi"/>
          <w:sz w:val="20"/>
          <w:szCs w:val="20"/>
        </w:rPr>
        <w:t>maximum</w:t>
      </w:r>
      <w:r w:rsidR="002E78B9" w:rsidRPr="00626DB9">
        <w:rPr>
          <w:rFonts w:asciiTheme="minorHAnsi" w:hAnsiTheme="minorHAnsi" w:cstheme="minorHAnsi"/>
          <w:sz w:val="20"/>
          <w:szCs w:val="20"/>
        </w:rPr>
        <w:t xml:space="preserve"> </w:t>
      </w:r>
      <w:r w:rsidR="00617D9A" w:rsidRPr="00617D9A">
        <w:rPr>
          <w:rFonts w:asciiTheme="minorHAnsi" w:hAnsiTheme="minorHAnsi" w:cstheme="minorHAnsi"/>
          <w:sz w:val="20"/>
          <w:szCs w:val="20"/>
        </w:rPr>
        <w:t>and</w:t>
      </w:r>
      <w:r w:rsidR="002E78B9" w:rsidRPr="00626DB9">
        <w:rPr>
          <w:rFonts w:asciiTheme="minorHAnsi" w:hAnsiTheme="minorHAnsi" w:cstheme="minorHAnsi"/>
          <w:sz w:val="20"/>
          <w:szCs w:val="20"/>
        </w:rPr>
        <w:t xml:space="preserve"> </w:t>
      </w:r>
      <w:r w:rsidR="00617D9A" w:rsidRPr="00617D9A">
        <w:rPr>
          <w:rFonts w:asciiTheme="minorHAnsi" w:hAnsiTheme="minorHAnsi" w:cstheme="minorHAnsi"/>
          <w:sz w:val="20"/>
          <w:szCs w:val="20"/>
        </w:rPr>
        <w:t>minimum</w:t>
      </w:r>
      <w:r w:rsidR="002E78B9" w:rsidRPr="00626DB9">
        <w:rPr>
          <w:rFonts w:asciiTheme="minorHAnsi" w:hAnsiTheme="minorHAnsi" w:cstheme="minorHAnsi"/>
          <w:sz w:val="20"/>
          <w:szCs w:val="20"/>
        </w:rPr>
        <w:t xml:space="preserve"> </w:t>
      </w:r>
      <w:r w:rsidR="00617D9A" w:rsidRPr="00617D9A">
        <w:rPr>
          <w:rFonts w:asciiTheme="minorHAnsi" w:hAnsiTheme="minorHAnsi" w:cstheme="minorHAnsi"/>
          <w:sz w:val="20"/>
          <w:szCs w:val="20"/>
        </w:rPr>
        <w:t>of</w:t>
      </w:r>
      <w:r w:rsidR="002E78B9" w:rsidRPr="00626DB9">
        <w:rPr>
          <w:rFonts w:asciiTheme="minorHAnsi" w:hAnsiTheme="minorHAnsi" w:cstheme="minorHAnsi"/>
          <w:sz w:val="20"/>
          <w:szCs w:val="20"/>
        </w:rPr>
        <w:t xml:space="preserve"> </w:t>
      </w:r>
      <m:oMath>
        <m:r>
          <w:rPr>
            <w:rFonts w:ascii="Cambria Math" w:hAnsi="Cambria Math" w:cstheme="minorHAnsi"/>
            <w:sz w:val="20"/>
            <w:szCs w:val="20"/>
          </w:rPr>
          <m:t>f</m:t>
        </m:r>
        <m:d>
          <m:dPr>
            <m:ctrlPr>
              <w:rPr>
                <w:rFonts w:ascii="Cambria Math" w:hAnsi="Cambria Math" w:cstheme="minorHAnsi"/>
                <w:i/>
                <w:sz w:val="20"/>
                <w:szCs w:val="20"/>
              </w:rPr>
            </m:ctrlPr>
          </m:dPr>
          <m:e>
            <m:r>
              <w:rPr>
                <w:rFonts w:ascii="Cambria Math" w:hAnsi="Cambria Math" w:cstheme="minorHAnsi"/>
                <w:sz w:val="20"/>
                <w:szCs w:val="20"/>
              </w:rPr>
              <m:t>x</m:t>
            </m:r>
          </m:e>
        </m:d>
        <m:r>
          <w:rPr>
            <w:rFonts w:ascii="Cambria Math" w:hAnsi="Cambria Math" w:cstheme="minorHAnsi"/>
            <w:sz w:val="20"/>
            <w:szCs w:val="20"/>
          </w:rPr>
          <m:t>=x</m:t>
        </m:r>
        <m:sSup>
          <m:sSupPr>
            <m:ctrlPr>
              <w:rPr>
                <w:rFonts w:ascii="Cambria Math" w:hAnsi="Cambria Math" w:cstheme="minorHAnsi"/>
                <w:i/>
                <w:sz w:val="20"/>
                <w:szCs w:val="20"/>
              </w:rPr>
            </m:ctrlPr>
          </m:sSupPr>
          <m:e>
            <m:r>
              <w:rPr>
                <w:rFonts w:ascii="Cambria Math" w:hAnsi="Cambria Math" w:cstheme="minorHAnsi"/>
                <w:sz w:val="20"/>
                <w:szCs w:val="20"/>
              </w:rPr>
              <m:t>e</m:t>
            </m:r>
          </m:e>
          <m:sup>
            <m:r>
              <w:rPr>
                <w:rFonts w:ascii="Cambria Math" w:hAnsi="Cambria Math" w:cstheme="minorHAnsi"/>
                <w:sz w:val="20"/>
                <w:szCs w:val="20"/>
              </w:rPr>
              <m:t>-</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4</m:t>
                </m:r>
              </m:sup>
            </m:sSup>
          </m:sup>
        </m:sSup>
      </m:oMath>
      <w:r w:rsidR="00617D9A" w:rsidRPr="00617D9A">
        <w:rPr>
          <w:rFonts w:asciiTheme="minorHAnsi" w:hAnsiTheme="minorHAnsi" w:cstheme="minorHAnsi"/>
          <w:position w:val="12"/>
          <w:sz w:val="20"/>
          <w:szCs w:val="20"/>
        </w:rPr>
        <w:t xml:space="preserve"> </w:t>
      </w:r>
      <w:r w:rsidR="00617D9A" w:rsidRPr="00617D9A">
        <w:rPr>
          <w:rFonts w:asciiTheme="minorHAnsi" w:hAnsiTheme="minorHAnsi" w:cstheme="minorHAnsi"/>
          <w:sz w:val="20"/>
          <w:szCs w:val="20"/>
        </w:rPr>
        <w:t>on</w:t>
      </w:r>
      <w:r w:rsidR="002E78B9" w:rsidRPr="00626DB9">
        <w:rPr>
          <w:rFonts w:asciiTheme="minorHAnsi" w:hAnsiTheme="minorHAnsi" w:cstheme="minorHAnsi"/>
          <w:sz w:val="20"/>
          <w:szCs w:val="20"/>
        </w:rPr>
        <w:t xml:space="preserve"> </w:t>
      </w:r>
      <w:r w:rsidR="00617D9A" w:rsidRPr="00617D9A">
        <w:rPr>
          <w:rFonts w:asciiTheme="minorHAnsi" w:hAnsiTheme="minorHAnsi" w:cstheme="minorHAnsi"/>
          <w:sz w:val="20"/>
          <w:szCs w:val="20"/>
        </w:rPr>
        <w:t>the</w:t>
      </w:r>
      <w:r w:rsidR="002E78B9" w:rsidRPr="00626DB9">
        <w:rPr>
          <w:rFonts w:asciiTheme="minorHAnsi" w:hAnsiTheme="minorHAnsi" w:cstheme="minorHAnsi"/>
          <w:sz w:val="20"/>
          <w:szCs w:val="20"/>
        </w:rPr>
        <w:t xml:space="preserve"> </w:t>
      </w:r>
      <w:r w:rsidR="00617D9A" w:rsidRPr="00617D9A">
        <w:rPr>
          <w:rFonts w:asciiTheme="minorHAnsi" w:hAnsiTheme="minorHAnsi" w:cstheme="minorHAnsi"/>
          <w:sz w:val="20"/>
          <w:szCs w:val="20"/>
        </w:rPr>
        <w:t>interval</w:t>
      </w:r>
      <w:r w:rsidR="002E78B9" w:rsidRPr="00626DB9">
        <w:rPr>
          <w:rFonts w:asciiTheme="minorHAnsi" w:hAnsiTheme="minorHAnsi" w:cstheme="minorHAnsi"/>
          <w:sz w:val="20"/>
          <w:szCs w:val="20"/>
        </w:rPr>
        <w:t xml:space="preserve"> </w:t>
      </w:r>
      <m:oMath>
        <m:d>
          <m:dPr>
            <m:begChr m:val="["/>
            <m:ctrlPr>
              <w:rPr>
                <w:rFonts w:ascii="Cambria Math" w:hAnsi="Cambria Math" w:cstheme="minorHAnsi"/>
                <w:i/>
                <w:sz w:val="20"/>
                <w:szCs w:val="20"/>
              </w:rPr>
            </m:ctrlPr>
          </m:dPr>
          <m:e>
            <m:r>
              <w:rPr>
                <w:rFonts w:ascii="Cambria Math" w:hAnsi="Cambria Math" w:cstheme="minorHAnsi"/>
                <w:sz w:val="20"/>
                <w:szCs w:val="20"/>
              </w:rPr>
              <m:t>0, ∞</m:t>
            </m:r>
          </m:e>
        </m:d>
      </m:oMath>
      <w:r w:rsidRPr="00626DB9">
        <w:rPr>
          <w:rFonts w:asciiTheme="minorHAnsi" w:hAnsiTheme="minorHAnsi" w:cstheme="minorHAnsi"/>
          <w:sz w:val="20"/>
          <w:szCs w:val="20"/>
        </w:rPr>
        <w:t>.</w:t>
      </w:r>
      <w:r w:rsidR="00617D9A" w:rsidRPr="00617D9A">
        <w:rPr>
          <w:rFonts w:asciiTheme="minorHAnsi" w:hAnsiTheme="minorHAnsi" w:cstheme="minorHAnsi"/>
          <w:sz w:val="20"/>
          <w:szCs w:val="20"/>
        </w:rPr>
        <w:br/>
      </w:r>
      <w:r w:rsidRPr="00626DB9">
        <w:rPr>
          <w:rFonts w:asciiTheme="minorHAnsi" w:hAnsiTheme="minorHAnsi" w:cstheme="minorHAnsi"/>
          <w:sz w:val="20"/>
          <w:szCs w:val="20"/>
        </w:rPr>
        <w:t xml:space="preserve">Solution: </w:t>
      </w:r>
      <w:r w:rsidR="00617D9A" w:rsidRPr="00617D9A">
        <w:rPr>
          <w:rFonts w:asciiTheme="minorHAnsi" w:hAnsiTheme="minorHAnsi" w:cstheme="minorHAnsi"/>
          <w:sz w:val="20"/>
          <w:szCs w:val="20"/>
        </w:rPr>
        <w:t>For the given function the derivative is</w:t>
      </w:r>
      <w:r w:rsidRPr="00626DB9">
        <w:rPr>
          <w:rFonts w:asciiTheme="minorHAnsi" w:hAnsiTheme="minorHAnsi" w:cstheme="minorHAnsi"/>
          <w:sz w:val="20"/>
          <w:szCs w:val="20"/>
        </w:rPr>
        <w:t xml:space="preserve"> </w:t>
      </w:r>
      <w:r w:rsidRPr="00617D9A">
        <w:rPr>
          <w:rFonts w:asciiTheme="minorHAnsi" w:hAnsiTheme="minorHAnsi" w:cstheme="minorHAnsi"/>
          <w:sz w:val="20"/>
          <w:szCs w:val="20"/>
        </w:rPr>
        <w:t>of</w:t>
      </w:r>
      <w:r w:rsidRPr="00626DB9">
        <w:rPr>
          <w:rFonts w:asciiTheme="minorHAnsi" w:hAnsiTheme="minorHAnsi" w:cstheme="minorHAnsi"/>
          <w:sz w:val="20"/>
          <w:szCs w:val="20"/>
        </w:rPr>
        <w:t xml:space="preserve"> </w:t>
      </w:r>
      <m:oMath>
        <m:r>
          <w:rPr>
            <w:rFonts w:ascii="Cambria Math" w:hAnsi="Cambria Math" w:cstheme="minorHAnsi"/>
            <w:sz w:val="20"/>
            <w:szCs w:val="20"/>
          </w:rPr>
          <m:t>f'</m:t>
        </m:r>
        <m:d>
          <m:dPr>
            <m:ctrlPr>
              <w:rPr>
                <w:rFonts w:ascii="Cambria Math" w:hAnsi="Cambria Math" w:cstheme="minorHAnsi"/>
                <w:i/>
                <w:sz w:val="20"/>
                <w:szCs w:val="20"/>
              </w:rPr>
            </m:ctrlPr>
          </m:dPr>
          <m:e>
            <m:r>
              <w:rPr>
                <w:rFonts w:ascii="Cambria Math" w:hAnsi="Cambria Math" w:cstheme="minorHAnsi"/>
                <w:sz w:val="20"/>
                <w:szCs w:val="20"/>
              </w:rPr>
              <m:t>x</m:t>
            </m:r>
          </m:e>
        </m:d>
        <m:r>
          <w:rPr>
            <w:rFonts w:ascii="Cambria Math" w:hAnsi="Cambria Math" w:cstheme="minorHAnsi"/>
            <w:sz w:val="20"/>
            <w:szCs w:val="20"/>
          </w:rPr>
          <m:t>=</m:t>
        </m:r>
        <m:sSup>
          <m:sSupPr>
            <m:ctrlPr>
              <w:rPr>
                <w:rFonts w:ascii="Cambria Math" w:hAnsi="Cambria Math" w:cstheme="minorHAnsi"/>
                <w:i/>
                <w:sz w:val="20"/>
                <w:szCs w:val="20"/>
              </w:rPr>
            </m:ctrlPr>
          </m:sSupPr>
          <m:e>
            <m:r>
              <w:rPr>
                <w:rFonts w:ascii="Cambria Math" w:hAnsi="Cambria Math" w:cstheme="minorHAnsi"/>
                <w:sz w:val="20"/>
                <w:szCs w:val="20"/>
              </w:rPr>
              <m:t>e</m:t>
            </m:r>
          </m:e>
          <m:sup>
            <m:r>
              <w:rPr>
                <w:rFonts w:ascii="Cambria Math" w:hAnsi="Cambria Math" w:cstheme="minorHAnsi"/>
                <w:sz w:val="20"/>
                <w:szCs w:val="20"/>
              </w:rPr>
              <m:t>-</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4</m:t>
                </m:r>
              </m:sup>
            </m:sSup>
          </m:sup>
        </m:sSup>
        <m:d>
          <m:dPr>
            <m:ctrlPr>
              <w:rPr>
                <w:rFonts w:ascii="Cambria Math" w:hAnsi="Cambria Math" w:cstheme="minorHAnsi"/>
                <w:i/>
                <w:sz w:val="20"/>
                <w:szCs w:val="20"/>
              </w:rPr>
            </m:ctrlPr>
          </m:dPr>
          <m:e>
            <m:r>
              <w:rPr>
                <w:rFonts w:ascii="Cambria Math" w:hAnsi="Cambria Math" w:cstheme="minorHAnsi"/>
                <w:sz w:val="20"/>
                <w:szCs w:val="20"/>
              </w:rPr>
              <m:t>-4</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4</m:t>
                </m:r>
              </m:sup>
            </m:sSup>
            <m:r>
              <w:rPr>
                <w:rFonts w:ascii="Cambria Math" w:hAnsi="Cambria Math" w:cstheme="minorHAnsi"/>
                <w:sz w:val="20"/>
                <w:szCs w:val="20"/>
              </w:rPr>
              <m:t>+1</m:t>
            </m:r>
          </m:e>
        </m:d>
      </m:oMath>
      <w:r w:rsidRPr="00626DB9">
        <w:rPr>
          <w:rFonts w:asciiTheme="minorHAnsi" w:hAnsiTheme="minorHAnsi" w:cstheme="minorHAnsi"/>
          <w:sz w:val="20"/>
          <w:szCs w:val="20"/>
        </w:rPr>
        <w:t xml:space="preserve">.  </w:t>
      </w:r>
    </w:p>
    <w:p w14:paraId="7B9D5FC6" w14:textId="585B865F" w:rsidR="00617D9A" w:rsidRPr="00617D9A" w:rsidRDefault="00617D9A" w:rsidP="00617D9A">
      <w:pPr>
        <w:rPr>
          <w:rFonts w:asciiTheme="minorHAnsi" w:hAnsiTheme="minorHAnsi" w:cstheme="minorHAnsi"/>
          <w:sz w:val="20"/>
          <w:szCs w:val="20"/>
        </w:rPr>
      </w:pPr>
      <w:r w:rsidRPr="00617D9A">
        <w:rPr>
          <w:rFonts w:asciiTheme="minorHAnsi" w:hAnsiTheme="minorHAnsi" w:cstheme="minorHAnsi"/>
          <w:sz w:val="20"/>
          <w:szCs w:val="20"/>
        </w:rPr>
        <w:t>Thus</w:t>
      </w:r>
      <w:r w:rsidR="007B07F1">
        <w:rPr>
          <w:rFonts w:asciiTheme="minorHAnsi" w:hAnsiTheme="minorHAnsi" w:cstheme="minorHAnsi"/>
          <w:sz w:val="20"/>
          <w:szCs w:val="20"/>
        </w:rPr>
        <w:t>,</w:t>
      </w:r>
      <w:r w:rsidRPr="00617D9A">
        <w:rPr>
          <w:rFonts w:asciiTheme="minorHAnsi" w:hAnsiTheme="minorHAnsi" w:cstheme="minorHAnsi"/>
          <w:sz w:val="20"/>
          <w:szCs w:val="20"/>
        </w:rPr>
        <w:t xml:space="preserve"> the only critical value is </w:t>
      </w:r>
      <m:oMath>
        <m:r>
          <w:rPr>
            <w:rFonts w:ascii="Cambria Math" w:hAnsi="Cambria Math" w:cstheme="minorHAnsi"/>
            <w:sz w:val="20"/>
            <w:szCs w:val="20"/>
          </w:rPr>
          <m:t>x=1/</m:t>
        </m:r>
        <m:rad>
          <m:radPr>
            <m:ctrlPr>
              <w:rPr>
                <w:rFonts w:ascii="Cambria Math" w:hAnsi="Cambria Math" w:cstheme="minorHAnsi"/>
                <w:i/>
                <w:sz w:val="20"/>
                <w:szCs w:val="20"/>
              </w:rPr>
            </m:ctrlPr>
          </m:radPr>
          <m:deg>
            <m:r>
              <w:rPr>
                <w:rFonts w:ascii="Cambria Math" w:hAnsi="Cambria Math" w:cstheme="minorHAnsi"/>
                <w:sz w:val="20"/>
                <w:szCs w:val="20"/>
              </w:rPr>
              <m:t>4</m:t>
            </m:r>
          </m:deg>
          <m:e>
            <m:r>
              <w:rPr>
                <w:rFonts w:ascii="Cambria Math" w:hAnsi="Cambria Math" w:cstheme="minorHAnsi"/>
                <w:sz w:val="20"/>
                <w:szCs w:val="20"/>
              </w:rPr>
              <m:t>4</m:t>
            </m:r>
          </m:e>
        </m:rad>
      </m:oMath>
      <w:r w:rsidR="00C478CC" w:rsidRPr="00626DB9">
        <w:rPr>
          <w:rFonts w:asciiTheme="minorHAnsi" w:hAnsiTheme="minorHAnsi" w:cstheme="minorHAnsi"/>
          <w:sz w:val="20"/>
          <w:szCs w:val="20"/>
        </w:rPr>
        <w:t xml:space="preserve">.  </w:t>
      </w:r>
      <w:r w:rsidRPr="00617D9A">
        <w:rPr>
          <w:rFonts w:asciiTheme="minorHAnsi" w:hAnsiTheme="minorHAnsi" w:cstheme="minorHAnsi"/>
          <w:sz w:val="20"/>
          <w:szCs w:val="20"/>
        </w:rPr>
        <w:t xml:space="preserve">The interval we are investigating only has one endpoint </w:t>
      </w:r>
      <m:oMath>
        <m:r>
          <w:rPr>
            <w:rFonts w:ascii="Cambria Math" w:hAnsi="Cambria Math" w:cstheme="minorHAnsi"/>
            <w:sz w:val="20"/>
            <w:szCs w:val="20"/>
          </w:rPr>
          <m:t>x=0</m:t>
        </m:r>
      </m:oMath>
      <w:r w:rsidRPr="00617D9A">
        <w:rPr>
          <w:rFonts w:asciiTheme="minorHAnsi" w:hAnsiTheme="minorHAnsi" w:cstheme="minorHAnsi"/>
          <w:sz w:val="20"/>
          <w:szCs w:val="20"/>
        </w:rPr>
        <w:t xml:space="preserve">. </w:t>
      </w:r>
      <w:r w:rsidR="00C478CC" w:rsidRPr="00626DB9">
        <w:rPr>
          <w:rFonts w:asciiTheme="minorHAnsi" w:hAnsiTheme="minorHAnsi" w:cstheme="minorHAnsi"/>
          <w:sz w:val="20"/>
          <w:szCs w:val="20"/>
        </w:rPr>
        <w:t xml:space="preserve"> </w:t>
      </w:r>
      <w:r w:rsidRPr="00617D9A">
        <w:rPr>
          <w:rFonts w:asciiTheme="minorHAnsi" w:hAnsiTheme="minorHAnsi" w:cstheme="minorHAnsi"/>
          <w:sz w:val="20"/>
          <w:szCs w:val="20"/>
        </w:rPr>
        <w:t>Checking the function</w:t>
      </w:r>
      <w:r w:rsidR="00C478CC" w:rsidRPr="00626DB9">
        <w:rPr>
          <w:rFonts w:asciiTheme="minorHAnsi" w:hAnsiTheme="minorHAnsi" w:cstheme="minorHAnsi"/>
          <w:sz w:val="20"/>
          <w:szCs w:val="20"/>
        </w:rPr>
        <w:t xml:space="preserve"> v</w:t>
      </w:r>
      <w:r w:rsidRPr="00617D9A">
        <w:rPr>
          <w:rFonts w:asciiTheme="minorHAnsi" w:hAnsiTheme="minorHAnsi" w:cstheme="minorHAnsi"/>
          <w:sz w:val="20"/>
          <w:szCs w:val="20"/>
        </w:rPr>
        <w:t>alues</w:t>
      </w:r>
      <w:r w:rsidR="002E78B9" w:rsidRPr="00626DB9">
        <w:rPr>
          <w:rFonts w:asciiTheme="minorHAnsi" w:hAnsiTheme="minorHAnsi" w:cstheme="minorHAnsi"/>
          <w:sz w:val="20"/>
          <w:szCs w:val="20"/>
        </w:rPr>
        <w:t xml:space="preserve"> </w:t>
      </w:r>
      <w:r w:rsidRPr="00617D9A">
        <w:rPr>
          <w:rFonts w:asciiTheme="minorHAnsi" w:hAnsiTheme="minorHAnsi" w:cstheme="minorHAnsi"/>
          <w:sz w:val="20"/>
          <w:szCs w:val="20"/>
        </w:rPr>
        <w:t>at</w:t>
      </w:r>
      <w:r w:rsidR="002E78B9" w:rsidRPr="00626DB9">
        <w:rPr>
          <w:rFonts w:asciiTheme="minorHAnsi" w:hAnsiTheme="minorHAnsi" w:cstheme="minorHAnsi"/>
          <w:sz w:val="20"/>
          <w:szCs w:val="20"/>
        </w:rPr>
        <w:t xml:space="preserve"> </w:t>
      </w:r>
      <w:r w:rsidRPr="00617D9A">
        <w:rPr>
          <w:rFonts w:asciiTheme="minorHAnsi" w:hAnsiTheme="minorHAnsi" w:cstheme="minorHAnsi"/>
          <w:sz w:val="20"/>
          <w:szCs w:val="20"/>
        </w:rPr>
        <w:t>the</w:t>
      </w:r>
      <w:r w:rsidR="002E78B9" w:rsidRPr="00626DB9">
        <w:rPr>
          <w:rFonts w:asciiTheme="minorHAnsi" w:hAnsiTheme="minorHAnsi" w:cstheme="minorHAnsi"/>
          <w:sz w:val="20"/>
          <w:szCs w:val="20"/>
        </w:rPr>
        <w:t xml:space="preserve"> </w:t>
      </w:r>
      <w:r w:rsidRPr="00617D9A">
        <w:rPr>
          <w:rFonts w:asciiTheme="minorHAnsi" w:hAnsiTheme="minorHAnsi" w:cstheme="minorHAnsi"/>
          <w:sz w:val="20"/>
          <w:szCs w:val="20"/>
        </w:rPr>
        <w:t>critical</w:t>
      </w:r>
      <w:r w:rsidR="002E78B9" w:rsidRPr="00626DB9">
        <w:rPr>
          <w:rFonts w:asciiTheme="minorHAnsi" w:hAnsiTheme="minorHAnsi" w:cstheme="minorHAnsi"/>
          <w:sz w:val="20"/>
          <w:szCs w:val="20"/>
        </w:rPr>
        <w:t xml:space="preserve"> </w:t>
      </w:r>
      <w:r w:rsidRPr="00617D9A">
        <w:rPr>
          <w:rFonts w:asciiTheme="minorHAnsi" w:hAnsiTheme="minorHAnsi" w:cstheme="minorHAnsi"/>
          <w:sz w:val="20"/>
          <w:szCs w:val="20"/>
        </w:rPr>
        <w:t>value</w:t>
      </w:r>
      <w:r w:rsidR="002E78B9" w:rsidRPr="00626DB9">
        <w:rPr>
          <w:rFonts w:asciiTheme="minorHAnsi" w:hAnsiTheme="minorHAnsi" w:cstheme="minorHAnsi"/>
          <w:sz w:val="20"/>
          <w:szCs w:val="20"/>
        </w:rPr>
        <w:t xml:space="preserve"> </w:t>
      </w:r>
      <w:r w:rsidRPr="00617D9A">
        <w:rPr>
          <w:rFonts w:asciiTheme="minorHAnsi" w:hAnsiTheme="minorHAnsi" w:cstheme="minorHAnsi"/>
          <w:sz w:val="20"/>
          <w:szCs w:val="20"/>
        </w:rPr>
        <w:t>and</w:t>
      </w:r>
      <w:r w:rsidR="002E78B9" w:rsidRPr="00626DB9">
        <w:rPr>
          <w:rFonts w:asciiTheme="minorHAnsi" w:hAnsiTheme="minorHAnsi" w:cstheme="minorHAnsi"/>
          <w:sz w:val="20"/>
          <w:szCs w:val="20"/>
        </w:rPr>
        <w:t xml:space="preserve"> </w:t>
      </w:r>
      <w:r w:rsidRPr="00617D9A">
        <w:rPr>
          <w:rFonts w:asciiTheme="minorHAnsi" w:hAnsiTheme="minorHAnsi" w:cstheme="minorHAnsi"/>
          <w:sz w:val="20"/>
          <w:szCs w:val="20"/>
        </w:rPr>
        <w:t>the</w:t>
      </w:r>
      <w:r w:rsidR="002E78B9" w:rsidRPr="00626DB9">
        <w:rPr>
          <w:rFonts w:asciiTheme="minorHAnsi" w:hAnsiTheme="minorHAnsi" w:cstheme="minorHAnsi"/>
          <w:sz w:val="20"/>
          <w:szCs w:val="20"/>
        </w:rPr>
        <w:t xml:space="preserve"> </w:t>
      </w:r>
      <w:r w:rsidRPr="00617D9A">
        <w:rPr>
          <w:rFonts w:asciiTheme="minorHAnsi" w:hAnsiTheme="minorHAnsi" w:cstheme="minorHAnsi"/>
          <w:sz w:val="20"/>
          <w:szCs w:val="20"/>
        </w:rPr>
        <w:t>endpoint</w:t>
      </w:r>
      <w:r w:rsidR="002E78B9" w:rsidRPr="00626DB9">
        <w:rPr>
          <w:rFonts w:asciiTheme="minorHAnsi" w:hAnsiTheme="minorHAnsi" w:cstheme="minorHAnsi"/>
          <w:sz w:val="20"/>
          <w:szCs w:val="20"/>
        </w:rPr>
        <w:t xml:space="preserve"> </w:t>
      </w:r>
      <w:r w:rsidRPr="00617D9A">
        <w:rPr>
          <w:rFonts w:asciiTheme="minorHAnsi" w:hAnsiTheme="minorHAnsi" w:cstheme="minorHAnsi"/>
          <w:sz w:val="20"/>
          <w:szCs w:val="20"/>
        </w:rPr>
        <w:t>we</w:t>
      </w:r>
      <w:r w:rsidR="002E78B9" w:rsidRPr="00626DB9">
        <w:rPr>
          <w:rFonts w:asciiTheme="minorHAnsi" w:hAnsiTheme="minorHAnsi" w:cstheme="minorHAnsi"/>
          <w:sz w:val="20"/>
          <w:szCs w:val="20"/>
        </w:rPr>
        <w:t xml:space="preserve"> </w:t>
      </w:r>
      <w:r w:rsidRPr="00617D9A">
        <w:rPr>
          <w:rFonts w:asciiTheme="minorHAnsi" w:hAnsiTheme="minorHAnsi" w:cstheme="minorHAnsi"/>
          <w:sz w:val="20"/>
          <w:szCs w:val="20"/>
        </w:rPr>
        <w:t>see</w:t>
      </w:r>
      <w:r w:rsidR="002E78B9" w:rsidRPr="00626DB9">
        <w:rPr>
          <w:rFonts w:asciiTheme="minorHAnsi" w:hAnsiTheme="minorHAnsi" w:cstheme="minorHAnsi"/>
          <w:sz w:val="20"/>
          <w:szCs w:val="20"/>
        </w:rPr>
        <w:t xml:space="preserve"> </w:t>
      </w:r>
      <w:r w:rsidRPr="00617D9A">
        <w:rPr>
          <w:rFonts w:asciiTheme="minorHAnsi" w:hAnsiTheme="minorHAnsi" w:cstheme="minorHAnsi"/>
          <w:sz w:val="20"/>
          <w:szCs w:val="20"/>
        </w:rPr>
        <w:t>that</w:t>
      </w:r>
      <w:r w:rsidR="002E78B9" w:rsidRPr="00626DB9">
        <w:rPr>
          <w:rFonts w:asciiTheme="minorHAnsi" w:hAnsiTheme="minorHAnsi" w:cstheme="minorHAnsi"/>
          <w:sz w:val="20"/>
          <w:szCs w:val="20"/>
        </w:rPr>
        <w:t xml:space="preserve"> </w:t>
      </w:r>
      <m:oMath>
        <m:r>
          <w:rPr>
            <w:rFonts w:ascii="Cambria Math" w:hAnsi="Cambria Math" w:cstheme="minorHAnsi"/>
            <w:sz w:val="20"/>
            <w:szCs w:val="20"/>
          </w:rPr>
          <m:t>f(0)=0</m:t>
        </m:r>
      </m:oMath>
      <w:r w:rsidR="00C478CC" w:rsidRPr="00626DB9">
        <w:rPr>
          <w:rFonts w:asciiTheme="minorHAnsi" w:hAnsiTheme="minorHAnsi" w:cstheme="minorHAnsi"/>
          <w:sz w:val="20"/>
          <w:szCs w:val="20"/>
        </w:rPr>
        <w:t xml:space="preserve"> </w:t>
      </w:r>
      <w:r w:rsidRPr="00617D9A">
        <w:rPr>
          <w:rFonts w:asciiTheme="minorHAnsi" w:hAnsiTheme="minorHAnsi" w:cstheme="minorHAnsi"/>
          <w:sz w:val="20"/>
          <w:szCs w:val="20"/>
        </w:rPr>
        <w:t>and</w:t>
      </w:r>
      <w:r w:rsidR="00C478CC" w:rsidRPr="00626DB9">
        <w:rPr>
          <w:rFonts w:asciiTheme="minorHAnsi" w:hAnsiTheme="minorHAnsi" w:cstheme="minorHAnsi"/>
          <w:i/>
          <w:iCs/>
          <w:sz w:val="20"/>
          <w:szCs w:val="20"/>
        </w:rPr>
        <w:t xml:space="preserve"> </w:t>
      </w:r>
      <m:oMath>
        <m:r>
          <w:rPr>
            <w:rFonts w:ascii="Cambria Math" w:hAnsi="Cambria Math" w:cstheme="minorHAnsi"/>
            <w:sz w:val="20"/>
            <w:szCs w:val="20"/>
          </w:rPr>
          <m:t>f</m:t>
        </m:r>
        <m:d>
          <m:dPr>
            <m:ctrlPr>
              <w:rPr>
                <w:rFonts w:ascii="Cambria Math" w:hAnsi="Cambria Math" w:cstheme="minorHAnsi"/>
                <w:i/>
                <w:sz w:val="20"/>
                <w:szCs w:val="20"/>
              </w:rPr>
            </m:ctrlPr>
          </m:dPr>
          <m:e>
            <m:f>
              <m:fPr>
                <m:ctrlPr>
                  <w:rPr>
                    <w:rFonts w:ascii="Cambria Math" w:hAnsi="Cambria Math" w:cstheme="minorHAnsi"/>
                    <w:i/>
                    <w:sz w:val="20"/>
                    <w:szCs w:val="20"/>
                  </w:rPr>
                </m:ctrlPr>
              </m:fPr>
              <m:num>
                <m:r>
                  <w:rPr>
                    <w:rFonts w:ascii="Cambria Math" w:hAnsi="Cambria Math" w:cstheme="minorHAnsi"/>
                    <w:sz w:val="20"/>
                    <w:szCs w:val="20"/>
                  </w:rPr>
                  <m:t>1</m:t>
                </m:r>
              </m:num>
              <m:den>
                <m:rad>
                  <m:radPr>
                    <m:ctrlPr>
                      <w:rPr>
                        <w:rFonts w:ascii="Cambria Math" w:hAnsi="Cambria Math" w:cstheme="minorHAnsi"/>
                        <w:i/>
                        <w:sz w:val="20"/>
                        <w:szCs w:val="20"/>
                      </w:rPr>
                    </m:ctrlPr>
                  </m:radPr>
                  <m:deg>
                    <m:r>
                      <w:rPr>
                        <w:rFonts w:ascii="Cambria Math" w:hAnsi="Cambria Math" w:cstheme="minorHAnsi"/>
                        <w:sz w:val="20"/>
                        <w:szCs w:val="20"/>
                      </w:rPr>
                      <m:t>4</m:t>
                    </m:r>
                  </m:deg>
                  <m:e>
                    <m:r>
                      <w:rPr>
                        <w:rFonts w:ascii="Cambria Math" w:hAnsi="Cambria Math" w:cstheme="minorHAnsi"/>
                        <w:sz w:val="20"/>
                        <w:szCs w:val="20"/>
                      </w:rPr>
                      <m:t>4</m:t>
                    </m:r>
                  </m:e>
                </m:rad>
              </m:den>
            </m:f>
          </m:e>
        </m:d>
        <m:r>
          <w:rPr>
            <w:rFonts w:ascii="Cambria Math" w:hAnsi="Cambria Math" w:cstheme="minorHAnsi"/>
            <w:sz w:val="20"/>
            <w:szCs w:val="20"/>
          </w:rPr>
          <m:t>=0.551</m:t>
        </m:r>
      </m:oMath>
      <w:r w:rsidRPr="00617D9A">
        <w:rPr>
          <w:rFonts w:asciiTheme="minorHAnsi" w:hAnsiTheme="minorHAnsi" w:cstheme="minorHAnsi"/>
          <w:sz w:val="20"/>
          <w:szCs w:val="20"/>
        </w:rPr>
        <w:t>.</w:t>
      </w:r>
      <w:r w:rsidR="00111FA9" w:rsidRPr="00626DB9">
        <w:rPr>
          <w:rFonts w:asciiTheme="minorHAnsi" w:hAnsiTheme="minorHAnsi" w:cstheme="minorHAnsi"/>
          <w:sz w:val="20"/>
          <w:szCs w:val="20"/>
        </w:rPr>
        <w:t xml:space="preserve">  </w:t>
      </w:r>
      <w:r w:rsidRPr="00617D9A">
        <w:rPr>
          <w:rFonts w:asciiTheme="minorHAnsi" w:hAnsiTheme="minorHAnsi" w:cstheme="minorHAnsi"/>
          <w:sz w:val="20"/>
          <w:szCs w:val="20"/>
        </w:rPr>
        <w:t xml:space="preserve">However, since we are investigating the behavior of the function on a half open interval, the extreme value theorem does not </w:t>
      </w:r>
      <w:proofErr w:type="gramStart"/>
      <w:r w:rsidRPr="00617D9A">
        <w:rPr>
          <w:rFonts w:asciiTheme="minorHAnsi" w:hAnsiTheme="minorHAnsi" w:cstheme="minorHAnsi"/>
          <w:sz w:val="20"/>
          <w:szCs w:val="20"/>
        </w:rPr>
        <w:t>apply</w:t>
      </w:r>
      <w:proofErr w:type="gramEnd"/>
      <w:r w:rsidRPr="00617D9A">
        <w:rPr>
          <w:rFonts w:asciiTheme="minorHAnsi" w:hAnsiTheme="minorHAnsi" w:cstheme="minorHAnsi"/>
          <w:sz w:val="20"/>
          <w:szCs w:val="20"/>
        </w:rPr>
        <w:t xml:space="preserve"> and we have to graph the function to draw any conclusions. Note that as </w:t>
      </w:r>
      <m:oMath>
        <m:r>
          <w:rPr>
            <w:rFonts w:ascii="Cambria Math" w:hAnsi="Cambria Math" w:cstheme="minorHAnsi"/>
            <w:sz w:val="20"/>
            <w:szCs w:val="20"/>
          </w:rPr>
          <m:t>x→∞,</m:t>
        </m:r>
      </m:oMath>
      <w:r w:rsidRPr="00617D9A">
        <w:rPr>
          <w:rFonts w:asciiTheme="minorHAnsi" w:hAnsiTheme="minorHAnsi" w:cstheme="minorHAnsi"/>
          <w:sz w:val="20"/>
          <w:szCs w:val="20"/>
        </w:rPr>
        <w:t xml:space="preserve"> </w:t>
      </w:r>
      <m:oMath>
        <m:r>
          <w:rPr>
            <w:rFonts w:ascii="Cambria Math" w:hAnsi="Cambria Math" w:cstheme="minorHAnsi"/>
            <w:sz w:val="20"/>
            <w:szCs w:val="20"/>
          </w:rPr>
          <m:t xml:space="preserve">f </m:t>
        </m:r>
        <m:d>
          <m:dPr>
            <m:ctrlPr>
              <w:rPr>
                <w:rFonts w:ascii="Cambria Math" w:hAnsi="Cambria Math" w:cstheme="minorHAnsi"/>
                <w:i/>
                <w:sz w:val="20"/>
                <w:szCs w:val="20"/>
              </w:rPr>
            </m:ctrlPr>
          </m:dPr>
          <m:e>
            <m:r>
              <w:rPr>
                <w:rFonts w:ascii="Cambria Math" w:hAnsi="Cambria Math" w:cstheme="minorHAnsi"/>
                <w:sz w:val="20"/>
                <w:szCs w:val="20"/>
              </w:rPr>
              <m:t>x</m:t>
            </m:r>
          </m:e>
        </m:d>
        <m:r>
          <w:rPr>
            <w:rFonts w:ascii="Cambria Math" w:hAnsi="Cambria Math" w:cstheme="minorHAnsi"/>
            <w:sz w:val="20"/>
            <w:szCs w:val="20"/>
          </w:rPr>
          <m:t>→0</m:t>
        </m:r>
      </m:oMath>
      <w:r w:rsidRPr="00617D9A">
        <w:rPr>
          <w:rFonts w:asciiTheme="minorHAnsi" w:hAnsiTheme="minorHAnsi" w:cstheme="minorHAnsi"/>
          <w:sz w:val="20"/>
          <w:szCs w:val="20"/>
        </w:rPr>
        <w:t>. Thus</w:t>
      </w:r>
      <w:r w:rsidR="007B07F1">
        <w:rPr>
          <w:rFonts w:asciiTheme="minorHAnsi" w:hAnsiTheme="minorHAnsi" w:cstheme="minorHAnsi"/>
          <w:sz w:val="20"/>
          <w:szCs w:val="20"/>
        </w:rPr>
        <w:t>,</w:t>
      </w:r>
      <w:r w:rsidRPr="00617D9A">
        <w:rPr>
          <w:rFonts w:asciiTheme="minorHAnsi" w:hAnsiTheme="minorHAnsi" w:cstheme="minorHAnsi"/>
          <w:sz w:val="20"/>
          <w:szCs w:val="20"/>
        </w:rPr>
        <w:t xml:space="preserve"> we can describe the graph of the function on the interval </w:t>
      </w:r>
      <m:oMath>
        <m:d>
          <m:dPr>
            <m:begChr m:val="["/>
            <m:ctrlPr>
              <w:rPr>
                <w:rFonts w:ascii="Cambria Math" w:hAnsi="Cambria Math" w:cstheme="minorHAnsi"/>
                <w:i/>
                <w:sz w:val="20"/>
                <w:szCs w:val="20"/>
              </w:rPr>
            </m:ctrlPr>
          </m:dPr>
          <m:e>
            <m:r>
              <w:rPr>
                <w:rFonts w:ascii="Cambria Math" w:hAnsi="Cambria Math" w:cstheme="minorHAnsi"/>
                <w:sz w:val="20"/>
                <w:szCs w:val="20"/>
              </w:rPr>
              <m:t>0, ∞</m:t>
            </m:r>
          </m:e>
        </m:d>
        <m:r>
          <w:rPr>
            <w:rFonts w:ascii="Cambria Math" w:hAnsi="Cambria Math" w:cstheme="minorHAnsi"/>
            <w:sz w:val="20"/>
            <w:szCs w:val="20"/>
          </w:rPr>
          <m:t>:</m:t>
        </m:r>
      </m:oMath>
      <w:r w:rsidRPr="00617D9A">
        <w:rPr>
          <w:rFonts w:asciiTheme="minorHAnsi" w:hAnsiTheme="minorHAnsi" w:cstheme="minorHAnsi"/>
          <w:sz w:val="20"/>
          <w:szCs w:val="20"/>
        </w:rPr>
        <w:t xml:space="preserve"> The graph of the function starts at the origin where the function attains its absolute minimum, it increases until </w:t>
      </w:r>
      <w:r w:rsidRPr="00617D9A">
        <w:rPr>
          <w:rFonts w:ascii="Cambria Math" w:hAnsi="Cambria Math" w:cs="Cambria Math"/>
          <w:i/>
          <w:iCs/>
          <w:sz w:val="20"/>
          <w:szCs w:val="20"/>
        </w:rPr>
        <w:t>𝑥</w:t>
      </w:r>
      <w:r w:rsidRPr="00617D9A">
        <w:rPr>
          <w:rFonts w:asciiTheme="minorHAnsi" w:hAnsiTheme="minorHAnsi" w:cstheme="minorHAnsi"/>
          <w:i/>
          <w:iCs/>
          <w:sz w:val="20"/>
          <w:szCs w:val="20"/>
        </w:rPr>
        <w:t xml:space="preserve"> </w:t>
      </w:r>
      <w:r w:rsidRPr="00617D9A">
        <w:rPr>
          <w:rFonts w:asciiTheme="minorHAnsi" w:hAnsiTheme="minorHAnsi" w:cstheme="minorHAnsi"/>
          <w:sz w:val="20"/>
          <w:szCs w:val="20"/>
        </w:rPr>
        <w:t>reaches its critical value at</w:t>
      </w:r>
      <w:r w:rsidR="00111FA9" w:rsidRPr="00626DB9">
        <w:rPr>
          <w:rFonts w:asciiTheme="minorHAnsi" w:hAnsiTheme="minorHAnsi" w:cstheme="minorHAnsi"/>
          <w:sz w:val="20"/>
          <w:szCs w:val="20"/>
        </w:rPr>
        <w:t xml:space="preserve"> </w:t>
      </w:r>
      <m:oMath>
        <m:r>
          <w:rPr>
            <w:rFonts w:ascii="Cambria Math" w:hAnsi="Cambria Math" w:cstheme="minorHAnsi"/>
            <w:sz w:val="20"/>
            <w:szCs w:val="20"/>
          </w:rPr>
          <m:t>x=1/</m:t>
        </m:r>
        <m:rad>
          <m:radPr>
            <m:ctrlPr>
              <w:rPr>
                <w:rFonts w:ascii="Cambria Math" w:hAnsi="Cambria Math" w:cstheme="minorHAnsi"/>
                <w:i/>
                <w:sz w:val="20"/>
                <w:szCs w:val="20"/>
              </w:rPr>
            </m:ctrlPr>
          </m:radPr>
          <m:deg>
            <m:r>
              <w:rPr>
                <w:rFonts w:ascii="Cambria Math" w:hAnsi="Cambria Math" w:cstheme="minorHAnsi"/>
                <w:sz w:val="20"/>
                <w:szCs w:val="20"/>
              </w:rPr>
              <m:t>4</m:t>
            </m:r>
          </m:deg>
          <m:e>
            <m:r>
              <w:rPr>
                <w:rFonts w:ascii="Cambria Math" w:hAnsi="Cambria Math" w:cstheme="minorHAnsi"/>
                <w:sz w:val="20"/>
                <w:szCs w:val="20"/>
              </w:rPr>
              <m:t>4</m:t>
            </m:r>
          </m:e>
        </m:rad>
      </m:oMath>
      <w:r w:rsidR="00111FA9" w:rsidRPr="00626DB9">
        <w:rPr>
          <w:rFonts w:asciiTheme="minorHAnsi" w:hAnsiTheme="minorHAnsi" w:cstheme="minorHAnsi"/>
          <w:sz w:val="20"/>
          <w:szCs w:val="20"/>
        </w:rPr>
        <w:t xml:space="preserve">.  </w:t>
      </w:r>
      <w:r w:rsidRPr="00617D9A">
        <w:rPr>
          <w:rFonts w:asciiTheme="minorHAnsi" w:hAnsiTheme="minorHAnsi" w:cstheme="minorHAnsi"/>
          <w:sz w:val="20"/>
          <w:szCs w:val="20"/>
        </w:rPr>
        <w:t xml:space="preserve">where </w:t>
      </w:r>
      <m:oMath>
        <m:r>
          <w:rPr>
            <w:rFonts w:ascii="Cambria Math" w:hAnsi="Cambria Math" w:cstheme="minorHAnsi"/>
            <w:sz w:val="20"/>
            <w:szCs w:val="20"/>
          </w:rPr>
          <m:t xml:space="preserve">f </m:t>
        </m:r>
        <m:d>
          <m:dPr>
            <m:ctrlPr>
              <w:rPr>
                <w:rFonts w:ascii="Cambria Math" w:hAnsi="Cambria Math" w:cstheme="minorHAnsi"/>
                <w:i/>
                <w:sz w:val="20"/>
                <w:szCs w:val="20"/>
              </w:rPr>
            </m:ctrlPr>
          </m:dPr>
          <m:e>
            <m:r>
              <w:rPr>
                <w:rFonts w:ascii="Cambria Math" w:hAnsi="Cambria Math" w:cstheme="minorHAnsi"/>
                <w:sz w:val="20"/>
                <w:szCs w:val="20"/>
              </w:rPr>
              <m:t>x</m:t>
            </m:r>
          </m:e>
        </m:d>
      </m:oMath>
      <w:r w:rsidRPr="00617D9A">
        <w:rPr>
          <w:rFonts w:asciiTheme="minorHAnsi" w:hAnsiTheme="minorHAnsi" w:cstheme="minorHAnsi"/>
          <w:sz w:val="20"/>
          <w:szCs w:val="20"/>
        </w:rPr>
        <w:t xml:space="preserve"> attains its absolute maximum of</w:t>
      </w:r>
      <w:r w:rsidR="00111FA9" w:rsidRPr="00626DB9">
        <w:rPr>
          <w:rFonts w:asciiTheme="minorHAnsi" w:hAnsiTheme="minorHAnsi" w:cstheme="minorHAnsi"/>
          <w:i/>
          <w:iCs/>
          <w:sz w:val="20"/>
          <w:szCs w:val="20"/>
        </w:rPr>
        <w:t xml:space="preserve"> </w:t>
      </w:r>
      <m:oMath>
        <m:r>
          <w:rPr>
            <w:rFonts w:ascii="Cambria Math" w:hAnsi="Cambria Math" w:cstheme="minorHAnsi"/>
            <w:sz w:val="20"/>
            <w:szCs w:val="20"/>
          </w:rPr>
          <m:t>f</m:t>
        </m:r>
        <m:d>
          <m:dPr>
            <m:ctrlPr>
              <w:rPr>
                <w:rFonts w:ascii="Cambria Math" w:hAnsi="Cambria Math" w:cstheme="minorHAnsi"/>
                <w:i/>
                <w:sz w:val="20"/>
                <w:szCs w:val="20"/>
              </w:rPr>
            </m:ctrlPr>
          </m:dPr>
          <m:e>
            <m:f>
              <m:fPr>
                <m:ctrlPr>
                  <w:rPr>
                    <w:rFonts w:ascii="Cambria Math" w:hAnsi="Cambria Math" w:cstheme="minorHAnsi"/>
                    <w:i/>
                    <w:sz w:val="20"/>
                    <w:szCs w:val="20"/>
                  </w:rPr>
                </m:ctrlPr>
              </m:fPr>
              <m:num>
                <m:r>
                  <w:rPr>
                    <w:rFonts w:ascii="Cambria Math" w:hAnsi="Cambria Math" w:cstheme="minorHAnsi"/>
                    <w:sz w:val="20"/>
                    <w:szCs w:val="20"/>
                  </w:rPr>
                  <m:t>1</m:t>
                </m:r>
              </m:num>
              <m:den>
                <m:rad>
                  <m:radPr>
                    <m:ctrlPr>
                      <w:rPr>
                        <w:rFonts w:ascii="Cambria Math" w:hAnsi="Cambria Math" w:cstheme="minorHAnsi"/>
                        <w:i/>
                        <w:sz w:val="20"/>
                        <w:szCs w:val="20"/>
                      </w:rPr>
                    </m:ctrlPr>
                  </m:radPr>
                  <m:deg>
                    <m:r>
                      <w:rPr>
                        <w:rFonts w:ascii="Cambria Math" w:hAnsi="Cambria Math" w:cstheme="minorHAnsi"/>
                        <w:sz w:val="20"/>
                        <w:szCs w:val="20"/>
                      </w:rPr>
                      <m:t>4</m:t>
                    </m:r>
                  </m:deg>
                  <m:e>
                    <m:r>
                      <w:rPr>
                        <w:rFonts w:ascii="Cambria Math" w:hAnsi="Cambria Math" w:cstheme="minorHAnsi"/>
                        <w:sz w:val="20"/>
                        <w:szCs w:val="20"/>
                      </w:rPr>
                      <m:t>4</m:t>
                    </m:r>
                  </m:e>
                </m:rad>
              </m:den>
            </m:f>
          </m:e>
        </m:d>
        <m:r>
          <w:rPr>
            <w:rFonts w:ascii="Cambria Math" w:hAnsi="Cambria Math" w:cstheme="minorHAnsi"/>
            <w:sz w:val="20"/>
            <w:szCs w:val="20"/>
          </w:rPr>
          <m:t>=0.551</m:t>
        </m:r>
      </m:oMath>
      <w:r w:rsidRPr="00617D9A">
        <w:rPr>
          <w:rFonts w:asciiTheme="minorHAnsi" w:hAnsiTheme="minorHAnsi" w:cstheme="minorHAnsi"/>
          <w:sz w:val="20"/>
          <w:szCs w:val="20"/>
        </w:rPr>
        <w:t xml:space="preserve">. After passing the critical value, </w:t>
      </w:r>
      <m:oMath>
        <m:r>
          <w:rPr>
            <w:rFonts w:ascii="Cambria Math" w:hAnsi="Cambria Math" w:cstheme="minorHAnsi"/>
            <w:sz w:val="20"/>
            <w:szCs w:val="20"/>
          </w:rPr>
          <m:t>f</m:t>
        </m:r>
        <m:d>
          <m:dPr>
            <m:ctrlPr>
              <w:rPr>
                <w:rFonts w:ascii="Cambria Math" w:hAnsi="Cambria Math" w:cstheme="minorHAnsi"/>
                <w:i/>
                <w:sz w:val="20"/>
                <w:szCs w:val="20"/>
              </w:rPr>
            </m:ctrlPr>
          </m:dPr>
          <m:e>
            <m:r>
              <w:rPr>
                <w:rFonts w:ascii="Cambria Math" w:hAnsi="Cambria Math" w:cstheme="minorHAnsi"/>
                <w:sz w:val="20"/>
                <w:szCs w:val="20"/>
              </w:rPr>
              <m:t>x</m:t>
            </m:r>
          </m:e>
        </m:d>
      </m:oMath>
      <w:r w:rsidR="00111FA9" w:rsidRPr="00626DB9">
        <w:rPr>
          <w:rFonts w:asciiTheme="minorHAnsi" w:hAnsiTheme="minorHAnsi" w:cstheme="minorHAnsi"/>
          <w:sz w:val="20"/>
          <w:szCs w:val="20"/>
        </w:rPr>
        <w:t xml:space="preserve"> </w:t>
      </w:r>
      <w:r w:rsidRPr="00617D9A">
        <w:rPr>
          <w:rFonts w:asciiTheme="minorHAnsi" w:hAnsiTheme="minorHAnsi" w:cstheme="minorHAnsi"/>
          <w:sz w:val="20"/>
          <w:szCs w:val="20"/>
        </w:rPr>
        <w:t xml:space="preserve"> is monotonically decreasing and the graph approaches the </w:t>
      </w:r>
      <w:r w:rsidRPr="00617D9A">
        <w:rPr>
          <w:rFonts w:ascii="Cambria Math" w:hAnsi="Cambria Math" w:cs="Cambria Math"/>
          <w:i/>
          <w:iCs/>
          <w:sz w:val="20"/>
          <w:szCs w:val="20"/>
        </w:rPr>
        <w:t>𝑥</w:t>
      </w:r>
      <w:r w:rsidRPr="00617D9A">
        <w:rPr>
          <w:rFonts w:asciiTheme="minorHAnsi" w:hAnsiTheme="minorHAnsi" w:cstheme="minorHAnsi"/>
          <w:sz w:val="20"/>
          <w:szCs w:val="20"/>
        </w:rPr>
        <w:t xml:space="preserve">-axis. Since </w:t>
      </w:r>
      <m:oMath>
        <m:r>
          <w:rPr>
            <w:rFonts w:ascii="Cambria Math" w:hAnsi="Cambria Math" w:cstheme="minorHAnsi"/>
            <w:sz w:val="20"/>
            <w:szCs w:val="20"/>
          </w:rPr>
          <m:t>f</m:t>
        </m:r>
        <m:d>
          <m:dPr>
            <m:ctrlPr>
              <w:rPr>
                <w:rFonts w:ascii="Cambria Math" w:hAnsi="Cambria Math" w:cstheme="minorHAnsi"/>
                <w:i/>
                <w:sz w:val="20"/>
                <w:szCs w:val="20"/>
              </w:rPr>
            </m:ctrlPr>
          </m:dPr>
          <m:e>
            <m:r>
              <w:rPr>
                <w:rFonts w:ascii="Cambria Math" w:hAnsi="Cambria Math" w:cstheme="minorHAnsi"/>
                <w:sz w:val="20"/>
                <w:szCs w:val="20"/>
              </w:rPr>
              <m:t>x</m:t>
            </m:r>
          </m:e>
        </m:d>
      </m:oMath>
      <w:r w:rsidR="00111FA9" w:rsidRPr="00617D9A">
        <w:rPr>
          <w:rFonts w:asciiTheme="minorHAnsi" w:hAnsiTheme="minorHAnsi" w:cstheme="minorHAnsi"/>
          <w:sz w:val="20"/>
          <w:szCs w:val="20"/>
        </w:rPr>
        <w:t xml:space="preserve"> </w:t>
      </w:r>
      <w:r w:rsidRPr="00617D9A">
        <w:rPr>
          <w:rFonts w:asciiTheme="minorHAnsi" w:hAnsiTheme="minorHAnsi" w:cstheme="minorHAnsi"/>
          <w:sz w:val="20"/>
          <w:szCs w:val="20"/>
        </w:rPr>
        <w:t xml:space="preserve">is continuous and has no more critical values we know that the graph will not change directions again. </w:t>
      </w:r>
    </w:p>
    <w:p w14:paraId="6B907B88" w14:textId="7ADA8542" w:rsidR="00036D29" w:rsidRDefault="00617D9A" w:rsidP="00617D9A">
      <w:pPr>
        <w:rPr>
          <w:rFonts w:asciiTheme="minorHAnsi" w:hAnsiTheme="minorHAnsi" w:cstheme="minorHAnsi"/>
          <w:sz w:val="20"/>
          <w:szCs w:val="20"/>
        </w:rPr>
      </w:pPr>
      <w:r w:rsidRPr="00617D9A">
        <w:rPr>
          <w:rFonts w:asciiTheme="minorHAnsi" w:hAnsiTheme="minorHAnsi" w:cstheme="minorHAnsi"/>
          <w:sz w:val="20"/>
          <w:szCs w:val="20"/>
        </w:rPr>
        <w:t xml:space="preserve">Since the emphasis is on problem solving, </w:t>
      </w:r>
      <w:r w:rsidR="00111FA9" w:rsidRPr="00626DB9">
        <w:rPr>
          <w:rFonts w:asciiTheme="minorHAnsi" w:hAnsiTheme="minorHAnsi" w:cstheme="minorHAnsi"/>
          <w:sz w:val="20"/>
          <w:szCs w:val="20"/>
        </w:rPr>
        <w:t>we</w:t>
      </w:r>
      <w:r w:rsidRPr="00617D9A">
        <w:rPr>
          <w:rFonts w:asciiTheme="minorHAnsi" w:hAnsiTheme="minorHAnsi" w:cstheme="minorHAnsi"/>
          <w:sz w:val="20"/>
          <w:szCs w:val="20"/>
        </w:rPr>
        <w:t xml:space="preserve"> should work the same problem in different ways in class</w:t>
      </w:r>
      <w:r w:rsidR="00036D29">
        <w:rPr>
          <w:rFonts w:asciiTheme="minorHAnsi" w:hAnsiTheme="minorHAnsi" w:cstheme="minorHAnsi"/>
          <w:sz w:val="20"/>
          <w:szCs w:val="20"/>
        </w:rPr>
        <w:t>.</w:t>
      </w:r>
    </w:p>
    <w:p w14:paraId="2C372F7C" w14:textId="697F02D0" w:rsidR="00437940" w:rsidRPr="00617D9A" w:rsidRDefault="00437940" w:rsidP="00617D9A">
      <w:pPr>
        <w:rPr>
          <w:rFonts w:asciiTheme="minorHAnsi" w:hAnsiTheme="minorHAnsi" w:cstheme="minorHAnsi"/>
          <w:sz w:val="20"/>
          <w:szCs w:val="20"/>
        </w:rPr>
      </w:pPr>
      <w:r>
        <w:rPr>
          <w:rFonts w:asciiTheme="minorHAnsi" w:hAnsiTheme="minorHAnsi" w:cstheme="minorHAnsi"/>
          <w:sz w:val="20"/>
          <w:szCs w:val="20"/>
        </w:rPr>
        <w:t>Use a graphing calculator to compute the definite integr</w:t>
      </w:r>
      <w:r w:rsidR="005B3971">
        <w:rPr>
          <w:rFonts w:asciiTheme="minorHAnsi" w:hAnsiTheme="minorHAnsi" w:cstheme="minorHAnsi"/>
          <w:sz w:val="20"/>
          <w:szCs w:val="20"/>
        </w:rPr>
        <w:t>al based on the constraints of the graph.</w:t>
      </w:r>
    </w:p>
    <w:p w14:paraId="477D2DB4" w14:textId="43E99515" w:rsidR="00D23805" w:rsidRPr="00626DB9" w:rsidRDefault="00CF396A" w:rsidP="00617D9A">
      <w:pPr>
        <w:pStyle w:val="TableParagraph"/>
        <w:rPr>
          <w:rFonts w:asciiTheme="minorHAnsi" w:hAnsiTheme="minorHAnsi" w:cstheme="minorHAnsi"/>
          <w:sz w:val="20"/>
          <w:szCs w:val="20"/>
        </w:rPr>
      </w:pPr>
      <w:r w:rsidRPr="00626DB9">
        <w:rPr>
          <w:rFonts w:asciiTheme="minorHAnsi" w:hAnsiTheme="minorHAnsi" w:cstheme="minorHAnsi"/>
          <w:color w:val="000000" w:themeColor="text1"/>
          <w:sz w:val="20"/>
          <w:szCs w:val="20"/>
        </w:rPr>
        <w:t xml:space="preserve">Day </w:t>
      </w:r>
      <w:r w:rsidR="00D23805" w:rsidRPr="00626DB9">
        <w:rPr>
          <w:rFonts w:asciiTheme="minorHAnsi" w:hAnsiTheme="minorHAnsi" w:cstheme="minorHAnsi"/>
          <w:color w:val="000000" w:themeColor="text1"/>
          <w:sz w:val="20"/>
          <w:szCs w:val="20"/>
        </w:rPr>
        <w:t>1</w:t>
      </w:r>
      <w:r w:rsidRPr="00626DB9">
        <w:rPr>
          <w:rFonts w:asciiTheme="minorHAnsi" w:hAnsiTheme="minorHAnsi" w:cstheme="minorHAnsi"/>
          <w:color w:val="000000" w:themeColor="text1"/>
          <w:sz w:val="20"/>
          <w:szCs w:val="20"/>
        </w:rPr>
        <w:t xml:space="preserve">: Complete problems </w:t>
      </w:r>
      <w:r w:rsidR="00D23805" w:rsidRPr="00626DB9">
        <w:rPr>
          <w:rFonts w:asciiTheme="minorHAnsi" w:hAnsiTheme="minorHAnsi" w:cstheme="minorHAnsi"/>
          <w:sz w:val="20"/>
          <w:szCs w:val="20"/>
        </w:rPr>
        <w:t xml:space="preserve">1, 2, 5-19 </w:t>
      </w:r>
      <w:r w:rsidR="00D23805" w:rsidRPr="00626DB9">
        <w:rPr>
          <w:rFonts w:asciiTheme="minorHAnsi" w:hAnsiTheme="minorHAnsi" w:cstheme="minorHAnsi"/>
          <w:color w:val="131313"/>
          <w:sz w:val="20"/>
          <w:szCs w:val="20"/>
        </w:rPr>
        <w:t xml:space="preserve">odds, </w:t>
      </w:r>
      <w:r w:rsidR="00D23805" w:rsidRPr="00626DB9">
        <w:rPr>
          <w:rFonts w:asciiTheme="minorHAnsi" w:hAnsiTheme="minorHAnsi" w:cstheme="minorHAnsi"/>
          <w:sz w:val="20"/>
          <w:szCs w:val="20"/>
        </w:rPr>
        <w:t xml:space="preserve">20, </w:t>
      </w:r>
      <w:r w:rsidR="00D23805" w:rsidRPr="00626DB9">
        <w:rPr>
          <w:rFonts w:asciiTheme="minorHAnsi" w:hAnsiTheme="minorHAnsi" w:cstheme="minorHAnsi"/>
          <w:color w:val="282828"/>
          <w:sz w:val="20"/>
          <w:szCs w:val="20"/>
        </w:rPr>
        <w:t xml:space="preserve">22, </w:t>
      </w:r>
      <w:r w:rsidR="00D23805" w:rsidRPr="00626DB9">
        <w:rPr>
          <w:rFonts w:asciiTheme="minorHAnsi" w:hAnsiTheme="minorHAnsi" w:cstheme="minorHAnsi"/>
          <w:color w:val="151515"/>
          <w:sz w:val="20"/>
          <w:szCs w:val="20"/>
        </w:rPr>
        <w:t xml:space="preserve">24, </w:t>
      </w:r>
      <w:r w:rsidR="00D23805" w:rsidRPr="00626DB9">
        <w:rPr>
          <w:rFonts w:asciiTheme="minorHAnsi" w:hAnsiTheme="minorHAnsi" w:cstheme="minorHAnsi"/>
          <w:sz w:val="20"/>
          <w:szCs w:val="20"/>
        </w:rPr>
        <w:t>26</w:t>
      </w:r>
    </w:p>
    <w:p w14:paraId="7E561F00" w14:textId="3F49779D" w:rsidR="00CF396A" w:rsidRPr="00626DB9" w:rsidRDefault="00CF396A" w:rsidP="00617D9A">
      <w:pPr>
        <w:rPr>
          <w:rFonts w:asciiTheme="minorHAnsi" w:hAnsiTheme="minorHAnsi" w:cstheme="minorHAnsi"/>
          <w:color w:val="000000" w:themeColor="text1"/>
          <w:sz w:val="20"/>
          <w:szCs w:val="20"/>
        </w:rPr>
      </w:pPr>
      <w:r w:rsidRPr="00626DB9">
        <w:rPr>
          <w:rFonts w:asciiTheme="minorHAnsi" w:hAnsiTheme="minorHAnsi" w:cstheme="minorHAnsi"/>
          <w:color w:val="000000" w:themeColor="text1"/>
          <w:sz w:val="20"/>
          <w:szCs w:val="20"/>
        </w:rPr>
        <w:t xml:space="preserve">Day </w:t>
      </w:r>
      <w:r w:rsidR="00D23805" w:rsidRPr="00626DB9">
        <w:rPr>
          <w:rFonts w:asciiTheme="minorHAnsi" w:hAnsiTheme="minorHAnsi" w:cstheme="minorHAnsi"/>
          <w:color w:val="000000" w:themeColor="text1"/>
          <w:sz w:val="20"/>
          <w:szCs w:val="20"/>
        </w:rPr>
        <w:t>2</w:t>
      </w:r>
      <w:r w:rsidRPr="00626DB9">
        <w:rPr>
          <w:rFonts w:asciiTheme="minorHAnsi" w:hAnsiTheme="minorHAnsi" w:cstheme="minorHAnsi"/>
          <w:color w:val="000000" w:themeColor="text1"/>
          <w:sz w:val="20"/>
          <w:szCs w:val="20"/>
        </w:rPr>
        <w:t xml:space="preserve">: Complete problems </w:t>
      </w:r>
      <w:r w:rsidR="00D23805" w:rsidRPr="00626DB9">
        <w:rPr>
          <w:rFonts w:asciiTheme="minorHAnsi" w:hAnsiTheme="minorHAnsi" w:cstheme="minorHAnsi"/>
          <w:sz w:val="20"/>
          <w:szCs w:val="20"/>
        </w:rPr>
        <w:t>28-33, 36-39</w:t>
      </w:r>
    </w:p>
    <w:p w14:paraId="0D348164" w14:textId="32549FC3" w:rsidR="00802ABA" w:rsidRPr="00626DB9" w:rsidRDefault="00802ABA" w:rsidP="00617D9A">
      <w:pPr>
        <w:rPr>
          <w:rFonts w:asciiTheme="minorHAnsi" w:hAnsiTheme="minorHAnsi" w:cstheme="minorHAnsi"/>
          <w:color w:val="000000" w:themeColor="text1"/>
          <w:sz w:val="20"/>
          <w:szCs w:val="20"/>
        </w:rPr>
      </w:pPr>
    </w:p>
    <w:p w14:paraId="5573D6F4" w14:textId="713D1FF1" w:rsidR="00802ABA" w:rsidRPr="005831C5" w:rsidRDefault="00802ABA" w:rsidP="005831C5">
      <w:pPr>
        <w:rPr>
          <w:rFonts w:asciiTheme="minorHAnsi" w:hAnsiTheme="minorHAnsi" w:cstheme="minorHAnsi"/>
          <w:sz w:val="20"/>
          <w:szCs w:val="20"/>
        </w:rPr>
      </w:pPr>
      <w:r w:rsidRPr="005831C5">
        <w:rPr>
          <w:rFonts w:asciiTheme="minorHAnsi" w:hAnsiTheme="minorHAnsi" w:cstheme="minorHAnsi"/>
          <w:sz w:val="20"/>
          <w:szCs w:val="20"/>
          <w:u w:val="single"/>
        </w:rPr>
        <w:t xml:space="preserve">Lesson Theme </w:t>
      </w:r>
      <w:proofErr w:type="gramStart"/>
      <w:r w:rsidRPr="005831C5">
        <w:rPr>
          <w:rFonts w:asciiTheme="minorHAnsi" w:hAnsiTheme="minorHAnsi" w:cstheme="minorHAnsi"/>
          <w:sz w:val="20"/>
          <w:szCs w:val="20"/>
          <w:u w:val="single"/>
        </w:rPr>
        <w:t>4.6 :</w:t>
      </w:r>
      <w:proofErr w:type="gramEnd"/>
      <w:r w:rsidRPr="005831C5">
        <w:rPr>
          <w:rFonts w:asciiTheme="minorHAnsi" w:hAnsiTheme="minorHAnsi" w:cstheme="minorHAnsi"/>
          <w:sz w:val="20"/>
          <w:szCs w:val="20"/>
          <w:u w:val="single"/>
        </w:rPr>
        <w:t xml:space="preserve"> Rates and Related Rates</w:t>
      </w:r>
      <w:r w:rsidR="00A62C5C" w:rsidRPr="005831C5">
        <w:rPr>
          <w:rFonts w:asciiTheme="minorHAnsi" w:hAnsiTheme="minorHAnsi" w:cstheme="minorHAnsi"/>
          <w:sz w:val="20"/>
          <w:szCs w:val="20"/>
          <w:u w:val="single"/>
        </w:rPr>
        <w:t xml:space="preserve"> </w:t>
      </w:r>
      <w:r w:rsidR="00036D29" w:rsidRPr="005831C5">
        <w:rPr>
          <w:rFonts w:asciiTheme="minorHAnsi" w:hAnsiTheme="minorHAnsi" w:cstheme="minorHAnsi"/>
          <w:sz w:val="20"/>
          <w:szCs w:val="20"/>
          <w:highlight w:val="cyan"/>
        </w:rPr>
        <w:t>(1.D)</w:t>
      </w:r>
      <w:r w:rsidR="00A62C5C" w:rsidRPr="005831C5">
        <w:rPr>
          <w:rFonts w:asciiTheme="minorHAnsi" w:hAnsiTheme="minorHAnsi" w:cstheme="minorHAnsi"/>
          <w:sz w:val="20"/>
          <w:szCs w:val="20"/>
          <w:highlight w:val="cyan"/>
        </w:rPr>
        <w:t>(1.E)</w:t>
      </w:r>
      <w:r w:rsidR="00852F91" w:rsidRPr="005831C5">
        <w:rPr>
          <w:rFonts w:asciiTheme="minorHAnsi" w:hAnsiTheme="minorHAnsi" w:cstheme="minorHAnsi"/>
          <w:sz w:val="20"/>
          <w:szCs w:val="20"/>
          <w:highlight w:val="cyan"/>
        </w:rPr>
        <w:t>(3.E)</w:t>
      </w:r>
      <w:r w:rsidR="00A62C5C" w:rsidRPr="005831C5">
        <w:rPr>
          <w:rFonts w:asciiTheme="minorHAnsi" w:hAnsiTheme="minorHAnsi" w:cstheme="minorHAnsi"/>
          <w:sz w:val="20"/>
          <w:szCs w:val="20"/>
          <w:highlight w:val="cyan"/>
        </w:rPr>
        <w:t>(3.F)</w:t>
      </w:r>
      <w:r w:rsidR="00852F91" w:rsidRPr="005831C5">
        <w:rPr>
          <w:rFonts w:asciiTheme="minorHAnsi" w:hAnsiTheme="minorHAnsi" w:cstheme="minorHAnsi"/>
          <w:sz w:val="20"/>
          <w:szCs w:val="20"/>
          <w:highlight w:val="cyan"/>
        </w:rPr>
        <w:t>(3.G</w:t>
      </w:r>
      <w:r w:rsidR="005831C5">
        <w:rPr>
          <w:rFonts w:asciiTheme="minorHAnsi" w:hAnsiTheme="minorHAnsi" w:cstheme="minorHAnsi"/>
          <w:sz w:val="20"/>
          <w:szCs w:val="20"/>
          <w:highlight w:val="cyan"/>
        </w:rPr>
        <w:t>)(4.A)(4.C)</w:t>
      </w:r>
    </w:p>
    <w:p w14:paraId="71164F8B" w14:textId="2B23750D" w:rsidR="005831C5" w:rsidRPr="005831C5" w:rsidRDefault="005831C5" w:rsidP="005831C5">
      <w:pPr>
        <w:pStyle w:val="NormalWeb"/>
        <w:spacing w:before="0" w:beforeAutospacing="0" w:after="0" w:afterAutospacing="0"/>
        <w:rPr>
          <w:rFonts w:asciiTheme="minorHAnsi" w:hAnsiTheme="minorHAnsi" w:cstheme="minorHAnsi"/>
          <w:sz w:val="20"/>
          <w:szCs w:val="20"/>
        </w:rPr>
      </w:pPr>
      <w:r w:rsidRPr="005831C5">
        <w:rPr>
          <w:rFonts w:asciiTheme="minorHAnsi" w:hAnsiTheme="minorHAnsi" w:cstheme="minorHAnsi"/>
          <w:sz w:val="20"/>
          <w:szCs w:val="20"/>
        </w:rPr>
        <w:t>Start with a do now assignment in which students are given various real-world situations described in words that they must translate into equivalent differential equations. Each student then picks one of these situations and writes a sentence on how they translated the description into a differential equation; the teacher grades these sentences for the use of appropriate mathematical language.</w:t>
      </w:r>
    </w:p>
    <w:p w14:paraId="70B6C8AD" w14:textId="047DCCD1" w:rsidR="009E2F3A" w:rsidRPr="00626DB9" w:rsidRDefault="005831C5" w:rsidP="00617D9A">
      <w:pPr>
        <w:rPr>
          <w:rFonts w:asciiTheme="minorHAnsi" w:hAnsiTheme="minorHAnsi" w:cstheme="minorHAnsi"/>
          <w:sz w:val="20"/>
          <w:szCs w:val="20"/>
        </w:rPr>
      </w:pPr>
      <w:r>
        <w:rPr>
          <w:rFonts w:asciiTheme="minorHAnsi" w:hAnsiTheme="minorHAnsi" w:cstheme="minorHAnsi"/>
          <w:sz w:val="20"/>
          <w:szCs w:val="20"/>
        </w:rPr>
        <w:t xml:space="preserve">Then </w:t>
      </w:r>
      <w:r w:rsidR="009E2F3A" w:rsidRPr="00617D9A">
        <w:rPr>
          <w:rFonts w:asciiTheme="minorHAnsi" w:hAnsiTheme="minorHAnsi" w:cstheme="minorHAnsi"/>
          <w:sz w:val="20"/>
          <w:szCs w:val="20"/>
        </w:rPr>
        <w:t xml:space="preserve">students </w:t>
      </w:r>
      <w:r>
        <w:rPr>
          <w:rFonts w:asciiTheme="minorHAnsi" w:hAnsiTheme="minorHAnsi" w:cstheme="minorHAnsi"/>
          <w:sz w:val="20"/>
          <w:szCs w:val="20"/>
        </w:rPr>
        <w:t>will</w:t>
      </w:r>
      <w:r w:rsidR="009E2F3A" w:rsidRPr="00626DB9">
        <w:rPr>
          <w:rFonts w:asciiTheme="minorHAnsi" w:hAnsiTheme="minorHAnsi" w:cstheme="minorHAnsi"/>
          <w:sz w:val="20"/>
          <w:szCs w:val="20"/>
        </w:rPr>
        <w:t xml:space="preserve"> try</w:t>
      </w:r>
      <w:r w:rsidR="009E2F3A" w:rsidRPr="00617D9A">
        <w:rPr>
          <w:rFonts w:asciiTheme="minorHAnsi" w:hAnsiTheme="minorHAnsi" w:cstheme="minorHAnsi"/>
          <w:sz w:val="20"/>
          <w:szCs w:val="20"/>
        </w:rPr>
        <w:t xml:space="preserve"> some </w:t>
      </w:r>
      <w:r w:rsidR="009E2F3A" w:rsidRPr="00626DB9">
        <w:rPr>
          <w:rFonts w:asciiTheme="minorHAnsi" w:hAnsiTheme="minorHAnsi" w:cstheme="minorHAnsi"/>
          <w:sz w:val="20"/>
          <w:szCs w:val="20"/>
        </w:rPr>
        <w:t xml:space="preserve">real-life </w:t>
      </w:r>
      <w:r w:rsidR="009E2F3A" w:rsidRPr="00617D9A">
        <w:rPr>
          <w:rFonts w:asciiTheme="minorHAnsi" w:hAnsiTheme="minorHAnsi" w:cstheme="minorHAnsi"/>
          <w:sz w:val="20"/>
          <w:szCs w:val="20"/>
        </w:rPr>
        <w:t>examples</w:t>
      </w:r>
      <w:r w:rsidR="009E2F3A" w:rsidRPr="00626DB9">
        <w:rPr>
          <w:rFonts w:asciiTheme="minorHAnsi" w:hAnsiTheme="minorHAnsi" w:cstheme="minorHAnsi"/>
          <w:sz w:val="20"/>
          <w:szCs w:val="20"/>
        </w:rPr>
        <w:t xml:space="preserve"> together with one example being the following.</w:t>
      </w:r>
    </w:p>
    <w:p w14:paraId="69DBFAFB" w14:textId="4A3ED3EF" w:rsidR="00B84C4D" w:rsidRPr="00617D9A" w:rsidRDefault="00B84C4D" w:rsidP="00B84C4D">
      <w:pPr>
        <w:rPr>
          <w:rFonts w:asciiTheme="minorHAnsi" w:hAnsiTheme="minorHAnsi" w:cstheme="minorHAnsi"/>
          <w:sz w:val="20"/>
          <w:szCs w:val="20"/>
        </w:rPr>
      </w:pPr>
      <w:r w:rsidRPr="00626DB9">
        <w:rPr>
          <w:rFonts w:asciiTheme="minorHAnsi" w:hAnsiTheme="minorHAnsi" w:cstheme="minorHAnsi"/>
          <w:sz w:val="20"/>
          <w:szCs w:val="20"/>
        </w:rPr>
        <w:t>Students should</w:t>
      </w:r>
      <w:r w:rsidRPr="00617D9A">
        <w:rPr>
          <w:rFonts w:asciiTheme="minorHAnsi" w:hAnsiTheme="minorHAnsi" w:cstheme="minorHAnsi"/>
          <w:sz w:val="20"/>
          <w:szCs w:val="20"/>
        </w:rPr>
        <w:t xml:space="preserve"> draw pictures, give variable names to quantities that vary with time, and to explicitly write down what they know and what they are trying to find before trying to solve the problem. </w:t>
      </w:r>
      <w:r w:rsidRPr="00626DB9">
        <w:rPr>
          <w:rFonts w:asciiTheme="minorHAnsi" w:hAnsiTheme="minorHAnsi" w:cstheme="minorHAnsi"/>
          <w:sz w:val="20"/>
          <w:szCs w:val="20"/>
        </w:rPr>
        <w:t>Also</w:t>
      </w:r>
      <w:r w:rsidR="007B07F1">
        <w:rPr>
          <w:rFonts w:asciiTheme="minorHAnsi" w:hAnsiTheme="minorHAnsi" w:cstheme="minorHAnsi"/>
          <w:sz w:val="20"/>
          <w:szCs w:val="20"/>
        </w:rPr>
        <w:t>,</w:t>
      </w:r>
      <w:r w:rsidRPr="00626DB9">
        <w:rPr>
          <w:rFonts w:asciiTheme="minorHAnsi" w:hAnsiTheme="minorHAnsi" w:cstheme="minorHAnsi"/>
          <w:sz w:val="20"/>
          <w:szCs w:val="20"/>
        </w:rPr>
        <w:t xml:space="preserve"> we should give</w:t>
      </w:r>
      <w:r w:rsidRPr="00617D9A">
        <w:rPr>
          <w:rFonts w:asciiTheme="minorHAnsi" w:hAnsiTheme="minorHAnsi" w:cstheme="minorHAnsi"/>
          <w:sz w:val="20"/>
          <w:szCs w:val="20"/>
        </w:rPr>
        <w:t xml:space="preserve"> hints</w:t>
      </w:r>
      <w:r w:rsidRPr="00626DB9">
        <w:rPr>
          <w:rFonts w:asciiTheme="minorHAnsi" w:hAnsiTheme="minorHAnsi" w:cstheme="minorHAnsi"/>
          <w:sz w:val="20"/>
          <w:szCs w:val="20"/>
        </w:rPr>
        <w:t xml:space="preserve"> along the way </w:t>
      </w:r>
      <w:r w:rsidRPr="00617D9A">
        <w:rPr>
          <w:rFonts w:asciiTheme="minorHAnsi" w:hAnsiTheme="minorHAnsi" w:cstheme="minorHAnsi"/>
          <w:sz w:val="20"/>
          <w:szCs w:val="20"/>
        </w:rPr>
        <w:t xml:space="preserve">and leave time to go over the problems together as a class after students have had a chance to try them. </w:t>
      </w:r>
    </w:p>
    <w:p w14:paraId="0A49CA36" w14:textId="3714D474" w:rsidR="00036D29" w:rsidRPr="00036D29" w:rsidRDefault="00036D29" w:rsidP="00036D29">
      <w:pPr>
        <w:rPr>
          <w:rFonts w:asciiTheme="minorHAnsi" w:hAnsiTheme="minorHAnsi" w:cstheme="minorHAnsi"/>
          <w:sz w:val="20"/>
          <w:szCs w:val="20"/>
        </w:rPr>
      </w:pPr>
      <w:r>
        <w:rPr>
          <w:rFonts w:asciiTheme="minorHAnsi" w:hAnsiTheme="minorHAnsi" w:cstheme="minorHAnsi"/>
          <w:sz w:val="20"/>
          <w:szCs w:val="20"/>
        </w:rPr>
        <w:t xml:space="preserve">Ex. </w:t>
      </w:r>
      <w:proofErr w:type="gramStart"/>
      <w:r>
        <w:rPr>
          <w:rFonts w:asciiTheme="minorHAnsi" w:hAnsiTheme="minorHAnsi" w:cstheme="minorHAnsi"/>
          <w:sz w:val="20"/>
          <w:szCs w:val="20"/>
        </w:rPr>
        <w:t>1 :</w:t>
      </w:r>
      <w:proofErr w:type="gramEnd"/>
      <w:r>
        <w:rPr>
          <w:rFonts w:asciiTheme="minorHAnsi" w:hAnsiTheme="minorHAnsi" w:cstheme="minorHAnsi"/>
          <w:sz w:val="20"/>
          <w:szCs w:val="20"/>
        </w:rPr>
        <w:t xml:space="preserve"> </w:t>
      </w:r>
      <w:r w:rsidRPr="00036D29">
        <w:rPr>
          <w:rFonts w:asciiTheme="minorHAnsi" w:hAnsiTheme="minorHAnsi" w:cstheme="minorHAnsi"/>
          <w:sz w:val="20"/>
          <w:szCs w:val="20"/>
        </w:rPr>
        <w:t xml:space="preserve">Warmup with a classroom activity where students are asked to find the cylinder of maximum volume that can be inscribed in a cone of given dimensions. They first decide on the appropriate procedure (optimization, related rates, etc.) and then use algebraic rules and procedures for differentiation to find the answer. </w:t>
      </w:r>
    </w:p>
    <w:p w14:paraId="0050B553" w14:textId="2A821A19" w:rsidR="00617D9A" w:rsidRPr="00036D29" w:rsidRDefault="009E2F3A" w:rsidP="00617D9A">
      <w:pPr>
        <w:rPr>
          <w:rFonts w:asciiTheme="minorHAnsi" w:hAnsiTheme="minorHAnsi" w:cstheme="minorHAnsi"/>
          <w:sz w:val="20"/>
          <w:szCs w:val="20"/>
          <w:u w:val="single"/>
        </w:rPr>
      </w:pPr>
      <w:r w:rsidRPr="00036D29">
        <w:rPr>
          <w:rFonts w:asciiTheme="minorHAnsi" w:hAnsiTheme="minorHAnsi" w:cstheme="minorHAnsi"/>
          <w:sz w:val="20"/>
          <w:szCs w:val="20"/>
        </w:rPr>
        <w:t>Ex.</w:t>
      </w:r>
      <w:r w:rsidR="00036D29">
        <w:rPr>
          <w:rFonts w:asciiTheme="minorHAnsi" w:hAnsiTheme="minorHAnsi" w:cstheme="minorHAnsi"/>
          <w:sz w:val="20"/>
          <w:szCs w:val="20"/>
        </w:rPr>
        <w:t xml:space="preserve"> </w:t>
      </w:r>
      <w:proofErr w:type="gramStart"/>
      <w:r w:rsidR="00036D29">
        <w:rPr>
          <w:rFonts w:asciiTheme="minorHAnsi" w:hAnsiTheme="minorHAnsi" w:cstheme="minorHAnsi"/>
          <w:sz w:val="20"/>
          <w:szCs w:val="20"/>
        </w:rPr>
        <w:t>2 :</w:t>
      </w:r>
      <w:proofErr w:type="gramEnd"/>
      <w:r w:rsidRPr="00036D29">
        <w:rPr>
          <w:rFonts w:asciiTheme="minorHAnsi" w:hAnsiTheme="minorHAnsi" w:cstheme="minorHAnsi"/>
          <w:sz w:val="20"/>
          <w:szCs w:val="20"/>
        </w:rPr>
        <w:t xml:space="preserve"> </w:t>
      </w:r>
      <w:r w:rsidR="00617D9A" w:rsidRPr="00036D29">
        <w:rPr>
          <w:rFonts w:asciiTheme="minorHAnsi" w:hAnsiTheme="minorHAnsi" w:cstheme="minorHAnsi"/>
          <w:sz w:val="20"/>
          <w:szCs w:val="20"/>
        </w:rPr>
        <w:t xml:space="preserve">A spherical balloon of radius </w:t>
      </w:r>
      <w:r w:rsidR="00617D9A" w:rsidRPr="00036D29">
        <w:rPr>
          <w:rFonts w:ascii="Cambria Math" w:hAnsi="Cambria Math" w:cs="Cambria Math"/>
          <w:i/>
          <w:iCs/>
          <w:sz w:val="20"/>
          <w:szCs w:val="20"/>
        </w:rPr>
        <w:t>𝑟</w:t>
      </w:r>
      <w:r w:rsidR="00617D9A" w:rsidRPr="00036D29">
        <w:rPr>
          <w:rFonts w:asciiTheme="minorHAnsi" w:hAnsiTheme="minorHAnsi" w:cstheme="minorHAnsi"/>
          <w:i/>
          <w:iCs/>
          <w:sz w:val="20"/>
          <w:szCs w:val="20"/>
        </w:rPr>
        <w:t xml:space="preserve"> </w:t>
      </w:r>
      <w:r w:rsidR="00617D9A" w:rsidRPr="00036D29">
        <w:rPr>
          <w:rFonts w:asciiTheme="minorHAnsi" w:hAnsiTheme="minorHAnsi" w:cstheme="minorHAnsi"/>
          <w:sz w:val="20"/>
          <w:szCs w:val="20"/>
        </w:rPr>
        <w:t xml:space="preserve">centimeters has a volume given by </w:t>
      </w:r>
      <m:oMath>
        <m:r>
          <w:rPr>
            <w:rFonts w:ascii="Cambria Math" w:hAnsi="Cambria Math" w:cstheme="minorHAnsi"/>
            <w:sz w:val="20"/>
            <w:szCs w:val="20"/>
          </w:rPr>
          <m:t>V=</m:t>
        </m:r>
        <m:f>
          <m:fPr>
            <m:ctrlPr>
              <w:rPr>
                <w:rFonts w:ascii="Cambria Math" w:hAnsi="Cambria Math" w:cstheme="minorHAnsi"/>
                <w:i/>
                <w:sz w:val="20"/>
                <w:szCs w:val="20"/>
              </w:rPr>
            </m:ctrlPr>
          </m:fPr>
          <m:num>
            <m:r>
              <w:rPr>
                <w:rFonts w:ascii="Cambria Math" w:hAnsi="Cambria Math" w:cstheme="minorHAnsi"/>
                <w:sz w:val="20"/>
                <w:szCs w:val="20"/>
              </w:rPr>
              <m:t>4</m:t>
            </m:r>
          </m:num>
          <m:den>
            <m:r>
              <w:rPr>
                <w:rFonts w:ascii="Cambria Math" w:hAnsi="Cambria Math" w:cstheme="minorHAnsi"/>
                <w:sz w:val="20"/>
                <w:szCs w:val="20"/>
              </w:rPr>
              <m:t>3</m:t>
            </m:r>
          </m:den>
        </m:f>
        <m:r>
          <w:rPr>
            <w:rFonts w:ascii="Cambria Math" w:hAnsi="Cambria Math" w:cstheme="minorHAnsi"/>
            <w:sz w:val="20"/>
            <w:szCs w:val="20"/>
          </w:rPr>
          <m:t>π</m:t>
        </m:r>
        <m:sSup>
          <m:sSupPr>
            <m:ctrlPr>
              <w:rPr>
                <w:rFonts w:ascii="Cambria Math" w:hAnsi="Cambria Math" w:cstheme="minorHAnsi"/>
                <w:i/>
                <w:iCs/>
                <w:sz w:val="20"/>
                <w:szCs w:val="20"/>
              </w:rPr>
            </m:ctrlPr>
          </m:sSupPr>
          <m:e>
            <m:r>
              <w:rPr>
                <w:rFonts w:ascii="Cambria Math" w:hAnsi="Cambria Math" w:cstheme="minorHAnsi"/>
                <w:sz w:val="20"/>
                <w:szCs w:val="20"/>
              </w:rPr>
              <m:t>r</m:t>
            </m:r>
          </m:e>
          <m:sup>
            <m:r>
              <w:rPr>
                <w:rFonts w:ascii="Cambria Math" w:hAnsi="Cambria Math" w:cstheme="minorHAnsi"/>
                <w:sz w:val="20"/>
                <w:szCs w:val="20"/>
              </w:rPr>
              <m:t>3</m:t>
            </m:r>
          </m:sup>
        </m:sSup>
      </m:oMath>
      <w:r w:rsidR="00617D9A" w:rsidRPr="00036D29">
        <w:rPr>
          <w:rFonts w:asciiTheme="minorHAnsi" w:hAnsiTheme="minorHAnsi" w:cstheme="minorHAnsi"/>
          <w:i/>
          <w:iCs/>
          <w:sz w:val="20"/>
          <w:szCs w:val="20"/>
        </w:rPr>
        <w:t xml:space="preserve">. </w:t>
      </w:r>
    </w:p>
    <w:p w14:paraId="3348EE85" w14:textId="6ABECF49" w:rsidR="00617D9A" w:rsidRPr="00036D29" w:rsidRDefault="00617D9A" w:rsidP="00617D9A">
      <w:pPr>
        <w:numPr>
          <w:ilvl w:val="0"/>
          <w:numId w:val="34"/>
        </w:numPr>
        <w:rPr>
          <w:rFonts w:asciiTheme="minorHAnsi" w:hAnsiTheme="minorHAnsi" w:cstheme="minorHAnsi"/>
          <w:sz w:val="20"/>
          <w:szCs w:val="20"/>
        </w:rPr>
      </w:pPr>
      <w:r w:rsidRPr="00036D29">
        <w:rPr>
          <w:rFonts w:asciiTheme="minorHAnsi" w:hAnsiTheme="minorHAnsi" w:cstheme="minorHAnsi"/>
          <w:sz w:val="20"/>
          <w:szCs w:val="20"/>
        </w:rPr>
        <w:t xml:space="preserve">(a)  Find </w:t>
      </w:r>
      <m:oMath>
        <m:f>
          <m:fPr>
            <m:ctrlPr>
              <w:rPr>
                <w:rFonts w:ascii="Cambria Math" w:hAnsi="Cambria Math" w:cstheme="minorHAnsi"/>
                <w:i/>
                <w:iCs/>
                <w:sz w:val="20"/>
                <w:szCs w:val="20"/>
              </w:rPr>
            </m:ctrlPr>
          </m:fPr>
          <m:num>
            <m:r>
              <w:rPr>
                <w:rFonts w:ascii="Cambria Math" w:hAnsi="Cambria Math" w:cstheme="minorHAnsi"/>
                <w:sz w:val="20"/>
                <w:szCs w:val="20"/>
              </w:rPr>
              <m:t>dV</m:t>
            </m:r>
          </m:num>
          <m:den>
            <m:r>
              <w:rPr>
                <w:rFonts w:ascii="Cambria Math" w:hAnsi="Cambria Math" w:cstheme="minorHAnsi"/>
                <w:sz w:val="20"/>
                <w:szCs w:val="20"/>
              </w:rPr>
              <m:t>dr</m:t>
            </m:r>
          </m:den>
        </m:f>
      </m:oMath>
      <w:r w:rsidRPr="00036D29">
        <w:rPr>
          <w:rFonts w:asciiTheme="minorHAnsi" w:hAnsiTheme="minorHAnsi" w:cstheme="minorHAnsi"/>
          <w:i/>
          <w:iCs/>
          <w:sz w:val="20"/>
          <w:szCs w:val="20"/>
        </w:rPr>
        <w:t xml:space="preserve"> </w:t>
      </w:r>
      <w:r w:rsidRPr="00036D29">
        <w:rPr>
          <w:rFonts w:asciiTheme="minorHAnsi" w:hAnsiTheme="minorHAnsi" w:cstheme="minorHAnsi"/>
          <w:sz w:val="20"/>
          <w:szCs w:val="20"/>
        </w:rPr>
        <w:t xml:space="preserve">when </w:t>
      </w:r>
      <w:r w:rsidRPr="00036D29">
        <w:rPr>
          <w:rFonts w:ascii="Cambria Math" w:hAnsi="Cambria Math" w:cs="Cambria Math"/>
          <w:i/>
          <w:iCs/>
          <w:sz w:val="20"/>
          <w:szCs w:val="20"/>
        </w:rPr>
        <w:t>𝑟</w:t>
      </w:r>
      <w:r w:rsidRPr="00036D29">
        <w:rPr>
          <w:rFonts w:asciiTheme="minorHAnsi" w:hAnsiTheme="minorHAnsi" w:cstheme="minorHAnsi"/>
          <w:i/>
          <w:iCs/>
          <w:sz w:val="20"/>
          <w:szCs w:val="20"/>
        </w:rPr>
        <w:t xml:space="preserve"> </w:t>
      </w:r>
      <w:r w:rsidRPr="00036D29">
        <w:rPr>
          <w:rFonts w:asciiTheme="minorHAnsi" w:hAnsiTheme="minorHAnsi" w:cstheme="minorHAnsi"/>
          <w:sz w:val="20"/>
          <w:szCs w:val="20"/>
        </w:rPr>
        <w:t xml:space="preserve">= 1 and when </w:t>
      </w:r>
      <w:r w:rsidRPr="00036D29">
        <w:rPr>
          <w:rFonts w:ascii="Cambria Math" w:hAnsi="Cambria Math" w:cs="Cambria Math"/>
          <w:i/>
          <w:iCs/>
          <w:sz w:val="20"/>
          <w:szCs w:val="20"/>
        </w:rPr>
        <w:t>𝑟</w:t>
      </w:r>
      <w:r w:rsidRPr="00036D29">
        <w:rPr>
          <w:rFonts w:asciiTheme="minorHAnsi" w:hAnsiTheme="minorHAnsi" w:cstheme="minorHAnsi"/>
          <w:i/>
          <w:iCs/>
          <w:sz w:val="20"/>
          <w:szCs w:val="20"/>
        </w:rPr>
        <w:t xml:space="preserve"> </w:t>
      </w:r>
      <w:r w:rsidRPr="00036D29">
        <w:rPr>
          <w:rFonts w:asciiTheme="minorHAnsi" w:hAnsiTheme="minorHAnsi" w:cstheme="minorHAnsi"/>
          <w:sz w:val="20"/>
          <w:szCs w:val="20"/>
        </w:rPr>
        <w:t xml:space="preserve">= 2 and give a practical interpretation of your answers. </w:t>
      </w:r>
    </w:p>
    <w:p w14:paraId="0FF33518" w14:textId="67556777" w:rsidR="00617D9A" w:rsidRPr="00036D29" w:rsidRDefault="00617D9A" w:rsidP="00617D9A">
      <w:pPr>
        <w:numPr>
          <w:ilvl w:val="0"/>
          <w:numId w:val="34"/>
        </w:numPr>
        <w:rPr>
          <w:rFonts w:asciiTheme="minorHAnsi" w:hAnsiTheme="minorHAnsi" w:cstheme="minorHAnsi"/>
          <w:sz w:val="20"/>
          <w:szCs w:val="20"/>
        </w:rPr>
      </w:pPr>
      <w:r w:rsidRPr="00036D29">
        <w:rPr>
          <w:rFonts w:asciiTheme="minorHAnsi" w:hAnsiTheme="minorHAnsi" w:cstheme="minorHAnsi"/>
          <w:sz w:val="20"/>
          <w:szCs w:val="20"/>
        </w:rPr>
        <w:t>(b)  Suppose</w:t>
      </w:r>
      <w:r w:rsidR="009E2F3A" w:rsidRPr="00036D29">
        <w:rPr>
          <w:rFonts w:asciiTheme="minorHAnsi" w:hAnsiTheme="minorHAnsi" w:cstheme="minorHAnsi"/>
          <w:sz w:val="20"/>
          <w:szCs w:val="20"/>
        </w:rPr>
        <w:t xml:space="preserve"> </w:t>
      </w:r>
      <w:r w:rsidRPr="00036D29">
        <w:rPr>
          <w:rFonts w:asciiTheme="minorHAnsi" w:hAnsiTheme="minorHAnsi" w:cstheme="minorHAnsi"/>
          <w:sz w:val="20"/>
          <w:szCs w:val="20"/>
        </w:rPr>
        <w:t>that</w:t>
      </w:r>
      <w:r w:rsidR="009E2F3A" w:rsidRPr="00036D29">
        <w:rPr>
          <w:rFonts w:asciiTheme="minorHAnsi" w:hAnsiTheme="minorHAnsi" w:cstheme="minorHAnsi"/>
          <w:sz w:val="20"/>
          <w:szCs w:val="20"/>
        </w:rPr>
        <w:t xml:space="preserve"> </w:t>
      </w:r>
      <w:r w:rsidRPr="00036D29">
        <w:rPr>
          <w:rFonts w:asciiTheme="minorHAnsi" w:hAnsiTheme="minorHAnsi" w:cstheme="minorHAnsi"/>
          <w:sz w:val="20"/>
          <w:szCs w:val="20"/>
        </w:rPr>
        <w:t>the</w:t>
      </w:r>
      <w:r w:rsidR="009E2F3A" w:rsidRPr="00036D29">
        <w:rPr>
          <w:rFonts w:asciiTheme="minorHAnsi" w:hAnsiTheme="minorHAnsi" w:cstheme="minorHAnsi"/>
          <w:sz w:val="20"/>
          <w:szCs w:val="20"/>
        </w:rPr>
        <w:t xml:space="preserve"> </w:t>
      </w:r>
      <w:r w:rsidRPr="00036D29">
        <w:rPr>
          <w:rFonts w:asciiTheme="minorHAnsi" w:hAnsiTheme="minorHAnsi" w:cstheme="minorHAnsi"/>
          <w:sz w:val="20"/>
          <w:szCs w:val="20"/>
        </w:rPr>
        <w:t>balloon</w:t>
      </w:r>
      <w:r w:rsidR="009E2F3A" w:rsidRPr="00036D29">
        <w:rPr>
          <w:rFonts w:asciiTheme="minorHAnsi" w:hAnsiTheme="minorHAnsi" w:cstheme="minorHAnsi"/>
          <w:sz w:val="20"/>
          <w:szCs w:val="20"/>
        </w:rPr>
        <w:t xml:space="preserve"> </w:t>
      </w:r>
      <w:r w:rsidRPr="00036D29">
        <w:rPr>
          <w:rFonts w:asciiTheme="minorHAnsi" w:hAnsiTheme="minorHAnsi" w:cstheme="minorHAnsi"/>
          <w:sz w:val="20"/>
          <w:szCs w:val="20"/>
        </w:rPr>
        <w:t>is</w:t>
      </w:r>
      <w:r w:rsidR="009E2F3A" w:rsidRPr="00036D29">
        <w:rPr>
          <w:rFonts w:asciiTheme="minorHAnsi" w:hAnsiTheme="minorHAnsi" w:cstheme="minorHAnsi"/>
          <w:sz w:val="20"/>
          <w:szCs w:val="20"/>
        </w:rPr>
        <w:t xml:space="preserve"> </w:t>
      </w:r>
      <w:r w:rsidRPr="00036D29">
        <w:rPr>
          <w:rFonts w:asciiTheme="minorHAnsi" w:hAnsiTheme="minorHAnsi" w:cstheme="minorHAnsi"/>
          <w:sz w:val="20"/>
          <w:szCs w:val="20"/>
        </w:rPr>
        <w:t>being</w:t>
      </w:r>
      <w:r w:rsidR="009E2F3A" w:rsidRPr="00036D29">
        <w:rPr>
          <w:rFonts w:asciiTheme="minorHAnsi" w:hAnsiTheme="minorHAnsi" w:cstheme="minorHAnsi"/>
          <w:sz w:val="20"/>
          <w:szCs w:val="20"/>
        </w:rPr>
        <w:t xml:space="preserve"> </w:t>
      </w:r>
      <w:r w:rsidRPr="00036D29">
        <w:rPr>
          <w:rFonts w:asciiTheme="minorHAnsi" w:hAnsiTheme="minorHAnsi" w:cstheme="minorHAnsi"/>
          <w:sz w:val="20"/>
          <w:szCs w:val="20"/>
        </w:rPr>
        <w:t>inflated</w:t>
      </w:r>
      <w:r w:rsidR="009E2F3A" w:rsidRPr="00036D29">
        <w:rPr>
          <w:rFonts w:asciiTheme="minorHAnsi" w:hAnsiTheme="minorHAnsi" w:cstheme="minorHAnsi"/>
          <w:sz w:val="20"/>
          <w:szCs w:val="20"/>
        </w:rPr>
        <w:t xml:space="preserve"> </w:t>
      </w:r>
      <w:r w:rsidRPr="00036D29">
        <w:rPr>
          <w:rFonts w:asciiTheme="minorHAnsi" w:hAnsiTheme="minorHAnsi" w:cstheme="minorHAnsi"/>
          <w:sz w:val="20"/>
          <w:szCs w:val="20"/>
        </w:rPr>
        <w:t>in</w:t>
      </w:r>
      <w:r w:rsidR="009E2F3A" w:rsidRPr="00036D29">
        <w:rPr>
          <w:rFonts w:asciiTheme="minorHAnsi" w:hAnsiTheme="minorHAnsi" w:cstheme="minorHAnsi"/>
          <w:sz w:val="20"/>
          <w:szCs w:val="20"/>
        </w:rPr>
        <w:t xml:space="preserve"> </w:t>
      </w:r>
      <w:r w:rsidRPr="00036D29">
        <w:rPr>
          <w:rFonts w:asciiTheme="minorHAnsi" w:hAnsiTheme="minorHAnsi" w:cstheme="minorHAnsi"/>
          <w:sz w:val="20"/>
          <w:szCs w:val="20"/>
        </w:rPr>
        <w:t>such</w:t>
      </w:r>
      <w:r w:rsidR="009E2F3A" w:rsidRPr="00036D29">
        <w:rPr>
          <w:rFonts w:asciiTheme="minorHAnsi" w:hAnsiTheme="minorHAnsi" w:cstheme="minorHAnsi"/>
          <w:sz w:val="20"/>
          <w:szCs w:val="20"/>
        </w:rPr>
        <w:t xml:space="preserve"> </w:t>
      </w:r>
      <w:r w:rsidRPr="00036D29">
        <w:rPr>
          <w:rFonts w:asciiTheme="minorHAnsi" w:hAnsiTheme="minorHAnsi" w:cstheme="minorHAnsi"/>
          <w:sz w:val="20"/>
          <w:szCs w:val="20"/>
        </w:rPr>
        <w:t>a</w:t>
      </w:r>
      <w:r w:rsidR="009E2F3A" w:rsidRPr="00036D29">
        <w:rPr>
          <w:rFonts w:asciiTheme="minorHAnsi" w:hAnsiTheme="minorHAnsi" w:cstheme="minorHAnsi"/>
          <w:sz w:val="20"/>
          <w:szCs w:val="20"/>
        </w:rPr>
        <w:t xml:space="preserve"> </w:t>
      </w:r>
      <w:r w:rsidRPr="00036D29">
        <w:rPr>
          <w:rFonts w:asciiTheme="minorHAnsi" w:hAnsiTheme="minorHAnsi" w:cstheme="minorHAnsi"/>
          <w:sz w:val="20"/>
          <w:szCs w:val="20"/>
        </w:rPr>
        <w:t>way</w:t>
      </w:r>
      <w:r w:rsidR="009E2F3A" w:rsidRPr="00036D29">
        <w:rPr>
          <w:rFonts w:asciiTheme="minorHAnsi" w:hAnsiTheme="minorHAnsi" w:cstheme="minorHAnsi"/>
          <w:sz w:val="20"/>
          <w:szCs w:val="20"/>
        </w:rPr>
        <w:t xml:space="preserve"> </w:t>
      </w:r>
      <w:r w:rsidRPr="00036D29">
        <w:rPr>
          <w:rFonts w:asciiTheme="minorHAnsi" w:hAnsiTheme="minorHAnsi" w:cstheme="minorHAnsi"/>
          <w:sz w:val="20"/>
          <w:szCs w:val="20"/>
        </w:rPr>
        <w:t>that</w:t>
      </w:r>
      <w:r w:rsidR="009E2F3A" w:rsidRPr="00036D29">
        <w:rPr>
          <w:rFonts w:asciiTheme="minorHAnsi" w:hAnsiTheme="minorHAnsi" w:cstheme="minorHAnsi"/>
          <w:sz w:val="20"/>
          <w:szCs w:val="20"/>
        </w:rPr>
        <w:t xml:space="preserve"> </w:t>
      </w:r>
      <m:oMath>
        <m:r>
          <w:rPr>
            <w:rFonts w:ascii="Cambria Math" w:hAnsi="Cambria Math" w:cstheme="minorHAnsi"/>
            <w:sz w:val="20"/>
            <w:szCs w:val="20"/>
          </w:rPr>
          <m:t>r</m:t>
        </m:r>
        <m:d>
          <m:dPr>
            <m:ctrlPr>
              <w:rPr>
                <w:rFonts w:ascii="Cambria Math" w:hAnsi="Cambria Math" w:cstheme="minorHAnsi"/>
                <w:i/>
                <w:sz w:val="20"/>
                <w:szCs w:val="20"/>
              </w:rPr>
            </m:ctrlPr>
          </m:dPr>
          <m:e>
            <m:r>
              <w:rPr>
                <w:rFonts w:ascii="Cambria Math" w:hAnsi="Cambria Math" w:cstheme="minorHAnsi"/>
                <w:sz w:val="20"/>
                <w:szCs w:val="20"/>
              </w:rPr>
              <m:t>t</m:t>
            </m:r>
          </m:e>
        </m:d>
        <m:r>
          <w:rPr>
            <w:rFonts w:ascii="Cambria Math" w:hAnsi="Cambria Math" w:cstheme="minorHAnsi"/>
            <w:sz w:val="20"/>
            <w:szCs w:val="20"/>
          </w:rPr>
          <m:t>=2t</m:t>
        </m:r>
      </m:oMath>
      <w:r w:rsidR="009E2F3A" w:rsidRPr="00036D29">
        <w:rPr>
          <w:rFonts w:asciiTheme="minorHAnsi" w:hAnsiTheme="minorHAnsi" w:cstheme="minorHAnsi"/>
          <w:i/>
          <w:iCs/>
          <w:sz w:val="20"/>
          <w:szCs w:val="20"/>
        </w:rPr>
        <w:t xml:space="preserve"> </w:t>
      </w:r>
      <w:r w:rsidRPr="00036D29">
        <w:rPr>
          <w:rFonts w:asciiTheme="minorHAnsi" w:hAnsiTheme="minorHAnsi" w:cstheme="minorHAnsi"/>
          <w:sz w:val="20"/>
          <w:szCs w:val="20"/>
        </w:rPr>
        <w:t>centimeters</w:t>
      </w:r>
      <w:r w:rsidR="009E2F3A" w:rsidRPr="00036D29">
        <w:rPr>
          <w:rFonts w:asciiTheme="minorHAnsi" w:hAnsiTheme="minorHAnsi" w:cstheme="minorHAnsi"/>
          <w:sz w:val="20"/>
          <w:szCs w:val="20"/>
        </w:rPr>
        <w:t xml:space="preserve"> </w:t>
      </w:r>
      <w:r w:rsidRPr="00036D29">
        <w:rPr>
          <w:rFonts w:asciiTheme="minorHAnsi" w:hAnsiTheme="minorHAnsi" w:cstheme="minorHAnsi"/>
          <w:sz w:val="20"/>
          <w:szCs w:val="20"/>
        </w:rPr>
        <w:t>after</w:t>
      </w:r>
      <w:r w:rsidRPr="00036D29">
        <w:rPr>
          <w:rFonts w:ascii="Cambria Math" w:hAnsi="Cambria Math" w:cs="Cambria Math"/>
          <w:i/>
          <w:iCs/>
          <w:sz w:val="20"/>
          <w:szCs w:val="20"/>
        </w:rPr>
        <w:t>𝑡</w:t>
      </w:r>
      <w:r w:rsidR="009E2F3A" w:rsidRPr="00036D29">
        <w:rPr>
          <w:rFonts w:asciiTheme="minorHAnsi" w:hAnsiTheme="minorHAnsi" w:cstheme="minorHAnsi"/>
          <w:i/>
          <w:iCs/>
          <w:sz w:val="20"/>
          <w:szCs w:val="20"/>
        </w:rPr>
        <w:t xml:space="preserve"> </w:t>
      </w:r>
      <w:r w:rsidRPr="00036D29">
        <w:rPr>
          <w:rFonts w:asciiTheme="minorHAnsi" w:hAnsiTheme="minorHAnsi" w:cstheme="minorHAnsi"/>
          <w:sz w:val="20"/>
          <w:szCs w:val="20"/>
        </w:rPr>
        <w:t xml:space="preserve">seconds. </w:t>
      </w:r>
    </w:p>
    <w:p w14:paraId="0048943E" w14:textId="77777777" w:rsidR="00617D9A" w:rsidRPr="00036D29" w:rsidRDefault="00617D9A" w:rsidP="00617D9A">
      <w:pPr>
        <w:ind w:left="720"/>
        <w:rPr>
          <w:rFonts w:asciiTheme="minorHAnsi" w:hAnsiTheme="minorHAnsi" w:cstheme="minorHAnsi"/>
          <w:sz w:val="20"/>
          <w:szCs w:val="20"/>
        </w:rPr>
      </w:pPr>
      <w:r w:rsidRPr="00036D29">
        <w:rPr>
          <w:rFonts w:asciiTheme="minorHAnsi" w:hAnsiTheme="minorHAnsi" w:cstheme="minorHAnsi"/>
          <w:sz w:val="20"/>
          <w:szCs w:val="20"/>
        </w:rPr>
        <w:t xml:space="preserve">How fast is the volume of the balloon increasing when </w:t>
      </w:r>
      <w:r w:rsidRPr="00036D29">
        <w:rPr>
          <w:rFonts w:ascii="Cambria Math" w:hAnsi="Cambria Math" w:cs="Cambria Math"/>
          <w:i/>
          <w:iCs/>
          <w:sz w:val="20"/>
          <w:szCs w:val="20"/>
        </w:rPr>
        <w:t>𝑟</w:t>
      </w:r>
      <w:r w:rsidRPr="00036D29">
        <w:rPr>
          <w:rFonts w:asciiTheme="minorHAnsi" w:hAnsiTheme="minorHAnsi" w:cstheme="minorHAnsi"/>
          <w:i/>
          <w:iCs/>
          <w:sz w:val="20"/>
          <w:szCs w:val="20"/>
        </w:rPr>
        <w:t xml:space="preserve"> </w:t>
      </w:r>
      <w:r w:rsidRPr="00036D29">
        <w:rPr>
          <w:rFonts w:asciiTheme="minorHAnsi" w:hAnsiTheme="minorHAnsi" w:cstheme="minorHAnsi"/>
          <w:sz w:val="20"/>
          <w:szCs w:val="20"/>
        </w:rPr>
        <w:t xml:space="preserve">= 1? when </w:t>
      </w:r>
      <w:r w:rsidRPr="00036D29">
        <w:rPr>
          <w:rFonts w:ascii="Cambria Math" w:hAnsi="Cambria Math" w:cs="Cambria Math"/>
          <w:i/>
          <w:iCs/>
          <w:sz w:val="20"/>
          <w:szCs w:val="20"/>
        </w:rPr>
        <w:t>𝑟</w:t>
      </w:r>
      <w:r w:rsidRPr="00036D29">
        <w:rPr>
          <w:rFonts w:asciiTheme="minorHAnsi" w:hAnsiTheme="minorHAnsi" w:cstheme="minorHAnsi"/>
          <w:i/>
          <w:iCs/>
          <w:sz w:val="20"/>
          <w:szCs w:val="20"/>
        </w:rPr>
        <w:t xml:space="preserve"> </w:t>
      </w:r>
      <w:r w:rsidRPr="00036D29">
        <w:rPr>
          <w:rFonts w:asciiTheme="minorHAnsi" w:hAnsiTheme="minorHAnsi" w:cstheme="minorHAnsi"/>
          <w:sz w:val="20"/>
          <w:szCs w:val="20"/>
        </w:rPr>
        <w:t xml:space="preserve">= 2? </w:t>
      </w:r>
    </w:p>
    <w:p w14:paraId="1BA8FC4E" w14:textId="77777777" w:rsidR="00B20ABE" w:rsidRPr="00036D29" w:rsidRDefault="00617D9A" w:rsidP="00617D9A">
      <w:pPr>
        <w:numPr>
          <w:ilvl w:val="0"/>
          <w:numId w:val="34"/>
        </w:numPr>
        <w:rPr>
          <w:rFonts w:asciiTheme="minorHAnsi" w:hAnsiTheme="minorHAnsi" w:cstheme="minorHAnsi"/>
          <w:sz w:val="20"/>
          <w:szCs w:val="20"/>
        </w:rPr>
      </w:pPr>
      <w:r w:rsidRPr="00036D29">
        <w:rPr>
          <w:rFonts w:asciiTheme="minorHAnsi" w:hAnsiTheme="minorHAnsi" w:cstheme="minorHAnsi"/>
          <w:sz w:val="20"/>
          <w:szCs w:val="20"/>
        </w:rPr>
        <w:t xml:space="preserve">(c)  Air is begin blown into the balloon at a constant rate of 50 cubic centimeters per second. </w:t>
      </w:r>
    </w:p>
    <w:p w14:paraId="74228F18" w14:textId="4F008F87" w:rsidR="00617D9A" w:rsidRPr="00617D9A" w:rsidRDefault="00B20ABE" w:rsidP="00B20ABE">
      <w:pPr>
        <w:ind w:left="720"/>
        <w:rPr>
          <w:rFonts w:asciiTheme="minorHAnsi" w:hAnsiTheme="minorHAnsi" w:cstheme="minorHAnsi"/>
          <w:sz w:val="20"/>
          <w:szCs w:val="20"/>
        </w:rPr>
      </w:pPr>
      <w:r w:rsidRPr="00036D29">
        <w:rPr>
          <w:rFonts w:asciiTheme="minorHAnsi" w:hAnsiTheme="minorHAnsi" w:cstheme="minorHAnsi"/>
          <w:sz w:val="20"/>
          <w:szCs w:val="20"/>
        </w:rPr>
        <w:t xml:space="preserve">     </w:t>
      </w:r>
      <w:r w:rsidR="00617D9A" w:rsidRPr="00036D29">
        <w:rPr>
          <w:rFonts w:asciiTheme="minorHAnsi" w:hAnsiTheme="minorHAnsi" w:cstheme="minorHAnsi"/>
          <w:sz w:val="20"/>
          <w:szCs w:val="20"/>
        </w:rPr>
        <w:t>How fast is the radius of the balloon increasing</w:t>
      </w:r>
      <w:r w:rsidR="00617D9A" w:rsidRPr="00617D9A">
        <w:rPr>
          <w:rFonts w:asciiTheme="minorHAnsi" w:hAnsiTheme="minorHAnsi" w:cstheme="minorHAnsi"/>
          <w:sz w:val="20"/>
          <w:szCs w:val="20"/>
        </w:rPr>
        <w:t xml:space="preserve"> when </w:t>
      </w:r>
      <m:oMath>
        <m:r>
          <w:rPr>
            <w:rFonts w:ascii="Cambria Math" w:hAnsi="Cambria Math" w:cstheme="minorHAnsi"/>
            <w:sz w:val="20"/>
            <w:szCs w:val="20"/>
          </w:rPr>
          <m:t>r=1</m:t>
        </m:r>
      </m:oMath>
      <w:r>
        <w:rPr>
          <w:rFonts w:asciiTheme="minorHAnsi" w:hAnsiTheme="minorHAnsi" w:cstheme="minorHAnsi"/>
          <w:sz w:val="20"/>
          <w:szCs w:val="20"/>
        </w:rPr>
        <w:t xml:space="preserve"> and </w:t>
      </w:r>
      <w:r w:rsidR="00617D9A" w:rsidRPr="00617D9A">
        <w:rPr>
          <w:rFonts w:asciiTheme="minorHAnsi" w:hAnsiTheme="minorHAnsi" w:cstheme="minorHAnsi"/>
          <w:sz w:val="20"/>
          <w:szCs w:val="20"/>
        </w:rPr>
        <w:t xml:space="preserve">when </w:t>
      </w:r>
      <m:oMath>
        <m:r>
          <w:rPr>
            <w:rFonts w:ascii="Cambria Math" w:hAnsi="Cambria Math" w:cstheme="minorHAnsi"/>
            <w:sz w:val="20"/>
            <w:szCs w:val="20"/>
          </w:rPr>
          <m:t>r=2</m:t>
        </m:r>
      </m:oMath>
      <w:r w:rsidR="00617D9A" w:rsidRPr="00617D9A">
        <w:rPr>
          <w:rFonts w:asciiTheme="minorHAnsi" w:hAnsiTheme="minorHAnsi" w:cstheme="minorHAnsi"/>
          <w:sz w:val="20"/>
          <w:szCs w:val="20"/>
        </w:rPr>
        <w:t xml:space="preserve">? </w:t>
      </w:r>
    </w:p>
    <w:p w14:paraId="6CD88E51" w14:textId="77777777" w:rsidR="00617D9A" w:rsidRPr="00617D9A" w:rsidRDefault="00617D9A" w:rsidP="00617D9A">
      <w:pPr>
        <w:rPr>
          <w:rFonts w:asciiTheme="minorHAnsi" w:hAnsiTheme="minorHAnsi" w:cstheme="minorHAnsi"/>
          <w:sz w:val="20"/>
          <w:szCs w:val="20"/>
        </w:rPr>
      </w:pPr>
      <w:r w:rsidRPr="00617D9A">
        <w:rPr>
          <w:rFonts w:asciiTheme="minorHAnsi" w:hAnsiTheme="minorHAnsi" w:cstheme="minorHAnsi"/>
          <w:sz w:val="20"/>
          <w:szCs w:val="20"/>
        </w:rPr>
        <w:t xml:space="preserve">Solution </w:t>
      </w:r>
    </w:p>
    <w:p w14:paraId="4AD8AA58" w14:textId="6CB8F6A1" w:rsidR="00617D9A" w:rsidRPr="00617D9A" w:rsidRDefault="00617D9A" w:rsidP="00617D9A">
      <w:pPr>
        <w:rPr>
          <w:rFonts w:asciiTheme="minorHAnsi" w:hAnsiTheme="minorHAnsi" w:cstheme="minorHAnsi"/>
          <w:sz w:val="20"/>
          <w:szCs w:val="20"/>
        </w:rPr>
      </w:pPr>
      <w:r w:rsidRPr="00617D9A">
        <w:rPr>
          <w:rFonts w:asciiTheme="minorHAnsi" w:hAnsiTheme="minorHAnsi" w:cstheme="minorHAnsi"/>
          <w:sz w:val="20"/>
          <w:szCs w:val="20"/>
        </w:rPr>
        <w:t xml:space="preserve">In part (a) of the above problem, encourage the students to think about the relevant units. The quantity </w:t>
      </w:r>
      <m:oMath>
        <m:f>
          <m:fPr>
            <m:ctrlPr>
              <w:rPr>
                <w:rFonts w:ascii="Cambria Math" w:hAnsi="Cambria Math" w:cstheme="minorHAnsi"/>
                <w:i/>
                <w:iCs/>
                <w:sz w:val="20"/>
                <w:szCs w:val="20"/>
              </w:rPr>
            </m:ctrlPr>
          </m:fPr>
          <m:num>
            <m:r>
              <w:rPr>
                <w:rFonts w:ascii="Cambria Math" w:hAnsi="Cambria Math" w:cstheme="minorHAnsi"/>
                <w:sz w:val="20"/>
                <w:szCs w:val="20"/>
              </w:rPr>
              <m:t>dV</m:t>
            </m:r>
          </m:num>
          <m:den>
            <m:r>
              <w:rPr>
                <w:rFonts w:ascii="Cambria Math" w:hAnsi="Cambria Math" w:cstheme="minorHAnsi"/>
                <w:sz w:val="20"/>
                <w:szCs w:val="20"/>
              </w:rPr>
              <m:t>dr</m:t>
            </m:r>
          </m:den>
        </m:f>
      </m:oMath>
      <w:r w:rsidR="008F67D1" w:rsidRPr="00617D9A">
        <w:rPr>
          <w:rFonts w:asciiTheme="minorHAnsi" w:hAnsiTheme="minorHAnsi" w:cstheme="minorHAnsi"/>
          <w:i/>
          <w:iCs/>
          <w:sz w:val="20"/>
          <w:szCs w:val="20"/>
        </w:rPr>
        <w:t xml:space="preserve"> </w:t>
      </w:r>
      <w:r w:rsidRPr="00617D9A">
        <w:rPr>
          <w:rFonts w:asciiTheme="minorHAnsi" w:hAnsiTheme="minorHAnsi" w:cstheme="minorHAnsi"/>
          <w:sz w:val="20"/>
          <w:szCs w:val="20"/>
        </w:rPr>
        <w:t>is the rate of change of the volume of the balloon with respect to its radius. Therefore, the number</w:t>
      </w:r>
      <w:r w:rsidR="008F67D1" w:rsidRPr="00626DB9">
        <w:rPr>
          <w:rFonts w:asciiTheme="minorHAnsi" w:hAnsiTheme="minorHAnsi" w:cstheme="minorHAnsi"/>
          <w:sz w:val="20"/>
          <w:szCs w:val="20"/>
        </w:rPr>
        <w:t xml:space="preserve"> </w:t>
      </w:r>
      <m:oMath>
        <m:f>
          <m:fPr>
            <m:ctrlPr>
              <w:rPr>
                <w:rFonts w:ascii="Cambria Math" w:hAnsi="Cambria Math" w:cstheme="minorHAnsi"/>
                <w:i/>
                <w:iCs/>
                <w:sz w:val="20"/>
                <w:szCs w:val="20"/>
              </w:rPr>
            </m:ctrlPr>
          </m:fPr>
          <m:num>
            <m:r>
              <w:rPr>
                <w:rFonts w:ascii="Cambria Math" w:hAnsi="Cambria Math" w:cstheme="minorHAnsi"/>
                <w:sz w:val="20"/>
                <w:szCs w:val="20"/>
              </w:rPr>
              <m:t>dV</m:t>
            </m:r>
          </m:num>
          <m:den>
            <m:r>
              <w:rPr>
                <w:rFonts w:ascii="Cambria Math" w:hAnsi="Cambria Math" w:cstheme="minorHAnsi"/>
                <w:sz w:val="20"/>
                <w:szCs w:val="20"/>
              </w:rPr>
              <m:t>dr</m:t>
            </m:r>
          </m:den>
        </m:f>
        <m:sSub>
          <m:sSubPr>
            <m:ctrlPr>
              <w:rPr>
                <w:rFonts w:ascii="Cambria Math" w:hAnsi="Cambria Math" w:cstheme="minorHAnsi"/>
                <w:i/>
                <w:iCs/>
                <w:sz w:val="20"/>
                <w:szCs w:val="20"/>
              </w:rPr>
            </m:ctrlPr>
          </m:sSubPr>
          <m:e>
            <m:r>
              <w:rPr>
                <w:rFonts w:ascii="Cambria Math" w:hAnsi="Cambria Math" w:cstheme="minorHAnsi"/>
                <w:sz w:val="20"/>
                <w:szCs w:val="20"/>
              </w:rPr>
              <m:t>|</m:t>
            </m:r>
          </m:e>
          <m:sub>
            <m:r>
              <w:rPr>
                <w:rFonts w:ascii="Cambria Math" w:hAnsi="Cambria Math" w:cstheme="minorHAnsi"/>
                <w:sz w:val="20"/>
                <w:szCs w:val="20"/>
              </w:rPr>
              <m:t>r=1</m:t>
            </m:r>
          </m:sub>
        </m:sSub>
        <m:r>
          <w:rPr>
            <w:rFonts w:ascii="Cambria Math" w:hAnsi="Cambria Math" w:cstheme="minorHAnsi"/>
            <w:sz w:val="20"/>
            <w:szCs w:val="20"/>
          </w:rPr>
          <m:t>=12.566</m:t>
        </m:r>
      </m:oMath>
      <w:r w:rsidR="00352327" w:rsidRPr="00626DB9">
        <w:rPr>
          <w:rFonts w:asciiTheme="minorHAnsi" w:hAnsiTheme="minorHAnsi" w:cstheme="minorHAnsi"/>
          <w:sz w:val="20"/>
          <w:szCs w:val="20"/>
        </w:rPr>
        <w:t xml:space="preserve"> </w:t>
      </w:r>
      <w:r w:rsidRPr="00617D9A">
        <w:rPr>
          <w:rFonts w:asciiTheme="minorHAnsi" w:hAnsiTheme="minorHAnsi" w:cstheme="minorHAnsi"/>
          <w:sz w:val="20"/>
          <w:szCs w:val="20"/>
        </w:rPr>
        <w:t xml:space="preserve">indicates that when the radius of the balloon is 1 centimeter, the volume of the balloon increases by 12.566 cubic centimeters for each centimeter increase in the radius. The number </w:t>
      </w:r>
      <m:oMath>
        <m:f>
          <m:fPr>
            <m:ctrlPr>
              <w:rPr>
                <w:rFonts w:ascii="Cambria Math" w:hAnsi="Cambria Math" w:cstheme="minorHAnsi"/>
                <w:i/>
                <w:iCs/>
                <w:sz w:val="20"/>
                <w:szCs w:val="20"/>
              </w:rPr>
            </m:ctrlPr>
          </m:fPr>
          <m:num>
            <m:r>
              <w:rPr>
                <w:rFonts w:ascii="Cambria Math" w:hAnsi="Cambria Math" w:cstheme="minorHAnsi"/>
                <w:sz w:val="20"/>
                <w:szCs w:val="20"/>
              </w:rPr>
              <m:t>dV</m:t>
            </m:r>
          </m:num>
          <m:den>
            <m:r>
              <w:rPr>
                <w:rFonts w:ascii="Cambria Math" w:hAnsi="Cambria Math" w:cstheme="minorHAnsi"/>
                <w:sz w:val="20"/>
                <w:szCs w:val="20"/>
              </w:rPr>
              <m:t>dr</m:t>
            </m:r>
          </m:den>
        </m:f>
        <m:sSub>
          <m:sSubPr>
            <m:ctrlPr>
              <w:rPr>
                <w:rFonts w:ascii="Cambria Math" w:hAnsi="Cambria Math" w:cstheme="minorHAnsi"/>
                <w:i/>
                <w:iCs/>
                <w:sz w:val="20"/>
                <w:szCs w:val="20"/>
              </w:rPr>
            </m:ctrlPr>
          </m:sSubPr>
          <m:e>
            <m:r>
              <w:rPr>
                <w:rFonts w:ascii="Cambria Math" w:hAnsi="Cambria Math" w:cstheme="minorHAnsi"/>
                <w:sz w:val="20"/>
                <w:szCs w:val="20"/>
              </w:rPr>
              <m:t>|</m:t>
            </m:r>
          </m:e>
          <m:sub>
            <m:r>
              <w:rPr>
                <w:rFonts w:ascii="Cambria Math" w:hAnsi="Cambria Math" w:cstheme="minorHAnsi"/>
                <w:sz w:val="20"/>
                <w:szCs w:val="20"/>
              </w:rPr>
              <m:t>r=2</m:t>
            </m:r>
          </m:sub>
        </m:sSub>
        <m:r>
          <w:rPr>
            <w:rFonts w:ascii="Cambria Math" w:hAnsi="Cambria Math" w:cstheme="minorHAnsi"/>
            <w:sz w:val="20"/>
            <w:szCs w:val="20"/>
          </w:rPr>
          <m:t>=50.265</m:t>
        </m:r>
      </m:oMath>
      <w:r w:rsidRPr="00617D9A">
        <w:rPr>
          <w:rFonts w:asciiTheme="minorHAnsi" w:hAnsiTheme="minorHAnsi" w:cstheme="minorHAnsi"/>
          <w:sz w:val="20"/>
          <w:szCs w:val="20"/>
        </w:rPr>
        <w:t xml:space="preserve"> has a similar interpretation. </w:t>
      </w:r>
    </w:p>
    <w:p w14:paraId="17DF214F" w14:textId="77777777" w:rsidR="00AE2150" w:rsidRPr="00626DB9" w:rsidRDefault="00617D9A" w:rsidP="00617D9A">
      <w:pPr>
        <w:rPr>
          <w:rFonts w:asciiTheme="minorHAnsi" w:hAnsiTheme="minorHAnsi" w:cstheme="minorHAnsi"/>
          <w:sz w:val="20"/>
          <w:szCs w:val="20"/>
        </w:rPr>
      </w:pPr>
      <w:r w:rsidRPr="00617D9A">
        <w:rPr>
          <w:rFonts w:asciiTheme="minorHAnsi" w:hAnsiTheme="minorHAnsi" w:cstheme="minorHAnsi"/>
          <w:sz w:val="20"/>
          <w:szCs w:val="20"/>
        </w:rPr>
        <w:t xml:space="preserve">Before going through the solution of part (b) to the above problem, ask the students what they are being asked to calculate. Is part (b) asking for </w:t>
      </w:r>
      <m:oMath>
        <m:f>
          <m:fPr>
            <m:ctrlPr>
              <w:rPr>
                <w:rFonts w:ascii="Cambria Math" w:hAnsi="Cambria Math" w:cstheme="minorHAnsi"/>
                <w:i/>
                <w:iCs/>
                <w:sz w:val="20"/>
                <w:szCs w:val="20"/>
              </w:rPr>
            </m:ctrlPr>
          </m:fPr>
          <m:num>
            <m:r>
              <w:rPr>
                <w:rFonts w:ascii="Cambria Math" w:hAnsi="Cambria Math" w:cstheme="minorHAnsi"/>
                <w:sz w:val="20"/>
                <w:szCs w:val="20"/>
              </w:rPr>
              <m:t>dV</m:t>
            </m:r>
          </m:num>
          <m:den>
            <m:r>
              <w:rPr>
                <w:rFonts w:ascii="Cambria Math" w:hAnsi="Cambria Math" w:cstheme="minorHAnsi"/>
                <w:sz w:val="20"/>
                <w:szCs w:val="20"/>
              </w:rPr>
              <m:t>dr</m:t>
            </m:r>
          </m:den>
        </m:f>
      </m:oMath>
      <w:r w:rsidRPr="00617D9A">
        <w:rPr>
          <w:rFonts w:asciiTheme="minorHAnsi" w:hAnsiTheme="minorHAnsi" w:cstheme="minorHAnsi"/>
          <w:i/>
          <w:iCs/>
          <w:sz w:val="20"/>
          <w:szCs w:val="20"/>
        </w:rPr>
        <w:t xml:space="preserve"> </w:t>
      </w:r>
      <w:r w:rsidRPr="00617D9A">
        <w:rPr>
          <w:rFonts w:asciiTheme="minorHAnsi" w:hAnsiTheme="minorHAnsi" w:cstheme="minorHAnsi"/>
          <w:sz w:val="20"/>
          <w:szCs w:val="20"/>
        </w:rPr>
        <w:t xml:space="preserve">or some other derivative? Hopefully, the key words “how fast" will indicate to students that this part of the problem is asking for </w:t>
      </w:r>
      <m:oMath>
        <m:f>
          <m:fPr>
            <m:ctrlPr>
              <w:rPr>
                <w:rFonts w:ascii="Cambria Math" w:hAnsi="Cambria Math" w:cstheme="minorHAnsi"/>
                <w:i/>
                <w:iCs/>
                <w:sz w:val="20"/>
                <w:szCs w:val="20"/>
              </w:rPr>
            </m:ctrlPr>
          </m:fPr>
          <m:num>
            <m:r>
              <w:rPr>
                <w:rFonts w:ascii="Cambria Math" w:hAnsi="Cambria Math" w:cstheme="minorHAnsi"/>
                <w:sz w:val="20"/>
                <w:szCs w:val="20"/>
              </w:rPr>
              <m:t>dV</m:t>
            </m:r>
          </m:num>
          <m:den>
            <m:r>
              <w:rPr>
                <w:rFonts w:ascii="Cambria Math" w:hAnsi="Cambria Math" w:cstheme="minorHAnsi"/>
                <w:sz w:val="20"/>
                <w:szCs w:val="20"/>
              </w:rPr>
              <m:t>dr</m:t>
            </m:r>
          </m:den>
        </m:f>
      </m:oMath>
      <w:r w:rsidR="00352327" w:rsidRPr="00626DB9">
        <w:rPr>
          <w:rFonts w:asciiTheme="minorHAnsi" w:hAnsiTheme="minorHAnsi" w:cstheme="minorHAnsi"/>
          <w:i/>
          <w:iCs/>
          <w:sz w:val="20"/>
          <w:szCs w:val="20"/>
        </w:rPr>
        <w:t xml:space="preserve"> ,</w:t>
      </w:r>
      <w:r w:rsidRPr="00617D9A">
        <w:rPr>
          <w:rFonts w:asciiTheme="minorHAnsi" w:hAnsiTheme="minorHAnsi" w:cstheme="minorHAnsi"/>
          <w:i/>
          <w:iCs/>
          <w:sz w:val="20"/>
          <w:szCs w:val="20"/>
        </w:rPr>
        <w:t xml:space="preserve"> </w:t>
      </w:r>
      <w:r w:rsidRPr="00617D9A">
        <w:rPr>
          <w:rFonts w:asciiTheme="minorHAnsi" w:hAnsiTheme="minorHAnsi" w:cstheme="minorHAnsi"/>
          <w:sz w:val="20"/>
          <w:szCs w:val="20"/>
        </w:rPr>
        <w:t>the rate at which the volume of the balloon is increasing with respect to time. Calculating, we find that</w:t>
      </w:r>
    </w:p>
    <w:p w14:paraId="5F0FA775" w14:textId="660D9BA1" w:rsidR="00617D9A" w:rsidRPr="00617D9A" w:rsidRDefault="00352327" w:rsidP="00617D9A">
      <w:pPr>
        <w:rPr>
          <w:rFonts w:asciiTheme="minorHAnsi" w:hAnsiTheme="minorHAnsi" w:cstheme="minorHAnsi"/>
          <w:sz w:val="20"/>
          <w:szCs w:val="20"/>
        </w:rPr>
      </w:pPr>
      <w:r w:rsidRPr="00617D9A">
        <w:rPr>
          <w:rFonts w:asciiTheme="minorHAnsi" w:hAnsiTheme="minorHAnsi" w:cstheme="minorHAnsi"/>
          <w:sz w:val="20"/>
          <w:szCs w:val="20"/>
        </w:rPr>
        <w:t xml:space="preserve"> </w:t>
      </w:r>
      <m:oMath>
        <m:r>
          <w:rPr>
            <w:rFonts w:ascii="Cambria Math" w:hAnsi="Cambria Math" w:cstheme="minorHAnsi"/>
            <w:sz w:val="20"/>
            <w:szCs w:val="20"/>
          </w:rPr>
          <m:t>V=</m:t>
        </m:r>
        <m:f>
          <m:fPr>
            <m:ctrlPr>
              <w:rPr>
                <w:rFonts w:ascii="Cambria Math" w:hAnsi="Cambria Math" w:cstheme="minorHAnsi"/>
                <w:i/>
                <w:sz w:val="20"/>
                <w:szCs w:val="20"/>
              </w:rPr>
            </m:ctrlPr>
          </m:fPr>
          <m:num>
            <m:r>
              <w:rPr>
                <w:rFonts w:ascii="Cambria Math" w:hAnsi="Cambria Math" w:cstheme="minorHAnsi"/>
                <w:sz w:val="20"/>
                <w:szCs w:val="20"/>
              </w:rPr>
              <m:t>4</m:t>
            </m:r>
          </m:num>
          <m:den>
            <m:r>
              <w:rPr>
                <w:rFonts w:ascii="Cambria Math" w:hAnsi="Cambria Math" w:cstheme="minorHAnsi"/>
                <w:sz w:val="20"/>
                <w:szCs w:val="20"/>
              </w:rPr>
              <m:t>3</m:t>
            </m:r>
          </m:den>
        </m:f>
        <m:r>
          <w:rPr>
            <w:rFonts w:ascii="Cambria Math" w:hAnsi="Cambria Math" w:cstheme="minorHAnsi"/>
            <w:sz w:val="20"/>
            <w:szCs w:val="20"/>
          </w:rPr>
          <m:t>π</m:t>
        </m:r>
        <m:sSup>
          <m:sSupPr>
            <m:ctrlPr>
              <w:rPr>
                <w:rFonts w:ascii="Cambria Math" w:hAnsi="Cambria Math" w:cstheme="minorHAnsi"/>
                <w:i/>
                <w:iCs/>
                <w:sz w:val="20"/>
                <w:szCs w:val="20"/>
              </w:rPr>
            </m:ctrlPr>
          </m:sSupPr>
          <m:e>
            <m:d>
              <m:dPr>
                <m:ctrlPr>
                  <w:rPr>
                    <w:rFonts w:ascii="Cambria Math" w:hAnsi="Cambria Math" w:cstheme="minorHAnsi"/>
                    <w:i/>
                    <w:iCs/>
                    <w:sz w:val="20"/>
                    <w:szCs w:val="20"/>
                  </w:rPr>
                </m:ctrlPr>
              </m:dPr>
              <m:e>
                <m:r>
                  <w:rPr>
                    <w:rFonts w:ascii="Cambria Math" w:hAnsi="Cambria Math" w:cstheme="minorHAnsi"/>
                    <w:sz w:val="20"/>
                    <w:szCs w:val="20"/>
                  </w:rPr>
                  <m:t>2t</m:t>
                </m:r>
              </m:e>
            </m:d>
          </m:e>
          <m:sup>
            <m:r>
              <w:rPr>
                <w:rFonts w:ascii="Cambria Math" w:hAnsi="Cambria Math" w:cstheme="minorHAnsi"/>
                <w:sz w:val="20"/>
                <w:szCs w:val="20"/>
              </w:rPr>
              <m:t>3</m:t>
            </m:r>
          </m:sup>
        </m:sSup>
      </m:oMath>
      <w:r w:rsidR="00617D9A" w:rsidRPr="00617D9A">
        <w:rPr>
          <w:rFonts w:asciiTheme="minorHAnsi" w:hAnsiTheme="minorHAnsi" w:cstheme="minorHAnsi"/>
          <w:sz w:val="20"/>
          <w:szCs w:val="20"/>
        </w:rPr>
        <w:t xml:space="preserve"> </w:t>
      </w:r>
      <w:r w:rsidR="00617D9A" w:rsidRPr="00617D9A">
        <w:rPr>
          <w:rFonts w:asciiTheme="minorHAnsi" w:hAnsiTheme="minorHAnsi" w:cstheme="minorHAnsi"/>
          <w:i/>
          <w:iCs/>
          <w:sz w:val="20"/>
          <w:szCs w:val="20"/>
        </w:rPr>
        <w:t xml:space="preserve"> </w:t>
      </w:r>
      <w:r w:rsidR="00617D9A" w:rsidRPr="00617D9A">
        <w:rPr>
          <w:rFonts w:asciiTheme="minorHAnsi" w:hAnsiTheme="minorHAnsi" w:cstheme="minorHAnsi"/>
          <w:sz w:val="20"/>
          <w:szCs w:val="20"/>
        </w:rPr>
        <w:t xml:space="preserve">so that </w:t>
      </w:r>
      <w:r w:rsidRPr="00626DB9">
        <w:rPr>
          <w:rFonts w:asciiTheme="minorHAnsi" w:hAnsiTheme="minorHAnsi" w:cstheme="minorHAnsi"/>
          <w:sz w:val="20"/>
          <w:szCs w:val="20"/>
        </w:rPr>
        <w:t xml:space="preserve"> </w:t>
      </w:r>
      <m:oMath>
        <m:f>
          <m:fPr>
            <m:ctrlPr>
              <w:rPr>
                <w:rFonts w:ascii="Cambria Math" w:hAnsi="Cambria Math" w:cstheme="minorHAnsi"/>
                <w:i/>
                <w:iCs/>
                <w:sz w:val="20"/>
                <w:szCs w:val="20"/>
              </w:rPr>
            </m:ctrlPr>
          </m:fPr>
          <m:num>
            <m:r>
              <w:rPr>
                <w:rFonts w:ascii="Cambria Math" w:hAnsi="Cambria Math" w:cstheme="minorHAnsi"/>
                <w:sz w:val="20"/>
                <w:szCs w:val="20"/>
              </w:rPr>
              <m:t>dV</m:t>
            </m:r>
          </m:num>
          <m:den>
            <m:r>
              <w:rPr>
                <w:rFonts w:ascii="Cambria Math" w:hAnsi="Cambria Math" w:cstheme="minorHAnsi"/>
                <w:sz w:val="20"/>
                <w:szCs w:val="20"/>
              </w:rPr>
              <m:t>dt</m:t>
            </m:r>
          </m:den>
        </m:f>
        <m:r>
          <w:rPr>
            <w:rFonts w:ascii="Cambria Math" w:hAnsi="Cambria Math" w:cstheme="minorHAnsi"/>
            <w:sz w:val="20"/>
            <w:szCs w:val="20"/>
          </w:rPr>
          <m:t>=3π</m:t>
        </m:r>
        <m:sSup>
          <m:sSupPr>
            <m:ctrlPr>
              <w:rPr>
                <w:rFonts w:ascii="Cambria Math" w:hAnsi="Cambria Math" w:cstheme="minorHAnsi"/>
                <w:i/>
                <w:iCs/>
                <w:sz w:val="20"/>
                <w:szCs w:val="20"/>
              </w:rPr>
            </m:ctrlPr>
          </m:sSupPr>
          <m:e>
            <m:d>
              <m:dPr>
                <m:ctrlPr>
                  <w:rPr>
                    <w:rFonts w:ascii="Cambria Math" w:hAnsi="Cambria Math" w:cstheme="minorHAnsi"/>
                    <w:i/>
                    <w:iCs/>
                    <w:sz w:val="20"/>
                    <w:szCs w:val="20"/>
                  </w:rPr>
                </m:ctrlPr>
              </m:dPr>
              <m:e>
                <m:r>
                  <w:rPr>
                    <w:rFonts w:ascii="Cambria Math" w:hAnsi="Cambria Math" w:cstheme="minorHAnsi"/>
                    <w:sz w:val="20"/>
                    <w:szCs w:val="20"/>
                  </w:rPr>
                  <m:t>2t</m:t>
                </m:r>
              </m:e>
            </m:d>
          </m:e>
          <m:sup>
            <m:r>
              <w:rPr>
                <w:rFonts w:ascii="Cambria Math" w:hAnsi="Cambria Math" w:cstheme="minorHAnsi"/>
                <w:sz w:val="20"/>
                <w:szCs w:val="20"/>
              </w:rPr>
              <m:t>2</m:t>
            </m:r>
          </m:sup>
        </m:sSup>
        <m:r>
          <w:rPr>
            <w:rFonts w:ascii="Cambria Math" w:hAnsi="Cambria Math" w:cstheme="minorHAnsi"/>
            <w:sz w:val="20"/>
            <w:szCs w:val="20"/>
          </w:rPr>
          <m:t>∙2</m:t>
        </m:r>
      </m:oMath>
      <w:r w:rsidRPr="00626DB9">
        <w:rPr>
          <w:rFonts w:asciiTheme="minorHAnsi" w:hAnsiTheme="minorHAnsi" w:cstheme="minorHAnsi"/>
          <w:sz w:val="20"/>
          <w:szCs w:val="20"/>
        </w:rPr>
        <w:t>.</w:t>
      </w:r>
    </w:p>
    <w:p w14:paraId="7698246B" w14:textId="11FB295B" w:rsidR="00617D9A" w:rsidRPr="00617D9A" w:rsidRDefault="00617D9A" w:rsidP="00617D9A">
      <w:pPr>
        <w:rPr>
          <w:rFonts w:asciiTheme="minorHAnsi" w:hAnsiTheme="minorHAnsi" w:cstheme="minorHAnsi"/>
          <w:sz w:val="20"/>
          <w:szCs w:val="20"/>
        </w:rPr>
      </w:pPr>
      <w:r w:rsidRPr="00617D9A">
        <w:rPr>
          <w:rFonts w:asciiTheme="minorHAnsi" w:hAnsiTheme="minorHAnsi" w:cstheme="minorHAnsi"/>
          <w:sz w:val="20"/>
          <w:szCs w:val="20"/>
        </w:rPr>
        <w:t xml:space="preserve">Now, when </w:t>
      </w:r>
      <w:r w:rsidRPr="00617D9A">
        <w:rPr>
          <w:rFonts w:ascii="Cambria Math" w:hAnsi="Cambria Math" w:cs="Cambria Math"/>
          <w:i/>
          <w:iCs/>
          <w:sz w:val="20"/>
          <w:szCs w:val="20"/>
        </w:rPr>
        <w:t>𝑟</w:t>
      </w:r>
      <w:r w:rsidRPr="00617D9A">
        <w:rPr>
          <w:rFonts w:asciiTheme="minorHAnsi" w:hAnsiTheme="minorHAnsi" w:cstheme="minorHAnsi"/>
          <w:i/>
          <w:iCs/>
          <w:sz w:val="20"/>
          <w:szCs w:val="20"/>
        </w:rPr>
        <w:t xml:space="preserve"> </w:t>
      </w:r>
      <w:r w:rsidRPr="00617D9A">
        <w:rPr>
          <w:rFonts w:asciiTheme="minorHAnsi" w:hAnsiTheme="minorHAnsi" w:cstheme="minorHAnsi"/>
          <w:sz w:val="20"/>
          <w:szCs w:val="20"/>
        </w:rPr>
        <w:t xml:space="preserve">= 1 cm and </w:t>
      </w:r>
      <w:r w:rsidRPr="00617D9A">
        <w:rPr>
          <w:rFonts w:ascii="Cambria Math" w:hAnsi="Cambria Math" w:cs="Cambria Math"/>
          <w:i/>
          <w:iCs/>
          <w:sz w:val="20"/>
          <w:szCs w:val="20"/>
        </w:rPr>
        <w:t>𝑟</w:t>
      </w:r>
      <w:r w:rsidRPr="00617D9A">
        <w:rPr>
          <w:rFonts w:asciiTheme="minorHAnsi" w:hAnsiTheme="minorHAnsi" w:cstheme="minorHAnsi"/>
          <w:i/>
          <w:iCs/>
          <w:sz w:val="20"/>
          <w:szCs w:val="20"/>
        </w:rPr>
        <w:t xml:space="preserve"> </w:t>
      </w:r>
      <w:r w:rsidRPr="00617D9A">
        <w:rPr>
          <w:rFonts w:asciiTheme="minorHAnsi" w:hAnsiTheme="minorHAnsi" w:cstheme="minorHAnsi"/>
          <w:sz w:val="20"/>
          <w:szCs w:val="20"/>
        </w:rPr>
        <w:t xml:space="preserve">= 2 cm, we find that </w:t>
      </w:r>
      <m:oMath>
        <m:r>
          <w:rPr>
            <w:rFonts w:ascii="Cambria Math" w:hAnsi="Cambria Math" w:cstheme="minorHAnsi"/>
            <w:sz w:val="20"/>
            <w:szCs w:val="20"/>
          </w:rPr>
          <m:t>t=1/2</m:t>
        </m:r>
      </m:oMath>
      <w:r w:rsidRPr="00617D9A">
        <w:rPr>
          <w:rFonts w:asciiTheme="minorHAnsi" w:hAnsiTheme="minorHAnsi" w:cstheme="minorHAnsi"/>
          <w:sz w:val="20"/>
          <w:szCs w:val="20"/>
        </w:rPr>
        <w:t xml:space="preserve"> seconds and </w:t>
      </w:r>
      <w:r w:rsidRPr="00617D9A">
        <w:rPr>
          <w:rFonts w:ascii="Cambria Math" w:hAnsi="Cambria Math" w:cs="Cambria Math"/>
          <w:i/>
          <w:iCs/>
          <w:sz w:val="20"/>
          <w:szCs w:val="20"/>
        </w:rPr>
        <w:t>𝑡</w:t>
      </w:r>
      <w:r w:rsidRPr="00617D9A">
        <w:rPr>
          <w:rFonts w:asciiTheme="minorHAnsi" w:hAnsiTheme="minorHAnsi" w:cstheme="minorHAnsi"/>
          <w:i/>
          <w:iCs/>
          <w:sz w:val="20"/>
          <w:szCs w:val="20"/>
        </w:rPr>
        <w:t xml:space="preserve"> </w:t>
      </w:r>
      <w:r w:rsidRPr="00617D9A">
        <w:rPr>
          <w:rFonts w:asciiTheme="minorHAnsi" w:hAnsiTheme="minorHAnsi" w:cstheme="minorHAnsi"/>
          <w:sz w:val="20"/>
          <w:szCs w:val="20"/>
        </w:rPr>
        <w:t xml:space="preserve">= 1 second, respectively, so we see that the volume of the balloon is increasing at a rate of 25.133 cubic centimeters per second when </w:t>
      </w:r>
      <w:r w:rsidRPr="00617D9A">
        <w:rPr>
          <w:rFonts w:ascii="Cambria Math" w:hAnsi="Cambria Math" w:cs="Cambria Math"/>
          <w:i/>
          <w:iCs/>
          <w:sz w:val="20"/>
          <w:szCs w:val="20"/>
        </w:rPr>
        <w:t>𝑟</w:t>
      </w:r>
      <w:r w:rsidRPr="00617D9A">
        <w:rPr>
          <w:rFonts w:asciiTheme="minorHAnsi" w:hAnsiTheme="minorHAnsi" w:cstheme="minorHAnsi"/>
          <w:i/>
          <w:iCs/>
          <w:sz w:val="20"/>
          <w:szCs w:val="20"/>
        </w:rPr>
        <w:t xml:space="preserve"> </w:t>
      </w:r>
      <w:r w:rsidRPr="00617D9A">
        <w:rPr>
          <w:rFonts w:asciiTheme="minorHAnsi" w:hAnsiTheme="minorHAnsi" w:cstheme="minorHAnsi"/>
          <w:sz w:val="20"/>
          <w:szCs w:val="20"/>
        </w:rPr>
        <w:t xml:space="preserve">= 1 cm and increasing at a rate of 100.531 cubic centimeters per second when </w:t>
      </w:r>
      <w:r w:rsidRPr="00617D9A">
        <w:rPr>
          <w:rFonts w:ascii="Cambria Math" w:hAnsi="Cambria Math" w:cs="Cambria Math"/>
          <w:i/>
          <w:iCs/>
          <w:sz w:val="20"/>
          <w:szCs w:val="20"/>
        </w:rPr>
        <w:t>𝑟</w:t>
      </w:r>
      <w:r w:rsidRPr="00617D9A">
        <w:rPr>
          <w:rFonts w:asciiTheme="minorHAnsi" w:hAnsiTheme="minorHAnsi" w:cstheme="minorHAnsi"/>
          <w:i/>
          <w:iCs/>
          <w:sz w:val="20"/>
          <w:szCs w:val="20"/>
        </w:rPr>
        <w:t xml:space="preserve"> </w:t>
      </w:r>
      <w:r w:rsidRPr="00617D9A">
        <w:rPr>
          <w:rFonts w:asciiTheme="minorHAnsi" w:hAnsiTheme="minorHAnsi" w:cstheme="minorHAnsi"/>
          <w:sz w:val="20"/>
          <w:szCs w:val="20"/>
        </w:rPr>
        <w:t xml:space="preserve">= 2 cm. Once again, emphasize the importance of the units in the answers. </w:t>
      </w:r>
    </w:p>
    <w:p w14:paraId="45BA12CF" w14:textId="0E92990F" w:rsidR="00617D9A" w:rsidRPr="00617D9A" w:rsidRDefault="00617D9A" w:rsidP="00617D9A">
      <w:pPr>
        <w:rPr>
          <w:rFonts w:asciiTheme="minorHAnsi" w:hAnsiTheme="minorHAnsi" w:cstheme="minorHAnsi"/>
          <w:sz w:val="20"/>
          <w:szCs w:val="20"/>
        </w:rPr>
      </w:pPr>
      <w:r w:rsidRPr="00617D9A">
        <w:rPr>
          <w:rFonts w:asciiTheme="minorHAnsi" w:hAnsiTheme="minorHAnsi" w:cstheme="minorHAnsi"/>
          <w:sz w:val="20"/>
          <w:szCs w:val="20"/>
        </w:rPr>
        <w:t xml:space="preserve">Finally, for part (c), begin by asking students what is given and what they are being asked to find. Emphasize that even though in part (c) we cannot find an explicit formula in terms of </w:t>
      </w:r>
      <w:r w:rsidRPr="00617D9A">
        <w:rPr>
          <w:rFonts w:ascii="Cambria Math" w:hAnsi="Cambria Math" w:cs="Cambria Math"/>
          <w:i/>
          <w:iCs/>
          <w:sz w:val="20"/>
          <w:szCs w:val="20"/>
        </w:rPr>
        <w:t>𝑡</w:t>
      </w:r>
      <w:r w:rsidRPr="00617D9A">
        <w:rPr>
          <w:rFonts w:asciiTheme="minorHAnsi" w:hAnsiTheme="minorHAnsi" w:cstheme="minorHAnsi"/>
          <w:i/>
          <w:iCs/>
          <w:sz w:val="20"/>
          <w:szCs w:val="20"/>
        </w:rPr>
        <w:t xml:space="preserve">, </w:t>
      </w:r>
      <w:r w:rsidRPr="00617D9A">
        <w:rPr>
          <w:rFonts w:asciiTheme="minorHAnsi" w:hAnsiTheme="minorHAnsi" w:cstheme="minorHAnsi"/>
          <w:sz w:val="20"/>
          <w:szCs w:val="20"/>
        </w:rPr>
        <w:t xml:space="preserve">the differentiation that we do proceeds in exactly the same way as in (b); we simply remember that </w:t>
      </w:r>
      <w:r w:rsidRPr="00617D9A">
        <w:rPr>
          <w:rFonts w:ascii="Cambria Math" w:hAnsi="Cambria Math" w:cs="Cambria Math"/>
          <w:i/>
          <w:iCs/>
          <w:sz w:val="20"/>
          <w:szCs w:val="20"/>
        </w:rPr>
        <w:t>𝑉</w:t>
      </w:r>
      <w:r w:rsidRPr="00617D9A">
        <w:rPr>
          <w:rFonts w:asciiTheme="minorHAnsi" w:hAnsiTheme="minorHAnsi" w:cstheme="minorHAnsi"/>
          <w:i/>
          <w:iCs/>
          <w:sz w:val="20"/>
          <w:szCs w:val="20"/>
        </w:rPr>
        <w:t xml:space="preserve"> </w:t>
      </w:r>
      <w:r w:rsidRPr="00617D9A">
        <w:rPr>
          <w:rFonts w:asciiTheme="minorHAnsi" w:hAnsiTheme="minorHAnsi" w:cstheme="minorHAnsi"/>
          <w:sz w:val="20"/>
          <w:szCs w:val="20"/>
        </w:rPr>
        <w:t xml:space="preserve">and </w:t>
      </w:r>
      <w:r w:rsidRPr="00617D9A">
        <w:rPr>
          <w:rFonts w:ascii="Cambria Math" w:hAnsi="Cambria Math" w:cs="Cambria Math"/>
          <w:i/>
          <w:iCs/>
          <w:sz w:val="20"/>
          <w:szCs w:val="20"/>
        </w:rPr>
        <w:t>𝑟</w:t>
      </w:r>
      <w:r w:rsidRPr="00617D9A">
        <w:rPr>
          <w:rFonts w:asciiTheme="minorHAnsi" w:hAnsiTheme="minorHAnsi" w:cstheme="minorHAnsi"/>
          <w:i/>
          <w:iCs/>
          <w:sz w:val="20"/>
          <w:szCs w:val="20"/>
        </w:rPr>
        <w:t xml:space="preserve"> </w:t>
      </w:r>
      <w:r w:rsidRPr="00617D9A">
        <w:rPr>
          <w:rFonts w:asciiTheme="minorHAnsi" w:hAnsiTheme="minorHAnsi" w:cstheme="minorHAnsi"/>
          <w:sz w:val="20"/>
          <w:szCs w:val="20"/>
        </w:rPr>
        <w:t xml:space="preserve">are unknown functions of </w:t>
      </w:r>
      <w:r w:rsidRPr="00617D9A">
        <w:rPr>
          <w:rFonts w:ascii="Cambria Math" w:hAnsi="Cambria Math" w:cs="Cambria Math"/>
          <w:i/>
          <w:iCs/>
          <w:sz w:val="20"/>
          <w:szCs w:val="20"/>
        </w:rPr>
        <w:t>𝑡</w:t>
      </w:r>
      <w:r w:rsidRPr="00617D9A">
        <w:rPr>
          <w:rFonts w:asciiTheme="minorHAnsi" w:hAnsiTheme="minorHAnsi" w:cstheme="minorHAnsi"/>
          <w:i/>
          <w:iCs/>
          <w:sz w:val="20"/>
          <w:szCs w:val="20"/>
        </w:rPr>
        <w:t xml:space="preserve"> </w:t>
      </w:r>
      <w:r w:rsidRPr="00617D9A">
        <w:rPr>
          <w:rFonts w:asciiTheme="minorHAnsi" w:hAnsiTheme="minorHAnsi" w:cstheme="minorHAnsi"/>
          <w:sz w:val="20"/>
          <w:szCs w:val="20"/>
        </w:rPr>
        <w:t xml:space="preserve">and go from there: </w:t>
      </w:r>
      <m:oMath>
        <m:f>
          <m:fPr>
            <m:ctrlPr>
              <w:rPr>
                <w:rFonts w:ascii="Cambria Math" w:hAnsi="Cambria Math" w:cstheme="minorHAnsi"/>
                <w:i/>
                <w:iCs/>
                <w:sz w:val="20"/>
                <w:szCs w:val="20"/>
              </w:rPr>
            </m:ctrlPr>
          </m:fPr>
          <m:num>
            <m:r>
              <w:rPr>
                <w:rFonts w:ascii="Cambria Math" w:hAnsi="Cambria Math" w:cstheme="minorHAnsi"/>
                <w:sz w:val="20"/>
                <w:szCs w:val="20"/>
              </w:rPr>
              <m:t>dV</m:t>
            </m:r>
          </m:num>
          <m:den>
            <m:r>
              <w:rPr>
                <w:rFonts w:ascii="Cambria Math" w:hAnsi="Cambria Math" w:cstheme="minorHAnsi"/>
                <w:sz w:val="20"/>
                <w:szCs w:val="20"/>
              </w:rPr>
              <m:t>dt</m:t>
            </m:r>
          </m:den>
        </m:f>
        <m:r>
          <w:rPr>
            <w:rFonts w:ascii="Cambria Math" w:hAnsi="Cambria Math" w:cstheme="minorHAnsi"/>
            <w:sz w:val="20"/>
            <w:szCs w:val="20"/>
          </w:rPr>
          <m:t>=</m:t>
        </m:r>
        <m:f>
          <m:fPr>
            <m:ctrlPr>
              <w:rPr>
                <w:rFonts w:ascii="Cambria Math" w:hAnsi="Cambria Math" w:cstheme="minorHAnsi"/>
                <w:i/>
                <w:iCs/>
                <w:sz w:val="20"/>
                <w:szCs w:val="20"/>
              </w:rPr>
            </m:ctrlPr>
          </m:fPr>
          <m:num>
            <m:r>
              <w:rPr>
                <w:rFonts w:ascii="Cambria Math" w:hAnsi="Cambria Math" w:cstheme="minorHAnsi"/>
                <w:sz w:val="20"/>
                <w:szCs w:val="20"/>
              </w:rPr>
              <m:t>4</m:t>
            </m:r>
          </m:num>
          <m:den>
            <m:r>
              <w:rPr>
                <w:rFonts w:ascii="Cambria Math" w:hAnsi="Cambria Math" w:cstheme="minorHAnsi"/>
                <w:sz w:val="20"/>
                <w:szCs w:val="20"/>
              </w:rPr>
              <m:t>3</m:t>
            </m:r>
          </m:den>
        </m:f>
        <m:r>
          <w:rPr>
            <w:rFonts w:ascii="Cambria Math" w:hAnsi="Cambria Math" w:cstheme="minorHAnsi"/>
            <w:sz w:val="20"/>
            <w:szCs w:val="20"/>
          </w:rPr>
          <m:t>π</m:t>
        </m:r>
        <m:sSup>
          <m:sSupPr>
            <m:ctrlPr>
              <w:rPr>
                <w:rFonts w:ascii="Cambria Math" w:hAnsi="Cambria Math" w:cstheme="minorHAnsi"/>
                <w:i/>
                <w:iCs/>
                <w:sz w:val="20"/>
                <w:szCs w:val="20"/>
              </w:rPr>
            </m:ctrlPr>
          </m:sSupPr>
          <m:e>
            <m:r>
              <w:rPr>
                <w:rFonts w:ascii="Cambria Math" w:hAnsi="Cambria Math" w:cstheme="minorHAnsi"/>
                <w:sz w:val="20"/>
                <w:szCs w:val="20"/>
              </w:rPr>
              <m:t>3r</m:t>
            </m:r>
          </m:e>
          <m:sup>
            <m:r>
              <w:rPr>
                <w:rFonts w:ascii="Cambria Math" w:hAnsi="Cambria Math" w:cstheme="minorHAnsi"/>
                <w:sz w:val="20"/>
                <w:szCs w:val="20"/>
              </w:rPr>
              <m:t>2</m:t>
            </m:r>
          </m:sup>
        </m:sSup>
        <m:r>
          <w:rPr>
            <w:rFonts w:ascii="Cambria Math" w:hAnsi="Cambria Math" w:cstheme="minorHAnsi"/>
            <w:sz w:val="20"/>
            <w:szCs w:val="20"/>
          </w:rPr>
          <m:t>∙</m:t>
        </m:r>
        <m:f>
          <m:fPr>
            <m:ctrlPr>
              <w:rPr>
                <w:rFonts w:ascii="Cambria Math" w:hAnsi="Cambria Math" w:cstheme="minorHAnsi"/>
                <w:i/>
                <w:iCs/>
                <w:sz w:val="20"/>
                <w:szCs w:val="20"/>
              </w:rPr>
            </m:ctrlPr>
          </m:fPr>
          <m:num>
            <m:r>
              <w:rPr>
                <w:rFonts w:ascii="Cambria Math" w:hAnsi="Cambria Math" w:cstheme="minorHAnsi"/>
                <w:sz w:val="20"/>
                <w:szCs w:val="20"/>
              </w:rPr>
              <m:t>dr</m:t>
            </m:r>
          </m:num>
          <m:den>
            <m:r>
              <w:rPr>
                <w:rFonts w:ascii="Cambria Math" w:hAnsi="Cambria Math" w:cstheme="minorHAnsi"/>
                <w:sz w:val="20"/>
                <w:szCs w:val="20"/>
              </w:rPr>
              <m:t>dt</m:t>
            </m:r>
          </m:den>
        </m:f>
      </m:oMath>
      <w:r w:rsidR="00352327" w:rsidRPr="00626DB9">
        <w:rPr>
          <w:rFonts w:asciiTheme="minorHAnsi" w:hAnsiTheme="minorHAnsi" w:cstheme="minorHAnsi"/>
          <w:sz w:val="20"/>
          <w:szCs w:val="20"/>
        </w:rPr>
        <w:t>.</w:t>
      </w:r>
    </w:p>
    <w:p w14:paraId="5EE32BBF" w14:textId="77777777" w:rsidR="00AE2150" w:rsidRPr="00626DB9" w:rsidRDefault="00617D9A" w:rsidP="00617D9A">
      <w:pPr>
        <w:rPr>
          <w:rFonts w:asciiTheme="minorHAnsi" w:hAnsiTheme="minorHAnsi" w:cstheme="minorHAnsi"/>
          <w:sz w:val="20"/>
          <w:szCs w:val="20"/>
        </w:rPr>
      </w:pPr>
      <w:r w:rsidRPr="00617D9A">
        <w:rPr>
          <w:rFonts w:asciiTheme="minorHAnsi" w:hAnsiTheme="minorHAnsi" w:cstheme="minorHAnsi"/>
          <w:sz w:val="20"/>
          <w:szCs w:val="20"/>
        </w:rPr>
        <w:t xml:space="preserve">Many students find the idea of differentiating with respect to </w:t>
      </w:r>
      <w:r w:rsidRPr="00617D9A">
        <w:rPr>
          <w:rFonts w:ascii="Cambria Math" w:hAnsi="Cambria Math" w:cs="Cambria Math"/>
          <w:i/>
          <w:iCs/>
          <w:sz w:val="20"/>
          <w:szCs w:val="20"/>
        </w:rPr>
        <w:t>𝑡</w:t>
      </w:r>
      <w:r w:rsidRPr="00617D9A">
        <w:rPr>
          <w:rFonts w:asciiTheme="minorHAnsi" w:hAnsiTheme="minorHAnsi" w:cstheme="minorHAnsi"/>
          <w:i/>
          <w:iCs/>
          <w:sz w:val="20"/>
          <w:szCs w:val="20"/>
        </w:rPr>
        <w:t xml:space="preserve"> </w:t>
      </w:r>
      <w:r w:rsidRPr="00617D9A">
        <w:rPr>
          <w:rFonts w:asciiTheme="minorHAnsi" w:hAnsiTheme="minorHAnsi" w:cstheme="minorHAnsi"/>
          <w:sz w:val="20"/>
          <w:szCs w:val="20"/>
        </w:rPr>
        <w:t xml:space="preserve">confusing because </w:t>
      </w:r>
      <w:r w:rsidRPr="00617D9A">
        <w:rPr>
          <w:rFonts w:ascii="Cambria Math" w:hAnsi="Cambria Math" w:cs="Cambria Math"/>
          <w:i/>
          <w:iCs/>
          <w:sz w:val="20"/>
          <w:szCs w:val="20"/>
        </w:rPr>
        <w:t>𝑡</w:t>
      </w:r>
      <w:r w:rsidRPr="00617D9A">
        <w:rPr>
          <w:rFonts w:asciiTheme="minorHAnsi" w:hAnsiTheme="minorHAnsi" w:cstheme="minorHAnsi"/>
          <w:i/>
          <w:iCs/>
          <w:sz w:val="20"/>
          <w:szCs w:val="20"/>
        </w:rPr>
        <w:t xml:space="preserve"> </w:t>
      </w:r>
      <w:r w:rsidRPr="00617D9A">
        <w:rPr>
          <w:rFonts w:asciiTheme="minorHAnsi" w:hAnsiTheme="minorHAnsi" w:cstheme="minorHAnsi"/>
          <w:sz w:val="20"/>
          <w:szCs w:val="20"/>
        </w:rPr>
        <w:t xml:space="preserve">doesn’t appear in the original equation </w:t>
      </w:r>
    </w:p>
    <w:p w14:paraId="08F07C84" w14:textId="0C1C5185" w:rsidR="00617D9A" w:rsidRPr="00617D9A" w:rsidRDefault="00AE2150" w:rsidP="00617D9A">
      <w:pPr>
        <w:rPr>
          <w:rFonts w:asciiTheme="minorHAnsi" w:hAnsiTheme="minorHAnsi" w:cstheme="minorHAnsi"/>
          <w:sz w:val="20"/>
          <w:szCs w:val="20"/>
        </w:rPr>
      </w:pPr>
      <m:oMath>
        <m:r>
          <w:rPr>
            <w:rFonts w:ascii="Cambria Math" w:hAnsi="Cambria Math" w:cstheme="minorHAnsi"/>
            <w:sz w:val="20"/>
            <w:szCs w:val="20"/>
          </w:rPr>
          <m:t>V=</m:t>
        </m:r>
        <m:f>
          <m:fPr>
            <m:ctrlPr>
              <w:rPr>
                <w:rFonts w:ascii="Cambria Math" w:hAnsi="Cambria Math" w:cstheme="minorHAnsi"/>
                <w:i/>
                <w:sz w:val="20"/>
                <w:szCs w:val="20"/>
              </w:rPr>
            </m:ctrlPr>
          </m:fPr>
          <m:num>
            <m:r>
              <w:rPr>
                <w:rFonts w:ascii="Cambria Math" w:hAnsi="Cambria Math" w:cstheme="minorHAnsi"/>
                <w:sz w:val="20"/>
                <w:szCs w:val="20"/>
              </w:rPr>
              <m:t>4</m:t>
            </m:r>
          </m:num>
          <m:den>
            <m:r>
              <w:rPr>
                <w:rFonts w:ascii="Cambria Math" w:hAnsi="Cambria Math" w:cstheme="minorHAnsi"/>
                <w:sz w:val="20"/>
                <w:szCs w:val="20"/>
              </w:rPr>
              <m:t>3</m:t>
            </m:r>
          </m:den>
        </m:f>
        <m:r>
          <w:rPr>
            <w:rFonts w:ascii="Cambria Math" w:hAnsi="Cambria Math" w:cstheme="minorHAnsi"/>
            <w:sz w:val="20"/>
            <w:szCs w:val="20"/>
          </w:rPr>
          <m:t>π</m:t>
        </m:r>
        <m:sSup>
          <m:sSupPr>
            <m:ctrlPr>
              <w:rPr>
                <w:rFonts w:ascii="Cambria Math" w:hAnsi="Cambria Math" w:cstheme="minorHAnsi"/>
                <w:i/>
                <w:iCs/>
                <w:sz w:val="20"/>
                <w:szCs w:val="20"/>
              </w:rPr>
            </m:ctrlPr>
          </m:sSupPr>
          <m:e>
            <m:d>
              <m:dPr>
                <m:ctrlPr>
                  <w:rPr>
                    <w:rFonts w:ascii="Cambria Math" w:hAnsi="Cambria Math" w:cstheme="minorHAnsi"/>
                    <w:i/>
                    <w:iCs/>
                    <w:sz w:val="20"/>
                    <w:szCs w:val="20"/>
                  </w:rPr>
                </m:ctrlPr>
              </m:dPr>
              <m:e>
                <m:r>
                  <w:rPr>
                    <w:rFonts w:ascii="Cambria Math" w:hAnsi="Cambria Math" w:cstheme="minorHAnsi"/>
                    <w:sz w:val="20"/>
                    <w:szCs w:val="20"/>
                  </w:rPr>
                  <m:t>2t</m:t>
                </m:r>
              </m:e>
            </m:d>
          </m:e>
          <m:sup>
            <m:r>
              <w:rPr>
                <w:rFonts w:ascii="Cambria Math" w:hAnsi="Cambria Math" w:cstheme="minorHAnsi"/>
                <w:sz w:val="20"/>
                <w:szCs w:val="20"/>
              </w:rPr>
              <m:t>3</m:t>
            </m:r>
          </m:sup>
        </m:sSup>
      </m:oMath>
      <w:r w:rsidR="00617D9A" w:rsidRPr="00617D9A">
        <w:rPr>
          <w:rFonts w:asciiTheme="minorHAnsi" w:hAnsiTheme="minorHAnsi" w:cstheme="minorHAnsi"/>
          <w:sz w:val="20"/>
          <w:szCs w:val="20"/>
        </w:rPr>
        <w:t xml:space="preserve">; they may ask where the </w:t>
      </w:r>
      <w:r w:rsidRPr="00617D9A">
        <w:rPr>
          <w:rFonts w:asciiTheme="minorHAnsi" w:hAnsiTheme="minorHAnsi" w:cstheme="minorHAnsi"/>
          <w:sz w:val="20"/>
          <w:szCs w:val="20"/>
        </w:rPr>
        <w:t xml:space="preserve"> </w:t>
      </w:r>
      <m:oMath>
        <m:f>
          <m:fPr>
            <m:ctrlPr>
              <w:rPr>
                <w:rFonts w:ascii="Cambria Math" w:hAnsi="Cambria Math" w:cstheme="minorHAnsi"/>
                <w:i/>
                <w:iCs/>
                <w:sz w:val="20"/>
                <w:szCs w:val="20"/>
              </w:rPr>
            </m:ctrlPr>
          </m:fPr>
          <m:num>
            <m:r>
              <w:rPr>
                <w:rFonts w:ascii="Cambria Math" w:hAnsi="Cambria Math" w:cstheme="minorHAnsi"/>
                <w:sz w:val="20"/>
                <w:szCs w:val="20"/>
              </w:rPr>
              <m:t>dr</m:t>
            </m:r>
          </m:num>
          <m:den>
            <m:r>
              <w:rPr>
                <w:rFonts w:ascii="Cambria Math" w:hAnsi="Cambria Math" w:cstheme="minorHAnsi"/>
                <w:sz w:val="20"/>
                <w:szCs w:val="20"/>
              </w:rPr>
              <m:t>dt</m:t>
            </m:r>
          </m:den>
        </m:f>
        <m:r>
          <w:rPr>
            <w:rFonts w:ascii="Cambria Math" w:hAnsi="Cambria Math" w:cstheme="minorHAnsi"/>
            <w:sz w:val="20"/>
            <w:szCs w:val="20"/>
          </w:rPr>
          <m:t xml:space="preserve"> </m:t>
        </m:r>
      </m:oMath>
      <w:r w:rsidR="00617D9A" w:rsidRPr="00617D9A">
        <w:rPr>
          <w:rFonts w:asciiTheme="minorHAnsi" w:hAnsiTheme="minorHAnsi" w:cstheme="minorHAnsi"/>
          <w:sz w:val="20"/>
          <w:szCs w:val="20"/>
        </w:rPr>
        <w:t xml:space="preserve">comes from in equation above. If this happens, remind them that </w:t>
      </w:r>
      <w:r w:rsidR="00617D9A" w:rsidRPr="00617D9A">
        <w:rPr>
          <w:rFonts w:ascii="Cambria Math" w:hAnsi="Cambria Math" w:cs="Cambria Math"/>
          <w:i/>
          <w:iCs/>
          <w:sz w:val="20"/>
          <w:szCs w:val="20"/>
        </w:rPr>
        <w:t>𝑉</w:t>
      </w:r>
      <w:r w:rsidR="00617D9A" w:rsidRPr="00617D9A">
        <w:rPr>
          <w:rFonts w:asciiTheme="minorHAnsi" w:hAnsiTheme="minorHAnsi" w:cstheme="minorHAnsi"/>
          <w:i/>
          <w:iCs/>
          <w:sz w:val="20"/>
          <w:szCs w:val="20"/>
        </w:rPr>
        <w:t xml:space="preserve"> </w:t>
      </w:r>
      <w:r w:rsidR="00617D9A" w:rsidRPr="00617D9A">
        <w:rPr>
          <w:rFonts w:asciiTheme="minorHAnsi" w:hAnsiTheme="minorHAnsi" w:cstheme="minorHAnsi"/>
          <w:sz w:val="20"/>
          <w:szCs w:val="20"/>
        </w:rPr>
        <w:t xml:space="preserve">and </w:t>
      </w:r>
      <w:r w:rsidR="00617D9A" w:rsidRPr="00617D9A">
        <w:rPr>
          <w:rFonts w:ascii="Cambria Math" w:hAnsi="Cambria Math" w:cs="Cambria Math"/>
          <w:i/>
          <w:iCs/>
          <w:sz w:val="20"/>
          <w:szCs w:val="20"/>
        </w:rPr>
        <w:t>𝑟</w:t>
      </w:r>
      <w:r w:rsidR="00617D9A" w:rsidRPr="00617D9A">
        <w:rPr>
          <w:rFonts w:asciiTheme="minorHAnsi" w:hAnsiTheme="minorHAnsi" w:cstheme="minorHAnsi"/>
          <w:i/>
          <w:iCs/>
          <w:sz w:val="20"/>
          <w:szCs w:val="20"/>
        </w:rPr>
        <w:t xml:space="preserve"> </w:t>
      </w:r>
      <w:r w:rsidR="00617D9A" w:rsidRPr="00617D9A">
        <w:rPr>
          <w:rFonts w:asciiTheme="minorHAnsi" w:hAnsiTheme="minorHAnsi" w:cstheme="minorHAnsi"/>
          <w:sz w:val="20"/>
          <w:szCs w:val="20"/>
        </w:rPr>
        <w:t xml:space="preserve">are functions of </w:t>
      </w:r>
      <w:r w:rsidR="00617D9A" w:rsidRPr="00617D9A">
        <w:rPr>
          <w:rFonts w:ascii="Cambria Math" w:hAnsi="Cambria Math" w:cs="Cambria Math"/>
          <w:i/>
          <w:iCs/>
          <w:sz w:val="20"/>
          <w:szCs w:val="20"/>
        </w:rPr>
        <w:t>𝑡</w:t>
      </w:r>
      <w:r w:rsidR="00617D9A" w:rsidRPr="00617D9A">
        <w:rPr>
          <w:rFonts w:asciiTheme="minorHAnsi" w:hAnsiTheme="minorHAnsi" w:cstheme="minorHAnsi"/>
          <w:i/>
          <w:iCs/>
          <w:sz w:val="20"/>
          <w:szCs w:val="20"/>
        </w:rPr>
        <w:t xml:space="preserve"> </w:t>
      </w:r>
      <w:r w:rsidR="00617D9A" w:rsidRPr="00617D9A">
        <w:rPr>
          <w:rFonts w:asciiTheme="minorHAnsi" w:hAnsiTheme="minorHAnsi" w:cstheme="minorHAnsi"/>
          <w:sz w:val="20"/>
          <w:szCs w:val="20"/>
        </w:rPr>
        <w:t xml:space="preserve">and point out the similarities between </w:t>
      </w:r>
      <w:r w:rsidRPr="00626DB9">
        <w:rPr>
          <w:rFonts w:asciiTheme="minorHAnsi" w:hAnsiTheme="minorHAnsi" w:cstheme="minorHAnsi"/>
          <w:sz w:val="20"/>
          <w:szCs w:val="20"/>
        </w:rPr>
        <w:t xml:space="preserve">the two </w:t>
      </w:r>
      <w:r w:rsidR="00617D9A" w:rsidRPr="00617D9A">
        <w:rPr>
          <w:rFonts w:asciiTheme="minorHAnsi" w:hAnsiTheme="minorHAnsi" w:cstheme="minorHAnsi"/>
          <w:sz w:val="20"/>
          <w:szCs w:val="20"/>
        </w:rPr>
        <w:t>equations</w:t>
      </w:r>
      <w:r w:rsidRPr="00626DB9">
        <w:rPr>
          <w:rFonts w:asciiTheme="minorHAnsi" w:hAnsiTheme="minorHAnsi" w:cstheme="minorHAnsi"/>
          <w:sz w:val="20"/>
          <w:szCs w:val="20"/>
        </w:rPr>
        <w:t xml:space="preserve">.  </w:t>
      </w:r>
      <w:r w:rsidR="00617D9A" w:rsidRPr="00617D9A">
        <w:rPr>
          <w:rFonts w:asciiTheme="minorHAnsi" w:hAnsiTheme="minorHAnsi" w:cstheme="minorHAnsi"/>
          <w:sz w:val="20"/>
          <w:szCs w:val="20"/>
        </w:rPr>
        <w:t>It is easier for some students to grasp this calculation and recognize it as an application of the Chain Rule if the starting equation is first rewritten as</w:t>
      </w:r>
      <w:r w:rsidRPr="00626DB9">
        <w:rPr>
          <w:rFonts w:asciiTheme="minorHAnsi" w:hAnsiTheme="minorHAnsi" w:cstheme="minorHAnsi"/>
          <w:sz w:val="20"/>
          <w:szCs w:val="20"/>
        </w:rPr>
        <w:t xml:space="preserve"> </w:t>
      </w:r>
      <m:oMath>
        <m:r>
          <w:rPr>
            <w:rFonts w:ascii="Cambria Math" w:hAnsi="Cambria Math" w:cstheme="minorHAnsi"/>
            <w:sz w:val="20"/>
            <w:szCs w:val="20"/>
          </w:rPr>
          <m:t>V</m:t>
        </m:r>
        <m:d>
          <m:dPr>
            <m:ctrlPr>
              <w:rPr>
                <w:rFonts w:ascii="Cambria Math" w:hAnsi="Cambria Math" w:cstheme="minorHAnsi"/>
                <w:i/>
                <w:iCs/>
                <w:sz w:val="20"/>
                <w:szCs w:val="20"/>
              </w:rPr>
            </m:ctrlPr>
          </m:dPr>
          <m:e>
            <m:r>
              <w:rPr>
                <w:rFonts w:ascii="Cambria Math" w:hAnsi="Cambria Math" w:cstheme="minorHAnsi"/>
                <w:sz w:val="20"/>
                <w:szCs w:val="20"/>
              </w:rPr>
              <m:t>t</m:t>
            </m:r>
          </m:e>
        </m:d>
        <m:r>
          <w:rPr>
            <w:rFonts w:ascii="Cambria Math" w:hAnsi="Cambria Math" w:cstheme="minorHAnsi"/>
            <w:sz w:val="20"/>
            <w:szCs w:val="20"/>
          </w:rPr>
          <m:t>=</m:t>
        </m:r>
        <m:f>
          <m:fPr>
            <m:ctrlPr>
              <w:rPr>
                <w:rFonts w:ascii="Cambria Math" w:hAnsi="Cambria Math" w:cstheme="minorHAnsi"/>
                <w:i/>
                <w:sz w:val="20"/>
                <w:szCs w:val="20"/>
              </w:rPr>
            </m:ctrlPr>
          </m:fPr>
          <m:num>
            <m:r>
              <w:rPr>
                <w:rFonts w:ascii="Cambria Math" w:hAnsi="Cambria Math" w:cstheme="minorHAnsi"/>
                <w:sz w:val="20"/>
                <w:szCs w:val="20"/>
              </w:rPr>
              <m:t>4</m:t>
            </m:r>
          </m:num>
          <m:den>
            <m:r>
              <w:rPr>
                <w:rFonts w:ascii="Cambria Math" w:hAnsi="Cambria Math" w:cstheme="minorHAnsi"/>
                <w:sz w:val="20"/>
                <w:szCs w:val="20"/>
              </w:rPr>
              <m:t>3</m:t>
            </m:r>
          </m:den>
        </m:f>
        <m:r>
          <w:rPr>
            <w:rFonts w:ascii="Cambria Math" w:hAnsi="Cambria Math" w:cstheme="minorHAnsi"/>
            <w:sz w:val="20"/>
            <w:szCs w:val="20"/>
          </w:rPr>
          <m:t>π</m:t>
        </m:r>
        <m:sSup>
          <m:sSupPr>
            <m:ctrlPr>
              <w:rPr>
                <w:rFonts w:ascii="Cambria Math" w:hAnsi="Cambria Math" w:cstheme="minorHAnsi"/>
                <w:i/>
                <w:iCs/>
                <w:sz w:val="20"/>
                <w:szCs w:val="20"/>
              </w:rPr>
            </m:ctrlPr>
          </m:sSupPr>
          <m:e>
            <m:d>
              <m:dPr>
                <m:ctrlPr>
                  <w:rPr>
                    <w:rFonts w:ascii="Cambria Math" w:hAnsi="Cambria Math" w:cstheme="minorHAnsi"/>
                    <w:i/>
                    <w:iCs/>
                    <w:sz w:val="20"/>
                    <w:szCs w:val="20"/>
                  </w:rPr>
                </m:ctrlPr>
              </m:dPr>
              <m:e>
                <m:r>
                  <w:rPr>
                    <w:rFonts w:ascii="Cambria Math" w:hAnsi="Cambria Math" w:cstheme="minorHAnsi"/>
                    <w:sz w:val="20"/>
                    <w:szCs w:val="20"/>
                  </w:rPr>
                  <m:t>r</m:t>
                </m:r>
                <m:d>
                  <m:dPr>
                    <m:ctrlPr>
                      <w:rPr>
                        <w:rFonts w:ascii="Cambria Math" w:hAnsi="Cambria Math" w:cstheme="minorHAnsi"/>
                        <w:i/>
                        <w:iCs/>
                        <w:sz w:val="20"/>
                        <w:szCs w:val="20"/>
                      </w:rPr>
                    </m:ctrlPr>
                  </m:dPr>
                  <m:e>
                    <m:r>
                      <w:rPr>
                        <w:rFonts w:ascii="Cambria Math" w:hAnsi="Cambria Math" w:cstheme="minorHAnsi"/>
                        <w:sz w:val="20"/>
                        <w:szCs w:val="20"/>
                      </w:rPr>
                      <m:t>t</m:t>
                    </m:r>
                  </m:e>
                </m:d>
              </m:e>
            </m:d>
          </m:e>
          <m:sup>
            <m:r>
              <w:rPr>
                <w:rFonts w:ascii="Cambria Math" w:hAnsi="Cambria Math" w:cstheme="minorHAnsi"/>
                <w:sz w:val="20"/>
                <w:szCs w:val="20"/>
              </w:rPr>
              <m:t>3</m:t>
            </m:r>
          </m:sup>
        </m:sSup>
      </m:oMath>
      <w:r w:rsidR="00617D9A" w:rsidRPr="00617D9A">
        <w:rPr>
          <w:rFonts w:asciiTheme="minorHAnsi" w:hAnsiTheme="minorHAnsi" w:cstheme="minorHAnsi"/>
          <w:sz w:val="20"/>
          <w:szCs w:val="20"/>
        </w:rPr>
        <w:t xml:space="preserve"> and differentiated into the form</w:t>
      </w:r>
      <w:r w:rsidRPr="00626DB9">
        <w:rPr>
          <w:rFonts w:asciiTheme="minorHAnsi" w:hAnsiTheme="minorHAnsi" w:cstheme="minorHAnsi"/>
          <w:i/>
          <w:iCs/>
          <w:sz w:val="20"/>
          <w:szCs w:val="20"/>
        </w:rPr>
        <w:t xml:space="preserve"> </w:t>
      </w:r>
      <m:oMath>
        <m:sSup>
          <m:sSupPr>
            <m:ctrlPr>
              <w:rPr>
                <w:rFonts w:ascii="Cambria Math" w:hAnsi="Cambria Math" w:cstheme="minorHAnsi"/>
                <w:i/>
                <w:sz w:val="20"/>
                <w:szCs w:val="20"/>
              </w:rPr>
            </m:ctrlPr>
          </m:sSupPr>
          <m:e>
            <m:r>
              <w:rPr>
                <w:rFonts w:ascii="Cambria Math" w:hAnsi="Cambria Math" w:cstheme="minorHAnsi"/>
                <w:sz w:val="20"/>
                <w:szCs w:val="20"/>
              </w:rPr>
              <m:t>V</m:t>
            </m:r>
          </m:e>
          <m:sup>
            <m:r>
              <w:rPr>
                <w:rFonts w:ascii="Cambria Math" w:hAnsi="Cambria Math" w:cstheme="minorHAnsi"/>
                <w:sz w:val="20"/>
                <w:szCs w:val="20"/>
              </w:rPr>
              <m:t>'</m:t>
            </m:r>
          </m:sup>
        </m:sSup>
        <m:d>
          <m:dPr>
            <m:ctrlPr>
              <w:rPr>
                <w:rFonts w:ascii="Cambria Math" w:hAnsi="Cambria Math" w:cstheme="minorHAnsi"/>
                <w:i/>
                <w:sz w:val="20"/>
                <w:szCs w:val="20"/>
              </w:rPr>
            </m:ctrlPr>
          </m:dPr>
          <m:e>
            <m:r>
              <w:rPr>
                <w:rFonts w:ascii="Cambria Math" w:hAnsi="Cambria Math" w:cstheme="minorHAnsi"/>
                <w:sz w:val="20"/>
                <w:szCs w:val="20"/>
              </w:rPr>
              <m:t>t</m:t>
            </m:r>
          </m:e>
        </m:d>
        <m:r>
          <w:rPr>
            <w:rFonts w:ascii="Cambria Math" w:hAnsi="Cambria Math" w:cstheme="minorHAnsi"/>
            <w:sz w:val="20"/>
            <w:szCs w:val="20"/>
          </w:rPr>
          <m:t>=</m:t>
        </m:r>
        <m:f>
          <m:fPr>
            <m:ctrlPr>
              <w:rPr>
                <w:rFonts w:ascii="Cambria Math" w:hAnsi="Cambria Math" w:cstheme="minorHAnsi"/>
                <w:i/>
                <w:iCs/>
                <w:sz w:val="20"/>
                <w:szCs w:val="20"/>
              </w:rPr>
            </m:ctrlPr>
          </m:fPr>
          <m:num>
            <m:r>
              <w:rPr>
                <w:rFonts w:ascii="Cambria Math" w:hAnsi="Cambria Math" w:cstheme="minorHAnsi"/>
                <w:sz w:val="20"/>
                <w:szCs w:val="20"/>
              </w:rPr>
              <m:t>4</m:t>
            </m:r>
          </m:num>
          <m:den>
            <m:r>
              <w:rPr>
                <w:rFonts w:ascii="Cambria Math" w:hAnsi="Cambria Math" w:cstheme="minorHAnsi"/>
                <w:sz w:val="20"/>
                <w:szCs w:val="20"/>
              </w:rPr>
              <m:t>3</m:t>
            </m:r>
          </m:den>
        </m:f>
        <m:r>
          <w:rPr>
            <w:rFonts w:ascii="Cambria Math" w:hAnsi="Cambria Math" w:cstheme="minorHAnsi"/>
            <w:sz w:val="20"/>
            <w:szCs w:val="20"/>
          </w:rPr>
          <m:t>π</m:t>
        </m:r>
        <m:sSup>
          <m:sSupPr>
            <m:ctrlPr>
              <w:rPr>
                <w:rFonts w:ascii="Cambria Math" w:hAnsi="Cambria Math" w:cstheme="minorHAnsi"/>
                <w:i/>
                <w:iCs/>
                <w:sz w:val="20"/>
                <w:szCs w:val="20"/>
              </w:rPr>
            </m:ctrlPr>
          </m:sSupPr>
          <m:e>
            <m:r>
              <w:rPr>
                <w:rFonts w:ascii="Cambria Math" w:hAnsi="Cambria Math" w:cstheme="minorHAnsi"/>
                <w:sz w:val="20"/>
                <w:szCs w:val="20"/>
              </w:rPr>
              <m:t>3</m:t>
            </m:r>
            <m:d>
              <m:dPr>
                <m:ctrlPr>
                  <w:rPr>
                    <w:rFonts w:ascii="Cambria Math" w:hAnsi="Cambria Math" w:cstheme="minorHAnsi"/>
                    <w:i/>
                    <w:iCs/>
                    <w:sz w:val="20"/>
                    <w:szCs w:val="20"/>
                  </w:rPr>
                </m:ctrlPr>
              </m:dPr>
              <m:e>
                <m:r>
                  <w:rPr>
                    <w:rFonts w:ascii="Cambria Math" w:hAnsi="Cambria Math" w:cstheme="minorHAnsi"/>
                    <w:sz w:val="20"/>
                    <w:szCs w:val="20"/>
                  </w:rPr>
                  <m:t>r</m:t>
                </m:r>
                <m:d>
                  <m:dPr>
                    <m:ctrlPr>
                      <w:rPr>
                        <w:rFonts w:ascii="Cambria Math" w:hAnsi="Cambria Math" w:cstheme="minorHAnsi"/>
                        <w:i/>
                        <w:iCs/>
                        <w:sz w:val="20"/>
                        <w:szCs w:val="20"/>
                      </w:rPr>
                    </m:ctrlPr>
                  </m:dPr>
                  <m:e>
                    <m:r>
                      <w:rPr>
                        <w:rFonts w:ascii="Cambria Math" w:hAnsi="Cambria Math" w:cstheme="minorHAnsi"/>
                        <w:sz w:val="20"/>
                        <w:szCs w:val="20"/>
                      </w:rPr>
                      <m:t>t</m:t>
                    </m:r>
                  </m:e>
                </m:d>
              </m:e>
            </m:d>
          </m:e>
          <m:sup>
            <m:r>
              <w:rPr>
                <w:rFonts w:ascii="Cambria Math" w:hAnsi="Cambria Math" w:cstheme="minorHAnsi"/>
                <w:sz w:val="20"/>
                <w:szCs w:val="20"/>
              </w:rPr>
              <m:t>2</m:t>
            </m:r>
          </m:sup>
        </m:sSup>
        <m:r>
          <w:rPr>
            <w:rFonts w:ascii="Cambria Math" w:hAnsi="Cambria Math" w:cstheme="minorHAnsi"/>
            <w:sz w:val="20"/>
            <w:szCs w:val="20"/>
          </w:rPr>
          <m:t>∙</m:t>
        </m:r>
        <m:sSup>
          <m:sSupPr>
            <m:ctrlPr>
              <w:rPr>
                <w:rFonts w:ascii="Cambria Math" w:hAnsi="Cambria Math" w:cstheme="minorHAnsi"/>
                <w:i/>
                <w:iCs/>
                <w:sz w:val="20"/>
                <w:szCs w:val="20"/>
              </w:rPr>
            </m:ctrlPr>
          </m:sSupPr>
          <m:e>
            <m:r>
              <w:rPr>
                <w:rFonts w:ascii="Cambria Math" w:hAnsi="Cambria Math" w:cstheme="minorHAnsi"/>
                <w:sz w:val="20"/>
                <w:szCs w:val="20"/>
              </w:rPr>
              <m:t>r</m:t>
            </m:r>
          </m:e>
          <m:sup>
            <m:r>
              <w:rPr>
                <w:rFonts w:ascii="Cambria Math" w:hAnsi="Cambria Math" w:cstheme="minorHAnsi"/>
                <w:sz w:val="20"/>
                <w:szCs w:val="20"/>
              </w:rPr>
              <m:t>'</m:t>
            </m:r>
          </m:sup>
        </m:sSup>
        <m:d>
          <m:dPr>
            <m:ctrlPr>
              <w:rPr>
                <w:rFonts w:ascii="Cambria Math" w:hAnsi="Cambria Math" w:cstheme="minorHAnsi"/>
                <w:i/>
                <w:iCs/>
                <w:sz w:val="20"/>
                <w:szCs w:val="20"/>
              </w:rPr>
            </m:ctrlPr>
          </m:dPr>
          <m:e>
            <m:r>
              <w:rPr>
                <w:rFonts w:ascii="Cambria Math" w:hAnsi="Cambria Math" w:cstheme="minorHAnsi"/>
                <w:sz w:val="20"/>
                <w:szCs w:val="20"/>
              </w:rPr>
              <m:t>t</m:t>
            </m:r>
          </m:e>
        </m:d>
      </m:oMath>
      <w:r w:rsidR="00617D9A" w:rsidRPr="00617D9A">
        <w:rPr>
          <w:rFonts w:asciiTheme="minorHAnsi" w:hAnsiTheme="minorHAnsi" w:cstheme="minorHAnsi"/>
          <w:i/>
          <w:iCs/>
          <w:sz w:val="20"/>
          <w:szCs w:val="20"/>
        </w:rPr>
        <w:t xml:space="preserve">. </w:t>
      </w:r>
      <w:r w:rsidR="00617D9A" w:rsidRPr="00617D9A">
        <w:rPr>
          <w:rFonts w:asciiTheme="minorHAnsi" w:hAnsiTheme="minorHAnsi" w:cstheme="minorHAnsi"/>
          <w:sz w:val="20"/>
          <w:szCs w:val="20"/>
        </w:rPr>
        <w:t xml:space="preserve">At any rate, once the derivative has been taken, most students are comfortable substituting in the given information to obtain </w:t>
      </w:r>
      <m:oMath>
        <m:f>
          <m:fPr>
            <m:ctrlPr>
              <w:rPr>
                <w:rFonts w:ascii="Cambria Math" w:hAnsi="Cambria Math" w:cstheme="minorHAnsi"/>
                <w:i/>
                <w:iCs/>
                <w:sz w:val="20"/>
                <w:szCs w:val="20"/>
              </w:rPr>
            </m:ctrlPr>
          </m:fPr>
          <m:num>
            <m:r>
              <w:rPr>
                <w:rFonts w:ascii="Cambria Math" w:hAnsi="Cambria Math" w:cstheme="minorHAnsi"/>
                <w:sz w:val="20"/>
                <w:szCs w:val="20"/>
              </w:rPr>
              <m:t>dr</m:t>
            </m:r>
          </m:num>
          <m:den>
            <m:r>
              <w:rPr>
                <w:rFonts w:ascii="Cambria Math" w:hAnsi="Cambria Math" w:cstheme="minorHAnsi"/>
                <w:sz w:val="20"/>
                <w:szCs w:val="20"/>
              </w:rPr>
              <m:t>dt</m:t>
            </m:r>
          </m:den>
        </m:f>
        <m:r>
          <w:rPr>
            <w:rFonts w:ascii="Cambria Math" w:hAnsi="Cambria Math" w:cstheme="minorHAnsi"/>
            <w:sz w:val="20"/>
            <w:szCs w:val="20"/>
          </w:rPr>
          <m:t>=3.979</m:t>
        </m:r>
      </m:oMath>
      <w:r w:rsidR="00617D9A" w:rsidRPr="00617D9A">
        <w:rPr>
          <w:rFonts w:asciiTheme="minorHAnsi" w:hAnsiTheme="minorHAnsi" w:cstheme="minorHAnsi"/>
          <w:sz w:val="20"/>
          <w:szCs w:val="20"/>
        </w:rPr>
        <w:t xml:space="preserve"> centimeters per second when </w:t>
      </w:r>
      <m:oMath>
        <m:r>
          <w:rPr>
            <w:rFonts w:ascii="Cambria Math" w:hAnsi="Cambria Math" w:cstheme="minorHAnsi"/>
            <w:sz w:val="20"/>
            <w:szCs w:val="20"/>
          </w:rPr>
          <m:t>r=1</m:t>
        </m:r>
      </m:oMath>
      <w:r w:rsidR="00B20ABE">
        <w:rPr>
          <w:rFonts w:asciiTheme="minorHAnsi" w:hAnsiTheme="minorHAnsi" w:cstheme="minorHAnsi"/>
          <w:sz w:val="20"/>
          <w:szCs w:val="20"/>
        </w:rPr>
        <w:t xml:space="preserve"> </w:t>
      </w:r>
      <w:r w:rsidR="00617D9A" w:rsidRPr="00617D9A">
        <w:rPr>
          <w:rFonts w:asciiTheme="minorHAnsi" w:hAnsiTheme="minorHAnsi" w:cstheme="minorHAnsi"/>
          <w:sz w:val="20"/>
          <w:szCs w:val="20"/>
        </w:rPr>
        <w:t xml:space="preserve">cm and </w:t>
      </w:r>
      <m:oMath>
        <m:f>
          <m:fPr>
            <m:ctrlPr>
              <w:rPr>
                <w:rFonts w:ascii="Cambria Math" w:hAnsi="Cambria Math" w:cstheme="minorHAnsi"/>
                <w:i/>
                <w:iCs/>
                <w:sz w:val="20"/>
                <w:szCs w:val="20"/>
              </w:rPr>
            </m:ctrlPr>
          </m:fPr>
          <m:num>
            <m:r>
              <w:rPr>
                <w:rFonts w:ascii="Cambria Math" w:hAnsi="Cambria Math" w:cstheme="minorHAnsi"/>
                <w:sz w:val="20"/>
                <w:szCs w:val="20"/>
              </w:rPr>
              <m:t>dr</m:t>
            </m:r>
          </m:num>
          <m:den>
            <m:r>
              <w:rPr>
                <w:rFonts w:ascii="Cambria Math" w:hAnsi="Cambria Math" w:cstheme="minorHAnsi"/>
                <w:sz w:val="20"/>
                <w:szCs w:val="20"/>
              </w:rPr>
              <m:t>dt</m:t>
            </m:r>
          </m:den>
        </m:f>
        <m:r>
          <w:rPr>
            <w:rFonts w:ascii="Cambria Math" w:hAnsi="Cambria Math" w:cstheme="minorHAnsi"/>
            <w:sz w:val="20"/>
            <w:szCs w:val="20"/>
          </w:rPr>
          <m:t>=0.995</m:t>
        </m:r>
      </m:oMath>
      <w:r w:rsidR="00617D9A" w:rsidRPr="00617D9A">
        <w:rPr>
          <w:rFonts w:asciiTheme="minorHAnsi" w:hAnsiTheme="minorHAnsi" w:cstheme="minorHAnsi"/>
          <w:sz w:val="20"/>
          <w:szCs w:val="20"/>
        </w:rPr>
        <w:t xml:space="preserve"> centimeters per second when </w:t>
      </w:r>
      <m:oMath>
        <m:r>
          <w:rPr>
            <w:rFonts w:ascii="Cambria Math" w:hAnsi="Cambria Math" w:cstheme="minorHAnsi"/>
            <w:sz w:val="20"/>
            <w:szCs w:val="20"/>
          </w:rPr>
          <m:t>r=2</m:t>
        </m:r>
      </m:oMath>
      <w:r w:rsidR="00B20ABE">
        <w:rPr>
          <w:rFonts w:asciiTheme="minorHAnsi" w:hAnsiTheme="minorHAnsi" w:cstheme="minorHAnsi"/>
          <w:sz w:val="20"/>
          <w:szCs w:val="20"/>
        </w:rPr>
        <w:t xml:space="preserve"> </w:t>
      </w:r>
      <w:r w:rsidR="00617D9A" w:rsidRPr="00617D9A">
        <w:rPr>
          <w:rFonts w:asciiTheme="minorHAnsi" w:hAnsiTheme="minorHAnsi" w:cstheme="minorHAnsi"/>
          <w:sz w:val="20"/>
          <w:szCs w:val="20"/>
        </w:rPr>
        <w:t xml:space="preserve">cm. Be sure to insist on the inclusion of the proper units with each answer! </w:t>
      </w:r>
    </w:p>
    <w:p w14:paraId="7682C807" w14:textId="48A460AC" w:rsidR="00B84C4D" w:rsidRDefault="00617D9A" w:rsidP="00617D9A">
      <w:pPr>
        <w:rPr>
          <w:rFonts w:asciiTheme="minorHAnsi" w:hAnsiTheme="minorHAnsi" w:cstheme="minorHAnsi"/>
          <w:sz w:val="20"/>
          <w:szCs w:val="20"/>
        </w:rPr>
      </w:pPr>
      <w:r w:rsidRPr="00617D9A">
        <w:rPr>
          <w:rFonts w:asciiTheme="minorHAnsi" w:hAnsiTheme="minorHAnsi" w:cstheme="minorHAnsi"/>
          <w:sz w:val="20"/>
          <w:szCs w:val="20"/>
        </w:rPr>
        <w:t xml:space="preserve">As a follow-up to part (c) of the preceding problem, ask students why </w:t>
      </w:r>
      <w:r w:rsidR="00AE2150" w:rsidRPr="00617D9A">
        <w:rPr>
          <w:rFonts w:asciiTheme="minorHAnsi" w:hAnsiTheme="minorHAnsi" w:cstheme="minorHAnsi"/>
          <w:sz w:val="20"/>
          <w:szCs w:val="20"/>
        </w:rPr>
        <w:t xml:space="preserve"> </w:t>
      </w:r>
      <m:oMath>
        <m:f>
          <m:fPr>
            <m:ctrlPr>
              <w:rPr>
                <w:rFonts w:ascii="Cambria Math" w:hAnsi="Cambria Math" w:cstheme="minorHAnsi"/>
                <w:i/>
                <w:iCs/>
                <w:sz w:val="20"/>
                <w:szCs w:val="20"/>
              </w:rPr>
            </m:ctrlPr>
          </m:fPr>
          <m:num>
            <m:r>
              <w:rPr>
                <w:rFonts w:ascii="Cambria Math" w:hAnsi="Cambria Math" w:cstheme="minorHAnsi"/>
                <w:sz w:val="20"/>
                <w:szCs w:val="20"/>
              </w:rPr>
              <m:t>dr</m:t>
            </m:r>
          </m:num>
          <m:den>
            <m:r>
              <w:rPr>
                <w:rFonts w:ascii="Cambria Math" w:hAnsi="Cambria Math" w:cstheme="minorHAnsi"/>
                <w:sz w:val="20"/>
                <w:szCs w:val="20"/>
              </w:rPr>
              <m:t>dt</m:t>
            </m:r>
          </m:den>
        </m:f>
      </m:oMath>
      <w:r w:rsidR="00AE2150" w:rsidRPr="00626DB9">
        <w:rPr>
          <w:rFonts w:asciiTheme="minorHAnsi" w:hAnsiTheme="minorHAnsi" w:cstheme="minorHAnsi"/>
          <w:iCs/>
          <w:sz w:val="20"/>
          <w:szCs w:val="20"/>
        </w:rPr>
        <w:t xml:space="preserve"> </w:t>
      </w:r>
      <w:r w:rsidRPr="00617D9A">
        <w:rPr>
          <w:rFonts w:asciiTheme="minorHAnsi" w:hAnsiTheme="minorHAnsi" w:cstheme="minorHAnsi"/>
          <w:sz w:val="20"/>
          <w:szCs w:val="20"/>
        </w:rPr>
        <w:t xml:space="preserve">is smaller when </w:t>
      </w:r>
      <m:oMath>
        <m:r>
          <w:rPr>
            <w:rFonts w:ascii="Cambria Math" w:hAnsi="Cambria Math" w:cstheme="minorHAnsi"/>
            <w:sz w:val="20"/>
            <w:szCs w:val="20"/>
          </w:rPr>
          <m:t>x</m:t>
        </m:r>
      </m:oMath>
      <w:r w:rsidR="00B20ABE">
        <w:rPr>
          <w:rFonts w:asciiTheme="minorHAnsi" w:hAnsiTheme="minorHAnsi" w:cstheme="minorHAnsi"/>
          <w:sz w:val="20"/>
          <w:szCs w:val="20"/>
        </w:rPr>
        <w:t>r=2</w:t>
      </w:r>
      <w:r w:rsidRPr="00617D9A">
        <w:rPr>
          <w:rFonts w:asciiTheme="minorHAnsi" w:hAnsiTheme="minorHAnsi" w:cstheme="minorHAnsi"/>
          <w:sz w:val="20"/>
          <w:szCs w:val="20"/>
        </w:rPr>
        <w:t xml:space="preserve">than when </w:t>
      </w:r>
      <m:oMath>
        <m:r>
          <w:rPr>
            <w:rFonts w:ascii="Cambria Math" w:hAnsi="Cambria Math" w:cstheme="minorHAnsi"/>
            <w:sz w:val="20"/>
            <w:szCs w:val="20"/>
          </w:rPr>
          <m:t>r=1</m:t>
        </m:r>
      </m:oMath>
      <w:r w:rsidRPr="00617D9A">
        <w:rPr>
          <w:rFonts w:asciiTheme="minorHAnsi" w:hAnsiTheme="minorHAnsi" w:cstheme="minorHAnsi"/>
          <w:i/>
          <w:iCs/>
          <w:sz w:val="20"/>
          <w:szCs w:val="20"/>
        </w:rPr>
        <w:t xml:space="preserve">. </w:t>
      </w:r>
      <w:r w:rsidRPr="00617D9A">
        <w:rPr>
          <w:rFonts w:asciiTheme="minorHAnsi" w:hAnsiTheme="minorHAnsi" w:cstheme="minorHAnsi"/>
          <w:sz w:val="20"/>
          <w:szCs w:val="20"/>
        </w:rPr>
        <w:t>Point out that this result occurs even though</w:t>
      </w:r>
      <w:r w:rsidR="00B84C4D" w:rsidRPr="00626DB9">
        <w:rPr>
          <w:rFonts w:asciiTheme="minorHAnsi" w:hAnsiTheme="minorHAnsi" w:cstheme="minorHAnsi"/>
          <w:sz w:val="20"/>
          <w:szCs w:val="20"/>
        </w:rPr>
        <w:t xml:space="preserve"> </w:t>
      </w:r>
      <m:oMath>
        <m:f>
          <m:fPr>
            <m:ctrlPr>
              <w:rPr>
                <w:rFonts w:ascii="Cambria Math" w:hAnsi="Cambria Math" w:cstheme="minorHAnsi"/>
                <w:i/>
                <w:iCs/>
                <w:sz w:val="20"/>
                <w:szCs w:val="20"/>
              </w:rPr>
            </m:ctrlPr>
          </m:fPr>
          <m:num>
            <m:r>
              <w:rPr>
                <w:rFonts w:ascii="Cambria Math" w:hAnsi="Cambria Math" w:cstheme="minorHAnsi"/>
                <w:sz w:val="20"/>
                <w:szCs w:val="20"/>
              </w:rPr>
              <m:t>dV</m:t>
            </m:r>
          </m:num>
          <m:den>
            <m:r>
              <w:rPr>
                <w:rFonts w:ascii="Cambria Math" w:hAnsi="Cambria Math" w:cstheme="minorHAnsi"/>
                <w:sz w:val="20"/>
                <w:szCs w:val="20"/>
              </w:rPr>
              <m:t>dt</m:t>
            </m:r>
          </m:den>
        </m:f>
      </m:oMath>
      <w:r w:rsidRPr="00617D9A">
        <w:rPr>
          <w:rFonts w:asciiTheme="minorHAnsi" w:hAnsiTheme="minorHAnsi" w:cstheme="minorHAnsi"/>
          <w:i/>
          <w:iCs/>
          <w:sz w:val="20"/>
          <w:szCs w:val="20"/>
        </w:rPr>
        <w:t xml:space="preserve">, </w:t>
      </w:r>
      <w:r w:rsidRPr="00617D9A">
        <w:rPr>
          <w:rFonts w:asciiTheme="minorHAnsi" w:hAnsiTheme="minorHAnsi" w:cstheme="minorHAnsi"/>
          <w:sz w:val="20"/>
          <w:szCs w:val="20"/>
        </w:rPr>
        <w:t xml:space="preserve">the rate at which the balloon is being inflated, is the same in both calculations. Blowing up a balloon in front of the class and letting students observe for themselves that the radius increases at a slower rate as the balloon gets larger makes an excellent demonstration. </w:t>
      </w:r>
    </w:p>
    <w:p w14:paraId="651D8EDC" w14:textId="664A9D97" w:rsidR="00852F91" w:rsidRDefault="00852F91" w:rsidP="00617D9A">
      <w:pPr>
        <w:rPr>
          <w:rFonts w:asciiTheme="minorHAnsi" w:hAnsiTheme="minorHAnsi" w:cstheme="minorHAnsi"/>
          <w:sz w:val="20"/>
          <w:szCs w:val="20"/>
        </w:rPr>
      </w:pPr>
      <w:r>
        <w:rPr>
          <w:rFonts w:asciiTheme="minorHAnsi" w:hAnsiTheme="minorHAnsi" w:cstheme="minorHAnsi"/>
          <w:sz w:val="20"/>
          <w:szCs w:val="20"/>
        </w:rPr>
        <w:t>Afterwards talk with the students how they came up with their answer&amp; what was the reason they drew their conclusion.  Also discuss what the formulas mean mathematically and show how they could check their answers to make sure they are accurate and appropriate.</w:t>
      </w:r>
    </w:p>
    <w:p w14:paraId="246EE06E" w14:textId="467735C0" w:rsidR="009016CD" w:rsidRPr="009016CD" w:rsidRDefault="009016CD" w:rsidP="009016CD">
      <w:pPr>
        <w:pStyle w:val="NormalWeb"/>
        <w:spacing w:before="0" w:beforeAutospacing="0" w:after="0" w:afterAutospacing="0"/>
        <w:rPr>
          <w:rFonts w:asciiTheme="minorHAnsi" w:hAnsiTheme="minorHAnsi" w:cstheme="minorHAnsi"/>
          <w:sz w:val="20"/>
          <w:szCs w:val="20"/>
        </w:rPr>
      </w:pPr>
      <w:r w:rsidRPr="009016CD">
        <w:rPr>
          <w:rFonts w:asciiTheme="minorHAnsi" w:hAnsiTheme="minorHAnsi" w:cstheme="minorHAnsi"/>
          <w:sz w:val="20"/>
          <w:szCs w:val="20"/>
        </w:rPr>
        <w:t xml:space="preserve">Complete a homework activity in which students are assigned different released free-response questions involving related rates in different contexts. After answering the questions for their problem, they compare their problem and solution in groups of three </w:t>
      </w:r>
      <w:r w:rsidR="00FE3631">
        <w:rPr>
          <w:rFonts w:asciiTheme="minorHAnsi" w:hAnsiTheme="minorHAnsi" w:cstheme="minorHAnsi"/>
          <w:sz w:val="20"/>
          <w:szCs w:val="20"/>
        </w:rPr>
        <w:t xml:space="preserve">the following day </w:t>
      </w:r>
      <w:r w:rsidRPr="009016CD">
        <w:rPr>
          <w:rFonts w:asciiTheme="minorHAnsi" w:hAnsiTheme="minorHAnsi" w:cstheme="minorHAnsi"/>
          <w:sz w:val="20"/>
          <w:szCs w:val="20"/>
        </w:rPr>
        <w:t xml:space="preserve">and write a summary of what was the same and what was different about the three problems. </w:t>
      </w:r>
    </w:p>
    <w:p w14:paraId="580A2F12" w14:textId="68EF927E" w:rsidR="00802ABA" w:rsidRPr="00626DB9" w:rsidRDefault="00802ABA" w:rsidP="00617D9A">
      <w:pPr>
        <w:rPr>
          <w:rFonts w:asciiTheme="minorHAnsi" w:hAnsiTheme="minorHAnsi" w:cstheme="minorHAnsi"/>
          <w:color w:val="000000" w:themeColor="text1"/>
          <w:sz w:val="20"/>
          <w:szCs w:val="20"/>
        </w:rPr>
      </w:pPr>
      <w:r w:rsidRPr="00626DB9">
        <w:rPr>
          <w:rFonts w:asciiTheme="minorHAnsi" w:hAnsiTheme="minorHAnsi" w:cstheme="minorHAnsi"/>
          <w:color w:val="000000" w:themeColor="text1"/>
          <w:sz w:val="20"/>
          <w:szCs w:val="20"/>
        </w:rPr>
        <w:t xml:space="preserve">Day 1: Complete problems </w:t>
      </w:r>
      <w:r w:rsidR="00D23805" w:rsidRPr="00626DB9">
        <w:rPr>
          <w:rFonts w:asciiTheme="minorHAnsi" w:hAnsiTheme="minorHAnsi" w:cstheme="minorHAnsi"/>
          <w:color w:val="0C0C0C"/>
          <w:sz w:val="20"/>
          <w:szCs w:val="20"/>
        </w:rPr>
        <w:t xml:space="preserve">1-5, </w:t>
      </w:r>
      <w:r w:rsidR="00D23805" w:rsidRPr="00626DB9">
        <w:rPr>
          <w:rFonts w:asciiTheme="minorHAnsi" w:hAnsiTheme="minorHAnsi" w:cstheme="minorHAnsi"/>
          <w:color w:val="0E0E0E"/>
          <w:sz w:val="20"/>
          <w:szCs w:val="20"/>
        </w:rPr>
        <w:t>7, 9-15</w:t>
      </w:r>
    </w:p>
    <w:p w14:paraId="19BCBCFA" w14:textId="189C4260" w:rsidR="00802ABA" w:rsidRPr="00626DB9" w:rsidRDefault="00802ABA" w:rsidP="00617D9A">
      <w:pPr>
        <w:rPr>
          <w:rFonts w:asciiTheme="minorHAnsi" w:hAnsiTheme="minorHAnsi" w:cstheme="minorHAnsi"/>
          <w:color w:val="000000" w:themeColor="text1"/>
          <w:sz w:val="20"/>
          <w:szCs w:val="20"/>
        </w:rPr>
      </w:pPr>
      <w:r w:rsidRPr="00626DB9">
        <w:rPr>
          <w:rFonts w:asciiTheme="minorHAnsi" w:hAnsiTheme="minorHAnsi" w:cstheme="minorHAnsi"/>
          <w:color w:val="000000" w:themeColor="text1"/>
          <w:sz w:val="20"/>
          <w:szCs w:val="20"/>
        </w:rPr>
        <w:lastRenderedPageBreak/>
        <w:t xml:space="preserve">Day 2: Complete problems </w:t>
      </w:r>
      <w:r w:rsidR="00D23805" w:rsidRPr="00626DB9">
        <w:rPr>
          <w:rFonts w:asciiTheme="minorHAnsi" w:hAnsiTheme="minorHAnsi" w:cstheme="minorHAnsi"/>
          <w:sz w:val="20"/>
          <w:szCs w:val="20"/>
        </w:rPr>
        <w:t>16-26</w:t>
      </w:r>
    </w:p>
    <w:p w14:paraId="78AA8AD3" w14:textId="3058773F" w:rsidR="00802ABA" w:rsidRPr="00626DB9" w:rsidRDefault="00802ABA" w:rsidP="00617D9A">
      <w:pPr>
        <w:rPr>
          <w:rFonts w:asciiTheme="minorHAnsi" w:hAnsiTheme="minorHAnsi" w:cstheme="minorHAnsi"/>
          <w:color w:val="000000" w:themeColor="text1"/>
          <w:sz w:val="20"/>
          <w:szCs w:val="20"/>
        </w:rPr>
      </w:pPr>
      <w:r w:rsidRPr="00626DB9">
        <w:rPr>
          <w:rFonts w:asciiTheme="minorHAnsi" w:hAnsiTheme="minorHAnsi" w:cstheme="minorHAnsi"/>
          <w:color w:val="000000" w:themeColor="text1"/>
          <w:sz w:val="20"/>
          <w:szCs w:val="20"/>
        </w:rPr>
        <w:t xml:space="preserve">Day 3: Complete problems </w:t>
      </w:r>
      <w:r w:rsidR="00D23805" w:rsidRPr="00626DB9">
        <w:rPr>
          <w:rFonts w:asciiTheme="minorHAnsi" w:hAnsiTheme="minorHAnsi" w:cstheme="minorHAnsi"/>
          <w:color w:val="111111"/>
          <w:sz w:val="20"/>
          <w:szCs w:val="20"/>
        </w:rPr>
        <w:t xml:space="preserve">27, </w:t>
      </w:r>
      <w:r w:rsidR="00D23805" w:rsidRPr="00626DB9">
        <w:rPr>
          <w:rFonts w:asciiTheme="minorHAnsi" w:hAnsiTheme="minorHAnsi" w:cstheme="minorHAnsi"/>
          <w:color w:val="0F0F0F"/>
          <w:sz w:val="20"/>
          <w:szCs w:val="20"/>
        </w:rPr>
        <w:t xml:space="preserve">28, </w:t>
      </w:r>
      <w:r w:rsidR="00D23805" w:rsidRPr="00626DB9">
        <w:rPr>
          <w:rFonts w:asciiTheme="minorHAnsi" w:hAnsiTheme="minorHAnsi" w:cstheme="minorHAnsi"/>
          <w:sz w:val="20"/>
          <w:szCs w:val="20"/>
        </w:rPr>
        <w:t xml:space="preserve">29, 30, 33, 34, </w:t>
      </w:r>
      <w:r w:rsidR="00D23805" w:rsidRPr="00626DB9">
        <w:rPr>
          <w:rFonts w:asciiTheme="minorHAnsi" w:hAnsiTheme="minorHAnsi" w:cstheme="minorHAnsi"/>
          <w:color w:val="1A1A1A"/>
          <w:sz w:val="20"/>
          <w:szCs w:val="20"/>
        </w:rPr>
        <w:t xml:space="preserve">35, </w:t>
      </w:r>
      <w:r w:rsidR="00D23805" w:rsidRPr="00626DB9">
        <w:rPr>
          <w:rFonts w:asciiTheme="minorHAnsi" w:hAnsiTheme="minorHAnsi" w:cstheme="minorHAnsi"/>
          <w:color w:val="131313"/>
          <w:sz w:val="20"/>
          <w:szCs w:val="20"/>
        </w:rPr>
        <w:t xml:space="preserve">36, </w:t>
      </w:r>
      <w:r w:rsidR="00D23805" w:rsidRPr="00626DB9">
        <w:rPr>
          <w:rFonts w:asciiTheme="minorHAnsi" w:hAnsiTheme="minorHAnsi" w:cstheme="minorHAnsi"/>
          <w:sz w:val="20"/>
          <w:szCs w:val="20"/>
        </w:rPr>
        <w:t xml:space="preserve">42, </w:t>
      </w:r>
      <w:r w:rsidR="00D23805" w:rsidRPr="00626DB9">
        <w:rPr>
          <w:rFonts w:asciiTheme="minorHAnsi" w:hAnsiTheme="minorHAnsi" w:cstheme="minorHAnsi"/>
          <w:color w:val="131313"/>
          <w:sz w:val="20"/>
          <w:szCs w:val="20"/>
        </w:rPr>
        <w:t xml:space="preserve">43, </w:t>
      </w:r>
      <w:r w:rsidR="00D23805" w:rsidRPr="00626DB9">
        <w:rPr>
          <w:rFonts w:asciiTheme="minorHAnsi" w:hAnsiTheme="minorHAnsi" w:cstheme="minorHAnsi"/>
          <w:color w:val="111111"/>
          <w:sz w:val="20"/>
          <w:szCs w:val="20"/>
        </w:rPr>
        <w:t xml:space="preserve">46, </w:t>
      </w:r>
      <w:r w:rsidR="00D23805" w:rsidRPr="00626DB9">
        <w:rPr>
          <w:rFonts w:asciiTheme="minorHAnsi" w:hAnsiTheme="minorHAnsi" w:cstheme="minorHAnsi"/>
          <w:sz w:val="20"/>
          <w:szCs w:val="20"/>
        </w:rPr>
        <w:t>50</w:t>
      </w:r>
    </w:p>
    <w:p w14:paraId="7381CBC9" w14:textId="43D9D6F1" w:rsidR="00802ABA" w:rsidRPr="00626DB9" w:rsidRDefault="00802ABA" w:rsidP="00617D9A">
      <w:pPr>
        <w:rPr>
          <w:rFonts w:asciiTheme="minorHAnsi" w:hAnsiTheme="minorHAnsi" w:cstheme="minorHAnsi"/>
          <w:color w:val="000000" w:themeColor="text1"/>
          <w:sz w:val="20"/>
          <w:szCs w:val="20"/>
        </w:rPr>
      </w:pPr>
    </w:p>
    <w:p w14:paraId="03968F01" w14:textId="5D832E93" w:rsidR="00802ABA" w:rsidRPr="00626DB9" w:rsidRDefault="00802ABA" w:rsidP="00617D9A">
      <w:pPr>
        <w:rPr>
          <w:rFonts w:asciiTheme="minorHAnsi" w:hAnsiTheme="minorHAnsi" w:cstheme="minorHAnsi"/>
          <w:sz w:val="20"/>
          <w:szCs w:val="20"/>
          <w:u w:val="single"/>
        </w:rPr>
      </w:pPr>
      <w:r w:rsidRPr="00626DB9">
        <w:rPr>
          <w:rFonts w:asciiTheme="minorHAnsi" w:hAnsiTheme="minorHAnsi" w:cstheme="minorHAnsi"/>
          <w:sz w:val="20"/>
          <w:szCs w:val="20"/>
          <w:u w:val="single"/>
        </w:rPr>
        <w:t xml:space="preserve">Lesson </w:t>
      </w:r>
      <w:proofErr w:type="gramStart"/>
      <w:r w:rsidRPr="00626DB9">
        <w:rPr>
          <w:rFonts w:asciiTheme="minorHAnsi" w:hAnsiTheme="minorHAnsi" w:cstheme="minorHAnsi"/>
          <w:sz w:val="20"/>
          <w:szCs w:val="20"/>
          <w:u w:val="single"/>
        </w:rPr>
        <w:t>Theme :</w:t>
      </w:r>
      <w:proofErr w:type="gramEnd"/>
      <w:r w:rsidRPr="00626DB9">
        <w:rPr>
          <w:rFonts w:asciiTheme="minorHAnsi" w:hAnsiTheme="minorHAnsi" w:cstheme="minorHAnsi"/>
          <w:sz w:val="20"/>
          <w:szCs w:val="20"/>
          <w:u w:val="single"/>
        </w:rPr>
        <w:t xml:space="preserve"> Chapter 4 Review</w:t>
      </w:r>
    </w:p>
    <w:p w14:paraId="3E7590A8" w14:textId="08A6980D" w:rsidR="00802ABA" w:rsidRPr="00626DB9" w:rsidRDefault="00802ABA" w:rsidP="00617D9A">
      <w:pPr>
        <w:rPr>
          <w:rFonts w:asciiTheme="minorHAnsi" w:hAnsiTheme="minorHAnsi" w:cstheme="minorHAnsi"/>
          <w:color w:val="000000" w:themeColor="text1"/>
          <w:sz w:val="20"/>
          <w:szCs w:val="20"/>
        </w:rPr>
      </w:pPr>
      <w:r w:rsidRPr="00626DB9">
        <w:rPr>
          <w:rFonts w:asciiTheme="minorHAnsi" w:hAnsiTheme="minorHAnsi" w:cstheme="minorHAnsi"/>
          <w:color w:val="000000" w:themeColor="text1"/>
          <w:sz w:val="20"/>
          <w:szCs w:val="20"/>
        </w:rPr>
        <w:t xml:space="preserve">Day 1: Complete problems </w:t>
      </w:r>
      <w:r w:rsidR="00D23805" w:rsidRPr="00626DB9">
        <w:rPr>
          <w:rFonts w:asciiTheme="minorHAnsi" w:hAnsiTheme="minorHAnsi" w:cstheme="minorHAnsi"/>
          <w:sz w:val="20"/>
          <w:szCs w:val="20"/>
        </w:rPr>
        <w:t xml:space="preserve">1-9 odds, </w:t>
      </w:r>
      <w:r w:rsidR="00D23805" w:rsidRPr="00626DB9">
        <w:rPr>
          <w:rFonts w:asciiTheme="minorHAnsi" w:hAnsiTheme="minorHAnsi" w:cstheme="minorHAnsi"/>
          <w:color w:val="232323"/>
          <w:sz w:val="20"/>
          <w:szCs w:val="20"/>
        </w:rPr>
        <w:t xml:space="preserve">13-23 </w:t>
      </w:r>
      <w:r w:rsidR="00D23805" w:rsidRPr="00626DB9">
        <w:rPr>
          <w:rFonts w:asciiTheme="minorHAnsi" w:hAnsiTheme="minorHAnsi" w:cstheme="minorHAnsi"/>
          <w:sz w:val="20"/>
          <w:szCs w:val="20"/>
        </w:rPr>
        <w:t xml:space="preserve">odds, </w:t>
      </w:r>
    </w:p>
    <w:p w14:paraId="6286F50E" w14:textId="11C78765" w:rsidR="008D21B1" w:rsidRDefault="00802ABA" w:rsidP="00802ABA">
      <w:pPr>
        <w:rPr>
          <w:rFonts w:asciiTheme="minorHAnsi" w:hAnsiTheme="minorHAnsi" w:cstheme="minorHAnsi"/>
          <w:color w:val="1A1A1A"/>
          <w:sz w:val="20"/>
          <w:szCs w:val="20"/>
        </w:rPr>
      </w:pPr>
      <w:r w:rsidRPr="00626DB9">
        <w:rPr>
          <w:rFonts w:asciiTheme="minorHAnsi" w:hAnsiTheme="minorHAnsi" w:cstheme="minorHAnsi"/>
          <w:color w:val="000000" w:themeColor="text1"/>
          <w:sz w:val="20"/>
          <w:szCs w:val="20"/>
        </w:rPr>
        <w:t xml:space="preserve">Day 2: Complete problems </w:t>
      </w:r>
      <w:r w:rsidR="00D23805" w:rsidRPr="00626DB9">
        <w:rPr>
          <w:rFonts w:asciiTheme="minorHAnsi" w:hAnsiTheme="minorHAnsi" w:cstheme="minorHAnsi"/>
          <w:color w:val="151515"/>
          <w:sz w:val="20"/>
          <w:szCs w:val="20"/>
        </w:rPr>
        <w:t xml:space="preserve">56, </w:t>
      </w:r>
      <w:r w:rsidR="00D23805" w:rsidRPr="00626DB9">
        <w:rPr>
          <w:rFonts w:asciiTheme="minorHAnsi" w:hAnsiTheme="minorHAnsi" w:cstheme="minorHAnsi"/>
          <w:sz w:val="20"/>
          <w:szCs w:val="20"/>
        </w:rPr>
        <w:t xml:space="preserve">58, 59, 68, 70, 71, 73, </w:t>
      </w:r>
      <w:r w:rsidR="00D23805" w:rsidRPr="00626DB9">
        <w:rPr>
          <w:rFonts w:asciiTheme="minorHAnsi" w:hAnsiTheme="minorHAnsi" w:cstheme="minorHAnsi"/>
          <w:color w:val="1A1A1A"/>
          <w:sz w:val="20"/>
          <w:szCs w:val="20"/>
        </w:rPr>
        <w:t>81</w:t>
      </w:r>
    </w:p>
    <w:p w14:paraId="309F1A17" w14:textId="77777777" w:rsidR="008D21B1" w:rsidRPr="008D21B1" w:rsidRDefault="008D21B1" w:rsidP="008D21B1">
      <w:pPr>
        <w:rPr>
          <w:rFonts w:asciiTheme="minorHAnsi" w:hAnsiTheme="minorHAnsi" w:cstheme="minorHAnsi"/>
          <w:color w:val="000000" w:themeColor="text1"/>
          <w:sz w:val="20"/>
          <w:szCs w:val="20"/>
        </w:rPr>
      </w:pPr>
      <w:r w:rsidRPr="008D21B1">
        <w:rPr>
          <w:rFonts w:asciiTheme="minorHAnsi" w:hAnsiTheme="minorHAnsi" w:cstheme="minorHAnsi"/>
          <w:sz w:val="20"/>
          <w:szCs w:val="20"/>
        </w:rPr>
        <w:t>AP Examination Preparation questions</w:t>
      </w:r>
      <w:r>
        <w:rPr>
          <w:rFonts w:asciiTheme="minorHAnsi" w:hAnsiTheme="minorHAnsi" w:cstheme="minorHAnsi"/>
          <w:sz w:val="20"/>
          <w:szCs w:val="20"/>
        </w:rPr>
        <w:t xml:space="preserve"> </w:t>
      </w:r>
      <w:r w:rsidRPr="00F073EA">
        <w:rPr>
          <w:rFonts w:asciiTheme="minorHAnsi" w:hAnsiTheme="minorHAnsi" w:cstheme="minorHAnsi"/>
          <w:color w:val="FFFFFF" w:themeColor="background1"/>
          <w:sz w:val="20"/>
          <w:szCs w:val="20"/>
          <w:highlight w:val="blue"/>
        </w:rPr>
        <w:t>CR2</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CR3</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CR4</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CR5</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CR6</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CR7</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CR8</w:t>
      </w:r>
    </w:p>
    <w:p w14:paraId="1F8A69AA" w14:textId="77777777" w:rsidR="004F7797" w:rsidRPr="00F073EA" w:rsidRDefault="004F7797" w:rsidP="004F7797">
      <w:pPr>
        <w:rPr>
          <w:rFonts w:asciiTheme="minorHAnsi" w:hAnsiTheme="minorHAnsi" w:cstheme="minorHAnsi"/>
          <w:sz w:val="20"/>
          <w:szCs w:val="20"/>
        </w:rPr>
      </w:pPr>
    </w:p>
    <w:p w14:paraId="1C04577B" w14:textId="411322A4" w:rsidR="004F7797" w:rsidRDefault="004F7797" w:rsidP="004F7797">
      <w:pPr>
        <w:rPr>
          <w:rFonts w:asciiTheme="minorHAnsi" w:hAnsiTheme="minorHAnsi" w:cstheme="minorHAnsi"/>
          <w:b/>
          <w:bCs/>
          <w:sz w:val="20"/>
          <w:szCs w:val="20"/>
        </w:rPr>
      </w:pPr>
      <w:r w:rsidRPr="00F073EA">
        <w:rPr>
          <w:rFonts w:asciiTheme="minorHAnsi" w:hAnsiTheme="minorHAnsi" w:cstheme="minorHAnsi"/>
          <w:b/>
          <w:bCs/>
          <w:sz w:val="20"/>
          <w:szCs w:val="20"/>
          <w:highlight w:val="yellow"/>
        </w:rPr>
        <w:t>Summative Activities, Tasks, or Projects:</w:t>
      </w:r>
    </w:p>
    <w:p w14:paraId="1624CA6B" w14:textId="77777777" w:rsidR="001D6A0A" w:rsidRPr="00833B53" w:rsidRDefault="001D6A0A" w:rsidP="004F7797">
      <w:pPr>
        <w:rPr>
          <w:rFonts w:asciiTheme="minorHAnsi" w:hAnsiTheme="minorHAnsi" w:cstheme="minorHAnsi"/>
          <w:b/>
          <w:bCs/>
          <w:sz w:val="20"/>
          <w:szCs w:val="20"/>
        </w:rPr>
      </w:pPr>
    </w:p>
    <w:p w14:paraId="6D9CD06A" w14:textId="77777777" w:rsidR="004F7797" w:rsidRPr="00833B53" w:rsidRDefault="004F7797" w:rsidP="008E5145">
      <w:pPr>
        <w:rPr>
          <w:rFonts w:asciiTheme="minorHAnsi" w:hAnsiTheme="minorHAnsi" w:cstheme="minorHAnsi"/>
          <w:sz w:val="20"/>
          <w:szCs w:val="20"/>
        </w:rPr>
      </w:pPr>
      <w:r w:rsidRPr="00833B53">
        <w:rPr>
          <w:rFonts w:asciiTheme="minorHAnsi" w:hAnsiTheme="minorHAnsi" w:cstheme="minorHAnsi"/>
          <w:sz w:val="20"/>
          <w:szCs w:val="20"/>
        </w:rPr>
        <w:t xml:space="preserve">Do Now problems </w:t>
      </w:r>
      <w:r w:rsidRPr="00833B53">
        <w:rPr>
          <w:rFonts w:asciiTheme="minorHAnsi" w:hAnsiTheme="minorHAnsi" w:cstheme="minorHAnsi"/>
          <w:color w:val="FFFFFF" w:themeColor="background1"/>
          <w:sz w:val="20"/>
          <w:szCs w:val="20"/>
          <w:highlight w:val="blue"/>
        </w:rPr>
        <w:t>CR1</w:t>
      </w:r>
      <w:r w:rsidRPr="00833B53">
        <w:rPr>
          <w:rFonts w:asciiTheme="minorHAnsi" w:hAnsiTheme="minorHAnsi" w:cstheme="minorHAnsi"/>
          <w:color w:val="FFFFFF" w:themeColor="background1"/>
          <w:sz w:val="20"/>
          <w:szCs w:val="20"/>
        </w:rPr>
        <w:t xml:space="preserve"> </w:t>
      </w:r>
      <w:r w:rsidRPr="00833B53">
        <w:rPr>
          <w:rFonts w:asciiTheme="minorHAnsi" w:hAnsiTheme="minorHAnsi" w:cstheme="minorHAnsi"/>
          <w:color w:val="FFFFFF" w:themeColor="background1"/>
          <w:sz w:val="20"/>
          <w:szCs w:val="20"/>
          <w:highlight w:val="blue"/>
        </w:rPr>
        <w:t>CR2</w:t>
      </w:r>
      <w:r w:rsidRPr="00833B53">
        <w:rPr>
          <w:rFonts w:asciiTheme="minorHAnsi" w:hAnsiTheme="minorHAnsi" w:cstheme="minorHAnsi"/>
          <w:color w:val="FFFFFF" w:themeColor="background1"/>
          <w:sz w:val="20"/>
          <w:szCs w:val="20"/>
        </w:rPr>
        <w:t xml:space="preserve"> </w:t>
      </w:r>
      <w:r w:rsidRPr="00833B53">
        <w:rPr>
          <w:rFonts w:asciiTheme="minorHAnsi" w:hAnsiTheme="minorHAnsi" w:cstheme="minorHAnsi"/>
          <w:color w:val="FFFFFF" w:themeColor="background1"/>
          <w:sz w:val="20"/>
          <w:szCs w:val="20"/>
          <w:highlight w:val="blue"/>
        </w:rPr>
        <w:t>CR3</w:t>
      </w:r>
      <w:r w:rsidRPr="00833B53">
        <w:rPr>
          <w:rFonts w:asciiTheme="minorHAnsi" w:hAnsiTheme="minorHAnsi" w:cstheme="minorHAnsi"/>
          <w:color w:val="FFFFFF" w:themeColor="background1"/>
          <w:sz w:val="20"/>
          <w:szCs w:val="20"/>
        </w:rPr>
        <w:t xml:space="preserve"> </w:t>
      </w:r>
      <w:r w:rsidRPr="00833B53">
        <w:rPr>
          <w:rFonts w:asciiTheme="minorHAnsi" w:hAnsiTheme="minorHAnsi" w:cstheme="minorHAnsi"/>
          <w:color w:val="FFFFFF" w:themeColor="background1"/>
          <w:sz w:val="20"/>
          <w:szCs w:val="20"/>
          <w:highlight w:val="blue"/>
        </w:rPr>
        <w:t>CR4</w:t>
      </w:r>
      <w:r w:rsidRPr="00833B53">
        <w:rPr>
          <w:rFonts w:asciiTheme="minorHAnsi" w:hAnsiTheme="minorHAnsi" w:cstheme="minorHAnsi"/>
          <w:color w:val="FFFFFF" w:themeColor="background1"/>
          <w:sz w:val="20"/>
          <w:szCs w:val="20"/>
        </w:rPr>
        <w:t xml:space="preserve"> </w:t>
      </w:r>
      <w:r w:rsidRPr="00833B53">
        <w:rPr>
          <w:rFonts w:asciiTheme="minorHAnsi" w:hAnsiTheme="minorHAnsi" w:cstheme="minorHAnsi"/>
          <w:color w:val="FFFFFF" w:themeColor="background1"/>
          <w:sz w:val="20"/>
          <w:szCs w:val="20"/>
          <w:highlight w:val="blue"/>
        </w:rPr>
        <w:t>CR5</w:t>
      </w:r>
      <w:r w:rsidRPr="00833B53">
        <w:rPr>
          <w:rFonts w:asciiTheme="minorHAnsi" w:hAnsiTheme="minorHAnsi" w:cstheme="minorHAnsi"/>
          <w:color w:val="FFFFFF" w:themeColor="background1"/>
          <w:sz w:val="20"/>
          <w:szCs w:val="20"/>
        </w:rPr>
        <w:t xml:space="preserve"> </w:t>
      </w:r>
      <w:r w:rsidRPr="00833B53">
        <w:rPr>
          <w:rFonts w:asciiTheme="minorHAnsi" w:hAnsiTheme="minorHAnsi" w:cstheme="minorHAnsi"/>
          <w:color w:val="FFFFFF" w:themeColor="background1"/>
          <w:sz w:val="20"/>
          <w:szCs w:val="20"/>
          <w:highlight w:val="blue"/>
        </w:rPr>
        <w:t>CR6</w:t>
      </w:r>
      <w:r w:rsidRPr="00833B53">
        <w:rPr>
          <w:rFonts w:asciiTheme="minorHAnsi" w:hAnsiTheme="minorHAnsi" w:cstheme="minorHAnsi"/>
          <w:color w:val="FFFFFF" w:themeColor="background1"/>
          <w:sz w:val="20"/>
          <w:szCs w:val="20"/>
        </w:rPr>
        <w:t xml:space="preserve"> </w:t>
      </w:r>
      <w:r w:rsidRPr="00833B53">
        <w:rPr>
          <w:rFonts w:asciiTheme="minorHAnsi" w:hAnsiTheme="minorHAnsi" w:cstheme="minorHAnsi"/>
          <w:color w:val="FFFFFF" w:themeColor="background1"/>
          <w:sz w:val="20"/>
          <w:szCs w:val="20"/>
          <w:highlight w:val="blue"/>
        </w:rPr>
        <w:t>CR</w:t>
      </w:r>
      <w:proofErr w:type="gramStart"/>
      <w:r w:rsidRPr="00833B53">
        <w:rPr>
          <w:rFonts w:asciiTheme="minorHAnsi" w:hAnsiTheme="minorHAnsi" w:cstheme="minorHAnsi"/>
          <w:color w:val="FFFFFF" w:themeColor="background1"/>
          <w:sz w:val="20"/>
          <w:szCs w:val="20"/>
          <w:highlight w:val="blue"/>
        </w:rPr>
        <w:t>7</w:t>
      </w:r>
      <w:r w:rsidRPr="00833B53">
        <w:rPr>
          <w:rFonts w:asciiTheme="minorHAnsi" w:hAnsiTheme="minorHAnsi" w:cstheme="minorHAnsi"/>
          <w:color w:val="FFFFFF" w:themeColor="background1"/>
          <w:sz w:val="20"/>
          <w:szCs w:val="20"/>
        </w:rPr>
        <w:t xml:space="preserve"> </w:t>
      </w:r>
      <w:r w:rsidRPr="00833B53">
        <w:rPr>
          <w:rFonts w:asciiTheme="minorHAnsi" w:hAnsiTheme="minorHAnsi" w:cstheme="minorHAnsi"/>
          <w:color w:val="FFFFFF" w:themeColor="background1"/>
          <w:sz w:val="20"/>
          <w:szCs w:val="20"/>
          <w:highlight w:val="blue"/>
        </w:rPr>
        <w:t xml:space="preserve"> CR</w:t>
      </w:r>
      <w:proofErr w:type="gramEnd"/>
      <w:r w:rsidRPr="00833B53">
        <w:rPr>
          <w:rFonts w:asciiTheme="minorHAnsi" w:hAnsiTheme="minorHAnsi" w:cstheme="minorHAnsi"/>
          <w:color w:val="FFFFFF" w:themeColor="background1"/>
          <w:sz w:val="20"/>
          <w:szCs w:val="20"/>
          <w:highlight w:val="blue"/>
        </w:rPr>
        <w:t>8</w:t>
      </w:r>
    </w:p>
    <w:p w14:paraId="33F45E55" w14:textId="77777777" w:rsidR="004F7797" w:rsidRPr="00833B53" w:rsidRDefault="004F7797" w:rsidP="008E5145">
      <w:pPr>
        <w:rPr>
          <w:rFonts w:asciiTheme="minorHAnsi" w:hAnsiTheme="minorHAnsi" w:cstheme="minorHAnsi"/>
          <w:sz w:val="20"/>
          <w:szCs w:val="20"/>
        </w:rPr>
      </w:pPr>
    </w:p>
    <w:p w14:paraId="40D3A50A" w14:textId="28CC7A19" w:rsidR="004F7797" w:rsidRPr="00833B53" w:rsidRDefault="008E0C66" w:rsidP="008E5145">
      <w:pPr>
        <w:rPr>
          <w:rFonts w:asciiTheme="minorHAnsi" w:hAnsiTheme="minorHAnsi" w:cstheme="minorHAnsi"/>
          <w:sz w:val="20"/>
          <w:szCs w:val="20"/>
        </w:rPr>
      </w:pPr>
      <w:r w:rsidRPr="00833B53">
        <w:rPr>
          <w:rFonts w:asciiTheme="minorHAnsi" w:hAnsiTheme="minorHAnsi" w:cstheme="minorHAnsi"/>
          <w:sz w:val="20"/>
          <w:szCs w:val="20"/>
        </w:rPr>
        <w:t>Unit</w:t>
      </w:r>
      <w:r w:rsidR="004F7797" w:rsidRPr="00833B53">
        <w:rPr>
          <w:rFonts w:asciiTheme="minorHAnsi" w:hAnsiTheme="minorHAnsi" w:cstheme="minorHAnsi"/>
          <w:sz w:val="20"/>
          <w:szCs w:val="20"/>
        </w:rPr>
        <w:t xml:space="preserve"> </w:t>
      </w:r>
      <w:r w:rsidR="001D6A0A" w:rsidRPr="00833B53">
        <w:rPr>
          <w:rFonts w:asciiTheme="minorHAnsi" w:hAnsiTheme="minorHAnsi" w:cstheme="minorHAnsi"/>
          <w:sz w:val="20"/>
          <w:szCs w:val="20"/>
        </w:rPr>
        <w:t>4</w:t>
      </w:r>
      <w:r w:rsidR="004F7797" w:rsidRPr="00833B53">
        <w:rPr>
          <w:rFonts w:asciiTheme="minorHAnsi" w:hAnsiTheme="minorHAnsi" w:cstheme="minorHAnsi"/>
          <w:sz w:val="20"/>
          <w:szCs w:val="20"/>
        </w:rPr>
        <w:t xml:space="preserve"> test </w:t>
      </w:r>
      <w:r w:rsidR="004F7797" w:rsidRPr="00833B53">
        <w:rPr>
          <w:rFonts w:asciiTheme="minorHAnsi" w:hAnsiTheme="minorHAnsi" w:cstheme="minorHAnsi"/>
          <w:color w:val="FFFFFF" w:themeColor="background1"/>
          <w:sz w:val="20"/>
          <w:szCs w:val="20"/>
          <w:highlight w:val="blue"/>
        </w:rPr>
        <w:t>CR1</w:t>
      </w:r>
      <w:r w:rsidR="004F7797" w:rsidRPr="00833B53">
        <w:rPr>
          <w:rFonts w:asciiTheme="minorHAnsi" w:hAnsiTheme="minorHAnsi" w:cstheme="minorHAnsi"/>
          <w:color w:val="FFFFFF" w:themeColor="background1"/>
          <w:sz w:val="20"/>
          <w:szCs w:val="20"/>
        </w:rPr>
        <w:t xml:space="preserve"> </w:t>
      </w:r>
      <w:r w:rsidR="004F7797" w:rsidRPr="00833B53">
        <w:rPr>
          <w:rFonts w:asciiTheme="minorHAnsi" w:hAnsiTheme="minorHAnsi" w:cstheme="minorHAnsi"/>
          <w:color w:val="FFFFFF" w:themeColor="background1"/>
          <w:sz w:val="20"/>
          <w:szCs w:val="20"/>
          <w:highlight w:val="blue"/>
        </w:rPr>
        <w:t>CR2</w:t>
      </w:r>
      <w:r w:rsidR="004F7797" w:rsidRPr="00833B53">
        <w:rPr>
          <w:rFonts w:asciiTheme="minorHAnsi" w:hAnsiTheme="minorHAnsi" w:cstheme="minorHAnsi"/>
          <w:color w:val="FFFFFF" w:themeColor="background1"/>
          <w:sz w:val="20"/>
          <w:szCs w:val="20"/>
        </w:rPr>
        <w:t xml:space="preserve"> </w:t>
      </w:r>
      <w:r w:rsidR="004F7797" w:rsidRPr="00833B53">
        <w:rPr>
          <w:rFonts w:asciiTheme="minorHAnsi" w:hAnsiTheme="minorHAnsi" w:cstheme="minorHAnsi"/>
          <w:color w:val="FFFFFF" w:themeColor="background1"/>
          <w:sz w:val="20"/>
          <w:szCs w:val="20"/>
          <w:highlight w:val="blue"/>
        </w:rPr>
        <w:t>CR3</w:t>
      </w:r>
      <w:r w:rsidR="004F7797" w:rsidRPr="00833B53">
        <w:rPr>
          <w:rFonts w:asciiTheme="minorHAnsi" w:hAnsiTheme="minorHAnsi" w:cstheme="minorHAnsi"/>
          <w:color w:val="FFFFFF" w:themeColor="background1"/>
          <w:sz w:val="20"/>
          <w:szCs w:val="20"/>
        </w:rPr>
        <w:t xml:space="preserve"> </w:t>
      </w:r>
      <w:r w:rsidR="004F7797" w:rsidRPr="00833B53">
        <w:rPr>
          <w:rFonts w:asciiTheme="minorHAnsi" w:hAnsiTheme="minorHAnsi" w:cstheme="minorHAnsi"/>
          <w:color w:val="FFFFFF" w:themeColor="background1"/>
          <w:sz w:val="20"/>
          <w:szCs w:val="20"/>
          <w:highlight w:val="blue"/>
        </w:rPr>
        <w:t>CR4</w:t>
      </w:r>
      <w:r w:rsidR="004F7797" w:rsidRPr="00833B53">
        <w:rPr>
          <w:rFonts w:asciiTheme="minorHAnsi" w:hAnsiTheme="minorHAnsi" w:cstheme="minorHAnsi"/>
          <w:color w:val="FFFFFF" w:themeColor="background1"/>
          <w:sz w:val="20"/>
          <w:szCs w:val="20"/>
        </w:rPr>
        <w:t xml:space="preserve"> </w:t>
      </w:r>
      <w:r w:rsidR="004F7797" w:rsidRPr="00833B53">
        <w:rPr>
          <w:rFonts w:asciiTheme="minorHAnsi" w:hAnsiTheme="minorHAnsi" w:cstheme="minorHAnsi"/>
          <w:color w:val="FFFFFF" w:themeColor="background1"/>
          <w:sz w:val="20"/>
          <w:szCs w:val="20"/>
          <w:highlight w:val="blue"/>
        </w:rPr>
        <w:t>CR5</w:t>
      </w:r>
      <w:r w:rsidR="004F7797" w:rsidRPr="00833B53">
        <w:rPr>
          <w:rFonts w:asciiTheme="minorHAnsi" w:hAnsiTheme="minorHAnsi" w:cstheme="minorHAnsi"/>
          <w:color w:val="FFFFFF" w:themeColor="background1"/>
          <w:sz w:val="20"/>
          <w:szCs w:val="20"/>
        </w:rPr>
        <w:t xml:space="preserve"> </w:t>
      </w:r>
      <w:r w:rsidR="004F7797" w:rsidRPr="00833B53">
        <w:rPr>
          <w:rFonts w:asciiTheme="minorHAnsi" w:hAnsiTheme="minorHAnsi" w:cstheme="minorHAnsi"/>
          <w:color w:val="FFFFFF" w:themeColor="background1"/>
          <w:sz w:val="20"/>
          <w:szCs w:val="20"/>
          <w:highlight w:val="blue"/>
        </w:rPr>
        <w:t>CR6</w:t>
      </w:r>
      <w:r w:rsidR="004F7797" w:rsidRPr="00833B53">
        <w:rPr>
          <w:rFonts w:asciiTheme="minorHAnsi" w:hAnsiTheme="minorHAnsi" w:cstheme="minorHAnsi"/>
          <w:color w:val="FFFFFF" w:themeColor="background1"/>
          <w:sz w:val="20"/>
          <w:szCs w:val="20"/>
        </w:rPr>
        <w:t xml:space="preserve"> </w:t>
      </w:r>
      <w:r w:rsidR="004F7797" w:rsidRPr="00833B53">
        <w:rPr>
          <w:rFonts w:asciiTheme="minorHAnsi" w:hAnsiTheme="minorHAnsi" w:cstheme="minorHAnsi"/>
          <w:color w:val="FFFFFF" w:themeColor="background1"/>
          <w:sz w:val="20"/>
          <w:szCs w:val="20"/>
          <w:highlight w:val="blue"/>
        </w:rPr>
        <w:t>CR</w:t>
      </w:r>
      <w:proofErr w:type="gramStart"/>
      <w:r w:rsidR="004F7797" w:rsidRPr="00833B53">
        <w:rPr>
          <w:rFonts w:asciiTheme="minorHAnsi" w:hAnsiTheme="minorHAnsi" w:cstheme="minorHAnsi"/>
          <w:color w:val="FFFFFF" w:themeColor="background1"/>
          <w:sz w:val="20"/>
          <w:szCs w:val="20"/>
          <w:highlight w:val="blue"/>
        </w:rPr>
        <w:t>7</w:t>
      </w:r>
      <w:r w:rsidR="004F7797" w:rsidRPr="00833B53">
        <w:rPr>
          <w:rFonts w:asciiTheme="minorHAnsi" w:hAnsiTheme="minorHAnsi" w:cstheme="minorHAnsi"/>
          <w:color w:val="FFFFFF" w:themeColor="background1"/>
          <w:sz w:val="20"/>
          <w:szCs w:val="20"/>
        </w:rPr>
        <w:t xml:space="preserve"> </w:t>
      </w:r>
      <w:r w:rsidR="004F7797" w:rsidRPr="00833B53">
        <w:rPr>
          <w:rFonts w:asciiTheme="minorHAnsi" w:hAnsiTheme="minorHAnsi" w:cstheme="minorHAnsi"/>
          <w:color w:val="FFFFFF" w:themeColor="background1"/>
          <w:sz w:val="20"/>
          <w:szCs w:val="20"/>
          <w:highlight w:val="blue"/>
        </w:rPr>
        <w:t xml:space="preserve"> CR</w:t>
      </w:r>
      <w:proofErr w:type="gramEnd"/>
      <w:r w:rsidR="004F7797" w:rsidRPr="00833B53">
        <w:rPr>
          <w:rFonts w:asciiTheme="minorHAnsi" w:hAnsiTheme="minorHAnsi" w:cstheme="minorHAnsi"/>
          <w:color w:val="FFFFFF" w:themeColor="background1"/>
          <w:sz w:val="20"/>
          <w:szCs w:val="20"/>
          <w:highlight w:val="blue"/>
        </w:rPr>
        <w:t>8</w:t>
      </w:r>
    </w:p>
    <w:p w14:paraId="126F5963" w14:textId="77777777" w:rsidR="004F7797" w:rsidRPr="00833B53" w:rsidRDefault="004F7797" w:rsidP="008E5145">
      <w:pPr>
        <w:rPr>
          <w:rFonts w:asciiTheme="minorHAnsi" w:hAnsiTheme="minorHAnsi" w:cstheme="minorHAnsi"/>
          <w:sz w:val="20"/>
          <w:szCs w:val="20"/>
        </w:rPr>
      </w:pPr>
    </w:p>
    <w:p w14:paraId="54C4DBE4" w14:textId="77777777" w:rsidR="004F7797" w:rsidRPr="00833B53" w:rsidRDefault="004F7797" w:rsidP="008E5145">
      <w:pPr>
        <w:rPr>
          <w:rFonts w:asciiTheme="minorHAnsi" w:hAnsiTheme="minorHAnsi" w:cstheme="minorHAnsi"/>
          <w:sz w:val="20"/>
          <w:szCs w:val="20"/>
          <w:u w:val="single"/>
        </w:rPr>
      </w:pPr>
      <w:r w:rsidRPr="00833B53">
        <w:rPr>
          <w:rFonts w:asciiTheme="minorHAnsi" w:hAnsiTheme="minorHAnsi" w:cstheme="minorHAnsi"/>
          <w:sz w:val="20"/>
          <w:szCs w:val="20"/>
          <w:u w:val="single"/>
        </w:rPr>
        <w:t xml:space="preserve">Wiley course resources on Canvas </w:t>
      </w:r>
      <w:r w:rsidRPr="00833B53">
        <w:rPr>
          <w:rFonts w:asciiTheme="minorHAnsi" w:hAnsiTheme="minorHAnsi" w:cstheme="minorHAnsi"/>
          <w:color w:val="FFFFFF" w:themeColor="background1"/>
          <w:sz w:val="20"/>
          <w:szCs w:val="20"/>
          <w:highlight w:val="blue"/>
        </w:rPr>
        <w:t>CR1</w:t>
      </w:r>
      <w:r w:rsidRPr="00833B53">
        <w:rPr>
          <w:rFonts w:asciiTheme="minorHAnsi" w:hAnsiTheme="minorHAnsi" w:cstheme="minorHAnsi"/>
          <w:color w:val="FFFFFF" w:themeColor="background1"/>
          <w:sz w:val="20"/>
          <w:szCs w:val="20"/>
        </w:rPr>
        <w:t xml:space="preserve"> </w:t>
      </w:r>
      <w:r w:rsidRPr="00833B53">
        <w:rPr>
          <w:rFonts w:asciiTheme="minorHAnsi" w:hAnsiTheme="minorHAnsi" w:cstheme="minorHAnsi"/>
          <w:color w:val="FFFFFF" w:themeColor="background1"/>
          <w:sz w:val="20"/>
          <w:szCs w:val="20"/>
          <w:highlight w:val="blue"/>
        </w:rPr>
        <w:t>CR2</w:t>
      </w:r>
      <w:r w:rsidRPr="00833B53">
        <w:rPr>
          <w:rFonts w:asciiTheme="minorHAnsi" w:hAnsiTheme="minorHAnsi" w:cstheme="minorHAnsi"/>
          <w:color w:val="FFFFFF" w:themeColor="background1"/>
          <w:sz w:val="20"/>
          <w:szCs w:val="20"/>
        </w:rPr>
        <w:t xml:space="preserve"> </w:t>
      </w:r>
      <w:r w:rsidRPr="00833B53">
        <w:rPr>
          <w:rFonts w:asciiTheme="minorHAnsi" w:hAnsiTheme="minorHAnsi" w:cstheme="minorHAnsi"/>
          <w:color w:val="FFFFFF" w:themeColor="background1"/>
          <w:sz w:val="20"/>
          <w:szCs w:val="20"/>
          <w:highlight w:val="blue"/>
        </w:rPr>
        <w:t>CR3</w:t>
      </w:r>
      <w:r w:rsidRPr="00833B53">
        <w:rPr>
          <w:rFonts w:asciiTheme="minorHAnsi" w:hAnsiTheme="minorHAnsi" w:cstheme="minorHAnsi"/>
          <w:color w:val="FFFFFF" w:themeColor="background1"/>
          <w:sz w:val="20"/>
          <w:szCs w:val="20"/>
        </w:rPr>
        <w:t xml:space="preserve"> </w:t>
      </w:r>
      <w:r w:rsidRPr="00833B53">
        <w:rPr>
          <w:rFonts w:asciiTheme="minorHAnsi" w:hAnsiTheme="minorHAnsi" w:cstheme="minorHAnsi"/>
          <w:color w:val="FFFFFF" w:themeColor="background1"/>
          <w:sz w:val="20"/>
          <w:szCs w:val="20"/>
          <w:highlight w:val="blue"/>
        </w:rPr>
        <w:t>CR4</w:t>
      </w:r>
      <w:r w:rsidRPr="00833B53">
        <w:rPr>
          <w:rFonts w:asciiTheme="minorHAnsi" w:hAnsiTheme="minorHAnsi" w:cstheme="minorHAnsi"/>
          <w:color w:val="FFFFFF" w:themeColor="background1"/>
          <w:sz w:val="20"/>
          <w:szCs w:val="20"/>
        </w:rPr>
        <w:t xml:space="preserve"> </w:t>
      </w:r>
      <w:r w:rsidRPr="00833B53">
        <w:rPr>
          <w:rFonts w:asciiTheme="minorHAnsi" w:hAnsiTheme="minorHAnsi" w:cstheme="minorHAnsi"/>
          <w:color w:val="FFFFFF" w:themeColor="background1"/>
          <w:sz w:val="20"/>
          <w:szCs w:val="20"/>
          <w:highlight w:val="blue"/>
        </w:rPr>
        <w:t>CR5</w:t>
      </w:r>
      <w:r w:rsidRPr="00833B53">
        <w:rPr>
          <w:rFonts w:asciiTheme="minorHAnsi" w:hAnsiTheme="minorHAnsi" w:cstheme="minorHAnsi"/>
          <w:color w:val="FFFFFF" w:themeColor="background1"/>
          <w:sz w:val="20"/>
          <w:szCs w:val="20"/>
        </w:rPr>
        <w:t xml:space="preserve"> </w:t>
      </w:r>
      <w:r w:rsidRPr="00833B53">
        <w:rPr>
          <w:rFonts w:asciiTheme="minorHAnsi" w:hAnsiTheme="minorHAnsi" w:cstheme="minorHAnsi"/>
          <w:color w:val="FFFFFF" w:themeColor="background1"/>
          <w:sz w:val="20"/>
          <w:szCs w:val="20"/>
          <w:highlight w:val="blue"/>
        </w:rPr>
        <w:t>CR6</w:t>
      </w:r>
      <w:r w:rsidRPr="00833B53">
        <w:rPr>
          <w:rFonts w:asciiTheme="minorHAnsi" w:hAnsiTheme="minorHAnsi" w:cstheme="minorHAnsi"/>
          <w:color w:val="FFFFFF" w:themeColor="background1"/>
          <w:sz w:val="20"/>
          <w:szCs w:val="20"/>
        </w:rPr>
        <w:t xml:space="preserve"> </w:t>
      </w:r>
      <w:r w:rsidRPr="00833B53">
        <w:rPr>
          <w:rFonts w:asciiTheme="minorHAnsi" w:hAnsiTheme="minorHAnsi" w:cstheme="minorHAnsi"/>
          <w:color w:val="FFFFFF" w:themeColor="background1"/>
          <w:sz w:val="20"/>
          <w:szCs w:val="20"/>
          <w:highlight w:val="blue"/>
        </w:rPr>
        <w:t>CR</w:t>
      </w:r>
      <w:proofErr w:type="gramStart"/>
      <w:r w:rsidRPr="00833B53">
        <w:rPr>
          <w:rFonts w:asciiTheme="minorHAnsi" w:hAnsiTheme="minorHAnsi" w:cstheme="minorHAnsi"/>
          <w:color w:val="FFFFFF" w:themeColor="background1"/>
          <w:sz w:val="20"/>
          <w:szCs w:val="20"/>
          <w:highlight w:val="blue"/>
        </w:rPr>
        <w:t>7</w:t>
      </w:r>
      <w:r w:rsidRPr="00833B53">
        <w:rPr>
          <w:rFonts w:asciiTheme="minorHAnsi" w:hAnsiTheme="minorHAnsi" w:cstheme="minorHAnsi"/>
          <w:color w:val="FFFFFF" w:themeColor="background1"/>
          <w:sz w:val="20"/>
          <w:szCs w:val="20"/>
        </w:rPr>
        <w:t xml:space="preserve"> </w:t>
      </w:r>
      <w:r w:rsidRPr="00833B53">
        <w:rPr>
          <w:rFonts w:asciiTheme="minorHAnsi" w:hAnsiTheme="minorHAnsi" w:cstheme="minorHAnsi"/>
          <w:color w:val="FFFFFF" w:themeColor="background1"/>
          <w:sz w:val="20"/>
          <w:szCs w:val="20"/>
          <w:highlight w:val="blue"/>
        </w:rPr>
        <w:t xml:space="preserve"> CR</w:t>
      </w:r>
      <w:proofErr w:type="gramEnd"/>
      <w:r w:rsidRPr="00833B53">
        <w:rPr>
          <w:rFonts w:asciiTheme="minorHAnsi" w:hAnsiTheme="minorHAnsi" w:cstheme="minorHAnsi"/>
          <w:color w:val="FFFFFF" w:themeColor="background1"/>
          <w:sz w:val="20"/>
          <w:szCs w:val="20"/>
          <w:highlight w:val="blue"/>
        </w:rPr>
        <w:t>8</w:t>
      </w:r>
    </w:p>
    <w:p w14:paraId="1F34AB1F" w14:textId="18CDCAA6" w:rsidR="004F7797" w:rsidRPr="00833B53" w:rsidRDefault="004F7797" w:rsidP="008E5145">
      <w:pPr>
        <w:rPr>
          <w:rFonts w:asciiTheme="minorHAnsi" w:hAnsiTheme="minorHAnsi" w:cstheme="minorHAnsi"/>
          <w:sz w:val="20"/>
          <w:szCs w:val="20"/>
        </w:rPr>
      </w:pPr>
      <w:r w:rsidRPr="00833B53">
        <w:rPr>
          <w:rFonts w:asciiTheme="minorHAnsi" w:hAnsiTheme="minorHAnsi" w:cstheme="minorHAnsi"/>
          <w:sz w:val="20"/>
          <w:szCs w:val="20"/>
        </w:rPr>
        <w:t>Chapter 0</w:t>
      </w:r>
      <w:r w:rsidR="00C638CF" w:rsidRPr="00833B53">
        <w:rPr>
          <w:rFonts w:asciiTheme="minorHAnsi" w:hAnsiTheme="minorHAnsi" w:cstheme="minorHAnsi"/>
          <w:sz w:val="20"/>
          <w:szCs w:val="20"/>
        </w:rPr>
        <w:t>4</w:t>
      </w:r>
      <w:r w:rsidRPr="00833B53">
        <w:rPr>
          <w:rFonts w:asciiTheme="minorHAnsi" w:hAnsiTheme="minorHAnsi" w:cstheme="minorHAnsi"/>
          <w:sz w:val="20"/>
          <w:szCs w:val="20"/>
        </w:rPr>
        <w:t xml:space="preserve"> Additional problems</w:t>
      </w:r>
    </w:p>
    <w:p w14:paraId="4E7249BD" w14:textId="63AC2EF0" w:rsidR="00611087" w:rsidRPr="00833B53" w:rsidRDefault="00611087" w:rsidP="008E5145">
      <w:pPr>
        <w:rPr>
          <w:rFonts w:asciiTheme="minorHAnsi" w:hAnsiTheme="minorHAnsi" w:cstheme="minorHAnsi"/>
          <w:sz w:val="20"/>
          <w:szCs w:val="20"/>
        </w:rPr>
      </w:pPr>
      <w:r w:rsidRPr="00833B53">
        <w:rPr>
          <w:rFonts w:asciiTheme="minorHAnsi" w:hAnsiTheme="minorHAnsi" w:cstheme="minorHAnsi"/>
          <w:sz w:val="20"/>
          <w:szCs w:val="20"/>
        </w:rPr>
        <w:t>Example 4.1.2 Video: Finding local maxima and minima analytically</w:t>
      </w:r>
    </w:p>
    <w:p w14:paraId="75781CE2" w14:textId="6E2C5B3F" w:rsidR="00611087" w:rsidRPr="00833B53" w:rsidRDefault="00611087" w:rsidP="008E5145">
      <w:pPr>
        <w:rPr>
          <w:rFonts w:asciiTheme="minorHAnsi" w:hAnsiTheme="minorHAnsi" w:cstheme="minorHAnsi"/>
          <w:sz w:val="20"/>
          <w:szCs w:val="20"/>
        </w:rPr>
      </w:pPr>
      <w:r w:rsidRPr="00833B53">
        <w:rPr>
          <w:rFonts w:asciiTheme="minorHAnsi" w:hAnsiTheme="minorHAnsi" w:cstheme="minorHAnsi"/>
          <w:sz w:val="20"/>
          <w:szCs w:val="20"/>
        </w:rPr>
        <w:t>Example 4.1.5 Video: Finding local extrema and inflection points to graph a function</w:t>
      </w:r>
    </w:p>
    <w:p w14:paraId="31E391F8" w14:textId="68792CB5" w:rsidR="00611087" w:rsidRPr="00833B53" w:rsidRDefault="00611087" w:rsidP="008E5145">
      <w:pPr>
        <w:rPr>
          <w:rFonts w:asciiTheme="minorHAnsi" w:hAnsiTheme="minorHAnsi" w:cstheme="minorHAnsi"/>
          <w:sz w:val="20"/>
          <w:szCs w:val="20"/>
        </w:rPr>
      </w:pPr>
      <w:r w:rsidRPr="00833B53">
        <w:rPr>
          <w:rFonts w:asciiTheme="minorHAnsi" w:hAnsiTheme="minorHAnsi" w:cstheme="minorHAnsi"/>
          <w:sz w:val="20"/>
          <w:szCs w:val="20"/>
        </w:rPr>
        <w:t>Interactive Exploration 4.1: Studying a function using its first and second derivatives</w:t>
      </w:r>
    </w:p>
    <w:p w14:paraId="73111E9C" w14:textId="3D6BBE46" w:rsidR="00611087" w:rsidRPr="00833B53" w:rsidRDefault="00611087" w:rsidP="008E5145">
      <w:pPr>
        <w:rPr>
          <w:rFonts w:asciiTheme="minorHAnsi" w:hAnsiTheme="minorHAnsi" w:cstheme="minorHAnsi"/>
          <w:sz w:val="20"/>
          <w:szCs w:val="20"/>
        </w:rPr>
      </w:pPr>
      <w:r w:rsidRPr="00833B53">
        <w:rPr>
          <w:rFonts w:asciiTheme="minorHAnsi" w:hAnsiTheme="minorHAnsi" w:cstheme="minorHAnsi"/>
          <w:sz w:val="20"/>
          <w:szCs w:val="20"/>
        </w:rPr>
        <w:t>Example 4.2.2 Video: Finding the global maximum and global minimum</w:t>
      </w:r>
    </w:p>
    <w:p w14:paraId="6E9A40D1" w14:textId="6D49350B" w:rsidR="00611087" w:rsidRPr="00833B53" w:rsidRDefault="00611087" w:rsidP="008E5145">
      <w:pPr>
        <w:rPr>
          <w:rFonts w:asciiTheme="minorHAnsi" w:hAnsiTheme="minorHAnsi" w:cstheme="minorHAnsi"/>
          <w:sz w:val="20"/>
          <w:szCs w:val="20"/>
        </w:rPr>
      </w:pPr>
      <w:r w:rsidRPr="00833B53">
        <w:rPr>
          <w:rFonts w:asciiTheme="minorHAnsi" w:hAnsiTheme="minorHAnsi" w:cstheme="minorHAnsi"/>
          <w:sz w:val="20"/>
          <w:szCs w:val="20"/>
        </w:rPr>
        <w:t>Example 4.2.5 Video: A practical application of finding a global maximum</w:t>
      </w:r>
    </w:p>
    <w:p w14:paraId="295EECE5" w14:textId="7DB56E97" w:rsidR="00611087" w:rsidRPr="00833B53" w:rsidRDefault="00611087" w:rsidP="008E5145">
      <w:pPr>
        <w:rPr>
          <w:rFonts w:asciiTheme="minorHAnsi" w:hAnsiTheme="minorHAnsi" w:cstheme="minorHAnsi"/>
          <w:sz w:val="20"/>
          <w:szCs w:val="20"/>
        </w:rPr>
      </w:pPr>
      <w:r w:rsidRPr="00833B53">
        <w:rPr>
          <w:rFonts w:asciiTheme="minorHAnsi" w:hAnsiTheme="minorHAnsi" w:cstheme="minorHAnsi"/>
          <w:sz w:val="20"/>
          <w:szCs w:val="20"/>
        </w:rPr>
        <w:t>Interactive Exploration 4.2: Extrema</w:t>
      </w:r>
    </w:p>
    <w:p w14:paraId="38555F34" w14:textId="65506F8A" w:rsidR="00611087" w:rsidRPr="00833B53" w:rsidRDefault="00611087" w:rsidP="008E5145">
      <w:pPr>
        <w:rPr>
          <w:rFonts w:asciiTheme="minorHAnsi" w:hAnsiTheme="minorHAnsi" w:cstheme="minorHAnsi"/>
          <w:sz w:val="20"/>
          <w:szCs w:val="20"/>
        </w:rPr>
      </w:pPr>
      <w:r w:rsidRPr="00833B53">
        <w:rPr>
          <w:rFonts w:asciiTheme="minorHAnsi" w:hAnsiTheme="minorHAnsi" w:cstheme="minorHAnsi"/>
          <w:sz w:val="20"/>
          <w:szCs w:val="20"/>
        </w:rPr>
        <w:t>Example 4.6.3 Video: Finding the rate of a melting snowball</w:t>
      </w:r>
    </w:p>
    <w:p w14:paraId="62603798" w14:textId="2B0EA9ED" w:rsidR="004F7797" w:rsidRPr="00833B53" w:rsidRDefault="00611087" w:rsidP="004F7797">
      <w:pPr>
        <w:rPr>
          <w:rFonts w:asciiTheme="minorHAnsi" w:hAnsiTheme="minorHAnsi" w:cstheme="minorHAnsi"/>
          <w:sz w:val="20"/>
          <w:szCs w:val="20"/>
        </w:rPr>
      </w:pPr>
      <w:r w:rsidRPr="00833B53">
        <w:rPr>
          <w:rFonts w:asciiTheme="minorHAnsi" w:hAnsiTheme="minorHAnsi" w:cstheme="minorHAnsi"/>
          <w:sz w:val="20"/>
          <w:szCs w:val="20"/>
        </w:rPr>
        <w:t>Example 4.6.6 Video: Finding how fast a camera rotates to view an airplane</w:t>
      </w:r>
    </w:p>
    <w:p w14:paraId="2041AFEB" w14:textId="77777777" w:rsidR="004F7797" w:rsidRPr="00954068" w:rsidRDefault="004F7797" w:rsidP="004F7797">
      <w:pPr>
        <w:rPr>
          <w:rFonts w:cstheme="minorHAnsi"/>
          <w:sz w:val="20"/>
          <w:szCs w:val="20"/>
        </w:rPr>
      </w:pPr>
    </w:p>
    <w:tbl>
      <w:tblPr>
        <w:tblStyle w:val="TableGrid"/>
        <w:tblW w:w="10790" w:type="dxa"/>
        <w:tblInd w:w="-5" w:type="dxa"/>
        <w:shd w:val="clear" w:color="auto" w:fill="000000"/>
        <w:tblLook w:val="04A0" w:firstRow="1" w:lastRow="0" w:firstColumn="1" w:lastColumn="0" w:noHBand="0" w:noVBand="1"/>
      </w:tblPr>
      <w:tblGrid>
        <w:gridCol w:w="10790"/>
      </w:tblGrid>
      <w:tr w:rsidR="004F7797" w:rsidRPr="00954068" w14:paraId="77BD05A0" w14:textId="77777777" w:rsidTr="00B0162F">
        <w:tc>
          <w:tcPr>
            <w:tcW w:w="10790" w:type="dxa"/>
            <w:shd w:val="clear" w:color="auto" w:fill="000000"/>
            <w:tcMar>
              <w:top w:w="144" w:type="dxa"/>
              <w:left w:w="144" w:type="dxa"/>
              <w:bottom w:w="144" w:type="dxa"/>
              <w:right w:w="144" w:type="dxa"/>
            </w:tcMar>
          </w:tcPr>
          <w:p w14:paraId="13067ADA" w14:textId="77777777" w:rsidR="004F7797" w:rsidRPr="00954068" w:rsidRDefault="004F7797" w:rsidP="00B0162F">
            <w:pPr>
              <w:jc w:val="center"/>
              <w:rPr>
                <w:rFonts w:cstheme="minorHAnsi"/>
                <w:b/>
                <w:bCs/>
                <w:sz w:val="20"/>
                <w:szCs w:val="20"/>
              </w:rPr>
            </w:pPr>
            <w:r w:rsidRPr="00954068">
              <w:rPr>
                <w:rFonts w:cstheme="minorHAnsi"/>
                <w:b/>
                <w:bCs/>
                <w:sz w:val="20"/>
                <w:szCs w:val="20"/>
              </w:rPr>
              <w:t>STAGE 3</w:t>
            </w:r>
          </w:p>
          <w:p w14:paraId="7AA3C4AC" w14:textId="77777777" w:rsidR="004F7797" w:rsidRPr="00954068" w:rsidRDefault="004F7797" w:rsidP="00B0162F">
            <w:pPr>
              <w:jc w:val="center"/>
              <w:rPr>
                <w:rFonts w:cstheme="minorHAnsi"/>
                <w:sz w:val="20"/>
                <w:szCs w:val="20"/>
              </w:rPr>
            </w:pPr>
            <w:r w:rsidRPr="00954068">
              <w:rPr>
                <w:rFonts w:cstheme="minorHAnsi"/>
                <w:b/>
                <w:bCs/>
                <w:sz w:val="20"/>
                <w:szCs w:val="20"/>
              </w:rPr>
              <w:t>Learning Plan</w:t>
            </w:r>
          </w:p>
        </w:tc>
      </w:tr>
    </w:tbl>
    <w:p w14:paraId="298DB0CE" w14:textId="77777777" w:rsidR="004F7797" w:rsidRPr="00954068" w:rsidRDefault="004F7797" w:rsidP="004F7797">
      <w:pPr>
        <w:rPr>
          <w:rFonts w:cstheme="minorHAnsi"/>
          <w:sz w:val="20"/>
          <w:szCs w:val="20"/>
        </w:rPr>
      </w:pPr>
    </w:p>
    <w:p w14:paraId="3BC4950B" w14:textId="77777777" w:rsidR="004F7797" w:rsidRPr="00F073EA" w:rsidRDefault="004F7797" w:rsidP="004F7797">
      <w:pPr>
        <w:rPr>
          <w:rFonts w:asciiTheme="minorHAnsi" w:hAnsiTheme="minorHAnsi" w:cstheme="minorHAnsi"/>
          <w:b/>
          <w:bCs/>
          <w:sz w:val="20"/>
          <w:szCs w:val="20"/>
        </w:rPr>
      </w:pPr>
      <w:r w:rsidRPr="00F073EA">
        <w:rPr>
          <w:rFonts w:asciiTheme="minorHAnsi" w:hAnsiTheme="minorHAnsi" w:cstheme="minorHAnsi"/>
          <w:b/>
          <w:bCs/>
          <w:sz w:val="20"/>
          <w:szCs w:val="20"/>
          <w:highlight w:val="yellow"/>
        </w:rPr>
        <w:t>Assessment Topics and Lesson Themes:</w:t>
      </w:r>
    </w:p>
    <w:p w14:paraId="7F96A866" w14:textId="77777777" w:rsidR="004F7797" w:rsidRPr="00F073EA" w:rsidRDefault="004F7797" w:rsidP="004F7797">
      <w:pPr>
        <w:rPr>
          <w:rFonts w:asciiTheme="minorHAnsi" w:hAnsiTheme="minorHAnsi" w:cstheme="minorHAnsi"/>
          <w:sz w:val="20"/>
          <w:szCs w:val="20"/>
        </w:rPr>
      </w:pPr>
    </w:p>
    <w:p w14:paraId="2FDA0B69" w14:textId="77777777" w:rsidR="00F83467" w:rsidRPr="00F83467" w:rsidRDefault="00F83467" w:rsidP="00F83467">
      <w:pPr>
        <w:rPr>
          <w:rFonts w:asciiTheme="minorHAnsi" w:hAnsiTheme="minorHAnsi" w:cstheme="minorHAnsi"/>
          <w:b/>
          <w:bCs/>
          <w:sz w:val="20"/>
          <w:szCs w:val="20"/>
        </w:rPr>
      </w:pPr>
      <w:r w:rsidRPr="00F83467">
        <w:rPr>
          <w:rFonts w:asciiTheme="minorHAnsi" w:hAnsiTheme="minorHAnsi" w:cstheme="minorHAnsi"/>
          <w:b/>
          <w:bCs/>
          <w:sz w:val="20"/>
          <w:szCs w:val="20"/>
          <w:u w:val="single"/>
        </w:rPr>
        <w:t xml:space="preserve">Assessment Topic #4: Key </w:t>
      </w:r>
      <w:proofErr w:type="gramStart"/>
      <w:r w:rsidRPr="00F83467">
        <w:rPr>
          <w:rFonts w:asciiTheme="minorHAnsi" w:hAnsiTheme="minorHAnsi" w:cstheme="minorHAnsi"/>
          <w:b/>
          <w:bCs/>
          <w:sz w:val="20"/>
          <w:szCs w:val="20"/>
          <w:u w:val="single"/>
        </w:rPr>
        <w:t>Concept :</w:t>
      </w:r>
      <w:proofErr w:type="gramEnd"/>
      <w:r w:rsidRPr="00F83467">
        <w:rPr>
          <w:rFonts w:asciiTheme="minorHAnsi" w:hAnsiTheme="minorHAnsi" w:cstheme="minorHAnsi"/>
          <w:b/>
          <w:bCs/>
          <w:sz w:val="20"/>
          <w:szCs w:val="20"/>
          <w:u w:val="single"/>
        </w:rPr>
        <w:t xml:space="preserve"> </w:t>
      </w:r>
      <w:r w:rsidRPr="00F83467">
        <w:rPr>
          <w:rFonts w:asciiTheme="minorHAnsi" w:hAnsiTheme="minorHAnsi" w:cstheme="minorHAnsi"/>
          <w:b/>
          <w:noProof/>
          <w:sz w:val="20"/>
          <w:szCs w:val="20"/>
          <w:u w:val="single"/>
        </w:rPr>
        <w:t>Contexual Applications of Differentiation</w:t>
      </w:r>
      <w:r>
        <w:rPr>
          <w:rFonts w:asciiTheme="minorHAnsi" w:hAnsiTheme="minorHAnsi" w:cstheme="minorHAnsi"/>
          <w:b/>
          <w:noProof/>
          <w:sz w:val="20"/>
          <w:szCs w:val="20"/>
        </w:rPr>
        <w:t xml:space="preserve"> </w:t>
      </w:r>
      <w:r w:rsidRPr="008E5145">
        <w:rPr>
          <w:rFonts w:asciiTheme="minorHAnsi" w:hAnsiTheme="minorHAnsi" w:cstheme="minorHAnsi"/>
          <w:color w:val="FFFFFF" w:themeColor="background1"/>
          <w:sz w:val="20"/>
          <w:szCs w:val="20"/>
          <w:highlight w:val="blue"/>
        </w:rPr>
        <w:t>CR1</w:t>
      </w:r>
      <w:r w:rsidRPr="008E5145">
        <w:rPr>
          <w:rFonts w:asciiTheme="minorHAnsi" w:hAnsiTheme="minorHAnsi" w:cstheme="minorHAnsi"/>
          <w:color w:val="FFFFFF" w:themeColor="background1"/>
          <w:sz w:val="20"/>
          <w:szCs w:val="20"/>
        </w:rPr>
        <w:t xml:space="preserve"> </w:t>
      </w:r>
      <w:r w:rsidRPr="008E5145">
        <w:rPr>
          <w:rFonts w:asciiTheme="minorHAnsi" w:hAnsiTheme="minorHAnsi" w:cstheme="minorHAnsi"/>
          <w:color w:val="FFFFFF" w:themeColor="background1"/>
          <w:sz w:val="20"/>
          <w:szCs w:val="20"/>
          <w:highlight w:val="blue"/>
        </w:rPr>
        <w:t>CR2</w:t>
      </w:r>
      <w:r w:rsidRPr="008E5145">
        <w:rPr>
          <w:rFonts w:asciiTheme="minorHAnsi" w:hAnsiTheme="minorHAnsi" w:cstheme="minorHAnsi"/>
          <w:color w:val="FFFFFF" w:themeColor="background1"/>
          <w:sz w:val="20"/>
          <w:szCs w:val="20"/>
        </w:rPr>
        <w:t xml:space="preserve"> </w:t>
      </w:r>
      <w:r w:rsidRPr="008E5145">
        <w:rPr>
          <w:rFonts w:asciiTheme="minorHAnsi" w:hAnsiTheme="minorHAnsi" w:cstheme="minorHAnsi"/>
          <w:color w:val="FFFFFF" w:themeColor="background1"/>
          <w:sz w:val="20"/>
          <w:szCs w:val="20"/>
          <w:highlight w:val="blue"/>
        </w:rPr>
        <w:t>CR3</w:t>
      </w:r>
      <w:r w:rsidRPr="008E5145">
        <w:rPr>
          <w:rFonts w:asciiTheme="minorHAnsi" w:hAnsiTheme="minorHAnsi" w:cstheme="minorHAnsi"/>
          <w:color w:val="FFFFFF" w:themeColor="background1"/>
          <w:sz w:val="20"/>
          <w:szCs w:val="20"/>
        </w:rPr>
        <w:t xml:space="preserve"> </w:t>
      </w:r>
      <w:r w:rsidRPr="008E5145">
        <w:rPr>
          <w:rFonts w:asciiTheme="minorHAnsi" w:hAnsiTheme="minorHAnsi" w:cstheme="minorHAnsi"/>
          <w:color w:val="FFFFFF" w:themeColor="background1"/>
          <w:sz w:val="20"/>
          <w:szCs w:val="20"/>
          <w:highlight w:val="blue"/>
        </w:rPr>
        <w:t>CR4</w:t>
      </w:r>
      <w:r w:rsidRPr="008E5145">
        <w:rPr>
          <w:rFonts w:asciiTheme="minorHAnsi" w:hAnsiTheme="minorHAnsi" w:cstheme="minorHAnsi"/>
          <w:color w:val="FFFFFF" w:themeColor="background1"/>
          <w:sz w:val="20"/>
          <w:szCs w:val="20"/>
        </w:rPr>
        <w:t xml:space="preserve"> </w:t>
      </w:r>
      <w:r w:rsidRPr="008E5145">
        <w:rPr>
          <w:rFonts w:asciiTheme="minorHAnsi" w:hAnsiTheme="minorHAnsi" w:cstheme="minorHAnsi"/>
          <w:color w:val="FFFFFF" w:themeColor="background1"/>
          <w:sz w:val="20"/>
          <w:szCs w:val="20"/>
          <w:highlight w:val="blue"/>
        </w:rPr>
        <w:t>CR5</w:t>
      </w:r>
      <w:r w:rsidRPr="008E5145">
        <w:rPr>
          <w:rFonts w:asciiTheme="minorHAnsi" w:hAnsiTheme="minorHAnsi" w:cstheme="minorHAnsi"/>
          <w:color w:val="FFFFFF" w:themeColor="background1"/>
          <w:sz w:val="20"/>
          <w:szCs w:val="20"/>
        </w:rPr>
        <w:t xml:space="preserve"> </w:t>
      </w:r>
      <w:r w:rsidRPr="008E5145">
        <w:rPr>
          <w:rFonts w:asciiTheme="minorHAnsi" w:hAnsiTheme="minorHAnsi" w:cstheme="minorHAnsi"/>
          <w:color w:val="FFFFFF" w:themeColor="background1"/>
          <w:sz w:val="20"/>
          <w:szCs w:val="20"/>
          <w:highlight w:val="blue"/>
        </w:rPr>
        <w:t>CR6</w:t>
      </w:r>
      <w:r w:rsidRPr="008E5145">
        <w:rPr>
          <w:rFonts w:asciiTheme="minorHAnsi" w:hAnsiTheme="minorHAnsi" w:cstheme="minorHAnsi"/>
          <w:color w:val="FFFFFF" w:themeColor="background1"/>
          <w:sz w:val="20"/>
          <w:szCs w:val="20"/>
        </w:rPr>
        <w:t xml:space="preserve"> </w:t>
      </w:r>
      <w:r w:rsidRPr="008E5145">
        <w:rPr>
          <w:rFonts w:asciiTheme="minorHAnsi" w:hAnsiTheme="minorHAnsi" w:cstheme="minorHAnsi"/>
          <w:color w:val="FFFFFF" w:themeColor="background1"/>
          <w:sz w:val="20"/>
          <w:szCs w:val="20"/>
          <w:highlight w:val="blue"/>
        </w:rPr>
        <w:t>CR7</w:t>
      </w:r>
      <w:r w:rsidRPr="008E5145">
        <w:rPr>
          <w:rFonts w:asciiTheme="minorHAnsi" w:hAnsiTheme="minorHAnsi" w:cstheme="minorHAnsi"/>
          <w:color w:val="FFFFFF" w:themeColor="background1"/>
          <w:sz w:val="20"/>
          <w:szCs w:val="20"/>
        </w:rPr>
        <w:t xml:space="preserve"> </w:t>
      </w:r>
      <w:r w:rsidRPr="008E5145">
        <w:rPr>
          <w:rFonts w:asciiTheme="minorHAnsi" w:hAnsiTheme="minorHAnsi" w:cstheme="minorHAnsi"/>
          <w:color w:val="FFFFFF" w:themeColor="background1"/>
          <w:sz w:val="20"/>
          <w:szCs w:val="20"/>
          <w:highlight w:val="blue"/>
        </w:rPr>
        <w:t xml:space="preserve"> CR8</w:t>
      </w:r>
    </w:p>
    <w:p w14:paraId="7A543B82" w14:textId="0C7BE4AA" w:rsidR="00244C5B" w:rsidRPr="00244C5B" w:rsidRDefault="00244C5B" w:rsidP="00802ABA">
      <w:pPr>
        <w:rPr>
          <w:rFonts w:asciiTheme="minorHAnsi" w:hAnsiTheme="minorHAnsi" w:cstheme="minorHAnsi"/>
          <w:sz w:val="20"/>
          <w:szCs w:val="20"/>
        </w:rPr>
      </w:pPr>
      <w:r w:rsidRPr="00244C5B">
        <w:rPr>
          <w:rFonts w:asciiTheme="minorHAnsi" w:hAnsiTheme="minorHAnsi" w:cstheme="minorHAnsi"/>
          <w:sz w:val="20"/>
          <w:szCs w:val="20"/>
        </w:rPr>
        <w:t xml:space="preserve">Lesson Theme </w:t>
      </w:r>
      <w:proofErr w:type="gramStart"/>
      <w:r w:rsidRPr="00244C5B">
        <w:rPr>
          <w:rFonts w:asciiTheme="minorHAnsi" w:hAnsiTheme="minorHAnsi" w:cstheme="minorHAnsi"/>
          <w:sz w:val="20"/>
          <w:szCs w:val="20"/>
        </w:rPr>
        <w:t>3.10 :</w:t>
      </w:r>
      <w:proofErr w:type="gramEnd"/>
      <w:r w:rsidRPr="00244C5B">
        <w:rPr>
          <w:rFonts w:asciiTheme="minorHAnsi" w:hAnsiTheme="minorHAnsi" w:cstheme="minorHAnsi"/>
          <w:sz w:val="20"/>
          <w:szCs w:val="20"/>
        </w:rPr>
        <w:t xml:space="preserve"> Theorems About Differentiable Functions</w:t>
      </w:r>
    </w:p>
    <w:p w14:paraId="617924FD" w14:textId="500C137B" w:rsidR="00802ABA" w:rsidRPr="00802ABA" w:rsidRDefault="00802ABA" w:rsidP="00802ABA">
      <w:pPr>
        <w:rPr>
          <w:rFonts w:asciiTheme="minorHAnsi" w:hAnsiTheme="minorHAnsi" w:cstheme="minorHAnsi"/>
          <w:sz w:val="20"/>
          <w:szCs w:val="20"/>
        </w:rPr>
      </w:pPr>
      <w:r w:rsidRPr="00802ABA">
        <w:rPr>
          <w:rFonts w:asciiTheme="minorHAnsi" w:hAnsiTheme="minorHAnsi" w:cstheme="minorHAnsi"/>
          <w:sz w:val="20"/>
          <w:szCs w:val="20"/>
        </w:rPr>
        <w:t xml:space="preserve">Lesson Theme </w:t>
      </w:r>
      <w:proofErr w:type="gramStart"/>
      <w:r w:rsidRPr="00802ABA">
        <w:rPr>
          <w:rFonts w:asciiTheme="minorHAnsi" w:hAnsiTheme="minorHAnsi" w:cstheme="minorHAnsi"/>
          <w:sz w:val="20"/>
          <w:szCs w:val="20"/>
        </w:rPr>
        <w:t>4.1 :</w:t>
      </w:r>
      <w:proofErr w:type="gramEnd"/>
      <w:r w:rsidRPr="00802ABA">
        <w:rPr>
          <w:rFonts w:asciiTheme="minorHAnsi" w:hAnsiTheme="minorHAnsi" w:cstheme="minorHAnsi"/>
          <w:sz w:val="20"/>
          <w:szCs w:val="20"/>
        </w:rPr>
        <w:t xml:space="preserve"> Using First and Second Derivatives </w:t>
      </w:r>
    </w:p>
    <w:p w14:paraId="3202C4EE" w14:textId="77777777" w:rsidR="00802ABA" w:rsidRPr="00802ABA" w:rsidRDefault="00802ABA" w:rsidP="00802ABA">
      <w:pPr>
        <w:rPr>
          <w:rFonts w:asciiTheme="minorHAnsi" w:hAnsiTheme="minorHAnsi" w:cstheme="minorHAnsi"/>
          <w:color w:val="000000" w:themeColor="text1"/>
          <w:sz w:val="20"/>
          <w:szCs w:val="20"/>
        </w:rPr>
      </w:pPr>
      <w:r w:rsidRPr="00802ABA">
        <w:rPr>
          <w:rFonts w:asciiTheme="minorHAnsi" w:hAnsiTheme="minorHAnsi" w:cstheme="minorHAnsi"/>
          <w:sz w:val="20"/>
          <w:szCs w:val="20"/>
        </w:rPr>
        <w:t xml:space="preserve">Lesson Theme </w:t>
      </w:r>
      <w:proofErr w:type="gramStart"/>
      <w:r w:rsidRPr="00802ABA">
        <w:rPr>
          <w:rFonts w:asciiTheme="minorHAnsi" w:hAnsiTheme="minorHAnsi" w:cstheme="minorHAnsi"/>
          <w:sz w:val="20"/>
          <w:szCs w:val="20"/>
        </w:rPr>
        <w:t>4.2 :</w:t>
      </w:r>
      <w:proofErr w:type="gramEnd"/>
      <w:r w:rsidRPr="00802ABA">
        <w:rPr>
          <w:rFonts w:asciiTheme="minorHAnsi" w:hAnsiTheme="minorHAnsi" w:cstheme="minorHAnsi"/>
          <w:sz w:val="20"/>
          <w:szCs w:val="20"/>
        </w:rPr>
        <w:t xml:space="preserve"> Optimization</w:t>
      </w:r>
    </w:p>
    <w:p w14:paraId="182E30F1" w14:textId="77777777" w:rsidR="00802ABA" w:rsidRPr="00802ABA" w:rsidRDefault="00802ABA" w:rsidP="00802ABA">
      <w:pPr>
        <w:rPr>
          <w:rFonts w:asciiTheme="minorHAnsi" w:hAnsiTheme="minorHAnsi" w:cstheme="minorHAnsi"/>
          <w:sz w:val="20"/>
          <w:szCs w:val="20"/>
        </w:rPr>
      </w:pPr>
      <w:r w:rsidRPr="00802ABA">
        <w:rPr>
          <w:rFonts w:asciiTheme="minorHAnsi" w:hAnsiTheme="minorHAnsi" w:cstheme="minorHAnsi"/>
          <w:sz w:val="20"/>
          <w:szCs w:val="20"/>
        </w:rPr>
        <w:t xml:space="preserve">Lesson Theme </w:t>
      </w:r>
      <w:proofErr w:type="gramStart"/>
      <w:r w:rsidRPr="00802ABA">
        <w:rPr>
          <w:rFonts w:asciiTheme="minorHAnsi" w:hAnsiTheme="minorHAnsi" w:cstheme="minorHAnsi"/>
          <w:sz w:val="20"/>
          <w:szCs w:val="20"/>
        </w:rPr>
        <w:t>4.6 :</w:t>
      </w:r>
      <w:proofErr w:type="gramEnd"/>
      <w:r w:rsidRPr="00802ABA">
        <w:rPr>
          <w:rFonts w:asciiTheme="minorHAnsi" w:hAnsiTheme="minorHAnsi" w:cstheme="minorHAnsi"/>
          <w:sz w:val="20"/>
          <w:szCs w:val="20"/>
        </w:rPr>
        <w:t xml:space="preserve"> Rates and Related Rates</w:t>
      </w:r>
    </w:p>
    <w:p w14:paraId="0EE7C8FC" w14:textId="77777777" w:rsidR="00802ABA" w:rsidRPr="00802ABA" w:rsidRDefault="00802ABA" w:rsidP="00802ABA">
      <w:pPr>
        <w:rPr>
          <w:rFonts w:asciiTheme="minorHAnsi" w:hAnsiTheme="minorHAnsi" w:cstheme="minorHAnsi"/>
          <w:sz w:val="20"/>
          <w:szCs w:val="20"/>
        </w:rPr>
      </w:pPr>
      <w:r w:rsidRPr="00802ABA">
        <w:rPr>
          <w:rFonts w:asciiTheme="minorHAnsi" w:hAnsiTheme="minorHAnsi" w:cstheme="minorHAnsi"/>
          <w:sz w:val="20"/>
          <w:szCs w:val="20"/>
        </w:rPr>
        <w:t xml:space="preserve">Lesson </w:t>
      </w:r>
      <w:proofErr w:type="gramStart"/>
      <w:r w:rsidRPr="00802ABA">
        <w:rPr>
          <w:rFonts w:asciiTheme="minorHAnsi" w:hAnsiTheme="minorHAnsi" w:cstheme="minorHAnsi"/>
          <w:sz w:val="20"/>
          <w:szCs w:val="20"/>
        </w:rPr>
        <w:t>Theme :</w:t>
      </w:r>
      <w:proofErr w:type="gramEnd"/>
      <w:r w:rsidRPr="00802ABA">
        <w:rPr>
          <w:rFonts w:asciiTheme="minorHAnsi" w:hAnsiTheme="minorHAnsi" w:cstheme="minorHAnsi"/>
          <w:sz w:val="20"/>
          <w:szCs w:val="20"/>
        </w:rPr>
        <w:t xml:space="preserve"> Chapter 4 Review</w:t>
      </w:r>
    </w:p>
    <w:p w14:paraId="2A593D9F" w14:textId="754551FC" w:rsidR="004F7797" w:rsidRPr="00C92C4A" w:rsidRDefault="00802ABA" w:rsidP="004F7797">
      <w:pPr>
        <w:rPr>
          <w:rFonts w:asciiTheme="minorHAnsi" w:hAnsiTheme="minorHAnsi" w:cstheme="minorHAnsi"/>
          <w:color w:val="000000" w:themeColor="text1"/>
          <w:sz w:val="20"/>
          <w:szCs w:val="20"/>
        </w:rPr>
      </w:pPr>
      <w:r w:rsidRPr="00F073EA">
        <w:rPr>
          <w:rFonts w:asciiTheme="minorHAnsi" w:hAnsiTheme="minorHAnsi" w:cstheme="minorHAnsi"/>
          <w:color w:val="000000" w:themeColor="text1"/>
          <w:sz w:val="20"/>
          <w:szCs w:val="20"/>
        </w:rPr>
        <w:t xml:space="preserve"> </w:t>
      </w:r>
    </w:p>
    <w:p w14:paraId="3C9DBED9" w14:textId="581D6AEF" w:rsidR="004F7797" w:rsidRDefault="004F7797" w:rsidP="004F7797">
      <w:pPr>
        <w:rPr>
          <w:rFonts w:asciiTheme="minorHAnsi" w:hAnsiTheme="minorHAnsi" w:cstheme="minorHAnsi"/>
          <w:b/>
          <w:bCs/>
          <w:sz w:val="20"/>
          <w:szCs w:val="20"/>
        </w:rPr>
      </w:pPr>
      <w:r w:rsidRPr="00F073EA">
        <w:rPr>
          <w:rFonts w:asciiTheme="minorHAnsi" w:hAnsiTheme="minorHAnsi" w:cstheme="minorHAnsi"/>
          <w:b/>
          <w:bCs/>
          <w:sz w:val="20"/>
          <w:szCs w:val="20"/>
          <w:highlight w:val="yellow"/>
        </w:rPr>
        <w:t>Unit Specific Accommodations and Modifications</w:t>
      </w:r>
    </w:p>
    <w:p w14:paraId="7B9C447D" w14:textId="34FC5E4E" w:rsidR="00A06D33" w:rsidRDefault="00A06D33" w:rsidP="004F7797">
      <w:pPr>
        <w:rPr>
          <w:rFonts w:asciiTheme="minorHAnsi" w:hAnsiTheme="minorHAnsi" w:cstheme="minorHAnsi"/>
          <w:b/>
          <w:bCs/>
          <w:sz w:val="20"/>
          <w:szCs w:val="20"/>
        </w:rPr>
      </w:pPr>
    </w:p>
    <w:p w14:paraId="24088B67" w14:textId="77777777" w:rsidR="00A06D33" w:rsidRPr="00F073EA" w:rsidRDefault="00A06D33" w:rsidP="00A06D33">
      <w:pPr>
        <w:widowControl w:val="0"/>
        <w:numPr>
          <w:ilvl w:val="0"/>
          <w:numId w:val="21"/>
        </w:numPr>
        <w:jc w:val="both"/>
        <w:rPr>
          <w:rFonts w:asciiTheme="minorHAnsi" w:hAnsiTheme="minorHAnsi" w:cstheme="minorHAnsi"/>
          <w:sz w:val="20"/>
          <w:szCs w:val="20"/>
        </w:rPr>
      </w:pPr>
      <w:r w:rsidRPr="00F073EA">
        <w:rPr>
          <w:rFonts w:asciiTheme="minorHAnsi" w:hAnsiTheme="minorHAnsi" w:cstheme="minorHAnsi"/>
          <w:sz w:val="20"/>
          <w:szCs w:val="20"/>
        </w:rPr>
        <w:t>Students should be exposed to examples of critical points that are not local extreme values so that the assumption that a critical point is always an extreme value is not made.</w:t>
      </w:r>
    </w:p>
    <w:p w14:paraId="76D8B2D3" w14:textId="1D01CA4A" w:rsidR="00A06D33" w:rsidRPr="00F073EA" w:rsidRDefault="00A06D33" w:rsidP="00A06D33">
      <w:pPr>
        <w:widowControl w:val="0"/>
        <w:numPr>
          <w:ilvl w:val="0"/>
          <w:numId w:val="21"/>
        </w:numPr>
        <w:jc w:val="both"/>
        <w:rPr>
          <w:rFonts w:asciiTheme="minorHAnsi" w:hAnsiTheme="minorHAnsi" w:cstheme="minorHAnsi"/>
          <w:sz w:val="20"/>
          <w:szCs w:val="20"/>
        </w:rPr>
      </w:pPr>
      <w:r w:rsidRPr="00F073EA">
        <w:rPr>
          <w:rFonts w:asciiTheme="minorHAnsi" w:hAnsiTheme="minorHAnsi" w:cstheme="minorHAnsi"/>
          <w:sz w:val="20"/>
          <w:szCs w:val="20"/>
        </w:rPr>
        <w:t xml:space="preserve">Make sure students understand that </w:t>
      </w:r>
      <m:oMath>
        <m:sSup>
          <m:sSupPr>
            <m:ctrlPr>
              <w:rPr>
                <w:rFonts w:ascii="Cambria Math" w:hAnsi="Cambria Math" w:cstheme="minorHAnsi"/>
                <w:i/>
                <w:sz w:val="20"/>
                <w:szCs w:val="20"/>
              </w:rPr>
            </m:ctrlPr>
          </m:sSupPr>
          <m:e>
            <m:r>
              <w:rPr>
                <w:rFonts w:ascii="Cambria Math" w:hAnsi="Cambria Math" w:cstheme="minorHAnsi"/>
                <w:sz w:val="20"/>
                <w:szCs w:val="20"/>
              </w:rPr>
              <m:t>f</m:t>
            </m:r>
          </m:e>
          <m:sup>
            <m:r>
              <w:rPr>
                <w:rFonts w:ascii="Cambria Math" w:hAnsi="Cambria Math" w:cstheme="minorHAnsi"/>
                <w:sz w:val="20"/>
                <w:szCs w:val="20"/>
              </w:rPr>
              <m:t>'</m:t>
            </m:r>
          </m:sup>
        </m:sSup>
        <m:d>
          <m:dPr>
            <m:ctrlPr>
              <w:rPr>
                <w:rFonts w:ascii="Cambria Math" w:hAnsi="Cambria Math" w:cstheme="minorHAnsi"/>
                <w:i/>
                <w:sz w:val="20"/>
                <w:szCs w:val="20"/>
              </w:rPr>
            </m:ctrlPr>
          </m:dPr>
          <m:e>
            <m:r>
              <w:rPr>
                <w:rFonts w:ascii="Cambria Math" w:hAnsi="Cambria Math" w:cstheme="minorHAnsi"/>
                <w:sz w:val="20"/>
                <w:szCs w:val="20"/>
              </w:rPr>
              <m:t>c</m:t>
            </m:r>
          </m:e>
        </m:d>
        <m:r>
          <w:rPr>
            <w:rFonts w:ascii="Cambria Math" w:hAnsi="Cambria Math" w:cstheme="minorHAnsi"/>
            <w:sz w:val="20"/>
            <w:szCs w:val="20"/>
          </w:rPr>
          <m:t xml:space="preserve">=0 </m:t>
        </m:r>
      </m:oMath>
      <w:r w:rsidRPr="00F073EA">
        <w:rPr>
          <w:rFonts w:asciiTheme="minorHAnsi" w:hAnsiTheme="minorHAnsi" w:cstheme="minorHAnsi"/>
          <w:sz w:val="20"/>
          <w:szCs w:val="20"/>
        </w:rPr>
        <w:t>does not guarantee that f has a local extremum at</w:t>
      </w:r>
      <w:r w:rsidRPr="00F073EA">
        <w:rPr>
          <w:rFonts w:asciiTheme="minorHAnsi" w:hAnsiTheme="minorHAnsi" w:cstheme="minorHAnsi"/>
          <w:i/>
          <w:sz w:val="20"/>
          <w:szCs w:val="20"/>
        </w:rPr>
        <w:t xml:space="preserve"> </w:t>
      </w:r>
      <m:oMath>
        <m:d>
          <m:dPr>
            <m:ctrlPr>
              <w:rPr>
                <w:rFonts w:ascii="Cambria Math" w:hAnsi="Cambria Math" w:cstheme="minorHAnsi"/>
                <w:i/>
                <w:sz w:val="20"/>
                <w:szCs w:val="20"/>
              </w:rPr>
            </m:ctrlPr>
          </m:dPr>
          <m:e>
            <m:r>
              <w:rPr>
                <w:rFonts w:ascii="Cambria Math" w:hAnsi="Cambria Math" w:cstheme="minorHAnsi"/>
                <w:sz w:val="20"/>
                <w:szCs w:val="20"/>
              </w:rPr>
              <m:t>c, f</m:t>
            </m:r>
            <m:d>
              <m:dPr>
                <m:ctrlPr>
                  <w:rPr>
                    <w:rFonts w:ascii="Cambria Math" w:hAnsi="Cambria Math" w:cstheme="minorHAnsi"/>
                    <w:i/>
                    <w:sz w:val="20"/>
                    <w:szCs w:val="20"/>
                  </w:rPr>
                </m:ctrlPr>
              </m:dPr>
              <m:e>
                <m:r>
                  <w:rPr>
                    <w:rFonts w:ascii="Cambria Math" w:hAnsi="Cambria Math" w:cstheme="minorHAnsi"/>
                    <w:sz w:val="20"/>
                    <w:szCs w:val="20"/>
                  </w:rPr>
                  <m:t>c</m:t>
                </m:r>
              </m:e>
            </m:d>
          </m:e>
        </m:d>
      </m:oMath>
      <w:r w:rsidR="00B20ABE">
        <w:rPr>
          <w:rFonts w:asciiTheme="minorHAnsi" w:hAnsiTheme="minorHAnsi" w:cstheme="minorHAnsi"/>
          <w:i/>
          <w:sz w:val="20"/>
          <w:szCs w:val="20"/>
        </w:rPr>
        <w:t xml:space="preserve"> </w:t>
      </w:r>
      <w:r w:rsidRPr="00F073EA">
        <w:rPr>
          <w:rFonts w:asciiTheme="minorHAnsi" w:hAnsiTheme="minorHAnsi" w:cstheme="minorHAnsi"/>
          <w:sz w:val="20"/>
          <w:szCs w:val="20"/>
        </w:rPr>
        <w:t xml:space="preserve">as well as </w:t>
      </w:r>
      <m:oMath>
        <m:sSup>
          <m:sSupPr>
            <m:ctrlPr>
              <w:rPr>
                <w:rFonts w:ascii="Cambria Math" w:hAnsi="Cambria Math" w:cstheme="minorHAnsi"/>
                <w:i/>
                <w:sz w:val="20"/>
                <w:szCs w:val="20"/>
              </w:rPr>
            </m:ctrlPr>
          </m:sSupPr>
          <m:e>
            <m:r>
              <w:rPr>
                <w:rFonts w:ascii="Cambria Math" w:hAnsi="Cambria Math" w:cstheme="minorHAnsi"/>
                <w:sz w:val="20"/>
                <w:szCs w:val="20"/>
              </w:rPr>
              <m:t>f</m:t>
            </m:r>
          </m:e>
          <m:sup>
            <m:r>
              <w:rPr>
                <w:rFonts w:ascii="Cambria Math" w:hAnsi="Cambria Math" w:cstheme="minorHAnsi"/>
                <w:sz w:val="20"/>
                <w:szCs w:val="20"/>
              </w:rPr>
              <m:t>''</m:t>
            </m:r>
          </m:sup>
        </m:sSup>
        <m:d>
          <m:dPr>
            <m:ctrlPr>
              <w:rPr>
                <w:rFonts w:ascii="Cambria Math" w:hAnsi="Cambria Math" w:cstheme="minorHAnsi"/>
                <w:i/>
                <w:sz w:val="20"/>
                <w:szCs w:val="20"/>
              </w:rPr>
            </m:ctrlPr>
          </m:dPr>
          <m:e>
            <m:r>
              <w:rPr>
                <w:rFonts w:ascii="Cambria Math" w:hAnsi="Cambria Math" w:cstheme="minorHAnsi"/>
                <w:sz w:val="20"/>
                <w:szCs w:val="20"/>
              </w:rPr>
              <m:t>x</m:t>
            </m:r>
          </m:e>
        </m:d>
        <m:r>
          <w:rPr>
            <w:rFonts w:ascii="Cambria Math" w:hAnsi="Cambria Math" w:cstheme="minorHAnsi"/>
            <w:sz w:val="20"/>
            <w:szCs w:val="20"/>
          </w:rPr>
          <m:t>=0</m:t>
        </m:r>
      </m:oMath>
      <w:r w:rsidR="00B20ABE">
        <w:rPr>
          <w:rFonts w:asciiTheme="minorHAnsi" w:hAnsiTheme="minorHAnsi" w:cstheme="minorHAnsi"/>
          <w:sz w:val="20"/>
          <w:szCs w:val="20"/>
        </w:rPr>
        <w:t xml:space="preserve"> </w:t>
      </w:r>
      <w:r w:rsidRPr="00F073EA">
        <w:rPr>
          <w:rFonts w:asciiTheme="minorHAnsi" w:hAnsiTheme="minorHAnsi" w:cstheme="minorHAnsi"/>
          <w:sz w:val="20"/>
          <w:szCs w:val="20"/>
        </w:rPr>
        <w:t>does not guarantee a point of inflection.</w:t>
      </w:r>
    </w:p>
    <w:p w14:paraId="725142A2" w14:textId="77777777" w:rsidR="00A06D33" w:rsidRPr="00F073EA" w:rsidRDefault="00A06D33" w:rsidP="00A06D33">
      <w:pPr>
        <w:widowControl w:val="0"/>
        <w:numPr>
          <w:ilvl w:val="0"/>
          <w:numId w:val="21"/>
        </w:numPr>
        <w:jc w:val="both"/>
        <w:rPr>
          <w:rFonts w:asciiTheme="minorHAnsi" w:hAnsiTheme="minorHAnsi" w:cstheme="minorHAnsi"/>
          <w:sz w:val="20"/>
          <w:szCs w:val="20"/>
        </w:rPr>
      </w:pPr>
      <w:r w:rsidRPr="00F073EA">
        <w:rPr>
          <w:rFonts w:asciiTheme="minorHAnsi" w:hAnsiTheme="minorHAnsi" w:cstheme="minorHAnsi"/>
          <w:sz w:val="20"/>
          <w:szCs w:val="20"/>
        </w:rPr>
        <w:t>Students may overlook endpoints as possible candidates for optimal values.</w:t>
      </w:r>
    </w:p>
    <w:p w14:paraId="327635F7" w14:textId="77777777" w:rsidR="00A06D33" w:rsidRDefault="00A06D33" w:rsidP="00A06D33">
      <w:pPr>
        <w:widowControl w:val="0"/>
        <w:numPr>
          <w:ilvl w:val="0"/>
          <w:numId w:val="21"/>
        </w:numPr>
        <w:jc w:val="both"/>
        <w:rPr>
          <w:rFonts w:asciiTheme="minorHAnsi" w:hAnsiTheme="minorHAnsi" w:cstheme="minorHAnsi"/>
          <w:sz w:val="20"/>
          <w:szCs w:val="20"/>
        </w:rPr>
      </w:pPr>
      <w:r w:rsidRPr="00F073EA">
        <w:rPr>
          <w:rFonts w:asciiTheme="minorHAnsi" w:hAnsiTheme="minorHAnsi" w:cstheme="minorHAnsi"/>
          <w:sz w:val="20"/>
          <w:szCs w:val="20"/>
        </w:rPr>
        <w:t>For Newton’s Method, students may stop after finding one zero or may not choose appropriate values for the initial guess x</w:t>
      </w:r>
      <w:r w:rsidRPr="00F073EA">
        <w:rPr>
          <w:rFonts w:asciiTheme="minorHAnsi" w:hAnsiTheme="minorHAnsi" w:cstheme="minorHAnsi"/>
          <w:sz w:val="20"/>
          <w:szCs w:val="20"/>
          <w:vertAlign w:val="subscript"/>
        </w:rPr>
        <w:t>1</w:t>
      </w:r>
      <w:r w:rsidRPr="00F073EA">
        <w:rPr>
          <w:rFonts w:asciiTheme="minorHAnsi" w:hAnsiTheme="minorHAnsi" w:cstheme="minorHAnsi"/>
          <w:sz w:val="20"/>
          <w:szCs w:val="20"/>
        </w:rPr>
        <w:t>.</w:t>
      </w:r>
    </w:p>
    <w:p w14:paraId="7C011AF8" w14:textId="77777777" w:rsidR="00A06D33" w:rsidRPr="00BD0C66" w:rsidRDefault="00A06D33" w:rsidP="00A06D33">
      <w:pPr>
        <w:widowControl w:val="0"/>
        <w:numPr>
          <w:ilvl w:val="0"/>
          <w:numId w:val="21"/>
        </w:numPr>
        <w:jc w:val="both"/>
        <w:rPr>
          <w:rFonts w:asciiTheme="minorHAnsi" w:hAnsiTheme="minorHAnsi" w:cstheme="minorHAnsi"/>
          <w:sz w:val="20"/>
          <w:szCs w:val="20"/>
        </w:rPr>
      </w:pPr>
      <w:r w:rsidRPr="00BD0C66">
        <w:rPr>
          <w:rFonts w:asciiTheme="minorHAnsi" w:hAnsiTheme="minorHAnsi" w:cstheme="minorHAnsi"/>
          <w:sz w:val="20"/>
          <w:szCs w:val="20"/>
        </w:rPr>
        <w:t>Emphasize that evaluation is the final step in the six-step strategy for Solving Related Rates Problems.</w:t>
      </w:r>
    </w:p>
    <w:p w14:paraId="651DEE27" w14:textId="7F32A526" w:rsidR="004F7797" w:rsidRDefault="004F7797" w:rsidP="004F7797">
      <w:pPr>
        <w:rPr>
          <w:rFonts w:asciiTheme="minorHAnsi" w:hAnsiTheme="minorHAnsi" w:cstheme="minorHAnsi"/>
          <w:sz w:val="20"/>
          <w:szCs w:val="20"/>
        </w:rPr>
      </w:pPr>
    </w:p>
    <w:p w14:paraId="6890F8C2" w14:textId="77777777" w:rsidR="00BD0C66" w:rsidRPr="00954068" w:rsidRDefault="00BD0C66" w:rsidP="00BD0C66">
      <w:pPr>
        <w:rPr>
          <w:rFonts w:cstheme="minorHAnsi"/>
          <w:sz w:val="20"/>
          <w:szCs w:val="20"/>
        </w:rPr>
      </w:pPr>
    </w:p>
    <w:tbl>
      <w:tblPr>
        <w:tblStyle w:val="TableGrid"/>
        <w:tblW w:w="10790" w:type="dxa"/>
        <w:tblInd w:w="-5" w:type="dxa"/>
        <w:shd w:val="clear" w:color="auto" w:fill="000000"/>
        <w:tblLook w:val="04A0" w:firstRow="1" w:lastRow="0" w:firstColumn="1" w:lastColumn="0" w:noHBand="0" w:noVBand="1"/>
      </w:tblPr>
      <w:tblGrid>
        <w:gridCol w:w="10790"/>
      </w:tblGrid>
      <w:tr w:rsidR="00BD0C66" w:rsidRPr="00954068" w14:paraId="5C321E7E" w14:textId="77777777" w:rsidTr="00B0162F">
        <w:tc>
          <w:tcPr>
            <w:tcW w:w="10790" w:type="dxa"/>
            <w:shd w:val="clear" w:color="auto" w:fill="000000"/>
            <w:tcMar>
              <w:top w:w="144" w:type="dxa"/>
              <w:left w:w="144" w:type="dxa"/>
              <w:bottom w:w="144" w:type="dxa"/>
              <w:right w:w="144" w:type="dxa"/>
            </w:tcMar>
          </w:tcPr>
          <w:p w14:paraId="1CA40A76" w14:textId="77777777" w:rsidR="00BD0C66" w:rsidRPr="00954068" w:rsidRDefault="00BD0C66" w:rsidP="00B0162F">
            <w:pPr>
              <w:jc w:val="center"/>
              <w:rPr>
                <w:rFonts w:cstheme="minorHAnsi"/>
                <w:b/>
                <w:bCs/>
                <w:sz w:val="20"/>
                <w:szCs w:val="20"/>
              </w:rPr>
            </w:pPr>
            <w:r w:rsidRPr="00954068">
              <w:rPr>
                <w:rFonts w:cstheme="minorHAnsi"/>
                <w:b/>
                <w:bCs/>
                <w:sz w:val="20"/>
                <w:szCs w:val="20"/>
              </w:rPr>
              <w:t>Additional Materials</w:t>
            </w:r>
          </w:p>
        </w:tc>
      </w:tr>
    </w:tbl>
    <w:p w14:paraId="09C8A882" w14:textId="77777777" w:rsidR="00BD0C66" w:rsidRPr="00954068" w:rsidRDefault="00BD0C66" w:rsidP="00BD0C66">
      <w:pPr>
        <w:rPr>
          <w:rFonts w:cstheme="minorHAnsi"/>
          <w:sz w:val="20"/>
          <w:szCs w:val="20"/>
        </w:rPr>
      </w:pPr>
    </w:p>
    <w:p w14:paraId="5A028DBF" w14:textId="77777777" w:rsidR="005933E6" w:rsidRPr="00F073EA" w:rsidRDefault="005933E6" w:rsidP="005933E6">
      <w:pPr>
        <w:rPr>
          <w:rFonts w:asciiTheme="minorHAnsi" w:hAnsiTheme="minorHAnsi" w:cstheme="minorHAnsi"/>
          <w:b/>
          <w:bCs/>
          <w:sz w:val="20"/>
          <w:szCs w:val="20"/>
          <w:u w:val="single"/>
        </w:rPr>
      </w:pPr>
      <w:r w:rsidRPr="00F073EA">
        <w:rPr>
          <w:rFonts w:asciiTheme="minorHAnsi" w:hAnsiTheme="minorHAnsi" w:cstheme="minorHAnsi"/>
          <w:b/>
          <w:bCs/>
          <w:sz w:val="20"/>
          <w:szCs w:val="20"/>
          <w:highlight w:val="yellow"/>
          <w:u w:val="single"/>
        </w:rPr>
        <w:t>Digital Tools/Resources:</w:t>
      </w:r>
      <w:r w:rsidRPr="00F073EA">
        <w:rPr>
          <w:rFonts w:asciiTheme="minorHAnsi" w:hAnsiTheme="minorHAnsi" w:cstheme="minorHAnsi"/>
          <w:b/>
          <w:bCs/>
          <w:sz w:val="20"/>
          <w:szCs w:val="20"/>
          <w:u w:val="single"/>
        </w:rPr>
        <w:t xml:space="preserve"> </w:t>
      </w:r>
    </w:p>
    <w:p w14:paraId="2B8994DC" w14:textId="46877C42" w:rsidR="00FE3631" w:rsidRPr="0052172C" w:rsidRDefault="00FE3631" w:rsidP="00FE3631">
      <w:pPr>
        <w:rPr>
          <w:rFonts w:asciiTheme="minorHAnsi" w:hAnsiTheme="minorHAnsi" w:cstheme="minorHAnsi"/>
          <w:sz w:val="20"/>
          <w:szCs w:val="20"/>
        </w:rPr>
      </w:pPr>
      <w:r w:rsidRPr="0052172C">
        <w:rPr>
          <w:rFonts w:asciiTheme="minorHAnsi" w:hAnsiTheme="minorHAnsi" w:cstheme="minorHAnsi"/>
          <w:sz w:val="20"/>
          <w:szCs w:val="20"/>
        </w:rPr>
        <w:t>TI-84 Plus Graphing Calculator provided to each student</w:t>
      </w:r>
      <w:r w:rsidR="00D011C4" w:rsidRPr="0052172C">
        <w:rPr>
          <w:rFonts w:asciiTheme="minorHAnsi" w:hAnsiTheme="minorHAnsi" w:cstheme="minorHAnsi"/>
          <w:sz w:val="20"/>
          <w:szCs w:val="20"/>
        </w:rPr>
        <w:t xml:space="preserve"> by the district</w:t>
      </w:r>
    </w:p>
    <w:p w14:paraId="66271F59" w14:textId="77777777" w:rsidR="005933E6" w:rsidRPr="0052172C" w:rsidRDefault="005933E6" w:rsidP="005933E6">
      <w:pPr>
        <w:rPr>
          <w:rFonts w:asciiTheme="minorHAnsi" w:hAnsiTheme="minorHAnsi" w:cstheme="minorHAnsi"/>
          <w:sz w:val="20"/>
          <w:szCs w:val="20"/>
        </w:rPr>
      </w:pPr>
      <w:r w:rsidRPr="0052172C">
        <w:rPr>
          <w:rFonts w:asciiTheme="minorHAnsi" w:hAnsiTheme="minorHAnsi" w:cstheme="minorHAnsi"/>
          <w:sz w:val="20"/>
          <w:szCs w:val="20"/>
        </w:rPr>
        <w:t>Wiley course resources on Canvas</w:t>
      </w:r>
    </w:p>
    <w:p w14:paraId="05EA7E0A" w14:textId="77777777" w:rsidR="005933E6" w:rsidRPr="0052172C" w:rsidRDefault="005933E6" w:rsidP="005933E6">
      <w:pPr>
        <w:widowControl w:val="0"/>
        <w:jc w:val="both"/>
        <w:rPr>
          <w:rFonts w:asciiTheme="minorHAnsi" w:hAnsiTheme="minorHAnsi" w:cstheme="minorHAnsi"/>
          <w:sz w:val="20"/>
          <w:szCs w:val="20"/>
        </w:rPr>
      </w:pPr>
      <w:r w:rsidRPr="0052172C">
        <w:rPr>
          <w:rFonts w:asciiTheme="minorHAnsi" w:hAnsiTheme="minorHAnsi" w:cstheme="minorHAnsi"/>
          <w:sz w:val="20"/>
          <w:szCs w:val="20"/>
        </w:rPr>
        <w:t>http://apcentral.collegeboard.com</w:t>
      </w:r>
    </w:p>
    <w:p w14:paraId="0FF1FDE8" w14:textId="77777777" w:rsidR="005933E6" w:rsidRPr="0052172C" w:rsidRDefault="005933E6" w:rsidP="005933E6">
      <w:pPr>
        <w:rPr>
          <w:rFonts w:asciiTheme="minorHAnsi" w:hAnsiTheme="minorHAnsi" w:cstheme="minorHAnsi"/>
          <w:sz w:val="20"/>
          <w:szCs w:val="20"/>
        </w:rPr>
      </w:pPr>
      <w:r w:rsidRPr="0052172C">
        <w:rPr>
          <w:rFonts w:asciiTheme="minorHAnsi" w:hAnsiTheme="minorHAnsi" w:cstheme="minorHAnsi"/>
          <w:sz w:val="20"/>
          <w:szCs w:val="20"/>
        </w:rPr>
        <w:t>Khan Academy</w:t>
      </w:r>
    </w:p>
    <w:p w14:paraId="51A67091" w14:textId="77777777" w:rsidR="005933E6" w:rsidRPr="0052172C" w:rsidRDefault="005933E6" w:rsidP="005933E6">
      <w:pPr>
        <w:rPr>
          <w:rFonts w:asciiTheme="minorHAnsi" w:hAnsiTheme="minorHAnsi" w:cstheme="minorHAnsi"/>
          <w:sz w:val="20"/>
          <w:szCs w:val="20"/>
        </w:rPr>
      </w:pPr>
      <w:r w:rsidRPr="0052172C">
        <w:rPr>
          <w:rFonts w:asciiTheme="minorHAnsi" w:hAnsiTheme="minorHAnsi" w:cstheme="minorHAnsi"/>
          <w:sz w:val="20"/>
          <w:szCs w:val="20"/>
        </w:rPr>
        <w:lastRenderedPageBreak/>
        <w:t>Edmentum Exact Path</w:t>
      </w:r>
    </w:p>
    <w:p w14:paraId="793948DC" w14:textId="77777777" w:rsidR="005933E6" w:rsidRPr="00F073EA" w:rsidRDefault="005933E6" w:rsidP="005933E6">
      <w:pPr>
        <w:rPr>
          <w:rFonts w:asciiTheme="minorHAnsi" w:hAnsiTheme="minorHAnsi" w:cstheme="minorHAnsi"/>
          <w:sz w:val="20"/>
          <w:szCs w:val="20"/>
        </w:rPr>
      </w:pPr>
    </w:p>
    <w:p w14:paraId="25AD0620" w14:textId="77777777" w:rsidR="005933E6" w:rsidRDefault="005933E6" w:rsidP="005933E6">
      <w:pPr>
        <w:rPr>
          <w:rFonts w:asciiTheme="minorHAnsi" w:hAnsiTheme="minorHAnsi" w:cstheme="minorHAnsi"/>
          <w:b/>
          <w:bCs/>
          <w:sz w:val="20"/>
          <w:szCs w:val="20"/>
          <w:u w:val="single"/>
        </w:rPr>
      </w:pPr>
      <w:r w:rsidRPr="00F073EA">
        <w:rPr>
          <w:rFonts w:asciiTheme="minorHAnsi" w:hAnsiTheme="minorHAnsi" w:cstheme="minorHAnsi"/>
          <w:b/>
          <w:bCs/>
          <w:sz w:val="20"/>
          <w:szCs w:val="20"/>
          <w:highlight w:val="yellow"/>
          <w:u w:val="single"/>
        </w:rPr>
        <w:t>Additional Primary &amp; Secondary Resources:</w:t>
      </w:r>
    </w:p>
    <w:p w14:paraId="79D0CA2B" w14:textId="77777777" w:rsidR="005933E6" w:rsidRPr="00FE3631" w:rsidRDefault="005933E6" w:rsidP="005933E6">
      <w:pPr>
        <w:rPr>
          <w:rFonts w:asciiTheme="minorHAnsi" w:hAnsiTheme="minorHAnsi" w:cstheme="minorHAnsi"/>
          <w:b/>
          <w:bCs/>
          <w:sz w:val="20"/>
          <w:szCs w:val="20"/>
          <w:u w:val="single"/>
        </w:rPr>
      </w:pPr>
    </w:p>
    <w:p w14:paraId="59E8DDF0" w14:textId="77777777" w:rsidR="005933E6" w:rsidRPr="00FE3631" w:rsidRDefault="005933E6" w:rsidP="005933E6">
      <w:pPr>
        <w:rPr>
          <w:rFonts w:asciiTheme="minorHAnsi" w:hAnsiTheme="minorHAnsi" w:cstheme="minorHAnsi"/>
          <w:sz w:val="20"/>
          <w:szCs w:val="20"/>
        </w:rPr>
      </w:pPr>
      <w:r w:rsidRPr="00FE3631">
        <w:rPr>
          <w:rFonts w:asciiTheme="minorHAnsi" w:hAnsiTheme="minorHAnsi" w:cstheme="minorHAnsi"/>
          <w:sz w:val="20"/>
          <w:szCs w:val="20"/>
        </w:rPr>
        <w:t>Multiple Choice &amp; Free-Response questions in preparation for the AP Calculus (AB) Examination</w:t>
      </w:r>
    </w:p>
    <w:p w14:paraId="55972604" w14:textId="77777777" w:rsidR="005933E6" w:rsidRPr="00FE3631" w:rsidRDefault="005933E6" w:rsidP="005933E6">
      <w:pPr>
        <w:rPr>
          <w:rFonts w:asciiTheme="minorHAnsi" w:hAnsiTheme="minorHAnsi" w:cstheme="minorHAnsi"/>
          <w:sz w:val="20"/>
          <w:szCs w:val="20"/>
        </w:rPr>
      </w:pPr>
      <w:r w:rsidRPr="00FE3631">
        <w:rPr>
          <w:rFonts w:asciiTheme="minorHAnsi" w:hAnsiTheme="minorHAnsi" w:cstheme="minorHAnsi"/>
          <w:sz w:val="20"/>
          <w:szCs w:val="20"/>
        </w:rPr>
        <w:t xml:space="preserve">LPS Adopted Textbooks and Programs </w:t>
      </w:r>
    </w:p>
    <w:p w14:paraId="229A3B86" w14:textId="77777777" w:rsidR="005933E6" w:rsidRPr="00F073EA" w:rsidRDefault="005933E6" w:rsidP="005933E6">
      <w:pPr>
        <w:numPr>
          <w:ilvl w:val="0"/>
          <w:numId w:val="1"/>
        </w:numPr>
        <w:ind w:hanging="210"/>
        <w:rPr>
          <w:rFonts w:asciiTheme="minorHAnsi" w:hAnsiTheme="minorHAnsi" w:cstheme="minorHAnsi"/>
          <w:sz w:val="20"/>
          <w:szCs w:val="20"/>
        </w:rPr>
      </w:pPr>
      <w:r w:rsidRPr="00F073EA">
        <w:rPr>
          <w:rFonts w:asciiTheme="minorHAnsi" w:hAnsiTheme="minorHAnsi" w:cstheme="minorHAnsi"/>
          <w:sz w:val="20"/>
          <w:szCs w:val="20"/>
        </w:rPr>
        <w:t xml:space="preserve">Wiley: Calculus – AP Edition </w:t>
      </w:r>
      <w:r w:rsidRPr="00F073EA">
        <w:rPr>
          <w:rFonts w:asciiTheme="minorHAnsi" w:hAnsiTheme="minorHAnsi" w:cstheme="minorHAnsi"/>
          <w:color w:val="FFFFFF" w:themeColor="background1"/>
          <w:sz w:val="20"/>
          <w:szCs w:val="20"/>
          <w:highlight w:val="blue"/>
        </w:rPr>
        <w:t>CR1</w:t>
      </w:r>
    </w:p>
    <w:p w14:paraId="11EA55E1" w14:textId="77777777" w:rsidR="005933E6" w:rsidRPr="00BD0C66" w:rsidRDefault="005933E6" w:rsidP="005933E6">
      <w:pPr>
        <w:numPr>
          <w:ilvl w:val="0"/>
          <w:numId w:val="1"/>
        </w:numPr>
        <w:ind w:hanging="210"/>
        <w:rPr>
          <w:rFonts w:asciiTheme="minorHAnsi" w:hAnsiTheme="minorHAnsi" w:cstheme="minorHAnsi"/>
          <w:sz w:val="20"/>
          <w:szCs w:val="20"/>
        </w:rPr>
      </w:pPr>
      <w:r w:rsidRPr="00F073EA">
        <w:rPr>
          <w:rFonts w:asciiTheme="minorHAnsi" w:hAnsiTheme="minorHAnsi" w:cstheme="minorHAnsi"/>
          <w:sz w:val="20"/>
          <w:szCs w:val="20"/>
        </w:rPr>
        <w:t xml:space="preserve">Cengage: Calculus – Early Transcendental Functions </w:t>
      </w:r>
      <w:r w:rsidRPr="00F073EA">
        <w:rPr>
          <w:rFonts w:asciiTheme="minorHAnsi" w:hAnsiTheme="minorHAnsi" w:cstheme="minorHAnsi"/>
          <w:color w:val="FFFFFF" w:themeColor="background1"/>
          <w:sz w:val="20"/>
          <w:szCs w:val="20"/>
          <w:highlight w:val="blue"/>
        </w:rPr>
        <w:t>CR1</w:t>
      </w:r>
    </w:p>
    <w:p w14:paraId="54F69C43" w14:textId="5D0FFA73" w:rsidR="00BD0C66" w:rsidRDefault="00BD0C66" w:rsidP="004F7797">
      <w:pPr>
        <w:rPr>
          <w:rFonts w:cstheme="minorHAnsi"/>
          <w:sz w:val="20"/>
          <w:szCs w:val="20"/>
        </w:rPr>
      </w:pPr>
    </w:p>
    <w:p w14:paraId="05066232" w14:textId="77777777" w:rsidR="0052172C" w:rsidRDefault="0052172C" w:rsidP="004F7797">
      <w:pPr>
        <w:rPr>
          <w:rFonts w:cstheme="minorHAnsi"/>
          <w:sz w:val="20"/>
          <w:szCs w:val="20"/>
        </w:rPr>
      </w:pPr>
    </w:p>
    <w:p w14:paraId="52AEB7B4" w14:textId="77777777" w:rsidR="005A2D1F" w:rsidRPr="00954068" w:rsidRDefault="005A2D1F" w:rsidP="004F7797">
      <w:pPr>
        <w:rPr>
          <w:rFonts w:cstheme="minorHAnsi"/>
          <w:sz w:val="20"/>
          <w:szCs w:val="20"/>
        </w:rPr>
      </w:pPr>
    </w:p>
    <w:tbl>
      <w:tblPr>
        <w:tblStyle w:val="TableGrid"/>
        <w:tblW w:w="10790" w:type="dxa"/>
        <w:tblInd w:w="-5" w:type="dxa"/>
        <w:tblLook w:val="04A0" w:firstRow="1" w:lastRow="0" w:firstColumn="1" w:lastColumn="0" w:noHBand="0" w:noVBand="1"/>
      </w:tblPr>
      <w:tblGrid>
        <w:gridCol w:w="10790"/>
      </w:tblGrid>
      <w:tr w:rsidR="004F7797" w:rsidRPr="00954068" w14:paraId="77013C3B" w14:textId="77777777" w:rsidTr="00B0162F">
        <w:tc>
          <w:tcPr>
            <w:tcW w:w="10790" w:type="dxa"/>
            <w:shd w:val="clear" w:color="auto" w:fill="E36C0A"/>
            <w:tcMar>
              <w:top w:w="144" w:type="dxa"/>
              <w:left w:w="144" w:type="dxa"/>
              <w:bottom w:w="144" w:type="dxa"/>
              <w:right w:w="144" w:type="dxa"/>
            </w:tcMar>
          </w:tcPr>
          <w:p w14:paraId="48462935" w14:textId="610C053F" w:rsidR="004F7797" w:rsidRDefault="004F7797" w:rsidP="00B0162F">
            <w:pPr>
              <w:jc w:val="center"/>
              <w:rPr>
                <w:rFonts w:cstheme="minorHAnsi"/>
                <w:b/>
                <w:bCs/>
                <w:sz w:val="20"/>
                <w:szCs w:val="20"/>
              </w:rPr>
            </w:pPr>
            <w:r w:rsidRPr="00954068">
              <w:rPr>
                <w:rFonts w:cstheme="minorHAnsi"/>
                <w:b/>
                <w:bCs/>
                <w:sz w:val="20"/>
                <w:szCs w:val="20"/>
              </w:rPr>
              <w:t xml:space="preserve">Unit # </w:t>
            </w:r>
            <w:r w:rsidR="00C671D4">
              <w:rPr>
                <w:rFonts w:cstheme="minorHAnsi"/>
                <w:b/>
                <w:bCs/>
                <w:sz w:val="20"/>
                <w:szCs w:val="20"/>
              </w:rPr>
              <w:t>5</w:t>
            </w:r>
          </w:p>
          <w:p w14:paraId="46A7A454" w14:textId="77777777" w:rsidR="004F7797" w:rsidRDefault="004F7797" w:rsidP="00B0162F">
            <w:pPr>
              <w:jc w:val="center"/>
              <w:rPr>
                <w:rFonts w:cstheme="minorHAnsi"/>
                <w:b/>
                <w:bCs/>
                <w:sz w:val="20"/>
                <w:szCs w:val="20"/>
              </w:rPr>
            </w:pPr>
            <w:r>
              <w:rPr>
                <w:rFonts w:cstheme="minorHAnsi"/>
                <w:b/>
                <w:bCs/>
                <w:sz w:val="20"/>
                <w:szCs w:val="20"/>
              </w:rPr>
              <w:t>14 Days</w:t>
            </w:r>
          </w:p>
          <w:p w14:paraId="28580EB2" w14:textId="7C0F2122" w:rsidR="004F7797" w:rsidRPr="00F97837" w:rsidRDefault="00C671D4" w:rsidP="00B0162F">
            <w:pPr>
              <w:jc w:val="center"/>
              <w:rPr>
                <w:rFonts w:cstheme="minorHAnsi"/>
                <w:b/>
                <w:bCs/>
                <w:sz w:val="20"/>
                <w:szCs w:val="20"/>
              </w:rPr>
            </w:pPr>
            <w:r>
              <w:rPr>
                <w:rFonts w:ascii="Tahoma" w:hAnsi="Tahoma" w:cs="Tahoma"/>
                <w:b/>
                <w:noProof/>
                <w:sz w:val="20"/>
                <w:szCs w:val="20"/>
              </w:rPr>
              <w:t>Analytical Applications of Differentiation</w:t>
            </w:r>
          </w:p>
          <w:p w14:paraId="553896E2" w14:textId="2D019F7E" w:rsidR="004F7797" w:rsidRPr="00AF1D80" w:rsidRDefault="004F7797" w:rsidP="00B0162F">
            <w:pPr>
              <w:jc w:val="center"/>
              <w:rPr>
                <w:rFonts w:cstheme="minorHAnsi"/>
                <w:b/>
                <w:bCs/>
                <w:sz w:val="20"/>
                <w:szCs w:val="20"/>
              </w:rPr>
            </w:pPr>
            <w:r>
              <w:rPr>
                <w:rFonts w:cstheme="minorHAnsi"/>
                <w:b/>
                <w:bCs/>
                <w:sz w:val="20"/>
                <w:szCs w:val="20"/>
              </w:rPr>
              <w:t xml:space="preserve">(Weight on Exam </w:t>
            </w:r>
            <w:r w:rsidR="00C671D4">
              <w:rPr>
                <w:rFonts w:cstheme="minorHAnsi"/>
                <w:b/>
                <w:bCs/>
                <w:sz w:val="20"/>
                <w:szCs w:val="20"/>
              </w:rPr>
              <w:t>15</w:t>
            </w:r>
            <w:r>
              <w:rPr>
                <w:rFonts w:cstheme="minorHAnsi"/>
                <w:b/>
                <w:bCs/>
                <w:sz w:val="20"/>
                <w:szCs w:val="20"/>
              </w:rPr>
              <w:t>-</w:t>
            </w:r>
            <w:r w:rsidR="00C671D4">
              <w:rPr>
                <w:rFonts w:cstheme="minorHAnsi"/>
                <w:b/>
                <w:bCs/>
                <w:sz w:val="20"/>
                <w:szCs w:val="20"/>
              </w:rPr>
              <w:t>18</w:t>
            </w:r>
            <w:r>
              <w:rPr>
                <w:rFonts w:cstheme="minorHAnsi"/>
                <w:b/>
                <w:bCs/>
                <w:sz w:val="20"/>
                <w:szCs w:val="20"/>
              </w:rPr>
              <w:t>%)</w:t>
            </w:r>
          </w:p>
        </w:tc>
      </w:tr>
      <w:tr w:rsidR="004F7797" w:rsidRPr="00954068" w14:paraId="4D849310" w14:textId="77777777" w:rsidTr="00B0162F">
        <w:tc>
          <w:tcPr>
            <w:tcW w:w="10790" w:type="dxa"/>
            <w:shd w:val="clear" w:color="auto" w:fill="000000"/>
            <w:tcMar>
              <w:top w:w="144" w:type="dxa"/>
              <w:left w:w="144" w:type="dxa"/>
              <w:bottom w:w="144" w:type="dxa"/>
              <w:right w:w="144" w:type="dxa"/>
            </w:tcMar>
          </w:tcPr>
          <w:p w14:paraId="0570A55D" w14:textId="77777777" w:rsidR="004F7797" w:rsidRPr="00954068" w:rsidRDefault="004F7797" w:rsidP="00B0162F">
            <w:pPr>
              <w:jc w:val="center"/>
              <w:rPr>
                <w:rFonts w:cstheme="minorHAnsi"/>
                <w:b/>
                <w:bCs/>
                <w:sz w:val="20"/>
                <w:szCs w:val="20"/>
              </w:rPr>
            </w:pPr>
            <w:r w:rsidRPr="00954068">
              <w:rPr>
                <w:rFonts w:cstheme="minorHAnsi"/>
                <w:b/>
                <w:bCs/>
                <w:sz w:val="20"/>
                <w:szCs w:val="20"/>
              </w:rPr>
              <w:t>Overview</w:t>
            </w:r>
          </w:p>
        </w:tc>
      </w:tr>
    </w:tbl>
    <w:p w14:paraId="1CF8CE3B" w14:textId="77777777" w:rsidR="004F7797" w:rsidRPr="0052172C" w:rsidRDefault="004F7797" w:rsidP="004F7797">
      <w:pPr>
        <w:rPr>
          <w:rFonts w:cstheme="minorHAnsi"/>
          <w:sz w:val="8"/>
          <w:szCs w:val="8"/>
        </w:rPr>
      </w:pPr>
    </w:p>
    <w:tbl>
      <w:tblPr>
        <w:tblStyle w:val="TableGrid"/>
        <w:tblW w:w="10790" w:type="dxa"/>
        <w:tblInd w:w="-5" w:type="dxa"/>
        <w:shd w:val="clear" w:color="auto" w:fill="000000"/>
        <w:tblLook w:val="04A0" w:firstRow="1" w:lastRow="0" w:firstColumn="1" w:lastColumn="0" w:noHBand="0" w:noVBand="1"/>
      </w:tblPr>
      <w:tblGrid>
        <w:gridCol w:w="10790"/>
      </w:tblGrid>
      <w:tr w:rsidR="004F7797" w:rsidRPr="00954068" w14:paraId="2E66A66C" w14:textId="77777777" w:rsidTr="00B0162F">
        <w:tc>
          <w:tcPr>
            <w:tcW w:w="10790" w:type="dxa"/>
            <w:shd w:val="clear" w:color="auto" w:fill="000000"/>
            <w:tcMar>
              <w:top w:w="144" w:type="dxa"/>
              <w:left w:w="144" w:type="dxa"/>
              <w:bottom w:w="144" w:type="dxa"/>
              <w:right w:w="144" w:type="dxa"/>
            </w:tcMar>
          </w:tcPr>
          <w:p w14:paraId="100C75BE" w14:textId="77777777" w:rsidR="004F7797" w:rsidRPr="00954068" w:rsidRDefault="004F7797" w:rsidP="00B0162F">
            <w:pPr>
              <w:jc w:val="center"/>
              <w:rPr>
                <w:rFonts w:cstheme="minorHAnsi"/>
                <w:b/>
                <w:bCs/>
                <w:sz w:val="20"/>
                <w:szCs w:val="20"/>
              </w:rPr>
            </w:pPr>
            <w:r w:rsidRPr="00954068">
              <w:rPr>
                <w:rFonts w:cstheme="minorHAnsi"/>
                <w:b/>
                <w:bCs/>
                <w:sz w:val="20"/>
                <w:szCs w:val="20"/>
              </w:rPr>
              <w:t>STAGE 1</w:t>
            </w:r>
          </w:p>
          <w:p w14:paraId="490DB85D" w14:textId="77777777" w:rsidR="004F7797" w:rsidRPr="00954068" w:rsidRDefault="004F7797" w:rsidP="00B0162F">
            <w:pPr>
              <w:jc w:val="center"/>
              <w:rPr>
                <w:rFonts w:cstheme="minorHAnsi"/>
                <w:sz w:val="20"/>
                <w:szCs w:val="20"/>
              </w:rPr>
            </w:pPr>
            <w:r w:rsidRPr="00954068">
              <w:rPr>
                <w:rFonts w:cstheme="minorHAnsi"/>
                <w:b/>
                <w:bCs/>
                <w:sz w:val="20"/>
                <w:szCs w:val="20"/>
              </w:rPr>
              <w:t>Desired Results</w:t>
            </w:r>
          </w:p>
        </w:tc>
      </w:tr>
    </w:tbl>
    <w:p w14:paraId="330B4085" w14:textId="77777777" w:rsidR="004F7797" w:rsidRPr="00F073EA" w:rsidRDefault="004F7797" w:rsidP="004F7797">
      <w:pPr>
        <w:rPr>
          <w:rFonts w:asciiTheme="minorHAnsi" w:hAnsiTheme="minorHAnsi" w:cstheme="minorHAnsi"/>
          <w:sz w:val="20"/>
          <w:szCs w:val="20"/>
        </w:rPr>
      </w:pPr>
    </w:p>
    <w:p w14:paraId="51B70C80" w14:textId="77777777" w:rsidR="004F7797" w:rsidRPr="00F073EA" w:rsidRDefault="004F7797" w:rsidP="004F7797">
      <w:pPr>
        <w:rPr>
          <w:rFonts w:asciiTheme="minorHAnsi" w:hAnsiTheme="minorHAnsi" w:cstheme="minorHAnsi"/>
          <w:b/>
          <w:bCs/>
          <w:sz w:val="20"/>
          <w:szCs w:val="20"/>
          <w:highlight w:val="yellow"/>
        </w:rPr>
      </w:pPr>
      <w:r w:rsidRPr="00F073EA">
        <w:rPr>
          <w:rFonts w:asciiTheme="minorHAnsi" w:hAnsiTheme="minorHAnsi" w:cstheme="minorHAnsi"/>
          <w:b/>
          <w:bCs/>
          <w:sz w:val="20"/>
          <w:szCs w:val="20"/>
          <w:highlight w:val="yellow"/>
        </w:rPr>
        <w:t>Unit Overview</w:t>
      </w:r>
    </w:p>
    <w:p w14:paraId="766770B3" w14:textId="338C6C17" w:rsidR="004F7797" w:rsidRPr="00F073EA" w:rsidRDefault="00C671D4" w:rsidP="00C671D4">
      <w:pPr>
        <w:spacing w:after="360"/>
        <w:rPr>
          <w:rFonts w:asciiTheme="minorHAnsi" w:hAnsiTheme="minorHAnsi" w:cstheme="minorHAnsi"/>
          <w:color w:val="000000" w:themeColor="text1"/>
          <w:sz w:val="20"/>
          <w:szCs w:val="20"/>
        </w:rPr>
      </w:pPr>
      <w:r w:rsidRPr="00C671D4">
        <w:rPr>
          <w:rFonts w:asciiTheme="minorHAnsi" w:hAnsiTheme="minorHAnsi" w:cstheme="minorHAnsi"/>
          <w:color w:val="505050"/>
          <w:sz w:val="20"/>
          <w:szCs w:val="20"/>
        </w:rPr>
        <w:br/>
      </w:r>
      <w:r w:rsidRPr="00C671D4">
        <w:rPr>
          <w:rFonts w:asciiTheme="minorHAnsi" w:hAnsiTheme="minorHAnsi" w:cstheme="minorHAnsi"/>
          <w:color w:val="000000" w:themeColor="text1"/>
          <w:sz w:val="20"/>
          <w:szCs w:val="20"/>
        </w:rPr>
        <w:t>After exploring relationships among the graphs of a function and its derivatives, you'll learn to apply calculus to solve optimization problems.</w:t>
      </w:r>
      <w:r w:rsidRPr="00F073EA">
        <w:rPr>
          <w:rFonts w:asciiTheme="minorHAnsi" w:hAnsiTheme="minorHAnsi" w:cstheme="minorHAnsi"/>
          <w:color w:val="000000" w:themeColor="text1"/>
          <w:sz w:val="20"/>
          <w:szCs w:val="20"/>
        </w:rPr>
        <w:t xml:space="preserve"> </w:t>
      </w:r>
      <w:r w:rsidRPr="00C671D4">
        <w:rPr>
          <w:rFonts w:asciiTheme="minorHAnsi" w:hAnsiTheme="minorHAnsi" w:cstheme="minorHAnsi"/>
          <w:color w:val="000000" w:themeColor="text1"/>
          <w:sz w:val="20"/>
          <w:szCs w:val="20"/>
        </w:rPr>
        <w:t>Topics include</w:t>
      </w:r>
      <w:r w:rsidRPr="00F073EA">
        <w:rPr>
          <w:rFonts w:asciiTheme="minorHAnsi" w:hAnsiTheme="minorHAnsi" w:cstheme="minorHAnsi"/>
          <w:color w:val="000000" w:themeColor="text1"/>
          <w:sz w:val="20"/>
          <w:szCs w:val="20"/>
        </w:rPr>
        <w:t xml:space="preserve"> the </w:t>
      </w:r>
      <w:r w:rsidRPr="00C671D4">
        <w:rPr>
          <w:rFonts w:asciiTheme="minorHAnsi" w:hAnsiTheme="minorHAnsi" w:cstheme="minorHAnsi"/>
          <w:color w:val="000000" w:themeColor="text1"/>
          <w:sz w:val="20"/>
          <w:szCs w:val="20"/>
        </w:rPr>
        <w:t>Mean Value Theorem and Extreme Value Theorem</w:t>
      </w:r>
      <w:r w:rsidRPr="00F073EA">
        <w:rPr>
          <w:rFonts w:asciiTheme="minorHAnsi" w:hAnsiTheme="minorHAnsi" w:cstheme="minorHAnsi"/>
          <w:color w:val="000000" w:themeColor="text1"/>
          <w:sz w:val="20"/>
          <w:szCs w:val="20"/>
        </w:rPr>
        <w:t xml:space="preserve">, </w:t>
      </w:r>
      <w:proofErr w:type="gramStart"/>
      <w:r w:rsidRPr="00F073EA">
        <w:rPr>
          <w:rFonts w:asciiTheme="minorHAnsi" w:hAnsiTheme="minorHAnsi" w:cstheme="minorHAnsi"/>
          <w:color w:val="000000" w:themeColor="text1"/>
          <w:sz w:val="20"/>
          <w:szCs w:val="20"/>
        </w:rPr>
        <w:t>d</w:t>
      </w:r>
      <w:r w:rsidRPr="00C671D4">
        <w:rPr>
          <w:rFonts w:asciiTheme="minorHAnsi" w:hAnsiTheme="minorHAnsi" w:cstheme="minorHAnsi"/>
          <w:color w:val="000000" w:themeColor="text1"/>
          <w:sz w:val="20"/>
          <w:szCs w:val="20"/>
        </w:rPr>
        <w:t>erivatives</w:t>
      </w:r>
      <w:proofErr w:type="gramEnd"/>
      <w:r w:rsidRPr="00C671D4">
        <w:rPr>
          <w:rFonts w:asciiTheme="minorHAnsi" w:hAnsiTheme="minorHAnsi" w:cstheme="minorHAnsi"/>
          <w:color w:val="000000" w:themeColor="text1"/>
          <w:sz w:val="20"/>
          <w:szCs w:val="20"/>
        </w:rPr>
        <w:t xml:space="preserve"> and properties of functions</w:t>
      </w:r>
      <w:r w:rsidRPr="00F073EA">
        <w:rPr>
          <w:rFonts w:asciiTheme="minorHAnsi" w:hAnsiTheme="minorHAnsi" w:cstheme="minorHAnsi"/>
          <w:color w:val="000000" w:themeColor="text1"/>
          <w:sz w:val="20"/>
          <w:szCs w:val="20"/>
        </w:rPr>
        <w:t>, ho</w:t>
      </w:r>
      <w:r w:rsidRPr="00C671D4">
        <w:rPr>
          <w:rFonts w:asciiTheme="minorHAnsi" w:hAnsiTheme="minorHAnsi" w:cstheme="minorHAnsi"/>
          <w:color w:val="000000" w:themeColor="text1"/>
          <w:sz w:val="20"/>
          <w:szCs w:val="20"/>
        </w:rPr>
        <w:t>w to use the first derivative test, second derivative test, and candidates test</w:t>
      </w:r>
      <w:r w:rsidRPr="00F073EA">
        <w:rPr>
          <w:rFonts w:asciiTheme="minorHAnsi" w:hAnsiTheme="minorHAnsi" w:cstheme="minorHAnsi"/>
          <w:color w:val="000000" w:themeColor="text1"/>
          <w:sz w:val="20"/>
          <w:szCs w:val="20"/>
        </w:rPr>
        <w:t>, s</w:t>
      </w:r>
      <w:r w:rsidRPr="00C671D4">
        <w:rPr>
          <w:rFonts w:asciiTheme="minorHAnsi" w:hAnsiTheme="minorHAnsi" w:cstheme="minorHAnsi"/>
          <w:color w:val="000000" w:themeColor="text1"/>
          <w:sz w:val="20"/>
          <w:szCs w:val="20"/>
        </w:rPr>
        <w:t>ketching graphs of functions and their derivatives</w:t>
      </w:r>
      <w:r w:rsidRPr="00F073EA">
        <w:rPr>
          <w:rFonts w:asciiTheme="minorHAnsi" w:hAnsiTheme="minorHAnsi" w:cstheme="minorHAnsi"/>
          <w:color w:val="000000" w:themeColor="text1"/>
          <w:sz w:val="20"/>
          <w:szCs w:val="20"/>
        </w:rPr>
        <w:t>, h</w:t>
      </w:r>
      <w:r w:rsidRPr="00C671D4">
        <w:rPr>
          <w:rFonts w:asciiTheme="minorHAnsi" w:hAnsiTheme="minorHAnsi" w:cstheme="minorHAnsi"/>
          <w:color w:val="000000" w:themeColor="text1"/>
          <w:sz w:val="20"/>
          <w:szCs w:val="20"/>
        </w:rPr>
        <w:t>ow to solve optimization problems</w:t>
      </w:r>
      <w:r w:rsidRPr="00F073EA">
        <w:rPr>
          <w:rFonts w:asciiTheme="minorHAnsi" w:hAnsiTheme="minorHAnsi" w:cstheme="minorHAnsi"/>
          <w:color w:val="000000" w:themeColor="text1"/>
          <w:sz w:val="20"/>
          <w:szCs w:val="20"/>
        </w:rPr>
        <w:t>&amp; b</w:t>
      </w:r>
      <w:r w:rsidRPr="00C671D4">
        <w:rPr>
          <w:rFonts w:asciiTheme="minorHAnsi" w:hAnsiTheme="minorHAnsi" w:cstheme="minorHAnsi"/>
          <w:color w:val="000000" w:themeColor="text1"/>
          <w:sz w:val="20"/>
          <w:szCs w:val="20"/>
        </w:rPr>
        <w:t>ehaviors of Implicit relations</w:t>
      </w:r>
      <w:r w:rsidRPr="00F073EA">
        <w:rPr>
          <w:rFonts w:asciiTheme="minorHAnsi" w:hAnsiTheme="minorHAnsi" w:cstheme="minorHAnsi"/>
          <w:color w:val="000000" w:themeColor="text1"/>
          <w:sz w:val="20"/>
          <w:szCs w:val="20"/>
        </w:rPr>
        <w:t xml:space="preserve">. </w:t>
      </w:r>
      <w:r w:rsidR="004F7797" w:rsidRPr="00F073EA">
        <w:rPr>
          <w:rFonts w:asciiTheme="minorHAnsi" w:hAnsiTheme="minorHAnsi" w:cstheme="minorHAnsi"/>
          <w:color w:val="FFFFFF" w:themeColor="background1"/>
          <w:sz w:val="20"/>
          <w:szCs w:val="20"/>
          <w:highlight w:val="blue"/>
        </w:rPr>
        <w:t>CR2</w:t>
      </w:r>
      <w:r w:rsidR="004F7797" w:rsidRPr="00F073EA">
        <w:rPr>
          <w:rFonts w:asciiTheme="minorHAnsi" w:hAnsiTheme="minorHAnsi" w:cstheme="minorHAnsi"/>
          <w:color w:val="FFFFFF" w:themeColor="background1"/>
          <w:sz w:val="20"/>
          <w:szCs w:val="20"/>
        </w:rPr>
        <w:t xml:space="preserve"> </w:t>
      </w:r>
      <w:r w:rsidR="004F7797" w:rsidRPr="00F073EA">
        <w:rPr>
          <w:rFonts w:asciiTheme="minorHAnsi" w:hAnsiTheme="minorHAnsi" w:cstheme="minorHAnsi"/>
          <w:color w:val="FFFFFF" w:themeColor="background1"/>
          <w:sz w:val="20"/>
          <w:szCs w:val="20"/>
          <w:highlight w:val="blue"/>
        </w:rPr>
        <w:t>CR3</w:t>
      </w:r>
      <w:r w:rsidR="004F7797" w:rsidRPr="00F073EA">
        <w:rPr>
          <w:rFonts w:asciiTheme="minorHAnsi" w:hAnsiTheme="minorHAnsi" w:cstheme="minorHAnsi"/>
          <w:color w:val="FFFFFF" w:themeColor="background1"/>
          <w:sz w:val="20"/>
          <w:szCs w:val="20"/>
        </w:rPr>
        <w:t xml:space="preserve"> </w:t>
      </w:r>
      <w:r w:rsidR="004F7797" w:rsidRPr="00F073EA">
        <w:rPr>
          <w:rFonts w:asciiTheme="minorHAnsi" w:hAnsiTheme="minorHAnsi" w:cstheme="minorHAnsi"/>
          <w:color w:val="FFFFFF" w:themeColor="background1"/>
          <w:sz w:val="20"/>
          <w:szCs w:val="20"/>
          <w:highlight w:val="blue"/>
        </w:rPr>
        <w:t>CR4</w:t>
      </w:r>
      <w:r w:rsidR="004F7797" w:rsidRPr="00F073EA">
        <w:rPr>
          <w:rFonts w:asciiTheme="minorHAnsi" w:hAnsiTheme="minorHAnsi" w:cstheme="minorHAnsi"/>
          <w:color w:val="FFFFFF" w:themeColor="background1"/>
          <w:sz w:val="20"/>
          <w:szCs w:val="20"/>
        </w:rPr>
        <w:t xml:space="preserve"> </w:t>
      </w:r>
      <w:r w:rsidR="004F7797" w:rsidRPr="00F073EA">
        <w:rPr>
          <w:rFonts w:asciiTheme="minorHAnsi" w:hAnsiTheme="minorHAnsi" w:cstheme="minorHAnsi"/>
          <w:color w:val="FFFFFF" w:themeColor="background1"/>
          <w:sz w:val="20"/>
          <w:szCs w:val="20"/>
          <w:highlight w:val="blue"/>
        </w:rPr>
        <w:t>CR5</w:t>
      </w:r>
      <w:r w:rsidR="004F7797" w:rsidRPr="00F073EA">
        <w:rPr>
          <w:rFonts w:asciiTheme="minorHAnsi" w:hAnsiTheme="minorHAnsi" w:cstheme="minorHAnsi"/>
          <w:color w:val="FFFFFF" w:themeColor="background1"/>
          <w:sz w:val="20"/>
          <w:szCs w:val="20"/>
        </w:rPr>
        <w:t xml:space="preserve"> </w:t>
      </w:r>
      <w:r w:rsidR="004F7797" w:rsidRPr="00F073EA">
        <w:rPr>
          <w:rFonts w:asciiTheme="minorHAnsi" w:hAnsiTheme="minorHAnsi" w:cstheme="minorHAnsi"/>
          <w:color w:val="FFFFFF" w:themeColor="background1"/>
          <w:sz w:val="20"/>
          <w:szCs w:val="20"/>
          <w:highlight w:val="blue"/>
        </w:rPr>
        <w:t>CR6</w:t>
      </w:r>
      <w:r w:rsidR="004F7797" w:rsidRPr="00F073EA">
        <w:rPr>
          <w:rFonts w:asciiTheme="minorHAnsi" w:hAnsiTheme="minorHAnsi" w:cstheme="minorHAnsi"/>
          <w:color w:val="FFFFFF" w:themeColor="background1"/>
          <w:sz w:val="20"/>
          <w:szCs w:val="20"/>
        </w:rPr>
        <w:t xml:space="preserve"> </w:t>
      </w:r>
    </w:p>
    <w:p w14:paraId="795B79EF" w14:textId="3D27AC52" w:rsidR="004F7797" w:rsidRDefault="004F7797" w:rsidP="004F7797">
      <w:pPr>
        <w:rPr>
          <w:rFonts w:asciiTheme="minorHAnsi" w:hAnsiTheme="minorHAnsi" w:cstheme="minorHAnsi"/>
          <w:b/>
          <w:bCs/>
          <w:sz w:val="20"/>
          <w:szCs w:val="20"/>
          <w:highlight w:val="yellow"/>
        </w:rPr>
      </w:pPr>
      <w:r w:rsidRPr="00F073EA">
        <w:rPr>
          <w:rFonts w:asciiTheme="minorHAnsi" w:hAnsiTheme="minorHAnsi" w:cstheme="minorHAnsi"/>
          <w:b/>
          <w:bCs/>
          <w:sz w:val="20"/>
          <w:szCs w:val="20"/>
          <w:highlight w:val="yellow"/>
        </w:rPr>
        <w:t>Big Ideas</w:t>
      </w:r>
    </w:p>
    <w:p w14:paraId="360A924B" w14:textId="77777777" w:rsidR="00E9302C" w:rsidRPr="00F073EA" w:rsidRDefault="00E9302C" w:rsidP="004F7797">
      <w:pPr>
        <w:rPr>
          <w:rFonts w:asciiTheme="minorHAnsi" w:hAnsiTheme="minorHAnsi" w:cstheme="minorHAnsi"/>
          <w:b/>
          <w:bCs/>
          <w:sz w:val="20"/>
          <w:szCs w:val="20"/>
          <w:highlight w:val="yellow"/>
        </w:rPr>
      </w:pPr>
    </w:p>
    <w:p w14:paraId="4E619734" w14:textId="4E9B0C2E" w:rsidR="004F7797" w:rsidRPr="00E9302C" w:rsidRDefault="004F7797" w:rsidP="00E9302C">
      <w:pPr>
        <w:spacing w:after="240"/>
        <w:rPr>
          <w:rFonts w:asciiTheme="minorHAnsi" w:hAnsiTheme="minorHAnsi" w:cstheme="minorHAnsi"/>
          <w:sz w:val="20"/>
          <w:szCs w:val="20"/>
        </w:rPr>
      </w:pPr>
      <w:r w:rsidRPr="00F073EA">
        <w:rPr>
          <w:rFonts w:asciiTheme="minorHAnsi" w:hAnsiTheme="minorHAnsi" w:cstheme="minorHAnsi"/>
          <w:sz w:val="20"/>
          <w:szCs w:val="20"/>
        </w:rPr>
        <w:t xml:space="preserve">Big Idea 3. Analysis of Functions (FUN) </w:t>
      </w:r>
      <w:r w:rsidRPr="00F073EA">
        <w:rPr>
          <w:rFonts w:asciiTheme="minorHAnsi" w:hAnsiTheme="minorHAnsi" w:cstheme="minorHAnsi"/>
          <w:color w:val="FFFFFF" w:themeColor="background1"/>
          <w:sz w:val="20"/>
          <w:szCs w:val="20"/>
          <w:highlight w:val="blue"/>
        </w:rPr>
        <w:t>CR2</w:t>
      </w:r>
    </w:p>
    <w:p w14:paraId="10F285E1" w14:textId="36607EAF" w:rsidR="004F7797" w:rsidRPr="00F073EA" w:rsidRDefault="004F7797" w:rsidP="00E9302C">
      <w:pPr>
        <w:rPr>
          <w:rFonts w:asciiTheme="minorHAnsi" w:hAnsiTheme="minorHAnsi" w:cstheme="minorHAnsi"/>
          <w:b/>
          <w:bCs/>
          <w:sz w:val="20"/>
          <w:szCs w:val="20"/>
        </w:rPr>
      </w:pPr>
      <w:r w:rsidRPr="00F073EA">
        <w:rPr>
          <w:rFonts w:asciiTheme="minorHAnsi" w:hAnsiTheme="minorHAnsi" w:cstheme="minorHAnsi"/>
          <w:b/>
          <w:bCs/>
          <w:sz w:val="20"/>
          <w:szCs w:val="20"/>
          <w:highlight w:val="yellow"/>
        </w:rPr>
        <w:t>Essential Questions…</w:t>
      </w:r>
      <w:r w:rsidRPr="00F073EA">
        <w:rPr>
          <w:rFonts w:asciiTheme="minorHAnsi" w:hAnsiTheme="minorHAnsi" w:cstheme="minorHAnsi"/>
          <w:b/>
          <w:bCs/>
          <w:sz w:val="20"/>
          <w:szCs w:val="20"/>
        </w:rPr>
        <w:t xml:space="preserve"> </w:t>
      </w:r>
      <w:r w:rsidR="00451C0C">
        <w:rPr>
          <w:rFonts w:asciiTheme="minorHAnsi" w:hAnsiTheme="minorHAnsi" w:cstheme="minorHAnsi"/>
          <w:b/>
          <w:bCs/>
          <w:sz w:val="20"/>
          <w:szCs w:val="20"/>
        </w:rPr>
        <w:t xml:space="preserve"> </w:t>
      </w:r>
      <w:r w:rsidR="00451C0C" w:rsidRPr="00F073EA">
        <w:rPr>
          <w:rFonts w:asciiTheme="minorHAnsi" w:hAnsiTheme="minorHAnsi" w:cstheme="minorHAnsi"/>
          <w:color w:val="FFFFFF" w:themeColor="background1"/>
          <w:sz w:val="20"/>
          <w:szCs w:val="20"/>
          <w:highlight w:val="blue"/>
        </w:rPr>
        <w:t>CR2</w:t>
      </w:r>
      <w:r w:rsidR="00451C0C" w:rsidRPr="00F073EA">
        <w:rPr>
          <w:rFonts w:asciiTheme="minorHAnsi" w:hAnsiTheme="minorHAnsi" w:cstheme="minorHAnsi"/>
          <w:color w:val="FFFFFF" w:themeColor="background1"/>
          <w:sz w:val="20"/>
          <w:szCs w:val="20"/>
        </w:rPr>
        <w:t xml:space="preserve"> </w:t>
      </w:r>
      <w:r w:rsidR="00451C0C" w:rsidRPr="00F073EA">
        <w:rPr>
          <w:rFonts w:asciiTheme="minorHAnsi" w:hAnsiTheme="minorHAnsi" w:cstheme="minorHAnsi"/>
          <w:color w:val="FFFFFF" w:themeColor="background1"/>
          <w:sz w:val="20"/>
          <w:szCs w:val="20"/>
          <w:highlight w:val="blue"/>
        </w:rPr>
        <w:t>CR3</w:t>
      </w:r>
      <w:r w:rsidR="00451C0C" w:rsidRPr="00F073EA">
        <w:rPr>
          <w:rFonts w:asciiTheme="minorHAnsi" w:hAnsiTheme="minorHAnsi" w:cstheme="minorHAnsi"/>
          <w:color w:val="FFFFFF" w:themeColor="background1"/>
          <w:sz w:val="20"/>
          <w:szCs w:val="20"/>
        </w:rPr>
        <w:t xml:space="preserve"> </w:t>
      </w:r>
      <w:r w:rsidR="00451C0C" w:rsidRPr="00F073EA">
        <w:rPr>
          <w:rFonts w:asciiTheme="minorHAnsi" w:hAnsiTheme="minorHAnsi" w:cstheme="minorHAnsi"/>
          <w:color w:val="FFFFFF" w:themeColor="background1"/>
          <w:sz w:val="20"/>
          <w:szCs w:val="20"/>
          <w:highlight w:val="blue"/>
        </w:rPr>
        <w:t>CR4</w:t>
      </w:r>
      <w:r w:rsidR="00451C0C" w:rsidRPr="00F073EA">
        <w:rPr>
          <w:rFonts w:asciiTheme="minorHAnsi" w:hAnsiTheme="minorHAnsi" w:cstheme="minorHAnsi"/>
          <w:color w:val="FFFFFF" w:themeColor="background1"/>
          <w:sz w:val="20"/>
          <w:szCs w:val="20"/>
        </w:rPr>
        <w:t xml:space="preserve"> </w:t>
      </w:r>
      <w:r w:rsidR="00451C0C" w:rsidRPr="00F073EA">
        <w:rPr>
          <w:rFonts w:asciiTheme="minorHAnsi" w:hAnsiTheme="minorHAnsi" w:cstheme="minorHAnsi"/>
          <w:color w:val="FFFFFF" w:themeColor="background1"/>
          <w:sz w:val="20"/>
          <w:szCs w:val="20"/>
          <w:highlight w:val="blue"/>
        </w:rPr>
        <w:t>CR5</w:t>
      </w:r>
      <w:r w:rsidR="00451C0C" w:rsidRPr="00F073EA">
        <w:rPr>
          <w:rFonts w:asciiTheme="minorHAnsi" w:hAnsiTheme="minorHAnsi" w:cstheme="minorHAnsi"/>
          <w:color w:val="FFFFFF" w:themeColor="background1"/>
          <w:sz w:val="20"/>
          <w:szCs w:val="20"/>
        </w:rPr>
        <w:t xml:space="preserve"> </w:t>
      </w:r>
      <w:r w:rsidR="00451C0C" w:rsidRPr="00F073EA">
        <w:rPr>
          <w:rFonts w:asciiTheme="minorHAnsi" w:hAnsiTheme="minorHAnsi" w:cstheme="minorHAnsi"/>
          <w:color w:val="FFFFFF" w:themeColor="background1"/>
          <w:sz w:val="20"/>
          <w:szCs w:val="20"/>
          <w:highlight w:val="blue"/>
        </w:rPr>
        <w:t>CR6</w:t>
      </w:r>
    </w:p>
    <w:p w14:paraId="4306B000" w14:textId="77777777" w:rsidR="004F7797" w:rsidRPr="00F073EA" w:rsidRDefault="004F7797" w:rsidP="00E9302C">
      <w:pPr>
        <w:rPr>
          <w:rFonts w:asciiTheme="minorHAnsi" w:hAnsiTheme="minorHAnsi" w:cstheme="minorHAnsi"/>
          <w:b/>
          <w:bCs/>
          <w:sz w:val="20"/>
          <w:szCs w:val="20"/>
        </w:rPr>
      </w:pPr>
    </w:p>
    <w:p w14:paraId="729AD0BB" w14:textId="43D96C7A" w:rsidR="004F7797" w:rsidRPr="00F073EA" w:rsidRDefault="004F7797" w:rsidP="00E9302C">
      <w:pPr>
        <w:rPr>
          <w:rFonts w:asciiTheme="minorHAnsi" w:hAnsiTheme="minorHAnsi" w:cstheme="minorHAnsi"/>
          <w:sz w:val="20"/>
          <w:szCs w:val="20"/>
        </w:rPr>
      </w:pPr>
      <w:r w:rsidRPr="00F073EA">
        <w:rPr>
          <w:rFonts w:asciiTheme="minorHAnsi" w:hAnsiTheme="minorHAnsi" w:cstheme="minorHAnsi"/>
          <w:sz w:val="20"/>
          <w:szCs w:val="20"/>
        </w:rPr>
        <w:t xml:space="preserve">A. </w:t>
      </w:r>
      <w:r w:rsidR="00226A13">
        <w:rPr>
          <w:rFonts w:asciiTheme="minorHAnsi" w:hAnsiTheme="minorHAnsi" w:cstheme="minorHAnsi"/>
          <w:sz w:val="20"/>
          <w:szCs w:val="20"/>
        </w:rPr>
        <w:t>How is the average rate of change of a function on an interval related to the instantaneous rate of change at a point in that interval?</w:t>
      </w:r>
    </w:p>
    <w:p w14:paraId="04A2D1F5" w14:textId="271B752A" w:rsidR="004F7797" w:rsidRDefault="004F7797" w:rsidP="00E9302C">
      <w:pPr>
        <w:rPr>
          <w:rFonts w:asciiTheme="minorHAnsi" w:hAnsiTheme="minorHAnsi" w:cstheme="minorHAnsi"/>
          <w:sz w:val="20"/>
          <w:szCs w:val="20"/>
        </w:rPr>
      </w:pPr>
      <w:r w:rsidRPr="00F073EA">
        <w:rPr>
          <w:rFonts w:asciiTheme="minorHAnsi" w:hAnsiTheme="minorHAnsi" w:cstheme="minorHAnsi"/>
          <w:sz w:val="20"/>
          <w:szCs w:val="20"/>
        </w:rPr>
        <w:t xml:space="preserve">B. </w:t>
      </w:r>
      <w:r w:rsidR="00226A13">
        <w:rPr>
          <w:rFonts w:asciiTheme="minorHAnsi" w:hAnsiTheme="minorHAnsi" w:cstheme="minorHAnsi"/>
          <w:sz w:val="20"/>
          <w:szCs w:val="20"/>
        </w:rPr>
        <w:t>Can you use mathematical modeling to translate a rea</w:t>
      </w:r>
      <w:r w:rsidR="007B07F1">
        <w:rPr>
          <w:rFonts w:asciiTheme="minorHAnsi" w:hAnsiTheme="minorHAnsi" w:cstheme="minorHAnsi"/>
          <w:sz w:val="20"/>
          <w:szCs w:val="20"/>
        </w:rPr>
        <w:t>l-</w:t>
      </w:r>
      <w:r w:rsidR="00226A13">
        <w:rPr>
          <w:rFonts w:asciiTheme="minorHAnsi" w:hAnsiTheme="minorHAnsi" w:cstheme="minorHAnsi"/>
          <w:sz w:val="20"/>
          <w:szCs w:val="20"/>
        </w:rPr>
        <w:t xml:space="preserve"> life problem into a function with a known formula </w:t>
      </w:r>
      <w:proofErr w:type="gramStart"/>
      <w:r w:rsidR="00226A13">
        <w:rPr>
          <w:rFonts w:asciiTheme="minorHAnsi" w:hAnsiTheme="minorHAnsi" w:cstheme="minorHAnsi"/>
          <w:sz w:val="20"/>
          <w:szCs w:val="20"/>
        </w:rPr>
        <w:t>in order to</w:t>
      </w:r>
      <w:proofErr w:type="gramEnd"/>
      <w:r w:rsidR="00226A13">
        <w:rPr>
          <w:rFonts w:asciiTheme="minorHAnsi" w:hAnsiTheme="minorHAnsi" w:cstheme="minorHAnsi"/>
          <w:sz w:val="20"/>
          <w:szCs w:val="20"/>
        </w:rPr>
        <w:t xml:space="preserve"> determine global maxima or minima.</w:t>
      </w:r>
    </w:p>
    <w:p w14:paraId="1FB67DC4" w14:textId="5BC853B4" w:rsidR="00226A13" w:rsidRPr="00F073EA" w:rsidRDefault="00226A13" w:rsidP="00E9302C">
      <w:pPr>
        <w:rPr>
          <w:rFonts w:asciiTheme="minorHAnsi" w:hAnsiTheme="minorHAnsi" w:cstheme="minorHAnsi"/>
          <w:sz w:val="20"/>
          <w:szCs w:val="20"/>
        </w:rPr>
      </w:pPr>
      <w:r>
        <w:rPr>
          <w:rFonts w:asciiTheme="minorHAnsi" w:hAnsiTheme="minorHAnsi" w:cstheme="minorHAnsi"/>
          <w:sz w:val="20"/>
          <w:szCs w:val="20"/>
        </w:rPr>
        <w:t xml:space="preserve">C. What does changing the parameters of families of functions do to help solve modeling problems. </w:t>
      </w:r>
    </w:p>
    <w:p w14:paraId="755D60D8" w14:textId="77777777" w:rsidR="004F7797" w:rsidRPr="00F073EA" w:rsidRDefault="004F7797" w:rsidP="00E9302C">
      <w:pPr>
        <w:rPr>
          <w:rFonts w:asciiTheme="minorHAnsi" w:hAnsiTheme="minorHAnsi" w:cstheme="minorHAnsi"/>
          <w:b/>
          <w:bCs/>
          <w:sz w:val="20"/>
          <w:szCs w:val="20"/>
          <w:highlight w:val="yellow"/>
        </w:rPr>
      </w:pPr>
    </w:p>
    <w:p w14:paraId="1A592B31" w14:textId="77777777" w:rsidR="004F7797" w:rsidRPr="00F073EA" w:rsidRDefault="004F7797" w:rsidP="00E9302C">
      <w:pPr>
        <w:rPr>
          <w:rFonts w:asciiTheme="minorHAnsi" w:hAnsiTheme="minorHAnsi" w:cstheme="minorHAnsi"/>
          <w:b/>
          <w:bCs/>
          <w:sz w:val="20"/>
          <w:szCs w:val="20"/>
        </w:rPr>
      </w:pPr>
      <w:r w:rsidRPr="00F073EA">
        <w:rPr>
          <w:rFonts w:asciiTheme="minorHAnsi" w:hAnsiTheme="minorHAnsi" w:cstheme="minorHAnsi"/>
          <w:b/>
          <w:bCs/>
          <w:sz w:val="20"/>
          <w:szCs w:val="20"/>
          <w:highlight w:val="yellow"/>
        </w:rPr>
        <w:t>Enduring Understanding…</w:t>
      </w:r>
    </w:p>
    <w:p w14:paraId="69DABFDB" w14:textId="77777777" w:rsidR="004F7797" w:rsidRPr="00F073EA" w:rsidRDefault="004F7797" w:rsidP="00E9302C">
      <w:pPr>
        <w:rPr>
          <w:rFonts w:asciiTheme="minorHAnsi" w:hAnsiTheme="minorHAnsi" w:cstheme="minorHAnsi"/>
          <w:b/>
          <w:bCs/>
          <w:sz w:val="20"/>
          <w:szCs w:val="20"/>
        </w:rPr>
      </w:pPr>
    </w:p>
    <w:p w14:paraId="07FF1239" w14:textId="09F4E6FA" w:rsidR="004F7797" w:rsidRPr="00F073EA" w:rsidRDefault="004F7797" w:rsidP="00E9302C">
      <w:pPr>
        <w:rPr>
          <w:rFonts w:asciiTheme="minorHAnsi" w:hAnsiTheme="minorHAnsi" w:cstheme="minorHAnsi"/>
          <w:sz w:val="20"/>
          <w:szCs w:val="20"/>
        </w:rPr>
      </w:pPr>
      <w:r w:rsidRPr="00F073EA">
        <w:rPr>
          <w:rFonts w:asciiTheme="minorHAnsi" w:hAnsiTheme="minorHAnsi" w:cstheme="minorHAnsi"/>
          <w:sz w:val="20"/>
          <w:szCs w:val="20"/>
        </w:rPr>
        <w:t>How functions change gives key information about the function and related real</w:t>
      </w:r>
      <w:r w:rsidR="007B07F1">
        <w:rPr>
          <w:rFonts w:asciiTheme="minorHAnsi" w:hAnsiTheme="minorHAnsi" w:cstheme="minorHAnsi"/>
          <w:sz w:val="20"/>
          <w:szCs w:val="20"/>
        </w:rPr>
        <w:t>-</w:t>
      </w:r>
      <w:r w:rsidRPr="00F073EA">
        <w:rPr>
          <w:rFonts w:asciiTheme="minorHAnsi" w:hAnsiTheme="minorHAnsi" w:cstheme="minorHAnsi"/>
          <w:sz w:val="20"/>
          <w:szCs w:val="20"/>
        </w:rPr>
        <w:t>world phenomena.</w:t>
      </w:r>
    </w:p>
    <w:p w14:paraId="1ED94163" w14:textId="6ECA38AA" w:rsidR="004F7797" w:rsidRPr="00F073EA" w:rsidRDefault="004F7797" w:rsidP="00E9302C">
      <w:pPr>
        <w:rPr>
          <w:rFonts w:asciiTheme="minorHAnsi" w:hAnsiTheme="minorHAnsi" w:cstheme="minorHAnsi"/>
          <w:sz w:val="20"/>
          <w:szCs w:val="20"/>
        </w:rPr>
      </w:pPr>
      <w:r w:rsidRPr="00F073EA">
        <w:rPr>
          <w:rFonts w:asciiTheme="minorHAnsi" w:hAnsiTheme="minorHAnsi" w:cstheme="minorHAnsi"/>
          <w:sz w:val="20"/>
          <w:szCs w:val="20"/>
        </w:rPr>
        <w:t xml:space="preserve">EU 2.1: The derivative of a function is defined as the limit of a difference quotient and can be determined using a variety of strategies.  </w:t>
      </w:r>
      <w:r w:rsidRPr="00F073EA">
        <w:rPr>
          <w:rFonts w:asciiTheme="minorHAnsi" w:hAnsiTheme="minorHAnsi" w:cstheme="minorHAnsi"/>
          <w:color w:val="FFFFFF" w:themeColor="background1"/>
          <w:sz w:val="20"/>
          <w:szCs w:val="20"/>
          <w:highlight w:val="blue"/>
        </w:rPr>
        <w:t>CR3</w:t>
      </w:r>
    </w:p>
    <w:p w14:paraId="282501CB" w14:textId="5EECB1BD" w:rsidR="004F7797" w:rsidRPr="00F073EA" w:rsidRDefault="004F7797" w:rsidP="00E9302C">
      <w:pPr>
        <w:rPr>
          <w:rFonts w:asciiTheme="minorHAnsi" w:hAnsiTheme="minorHAnsi" w:cstheme="minorHAnsi"/>
          <w:sz w:val="20"/>
          <w:szCs w:val="20"/>
        </w:rPr>
      </w:pPr>
      <w:r w:rsidRPr="00F073EA">
        <w:rPr>
          <w:rFonts w:asciiTheme="minorHAnsi" w:hAnsiTheme="minorHAnsi" w:cstheme="minorHAnsi"/>
          <w:sz w:val="20"/>
          <w:szCs w:val="20"/>
        </w:rPr>
        <w:t xml:space="preserve">EU 2.2: A function’s derivative, which is itself a function, can be used to understand the behavior of the function. </w:t>
      </w:r>
      <w:r w:rsidRPr="00F073EA">
        <w:rPr>
          <w:rFonts w:asciiTheme="minorHAnsi" w:hAnsiTheme="minorHAnsi" w:cstheme="minorHAnsi"/>
          <w:color w:val="FFFFFF" w:themeColor="background1"/>
          <w:sz w:val="20"/>
          <w:szCs w:val="20"/>
          <w:highlight w:val="blue"/>
        </w:rPr>
        <w:t>CR3</w:t>
      </w:r>
    </w:p>
    <w:p w14:paraId="2EC285AA" w14:textId="77777777" w:rsidR="004F7797" w:rsidRPr="00F073EA" w:rsidRDefault="004F7797" w:rsidP="00E9302C">
      <w:pPr>
        <w:rPr>
          <w:rFonts w:asciiTheme="minorHAnsi" w:hAnsiTheme="minorHAnsi" w:cstheme="minorHAnsi"/>
          <w:sz w:val="20"/>
          <w:szCs w:val="20"/>
        </w:rPr>
      </w:pPr>
      <w:r w:rsidRPr="00F073EA">
        <w:rPr>
          <w:rFonts w:asciiTheme="minorHAnsi" w:hAnsiTheme="minorHAnsi" w:cstheme="minorHAnsi"/>
          <w:sz w:val="20"/>
          <w:szCs w:val="20"/>
        </w:rPr>
        <w:t xml:space="preserve">EU 2.3: The derivative has multiple interpretations and applications including those that involve instantaneous rates of change. </w:t>
      </w:r>
      <w:r w:rsidRPr="00F073EA">
        <w:rPr>
          <w:rFonts w:asciiTheme="minorHAnsi" w:hAnsiTheme="minorHAnsi" w:cstheme="minorHAnsi"/>
          <w:color w:val="FFFFFF" w:themeColor="background1"/>
          <w:sz w:val="20"/>
          <w:szCs w:val="20"/>
          <w:highlight w:val="blue"/>
        </w:rPr>
        <w:t>CR3</w:t>
      </w:r>
    </w:p>
    <w:p w14:paraId="13084225" w14:textId="77777777" w:rsidR="00E9302C" w:rsidRDefault="007F53DF" w:rsidP="00E9302C">
      <w:pPr>
        <w:rPr>
          <w:rFonts w:asciiTheme="minorHAnsi" w:hAnsiTheme="minorHAnsi" w:cstheme="minorHAnsi"/>
          <w:sz w:val="20"/>
          <w:szCs w:val="20"/>
        </w:rPr>
      </w:pPr>
      <w:r w:rsidRPr="00F073EA">
        <w:rPr>
          <w:rFonts w:asciiTheme="minorHAnsi" w:hAnsiTheme="minorHAnsi" w:cstheme="minorHAnsi"/>
          <w:sz w:val="20"/>
          <w:szCs w:val="20"/>
        </w:rPr>
        <w:t>FUN-</w:t>
      </w:r>
      <w:proofErr w:type="gramStart"/>
      <w:r w:rsidRPr="00F073EA">
        <w:rPr>
          <w:rFonts w:asciiTheme="minorHAnsi" w:hAnsiTheme="minorHAnsi" w:cstheme="minorHAnsi"/>
          <w:sz w:val="20"/>
          <w:szCs w:val="20"/>
        </w:rPr>
        <w:t>1 :</w:t>
      </w:r>
      <w:proofErr w:type="gramEnd"/>
      <w:r w:rsidRPr="00F073EA">
        <w:rPr>
          <w:rFonts w:asciiTheme="minorHAnsi" w:hAnsiTheme="minorHAnsi" w:cstheme="minorHAnsi"/>
          <w:sz w:val="20"/>
          <w:szCs w:val="20"/>
        </w:rPr>
        <w:t xml:space="preserve"> Existence theorems allow us to draw conclusions about a functions behavior on an interval without precisely locating that behavior. </w:t>
      </w:r>
      <w:r w:rsidRPr="00F073EA">
        <w:rPr>
          <w:rFonts w:asciiTheme="minorHAnsi" w:hAnsiTheme="minorHAnsi" w:cstheme="minorHAnsi"/>
          <w:color w:val="FFFFFF" w:themeColor="background1"/>
          <w:sz w:val="20"/>
          <w:szCs w:val="20"/>
          <w:highlight w:val="blue"/>
        </w:rPr>
        <w:t>CR2</w:t>
      </w:r>
      <w:r w:rsidRPr="00F073EA">
        <w:rPr>
          <w:rFonts w:asciiTheme="minorHAnsi" w:hAnsiTheme="minorHAnsi" w:cstheme="minorHAnsi"/>
          <w:color w:val="FFFFFF" w:themeColor="background1"/>
          <w:sz w:val="20"/>
          <w:szCs w:val="20"/>
        </w:rPr>
        <w:t>2</w:t>
      </w:r>
      <w:r w:rsidRPr="00F073EA">
        <w:rPr>
          <w:rFonts w:asciiTheme="minorHAnsi" w:hAnsiTheme="minorHAnsi" w:cstheme="minorHAnsi"/>
          <w:color w:val="FFFFFF" w:themeColor="background1"/>
          <w:sz w:val="20"/>
          <w:szCs w:val="20"/>
          <w:highlight w:val="blue"/>
        </w:rPr>
        <w:t>CR4</w:t>
      </w:r>
    </w:p>
    <w:p w14:paraId="4EDF5D7A" w14:textId="3EDE5338" w:rsidR="004F7797" w:rsidRPr="00F073EA" w:rsidRDefault="007F53DF" w:rsidP="004F7797">
      <w:pPr>
        <w:rPr>
          <w:rFonts w:asciiTheme="minorHAnsi" w:hAnsiTheme="minorHAnsi" w:cstheme="minorHAnsi"/>
          <w:sz w:val="20"/>
          <w:szCs w:val="20"/>
        </w:rPr>
      </w:pPr>
      <w:r w:rsidRPr="00F073EA">
        <w:rPr>
          <w:rFonts w:asciiTheme="minorHAnsi" w:hAnsiTheme="minorHAnsi" w:cstheme="minorHAnsi"/>
          <w:sz w:val="20"/>
          <w:szCs w:val="20"/>
        </w:rPr>
        <w:t xml:space="preserve">FUN-4: A function’s derivative can be used to understand some behaviors of the function. </w:t>
      </w:r>
      <w:r w:rsidRPr="00F073EA">
        <w:rPr>
          <w:rFonts w:asciiTheme="minorHAnsi" w:hAnsiTheme="minorHAnsi" w:cstheme="minorHAnsi"/>
          <w:color w:val="FFFFFF" w:themeColor="background1"/>
          <w:sz w:val="20"/>
          <w:szCs w:val="20"/>
          <w:highlight w:val="blue"/>
        </w:rPr>
        <w:t>CR2</w:t>
      </w:r>
    </w:p>
    <w:p w14:paraId="5000E584" w14:textId="77777777" w:rsidR="00C92C4A" w:rsidRDefault="00C92C4A" w:rsidP="004F7797">
      <w:pPr>
        <w:rPr>
          <w:rFonts w:asciiTheme="minorHAnsi" w:hAnsiTheme="minorHAnsi" w:cstheme="minorHAnsi"/>
          <w:b/>
          <w:bCs/>
          <w:sz w:val="20"/>
          <w:szCs w:val="20"/>
          <w:highlight w:val="yellow"/>
        </w:rPr>
      </w:pPr>
    </w:p>
    <w:p w14:paraId="6A11E8C2" w14:textId="17C3DCF8" w:rsidR="004F7797" w:rsidRDefault="004F7797" w:rsidP="004F7797">
      <w:pPr>
        <w:rPr>
          <w:rFonts w:asciiTheme="minorHAnsi" w:hAnsiTheme="minorHAnsi" w:cstheme="minorHAnsi"/>
          <w:b/>
          <w:bCs/>
          <w:sz w:val="20"/>
          <w:szCs w:val="20"/>
        </w:rPr>
      </w:pPr>
      <w:r w:rsidRPr="00F073EA">
        <w:rPr>
          <w:rFonts w:asciiTheme="minorHAnsi" w:hAnsiTheme="minorHAnsi" w:cstheme="minorHAnsi"/>
          <w:b/>
          <w:bCs/>
          <w:sz w:val="20"/>
          <w:szCs w:val="20"/>
          <w:highlight w:val="yellow"/>
        </w:rPr>
        <w:t>Students will be able to...</w:t>
      </w:r>
    </w:p>
    <w:p w14:paraId="30D93206" w14:textId="77777777" w:rsidR="00135C4E" w:rsidRPr="00F073EA" w:rsidRDefault="00135C4E" w:rsidP="004F7797">
      <w:pPr>
        <w:rPr>
          <w:rFonts w:asciiTheme="minorHAnsi" w:hAnsiTheme="minorHAnsi" w:cstheme="minorHAnsi"/>
          <w:b/>
          <w:bCs/>
          <w:sz w:val="20"/>
          <w:szCs w:val="20"/>
        </w:rPr>
      </w:pPr>
    </w:p>
    <w:p w14:paraId="21880365" w14:textId="72038344" w:rsidR="00C86CFA" w:rsidRPr="00F073EA" w:rsidRDefault="00E9302C" w:rsidP="0060422C">
      <w:pPr>
        <w:widowControl w:val="0"/>
        <w:numPr>
          <w:ilvl w:val="0"/>
          <w:numId w:val="19"/>
        </w:numPr>
        <w:rPr>
          <w:rFonts w:asciiTheme="minorHAnsi" w:hAnsiTheme="minorHAnsi" w:cstheme="minorHAnsi"/>
          <w:sz w:val="20"/>
          <w:szCs w:val="20"/>
        </w:rPr>
      </w:pPr>
      <w:r>
        <w:rPr>
          <w:rFonts w:asciiTheme="minorHAnsi" w:hAnsiTheme="minorHAnsi" w:cstheme="minorHAnsi"/>
          <w:sz w:val="20"/>
          <w:szCs w:val="20"/>
        </w:rPr>
        <w:t>A</w:t>
      </w:r>
      <w:r w:rsidR="00C86CFA" w:rsidRPr="00F073EA">
        <w:rPr>
          <w:rFonts w:asciiTheme="minorHAnsi" w:hAnsiTheme="minorHAnsi" w:cstheme="minorHAnsi"/>
          <w:sz w:val="20"/>
          <w:szCs w:val="20"/>
        </w:rPr>
        <w:t xml:space="preserve">pply the Mean Value Theorem </w:t>
      </w:r>
    </w:p>
    <w:p w14:paraId="16E1D16C" w14:textId="1F60F359" w:rsidR="00C86CFA" w:rsidRDefault="00FF4326" w:rsidP="0060422C">
      <w:pPr>
        <w:widowControl w:val="0"/>
        <w:numPr>
          <w:ilvl w:val="0"/>
          <w:numId w:val="19"/>
        </w:numPr>
        <w:rPr>
          <w:rFonts w:asciiTheme="minorHAnsi" w:hAnsiTheme="minorHAnsi" w:cstheme="minorHAnsi"/>
          <w:sz w:val="20"/>
          <w:szCs w:val="20"/>
        </w:rPr>
      </w:pPr>
      <w:r>
        <w:rPr>
          <w:rFonts w:asciiTheme="minorHAnsi" w:hAnsiTheme="minorHAnsi" w:cstheme="minorHAnsi"/>
          <w:sz w:val="20"/>
          <w:szCs w:val="20"/>
        </w:rPr>
        <w:t>Understand the increasing function theorem</w:t>
      </w:r>
    </w:p>
    <w:p w14:paraId="65646C74" w14:textId="551FAED7" w:rsidR="00FF4326" w:rsidRDefault="00FF4326" w:rsidP="0060422C">
      <w:pPr>
        <w:widowControl w:val="0"/>
        <w:numPr>
          <w:ilvl w:val="0"/>
          <w:numId w:val="19"/>
        </w:numPr>
        <w:rPr>
          <w:rFonts w:asciiTheme="minorHAnsi" w:hAnsiTheme="minorHAnsi" w:cstheme="minorHAnsi"/>
          <w:sz w:val="20"/>
          <w:szCs w:val="20"/>
        </w:rPr>
      </w:pPr>
      <w:r>
        <w:rPr>
          <w:rFonts w:asciiTheme="minorHAnsi" w:hAnsiTheme="minorHAnsi" w:cstheme="minorHAnsi"/>
          <w:sz w:val="20"/>
          <w:szCs w:val="20"/>
        </w:rPr>
        <w:lastRenderedPageBreak/>
        <w:t>Apply the constant function theorem</w:t>
      </w:r>
    </w:p>
    <w:p w14:paraId="3B83525C" w14:textId="75D7B525" w:rsidR="00FF4326" w:rsidRDefault="00FF4326" w:rsidP="0060422C">
      <w:pPr>
        <w:widowControl w:val="0"/>
        <w:numPr>
          <w:ilvl w:val="0"/>
          <w:numId w:val="19"/>
        </w:numPr>
        <w:rPr>
          <w:rFonts w:asciiTheme="minorHAnsi" w:hAnsiTheme="minorHAnsi" w:cstheme="minorHAnsi"/>
          <w:sz w:val="20"/>
          <w:szCs w:val="20"/>
        </w:rPr>
      </w:pPr>
      <w:r>
        <w:rPr>
          <w:rFonts w:asciiTheme="minorHAnsi" w:hAnsiTheme="minorHAnsi" w:cstheme="minorHAnsi"/>
          <w:sz w:val="20"/>
          <w:szCs w:val="20"/>
        </w:rPr>
        <w:t>Find global extrema (maximum and minimums)</w:t>
      </w:r>
    </w:p>
    <w:p w14:paraId="1EB38714" w14:textId="22D339E7" w:rsidR="00FF4326" w:rsidRDefault="00FF4326" w:rsidP="0060422C">
      <w:pPr>
        <w:widowControl w:val="0"/>
        <w:numPr>
          <w:ilvl w:val="0"/>
          <w:numId w:val="19"/>
        </w:numPr>
        <w:rPr>
          <w:rFonts w:asciiTheme="minorHAnsi" w:hAnsiTheme="minorHAnsi" w:cstheme="minorHAnsi"/>
          <w:sz w:val="20"/>
          <w:szCs w:val="20"/>
        </w:rPr>
      </w:pPr>
      <w:r>
        <w:rPr>
          <w:rFonts w:asciiTheme="minorHAnsi" w:hAnsiTheme="minorHAnsi" w:cstheme="minorHAnsi"/>
          <w:sz w:val="20"/>
          <w:szCs w:val="20"/>
        </w:rPr>
        <w:t>Determine the upper and lower bounds of a function</w:t>
      </w:r>
    </w:p>
    <w:p w14:paraId="1C611B00" w14:textId="5C1DB10E" w:rsidR="00FF4326" w:rsidRDefault="00FF4326" w:rsidP="0060422C">
      <w:pPr>
        <w:widowControl w:val="0"/>
        <w:numPr>
          <w:ilvl w:val="0"/>
          <w:numId w:val="19"/>
        </w:numPr>
        <w:rPr>
          <w:rFonts w:asciiTheme="minorHAnsi" w:hAnsiTheme="minorHAnsi" w:cstheme="minorHAnsi"/>
          <w:sz w:val="20"/>
          <w:szCs w:val="20"/>
        </w:rPr>
      </w:pPr>
      <w:r>
        <w:rPr>
          <w:rFonts w:asciiTheme="minorHAnsi" w:hAnsiTheme="minorHAnsi" w:cstheme="minorHAnsi"/>
          <w:sz w:val="20"/>
          <w:szCs w:val="20"/>
        </w:rPr>
        <w:t>Optimize and model a graph from a word problem</w:t>
      </w:r>
    </w:p>
    <w:p w14:paraId="11C94952" w14:textId="56290F3D" w:rsidR="00FF4326" w:rsidRDefault="00FF4326" w:rsidP="0060422C">
      <w:pPr>
        <w:widowControl w:val="0"/>
        <w:numPr>
          <w:ilvl w:val="0"/>
          <w:numId w:val="19"/>
        </w:numPr>
        <w:rPr>
          <w:rFonts w:asciiTheme="minorHAnsi" w:hAnsiTheme="minorHAnsi" w:cstheme="minorHAnsi"/>
          <w:sz w:val="20"/>
          <w:szCs w:val="20"/>
        </w:rPr>
      </w:pPr>
      <w:r>
        <w:rPr>
          <w:rFonts w:asciiTheme="minorHAnsi" w:hAnsiTheme="minorHAnsi" w:cstheme="minorHAnsi"/>
          <w:sz w:val="20"/>
          <w:szCs w:val="20"/>
        </w:rPr>
        <w:t>Create bell-shaped curves</w:t>
      </w:r>
    </w:p>
    <w:p w14:paraId="003A866F" w14:textId="0510244B" w:rsidR="00FF4326" w:rsidRDefault="00FF4326" w:rsidP="0060422C">
      <w:pPr>
        <w:widowControl w:val="0"/>
        <w:numPr>
          <w:ilvl w:val="0"/>
          <w:numId w:val="19"/>
        </w:numPr>
        <w:rPr>
          <w:rFonts w:asciiTheme="minorHAnsi" w:hAnsiTheme="minorHAnsi" w:cstheme="minorHAnsi"/>
          <w:sz w:val="20"/>
          <w:szCs w:val="20"/>
        </w:rPr>
      </w:pPr>
      <w:r>
        <w:rPr>
          <w:rFonts w:asciiTheme="minorHAnsi" w:hAnsiTheme="minorHAnsi" w:cstheme="minorHAnsi"/>
          <w:sz w:val="20"/>
          <w:szCs w:val="20"/>
        </w:rPr>
        <w:t>Determine how motion under gravity operates</w:t>
      </w:r>
    </w:p>
    <w:p w14:paraId="574CF98E" w14:textId="7BB0ABFA" w:rsidR="00FF4326" w:rsidRDefault="00FF4326" w:rsidP="0060422C">
      <w:pPr>
        <w:widowControl w:val="0"/>
        <w:numPr>
          <w:ilvl w:val="0"/>
          <w:numId w:val="19"/>
        </w:numPr>
        <w:rPr>
          <w:rFonts w:asciiTheme="minorHAnsi" w:hAnsiTheme="minorHAnsi" w:cstheme="minorHAnsi"/>
          <w:sz w:val="20"/>
          <w:szCs w:val="20"/>
        </w:rPr>
      </w:pPr>
      <w:r>
        <w:rPr>
          <w:rFonts w:asciiTheme="minorHAnsi" w:hAnsiTheme="minorHAnsi" w:cstheme="minorHAnsi"/>
          <w:sz w:val="20"/>
          <w:szCs w:val="20"/>
        </w:rPr>
        <w:t>Solve exponential models using limits</w:t>
      </w:r>
    </w:p>
    <w:p w14:paraId="3005DFFA" w14:textId="4C647403" w:rsidR="00FF4326" w:rsidRDefault="00FF4326" w:rsidP="0060422C">
      <w:pPr>
        <w:widowControl w:val="0"/>
        <w:numPr>
          <w:ilvl w:val="0"/>
          <w:numId w:val="19"/>
        </w:numPr>
        <w:rPr>
          <w:rFonts w:asciiTheme="minorHAnsi" w:hAnsiTheme="minorHAnsi" w:cstheme="minorHAnsi"/>
          <w:sz w:val="20"/>
          <w:szCs w:val="20"/>
        </w:rPr>
      </w:pPr>
      <w:r>
        <w:rPr>
          <w:rFonts w:asciiTheme="minorHAnsi" w:hAnsiTheme="minorHAnsi" w:cstheme="minorHAnsi"/>
          <w:sz w:val="20"/>
          <w:szCs w:val="20"/>
        </w:rPr>
        <w:t>Use families of functions and modeling to complete a logistic model</w:t>
      </w:r>
    </w:p>
    <w:p w14:paraId="44C36B3C" w14:textId="166C7EA3" w:rsidR="005E2602" w:rsidRPr="00F073EA" w:rsidRDefault="005E2602" w:rsidP="0060422C">
      <w:pPr>
        <w:widowControl w:val="0"/>
        <w:numPr>
          <w:ilvl w:val="0"/>
          <w:numId w:val="19"/>
        </w:numPr>
        <w:rPr>
          <w:rFonts w:asciiTheme="minorHAnsi" w:hAnsiTheme="minorHAnsi" w:cstheme="minorHAnsi"/>
          <w:sz w:val="20"/>
          <w:szCs w:val="20"/>
        </w:rPr>
      </w:pPr>
      <w:r>
        <w:rPr>
          <w:rFonts w:asciiTheme="minorHAnsi" w:hAnsiTheme="minorHAnsi" w:cstheme="minorHAnsi"/>
          <w:sz w:val="20"/>
          <w:szCs w:val="20"/>
        </w:rPr>
        <w:t>Use a graphing calculator to check the graphs of functions they created</w:t>
      </w:r>
    </w:p>
    <w:p w14:paraId="2FEF3FB6" w14:textId="77777777" w:rsidR="004F7797" w:rsidRPr="00F073EA" w:rsidRDefault="004F7797" w:rsidP="004F7797">
      <w:pPr>
        <w:rPr>
          <w:rFonts w:asciiTheme="minorHAnsi" w:hAnsiTheme="minorHAnsi" w:cstheme="minorHAnsi"/>
          <w:sz w:val="20"/>
          <w:szCs w:val="20"/>
        </w:rPr>
      </w:pPr>
    </w:p>
    <w:p w14:paraId="086BF912" w14:textId="1760CD79" w:rsidR="004F7797" w:rsidRDefault="004F7797" w:rsidP="004F7797">
      <w:pPr>
        <w:rPr>
          <w:rFonts w:asciiTheme="minorHAnsi" w:hAnsiTheme="minorHAnsi" w:cstheme="minorHAnsi"/>
          <w:b/>
          <w:bCs/>
          <w:sz w:val="20"/>
          <w:szCs w:val="20"/>
        </w:rPr>
      </w:pPr>
      <w:r w:rsidRPr="00F073EA">
        <w:rPr>
          <w:rFonts w:asciiTheme="minorHAnsi" w:hAnsiTheme="minorHAnsi" w:cstheme="minorHAnsi"/>
          <w:b/>
          <w:bCs/>
          <w:sz w:val="20"/>
          <w:szCs w:val="20"/>
          <w:highlight w:val="yellow"/>
        </w:rPr>
        <w:t>Students will know...</w:t>
      </w:r>
    </w:p>
    <w:p w14:paraId="77B764C2" w14:textId="77777777" w:rsidR="00135C4E" w:rsidRPr="00F073EA" w:rsidRDefault="00135C4E" w:rsidP="004F7797">
      <w:pPr>
        <w:rPr>
          <w:rFonts w:asciiTheme="minorHAnsi" w:hAnsiTheme="minorHAnsi" w:cstheme="minorHAnsi"/>
          <w:b/>
          <w:bCs/>
          <w:sz w:val="20"/>
          <w:szCs w:val="20"/>
        </w:rPr>
      </w:pPr>
    </w:p>
    <w:p w14:paraId="365AC05A" w14:textId="6F4D4C0B" w:rsidR="00E9302C" w:rsidRDefault="00E9302C" w:rsidP="00E9302C">
      <w:pPr>
        <w:widowControl w:val="0"/>
        <w:rPr>
          <w:rFonts w:asciiTheme="minorHAnsi" w:hAnsiTheme="minorHAnsi" w:cstheme="minorHAnsi"/>
          <w:sz w:val="20"/>
          <w:szCs w:val="20"/>
        </w:rPr>
      </w:pPr>
      <w:r w:rsidRPr="00E9302C">
        <w:rPr>
          <w:rFonts w:ascii="Calibri" w:hAnsi="Calibri" w:cs="Calibri"/>
          <w:sz w:val="20"/>
          <w:szCs w:val="20"/>
        </w:rPr>
        <w:t xml:space="preserve">• </w:t>
      </w:r>
      <w:r w:rsidRPr="00E9302C">
        <w:rPr>
          <w:rFonts w:asciiTheme="minorHAnsi" w:hAnsiTheme="minorHAnsi" w:cstheme="minorHAnsi"/>
          <w:sz w:val="20"/>
          <w:szCs w:val="20"/>
        </w:rPr>
        <w:t>The definitions for the following terms:</w:t>
      </w:r>
    </w:p>
    <w:p w14:paraId="036B28BA" w14:textId="68CB4924" w:rsidR="00FF4326" w:rsidRDefault="00FF4326" w:rsidP="00E9302C">
      <w:pPr>
        <w:widowControl w:val="0"/>
        <w:rPr>
          <w:rFonts w:asciiTheme="minorHAnsi" w:hAnsiTheme="minorHAnsi" w:cstheme="minorHAnsi"/>
          <w:sz w:val="20"/>
          <w:szCs w:val="20"/>
        </w:rPr>
      </w:pPr>
      <w:r>
        <w:rPr>
          <w:rFonts w:asciiTheme="minorHAnsi" w:hAnsiTheme="minorHAnsi" w:cstheme="minorHAnsi"/>
          <w:sz w:val="20"/>
          <w:szCs w:val="20"/>
        </w:rPr>
        <w:tab/>
        <w:t>a.  local extrema</w:t>
      </w:r>
    </w:p>
    <w:p w14:paraId="558E1CBD" w14:textId="1016CF64" w:rsidR="00D6007F" w:rsidRDefault="00FF4326" w:rsidP="00E9302C">
      <w:pPr>
        <w:widowControl w:val="0"/>
        <w:rPr>
          <w:rFonts w:asciiTheme="minorHAnsi" w:hAnsiTheme="minorHAnsi" w:cstheme="minorHAnsi"/>
          <w:sz w:val="20"/>
          <w:szCs w:val="20"/>
        </w:rPr>
      </w:pPr>
      <w:r>
        <w:rPr>
          <w:rFonts w:asciiTheme="minorHAnsi" w:hAnsiTheme="minorHAnsi" w:cstheme="minorHAnsi"/>
          <w:sz w:val="20"/>
          <w:szCs w:val="20"/>
        </w:rPr>
        <w:tab/>
        <w:t>b. global extrema</w:t>
      </w:r>
    </w:p>
    <w:p w14:paraId="3BD434B6" w14:textId="2F083015" w:rsidR="00FF4326" w:rsidRDefault="00FF4326" w:rsidP="00E9302C">
      <w:pPr>
        <w:widowControl w:val="0"/>
        <w:rPr>
          <w:rFonts w:asciiTheme="minorHAnsi" w:hAnsiTheme="minorHAnsi" w:cstheme="minorHAnsi"/>
          <w:sz w:val="20"/>
          <w:szCs w:val="20"/>
        </w:rPr>
      </w:pPr>
      <w:r>
        <w:rPr>
          <w:rFonts w:asciiTheme="minorHAnsi" w:hAnsiTheme="minorHAnsi" w:cstheme="minorHAnsi"/>
          <w:sz w:val="20"/>
          <w:szCs w:val="20"/>
        </w:rPr>
        <w:tab/>
        <w:t>c. the racetrack principle</w:t>
      </w:r>
    </w:p>
    <w:p w14:paraId="48CC9F58" w14:textId="49703912" w:rsidR="00FF4326" w:rsidRDefault="00FF4326" w:rsidP="00E9302C">
      <w:pPr>
        <w:widowControl w:val="0"/>
        <w:rPr>
          <w:rFonts w:asciiTheme="minorHAnsi" w:hAnsiTheme="minorHAnsi" w:cstheme="minorHAnsi"/>
          <w:sz w:val="20"/>
          <w:szCs w:val="20"/>
        </w:rPr>
      </w:pPr>
      <w:r>
        <w:rPr>
          <w:rFonts w:asciiTheme="minorHAnsi" w:hAnsiTheme="minorHAnsi" w:cstheme="minorHAnsi"/>
          <w:sz w:val="20"/>
          <w:szCs w:val="20"/>
        </w:rPr>
        <w:tab/>
        <w:t xml:space="preserve">d. </w:t>
      </w:r>
      <w:r w:rsidR="00D6007F">
        <w:rPr>
          <w:rFonts w:asciiTheme="minorHAnsi" w:hAnsiTheme="minorHAnsi" w:cstheme="minorHAnsi"/>
          <w:sz w:val="20"/>
          <w:szCs w:val="20"/>
        </w:rPr>
        <w:t>global maximum</w:t>
      </w:r>
    </w:p>
    <w:p w14:paraId="714A4366" w14:textId="5B4E1697" w:rsidR="00D6007F" w:rsidRDefault="00D6007F" w:rsidP="00E9302C">
      <w:pPr>
        <w:widowControl w:val="0"/>
        <w:rPr>
          <w:rFonts w:asciiTheme="minorHAnsi" w:hAnsiTheme="minorHAnsi" w:cstheme="minorHAnsi"/>
          <w:sz w:val="20"/>
          <w:szCs w:val="20"/>
        </w:rPr>
      </w:pPr>
      <w:r>
        <w:rPr>
          <w:rFonts w:asciiTheme="minorHAnsi" w:hAnsiTheme="minorHAnsi" w:cstheme="minorHAnsi"/>
          <w:sz w:val="20"/>
          <w:szCs w:val="20"/>
        </w:rPr>
        <w:tab/>
        <w:t>e. global minimum</w:t>
      </w:r>
    </w:p>
    <w:p w14:paraId="5DC594A4" w14:textId="52906624" w:rsidR="00D6007F" w:rsidRDefault="00D6007F" w:rsidP="00E9302C">
      <w:pPr>
        <w:widowControl w:val="0"/>
        <w:rPr>
          <w:rFonts w:asciiTheme="minorHAnsi" w:hAnsiTheme="minorHAnsi" w:cstheme="minorHAnsi"/>
          <w:sz w:val="20"/>
          <w:szCs w:val="20"/>
        </w:rPr>
      </w:pPr>
      <w:r>
        <w:rPr>
          <w:rFonts w:asciiTheme="minorHAnsi" w:hAnsiTheme="minorHAnsi" w:cstheme="minorHAnsi"/>
          <w:sz w:val="20"/>
          <w:szCs w:val="20"/>
        </w:rPr>
        <w:tab/>
        <w:t>f. upper and lower bounds</w:t>
      </w:r>
    </w:p>
    <w:p w14:paraId="08AB66FF" w14:textId="1D571F7F" w:rsidR="00D6007F" w:rsidRDefault="00D6007F" w:rsidP="00E9302C">
      <w:pPr>
        <w:widowControl w:val="0"/>
        <w:rPr>
          <w:rFonts w:asciiTheme="minorHAnsi" w:hAnsiTheme="minorHAnsi" w:cstheme="minorHAnsi"/>
          <w:sz w:val="20"/>
          <w:szCs w:val="20"/>
        </w:rPr>
      </w:pPr>
      <w:r>
        <w:rPr>
          <w:rFonts w:asciiTheme="minorHAnsi" w:hAnsiTheme="minorHAnsi" w:cstheme="minorHAnsi"/>
          <w:sz w:val="20"/>
          <w:szCs w:val="20"/>
        </w:rPr>
        <w:tab/>
        <w:t>g. optimization</w:t>
      </w:r>
    </w:p>
    <w:p w14:paraId="6AEE5559" w14:textId="1290D752" w:rsidR="00C86CFA" w:rsidRPr="00F073EA" w:rsidRDefault="00D6007F" w:rsidP="00D6007F">
      <w:pPr>
        <w:widowControl w:val="0"/>
        <w:rPr>
          <w:rFonts w:asciiTheme="minorHAnsi" w:hAnsiTheme="minorHAnsi" w:cstheme="minorHAnsi"/>
          <w:sz w:val="20"/>
          <w:szCs w:val="20"/>
        </w:rPr>
      </w:pPr>
      <w:r>
        <w:rPr>
          <w:rFonts w:asciiTheme="minorHAnsi" w:hAnsiTheme="minorHAnsi" w:cstheme="minorHAnsi"/>
          <w:sz w:val="20"/>
          <w:szCs w:val="20"/>
        </w:rPr>
        <w:tab/>
        <w:t>h. modeling</w:t>
      </w:r>
    </w:p>
    <w:p w14:paraId="544D246D" w14:textId="61D30DBA" w:rsidR="00C86CFA" w:rsidRPr="00F073EA" w:rsidRDefault="00E9302C" w:rsidP="00E9302C">
      <w:pPr>
        <w:widowControl w:val="0"/>
        <w:rPr>
          <w:rFonts w:asciiTheme="minorHAnsi" w:hAnsiTheme="minorHAnsi" w:cstheme="minorHAnsi"/>
          <w:sz w:val="20"/>
          <w:szCs w:val="20"/>
        </w:rPr>
      </w:pPr>
      <w:r>
        <w:rPr>
          <w:rFonts w:ascii="Calibri" w:hAnsi="Calibri" w:cs="Calibri"/>
          <w:sz w:val="20"/>
          <w:szCs w:val="20"/>
        </w:rPr>
        <w:t xml:space="preserve">•  </w:t>
      </w:r>
      <w:r w:rsidR="00C86CFA" w:rsidRPr="00F073EA">
        <w:rPr>
          <w:rFonts w:asciiTheme="minorHAnsi" w:hAnsiTheme="minorHAnsi" w:cstheme="minorHAnsi"/>
          <w:sz w:val="20"/>
          <w:szCs w:val="20"/>
        </w:rPr>
        <w:t>Mean Value Theorem</w:t>
      </w:r>
    </w:p>
    <w:p w14:paraId="78203D73" w14:textId="6AA55AB5" w:rsidR="00C86CFA" w:rsidRDefault="00E9302C" w:rsidP="00D6007F">
      <w:pPr>
        <w:widowControl w:val="0"/>
        <w:rPr>
          <w:rFonts w:asciiTheme="minorHAnsi" w:hAnsiTheme="minorHAnsi" w:cstheme="minorHAnsi"/>
          <w:sz w:val="20"/>
          <w:szCs w:val="20"/>
        </w:rPr>
      </w:pPr>
      <w:r>
        <w:rPr>
          <w:rFonts w:ascii="Calibri" w:hAnsi="Calibri" w:cs="Calibri"/>
          <w:sz w:val="20"/>
          <w:szCs w:val="20"/>
        </w:rPr>
        <w:t xml:space="preserve">•  </w:t>
      </w:r>
      <w:r w:rsidR="00D6007F">
        <w:rPr>
          <w:rFonts w:asciiTheme="minorHAnsi" w:hAnsiTheme="minorHAnsi" w:cstheme="minorHAnsi"/>
          <w:sz w:val="20"/>
          <w:szCs w:val="20"/>
        </w:rPr>
        <w:t>Extreme Value Theorem</w:t>
      </w:r>
    </w:p>
    <w:p w14:paraId="7D05E6E5" w14:textId="4CD9B9BB" w:rsidR="00D6007F" w:rsidRDefault="00D6007F" w:rsidP="00D6007F">
      <w:pPr>
        <w:widowControl w:val="0"/>
        <w:rPr>
          <w:rFonts w:asciiTheme="minorHAnsi" w:hAnsiTheme="minorHAnsi" w:cstheme="minorHAnsi"/>
          <w:sz w:val="20"/>
          <w:szCs w:val="20"/>
        </w:rPr>
      </w:pPr>
      <w:r>
        <w:rPr>
          <w:rFonts w:ascii="Calibri" w:hAnsi="Calibri" w:cs="Calibri"/>
          <w:sz w:val="20"/>
          <w:szCs w:val="20"/>
        </w:rPr>
        <w:t xml:space="preserve">•  </w:t>
      </w:r>
      <w:r>
        <w:rPr>
          <w:rFonts w:asciiTheme="minorHAnsi" w:hAnsiTheme="minorHAnsi" w:cstheme="minorHAnsi"/>
          <w:sz w:val="20"/>
          <w:szCs w:val="20"/>
        </w:rPr>
        <w:t>Global maximum and minimums on intervals</w:t>
      </w:r>
    </w:p>
    <w:p w14:paraId="57B723AF" w14:textId="58C5F866" w:rsidR="00D6007F" w:rsidRDefault="00D6007F" w:rsidP="00D6007F">
      <w:pPr>
        <w:widowControl w:val="0"/>
        <w:rPr>
          <w:rFonts w:ascii="Calibri" w:hAnsi="Calibri" w:cs="Calibri"/>
          <w:sz w:val="20"/>
          <w:szCs w:val="20"/>
        </w:rPr>
      </w:pPr>
      <w:r>
        <w:rPr>
          <w:rFonts w:ascii="Calibri" w:hAnsi="Calibri" w:cs="Calibri"/>
          <w:sz w:val="20"/>
          <w:szCs w:val="20"/>
        </w:rPr>
        <w:t>•</w:t>
      </w:r>
      <w:r w:rsidR="00D93B62">
        <w:rPr>
          <w:rFonts w:ascii="Calibri" w:hAnsi="Calibri" w:cs="Calibri"/>
          <w:sz w:val="20"/>
          <w:szCs w:val="20"/>
        </w:rPr>
        <w:t xml:space="preserve"> How to find upper &amp; lower bounds</w:t>
      </w:r>
    </w:p>
    <w:p w14:paraId="675CBD3E" w14:textId="77777777" w:rsidR="00D93B62" w:rsidRDefault="00D93B62" w:rsidP="00D6007F">
      <w:pPr>
        <w:widowControl w:val="0"/>
        <w:rPr>
          <w:rFonts w:ascii="Calibri" w:hAnsi="Calibri" w:cs="Calibri"/>
          <w:sz w:val="20"/>
          <w:szCs w:val="20"/>
        </w:rPr>
      </w:pPr>
      <w:r>
        <w:rPr>
          <w:rFonts w:ascii="Calibri" w:hAnsi="Calibri" w:cs="Calibri"/>
          <w:sz w:val="20"/>
          <w:szCs w:val="20"/>
        </w:rPr>
        <w:t>• Optimization &amp; modelling process</w:t>
      </w:r>
    </w:p>
    <w:p w14:paraId="56CC3CD8" w14:textId="595C87A7" w:rsidR="00D93B62" w:rsidRPr="00D93B62" w:rsidRDefault="00D93B62" w:rsidP="00D6007F">
      <w:pPr>
        <w:widowControl w:val="0"/>
        <w:rPr>
          <w:rFonts w:ascii="Calibri" w:hAnsi="Calibri" w:cs="Calibri"/>
          <w:sz w:val="20"/>
          <w:szCs w:val="20"/>
        </w:rPr>
      </w:pPr>
      <w:r>
        <w:rPr>
          <w:rFonts w:ascii="Calibri" w:hAnsi="Calibri" w:cs="Calibri"/>
          <w:sz w:val="20"/>
          <w:szCs w:val="20"/>
        </w:rPr>
        <w:t>•  The bell-shaped curve</w:t>
      </w:r>
    </w:p>
    <w:p w14:paraId="51584DE8" w14:textId="13E504AE" w:rsidR="00D93B62" w:rsidRDefault="00D93B62" w:rsidP="00D6007F">
      <w:pPr>
        <w:widowControl w:val="0"/>
        <w:rPr>
          <w:rFonts w:ascii="Calibri" w:hAnsi="Calibri" w:cs="Calibri"/>
          <w:sz w:val="20"/>
          <w:szCs w:val="20"/>
        </w:rPr>
      </w:pPr>
      <w:r>
        <w:rPr>
          <w:rFonts w:ascii="Calibri" w:hAnsi="Calibri" w:cs="Calibri"/>
          <w:sz w:val="20"/>
          <w:szCs w:val="20"/>
        </w:rPr>
        <w:t>• Modeling with families of functions</w:t>
      </w:r>
    </w:p>
    <w:p w14:paraId="53F1543D" w14:textId="48C61CC9" w:rsidR="00D93B62" w:rsidRPr="00D93B62" w:rsidRDefault="00D93B62" w:rsidP="00D6007F">
      <w:pPr>
        <w:widowControl w:val="0"/>
        <w:rPr>
          <w:rFonts w:asciiTheme="minorHAnsi" w:hAnsiTheme="minorHAnsi" w:cstheme="minorHAnsi"/>
          <w:i/>
          <w:iCs/>
          <w:sz w:val="20"/>
          <w:szCs w:val="20"/>
        </w:rPr>
      </w:pPr>
      <w:r>
        <w:rPr>
          <w:rFonts w:ascii="Calibri" w:hAnsi="Calibri" w:cs="Calibri"/>
          <w:sz w:val="20"/>
          <w:szCs w:val="20"/>
        </w:rPr>
        <w:t xml:space="preserve">• Exponential model with a limit </w:t>
      </w:r>
      <m:oMath>
        <m:r>
          <w:rPr>
            <w:rFonts w:ascii="Cambria Math" w:hAnsi="Cambria Math" w:cs="Calibri"/>
            <w:sz w:val="20"/>
            <w:szCs w:val="20"/>
          </w:rPr>
          <m:t>y=a(1-</m:t>
        </m:r>
        <m:sSup>
          <m:sSupPr>
            <m:ctrlPr>
              <w:rPr>
                <w:rFonts w:ascii="Cambria Math" w:hAnsi="Cambria Math" w:cs="Calibri"/>
                <w:i/>
                <w:sz w:val="20"/>
                <w:szCs w:val="20"/>
              </w:rPr>
            </m:ctrlPr>
          </m:sSupPr>
          <m:e>
            <m:r>
              <w:rPr>
                <w:rFonts w:ascii="Cambria Math" w:hAnsi="Cambria Math" w:cs="Calibri"/>
                <w:sz w:val="20"/>
                <w:szCs w:val="20"/>
              </w:rPr>
              <m:t>e</m:t>
            </m:r>
          </m:e>
          <m:sup>
            <m:r>
              <w:rPr>
                <w:rFonts w:ascii="Cambria Math" w:hAnsi="Cambria Math" w:cs="Calibri"/>
                <w:sz w:val="20"/>
                <w:szCs w:val="20"/>
              </w:rPr>
              <m:t>-bx</m:t>
            </m:r>
          </m:sup>
        </m:sSup>
        <m:r>
          <w:rPr>
            <w:rFonts w:ascii="Cambria Math" w:hAnsi="Cambria Math" w:cs="Calibri"/>
            <w:sz w:val="20"/>
            <w:szCs w:val="20"/>
          </w:rPr>
          <m:t>)</m:t>
        </m:r>
      </m:oMath>
    </w:p>
    <w:p w14:paraId="67824AEF" w14:textId="07E255B3" w:rsidR="004F7797" w:rsidRPr="00954068" w:rsidRDefault="004F7797" w:rsidP="00C86CFA">
      <w:pPr>
        <w:rPr>
          <w:rFonts w:cstheme="minorHAnsi"/>
          <w:sz w:val="20"/>
          <w:szCs w:val="20"/>
        </w:rPr>
      </w:pPr>
    </w:p>
    <w:tbl>
      <w:tblPr>
        <w:tblStyle w:val="TableGrid"/>
        <w:tblW w:w="10790" w:type="dxa"/>
        <w:tblInd w:w="-5" w:type="dxa"/>
        <w:shd w:val="clear" w:color="auto" w:fill="000000"/>
        <w:tblLook w:val="04A0" w:firstRow="1" w:lastRow="0" w:firstColumn="1" w:lastColumn="0" w:noHBand="0" w:noVBand="1"/>
      </w:tblPr>
      <w:tblGrid>
        <w:gridCol w:w="10790"/>
      </w:tblGrid>
      <w:tr w:rsidR="004F7797" w:rsidRPr="00954068" w14:paraId="6D6AFCCF" w14:textId="77777777" w:rsidTr="00B0162F">
        <w:tc>
          <w:tcPr>
            <w:tcW w:w="10790" w:type="dxa"/>
            <w:shd w:val="clear" w:color="auto" w:fill="000000"/>
            <w:tcMar>
              <w:top w:w="144" w:type="dxa"/>
              <w:left w:w="144" w:type="dxa"/>
              <w:bottom w:w="144" w:type="dxa"/>
              <w:right w:w="144" w:type="dxa"/>
            </w:tcMar>
          </w:tcPr>
          <w:p w14:paraId="0C819B6D" w14:textId="77777777" w:rsidR="004F7797" w:rsidRPr="00954068" w:rsidRDefault="004F7797" w:rsidP="00B0162F">
            <w:pPr>
              <w:jc w:val="center"/>
              <w:rPr>
                <w:rFonts w:cstheme="minorHAnsi"/>
                <w:b/>
                <w:bCs/>
                <w:sz w:val="20"/>
                <w:szCs w:val="20"/>
              </w:rPr>
            </w:pPr>
            <w:r w:rsidRPr="00954068">
              <w:rPr>
                <w:rFonts w:cstheme="minorHAnsi"/>
                <w:b/>
                <w:bCs/>
                <w:sz w:val="20"/>
                <w:szCs w:val="20"/>
              </w:rPr>
              <w:t>STAGE 2</w:t>
            </w:r>
          </w:p>
          <w:p w14:paraId="63346DF3" w14:textId="77777777" w:rsidR="004F7797" w:rsidRPr="00954068" w:rsidRDefault="004F7797" w:rsidP="00B0162F">
            <w:pPr>
              <w:jc w:val="center"/>
              <w:rPr>
                <w:rFonts w:cstheme="minorHAnsi"/>
                <w:sz w:val="20"/>
                <w:szCs w:val="20"/>
              </w:rPr>
            </w:pPr>
            <w:r w:rsidRPr="00954068">
              <w:rPr>
                <w:rFonts w:cstheme="minorHAnsi"/>
                <w:b/>
                <w:bCs/>
                <w:sz w:val="20"/>
                <w:szCs w:val="20"/>
              </w:rPr>
              <w:t>Evidence of Learning</w:t>
            </w:r>
          </w:p>
        </w:tc>
      </w:tr>
    </w:tbl>
    <w:p w14:paraId="3C7182DE" w14:textId="77777777" w:rsidR="004F7797" w:rsidRPr="00954068" w:rsidRDefault="004F7797" w:rsidP="004F7797">
      <w:pPr>
        <w:rPr>
          <w:rFonts w:cstheme="minorHAnsi"/>
          <w:sz w:val="20"/>
          <w:szCs w:val="20"/>
        </w:rPr>
      </w:pPr>
    </w:p>
    <w:p w14:paraId="69B64740" w14:textId="3B581C38" w:rsidR="004F7797" w:rsidRPr="00F073EA" w:rsidRDefault="004F7797" w:rsidP="004F7797">
      <w:pPr>
        <w:rPr>
          <w:rFonts w:asciiTheme="minorHAnsi" w:hAnsiTheme="minorHAnsi" w:cstheme="minorHAnsi"/>
          <w:b/>
          <w:bCs/>
          <w:sz w:val="20"/>
          <w:szCs w:val="20"/>
        </w:rPr>
      </w:pPr>
      <w:r w:rsidRPr="00F073EA">
        <w:rPr>
          <w:rFonts w:asciiTheme="minorHAnsi" w:hAnsiTheme="minorHAnsi" w:cstheme="minorHAnsi"/>
          <w:b/>
          <w:bCs/>
          <w:sz w:val="20"/>
          <w:szCs w:val="20"/>
          <w:highlight w:val="yellow"/>
        </w:rPr>
        <w:t>Formative Activities, Tasks, or Projects:</w:t>
      </w:r>
      <w:r w:rsidRPr="00F073EA">
        <w:rPr>
          <w:rFonts w:asciiTheme="minorHAnsi" w:hAnsiTheme="minorHAnsi" w:cstheme="minorHAnsi"/>
          <w:b/>
          <w:bCs/>
          <w:sz w:val="20"/>
          <w:szCs w:val="20"/>
        </w:rPr>
        <w:t xml:space="preserve"> </w:t>
      </w:r>
    </w:p>
    <w:p w14:paraId="3E3F68C2" w14:textId="21A2C135" w:rsidR="00C86CFA" w:rsidRPr="00F073EA" w:rsidRDefault="00C86CFA" w:rsidP="004F7797">
      <w:pPr>
        <w:rPr>
          <w:rFonts w:asciiTheme="minorHAnsi" w:hAnsiTheme="minorHAnsi" w:cstheme="minorHAnsi"/>
          <w:b/>
          <w:bCs/>
          <w:sz w:val="20"/>
          <w:szCs w:val="20"/>
        </w:rPr>
      </w:pPr>
    </w:p>
    <w:p w14:paraId="127212AB" w14:textId="77777777" w:rsidR="00C86CFA" w:rsidRPr="00F073EA" w:rsidRDefault="00C86CFA" w:rsidP="0060422C">
      <w:pPr>
        <w:widowControl w:val="0"/>
        <w:numPr>
          <w:ilvl w:val="0"/>
          <w:numId w:val="20"/>
        </w:numPr>
        <w:rPr>
          <w:rFonts w:asciiTheme="minorHAnsi" w:hAnsiTheme="minorHAnsi" w:cstheme="minorHAnsi"/>
          <w:sz w:val="20"/>
          <w:szCs w:val="20"/>
        </w:rPr>
      </w:pPr>
      <w:r w:rsidRPr="00F073EA">
        <w:rPr>
          <w:rFonts w:asciiTheme="minorHAnsi" w:hAnsiTheme="minorHAnsi" w:cstheme="minorHAnsi"/>
          <w:sz w:val="20"/>
          <w:szCs w:val="20"/>
        </w:rPr>
        <w:t>Sketch an arbitrary function and discuss the local and global minima and maxima of the function.</w:t>
      </w:r>
    </w:p>
    <w:p w14:paraId="3D42EC22" w14:textId="77777777" w:rsidR="00C86CFA" w:rsidRPr="00581A82" w:rsidRDefault="00C86CFA" w:rsidP="00581A82">
      <w:pPr>
        <w:widowControl w:val="0"/>
        <w:numPr>
          <w:ilvl w:val="0"/>
          <w:numId w:val="20"/>
        </w:numPr>
        <w:rPr>
          <w:rFonts w:asciiTheme="minorHAnsi" w:hAnsiTheme="minorHAnsi" w:cstheme="minorHAnsi"/>
          <w:sz w:val="20"/>
          <w:szCs w:val="20"/>
        </w:rPr>
      </w:pPr>
      <w:r w:rsidRPr="00581A82">
        <w:rPr>
          <w:rFonts w:asciiTheme="minorHAnsi" w:hAnsiTheme="minorHAnsi" w:cstheme="minorHAnsi"/>
          <w:sz w:val="20"/>
          <w:szCs w:val="20"/>
        </w:rPr>
        <w:t>Emphasize the terminology so that students truly understand the language of calculus.</w:t>
      </w:r>
    </w:p>
    <w:p w14:paraId="4B69AF2A" w14:textId="77777777" w:rsidR="00C86CFA" w:rsidRPr="00581A82" w:rsidRDefault="00C86CFA" w:rsidP="00581A82">
      <w:pPr>
        <w:widowControl w:val="0"/>
        <w:numPr>
          <w:ilvl w:val="0"/>
          <w:numId w:val="20"/>
        </w:numPr>
        <w:rPr>
          <w:rFonts w:asciiTheme="minorHAnsi" w:hAnsiTheme="minorHAnsi" w:cstheme="minorHAnsi"/>
          <w:sz w:val="20"/>
          <w:szCs w:val="20"/>
        </w:rPr>
      </w:pPr>
      <w:r w:rsidRPr="00581A82">
        <w:rPr>
          <w:rFonts w:asciiTheme="minorHAnsi" w:hAnsiTheme="minorHAnsi" w:cstheme="minorHAnsi"/>
          <w:sz w:val="20"/>
          <w:szCs w:val="20"/>
        </w:rPr>
        <w:t xml:space="preserve">Complete a simple application of the Mean Value Theorem </w:t>
      </w:r>
      <w:proofErr w:type="gramStart"/>
      <w:r w:rsidRPr="00581A82">
        <w:rPr>
          <w:rFonts w:asciiTheme="minorHAnsi" w:hAnsiTheme="minorHAnsi" w:cstheme="minorHAnsi"/>
          <w:sz w:val="20"/>
          <w:szCs w:val="20"/>
        </w:rPr>
        <w:t>in order to</w:t>
      </w:r>
      <w:proofErr w:type="gramEnd"/>
      <w:r w:rsidRPr="00581A82">
        <w:rPr>
          <w:rFonts w:asciiTheme="minorHAnsi" w:hAnsiTheme="minorHAnsi" w:cstheme="minorHAnsi"/>
          <w:sz w:val="20"/>
          <w:szCs w:val="20"/>
        </w:rPr>
        <w:t xml:space="preserve"> introduce the lesson.</w:t>
      </w:r>
    </w:p>
    <w:p w14:paraId="3071BDCB" w14:textId="77777777" w:rsidR="00C86CFA" w:rsidRPr="00581A82" w:rsidRDefault="00C86CFA" w:rsidP="00581A82">
      <w:pPr>
        <w:widowControl w:val="0"/>
        <w:numPr>
          <w:ilvl w:val="0"/>
          <w:numId w:val="20"/>
        </w:numPr>
        <w:rPr>
          <w:rFonts w:asciiTheme="minorHAnsi" w:hAnsiTheme="minorHAnsi" w:cstheme="minorHAnsi"/>
          <w:sz w:val="20"/>
          <w:szCs w:val="20"/>
        </w:rPr>
      </w:pPr>
      <w:r w:rsidRPr="00581A82">
        <w:rPr>
          <w:rFonts w:asciiTheme="minorHAnsi" w:hAnsiTheme="minorHAnsi" w:cstheme="minorHAnsi"/>
          <w:sz w:val="20"/>
          <w:szCs w:val="20"/>
        </w:rPr>
        <w:t>Discuss graphs of functions, first derivative and second derivatives for students to be able to understand the connection and be able to analyze the graphs.</w:t>
      </w:r>
    </w:p>
    <w:p w14:paraId="168ADEEE" w14:textId="77777777" w:rsidR="00C86CFA" w:rsidRPr="00581A82" w:rsidRDefault="00C86CFA" w:rsidP="00581A82">
      <w:pPr>
        <w:widowControl w:val="0"/>
        <w:numPr>
          <w:ilvl w:val="0"/>
          <w:numId w:val="20"/>
        </w:numPr>
        <w:rPr>
          <w:rFonts w:asciiTheme="minorHAnsi" w:hAnsiTheme="minorHAnsi" w:cstheme="minorHAnsi"/>
          <w:sz w:val="20"/>
          <w:szCs w:val="20"/>
        </w:rPr>
      </w:pPr>
      <w:r w:rsidRPr="00581A82">
        <w:rPr>
          <w:rFonts w:asciiTheme="minorHAnsi" w:hAnsiTheme="minorHAnsi" w:cstheme="minorHAnsi"/>
          <w:sz w:val="20"/>
          <w:szCs w:val="20"/>
        </w:rPr>
        <w:t xml:space="preserve">Use </w:t>
      </w:r>
      <w:r w:rsidRPr="00581A82">
        <w:rPr>
          <w:rFonts w:asciiTheme="minorHAnsi" w:hAnsiTheme="minorHAnsi" w:cstheme="minorHAnsi"/>
          <w:i/>
          <w:sz w:val="20"/>
          <w:szCs w:val="20"/>
        </w:rPr>
        <w:t>Desmos</w:t>
      </w:r>
      <w:r w:rsidRPr="00581A82">
        <w:rPr>
          <w:rFonts w:asciiTheme="minorHAnsi" w:hAnsiTheme="minorHAnsi" w:cstheme="minorHAnsi"/>
          <w:sz w:val="20"/>
          <w:szCs w:val="20"/>
        </w:rPr>
        <w:t xml:space="preserve"> to have students analyze and match graphs of derivatives.</w:t>
      </w:r>
    </w:p>
    <w:p w14:paraId="6896FD31" w14:textId="77777777" w:rsidR="00C86CFA" w:rsidRPr="00581A82" w:rsidRDefault="00C86CFA" w:rsidP="00581A82">
      <w:pPr>
        <w:widowControl w:val="0"/>
        <w:numPr>
          <w:ilvl w:val="0"/>
          <w:numId w:val="20"/>
        </w:numPr>
        <w:rPr>
          <w:rFonts w:asciiTheme="minorHAnsi" w:hAnsiTheme="minorHAnsi" w:cstheme="minorHAnsi"/>
          <w:sz w:val="20"/>
          <w:szCs w:val="20"/>
        </w:rPr>
      </w:pPr>
      <w:r w:rsidRPr="00581A82">
        <w:rPr>
          <w:rFonts w:asciiTheme="minorHAnsi" w:hAnsiTheme="minorHAnsi" w:cstheme="minorHAnsi"/>
          <w:sz w:val="20"/>
          <w:szCs w:val="20"/>
        </w:rPr>
        <w:t xml:space="preserve">Have students suggest situations where a maximum or minimum need to be found.  </w:t>
      </w:r>
    </w:p>
    <w:p w14:paraId="037C2B81" w14:textId="03B5FEBD" w:rsidR="00C86CFA" w:rsidRPr="00581A82" w:rsidRDefault="00C86CFA" w:rsidP="00581A82">
      <w:pPr>
        <w:widowControl w:val="0"/>
        <w:numPr>
          <w:ilvl w:val="0"/>
          <w:numId w:val="20"/>
        </w:numPr>
        <w:rPr>
          <w:rFonts w:asciiTheme="minorHAnsi" w:hAnsiTheme="minorHAnsi" w:cstheme="minorHAnsi"/>
          <w:sz w:val="20"/>
          <w:szCs w:val="20"/>
        </w:rPr>
      </w:pPr>
      <w:r w:rsidRPr="00581A82">
        <w:rPr>
          <w:rFonts w:asciiTheme="minorHAnsi" w:hAnsiTheme="minorHAnsi" w:cstheme="minorHAnsi"/>
          <w:sz w:val="20"/>
          <w:szCs w:val="20"/>
        </w:rPr>
        <w:t>Stress the six-step “Strategy for Solving Max</w:t>
      </w:r>
      <w:r w:rsidR="00C92C4A" w:rsidRPr="00581A82">
        <w:rPr>
          <w:rFonts w:asciiTheme="minorHAnsi" w:hAnsiTheme="minorHAnsi" w:cstheme="minorHAnsi"/>
          <w:sz w:val="20"/>
          <w:szCs w:val="20"/>
        </w:rPr>
        <w:t>imum/</w:t>
      </w:r>
      <w:r w:rsidRPr="00581A82">
        <w:rPr>
          <w:rFonts w:asciiTheme="minorHAnsi" w:hAnsiTheme="minorHAnsi" w:cstheme="minorHAnsi"/>
          <w:sz w:val="20"/>
          <w:szCs w:val="20"/>
        </w:rPr>
        <w:t>Min</w:t>
      </w:r>
      <w:r w:rsidR="00C92C4A" w:rsidRPr="00581A82">
        <w:rPr>
          <w:rFonts w:asciiTheme="minorHAnsi" w:hAnsiTheme="minorHAnsi" w:cstheme="minorHAnsi"/>
          <w:sz w:val="20"/>
          <w:szCs w:val="20"/>
        </w:rPr>
        <w:t>imum</w:t>
      </w:r>
      <w:r w:rsidRPr="00581A82">
        <w:rPr>
          <w:rFonts w:asciiTheme="minorHAnsi" w:hAnsiTheme="minorHAnsi" w:cstheme="minorHAnsi"/>
          <w:sz w:val="20"/>
          <w:szCs w:val="20"/>
        </w:rPr>
        <w:t xml:space="preserve"> Problems”.</w:t>
      </w:r>
    </w:p>
    <w:p w14:paraId="4D9D9A27" w14:textId="77777777" w:rsidR="00C86CFA" w:rsidRPr="00581A82" w:rsidRDefault="00C86CFA" w:rsidP="00581A82">
      <w:pPr>
        <w:widowControl w:val="0"/>
        <w:numPr>
          <w:ilvl w:val="0"/>
          <w:numId w:val="20"/>
        </w:numPr>
        <w:rPr>
          <w:rFonts w:asciiTheme="minorHAnsi" w:hAnsiTheme="minorHAnsi" w:cstheme="minorHAnsi"/>
          <w:sz w:val="20"/>
          <w:szCs w:val="20"/>
        </w:rPr>
      </w:pPr>
      <w:r w:rsidRPr="00581A82">
        <w:rPr>
          <w:rFonts w:asciiTheme="minorHAnsi" w:hAnsiTheme="minorHAnsi" w:cstheme="minorHAnsi"/>
          <w:sz w:val="20"/>
          <w:szCs w:val="20"/>
        </w:rPr>
        <w:t>Review the Chain Rule and implicit differentiation to help the students solve related rates problems.</w:t>
      </w:r>
    </w:p>
    <w:p w14:paraId="10D862D5" w14:textId="77777777" w:rsidR="004F7797" w:rsidRPr="00581A82" w:rsidRDefault="004F7797" w:rsidP="00581A82">
      <w:pPr>
        <w:rPr>
          <w:rFonts w:asciiTheme="minorHAnsi" w:hAnsiTheme="minorHAnsi" w:cstheme="minorHAnsi"/>
          <w:sz w:val="20"/>
          <w:szCs w:val="20"/>
        </w:rPr>
      </w:pPr>
    </w:p>
    <w:p w14:paraId="2BB60C44" w14:textId="71890FFC" w:rsidR="001202F3" w:rsidRPr="00581A82" w:rsidRDefault="004F7797" w:rsidP="00581A82">
      <w:pPr>
        <w:rPr>
          <w:rFonts w:asciiTheme="minorHAnsi" w:hAnsiTheme="minorHAnsi" w:cstheme="minorHAnsi"/>
          <w:b/>
          <w:bCs/>
          <w:sz w:val="20"/>
          <w:szCs w:val="20"/>
        </w:rPr>
      </w:pPr>
      <w:r w:rsidRPr="00581A82">
        <w:rPr>
          <w:rFonts w:asciiTheme="minorHAnsi" w:hAnsiTheme="minorHAnsi" w:cstheme="minorHAnsi"/>
          <w:b/>
          <w:bCs/>
          <w:sz w:val="20"/>
          <w:szCs w:val="20"/>
          <w:u w:val="single"/>
        </w:rPr>
        <w:t>Assessment Topic #</w:t>
      </w:r>
      <w:r w:rsidR="00E9302C" w:rsidRPr="00581A82">
        <w:rPr>
          <w:rFonts w:asciiTheme="minorHAnsi" w:hAnsiTheme="minorHAnsi" w:cstheme="minorHAnsi"/>
          <w:b/>
          <w:bCs/>
          <w:sz w:val="20"/>
          <w:szCs w:val="20"/>
          <w:u w:val="single"/>
        </w:rPr>
        <w:t>5</w:t>
      </w:r>
      <w:r w:rsidRPr="00581A82">
        <w:rPr>
          <w:rFonts w:asciiTheme="minorHAnsi" w:hAnsiTheme="minorHAnsi" w:cstheme="minorHAnsi"/>
          <w:b/>
          <w:bCs/>
          <w:sz w:val="20"/>
          <w:szCs w:val="20"/>
          <w:u w:val="single"/>
        </w:rPr>
        <w:t xml:space="preserve">: Key </w:t>
      </w:r>
      <w:proofErr w:type="gramStart"/>
      <w:r w:rsidRPr="00581A82">
        <w:rPr>
          <w:rFonts w:asciiTheme="minorHAnsi" w:hAnsiTheme="minorHAnsi" w:cstheme="minorHAnsi"/>
          <w:b/>
          <w:bCs/>
          <w:sz w:val="20"/>
          <w:szCs w:val="20"/>
          <w:u w:val="single"/>
        </w:rPr>
        <w:t>Concept :</w:t>
      </w:r>
      <w:proofErr w:type="gramEnd"/>
      <w:r w:rsidRPr="00581A82">
        <w:rPr>
          <w:rFonts w:asciiTheme="minorHAnsi" w:hAnsiTheme="minorHAnsi" w:cstheme="minorHAnsi"/>
          <w:b/>
          <w:bCs/>
          <w:sz w:val="20"/>
          <w:szCs w:val="20"/>
          <w:u w:val="single"/>
        </w:rPr>
        <w:t xml:space="preserve"> </w:t>
      </w:r>
      <w:r w:rsidR="00F83467" w:rsidRPr="00581A82">
        <w:rPr>
          <w:rFonts w:asciiTheme="minorHAnsi" w:hAnsiTheme="minorHAnsi" w:cstheme="minorHAnsi"/>
          <w:b/>
          <w:noProof/>
          <w:sz w:val="20"/>
          <w:szCs w:val="20"/>
          <w:u w:val="single"/>
        </w:rPr>
        <w:t>Analytical Applications of Differentiation</w:t>
      </w:r>
      <w:r w:rsidR="00F83467" w:rsidRPr="00581A82">
        <w:rPr>
          <w:rFonts w:asciiTheme="minorHAnsi" w:hAnsiTheme="minorHAnsi" w:cstheme="minorHAnsi"/>
          <w:b/>
          <w:bCs/>
          <w:sz w:val="20"/>
          <w:szCs w:val="20"/>
        </w:rPr>
        <w:t xml:space="preserve"> </w:t>
      </w:r>
      <w:r w:rsidR="001202F3" w:rsidRPr="00581A82">
        <w:rPr>
          <w:rFonts w:asciiTheme="minorHAnsi" w:hAnsiTheme="minorHAnsi" w:cstheme="minorHAnsi"/>
          <w:color w:val="FFFFFF" w:themeColor="background1"/>
          <w:sz w:val="20"/>
          <w:szCs w:val="20"/>
          <w:highlight w:val="blue"/>
        </w:rPr>
        <w:t>CR1</w:t>
      </w:r>
      <w:r w:rsidR="001202F3" w:rsidRPr="00581A82">
        <w:rPr>
          <w:rFonts w:asciiTheme="minorHAnsi" w:hAnsiTheme="minorHAnsi" w:cstheme="minorHAnsi"/>
          <w:color w:val="FFFFFF" w:themeColor="background1"/>
          <w:sz w:val="20"/>
          <w:szCs w:val="20"/>
        </w:rPr>
        <w:t xml:space="preserve"> </w:t>
      </w:r>
      <w:r w:rsidR="001202F3" w:rsidRPr="00581A82">
        <w:rPr>
          <w:rFonts w:asciiTheme="minorHAnsi" w:hAnsiTheme="minorHAnsi" w:cstheme="minorHAnsi"/>
          <w:color w:val="FFFFFF" w:themeColor="background1"/>
          <w:sz w:val="20"/>
          <w:szCs w:val="20"/>
          <w:highlight w:val="blue"/>
        </w:rPr>
        <w:t>CR2</w:t>
      </w:r>
      <w:r w:rsidR="001202F3" w:rsidRPr="00581A82">
        <w:rPr>
          <w:rFonts w:asciiTheme="minorHAnsi" w:hAnsiTheme="minorHAnsi" w:cstheme="minorHAnsi"/>
          <w:color w:val="FFFFFF" w:themeColor="background1"/>
          <w:sz w:val="20"/>
          <w:szCs w:val="20"/>
        </w:rPr>
        <w:t xml:space="preserve"> </w:t>
      </w:r>
      <w:r w:rsidR="001202F3" w:rsidRPr="00581A82">
        <w:rPr>
          <w:rFonts w:asciiTheme="minorHAnsi" w:hAnsiTheme="minorHAnsi" w:cstheme="minorHAnsi"/>
          <w:color w:val="FFFFFF" w:themeColor="background1"/>
          <w:sz w:val="20"/>
          <w:szCs w:val="20"/>
          <w:highlight w:val="blue"/>
        </w:rPr>
        <w:t>CR3</w:t>
      </w:r>
      <w:r w:rsidR="001202F3" w:rsidRPr="00581A82">
        <w:rPr>
          <w:rFonts w:asciiTheme="minorHAnsi" w:hAnsiTheme="minorHAnsi" w:cstheme="minorHAnsi"/>
          <w:color w:val="FFFFFF" w:themeColor="background1"/>
          <w:sz w:val="20"/>
          <w:szCs w:val="20"/>
        </w:rPr>
        <w:t xml:space="preserve"> </w:t>
      </w:r>
      <w:r w:rsidR="001202F3" w:rsidRPr="00581A82">
        <w:rPr>
          <w:rFonts w:asciiTheme="minorHAnsi" w:hAnsiTheme="minorHAnsi" w:cstheme="minorHAnsi"/>
          <w:color w:val="FFFFFF" w:themeColor="background1"/>
          <w:sz w:val="20"/>
          <w:szCs w:val="20"/>
          <w:highlight w:val="blue"/>
        </w:rPr>
        <w:t>CR4</w:t>
      </w:r>
      <w:r w:rsidR="001202F3" w:rsidRPr="00581A82">
        <w:rPr>
          <w:rFonts w:asciiTheme="minorHAnsi" w:hAnsiTheme="minorHAnsi" w:cstheme="minorHAnsi"/>
          <w:color w:val="FFFFFF" w:themeColor="background1"/>
          <w:sz w:val="20"/>
          <w:szCs w:val="20"/>
        </w:rPr>
        <w:t xml:space="preserve"> </w:t>
      </w:r>
      <w:r w:rsidR="001202F3" w:rsidRPr="00581A82">
        <w:rPr>
          <w:rFonts w:asciiTheme="minorHAnsi" w:hAnsiTheme="minorHAnsi" w:cstheme="minorHAnsi"/>
          <w:color w:val="FFFFFF" w:themeColor="background1"/>
          <w:sz w:val="20"/>
          <w:szCs w:val="20"/>
          <w:highlight w:val="blue"/>
        </w:rPr>
        <w:t>CR7</w:t>
      </w:r>
      <w:r w:rsidR="001202F3" w:rsidRPr="00581A82">
        <w:rPr>
          <w:rFonts w:asciiTheme="minorHAnsi" w:hAnsiTheme="minorHAnsi" w:cstheme="minorHAnsi"/>
          <w:color w:val="FFFFFF" w:themeColor="background1"/>
          <w:sz w:val="20"/>
          <w:szCs w:val="20"/>
        </w:rPr>
        <w:t xml:space="preserve"> </w:t>
      </w:r>
      <w:r w:rsidR="001202F3" w:rsidRPr="00581A82">
        <w:rPr>
          <w:rFonts w:asciiTheme="minorHAnsi" w:hAnsiTheme="minorHAnsi" w:cstheme="minorHAnsi"/>
          <w:color w:val="FFFFFF" w:themeColor="background1"/>
          <w:sz w:val="20"/>
          <w:szCs w:val="20"/>
          <w:highlight w:val="blue"/>
        </w:rPr>
        <w:t>CR8</w:t>
      </w:r>
    </w:p>
    <w:p w14:paraId="58542D2A" w14:textId="02016246" w:rsidR="004F7797" w:rsidRPr="00581A82" w:rsidRDefault="004F7797" w:rsidP="00581A82">
      <w:pPr>
        <w:rPr>
          <w:rFonts w:asciiTheme="minorHAnsi" w:hAnsiTheme="minorHAnsi" w:cstheme="minorHAnsi"/>
          <w:b/>
          <w:bCs/>
          <w:sz w:val="20"/>
          <w:szCs w:val="20"/>
          <w:u w:val="single"/>
        </w:rPr>
      </w:pPr>
    </w:p>
    <w:p w14:paraId="6A34F45A" w14:textId="44DEFFC6" w:rsidR="00802ABA" w:rsidRPr="00581A82" w:rsidRDefault="00802ABA" w:rsidP="00581A82">
      <w:pPr>
        <w:rPr>
          <w:rFonts w:asciiTheme="minorHAnsi" w:hAnsiTheme="minorHAnsi" w:cstheme="minorHAnsi"/>
          <w:sz w:val="20"/>
          <w:szCs w:val="20"/>
          <w:u w:val="single"/>
        </w:rPr>
      </w:pPr>
      <w:r w:rsidRPr="00581A82">
        <w:rPr>
          <w:rFonts w:asciiTheme="minorHAnsi" w:hAnsiTheme="minorHAnsi" w:cstheme="minorHAnsi"/>
          <w:sz w:val="20"/>
          <w:szCs w:val="20"/>
          <w:u w:val="single"/>
        </w:rPr>
        <w:t xml:space="preserve">Lesson Theme </w:t>
      </w:r>
      <w:proofErr w:type="gramStart"/>
      <w:r w:rsidRPr="00581A82">
        <w:rPr>
          <w:rFonts w:asciiTheme="minorHAnsi" w:hAnsiTheme="minorHAnsi" w:cstheme="minorHAnsi"/>
          <w:sz w:val="20"/>
          <w:szCs w:val="20"/>
          <w:u w:val="single"/>
        </w:rPr>
        <w:t>3.10 :</w:t>
      </w:r>
      <w:proofErr w:type="gramEnd"/>
      <w:r w:rsidRPr="00581A82">
        <w:rPr>
          <w:rFonts w:asciiTheme="minorHAnsi" w:hAnsiTheme="minorHAnsi" w:cstheme="minorHAnsi"/>
          <w:sz w:val="20"/>
          <w:szCs w:val="20"/>
          <w:u w:val="single"/>
        </w:rPr>
        <w:t xml:space="preserve"> Theorems About Differentiable Functions</w:t>
      </w:r>
      <w:r w:rsidR="00A62C5C">
        <w:rPr>
          <w:rFonts w:asciiTheme="minorHAnsi" w:hAnsiTheme="minorHAnsi" w:cstheme="minorHAnsi"/>
          <w:sz w:val="20"/>
          <w:szCs w:val="20"/>
          <w:u w:val="single"/>
        </w:rPr>
        <w:t xml:space="preserve"> </w:t>
      </w:r>
      <w:r w:rsidR="00A62C5C" w:rsidRPr="005417ED">
        <w:rPr>
          <w:rFonts w:asciiTheme="minorHAnsi" w:hAnsiTheme="minorHAnsi" w:cstheme="minorHAnsi"/>
          <w:sz w:val="20"/>
          <w:szCs w:val="20"/>
          <w:highlight w:val="cyan"/>
        </w:rPr>
        <w:t>(2.D) (2.E) (3.D) (3.E)</w:t>
      </w:r>
    </w:p>
    <w:p w14:paraId="2AC74EB9" w14:textId="77777777" w:rsidR="00EE5D95" w:rsidRDefault="009065C0" w:rsidP="00581A82">
      <w:pPr>
        <w:rPr>
          <w:rFonts w:asciiTheme="minorHAnsi" w:hAnsiTheme="minorHAnsi" w:cstheme="minorHAnsi"/>
          <w:sz w:val="20"/>
          <w:szCs w:val="20"/>
        </w:rPr>
      </w:pPr>
      <w:r w:rsidRPr="009065C0">
        <w:rPr>
          <w:rFonts w:asciiTheme="minorHAnsi" w:hAnsiTheme="minorHAnsi" w:cstheme="minorHAnsi"/>
          <w:sz w:val="20"/>
          <w:szCs w:val="20"/>
        </w:rPr>
        <w:t xml:space="preserve">For the Mean Value </w:t>
      </w:r>
      <w:proofErr w:type="gramStart"/>
      <w:r w:rsidRPr="009065C0">
        <w:rPr>
          <w:rFonts w:asciiTheme="minorHAnsi" w:hAnsiTheme="minorHAnsi" w:cstheme="minorHAnsi"/>
          <w:sz w:val="20"/>
          <w:szCs w:val="20"/>
        </w:rPr>
        <w:t>Theorem</w:t>
      </w:r>
      <w:proofErr w:type="gramEnd"/>
      <w:r w:rsidRPr="00581A82">
        <w:rPr>
          <w:rFonts w:asciiTheme="minorHAnsi" w:hAnsiTheme="minorHAnsi" w:cstheme="minorHAnsi"/>
          <w:sz w:val="20"/>
          <w:szCs w:val="20"/>
        </w:rPr>
        <w:t xml:space="preserve"> t</w:t>
      </w:r>
      <w:r w:rsidRPr="009065C0">
        <w:rPr>
          <w:rFonts w:asciiTheme="minorHAnsi" w:hAnsiTheme="minorHAnsi" w:cstheme="minorHAnsi"/>
          <w:sz w:val="20"/>
          <w:szCs w:val="20"/>
        </w:rPr>
        <w:t>he picture that illustrates its statement</w:t>
      </w:r>
      <w:r w:rsidRPr="00581A82">
        <w:rPr>
          <w:rFonts w:asciiTheme="minorHAnsi" w:hAnsiTheme="minorHAnsi" w:cstheme="minorHAnsi"/>
          <w:sz w:val="20"/>
          <w:szCs w:val="20"/>
        </w:rPr>
        <w:t xml:space="preserve"> will be stressed</w:t>
      </w:r>
      <w:r w:rsidRPr="009065C0">
        <w:rPr>
          <w:rFonts w:asciiTheme="minorHAnsi" w:hAnsiTheme="minorHAnsi" w:cstheme="minorHAnsi"/>
          <w:sz w:val="20"/>
          <w:szCs w:val="20"/>
        </w:rPr>
        <w:t>.</w:t>
      </w:r>
    </w:p>
    <w:p w14:paraId="179A7B2F" w14:textId="3B23D2DE" w:rsidR="009065C0" w:rsidRPr="009065C0" w:rsidRDefault="00852F91" w:rsidP="00581A82">
      <w:pPr>
        <w:rPr>
          <w:rFonts w:asciiTheme="minorHAnsi" w:hAnsiTheme="minorHAnsi" w:cstheme="minorHAnsi"/>
          <w:sz w:val="20"/>
          <w:szCs w:val="20"/>
        </w:rPr>
      </w:pPr>
      <w:r>
        <w:rPr>
          <w:rFonts w:asciiTheme="minorHAnsi" w:hAnsiTheme="minorHAnsi" w:cstheme="minorHAnsi"/>
          <w:sz w:val="20"/>
          <w:szCs w:val="20"/>
        </w:rPr>
        <w:t>Complete an activity where</w:t>
      </w:r>
      <w:r w:rsidR="009065C0" w:rsidRPr="009065C0">
        <w:rPr>
          <w:rFonts w:asciiTheme="minorHAnsi" w:hAnsiTheme="minorHAnsi" w:cstheme="minorHAnsi"/>
          <w:sz w:val="20"/>
          <w:szCs w:val="20"/>
        </w:rPr>
        <w:t xml:space="preserve"> </w:t>
      </w:r>
      <w:r w:rsidR="009065C0" w:rsidRPr="00581A82">
        <w:rPr>
          <w:rFonts w:asciiTheme="minorHAnsi" w:hAnsiTheme="minorHAnsi" w:cstheme="minorHAnsi"/>
          <w:sz w:val="20"/>
          <w:szCs w:val="20"/>
        </w:rPr>
        <w:t>the</w:t>
      </w:r>
      <w:r w:rsidR="009065C0" w:rsidRPr="009065C0">
        <w:rPr>
          <w:rFonts w:asciiTheme="minorHAnsi" w:hAnsiTheme="minorHAnsi" w:cstheme="minorHAnsi"/>
          <w:sz w:val="20"/>
          <w:szCs w:val="20"/>
        </w:rPr>
        <w:t xml:space="preserve"> students</w:t>
      </w:r>
      <w:r>
        <w:rPr>
          <w:rFonts w:asciiTheme="minorHAnsi" w:hAnsiTheme="minorHAnsi" w:cstheme="minorHAnsi"/>
          <w:sz w:val="20"/>
          <w:szCs w:val="20"/>
        </w:rPr>
        <w:t xml:space="preserve"> are asked</w:t>
      </w:r>
      <w:r w:rsidR="009065C0" w:rsidRPr="009065C0">
        <w:rPr>
          <w:rFonts w:asciiTheme="minorHAnsi" w:hAnsiTheme="minorHAnsi" w:cstheme="minorHAnsi"/>
          <w:sz w:val="20"/>
          <w:szCs w:val="20"/>
        </w:rPr>
        <w:t xml:space="preserve"> to decide whether the fact that a car covers a certain distance at an average velocity of 60 mph necessarily implies that at some point in time the car’s velocity was </w:t>
      </w:r>
      <w:r w:rsidR="009065C0" w:rsidRPr="009065C0">
        <w:rPr>
          <w:rFonts w:asciiTheme="minorHAnsi" w:hAnsiTheme="minorHAnsi" w:cstheme="minorHAnsi"/>
          <w:i/>
          <w:iCs/>
          <w:sz w:val="20"/>
          <w:szCs w:val="20"/>
        </w:rPr>
        <w:t xml:space="preserve">exactly </w:t>
      </w:r>
      <w:r w:rsidR="009065C0" w:rsidRPr="009065C0">
        <w:rPr>
          <w:rFonts w:asciiTheme="minorHAnsi" w:hAnsiTheme="minorHAnsi" w:cstheme="minorHAnsi"/>
          <w:sz w:val="20"/>
          <w:szCs w:val="20"/>
        </w:rPr>
        <w:t xml:space="preserve">60 mph. </w:t>
      </w:r>
    </w:p>
    <w:p w14:paraId="1C747545" w14:textId="091CD984" w:rsidR="009065C0" w:rsidRPr="009065C0" w:rsidRDefault="009065C0" w:rsidP="00581A82">
      <w:pPr>
        <w:rPr>
          <w:rFonts w:asciiTheme="minorHAnsi" w:hAnsiTheme="minorHAnsi" w:cstheme="minorHAnsi"/>
          <w:sz w:val="20"/>
          <w:szCs w:val="20"/>
        </w:rPr>
      </w:pPr>
      <w:r w:rsidRPr="009065C0">
        <w:rPr>
          <w:rFonts w:asciiTheme="minorHAnsi" w:hAnsiTheme="minorHAnsi" w:cstheme="minorHAnsi"/>
          <w:sz w:val="20"/>
          <w:szCs w:val="20"/>
        </w:rPr>
        <w:t xml:space="preserve">To justify the two hypotheses of the Mean Value Theorem, </w:t>
      </w:r>
      <w:r w:rsidR="00852F91">
        <w:rPr>
          <w:rFonts w:asciiTheme="minorHAnsi" w:hAnsiTheme="minorHAnsi" w:cstheme="minorHAnsi"/>
          <w:sz w:val="20"/>
          <w:szCs w:val="20"/>
        </w:rPr>
        <w:t xml:space="preserve">they will need to </w:t>
      </w:r>
      <w:proofErr w:type="gramStart"/>
      <w:r w:rsidR="00852F91">
        <w:rPr>
          <w:rFonts w:asciiTheme="minorHAnsi" w:hAnsiTheme="minorHAnsi" w:cstheme="minorHAnsi"/>
          <w:sz w:val="20"/>
          <w:szCs w:val="20"/>
        </w:rPr>
        <w:t>use</w:t>
      </w:r>
      <w:r w:rsidRPr="009065C0">
        <w:rPr>
          <w:rFonts w:asciiTheme="minorHAnsi" w:hAnsiTheme="minorHAnsi" w:cstheme="minorHAnsi"/>
          <w:sz w:val="20"/>
          <w:szCs w:val="20"/>
        </w:rPr>
        <w:t xml:space="preserve"> </w:t>
      </w:r>
      <w:r w:rsidR="007155AC" w:rsidRPr="00581A82">
        <w:rPr>
          <w:rFonts w:asciiTheme="minorHAnsi" w:hAnsiTheme="minorHAnsi" w:cstheme="minorHAnsi"/>
          <w:sz w:val="20"/>
          <w:szCs w:val="20"/>
        </w:rPr>
        <w:t>:</w:t>
      </w:r>
      <w:proofErr w:type="gramEnd"/>
    </w:p>
    <w:p w14:paraId="6FB3DB31" w14:textId="6CD7E9A0" w:rsidR="009065C0" w:rsidRPr="00581A82" w:rsidRDefault="007155AC" w:rsidP="00581A82">
      <w:pPr>
        <w:rPr>
          <w:rFonts w:asciiTheme="minorHAnsi" w:hAnsiTheme="minorHAnsi" w:cstheme="minorHAnsi"/>
          <w:sz w:val="20"/>
          <w:szCs w:val="20"/>
        </w:rPr>
      </w:pPr>
      <m:oMath>
        <m:r>
          <w:rPr>
            <w:rFonts w:ascii="Cambria Math" w:hAnsi="Cambria Math" w:cstheme="minorHAnsi"/>
            <w:sz w:val="20"/>
            <w:szCs w:val="20"/>
          </w:rPr>
          <m:t>f</m:t>
        </m:r>
        <m:d>
          <m:dPr>
            <m:ctrlPr>
              <w:rPr>
                <w:rFonts w:ascii="Cambria Math" w:hAnsi="Cambria Math" w:cstheme="minorHAnsi"/>
                <w:i/>
                <w:sz w:val="20"/>
                <w:szCs w:val="20"/>
              </w:rPr>
            </m:ctrlPr>
          </m:dPr>
          <m:e>
            <m:r>
              <w:rPr>
                <w:rFonts w:ascii="Cambria Math" w:hAnsi="Cambria Math" w:cstheme="minorHAnsi"/>
                <w:sz w:val="20"/>
                <w:szCs w:val="20"/>
              </w:rPr>
              <m:t>x</m:t>
            </m:r>
          </m:e>
        </m:d>
        <m:r>
          <w:rPr>
            <w:rFonts w:ascii="Cambria Math" w:hAnsi="Cambria Math" w:cstheme="minorHAnsi"/>
            <w:sz w:val="20"/>
            <w:szCs w:val="20"/>
          </w:rPr>
          <m:t>=</m:t>
        </m:r>
        <m:d>
          <m:dPr>
            <m:begChr m:val="{"/>
            <m:endChr m:val=""/>
            <m:ctrlPr>
              <w:rPr>
                <w:rFonts w:ascii="Cambria Math" w:hAnsi="Cambria Math" w:cstheme="minorHAnsi"/>
                <w:i/>
                <w:sz w:val="20"/>
                <w:szCs w:val="20"/>
              </w:rPr>
            </m:ctrlPr>
          </m:dPr>
          <m:e>
            <m:eqArr>
              <m:eqArrPr>
                <m:ctrlPr>
                  <w:rPr>
                    <w:rFonts w:ascii="Cambria Math" w:hAnsi="Cambria Math" w:cstheme="minorHAnsi"/>
                    <w:i/>
                    <w:sz w:val="20"/>
                    <w:szCs w:val="20"/>
                  </w:rPr>
                </m:ctrlPr>
              </m:eqArrPr>
              <m:e>
                <m:r>
                  <w:rPr>
                    <w:rFonts w:ascii="Cambria Math" w:hAnsi="Cambria Math" w:cstheme="minorHAnsi"/>
                    <w:sz w:val="20"/>
                    <w:szCs w:val="20"/>
                  </w:rPr>
                  <m:t>1-x,</m:t>
                </m:r>
                <m:r>
                  <m:rPr>
                    <m:sty m:val="p"/>
                  </m:rPr>
                  <w:rPr>
                    <w:rFonts w:ascii="Cambria Math" w:hAnsi="Cambria Math" w:cstheme="minorHAnsi"/>
                    <w:sz w:val="20"/>
                    <w:szCs w:val="20"/>
                  </w:rPr>
                  <m:t xml:space="preserve">  &amp;if</m:t>
                </m:r>
                <m:r>
                  <w:rPr>
                    <w:rFonts w:ascii="Cambria Math" w:hAnsi="Cambria Math" w:cstheme="minorHAnsi"/>
                    <w:sz w:val="20"/>
                    <w:szCs w:val="20"/>
                  </w:rPr>
                  <m:t>-1≤x≤1</m:t>
                </m:r>
              </m:e>
              <m:e>
                <m:r>
                  <w:rPr>
                    <w:rFonts w:ascii="Cambria Math" w:hAnsi="Cambria Math" w:cstheme="minorHAnsi"/>
                    <w:sz w:val="20"/>
                    <w:szCs w:val="20"/>
                  </w:rPr>
                  <m:t>0,  &amp;</m:t>
                </m:r>
                <m:r>
                  <m:rPr>
                    <m:sty m:val="p"/>
                  </m:rPr>
                  <w:rPr>
                    <w:rFonts w:ascii="Cambria Math" w:hAnsi="Cambria Math" w:cstheme="minorHAnsi"/>
                    <w:sz w:val="20"/>
                    <w:szCs w:val="20"/>
                  </w:rPr>
                  <m:t>if</m:t>
                </m:r>
                <m:r>
                  <w:rPr>
                    <w:rFonts w:ascii="Cambria Math" w:hAnsi="Cambria Math" w:cstheme="minorHAnsi"/>
                    <w:sz w:val="20"/>
                    <w:szCs w:val="20"/>
                  </w:rPr>
                  <m:t xml:space="preserve"> x=0</m:t>
                </m:r>
              </m:e>
            </m:eqArr>
          </m:e>
        </m:d>
      </m:oMath>
      <w:r w:rsidRPr="00581A82">
        <w:rPr>
          <w:rFonts w:asciiTheme="minorHAnsi" w:hAnsiTheme="minorHAnsi" w:cstheme="minorHAnsi"/>
          <w:sz w:val="20"/>
          <w:szCs w:val="20"/>
        </w:rPr>
        <w:t xml:space="preserve"> and </w:t>
      </w:r>
      <m:oMath>
        <m:r>
          <w:rPr>
            <w:rFonts w:ascii="Cambria Math" w:hAnsi="Cambria Math" w:cstheme="minorHAnsi"/>
            <w:sz w:val="20"/>
            <w:szCs w:val="20"/>
          </w:rPr>
          <m:t>g</m:t>
        </m:r>
        <m:d>
          <m:dPr>
            <m:ctrlPr>
              <w:rPr>
                <w:rFonts w:ascii="Cambria Math" w:hAnsi="Cambria Math" w:cstheme="minorHAnsi"/>
                <w:i/>
                <w:sz w:val="20"/>
                <w:szCs w:val="20"/>
              </w:rPr>
            </m:ctrlPr>
          </m:dPr>
          <m:e>
            <m:r>
              <w:rPr>
                <w:rFonts w:ascii="Cambria Math" w:hAnsi="Cambria Math" w:cstheme="minorHAnsi"/>
                <w:sz w:val="20"/>
                <w:szCs w:val="20"/>
              </w:rPr>
              <m:t>x</m:t>
            </m:r>
          </m:e>
        </m:d>
        <m:r>
          <w:rPr>
            <w:rFonts w:ascii="Cambria Math" w:hAnsi="Cambria Math" w:cstheme="minorHAnsi"/>
            <w:sz w:val="20"/>
            <w:szCs w:val="20"/>
          </w:rPr>
          <m:t>1-</m:t>
        </m:r>
        <m:d>
          <m:dPr>
            <m:begChr m:val="|"/>
            <m:endChr m:val="|"/>
            <m:ctrlPr>
              <w:rPr>
                <w:rFonts w:ascii="Cambria Math" w:hAnsi="Cambria Math" w:cstheme="minorHAnsi"/>
                <w:i/>
                <w:sz w:val="20"/>
                <w:szCs w:val="20"/>
              </w:rPr>
            </m:ctrlPr>
          </m:dPr>
          <m:e>
            <m:r>
              <w:rPr>
                <w:rFonts w:ascii="Cambria Math" w:hAnsi="Cambria Math" w:cstheme="minorHAnsi"/>
                <w:sz w:val="20"/>
                <w:szCs w:val="20"/>
              </w:rPr>
              <m:t>x</m:t>
            </m:r>
          </m:e>
        </m:d>
        <m:r>
          <w:rPr>
            <w:rFonts w:ascii="Cambria Math" w:hAnsi="Cambria Math" w:cstheme="minorHAnsi"/>
            <w:sz w:val="20"/>
            <w:szCs w:val="20"/>
          </w:rPr>
          <m:t>, -1≤x≤1</m:t>
        </m:r>
      </m:oMath>
    </w:p>
    <w:p w14:paraId="7036EE27" w14:textId="749EDCF3" w:rsidR="00852F91" w:rsidRPr="00852F91" w:rsidRDefault="00852F91" w:rsidP="00852F91">
      <w:pPr>
        <w:rPr>
          <w:rFonts w:asciiTheme="minorHAnsi" w:hAnsiTheme="minorHAnsi" w:cstheme="minorHAnsi"/>
          <w:sz w:val="20"/>
          <w:szCs w:val="20"/>
        </w:rPr>
      </w:pPr>
      <w:r w:rsidRPr="00852F91">
        <w:rPr>
          <w:rFonts w:asciiTheme="minorHAnsi" w:hAnsiTheme="minorHAnsi" w:cstheme="minorHAnsi"/>
          <w:color w:val="000000"/>
          <w:sz w:val="20"/>
          <w:szCs w:val="20"/>
          <w:shd w:val="clear" w:color="auto" w:fill="FFFFFF"/>
        </w:rPr>
        <w:t>Have the students check if the hypotheses of the theorem are satisfied</w:t>
      </w:r>
      <w:r>
        <w:rPr>
          <w:rFonts w:asciiTheme="minorHAnsi" w:hAnsiTheme="minorHAnsi" w:cstheme="minorHAnsi"/>
          <w:color w:val="000000"/>
          <w:sz w:val="20"/>
          <w:szCs w:val="20"/>
          <w:shd w:val="clear" w:color="auto" w:fill="FFFFFF"/>
        </w:rPr>
        <w:t>.</w:t>
      </w:r>
    </w:p>
    <w:p w14:paraId="2DA81266" w14:textId="39131C83" w:rsidR="009065C0" w:rsidRDefault="007155AC" w:rsidP="00581A82">
      <w:pPr>
        <w:rPr>
          <w:rFonts w:asciiTheme="minorHAnsi" w:hAnsiTheme="minorHAnsi" w:cstheme="minorHAnsi"/>
          <w:sz w:val="20"/>
          <w:szCs w:val="20"/>
        </w:rPr>
      </w:pPr>
      <w:r w:rsidRPr="00581A82">
        <w:rPr>
          <w:rFonts w:asciiTheme="minorHAnsi" w:hAnsiTheme="minorHAnsi" w:cstheme="minorHAnsi"/>
          <w:sz w:val="20"/>
          <w:szCs w:val="20"/>
        </w:rPr>
        <w:lastRenderedPageBreak/>
        <w:t>T</w:t>
      </w:r>
      <w:r w:rsidR="009065C0" w:rsidRPr="009065C0">
        <w:rPr>
          <w:rFonts w:asciiTheme="minorHAnsi" w:hAnsiTheme="minorHAnsi" w:cstheme="minorHAnsi"/>
          <w:sz w:val="20"/>
          <w:szCs w:val="20"/>
        </w:rPr>
        <w:t xml:space="preserve">he Mean Value Theorem relates a local property (derivative at a point) to a global property (average rate of change) of a function which satisfies the requirements of the theorem. </w:t>
      </w:r>
      <w:r w:rsidRPr="00581A82">
        <w:rPr>
          <w:rFonts w:asciiTheme="minorHAnsi" w:hAnsiTheme="minorHAnsi" w:cstheme="minorHAnsi"/>
          <w:sz w:val="20"/>
          <w:szCs w:val="20"/>
        </w:rPr>
        <w:t>T</w:t>
      </w:r>
      <w:r w:rsidR="009065C0" w:rsidRPr="009065C0">
        <w:rPr>
          <w:rFonts w:asciiTheme="minorHAnsi" w:hAnsiTheme="minorHAnsi" w:cstheme="minorHAnsi"/>
          <w:sz w:val="20"/>
          <w:szCs w:val="20"/>
        </w:rPr>
        <w:t xml:space="preserve">he Racetrack Principle </w:t>
      </w:r>
      <w:r w:rsidRPr="00581A82">
        <w:rPr>
          <w:rFonts w:asciiTheme="minorHAnsi" w:hAnsiTheme="minorHAnsi" w:cstheme="minorHAnsi"/>
          <w:sz w:val="20"/>
          <w:szCs w:val="20"/>
        </w:rPr>
        <w:t xml:space="preserve">will also be illustrated </w:t>
      </w:r>
      <w:r w:rsidR="009065C0" w:rsidRPr="009065C0">
        <w:rPr>
          <w:rFonts w:asciiTheme="minorHAnsi" w:hAnsiTheme="minorHAnsi" w:cstheme="minorHAnsi"/>
          <w:sz w:val="20"/>
          <w:szCs w:val="20"/>
        </w:rPr>
        <w:t xml:space="preserve">with pictures. </w:t>
      </w:r>
      <w:r w:rsidRPr="00581A82">
        <w:rPr>
          <w:rFonts w:asciiTheme="minorHAnsi" w:hAnsiTheme="minorHAnsi" w:cstheme="minorHAnsi"/>
          <w:sz w:val="20"/>
          <w:szCs w:val="20"/>
        </w:rPr>
        <w:t>Its</w:t>
      </w:r>
      <w:r w:rsidR="009065C0" w:rsidRPr="009065C0">
        <w:rPr>
          <w:rFonts w:asciiTheme="minorHAnsi" w:hAnsiTheme="minorHAnsi" w:cstheme="minorHAnsi"/>
          <w:sz w:val="20"/>
          <w:szCs w:val="20"/>
        </w:rPr>
        <w:t xml:space="preserve"> proof is a direct application of the Increasing Function Theorem. </w:t>
      </w:r>
    </w:p>
    <w:p w14:paraId="2D399167" w14:textId="2B6259C5" w:rsidR="007C1768" w:rsidRPr="009065C0" w:rsidRDefault="007C1768" w:rsidP="00581A82">
      <w:pPr>
        <w:rPr>
          <w:rFonts w:asciiTheme="minorHAnsi" w:hAnsiTheme="minorHAnsi" w:cstheme="minorHAnsi"/>
          <w:sz w:val="20"/>
          <w:szCs w:val="20"/>
        </w:rPr>
      </w:pPr>
      <w:r>
        <w:rPr>
          <w:rFonts w:asciiTheme="minorHAnsi" w:hAnsiTheme="minorHAnsi" w:cstheme="minorHAnsi"/>
          <w:sz w:val="20"/>
          <w:szCs w:val="20"/>
        </w:rPr>
        <w:t>Students will have to justify their answers and explain the mathematical solution in context afterwards.</w:t>
      </w:r>
    </w:p>
    <w:p w14:paraId="0C8F0494" w14:textId="2BF9D09B" w:rsidR="00802ABA" w:rsidRPr="00581A82" w:rsidRDefault="00802ABA" w:rsidP="00581A82">
      <w:pPr>
        <w:rPr>
          <w:rFonts w:asciiTheme="minorHAnsi" w:hAnsiTheme="minorHAnsi" w:cstheme="minorHAnsi"/>
          <w:color w:val="000000" w:themeColor="text1"/>
          <w:sz w:val="20"/>
          <w:szCs w:val="20"/>
        </w:rPr>
      </w:pPr>
      <w:r w:rsidRPr="00581A82">
        <w:rPr>
          <w:rFonts w:asciiTheme="minorHAnsi" w:hAnsiTheme="minorHAnsi" w:cstheme="minorHAnsi"/>
          <w:color w:val="000000" w:themeColor="text1"/>
          <w:sz w:val="20"/>
          <w:szCs w:val="20"/>
        </w:rPr>
        <w:t xml:space="preserve">Day 1: Complete problems </w:t>
      </w:r>
      <w:r w:rsidR="00D23805" w:rsidRPr="00581A82">
        <w:rPr>
          <w:rFonts w:asciiTheme="minorHAnsi" w:hAnsiTheme="minorHAnsi" w:cstheme="minorHAnsi"/>
          <w:color w:val="232323"/>
          <w:sz w:val="20"/>
          <w:szCs w:val="20"/>
        </w:rPr>
        <w:t>6-1</w:t>
      </w:r>
      <w:r w:rsidR="00D23805" w:rsidRPr="00581A82">
        <w:rPr>
          <w:rFonts w:asciiTheme="minorHAnsi" w:hAnsiTheme="minorHAnsi" w:cstheme="minorHAnsi"/>
          <w:color w:val="1F1F1F"/>
          <w:sz w:val="20"/>
          <w:szCs w:val="20"/>
        </w:rPr>
        <w:t xml:space="preserve">1, </w:t>
      </w:r>
      <w:r w:rsidR="00D23805" w:rsidRPr="00581A82">
        <w:rPr>
          <w:rFonts w:asciiTheme="minorHAnsi" w:hAnsiTheme="minorHAnsi" w:cstheme="minorHAnsi"/>
          <w:color w:val="0F0F0F"/>
          <w:sz w:val="20"/>
          <w:szCs w:val="20"/>
        </w:rPr>
        <w:t xml:space="preserve">30, </w:t>
      </w:r>
      <w:r w:rsidR="00D23805" w:rsidRPr="00581A82">
        <w:rPr>
          <w:rFonts w:asciiTheme="minorHAnsi" w:hAnsiTheme="minorHAnsi" w:cstheme="minorHAnsi"/>
          <w:sz w:val="20"/>
          <w:szCs w:val="20"/>
        </w:rPr>
        <w:t>31, 33-37</w:t>
      </w:r>
    </w:p>
    <w:p w14:paraId="6D902372" w14:textId="77777777" w:rsidR="00802ABA" w:rsidRPr="00581A82" w:rsidRDefault="00802ABA" w:rsidP="00581A82">
      <w:pPr>
        <w:rPr>
          <w:rFonts w:asciiTheme="minorHAnsi" w:hAnsiTheme="minorHAnsi" w:cstheme="minorHAnsi"/>
          <w:color w:val="000000" w:themeColor="text1"/>
          <w:sz w:val="20"/>
          <w:szCs w:val="20"/>
        </w:rPr>
      </w:pPr>
    </w:p>
    <w:p w14:paraId="4DACB2FE" w14:textId="46896F45" w:rsidR="00802ABA" w:rsidRPr="00581A82" w:rsidRDefault="00802ABA" w:rsidP="00581A82">
      <w:pPr>
        <w:rPr>
          <w:rFonts w:asciiTheme="minorHAnsi" w:hAnsiTheme="minorHAnsi" w:cstheme="minorHAnsi"/>
          <w:sz w:val="20"/>
          <w:szCs w:val="20"/>
          <w:u w:val="single"/>
        </w:rPr>
      </w:pPr>
      <w:r w:rsidRPr="00581A82">
        <w:rPr>
          <w:rFonts w:asciiTheme="minorHAnsi" w:hAnsiTheme="minorHAnsi" w:cstheme="minorHAnsi"/>
          <w:sz w:val="20"/>
          <w:szCs w:val="20"/>
          <w:u w:val="single"/>
        </w:rPr>
        <w:t xml:space="preserve">Lesson Theme </w:t>
      </w:r>
      <w:proofErr w:type="gramStart"/>
      <w:r w:rsidRPr="00581A82">
        <w:rPr>
          <w:rFonts w:asciiTheme="minorHAnsi" w:hAnsiTheme="minorHAnsi" w:cstheme="minorHAnsi"/>
          <w:sz w:val="20"/>
          <w:szCs w:val="20"/>
          <w:u w:val="single"/>
        </w:rPr>
        <w:t>4.2 :</w:t>
      </w:r>
      <w:proofErr w:type="gramEnd"/>
      <w:r w:rsidRPr="00581A82">
        <w:rPr>
          <w:rFonts w:asciiTheme="minorHAnsi" w:hAnsiTheme="minorHAnsi" w:cstheme="minorHAnsi"/>
          <w:sz w:val="20"/>
          <w:szCs w:val="20"/>
          <w:u w:val="single"/>
        </w:rPr>
        <w:t xml:space="preserve"> Optimization</w:t>
      </w:r>
      <w:r w:rsidR="00A62C5C">
        <w:rPr>
          <w:rFonts w:asciiTheme="minorHAnsi" w:hAnsiTheme="minorHAnsi" w:cstheme="minorHAnsi"/>
          <w:sz w:val="20"/>
          <w:szCs w:val="20"/>
          <w:u w:val="single"/>
        </w:rPr>
        <w:t xml:space="preserve"> </w:t>
      </w:r>
      <w:r w:rsidR="00A62C5C" w:rsidRPr="005417ED">
        <w:rPr>
          <w:rFonts w:asciiTheme="minorHAnsi" w:hAnsiTheme="minorHAnsi" w:cstheme="minorHAnsi"/>
          <w:sz w:val="20"/>
          <w:szCs w:val="20"/>
          <w:highlight w:val="cyan"/>
        </w:rPr>
        <w:t>(1.D) (1.E) (1.F) (2.A) (3.F)</w:t>
      </w:r>
    </w:p>
    <w:p w14:paraId="2B0C4C48" w14:textId="717A75A8" w:rsidR="007155AC" w:rsidRPr="00581A82" w:rsidRDefault="00935A6F" w:rsidP="00581A82">
      <w:pPr>
        <w:rPr>
          <w:rFonts w:asciiTheme="minorHAnsi" w:hAnsiTheme="minorHAnsi" w:cstheme="minorHAnsi"/>
          <w:color w:val="000000" w:themeColor="text1"/>
          <w:sz w:val="20"/>
          <w:szCs w:val="20"/>
        </w:rPr>
      </w:pPr>
      <w:r w:rsidRPr="00581A82">
        <w:rPr>
          <w:rFonts w:asciiTheme="minorHAnsi" w:hAnsiTheme="minorHAnsi" w:cstheme="minorHAnsi"/>
          <w:color w:val="000000" w:themeColor="text1"/>
          <w:sz w:val="20"/>
          <w:szCs w:val="20"/>
        </w:rPr>
        <w:t>Covered in previous lesson.</w:t>
      </w:r>
    </w:p>
    <w:p w14:paraId="755B875F" w14:textId="7F6C56CC" w:rsidR="00802ABA" w:rsidRPr="00581A82" w:rsidRDefault="00802ABA" w:rsidP="00581A82">
      <w:pPr>
        <w:rPr>
          <w:rFonts w:asciiTheme="minorHAnsi" w:hAnsiTheme="minorHAnsi" w:cstheme="minorHAnsi"/>
          <w:color w:val="000000" w:themeColor="text1"/>
          <w:sz w:val="20"/>
          <w:szCs w:val="20"/>
        </w:rPr>
      </w:pPr>
      <w:r w:rsidRPr="00581A82">
        <w:rPr>
          <w:rFonts w:asciiTheme="minorHAnsi" w:hAnsiTheme="minorHAnsi" w:cstheme="minorHAnsi"/>
          <w:color w:val="000000" w:themeColor="text1"/>
          <w:sz w:val="20"/>
          <w:szCs w:val="20"/>
        </w:rPr>
        <w:t>Day 1: Review problems from previous lesson</w:t>
      </w:r>
    </w:p>
    <w:p w14:paraId="6EF5EF3A" w14:textId="77777777" w:rsidR="00802ABA" w:rsidRPr="00581A82" w:rsidRDefault="00802ABA" w:rsidP="00581A82">
      <w:pPr>
        <w:rPr>
          <w:rFonts w:asciiTheme="minorHAnsi" w:hAnsiTheme="minorHAnsi" w:cstheme="minorHAnsi"/>
          <w:color w:val="000000" w:themeColor="text1"/>
          <w:sz w:val="20"/>
          <w:szCs w:val="20"/>
        </w:rPr>
      </w:pPr>
    </w:p>
    <w:p w14:paraId="20680B87" w14:textId="0DED6914" w:rsidR="00581A82" w:rsidRPr="00935A6F" w:rsidRDefault="00802ABA" w:rsidP="00581A82">
      <w:pPr>
        <w:rPr>
          <w:rFonts w:asciiTheme="minorHAnsi" w:hAnsiTheme="minorHAnsi" w:cstheme="minorHAnsi"/>
          <w:sz w:val="20"/>
          <w:szCs w:val="20"/>
        </w:rPr>
      </w:pPr>
      <w:r w:rsidRPr="00581A82">
        <w:rPr>
          <w:rFonts w:asciiTheme="minorHAnsi" w:hAnsiTheme="minorHAnsi" w:cstheme="minorHAnsi"/>
          <w:sz w:val="20"/>
          <w:szCs w:val="20"/>
          <w:u w:val="single"/>
        </w:rPr>
        <w:t xml:space="preserve">Lesson Theme </w:t>
      </w:r>
      <w:proofErr w:type="gramStart"/>
      <w:r w:rsidRPr="00581A82">
        <w:rPr>
          <w:rFonts w:asciiTheme="minorHAnsi" w:hAnsiTheme="minorHAnsi" w:cstheme="minorHAnsi"/>
          <w:sz w:val="20"/>
          <w:szCs w:val="20"/>
          <w:u w:val="single"/>
        </w:rPr>
        <w:t>4.3 :</w:t>
      </w:r>
      <w:proofErr w:type="gramEnd"/>
      <w:r w:rsidRPr="00581A82">
        <w:rPr>
          <w:rFonts w:asciiTheme="minorHAnsi" w:hAnsiTheme="minorHAnsi" w:cstheme="minorHAnsi"/>
          <w:sz w:val="20"/>
          <w:szCs w:val="20"/>
          <w:u w:val="single"/>
        </w:rPr>
        <w:t xml:space="preserve"> Optimization and Modeling</w:t>
      </w:r>
      <w:r w:rsidR="00A62C5C">
        <w:rPr>
          <w:rFonts w:asciiTheme="minorHAnsi" w:hAnsiTheme="minorHAnsi" w:cstheme="minorHAnsi"/>
          <w:sz w:val="20"/>
          <w:szCs w:val="20"/>
          <w:u w:val="single"/>
        </w:rPr>
        <w:t xml:space="preserve"> </w:t>
      </w:r>
      <w:r w:rsidR="00A62C5C" w:rsidRPr="005417ED">
        <w:rPr>
          <w:rFonts w:asciiTheme="minorHAnsi" w:hAnsiTheme="minorHAnsi" w:cstheme="minorHAnsi"/>
          <w:sz w:val="20"/>
          <w:szCs w:val="20"/>
          <w:highlight w:val="cyan"/>
        </w:rPr>
        <w:t>(1.D) (1.E) (1.F) (2.A) (3.F)</w:t>
      </w:r>
      <w:r w:rsidR="00935A6F" w:rsidRPr="00935A6F">
        <w:rPr>
          <w:rFonts w:asciiTheme="minorHAnsi" w:hAnsiTheme="minorHAnsi" w:cstheme="minorHAnsi"/>
          <w:sz w:val="20"/>
          <w:szCs w:val="20"/>
        </w:rPr>
        <w:br/>
      </w:r>
      <w:r w:rsidR="00581A82">
        <w:rPr>
          <w:rFonts w:asciiTheme="minorHAnsi" w:hAnsiTheme="minorHAnsi" w:cstheme="minorHAnsi"/>
          <w:sz w:val="20"/>
          <w:szCs w:val="20"/>
        </w:rPr>
        <w:t>The f</w:t>
      </w:r>
      <w:r w:rsidR="00935A6F" w:rsidRPr="00935A6F">
        <w:rPr>
          <w:rFonts w:asciiTheme="minorHAnsi" w:hAnsiTheme="minorHAnsi" w:cstheme="minorHAnsi"/>
          <w:sz w:val="20"/>
          <w:szCs w:val="20"/>
        </w:rPr>
        <w:t xml:space="preserve">ocus </w:t>
      </w:r>
      <w:r w:rsidR="00581A82">
        <w:rPr>
          <w:rFonts w:asciiTheme="minorHAnsi" w:hAnsiTheme="minorHAnsi" w:cstheme="minorHAnsi"/>
          <w:sz w:val="20"/>
          <w:szCs w:val="20"/>
        </w:rPr>
        <w:t xml:space="preserve">will </w:t>
      </w:r>
      <w:r w:rsidR="00935A6F" w:rsidRPr="00935A6F">
        <w:rPr>
          <w:rFonts w:asciiTheme="minorHAnsi" w:hAnsiTheme="minorHAnsi" w:cstheme="minorHAnsi"/>
          <w:sz w:val="20"/>
          <w:szCs w:val="20"/>
        </w:rPr>
        <w:t xml:space="preserve">solely </w:t>
      </w:r>
      <w:r w:rsidR="00581A82">
        <w:rPr>
          <w:rFonts w:asciiTheme="minorHAnsi" w:hAnsiTheme="minorHAnsi" w:cstheme="minorHAnsi"/>
          <w:sz w:val="20"/>
          <w:szCs w:val="20"/>
        </w:rPr>
        <w:t xml:space="preserve">be </w:t>
      </w:r>
      <w:r w:rsidR="00935A6F" w:rsidRPr="00935A6F">
        <w:rPr>
          <w:rFonts w:asciiTheme="minorHAnsi" w:hAnsiTheme="minorHAnsi" w:cstheme="minorHAnsi"/>
          <w:sz w:val="20"/>
          <w:szCs w:val="20"/>
        </w:rPr>
        <w:t>on specific examples</w:t>
      </w:r>
      <w:r w:rsidR="00581A82">
        <w:rPr>
          <w:rFonts w:asciiTheme="minorHAnsi" w:hAnsiTheme="minorHAnsi" w:cstheme="minorHAnsi"/>
          <w:sz w:val="20"/>
          <w:szCs w:val="20"/>
        </w:rPr>
        <w:t xml:space="preserve"> such as</w:t>
      </w:r>
      <w:r w:rsidR="00935A6F" w:rsidRPr="00935A6F">
        <w:rPr>
          <w:rFonts w:asciiTheme="minorHAnsi" w:hAnsiTheme="minorHAnsi" w:cstheme="minorHAnsi"/>
          <w:sz w:val="20"/>
          <w:szCs w:val="20"/>
        </w:rPr>
        <w:t xml:space="preserve"> how to select optimal dimensions to minimize metal for a can of given volume. </w:t>
      </w:r>
      <w:r w:rsidR="00581A82">
        <w:rPr>
          <w:rFonts w:asciiTheme="minorHAnsi" w:hAnsiTheme="minorHAnsi" w:cstheme="minorHAnsi"/>
          <w:sz w:val="20"/>
          <w:szCs w:val="20"/>
        </w:rPr>
        <w:t>Go over</w:t>
      </w:r>
      <w:r w:rsidR="00935A6F" w:rsidRPr="00935A6F">
        <w:rPr>
          <w:rFonts w:asciiTheme="minorHAnsi" w:hAnsiTheme="minorHAnsi" w:cstheme="minorHAnsi"/>
          <w:sz w:val="20"/>
          <w:szCs w:val="20"/>
        </w:rPr>
        <w:t xml:space="preserve"> where to begin this sort of question</w:t>
      </w:r>
      <w:r w:rsidR="00581A82">
        <w:rPr>
          <w:rFonts w:asciiTheme="minorHAnsi" w:hAnsiTheme="minorHAnsi" w:cstheme="minorHAnsi"/>
          <w:sz w:val="20"/>
          <w:szCs w:val="20"/>
        </w:rPr>
        <w:t xml:space="preserve"> and remind</w:t>
      </w:r>
      <w:r w:rsidR="00935A6F" w:rsidRPr="00935A6F">
        <w:rPr>
          <w:rFonts w:asciiTheme="minorHAnsi" w:hAnsiTheme="minorHAnsi" w:cstheme="minorHAnsi"/>
          <w:sz w:val="20"/>
          <w:szCs w:val="20"/>
        </w:rPr>
        <w:t xml:space="preserve"> them that the quantity to be optimized should be given as a function of quantities they can vary. Decide what the relevant variables are</w:t>
      </w:r>
      <w:r w:rsidR="00581A82">
        <w:rPr>
          <w:rFonts w:asciiTheme="minorHAnsi" w:hAnsiTheme="minorHAnsi" w:cstheme="minorHAnsi"/>
          <w:sz w:val="20"/>
          <w:szCs w:val="20"/>
        </w:rPr>
        <w:t xml:space="preserve"> &amp; d</w:t>
      </w:r>
      <w:r w:rsidR="00935A6F" w:rsidRPr="00935A6F">
        <w:rPr>
          <w:rFonts w:asciiTheme="minorHAnsi" w:hAnsiTheme="minorHAnsi" w:cstheme="minorHAnsi"/>
          <w:sz w:val="20"/>
          <w:szCs w:val="20"/>
        </w:rPr>
        <w:t xml:space="preserve">iscuss the importance of constraints here.  </w:t>
      </w:r>
      <w:r w:rsidR="00581A82">
        <w:rPr>
          <w:rFonts w:asciiTheme="minorHAnsi" w:hAnsiTheme="minorHAnsi" w:cstheme="minorHAnsi"/>
          <w:sz w:val="20"/>
          <w:szCs w:val="20"/>
        </w:rPr>
        <w:t>B</w:t>
      </w:r>
      <w:r w:rsidR="00935A6F" w:rsidRPr="00935A6F">
        <w:rPr>
          <w:rFonts w:asciiTheme="minorHAnsi" w:hAnsiTheme="minorHAnsi" w:cstheme="minorHAnsi"/>
          <w:sz w:val="20"/>
          <w:szCs w:val="20"/>
        </w:rPr>
        <w:t>ring in a real soda can</w:t>
      </w:r>
      <w:r w:rsidR="00581A82">
        <w:rPr>
          <w:rFonts w:asciiTheme="minorHAnsi" w:hAnsiTheme="minorHAnsi" w:cstheme="minorHAnsi"/>
          <w:sz w:val="20"/>
          <w:szCs w:val="20"/>
        </w:rPr>
        <w:t xml:space="preserve"> and conject why it is</w:t>
      </w:r>
      <w:r w:rsidR="00935A6F" w:rsidRPr="00935A6F">
        <w:rPr>
          <w:rFonts w:asciiTheme="minorHAnsi" w:hAnsiTheme="minorHAnsi" w:cstheme="minorHAnsi"/>
          <w:sz w:val="20"/>
          <w:szCs w:val="20"/>
        </w:rPr>
        <w:t xml:space="preserve"> taller than predicted. </w:t>
      </w:r>
      <w:r w:rsidR="00581A82">
        <w:rPr>
          <w:rFonts w:asciiTheme="minorHAnsi" w:hAnsiTheme="minorHAnsi" w:cstheme="minorHAnsi"/>
          <w:sz w:val="20"/>
          <w:szCs w:val="20"/>
        </w:rPr>
        <w:t>Next try a problem on</w:t>
      </w:r>
      <w:r w:rsidR="00935A6F" w:rsidRPr="00935A6F">
        <w:rPr>
          <w:rFonts w:asciiTheme="minorHAnsi" w:hAnsiTheme="minorHAnsi" w:cstheme="minorHAnsi"/>
          <w:sz w:val="20"/>
          <w:szCs w:val="20"/>
        </w:rPr>
        <w:t xml:space="preserve"> subsection on gasoline consumption </w:t>
      </w:r>
    </w:p>
    <w:p w14:paraId="528F0FE9" w14:textId="1E42E4AF" w:rsidR="00935A6F" w:rsidRPr="00935A6F" w:rsidRDefault="00935A6F" w:rsidP="00581A82">
      <w:pPr>
        <w:rPr>
          <w:rFonts w:asciiTheme="minorHAnsi" w:hAnsiTheme="minorHAnsi" w:cstheme="minorHAnsi"/>
          <w:sz w:val="20"/>
          <w:szCs w:val="20"/>
        </w:rPr>
      </w:pPr>
      <w:r w:rsidRPr="00935A6F">
        <w:rPr>
          <w:rFonts w:asciiTheme="minorHAnsi" w:hAnsiTheme="minorHAnsi" w:cstheme="minorHAnsi"/>
          <w:sz w:val="20"/>
          <w:szCs w:val="20"/>
        </w:rPr>
        <w:t xml:space="preserve">Encourage students to write down as much information as they can about their efforts, even if they can’t give complete solutions. </w:t>
      </w:r>
    </w:p>
    <w:p w14:paraId="082C7D6B" w14:textId="67173A99" w:rsidR="007155AC" w:rsidRDefault="00581A82" w:rsidP="00581A82">
      <w:pPr>
        <w:rPr>
          <w:rFonts w:asciiTheme="minorHAnsi" w:hAnsiTheme="minorHAnsi" w:cstheme="minorHAnsi"/>
          <w:sz w:val="20"/>
          <w:szCs w:val="20"/>
        </w:rPr>
      </w:pPr>
      <w:r>
        <w:rPr>
          <w:rFonts w:asciiTheme="minorHAnsi" w:hAnsiTheme="minorHAnsi" w:cstheme="minorHAnsi"/>
          <w:sz w:val="20"/>
          <w:szCs w:val="20"/>
        </w:rPr>
        <w:t>Base a</w:t>
      </w:r>
      <w:r w:rsidR="00935A6F" w:rsidRPr="00935A6F">
        <w:rPr>
          <w:rFonts w:asciiTheme="minorHAnsi" w:hAnsiTheme="minorHAnsi" w:cstheme="minorHAnsi"/>
          <w:sz w:val="20"/>
          <w:szCs w:val="20"/>
        </w:rPr>
        <w:t xml:space="preserve"> project in </w:t>
      </w:r>
      <w:r>
        <w:rPr>
          <w:rFonts w:asciiTheme="minorHAnsi" w:hAnsiTheme="minorHAnsi" w:cstheme="minorHAnsi"/>
          <w:sz w:val="20"/>
          <w:szCs w:val="20"/>
        </w:rPr>
        <w:t>the</w:t>
      </w:r>
      <w:r w:rsidR="00935A6F" w:rsidRPr="00935A6F">
        <w:rPr>
          <w:rFonts w:asciiTheme="minorHAnsi" w:hAnsiTheme="minorHAnsi" w:cstheme="minorHAnsi"/>
          <w:sz w:val="20"/>
          <w:szCs w:val="20"/>
        </w:rPr>
        <w:t xml:space="preserve"> class</w:t>
      </w:r>
      <w:r>
        <w:rPr>
          <w:rFonts w:asciiTheme="minorHAnsi" w:hAnsiTheme="minorHAnsi" w:cstheme="minorHAnsi"/>
          <w:sz w:val="20"/>
          <w:szCs w:val="20"/>
        </w:rPr>
        <w:t xml:space="preserve"> on this topic.</w:t>
      </w:r>
    </w:p>
    <w:p w14:paraId="2C00E0CC" w14:textId="10C866A1" w:rsidR="00802ABA" w:rsidRPr="00581A82" w:rsidRDefault="00802ABA" w:rsidP="00581A82">
      <w:pPr>
        <w:rPr>
          <w:rFonts w:asciiTheme="minorHAnsi" w:hAnsiTheme="minorHAnsi" w:cstheme="minorHAnsi"/>
          <w:color w:val="000000" w:themeColor="text1"/>
          <w:sz w:val="20"/>
          <w:szCs w:val="20"/>
        </w:rPr>
      </w:pPr>
      <w:r w:rsidRPr="00581A82">
        <w:rPr>
          <w:rFonts w:asciiTheme="minorHAnsi" w:hAnsiTheme="minorHAnsi" w:cstheme="minorHAnsi"/>
          <w:color w:val="000000" w:themeColor="text1"/>
          <w:sz w:val="20"/>
          <w:szCs w:val="20"/>
        </w:rPr>
        <w:t xml:space="preserve">Day 1: Complete problems </w:t>
      </w:r>
      <w:r w:rsidR="00D23805" w:rsidRPr="00581A82">
        <w:rPr>
          <w:rFonts w:asciiTheme="minorHAnsi" w:hAnsiTheme="minorHAnsi" w:cstheme="minorHAnsi"/>
          <w:color w:val="0C0C0C"/>
          <w:sz w:val="20"/>
          <w:szCs w:val="20"/>
        </w:rPr>
        <w:t xml:space="preserve">1-15, </w:t>
      </w:r>
      <w:r w:rsidR="00D23805" w:rsidRPr="00581A82">
        <w:rPr>
          <w:rFonts w:asciiTheme="minorHAnsi" w:hAnsiTheme="minorHAnsi" w:cstheme="minorHAnsi"/>
          <w:sz w:val="20"/>
          <w:szCs w:val="20"/>
        </w:rPr>
        <w:t>17</w:t>
      </w:r>
    </w:p>
    <w:p w14:paraId="38BCB193" w14:textId="553D5788" w:rsidR="00802ABA" w:rsidRPr="00581A82" w:rsidRDefault="00802ABA" w:rsidP="00581A82">
      <w:pPr>
        <w:rPr>
          <w:rFonts w:asciiTheme="minorHAnsi" w:hAnsiTheme="minorHAnsi" w:cstheme="minorHAnsi"/>
          <w:color w:val="000000" w:themeColor="text1"/>
          <w:sz w:val="20"/>
          <w:szCs w:val="20"/>
        </w:rPr>
      </w:pPr>
      <w:r w:rsidRPr="00581A82">
        <w:rPr>
          <w:rFonts w:asciiTheme="minorHAnsi" w:hAnsiTheme="minorHAnsi" w:cstheme="minorHAnsi"/>
          <w:color w:val="000000" w:themeColor="text1"/>
          <w:sz w:val="20"/>
          <w:szCs w:val="20"/>
        </w:rPr>
        <w:t xml:space="preserve">Day 2: Complete problems </w:t>
      </w:r>
      <w:r w:rsidR="00D23805" w:rsidRPr="00581A82">
        <w:rPr>
          <w:rFonts w:asciiTheme="minorHAnsi" w:hAnsiTheme="minorHAnsi" w:cstheme="minorHAnsi"/>
          <w:sz w:val="20"/>
          <w:szCs w:val="20"/>
        </w:rPr>
        <w:t xml:space="preserve">18, 19, 21-23, </w:t>
      </w:r>
      <w:r w:rsidR="00D23805" w:rsidRPr="00581A82">
        <w:rPr>
          <w:rFonts w:asciiTheme="minorHAnsi" w:hAnsiTheme="minorHAnsi" w:cstheme="minorHAnsi"/>
          <w:color w:val="282828"/>
          <w:sz w:val="20"/>
          <w:szCs w:val="20"/>
        </w:rPr>
        <w:t xml:space="preserve">24, </w:t>
      </w:r>
      <w:r w:rsidR="00D23805" w:rsidRPr="00581A82">
        <w:rPr>
          <w:rFonts w:asciiTheme="minorHAnsi" w:hAnsiTheme="minorHAnsi" w:cstheme="minorHAnsi"/>
          <w:color w:val="111111"/>
          <w:sz w:val="20"/>
          <w:szCs w:val="20"/>
        </w:rPr>
        <w:t xml:space="preserve">29, </w:t>
      </w:r>
      <w:r w:rsidR="00D23805" w:rsidRPr="00581A82">
        <w:rPr>
          <w:rFonts w:asciiTheme="minorHAnsi" w:hAnsiTheme="minorHAnsi" w:cstheme="minorHAnsi"/>
          <w:color w:val="0F0F0F"/>
          <w:sz w:val="20"/>
          <w:szCs w:val="20"/>
        </w:rPr>
        <w:t>31</w:t>
      </w:r>
    </w:p>
    <w:p w14:paraId="39F52879" w14:textId="432FE093" w:rsidR="00802ABA" w:rsidRPr="00581A82" w:rsidRDefault="00802ABA" w:rsidP="00581A82">
      <w:pPr>
        <w:pStyle w:val="TableParagraph"/>
        <w:rPr>
          <w:rFonts w:asciiTheme="minorHAnsi" w:hAnsiTheme="minorHAnsi" w:cstheme="minorHAnsi"/>
          <w:sz w:val="20"/>
          <w:szCs w:val="20"/>
        </w:rPr>
      </w:pPr>
      <w:r w:rsidRPr="00581A82">
        <w:rPr>
          <w:rFonts w:asciiTheme="minorHAnsi" w:hAnsiTheme="minorHAnsi" w:cstheme="minorHAnsi"/>
          <w:color w:val="000000" w:themeColor="text1"/>
          <w:sz w:val="20"/>
          <w:szCs w:val="20"/>
        </w:rPr>
        <w:t xml:space="preserve">Day 3: Complete problems </w:t>
      </w:r>
      <w:r w:rsidR="00D23805" w:rsidRPr="00581A82">
        <w:rPr>
          <w:rFonts w:asciiTheme="minorHAnsi" w:hAnsiTheme="minorHAnsi" w:cstheme="minorHAnsi"/>
          <w:color w:val="0F0F0F"/>
          <w:sz w:val="20"/>
          <w:szCs w:val="20"/>
        </w:rPr>
        <w:t xml:space="preserve">33, </w:t>
      </w:r>
      <w:r w:rsidR="00D23805" w:rsidRPr="00581A82">
        <w:rPr>
          <w:rFonts w:asciiTheme="minorHAnsi" w:hAnsiTheme="minorHAnsi" w:cstheme="minorHAnsi"/>
          <w:color w:val="242424"/>
          <w:sz w:val="20"/>
          <w:szCs w:val="20"/>
        </w:rPr>
        <w:t xml:space="preserve">34, </w:t>
      </w:r>
      <w:r w:rsidR="00D23805" w:rsidRPr="00581A82">
        <w:rPr>
          <w:rFonts w:asciiTheme="minorHAnsi" w:hAnsiTheme="minorHAnsi" w:cstheme="minorHAnsi"/>
          <w:sz w:val="20"/>
          <w:szCs w:val="20"/>
        </w:rPr>
        <w:t xml:space="preserve">35, 39, </w:t>
      </w:r>
      <w:r w:rsidR="00D23805" w:rsidRPr="00581A82">
        <w:rPr>
          <w:rFonts w:asciiTheme="minorHAnsi" w:hAnsiTheme="minorHAnsi" w:cstheme="minorHAnsi"/>
          <w:color w:val="0F0F0F"/>
          <w:sz w:val="20"/>
          <w:szCs w:val="20"/>
        </w:rPr>
        <w:t xml:space="preserve">41, </w:t>
      </w:r>
      <w:r w:rsidR="00D23805" w:rsidRPr="00581A82">
        <w:rPr>
          <w:rFonts w:asciiTheme="minorHAnsi" w:hAnsiTheme="minorHAnsi" w:cstheme="minorHAnsi"/>
          <w:sz w:val="20"/>
          <w:szCs w:val="20"/>
        </w:rPr>
        <w:t xml:space="preserve">45, </w:t>
      </w:r>
      <w:r w:rsidR="00D23805" w:rsidRPr="00581A82">
        <w:rPr>
          <w:rFonts w:asciiTheme="minorHAnsi" w:hAnsiTheme="minorHAnsi" w:cstheme="minorHAnsi"/>
          <w:color w:val="161616"/>
          <w:sz w:val="20"/>
          <w:szCs w:val="20"/>
        </w:rPr>
        <w:t xml:space="preserve">47, </w:t>
      </w:r>
      <w:r w:rsidR="00D23805" w:rsidRPr="00581A82">
        <w:rPr>
          <w:rFonts w:asciiTheme="minorHAnsi" w:hAnsiTheme="minorHAnsi" w:cstheme="minorHAnsi"/>
          <w:color w:val="181818"/>
          <w:sz w:val="20"/>
          <w:szCs w:val="20"/>
        </w:rPr>
        <w:t>52</w:t>
      </w:r>
    </w:p>
    <w:p w14:paraId="29282998" w14:textId="04D08649" w:rsidR="00802ABA" w:rsidRPr="00581A82" w:rsidRDefault="00802ABA" w:rsidP="00581A82">
      <w:pPr>
        <w:rPr>
          <w:rFonts w:asciiTheme="minorHAnsi" w:hAnsiTheme="minorHAnsi" w:cstheme="minorHAnsi"/>
          <w:color w:val="000000" w:themeColor="text1"/>
          <w:sz w:val="20"/>
          <w:szCs w:val="20"/>
        </w:rPr>
      </w:pPr>
    </w:p>
    <w:p w14:paraId="2B8B1F53" w14:textId="00AE9140" w:rsidR="00802ABA" w:rsidRPr="00581A82" w:rsidRDefault="00802ABA" w:rsidP="00581A82">
      <w:pPr>
        <w:rPr>
          <w:rFonts w:asciiTheme="minorHAnsi" w:hAnsiTheme="minorHAnsi" w:cstheme="minorHAnsi"/>
          <w:sz w:val="20"/>
          <w:szCs w:val="20"/>
          <w:u w:val="single"/>
        </w:rPr>
      </w:pPr>
      <w:r w:rsidRPr="00581A82">
        <w:rPr>
          <w:rFonts w:asciiTheme="minorHAnsi" w:hAnsiTheme="minorHAnsi" w:cstheme="minorHAnsi"/>
          <w:sz w:val="20"/>
          <w:szCs w:val="20"/>
          <w:u w:val="single"/>
        </w:rPr>
        <w:t xml:space="preserve">Lesson Theme </w:t>
      </w:r>
      <w:proofErr w:type="gramStart"/>
      <w:r w:rsidRPr="00581A82">
        <w:rPr>
          <w:rFonts w:asciiTheme="minorHAnsi" w:hAnsiTheme="minorHAnsi" w:cstheme="minorHAnsi"/>
          <w:sz w:val="20"/>
          <w:szCs w:val="20"/>
          <w:u w:val="single"/>
        </w:rPr>
        <w:t>4.4 :</w:t>
      </w:r>
      <w:proofErr w:type="gramEnd"/>
      <w:r w:rsidRPr="00581A82">
        <w:rPr>
          <w:rFonts w:asciiTheme="minorHAnsi" w:hAnsiTheme="minorHAnsi" w:cstheme="minorHAnsi"/>
          <w:sz w:val="20"/>
          <w:szCs w:val="20"/>
          <w:u w:val="single"/>
        </w:rPr>
        <w:t xml:space="preserve"> Families of Functions and Modeling</w:t>
      </w:r>
      <w:r w:rsidR="00A62C5C">
        <w:rPr>
          <w:rFonts w:asciiTheme="minorHAnsi" w:hAnsiTheme="minorHAnsi" w:cstheme="minorHAnsi"/>
          <w:sz w:val="20"/>
          <w:szCs w:val="20"/>
          <w:u w:val="single"/>
        </w:rPr>
        <w:t xml:space="preserve"> </w:t>
      </w:r>
      <w:r w:rsidR="00A62C5C" w:rsidRPr="005417ED">
        <w:rPr>
          <w:rFonts w:asciiTheme="minorHAnsi" w:hAnsiTheme="minorHAnsi" w:cstheme="minorHAnsi"/>
          <w:sz w:val="20"/>
          <w:szCs w:val="20"/>
          <w:highlight w:val="cyan"/>
        </w:rPr>
        <w:t>(1.E) (2.D) (3.E)</w:t>
      </w:r>
      <w:r w:rsidR="00A62C5C" w:rsidRPr="00A62C5C">
        <w:rPr>
          <w:rFonts w:asciiTheme="minorHAnsi" w:hAnsiTheme="minorHAnsi" w:cstheme="minorHAnsi"/>
          <w:sz w:val="20"/>
          <w:szCs w:val="20"/>
        </w:rPr>
        <w:t xml:space="preserve"> </w:t>
      </w:r>
    </w:p>
    <w:p w14:paraId="18C0349D" w14:textId="76C935EF" w:rsidR="00935A6F" w:rsidRPr="00935A6F" w:rsidRDefault="00935A6F" w:rsidP="00581A82">
      <w:pPr>
        <w:rPr>
          <w:rFonts w:asciiTheme="minorHAnsi" w:hAnsiTheme="minorHAnsi" w:cstheme="minorHAnsi"/>
          <w:sz w:val="20"/>
          <w:szCs w:val="20"/>
        </w:rPr>
      </w:pPr>
      <w:r w:rsidRPr="00935A6F">
        <w:rPr>
          <w:rFonts w:asciiTheme="minorHAnsi" w:hAnsiTheme="minorHAnsi" w:cstheme="minorHAnsi"/>
          <w:sz w:val="20"/>
          <w:szCs w:val="20"/>
        </w:rPr>
        <w:t xml:space="preserve">When </w:t>
      </w:r>
      <w:r w:rsidR="00F12335">
        <w:rPr>
          <w:rFonts w:asciiTheme="minorHAnsi" w:hAnsiTheme="minorHAnsi" w:cstheme="minorHAnsi"/>
          <w:sz w:val="20"/>
          <w:szCs w:val="20"/>
        </w:rPr>
        <w:t>looking</w:t>
      </w:r>
      <w:r w:rsidRPr="00935A6F">
        <w:rPr>
          <w:rFonts w:asciiTheme="minorHAnsi" w:hAnsiTheme="minorHAnsi" w:cstheme="minorHAnsi"/>
          <w:sz w:val="20"/>
          <w:szCs w:val="20"/>
        </w:rPr>
        <w:t xml:space="preserve"> at families of functions, point out to students that they are already familiar with several important families including linear functions and trigonometric functions. </w:t>
      </w:r>
      <w:r w:rsidR="005D30E8">
        <w:rPr>
          <w:rFonts w:asciiTheme="minorHAnsi" w:hAnsiTheme="minorHAnsi" w:cstheme="minorHAnsi"/>
          <w:sz w:val="20"/>
          <w:szCs w:val="20"/>
        </w:rPr>
        <w:t>S</w:t>
      </w:r>
      <w:r w:rsidRPr="00935A6F">
        <w:rPr>
          <w:rFonts w:asciiTheme="minorHAnsi" w:hAnsiTheme="minorHAnsi" w:cstheme="minorHAnsi"/>
          <w:sz w:val="20"/>
          <w:szCs w:val="20"/>
        </w:rPr>
        <w:t xml:space="preserve">ome of the effects that various parameters have on the graph of a general function (e.g., </w:t>
      </w:r>
      <m:oMath>
        <m:r>
          <w:rPr>
            <w:rFonts w:ascii="Cambria Math" w:hAnsi="Cambria Math" w:cs="Cambria Math"/>
            <w:sz w:val="20"/>
            <w:szCs w:val="20"/>
          </w:rPr>
          <m:t>f</m:t>
        </m:r>
        <m:r>
          <w:rPr>
            <w:rFonts w:ascii="Cambria Math" w:hAnsi="Cambria Math" w:cstheme="minorHAnsi"/>
            <w:sz w:val="20"/>
            <w:szCs w:val="20"/>
          </w:rPr>
          <m:t xml:space="preserve"> (</m:t>
        </m:r>
        <m:r>
          <w:rPr>
            <w:rFonts w:ascii="Cambria Math" w:hAnsi="Cambria Math" w:cs="Cambria Math"/>
            <w:sz w:val="20"/>
            <w:szCs w:val="20"/>
          </w:rPr>
          <m:t>x</m:t>
        </m:r>
        <m:r>
          <w:rPr>
            <w:rFonts w:ascii="Cambria Math" w:hAnsi="Cambria Math" w:cstheme="minorHAnsi"/>
            <w:sz w:val="20"/>
            <w:szCs w:val="20"/>
          </w:rPr>
          <m:t>+</m:t>
        </m:r>
        <m:r>
          <w:rPr>
            <w:rFonts w:ascii="Cambria Math" w:hAnsi="Cambria Math" w:cs="Cambria Math"/>
            <w:sz w:val="20"/>
            <w:szCs w:val="20"/>
          </w:rPr>
          <m:t>a</m:t>
        </m:r>
        <m:r>
          <w:rPr>
            <w:rFonts w:ascii="Cambria Math" w:hAnsi="Cambria Math" w:cstheme="minorHAnsi"/>
            <w:sz w:val="20"/>
            <w:szCs w:val="20"/>
          </w:rPr>
          <m:t>)</m:t>
        </m:r>
      </m:oMath>
      <w:r w:rsidRPr="00935A6F">
        <w:rPr>
          <w:rFonts w:asciiTheme="minorHAnsi" w:hAnsiTheme="minorHAnsi" w:cstheme="minorHAnsi"/>
          <w:sz w:val="20"/>
          <w:szCs w:val="20"/>
        </w:rPr>
        <w:t xml:space="preserve"> represents a horizontal shift of </w:t>
      </w:r>
      <m:oMath>
        <m:r>
          <w:rPr>
            <w:rFonts w:ascii="Cambria Math" w:hAnsi="Cambria Math" w:cs="Cambria Math"/>
            <w:sz w:val="20"/>
            <w:szCs w:val="20"/>
          </w:rPr>
          <m:t>f</m:t>
        </m:r>
      </m:oMath>
      <w:r w:rsidRPr="00935A6F">
        <w:rPr>
          <w:rFonts w:asciiTheme="minorHAnsi" w:hAnsiTheme="minorHAnsi" w:cstheme="minorHAnsi"/>
          <w:i/>
          <w:iCs/>
          <w:sz w:val="20"/>
          <w:szCs w:val="20"/>
        </w:rPr>
        <w:t xml:space="preserve"> </w:t>
      </w:r>
      <w:r w:rsidRPr="00935A6F">
        <w:rPr>
          <w:rFonts w:asciiTheme="minorHAnsi" w:hAnsiTheme="minorHAnsi" w:cstheme="minorHAnsi"/>
          <w:sz w:val="20"/>
          <w:szCs w:val="20"/>
        </w:rPr>
        <w:t xml:space="preserve">while </w:t>
      </w:r>
      <m:oMath>
        <m:r>
          <w:rPr>
            <w:rFonts w:ascii="Cambria Math" w:hAnsi="Cambria Math" w:cs="Cambria Math"/>
            <w:sz w:val="20"/>
            <w:szCs w:val="20"/>
          </w:rPr>
          <m:t>f</m:t>
        </m:r>
        <m:d>
          <m:dPr>
            <m:ctrlPr>
              <w:rPr>
                <w:rFonts w:ascii="Cambria Math" w:hAnsi="Cambria Math" w:cstheme="minorHAnsi"/>
                <w:i/>
                <w:sz w:val="20"/>
                <w:szCs w:val="20"/>
              </w:rPr>
            </m:ctrlPr>
          </m:dPr>
          <m:e>
            <m:r>
              <w:rPr>
                <w:rFonts w:ascii="Cambria Math" w:hAnsi="Cambria Math" w:cstheme="minorHAnsi"/>
                <w:sz w:val="20"/>
                <w:szCs w:val="20"/>
              </w:rPr>
              <m:t>x</m:t>
            </m:r>
          </m:e>
        </m:d>
        <m:r>
          <w:rPr>
            <w:rFonts w:ascii="Cambria Math" w:hAnsi="Cambria Math" w:cstheme="minorHAnsi"/>
            <w:sz w:val="20"/>
            <w:szCs w:val="20"/>
          </w:rPr>
          <m:t>+b</m:t>
        </m:r>
      </m:oMath>
      <w:r w:rsidR="005D30E8">
        <w:rPr>
          <w:rFonts w:asciiTheme="minorHAnsi" w:hAnsiTheme="minorHAnsi" w:cstheme="minorHAnsi"/>
          <w:sz w:val="20"/>
          <w:szCs w:val="20"/>
        </w:rPr>
        <w:t xml:space="preserve"> </w:t>
      </w:r>
      <w:r w:rsidRPr="00935A6F">
        <w:rPr>
          <w:rFonts w:asciiTheme="minorHAnsi" w:hAnsiTheme="minorHAnsi" w:cstheme="minorHAnsi"/>
          <w:sz w:val="20"/>
          <w:szCs w:val="20"/>
        </w:rPr>
        <w:t xml:space="preserve">represents a vertical shift). Emphasize that with calculus, families of functions can be studied in greater detail than previously possible. </w:t>
      </w:r>
    </w:p>
    <w:p w14:paraId="20AF2435" w14:textId="5B899AFD" w:rsidR="00935A6F" w:rsidRPr="00935A6F" w:rsidRDefault="005D30E8" w:rsidP="00581A82">
      <w:pPr>
        <w:rPr>
          <w:rFonts w:asciiTheme="minorHAnsi" w:hAnsiTheme="minorHAnsi" w:cstheme="minorHAnsi"/>
          <w:sz w:val="20"/>
          <w:szCs w:val="20"/>
        </w:rPr>
      </w:pPr>
      <w:r>
        <w:rPr>
          <w:rFonts w:asciiTheme="minorHAnsi" w:hAnsiTheme="minorHAnsi" w:cstheme="minorHAnsi"/>
          <w:sz w:val="20"/>
          <w:szCs w:val="20"/>
        </w:rPr>
        <w:t>Use</w:t>
      </w:r>
      <w:r w:rsidR="00935A6F" w:rsidRPr="00935A6F">
        <w:rPr>
          <w:rFonts w:asciiTheme="minorHAnsi" w:hAnsiTheme="minorHAnsi" w:cstheme="minorHAnsi"/>
          <w:sz w:val="20"/>
          <w:szCs w:val="20"/>
        </w:rPr>
        <w:t xml:space="preserve"> a graphing calculator or computer program which allows you to enter parameterized families and then vary the parameters</w:t>
      </w:r>
      <w:r>
        <w:rPr>
          <w:rFonts w:asciiTheme="minorHAnsi" w:hAnsiTheme="minorHAnsi" w:cstheme="minorHAnsi"/>
          <w:sz w:val="20"/>
          <w:szCs w:val="20"/>
        </w:rPr>
        <w:t xml:space="preserve"> to see the movements</w:t>
      </w:r>
      <w:r w:rsidR="00935A6F" w:rsidRPr="00935A6F">
        <w:rPr>
          <w:rFonts w:asciiTheme="minorHAnsi" w:hAnsiTheme="minorHAnsi" w:cstheme="minorHAnsi"/>
          <w:sz w:val="20"/>
          <w:szCs w:val="20"/>
        </w:rPr>
        <w:t xml:space="preserve">. </w:t>
      </w:r>
      <w:r>
        <w:rPr>
          <w:rFonts w:asciiTheme="minorHAnsi" w:hAnsiTheme="minorHAnsi" w:cstheme="minorHAnsi"/>
          <w:sz w:val="20"/>
          <w:szCs w:val="20"/>
        </w:rPr>
        <w:t>B</w:t>
      </w:r>
      <w:r w:rsidR="00935A6F" w:rsidRPr="00935A6F">
        <w:rPr>
          <w:rFonts w:asciiTheme="minorHAnsi" w:hAnsiTheme="minorHAnsi" w:cstheme="minorHAnsi"/>
          <w:sz w:val="20"/>
          <w:szCs w:val="20"/>
        </w:rPr>
        <w:t xml:space="preserve">reak the class into groups and have each group investigate and report back on various families. </w:t>
      </w:r>
    </w:p>
    <w:p w14:paraId="0E0FFBA6" w14:textId="315DFE2A" w:rsidR="00935A6F" w:rsidRPr="00935A6F" w:rsidRDefault="00935A6F" w:rsidP="00581A82">
      <w:pPr>
        <w:rPr>
          <w:rFonts w:asciiTheme="minorHAnsi" w:hAnsiTheme="minorHAnsi" w:cstheme="minorHAnsi"/>
          <w:sz w:val="20"/>
          <w:szCs w:val="20"/>
        </w:rPr>
      </w:pPr>
      <w:r w:rsidRPr="00935A6F">
        <w:rPr>
          <w:rFonts w:asciiTheme="minorHAnsi" w:hAnsiTheme="minorHAnsi" w:cstheme="minorHAnsi"/>
          <w:sz w:val="20"/>
          <w:szCs w:val="20"/>
        </w:rPr>
        <w:t>Possible examples</w:t>
      </w:r>
      <w:r w:rsidRPr="00935A6F">
        <w:rPr>
          <w:rFonts w:asciiTheme="minorHAnsi" w:hAnsiTheme="minorHAnsi" w:cstheme="minorHAnsi"/>
          <w:position w:val="6"/>
          <w:sz w:val="20"/>
          <w:szCs w:val="20"/>
        </w:rPr>
        <w:t xml:space="preserve"> </w:t>
      </w:r>
      <w:r w:rsidRPr="00935A6F">
        <w:rPr>
          <w:rFonts w:asciiTheme="minorHAnsi" w:hAnsiTheme="minorHAnsi" w:cstheme="minorHAnsi"/>
          <w:sz w:val="20"/>
          <w:szCs w:val="20"/>
        </w:rPr>
        <w:t>to use in class are</w:t>
      </w:r>
      <w:r w:rsidR="005D30E8">
        <w:rPr>
          <w:rFonts w:asciiTheme="minorHAnsi" w:hAnsiTheme="minorHAnsi" w:cstheme="minorHAnsi"/>
          <w:sz w:val="20"/>
          <w:szCs w:val="20"/>
        </w:rPr>
        <w:t>:</w:t>
      </w:r>
    </w:p>
    <w:p w14:paraId="10D96EB5" w14:textId="77777777" w:rsidR="005D30E8" w:rsidRDefault="005D30E8" w:rsidP="00581A82">
      <w:pPr>
        <w:rPr>
          <w:rFonts w:asciiTheme="minorHAnsi" w:hAnsiTheme="minorHAnsi" w:cstheme="minorHAnsi"/>
          <w:sz w:val="20"/>
          <w:szCs w:val="20"/>
        </w:rPr>
      </w:pPr>
      <m:oMath>
        <m:r>
          <w:rPr>
            <w:rFonts w:ascii="Cambria Math" w:hAnsi="Cambria Math" w:cstheme="minorHAnsi"/>
            <w:sz w:val="20"/>
            <w:szCs w:val="20"/>
          </w:rPr>
          <m:t>1. y=ax+</m:t>
        </m:r>
        <m:f>
          <m:fPr>
            <m:ctrlPr>
              <w:rPr>
                <w:rFonts w:ascii="Cambria Math" w:hAnsi="Cambria Math" w:cstheme="minorHAnsi"/>
                <w:i/>
                <w:iCs/>
                <w:sz w:val="20"/>
                <w:szCs w:val="20"/>
              </w:rPr>
            </m:ctrlPr>
          </m:fPr>
          <m:num>
            <m:r>
              <w:rPr>
                <w:rFonts w:ascii="Cambria Math" w:hAnsi="Cambria Math" w:cstheme="minorHAnsi"/>
                <w:sz w:val="20"/>
                <w:szCs w:val="20"/>
              </w:rPr>
              <m:t>b</m:t>
            </m:r>
          </m:num>
          <m:den>
            <m:r>
              <w:rPr>
                <w:rFonts w:ascii="Cambria Math" w:hAnsi="Cambria Math" w:cstheme="minorHAnsi"/>
                <w:sz w:val="20"/>
                <w:szCs w:val="20"/>
              </w:rPr>
              <m:t>x</m:t>
            </m:r>
          </m:den>
        </m:f>
      </m:oMath>
      <w:r w:rsidR="00935A6F" w:rsidRPr="00581A82">
        <w:rPr>
          <w:rFonts w:asciiTheme="minorHAnsi" w:hAnsiTheme="minorHAnsi" w:cstheme="minorHAnsi"/>
          <w:i/>
          <w:iCs/>
          <w:sz w:val="20"/>
          <w:szCs w:val="20"/>
        </w:rPr>
        <w:t xml:space="preserve">  </w:t>
      </w:r>
      <w:r w:rsidR="00935A6F" w:rsidRPr="00581A82">
        <w:rPr>
          <w:rFonts w:asciiTheme="minorHAnsi" w:hAnsiTheme="minorHAnsi" w:cstheme="minorHAnsi"/>
          <w:sz w:val="20"/>
          <w:szCs w:val="20"/>
        </w:rPr>
        <w:t xml:space="preserve"> </w:t>
      </w:r>
    </w:p>
    <w:p w14:paraId="18D2717C" w14:textId="77777777" w:rsidR="005D30E8" w:rsidRDefault="005D30E8" w:rsidP="00581A82">
      <w:pPr>
        <w:rPr>
          <w:rFonts w:asciiTheme="minorHAnsi" w:hAnsiTheme="minorHAnsi" w:cstheme="minorHAnsi"/>
          <w:iCs/>
          <w:sz w:val="20"/>
          <w:szCs w:val="20"/>
        </w:rPr>
      </w:pPr>
      <w:r>
        <w:rPr>
          <w:rFonts w:asciiTheme="minorHAnsi" w:hAnsiTheme="minorHAnsi" w:cstheme="minorHAnsi"/>
          <w:sz w:val="20"/>
          <w:szCs w:val="20"/>
        </w:rPr>
        <w:t xml:space="preserve">2. </w:t>
      </w:r>
      <m:oMath>
        <m:r>
          <w:rPr>
            <w:rFonts w:ascii="Cambria Math" w:hAnsi="Cambria Math" w:cstheme="minorHAnsi"/>
            <w:sz w:val="20"/>
            <w:szCs w:val="20"/>
          </w:rPr>
          <m:t>y=ax</m:t>
        </m:r>
        <m:sSup>
          <m:sSupPr>
            <m:ctrlPr>
              <w:rPr>
                <w:rFonts w:ascii="Cambria Math" w:hAnsi="Cambria Math" w:cstheme="minorHAnsi"/>
                <w:i/>
                <w:iCs/>
                <w:sz w:val="20"/>
                <w:szCs w:val="20"/>
              </w:rPr>
            </m:ctrlPr>
          </m:sSupPr>
          <m:e>
            <m:r>
              <w:rPr>
                <w:rFonts w:ascii="Cambria Math" w:hAnsi="Cambria Math" w:cstheme="minorHAnsi"/>
                <w:sz w:val="20"/>
                <w:szCs w:val="20"/>
              </w:rPr>
              <m:t>e</m:t>
            </m:r>
          </m:e>
          <m:sup>
            <m:r>
              <w:rPr>
                <w:rFonts w:ascii="Cambria Math" w:hAnsi="Cambria Math" w:cstheme="minorHAnsi"/>
                <w:sz w:val="20"/>
                <w:szCs w:val="20"/>
              </w:rPr>
              <m:t>-bx</m:t>
            </m:r>
          </m:sup>
        </m:sSup>
      </m:oMath>
      <w:r w:rsidR="00581A82" w:rsidRPr="00581A82">
        <w:rPr>
          <w:rFonts w:asciiTheme="minorHAnsi" w:hAnsiTheme="minorHAnsi" w:cstheme="minorHAnsi"/>
          <w:iCs/>
          <w:sz w:val="20"/>
          <w:szCs w:val="20"/>
        </w:rPr>
        <w:t xml:space="preserve"> </w:t>
      </w:r>
    </w:p>
    <w:p w14:paraId="3ED1D732" w14:textId="5FA45422" w:rsidR="007155AC" w:rsidRDefault="005D30E8" w:rsidP="00581A82">
      <w:pPr>
        <w:rPr>
          <w:rFonts w:asciiTheme="minorHAnsi" w:hAnsiTheme="minorHAnsi" w:cstheme="minorHAnsi"/>
          <w:iCs/>
          <w:sz w:val="20"/>
          <w:szCs w:val="20"/>
        </w:rPr>
      </w:pPr>
      <w:r>
        <w:rPr>
          <w:rFonts w:asciiTheme="minorHAnsi" w:hAnsiTheme="minorHAnsi" w:cstheme="minorHAnsi"/>
          <w:iCs/>
          <w:sz w:val="20"/>
          <w:szCs w:val="20"/>
        </w:rPr>
        <w:t>3.</w:t>
      </w:r>
      <w:r w:rsidR="00581A82" w:rsidRPr="00581A82">
        <w:rPr>
          <w:rFonts w:asciiTheme="minorHAnsi" w:hAnsiTheme="minorHAnsi" w:cstheme="minorHAnsi"/>
          <w:iCs/>
          <w:sz w:val="20"/>
          <w:szCs w:val="20"/>
        </w:rPr>
        <w:t xml:space="preserve"> </w:t>
      </w:r>
      <m:oMath>
        <m:r>
          <w:rPr>
            <w:rFonts w:ascii="Cambria Math" w:hAnsi="Cambria Math" w:cstheme="minorHAnsi"/>
            <w:sz w:val="20"/>
            <w:szCs w:val="20"/>
          </w:rPr>
          <m:t>y=k</m:t>
        </m:r>
        <m:func>
          <m:funcPr>
            <m:ctrlPr>
              <w:rPr>
                <w:rFonts w:ascii="Cambria Math" w:hAnsi="Cambria Math" w:cstheme="minorHAnsi"/>
                <w:i/>
                <w:iCs/>
                <w:sz w:val="20"/>
                <w:szCs w:val="20"/>
              </w:rPr>
            </m:ctrlPr>
          </m:funcPr>
          <m:fName>
            <m:r>
              <m:rPr>
                <m:sty m:val="p"/>
              </m:rPr>
              <w:rPr>
                <w:rFonts w:ascii="Cambria Math" w:hAnsi="Cambria Math" w:cstheme="minorHAnsi"/>
                <w:sz w:val="20"/>
                <w:szCs w:val="20"/>
              </w:rPr>
              <m:t>sin</m:t>
            </m:r>
          </m:fName>
          <m:e>
            <m:r>
              <w:rPr>
                <w:rFonts w:ascii="Cambria Math" w:hAnsi="Cambria Math" w:cstheme="minorHAnsi"/>
                <w:sz w:val="20"/>
                <w:szCs w:val="20"/>
              </w:rPr>
              <m:t>x</m:t>
            </m:r>
          </m:e>
        </m:func>
      </m:oMath>
    </w:p>
    <w:p w14:paraId="133D8281" w14:textId="5F2FA166" w:rsidR="00802ABA" w:rsidRPr="00D23805" w:rsidRDefault="00802ABA" w:rsidP="00802ABA">
      <w:pPr>
        <w:rPr>
          <w:rFonts w:asciiTheme="minorHAnsi" w:hAnsiTheme="minorHAnsi" w:cstheme="minorHAnsi"/>
          <w:color w:val="000000" w:themeColor="text1"/>
          <w:sz w:val="20"/>
          <w:szCs w:val="20"/>
        </w:rPr>
      </w:pPr>
      <w:r w:rsidRPr="00D23805">
        <w:rPr>
          <w:rFonts w:asciiTheme="minorHAnsi" w:hAnsiTheme="minorHAnsi" w:cstheme="minorHAnsi"/>
          <w:color w:val="000000" w:themeColor="text1"/>
          <w:sz w:val="20"/>
          <w:szCs w:val="20"/>
        </w:rPr>
        <w:t xml:space="preserve">Day 1: Complete problems </w:t>
      </w:r>
      <w:r w:rsidR="00D23805" w:rsidRPr="00D23805">
        <w:rPr>
          <w:rFonts w:asciiTheme="minorHAnsi" w:hAnsiTheme="minorHAnsi" w:cstheme="minorHAnsi"/>
          <w:color w:val="0F0F0F"/>
          <w:sz w:val="20"/>
          <w:szCs w:val="20"/>
        </w:rPr>
        <w:t xml:space="preserve">1, </w:t>
      </w:r>
      <w:r w:rsidR="00D23805" w:rsidRPr="00D23805">
        <w:rPr>
          <w:rFonts w:asciiTheme="minorHAnsi" w:hAnsiTheme="minorHAnsi" w:cstheme="minorHAnsi"/>
          <w:color w:val="232323"/>
          <w:sz w:val="20"/>
          <w:szCs w:val="20"/>
        </w:rPr>
        <w:t xml:space="preserve">4, </w:t>
      </w:r>
      <w:r w:rsidR="00D23805" w:rsidRPr="00D23805">
        <w:rPr>
          <w:rFonts w:asciiTheme="minorHAnsi" w:hAnsiTheme="minorHAnsi" w:cstheme="minorHAnsi"/>
          <w:color w:val="161616"/>
          <w:sz w:val="20"/>
          <w:szCs w:val="20"/>
        </w:rPr>
        <w:t xml:space="preserve">5, </w:t>
      </w:r>
      <w:r w:rsidR="00D23805" w:rsidRPr="00D23805">
        <w:rPr>
          <w:rFonts w:asciiTheme="minorHAnsi" w:hAnsiTheme="minorHAnsi" w:cstheme="minorHAnsi"/>
          <w:color w:val="131313"/>
          <w:sz w:val="20"/>
          <w:szCs w:val="20"/>
        </w:rPr>
        <w:t xml:space="preserve">6, </w:t>
      </w:r>
      <w:r w:rsidR="00D23805" w:rsidRPr="00D23805">
        <w:rPr>
          <w:rFonts w:asciiTheme="minorHAnsi" w:hAnsiTheme="minorHAnsi" w:cstheme="minorHAnsi"/>
          <w:color w:val="282828"/>
          <w:sz w:val="20"/>
          <w:szCs w:val="20"/>
        </w:rPr>
        <w:t xml:space="preserve">7, </w:t>
      </w:r>
      <w:r w:rsidR="00D23805" w:rsidRPr="00D23805">
        <w:rPr>
          <w:rFonts w:asciiTheme="minorHAnsi" w:hAnsiTheme="minorHAnsi" w:cstheme="minorHAnsi"/>
          <w:color w:val="161616"/>
          <w:sz w:val="20"/>
          <w:szCs w:val="20"/>
        </w:rPr>
        <w:t xml:space="preserve">9, </w:t>
      </w:r>
      <w:r w:rsidR="00D23805" w:rsidRPr="00D23805">
        <w:rPr>
          <w:rFonts w:asciiTheme="minorHAnsi" w:hAnsiTheme="minorHAnsi" w:cstheme="minorHAnsi"/>
          <w:color w:val="0F0F0F"/>
          <w:sz w:val="20"/>
          <w:szCs w:val="20"/>
        </w:rPr>
        <w:t xml:space="preserve">10, </w:t>
      </w:r>
      <w:r w:rsidR="00D23805" w:rsidRPr="00D23805">
        <w:rPr>
          <w:rFonts w:asciiTheme="minorHAnsi" w:hAnsiTheme="minorHAnsi" w:cstheme="minorHAnsi"/>
          <w:color w:val="131313"/>
          <w:sz w:val="20"/>
          <w:szCs w:val="20"/>
        </w:rPr>
        <w:t xml:space="preserve">12, </w:t>
      </w:r>
      <w:r w:rsidR="00D23805" w:rsidRPr="00D23805">
        <w:rPr>
          <w:rFonts w:asciiTheme="minorHAnsi" w:hAnsiTheme="minorHAnsi" w:cstheme="minorHAnsi"/>
          <w:sz w:val="20"/>
          <w:szCs w:val="20"/>
        </w:rPr>
        <w:t>17, 21</w:t>
      </w:r>
    </w:p>
    <w:p w14:paraId="6B8045A8" w14:textId="32FD2BF4" w:rsidR="00D23805" w:rsidRPr="00D23805" w:rsidRDefault="00802ABA" w:rsidP="00D23805">
      <w:pPr>
        <w:pStyle w:val="TableParagraph"/>
        <w:spacing w:before="24"/>
        <w:rPr>
          <w:rFonts w:asciiTheme="minorHAnsi" w:hAnsiTheme="minorHAnsi" w:cstheme="minorHAnsi"/>
          <w:sz w:val="20"/>
          <w:szCs w:val="20"/>
        </w:rPr>
      </w:pPr>
      <w:r w:rsidRPr="00D23805">
        <w:rPr>
          <w:rFonts w:asciiTheme="minorHAnsi" w:hAnsiTheme="minorHAnsi" w:cstheme="minorHAnsi"/>
          <w:color w:val="000000" w:themeColor="text1"/>
          <w:sz w:val="20"/>
          <w:szCs w:val="20"/>
        </w:rPr>
        <w:t xml:space="preserve">Day 2: Complete problems </w:t>
      </w:r>
      <w:r w:rsidR="00D23805" w:rsidRPr="00D23805">
        <w:rPr>
          <w:rFonts w:asciiTheme="minorHAnsi" w:hAnsiTheme="minorHAnsi" w:cstheme="minorHAnsi"/>
          <w:color w:val="1A1A1A"/>
          <w:sz w:val="20"/>
          <w:szCs w:val="20"/>
        </w:rPr>
        <w:t xml:space="preserve">22, </w:t>
      </w:r>
      <w:r w:rsidR="00D23805" w:rsidRPr="00D23805">
        <w:rPr>
          <w:rFonts w:asciiTheme="minorHAnsi" w:hAnsiTheme="minorHAnsi" w:cstheme="minorHAnsi"/>
          <w:color w:val="0F0F0F"/>
          <w:sz w:val="20"/>
          <w:szCs w:val="20"/>
        </w:rPr>
        <w:t xml:space="preserve">23, 25, </w:t>
      </w:r>
      <w:r w:rsidR="00D23805" w:rsidRPr="00D23805">
        <w:rPr>
          <w:rFonts w:asciiTheme="minorHAnsi" w:hAnsiTheme="minorHAnsi" w:cstheme="minorHAnsi"/>
          <w:sz w:val="20"/>
          <w:szCs w:val="20"/>
        </w:rPr>
        <w:t xml:space="preserve">26, </w:t>
      </w:r>
      <w:r w:rsidR="00D23805" w:rsidRPr="00D23805">
        <w:rPr>
          <w:rFonts w:asciiTheme="minorHAnsi" w:hAnsiTheme="minorHAnsi" w:cstheme="minorHAnsi"/>
          <w:color w:val="2D2D2D"/>
          <w:sz w:val="20"/>
          <w:szCs w:val="20"/>
        </w:rPr>
        <w:t xml:space="preserve">27, </w:t>
      </w:r>
      <w:r w:rsidR="00D23805" w:rsidRPr="00D23805">
        <w:rPr>
          <w:rFonts w:asciiTheme="minorHAnsi" w:hAnsiTheme="minorHAnsi" w:cstheme="minorHAnsi"/>
          <w:color w:val="1A1A1A"/>
          <w:sz w:val="20"/>
          <w:szCs w:val="20"/>
        </w:rPr>
        <w:t xml:space="preserve">29, </w:t>
      </w:r>
      <w:r w:rsidR="00D23805" w:rsidRPr="00D23805">
        <w:rPr>
          <w:rFonts w:asciiTheme="minorHAnsi" w:hAnsiTheme="minorHAnsi" w:cstheme="minorHAnsi"/>
          <w:color w:val="0E0E0E"/>
          <w:sz w:val="20"/>
          <w:szCs w:val="20"/>
        </w:rPr>
        <w:t xml:space="preserve">31, </w:t>
      </w:r>
      <w:r w:rsidR="00D23805" w:rsidRPr="00D23805">
        <w:rPr>
          <w:rFonts w:asciiTheme="minorHAnsi" w:hAnsiTheme="minorHAnsi" w:cstheme="minorHAnsi"/>
          <w:sz w:val="20"/>
          <w:szCs w:val="20"/>
        </w:rPr>
        <w:t xml:space="preserve">32, 33, 36, </w:t>
      </w:r>
      <w:r w:rsidR="00D23805" w:rsidRPr="00D23805">
        <w:rPr>
          <w:rFonts w:asciiTheme="minorHAnsi" w:hAnsiTheme="minorHAnsi" w:cstheme="minorHAnsi"/>
          <w:color w:val="2F2F2F"/>
          <w:sz w:val="20"/>
          <w:szCs w:val="20"/>
        </w:rPr>
        <w:t>37</w:t>
      </w:r>
    </w:p>
    <w:p w14:paraId="3B3FDD9C" w14:textId="5AA8FD9E" w:rsidR="00802ABA" w:rsidRDefault="00802ABA" w:rsidP="00802ABA">
      <w:pPr>
        <w:rPr>
          <w:rFonts w:asciiTheme="minorHAnsi" w:hAnsiTheme="minorHAnsi" w:cstheme="minorHAnsi"/>
          <w:color w:val="151515"/>
          <w:sz w:val="20"/>
          <w:szCs w:val="20"/>
        </w:rPr>
      </w:pPr>
      <w:r w:rsidRPr="00D23805">
        <w:rPr>
          <w:rFonts w:asciiTheme="minorHAnsi" w:hAnsiTheme="minorHAnsi" w:cstheme="minorHAnsi"/>
          <w:color w:val="000000" w:themeColor="text1"/>
          <w:sz w:val="20"/>
          <w:szCs w:val="20"/>
        </w:rPr>
        <w:t xml:space="preserve">Day 3: Complete problems </w:t>
      </w:r>
      <w:r w:rsidR="00D23805" w:rsidRPr="00D23805">
        <w:rPr>
          <w:rFonts w:asciiTheme="minorHAnsi" w:hAnsiTheme="minorHAnsi" w:cstheme="minorHAnsi"/>
          <w:sz w:val="20"/>
          <w:szCs w:val="20"/>
        </w:rPr>
        <w:t xml:space="preserve">38, 39, 40, </w:t>
      </w:r>
      <w:r w:rsidR="00D23805" w:rsidRPr="00D23805">
        <w:rPr>
          <w:rFonts w:asciiTheme="minorHAnsi" w:hAnsiTheme="minorHAnsi" w:cstheme="minorHAnsi"/>
          <w:color w:val="131313"/>
          <w:sz w:val="20"/>
          <w:szCs w:val="20"/>
        </w:rPr>
        <w:t xml:space="preserve">41, </w:t>
      </w:r>
      <w:r w:rsidR="00D23805" w:rsidRPr="00D23805">
        <w:rPr>
          <w:rFonts w:asciiTheme="minorHAnsi" w:hAnsiTheme="minorHAnsi" w:cstheme="minorHAnsi"/>
          <w:color w:val="161616"/>
          <w:sz w:val="20"/>
          <w:szCs w:val="20"/>
        </w:rPr>
        <w:t xml:space="preserve">43, </w:t>
      </w:r>
      <w:r w:rsidR="00D23805" w:rsidRPr="00D23805">
        <w:rPr>
          <w:rFonts w:asciiTheme="minorHAnsi" w:hAnsiTheme="minorHAnsi" w:cstheme="minorHAnsi"/>
          <w:color w:val="0C0C0C"/>
          <w:sz w:val="20"/>
          <w:szCs w:val="20"/>
        </w:rPr>
        <w:t xml:space="preserve">44, </w:t>
      </w:r>
      <w:r w:rsidR="00D23805" w:rsidRPr="00D23805">
        <w:rPr>
          <w:rFonts w:asciiTheme="minorHAnsi" w:hAnsiTheme="minorHAnsi" w:cstheme="minorHAnsi"/>
          <w:color w:val="242424"/>
          <w:sz w:val="20"/>
          <w:szCs w:val="20"/>
        </w:rPr>
        <w:t xml:space="preserve">45, </w:t>
      </w:r>
      <w:r w:rsidR="00D23805" w:rsidRPr="00D23805">
        <w:rPr>
          <w:rFonts w:asciiTheme="minorHAnsi" w:hAnsiTheme="minorHAnsi" w:cstheme="minorHAnsi"/>
          <w:color w:val="212121"/>
          <w:sz w:val="20"/>
          <w:szCs w:val="20"/>
        </w:rPr>
        <w:t xml:space="preserve">46, </w:t>
      </w:r>
      <w:r w:rsidR="00D23805" w:rsidRPr="00D23805">
        <w:rPr>
          <w:rFonts w:asciiTheme="minorHAnsi" w:hAnsiTheme="minorHAnsi" w:cstheme="minorHAnsi"/>
          <w:color w:val="1F1F1F"/>
          <w:sz w:val="20"/>
          <w:szCs w:val="20"/>
        </w:rPr>
        <w:t xml:space="preserve">47, </w:t>
      </w:r>
      <w:r w:rsidR="00D23805" w:rsidRPr="00D23805">
        <w:rPr>
          <w:rFonts w:asciiTheme="minorHAnsi" w:hAnsiTheme="minorHAnsi" w:cstheme="minorHAnsi"/>
          <w:color w:val="151515"/>
          <w:sz w:val="20"/>
          <w:szCs w:val="20"/>
        </w:rPr>
        <w:t>49</w:t>
      </w:r>
    </w:p>
    <w:p w14:paraId="0D1E7C28" w14:textId="77777777" w:rsidR="00802ABA" w:rsidRPr="00D23805" w:rsidRDefault="00802ABA" w:rsidP="00802ABA">
      <w:pPr>
        <w:rPr>
          <w:rFonts w:asciiTheme="minorHAnsi" w:hAnsiTheme="minorHAnsi" w:cstheme="minorHAnsi"/>
          <w:color w:val="000000" w:themeColor="text1"/>
          <w:sz w:val="20"/>
          <w:szCs w:val="20"/>
        </w:rPr>
      </w:pPr>
    </w:p>
    <w:p w14:paraId="658DC7F8" w14:textId="4D74545A" w:rsidR="00802ABA" w:rsidRPr="00D23805" w:rsidRDefault="00802ABA" w:rsidP="00802ABA">
      <w:pPr>
        <w:rPr>
          <w:rFonts w:asciiTheme="minorHAnsi" w:hAnsiTheme="minorHAnsi" w:cstheme="minorHAnsi"/>
          <w:sz w:val="20"/>
          <w:szCs w:val="20"/>
          <w:u w:val="single"/>
        </w:rPr>
      </w:pPr>
      <w:r w:rsidRPr="00D23805">
        <w:rPr>
          <w:rFonts w:asciiTheme="minorHAnsi" w:hAnsiTheme="minorHAnsi" w:cstheme="minorHAnsi"/>
          <w:sz w:val="20"/>
          <w:szCs w:val="20"/>
          <w:u w:val="single"/>
        </w:rPr>
        <w:t>Lesson Them</w:t>
      </w:r>
      <w:r w:rsidR="007B07F1">
        <w:rPr>
          <w:rFonts w:asciiTheme="minorHAnsi" w:hAnsiTheme="minorHAnsi" w:cstheme="minorHAnsi"/>
          <w:sz w:val="20"/>
          <w:szCs w:val="20"/>
          <w:u w:val="single"/>
        </w:rPr>
        <w:t>e</w:t>
      </w:r>
      <w:r w:rsidRPr="00D23805">
        <w:rPr>
          <w:rFonts w:asciiTheme="minorHAnsi" w:hAnsiTheme="minorHAnsi" w:cstheme="minorHAnsi"/>
          <w:sz w:val="20"/>
          <w:szCs w:val="20"/>
          <w:u w:val="single"/>
        </w:rPr>
        <w:t>: Chapter 4 Review</w:t>
      </w:r>
    </w:p>
    <w:p w14:paraId="0B3D7334" w14:textId="1973B4C0" w:rsidR="00802ABA" w:rsidRPr="00D23805" w:rsidRDefault="00802ABA" w:rsidP="00802ABA">
      <w:pPr>
        <w:rPr>
          <w:rFonts w:asciiTheme="minorHAnsi" w:hAnsiTheme="minorHAnsi" w:cstheme="minorHAnsi"/>
          <w:color w:val="000000" w:themeColor="text1"/>
          <w:sz w:val="20"/>
          <w:szCs w:val="20"/>
        </w:rPr>
      </w:pPr>
      <w:r w:rsidRPr="00D23805">
        <w:rPr>
          <w:rFonts w:asciiTheme="minorHAnsi" w:hAnsiTheme="minorHAnsi" w:cstheme="minorHAnsi"/>
          <w:color w:val="000000" w:themeColor="text1"/>
          <w:sz w:val="20"/>
          <w:szCs w:val="20"/>
        </w:rPr>
        <w:t xml:space="preserve">Day 1: Complete problems </w:t>
      </w:r>
      <w:r w:rsidR="00D23805" w:rsidRPr="00D23805">
        <w:rPr>
          <w:rFonts w:asciiTheme="minorHAnsi" w:hAnsiTheme="minorHAnsi" w:cstheme="minorHAnsi"/>
          <w:sz w:val="20"/>
          <w:szCs w:val="20"/>
        </w:rPr>
        <w:t xml:space="preserve">27, 28, </w:t>
      </w:r>
      <w:r w:rsidR="00D23805" w:rsidRPr="00D23805">
        <w:rPr>
          <w:rFonts w:asciiTheme="minorHAnsi" w:hAnsiTheme="minorHAnsi" w:cstheme="minorHAnsi"/>
          <w:color w:val="0C0C0C"/>
          <w:sz w:val="20"/>
          <w:szCs w:val="20"/>
        </w:rPr>
        <w:t xml:space="preserve">34, </w:t>
      </w:r>
      <w:r w:rsidR="00D23805" w:rsidRPr="00D23805">
        <w:rPr>
          <w:rFonts w:asciiTheme="minorHAnsi" w:hAnsiTheme="minorHAnsi" w:cstheme="minorHAnsi"/>
          <w:sz w:val="20"/>
          <w:szCs w:val="20"/>
        </w:rPr>
        <w:t xml:space="preserve">38, 40, </w:t>
      </w:r>
      <w:r w:rsidR="00D23805" w:rsidRPr="00D23805">
        <w:rPr>
          <w:rFonts w:asciiTheme="minorHAnsi" w:hAnsiTheme="minorHAnsi" w:cstheme="minorHAnsi"/>
          <w:color w:val="111111"/>
          <w:sz w:val="20"/>
          <w:szCs w:val="20"/>
        </w:rPr>
        <w:t xml:space="preserve">42, </w:t>
      </w:r>
      <w:r w:rsidR="00D23805" w:rsidRPr="00D23805">
        <w:rPr>
          <w:rFonts w:asciiTheme="minorHAnsi" w:hAnsiTheme="minorHAnsi" w:cstheme="minorHAnsi"/>
          <w:sz w:val="20"/>
          <w:szCs w:val="20"/>
        </w:rPr>
        <w:t>43</w:t>
      </w:r>
    </w:p>
    <w:p w14:paraId="4F7939E7" w14:textId="4EF03CD5" w:rsidR="00802ABA" w:rsidRPr="00D23805" w:rsidRDefault="00802ABA" w:rsidP="00802ABA">
      <w:pPr>
        <w:rPr>
          <w:rFonts w:asciiTheme="minorHAnsi" w:hAnsiTheme="minorHAnsi" w:cstheme="minorHAnsi"/>
          <w:color w:val="000000" w:themeColor="text1"/>
          <w:sz w:val="20"/>
          <w:szCs w:val="20"/>
        </w:rPr>
      </w:pPr>
      <w:r w:rsidRPr="00D23805">
        <w:rPr>
          <w:rFonts w:asciiTheme="minorHAnsi" w:hAnsiTheme="minorHAnsi" w:cstheme="minorHAnsi"/>
          <w:color w:val="000000" w:themeColor="text1"/>
          <w:sz w:val="20"/>
          <w:szCs w:val="20"/>
        </w:rPr>
        <w:t xml:space="preserve">Day 2: Complete problems </w:t>
      </w:r>
      <w:r w:rsidR="00D23805" w:rsidRPr="00D23805">
        <w:rPr>
          <w:rFonts w:asciiTheme="minorHAnsi" w:hAnsiTheme="minorHAnsi" w:cstheme="minorHAnsi"/>
          <w:sz w:val="20"/>
          <w:szCs w:val="20"/>
        </w:rPr>
        <w:t>48, 49, 50, 56</w:t>
      </w:r>
    </w:p>
    <w:p w14:paraId="26D398EE" w14:textId="77777777" w:rsidR="004F7797" w:rsidRPr="00F073EA" w:rsidRDefault="004F7797" w:rsidP="004F7797">
      <w:pPr>
        <w:rPr>
          <w:rFonts w:asciiTheme="minorHAnsi" w:hAnsiTheme="minorHAnsi" w:cstheme="minorHAnsi"/>
          <w:color w:val="000000" w:themeColor="text1"/>
          <w:sz w:val="20"/>
          <w:szCs w:val="20"/>
        </w:rPr>
      </w:pPr>
    </w:p>
    <w:p w14:paraId="625A2D5F" w14:textId="77777777" w:rsidR="008D21B1" w:rsidRPr="008D21B1" w:rsidRDefault="008D21B1" w:rsidP="008D21B1">
      <w:pPr>
        <w:rPr>
          <w:rFonts w:asciiTheme="minorHAnsi" w:hAnsiTheme="minorHAnsi" w:cstheme="minorHAnsi"/>
          <w:color w:val="000000" w:themeColor="text1"/>
          <w:sz w:val="20"/>
          <w:szCs w:val="20"/>
        </w:rPr>
      </w:pPr>
      <w:r w:rsidRPr="008D21B1">
        <w:rPr>
          <w:rFonts w:asciiTheme="minorHAnsi" w:hAnsiTheme="minorHAnsi" w:cstheme="minorHAnsi"/>
          <w:sz w:val="20"/>
          <w:szCs w:val="20"/>
        </w:rPr>
        <w:t>AP Examination Preparation questions</w:t>
      </w:r>
      <w:r>
        <w:rPr>
          <w:rFonts w:asciiTheme="minorHAnsi" w:hAnsiTheme="minorHAnsi" w:cstheme="minorHAnsi"/>
          <w:sz w:val="20"/>
          <w:szCs w:val="20"/>
        </w:rPr>
        <w:t xml:space="preserve"> </w:t>
      </w:r>
      <w:r w:rsidRPr="00F073EA">
        <w:rPr>
          <w:rFonts w:asciiTheme="minorHAnsi" w:hAnsiTheme="minorHAnsi" w:cstheme="minorHAnsi"/>
          <w:color w:val="FFFFFF" w:themeColor="background1"/>
          <w:sz w:val="20"/>
          <w:szCs w:val="20"/>
          <w:highlight w:val="blue"/>
        </w:rPr>
        <w:t>CR2</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CR3</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CR4</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CR5</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CR6</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CR7</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CR8</w:t>
      </w:r>
    </w:p>
    <w:p w14:paraId="67938B3F" w14:textId="77777777" w:rsidR="004F7797" w:rsidRPr="00F073EA" w:rsidRDefault="004F7797" w:rsidP="004F7797">
      <w:pPr>
        <w:rPr>
          <w:rFonts w:asciiTheme="minorHAnsi" w:hAnsiTheme="minorHAnsi" w:cstheme="minorHAnsi"/>
          <w:sz w:val="20"/>
          <w:szCs w:val="20"/>
        </w:rPr>
      </w:pPr>
    </w:p>
    <w:p w14:paraId="2251CF6C" w14:textId="1CAA1B3F" w:rsidR="004F7797" w:rsidRDefault="004F7797" w:rsidP="004F7797">
      <w:pPr>
        <w:rPr>
          <w:rFonts w:asciiTheme="minorHAnsi" w:hAnsiTheme="minorHAnsi" w:cstheme="minorHAnsi"/>
          <w:b/>
          <w:bCs/>
          <w:sz w:val="20"/>
          <w:szCs w:val="20"/>
        </w:rPr>
      </w:pPr>
      <w:r w:rsidRPr="00F073EA">
        <w:rPr>
          <w:rFonts w:asciiTheme="minorHAnsi" w:hAnsiTheme="minorHAnsi" w:cstheme="minorHAnsi"/>
          <w:b/>
          <w:bCs/>
          <w:sz w:val="20"/>
          <w:szCs w:val="20"/>
          <w:highlight w:val="yellow"/>
        </w:rPr>
        <w:t>Summative Activities, Tasks, or Projects:</w:t>
      </w:r>
    </w:p>
    <w:p w14:paraId="44E40FC0" w14:textId="77777777" w:rsidR="001202F3" w:rsidRPr="00F073EA" w:rsidRDefault="001202F3" w:rsidP="004F7797">
      <w:pPr>
        <w:rPr>
          <w:rFonts w:asciiTheme="minorHAnsi" w:hAnsiTheme="minorHAnsi" w:cstheme="minorHAnsi"/>
          <w:b/>
          <w:bCs/>
          <w:sz w:val="20"/>
          <w:szCs w:val="20"/>
        </w:rPr>
      </w:pPr>
    </w:p>
    <w:p w14:paraId="378F2C6A" w14:textId="77777777" w:rsidR="004F7797" w:rsidRPr="00F073EA" w:rsidRDefault="004F7797" w:rsidP="004F7797">
      <w:pPr>
        <w:rPr>
          <w:rFonts w:asciiTheme="minorHAnsi" w:hAnsiTheme="minorHAnsi" w:cstheme="minorHAnsi"/>
          <w:sz w:val="20"/>
          <w:szCs w:val="20"/>
        </w:rPr>
      </w:pPr>
      <w:r w:rsidRPr="00F073EA">
        <w:rPr>
          <w:rFonts w:asciiTheme="minorHAnsi" w:hAnsiTheme="minorHAnsi" w:cstheme="minorHAnsi"/>
          <w:sz w:val="20"/>
          <w:szCs w:val="20"/>
        </w:rPr>
        <w:t xml:space="preserve">Do Now problems </w:t>
      </w:r>
      <w:r w:rsidRPr="00F073EA">
        <w:rPr>
          <w:rFonts w:asciiTheme="minorHAnsi" w:hAnsiTheme="minorHAnsi" w:cstheme="minorHAnsi"/>
          <w:color w:val="FFFFFF" w:themeColor="background1"/>
          <w:sz w:val="20"/>
          <w:szCs w:val="20"/>
          <w:highlight w:val="blue"/>
        </w:rPr>
        <w:t>CR1</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CR2</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CR3</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CR4</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CR5</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CR6</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w:t>
      </w:r>
      <w:proofErr w:type="gramStart"/>
      <w:r w:rsidRPr="00F073EA">
        <w:rPr>
          <w:rFonts w:asciiTheme="minorHAnsi" w:hAnsiTheme="minorHAnsi" w:cstheme="minorHAnsi"/>
          <w:color w:val="FFFFFF" w:themeColor="background1"/>
          <w:sz w:val="20"/>
          <w:szCs w:val="20"/>
          <w:highlight w:val="blue"/>
        </w:rPr>
        <w:t>7</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 xml:space="preserve"> CR</w:t>
      </w:r>
      <w:proofErr w:type="gramEnd"/>
      <w:r w:rsidRPr="00F073EA">
        <w:rPr>
          <w:rFonts w:asciiTheme="minorHAnsi" w:hAnsiTheme="minorHAnsi" w:cstheme="minorHAnsi"/>
          <w:color w:val="FFFFFF" w:themeColor="background1"/>
          <w:sz w:val="20"/>
          <w:szCs w:val="20"/>
          <w:highlight w:val="blue"/>
        </w:rPr>
        <w:t>8</w:t>
      </w:r>
    </w:p>
    <w:p w14:paraId="0AA7B19B" w14:textId="77777777" w:rsidR="004F7797" w:rsidRPr="00F073EA" w:rsidRDefault="004F7797" w:rsidP="004F7797">
      <w:pPr>
        <w:rPr>
          <w:rFonts w:asciiTheme="minorHAnsi" w:hAnsiTheme="minorHAnsi" w:cstheme="minorHAnsi"/>
          <w:sz w:val="20"/>
          <w:szCs w:val="20"/>
        </w:rPr>
      </w:pPr>
    </w:p>
    <w:p w14:paraId="5E554BA4" w14:textId="0497B3F5" w:rsidR="004F7797" w:rsidRPr="00F073EA" w:rsidRDefault="008E0C66" w:rsidP="004F7797">
      <w:pPr>
        <w:rPr>
          <w:rFonts w:asciiTheme="minorHAnsi" w:hAnsiTheme="minorHAnsi" w:cstheme="minorHAnsi"/>
          <w:sz w:val="20"/>
          <w:szCs w:val="20"/>
        </w:rPr>
      </w:pPr>
      <w:r>
        <w:rPr>
          <w:rFonts w:asciiTheme="minorHAnsi" w:hAnsiTheme="minorHAnsi" w:cstheme="minorHAnsi"/>
          <w:sz w:val="20"/>
          <w:szCs w:val="20"/>
        </w:rPr>
        <w:t>Unit</w:t>
      </w:r>
      <w:r w:rsidR="004F7797" w:rsidRPr="00F073EA">
        <w:rPr>
          <w:rFonts w:asciiTheme="minorHAnsi" w:hAnsiTheme="minorHAnsi" w:cstheme="minorHAnsi"/>
          <w:sz w:val="20"/>
          <w:szCs w:val="20"/>
        </w:rPr>
        <w:t xml:space="preserve"> </w:t>
      </w:r>
      <w:r w:rsidR="00E9302C">
        <w:rPr>
          <w:rFonts w:asciiTheme="minorHAnsi" w:hAnsiTheme="minorHAnsi" w:cstheme="minorHAnsi"/>
          <w:sz w:val="20"/>
          <w:szCs w:val="20"/>
        </w:rPr>
        <w:t>5</w:t>
      </w:r>
      <w:r w:rsidR="004F7797" w:rsidRPr="00F073EA">
        <w:rPr>
          <w:rFonts w:asciiTheme="minorHAnsi" w:hAnsiTheme="minorHAnsi" w:cstheme="minorHAnsi"/>
          <w:sz w:val="20"/>
          <w:szCs w:val="20"/>
        </w:rPr>
        <w:t xml:space="preserve"> test </w:t>
      </w:r>
      <w:r w:rsidR="004F7797" w:rsidRPr="00F073EA">
        <w:rPr>
          <w:rFonts w:asciiTheme="minorHAnsi" w:hAnsiTheme="minorHAnsi" w:cstheme="minorHAnsi"/>
          <w:color w:val="FFFFFF" w:themeColor="background1"/>
          <w:sz w:val="20"/>
          <w:szCs w:val="20"/>
          <w:highlight w:val="blue"/>
        </w:rPr>
        <w:t>CR1</w:t>
      </w:r>
      <w:r w:rsidR="004F7797" w:rsidRPr="00F073EA">
        <w:rPr>
          <w:rFonts w:asciiTheme="minorHAnsi" w:hAnsiTheme="minorHAnsi" w:cstheme="minorHAnsi"/>
          <w:color w:val="FFFFFF" w:themeColor="background1"/>
          <w:sz w:val="20"/>
          <w:szCs w:val="20"/>
        </w:rPr>
        <w:t xml:space="preserve"> </w:t>
      </w:r>
      <w:r w:rsidR="004F7797" w:rsidRPr="00F073EA">
        <w:rPr>
          <w:rFonts w:asciiTheme="minorHAnsi" w:hAnsiTheme="minorHAnsi" w:cstheme="minorHAnsi"/>
          <w:color w:val="FFFFFF" w:themeColor="background1"/>
          <w:sz w:val="20"/>
          <w:szCs w:val="20"/>
          <w:highlight w:val="blue"/>
        </w:rPr>
        <w:t>CR2</w:t>
      </w:r>
      <w:r w:rsidR="004F7797" w:rsidRPr="00F073EA">
        <w:rPr>
          <w:rFonts w:asciiTheme="minorHAnsi" w:hAnsiTheme="minorHAnsi" w:cstheme="minorHAnsi"/>
          <w:color w:val="FFFFFF" w:themeColor="background1"/>
          <w:sz w:val="20"/>
          <w:szCs w:val="20"/>
        </w:rPr>
        <w:t xml:space="preserve"> </w:t>
      </w:r>
      <w:r w:rsidR="004F7797" w:rsidRPr="00F073EA">
        <w:rPr>
          <w:rFonts w:asciiTheme="minorHAnsi" w:hAnsiTheme="minorHAnsi" w:cstheme="minorHAnsi"/>
          <w:color w:val="FFFFFF" w:themeColor="background1"/>
          <w:sz w:val="20"/>
          <w:szCs w:val="20"/>
          <w:highlight w:val="blue"/>
        </w:rPr>
        <w:t>CR3</w:t>
      </w:r>
      <w:r w:rsidR="004F7797" w:rsidRPr="00F073EA">
        <w:rPr>
          <w:rFonts w:asciiTheme="minorHAnsi" w:hAnsiTheme="minorHAnsi" w:cstheme="minorHAnsi"/>
          <w:color w:val="FFFFFF" w:themeColor="background1"/>
          <w:sz w:val="20"/>
          <w:szCs w:val="20"/>
        </w:rPr>
        <w:t xml:space="preserve"> </w:t>
      </w:r>
      <w:r w:rsidR="004F7797" w:rsidRPr="00F073EA">
        <w:rPr>
          <w:rFonts w:asciiTheme="minorHAnsi" w:hAnsiTheme="minorHAnsi" w:cstheme="minorHAnsi"/>
          <w:color w:val="FFFFFF" w:themeColor="background1"/>
          <w:sz w:val="20"/>
          <w:szCs w:val="20"/>
          <w:highlight w:val="blue"/>
        </w:rPr>
        <w:t>CR4</w:t>
      </w:r>
      <w:r w:rsidR="004F7797" w:rsidRPr="00F073EA">
        <w:rPr>
          <w:rFonts w:asciiTheme="minorHAnsi" w:hAnsiTheme="minorHAnsi" w:cstheme="minorHAnsi"/>
          <w:color w:val="FFFFFF" w:themeColor="background1"/>
          <w:sz w:val="20"/>
          <w:szCs w:val="20"/>
        </w:rPr>
        <w:t xml:space="preserve"> </w:t>
      </w:r>
      <w:r w:rsidR="004F7797" w:rsidRPr="00F073EA">
        <w:rPr>
          <w:rFonts w:asciiTheme="minorHAnsi" w:hAnsiTheme="minorHAnsi" w:cstheme="minorHAnsi"/>
          <w:color w:val="FFFFFF" w:themeColor="background1"/>
          <w:sz w:val="20"/>
          <w:szCs w:val="20"/>
          <w:highlight w:val="blue"/>
        </w:rPr>
        <w:t>CR5</w:t>
      </w:r>
      <w:r w:rsidR="004F7797" w:rsidRPr="00F073EA">
        <w:rPr>
          <w:rFonts w:asciiTheme="minorHAnsi" w:hAnsiTheme="minorHAnsi" w:cstheme="minorHAnsi"/>
          <w:color w:val="FFFFFF" w:themeColor="background1"/>
          <w:sz w:val="20"/>
          <w:szCs w:val="20"/>
        </w:rPr>
        <w:t xml:space="preserve"> </w:t>
      </w:r>
      <w:r w:rsidR="004F7797" w:rsidRPr="00F073EA">
        <w:rPr>
          <w:rFonts w:asciiTheme="minorHAnsi" w:hAnsiTheme="minorHAnsi" w:cstheme="minorHAnsi"/>
          <w:color w:val="FFFFFF" w:themeColor="background1"/>
          <w:sz w:val="20"/>
          <w:szCs w:val="20"/>
          <w:highlight w:val="blue"/>
        </w:rPr>
        <w:t>CR6</w:t>
      </w:r>
      <w:r w:rsidR="004F7797" w:rsidRPr="00F073EA">
        <w:rPr>
          <w:rFonts w:asciiTheme="minorHAnsi" w:hAnsiTheme="minorHAnsi" w:cstheme="minorHAnsi"/>
          <w:color w:val="FFFFFF" w:themeColor="background1"/>
          <w:sz w:val="20"/>
          <w:szCs w:val="20"/>
        </w:rPr>
        <w:t xml:space="preserve"> </w:t>
      </w:r>
      <w:r w:rsidR="004F7797" w:rsidRPr="00F073EA">
        <w:rPr>
          <w:rFonts w:asciiTheme="minorHAnsi" w:hAnsiTheme="minorHAnsi" w:cstheme="minorHAnsi"/>
          <w:color w:val="FFFFFF" w:themeColor="background1"/>
          <w:sz w:val="20"/>
          <w:szCs w:val="20"/>
          <w:highlight w:val="blue"/>
        </w:rPr>
        <w:t>CR</w:t>
      </w:r>
      <w:proofErr w:type="gramStart"/>
      <w:r w:rsidR="004F7797" w:rsidRPr="00F073EA">
        <w:rPr>
          <w:rFonts w:asciiTheme="minorHAnsi" w:hAnsiTheme="minorHAnsi" w:cstheme="minorHAnsi"/>
          <w:color w:val="FFFFFF" w:themeColor="background1"/>
          <w:sz w:val="20"/>
          <w:szCs w:val="20"/>
          <w:highlight w:val="blue"/>
        </w:rPr>
        <w:t>7</w:t>
      </w:r>
      <w:r w:rsidR="004F7797" w:rsidRPr="00F073EA">
        <w:rPr>
          <w:rFonts w:asciiTheme="minorHAnsi" w:hAnsiTheme="minorHAnsi" w:cstheme="minorHAnsi"/>
          <w:color w:val="FFFFFF" w:themeColor="background1"/>
          <w:sz w:val="20"/>
          <w:szCs w:val="20"/>
        </w:rPr>
        <w:t xml:space="preserve"> </w:t>
      </w:r>
      <w:r w:rsidR="004F7797" w:rsidRPr="00F073EA">
        <w:rPr>
          <w:rFonts w:asciiTheme="minorHAnsi" w:hAnsiTheme="minorHAnsi" w:cstheme="minorHAnsi"/>
          <w:color w:val="FFFFFF" w:themeColor="background1"/>
          <w:sz w:val="20"/>
          <w:szCs w:val="20"/>
          <w:highlight w:val="blue"/>
        </w:rPr>
        <w:t xml:space="preserve"> CR</w:t>
      </w:r>
      <w:proofErr w:type="gramEnd"/>
      <w:r w:rsidR="004F7797" w:rsidRPr="00F073EA">
        <w:rPr>
          <w:rFonts w:asciiTheme="minorHAnsi" w:hAnsiTheme="minorHAnsi" w:cstheme="minorHAnsi"/>
          <w:color w:val="FFFFFF" w:themeColor="background1"/>
          <w:sz w:val="20"/>
          <w:szCs w:val="20"/>
          <w:highlight w:val="blue"/>
        </w:rPr>
        <w:t>8</w:t>
      </w:r>
    </w:p>
    <w:p w14:paraId="0943C599" w14:textId="77777777" w:rsidR="004F7797" w:rsidRPr="00F073EA" w:rsidRDefault="004F7797" w:rsidP="004F7797">
      <w:pPr>
        <w:rPr>
          <w:rFonts w:asciiTheme="minorHAnsi" w:hAnsiTheme="minorHAnsi" w:cstheme="minorHAnsi"/>
          <w:sz w:val="20"/>
          <w:szCs w:val="20"/>
        </w:rPr>
      </w:pPr>
    </w:p>
    <w:p w14:paraId="08002B18" w14:textId="77777777" w:rsidR="004F7797" w:rsidRPr="00E9302C" w:rsidRDefault="004F7797" w:rsidP="004F7797">
      <w:pPr>
        <w:rPr>
          <w:rFonts w:asciiTheme="minorHAnsi" w:hAnsiTheme="minorHAnsi" w:cstheme="minorHAnsi"/>
          <w:sz w:val="20"/>
          <w:szCs w:val="20"/>
          <w:u w:val="single"/>
        </w:rPr>
      </w:pPr>
      <w:r w:rsidRPr="00E9302C">
        <w:rPr>
          <w:rFonts w:asciiTheme="minorHAnsi" w:hAnsiTheme="minorHAnsi" w:cstheme="minorHAnsi"/>
          <w:sz w:val="20"/>
          <w:szCs w:val="20"/>
          <w:u w:val="single"/>
        </w:rPr>
        <w:t xml:space="preserve">Wiley course resources on Canvas </w:t>
      </w:r>
      <w:r w:rsidRPr="00E9302C">
        <w:rPr>
          <w:rFonts w:asciiTheme="minorHAnsi" w:hAnsiTheme="minorHAnsi" w:cstheme="minorHAnsi"/>
          <w:color w:val="FFFFFF" w:themeColor="background1"/>
          <w:sz w:val="20"/>
          <w:szCs w:val="20"/>
          <w:highlight w:val="blue"/>
        </w:rPr>
        <w:t>CR1</w:t>
      </w:r>
      <w:r w:rsidRPr="00E9302C">
        <w:rPr>
          <w:rFonts w:asciiTheme="minorHAnsi" w:hAnsiTheme="minorHAnsi" w:cstheme="minorHAnsi"/>
          <w:color w:val="FFFFFF" w:themeColor="background1"/>
          <w:sz w:val="20"/>
          <w:szCs w:val="20"/>
        </w:rPr>
        <w:t xml:space="preserve"> </w:t>
      </w:r>
      <w:r w:rsidRPr="00E9302C">
        <w:rPr>
          <w:rFonts w:asciiTheme="minorHAnsi" w:hAnsiTheme="minorHAnsi" w:cstheme="minorHAnsi"/>
          <w:color w:val="FFFFFF" w:themeColor="background1"/>
          <w:sz w:val="20"/>
          <w:szCs w:val="20"/>
          <w:highlight w:val="blue"/>
        </w:rPr>
        <w:t>CR2</w:t>
      </w:r>
      <w:r w:rsidRPr="00E9302C">
        <w:rPr>
          <w:rFonts w:asciiTheme="minorHAnsi" w:hAnsiTheme="minorHAnsi" w:cstheme="minorHAnsi"/>
          <w:color w:val="FFFFFF" w:themeColor="background1"/>
          <w:sz w:val="20"/>
          <w:szCs w:val="20"/>
        </w:rPr>
        <w:t xml:space="preserve"> </w:t>
      </w:r>
      <w:r w:rsidRPr="00E9302C">
        <w:rPr>
          <w:rFonts w:asciiTheme="minorHAnsi" w:hAnsiTheme="minorHAnsi" w:cstheme="minorHAnsi"/>
          <w:color w:val="FFFFFF" w:themeColor="background1"/>
          <w:sz w:val="20"/>
          <w:szCs w:val="20"/>
          <w:highlight w:val="blue"/>
        </w:rPr>
        <w:t>CR3</w:t>
      </w:r>
      <w:r w:rsidRPr="00E9302C">
        <w:rPr>
          <w:rFonts w:asciiTheme="minorHAnsi" w:hAnsiTheme="minorHAnsi" w:cstheme="minorHAnsi"/>
          <w:color w:val="FFFFFF" w:themeColor="background1"/>
          <w:sz w:val="20"/>
          <w:szCs w:val="20"/>
        </w:rPr>
        <w:t xml:space="preserve"> </w:t>
      </w:r>
      <w:r w:rsidRPr="00E9302C">
        <w:rPr>
          <w:rFonts w:asciiTheme="minorHAnsi" w:hAnsiTheme="minorHAnsi" w:cstheme="minorHAnsi"/>
          <w:color w:val="FFFFFF" w:themeColor="background1"/>
          <w:sz w:val="20"/>
          <w:szCs w:val="20"/>
          <w:highlight w:val="blue"/>
        </w:rPr>
        <w:t>CR4</w:t>
      </w:r>
      <w:r w:rsidRPr="00E9302C">
        <w:rPr>
          <w:rFonts w:asciiTheme="minorHAnsi" w:hAnsiTheme="minorHAnsi" w:cstheme="minorHAnsi"/>
          <w:color w:val="FFFFFF" w:themeColor="background1"/>
          <w:sz w:val="20"/>
          <w:szCs w:val="20"/>
        </w:rPr>
        <w:t xml:space="preserve"> </w:t>
      </w:r>
      <w:r w:rsidRPr="00E9302C">
        <w:rPr>
          <w:rFonts w:asciiTheme="minorHAnsi" w:hAnsiTheme="minorHAnsi" w:cstheme="minorHAnsi"/>
          <w:color w:val="FFFFFF" w:themeColor="background1"/>
          <w:sz w:val="20"/>
          <w:szCs w:val="20"/>
          <w:highlight w:val="blue"/>
        </w:rPr>
        <w:t>CR5</w:t>
      </w:r>
      <w:r w:rsidRPr="00E9302C">
        <w:rPr>
          <w:rFonts w:asciiTheme="minorHAnsi" w:hAnsiTheme="minorHAnsi" w:cstheme="minorHAnsi"/>
          <w:color w:val="FFFFFF" w:themeColor="background1"/>
          <w:sz w:val="20"/>
          <w:szCs w:val="20"/>
        </w:rPr>
        <w:t xml:space="preserve"> </w:t>
      </w:r>
      <w:r w:rsidRPr="00E9302C">
        <w:rPr>
          <w:rFonts w:asciiTheme="minorHAnsi" w:hAnsiTheme="minorHAnsi" w:cstheme="minorHAnsi"/>
          <w:color w:val="FFFFFF" w:themeColor="background1"/>
          <w:sz w:val="20"/>
          <w:szCs w:val="20"/>
          <w:highlight w:val="blue"/>
        </w:rPr>
        <w:t>CR6</w:t>
      </w:r>
      <w:r w:rsidRPr="00E9302C">
        <w:rPr>
          <w:rFonts w:asciiTheme="minorHAnsi" w:hAnsiTheme="minorHAnsi" w:cstheme="minorHAnsi"/>
          <w:color w:val="FFFFFF" w:themeColor="background1"/>
          <w:sz w:val="20"/>
          <w:szCs w:val="20"/>
        </w:rPr>
        <w:t xml:space="preserve"> </w:t>
      </w:r>
      <w:r w:rsidRPr="00E9302C">
        <w:rPr>
          <w:rFonts w:asciiTheme="minorHAnsi" w:hAnsiTheme="minorHAnsi" w:cstheme="minorHAnsi"/>
          <w:color w:val="FFFFFF" w:themeColor="background1"/>
          <w:sz w:val="20"/>
          <w:szCs w:val="20"/>
          <w:highlight w:val="blue"/>
        </w:rPr>
        <w:t>CR</w:t>
      </w:r>
      <w:proofErr w:type="gramStart"/>
      <w:r w:rsidRPr="00E9302C">
        <w:rPr>
          <w:rFonts w:asciiTheme="minorHAnsi" w:hAnsiTheme="minorHAnsi" w:cstheme="minorHAnsi"/>
          <w:color w:val="FFFFFF" w:themeColor="background1"/>
          <w:sz w:val="20"/>
          <w:szCs w:val="20"/>
          <w:highlight w:val="blue"/>
        </w:rPr>
        <w:t>7</w:t>
      </w:r>
      <w:r w:rsidRPr="00E9302C">
        <w:rPr>
          <w:rFonts w:asciiTheme="minorHAnsi" w:hAnsiTheme="minorHAnsi" w:cstheme="minorHAnsi"/>
          <w:color w:val="FFFFFF" w:themeColor="background1"/>
          <w:sz w:val="20"/>
          <w:szCs w:val="20"/>
        </w:rPr>
        <w:t xml:space="preserve"> </w:t>
      </w:r>
      <w:r w:rsidRPr="00E9302C">
        <w:rPr>
          <w:rFonts w:asciiTheme="minorHAnsi" w:hAnsiTheme="minorHAnsi" w:cstheme="minorHAnsi"/>
          <w:color w:val="FFFFFF" w:themeColor="background1"/>
          <w:sz w:val="20"/>
          <w:szCs w:val="20"/>
          <w:highlight w:val="blue"/>
        </w:rPr>
        <w:t xml:space="preserve"> CR</w:t>
      </w:r>
      <w:proofErr w:type="gramEnd"/>
      <w:r w:rsidRPr="00E9302C">
        <w:rPr>
          <w:rFonts w:asciiTheme="minorHAnsi" w:hAnsiTheme="minorHAnsi" w:cstheme="minorHAnsi"/>
          <w:color w:val="FFFFFF" w:themeColor="background1"/>
          <w:sz w:val="20"/>
          <w:szCs w:val="20"/>
          <w:highlight w:val="blue"/>
        </w:rPr>
        <w:t>8</w:t>
      </w:r>
    </w:p>
    <w:p w14:paraId="70414886" w14:textId="77777777" w:rsidR="00833B53" w:rsidRPr="00833B53" w:rsidRDefault="00833B53" w:rsidP="004F7797">
      <w:pPr>
        <w:rPr>
          <w:rFonts w:asciiTheme="minorHAnsi" w:hAnsiTheme="minorHAnsi" w:cstheme="minorHAnsi"/>
          <w:sz w:val="20"/>
          <w:szCs w:val="20"/>
        </w:rPr>
      </w:pPr>
    </w:p>
    <w:p w14:paraId="33C46BA7" w14:textId="77777777" w:rsidR="00833B53" w:rsidRPr="00833B53" w:rsidRDefault="00833B53" w:rsidP="00833B53">
      <w:pPr>
        <w:rPr>
          <w:rFonts w:asciiTheme="minorHAnsi" w:hAnsiTheme="minorHAnsi" w:cstheme="minorHAnsi"/>
          <w:sz w:val="20"/>
          <w:szCs w:val="20"/>
        </w:rPr>
      </w:pPr>
      <w:r w:rsidRPr="00833B53">
        <w:rPr>
          <w:rFonts w:asciiTheme="minorHAnsi" w:hAnsiTheme="minorHAnsi" w:cstheme="minorHAnsi"/>
          <w:sz w:val="20"/>
          <w:szCs w:val="20"/>
        </w:rPr>
        <w:t>Example 3.10.1 Video: Using the Racetrack principle to prove an inequality</w:t>
      </w:r>
    </w:p>
    <w:p w14:paraId="76F0D130" w14:textId="6E809555" w:rsidR="00833B53" w:rsidRPr="00833B53" w:rsidRDefault="00833B53" w:rsidP="00833B53">
      <w:pPr>
        <w:rPr>
          <w:rFonts w:asciiTheme="minorHAnsi" w:hAnsiTheme="minorHAnsi" w:cstheme="minorHAnsi"/>
          <w:sz w:val="20"/>
          <w:szCs w:val="20"/>
        </w:rPr>
      </w:pPr>
      <w:r w:rsidRPr="00833B53">
        <w:rPr>
          <w:rFonts w:asciiTheme="minorHAnsi" w:hAnsiTheme="minorHAnsi" w:cstheme="minorHAnsi"/>
          <w:sz w:val="20"/>
          <w:szCs w:val="20"/>
        </w:rPr>
        <w:t>Chapter 04 Additional problems</w:t>
      </w:r>
    </w:p>
    <w:p w14:paraId="213CBFA7" w14:textId="77777777" w:rsidR="00833B53" w:rsidRPr="00833B53" w:rsidRDefault="00833B53" w:rsidP="00833B53">
      <w:pPr>
        <w:rPr>
          <w:rFonts w:asciiTheme="minorHAnsi" w:hAnsiTheme="minorHAnsi" w:cstheme="minorHAnsi"/>
          <w:sz w:val="20"/>
          <w:szCs w:val="20"/>
        </w:rPr>
      </w:pPr>
      <w:r w:rsidRPr="00833B53">
        <w:rPr>
          <w:rFonts w:asciiTheme="minorHAnsi" w:hAnsiTheme="minorHAnsi" w:cstheme="minorHAnsi"/>
          <w:sz w:val="20"/>
          <w:szCs w:val="20"/>
        </w:rPr>
        <w:t>Example 4.3.3 Video: Finding a rectangle of maximum area</w:t>
      </w:r>
    </w:p>
    <w:p w14:paraId="329123F7" w14:textId="77777777" w:rsidR="00833B53" w:rsidRPr="00833B53" w:rsidRDefault="00833B53" w:rsidP="00833B53">
      <w:pPr>
        <w:rPr>
          <w:rFonts w:asciiTheme="minorHAnsi" w:hAnsiTheme="minorHAnsi" w:cstheme="minorHAnsi"/>
          <w:sz w:val="20"/>
          <w:szCs w:val="20"/>
        </w:rPr>
      </w:pPr>
      <w:r w:rsidRPr="00833B53">
        <w:rPr>
          <w:rFonts w:asciiTheme="minorHAnsi" w:hAnsiTheme="minorHAnsi" w:cstheme="minorHAnsi"/>
          <w:sz w:val="20"/>
          <w:szCs w:val="20"/>
        </w:rPr>
        <w:t>Example 4.3.4 Video: Finding the maximum volume of a box given a fixed surface area</w:t>
      </w:r>
    </w:p>
    <w:p w14:paraId="051D7A59" w14:textId="77777777" w:rsidR="00833B53" w:rsidRPr="00833B53" w:rsidRDefault="00833B53" w:rsidP="00833B53">
      <w:pPr>
        <w:rPr>
          <w:rFonts w:asciiTheme="minorHAnsi" w:hAnsiTheme="minorHAnsi" w:cstheme="minorHAnsi"/>
          <w:sz w:val="20"/>
          <w:szCs w:val="20"/>
        </w:rPr>
      </w:pPr>
      <w:r w:rsidRPr="00833B53">
        <w:rPr>
          <w:rFonts w:asciiTheme="minorHAnsi" w:hAnsiTheme="minorHAnsi" w:cstheme="minorHAnsi"/>
          <w:sz w:val="20"/>
          <w:szCs w:val="20"/>
        </w:rPr>
        <w:t>Example 4.4.2 Video: Finding critical points and inflection points</w:t>
      </w:r>
    </w:p>
    <w:p w14:paraId="56EB63F9" w14:textId="77777777" w:rsidR="00833B53" w:rsidRPr="00833B53" w:rsidRDefault="00833B53" w:rsidP="00833B53">
      <w:pPr>
        <w:rPr>
          <w:rFonts w:asciiTheme="minorHAnsi" w:hAnsiTheme="minorHAnsi" w:cstheme="minorHAnsi"/>
          <w:sz w:val="20"/>
          <w:szCs w:val="20"/>
        </w:rPr>
      </w:pPr>
      <w:r w:rsidRPr="00833B53">
        <w:rPr>
          <w:rFonts w:asciiTheme="minorHAnsi" w:hAnsiTheme="minorHAnsi" w:cstheme="minorHAnsi"/>
          <w:sz w:val="20"/>
          <w:szCs w:val="20"/>
        </w:rPr>
        <w:t>Example 4.4.5 Video: A two parameter family of functions</w:t>
      </w:r>
    </w:p>
    <w:p w14:paraId="1F6737C7" w14:textId="77777777" w:rsidR="00833B53" w:rsidRPr="00833B53" w:rsidRDefault="00833B53" w:rsidP="00833B53">
      <w:pPr>
        <w:rPr>
          <w:rFonts w:asciiTheme="minorHAnsi" w:hAnsiTheme="minorHAnsi" w:cstheme="minorHAnsi"/>
          <w:sz w:val="20"/>
          <w:szCs w:val="20"/>
        </w:rPr>
      </w:pPr>
      <w:r w:rsidRPr="00833B53">
        <w:rPr>
          <w:rFonts w:asciiTheme="minorHAnsi" w:hAnsiTheme="minorHAnsi" w:cstheme="minorHAnsi"/>
          <w:sz w:val="20"/>
          <w:szCs w:val="20"/>
        </w:rPr>
        <w:t>Example 4.5.4 Video: Finding maximum profit from cost and revenue graphs</w:t>
      </w:r>
    </w:p>
    <w:p w14:paraId="55D38B7C" w14:textId="77777777" w:rsidR="00833B53" w:rsidRPr="00833B53" w:rsidRDefault="00833B53" w:rsidP="00833B53">
      <w:pPr>
        <w:rPr>
          <w:rFonts w:asciiTheme="minorHAnsi" w:hAnsiTheme="minorHAnsi" w:cstheme="minorHAnsi"/>
          <w:sz w:val="20"/>
          <w:szCs w:val="20"/>
        </w:rPr>
      </w:pPr>
      <w:r w:rsidRPr="00833B53">
        <w:rPr>
          <w:rFonts w:asciiTheme="minorHAnsi" w:hAnsiTheme="minorHAnsi" w:cstheme="minorHAnsi"/>
          <w:sz w:val="20"/>
          <w:szCs w:val="20"/>
        </w:rPr>
        <w:lastRenderedPageBreak/>
        <w:t>Example 4.5.5 Video: Finding maximum and minimum profit from equations</w:t>
      </w:r>
    </w:p>
    <w:p w14:paraId="45CE7EE7" w14:textId="77777777" w:rsidR="004F7797" w:rsidRPr="00954068" w:rsidRDefault="004F7797" w:rsidP="004F7797">
      <w:pPr>
        <w:rPr>
          <w:rFonts w:cstheme="minorHAnsi"/>
          <w:sz w:val="20"/>
          <w:szCs w:val="20"/>
        </w:rPr>
      </w:pPr>
    </w:p>
    <w:tbl>
      <w:tblPr>
        <w:tblStyle w:val="TableGrid"/>
        <w:tblW w:w="10790" w:type="dxa"/>
        <w:tblInd w:w="-5" w:type="dxa"/>
        <w:shd w:val="clear" w:color="auto" w:fill="000000"/>
        <w:tblLook w:val="04A0" w:firstRow="1" w:lastRow="0" w:firstColumn="1" w:lastColumn="0" w:noHBand="0" w:noVBand="1"/>
      </w:tblPr>
      <w:tblGrid>
        <w:gridCol w:w="10790"/>
      </w:tblGrid>
      <w:tr w:rsidR="004F7797" w:rsidRPr="00954068" w14:paraId="7A98F894" w14:textId="77777777" w:rsidTr="00B0162F">
        <w:tc>
          <w:tcPr>
            <w:tcW w:w="10790" w:type="dxa"/>
            <w:shd w:val="clear" w:color="auto" w:fill="000000"/>
            <w:tcMar>
              <w:top w:w="144" w:type="dxa"/>
              <w:left w:w="144" w:type="dxa"/>
              <w:bottom w:w="144" w:type="dxa"/>
              <w:right w:w="144" w:type="dxa"/>
            </w:tcMar>
          </w:tcPr>
          <w:p w14:paraId="1DE736A4" w14:textId="77777777" w:rsidR="004F7797" w:rsidRPr="00954068" w:rsidRDefault="004F7797" w:rsidP="00B0162F">
            <w:pPr>
              <w:jc w:val="center"/>
              <w:rPr>
                <w:rFonts w:cstheme="minorHAnsi"/>
                <w:b/>
                <w:bCs/>
                <w:sz w:val="20"/>
                <w:szCs w:val="20"/>
              </w:rPr>
            </w:pPr>
            <w:r w:rsidRPr="00954068">
              <w:rPr>
                <w:rFonts w:cstheme="minorHAnsi"/>
                <w:b/>
                <w:bCs/>
                <w:sz w:val="20"/>
                <w:szCs w:val="20"/>
              </w:rPr>
              <w:t>STAGE 3</w:t>
            </w:r>
          </w:p>
          <w:p w14:paraId="4A27F96F" w14:textId="77777777" w:rsidR="004F7797" w:rsidRPr="00954068" w:rsidRDefault="004F7797" w:rsidP="00B0162F">
            <w:pPr>
              <w:jc w:val="center"/>
              <w:rPr>
                <w:rFonts w:cstheme="minorHAnsi"/>
                <w:sz w:val="20"/>
                <w:szCs w:val="20"/>
              </w:rPr>
            </w:pPr>
            <w:r w:rsidRPr="00954068">
              <w:rPr>
                <w:rFonts w:cstheme="minorHAnsi"/>
                <w:b/>
                <w:bCs/>
                <w:sz w:val="20"/>
                <w:szCs w:val="20"/>
              </w:rPr>
              <w:t>Learning Plan</w:t>
            </w:r>
          </w:p>
        </w:tc>
      </w:tr>
    </w:tbl>
    <w:p w14:paraId="59853D20" w14:textId="77777777" w:rsidR="004F7797" w:rsidRPr="00954068" w:rsidRDefault="004F7797" w:rsidP="004F7797">
      <w:pPr>
        <w:rPr>
          <w:rFonts w:cstheme="minorHAnsi"/>
          <w:sz w:val="20"/>
          <w:szCs w:val="20"/>
        </w:rPr>
      </w:pPr>
    </w:p>
    <w:p w14:paraId="6786DC19" w14:textId="77777777" w:rsidR="004F7797" w:rsidRPr="00F073EA" w:rsidRDefault="004F7797" w:rsidP="004F7797">
      <w:pPr>
        <w:rPr>
          <w:rFonts w:asciiTheme="minorHAnsi" w:hAnsiTheme="minorHAnsi" w:cstheme="minorHAnsi"/>
          <w:b/>
          <w:bCs/>
          <w:sz w:val="20"/>
          <w:szCs w:val="20"/>
        </w:rPr>
      </w:pPr>
      <w:r w:rsidRPr="00F073EA">
        <w:rPr>
          <w:rFonts w:asciiTheme="minorHAnsi" w:hAnsiTheme="minorHAnsi" w:cstheme="minorHAnsi"/>
          <w:b/>
          <w:bCs/>
          <w:sz w:val="20"/>
          <w:szCs w:val="20"/>
          <w:highlight w:val="yellow"/>
        </w:rPr>
        <w:t>Assessment Topics and Lesson Themes:</w:t>
      </w:r>
    </w:p>
    <w:p w14:paraId="3BB6A55E" w14:textId="77777777" w:rsidR="004F7797" w:rsidRPr="00F073EA" w:rsidRDefault="004F7797" w:rsidP="004F7797">
      <w:pPr>
        <w:rPr>
          <w:rFonts w:asciiTheme="minorHAnsi" w:hAnsiTheme="minorHAnsi" w:cstheme="minorHAnsi"/>
          <w:sz w:val="20"/>
          <w:szCs w:val="20"/>
        </w:rPr>
      </w:pPr>
    </w:p>
    <w:p w14:paraId="0BC34F7F" w14:textId="77777777" w:rsidR="00F83467" w:rsidRPr="00F83467" w:rsidRDefault="00F83467" w:rsidP="00F83467">
      <w:pPr>
        <w:rPr>
          <w:rFonts w:asciiTheme="minorHAnsi" w:hAnsiTheme="minorHAnsi" w:cstheme="minorHAnsi"/>
          <w:b/>
          <w:bCs/>
          <w:sz w:val="20"/>
          <w:szCs w:val="20"/>
        </w:rPr>
      </w:pPr>
      <w:r w:rsidRPr="00F83467">
        <w:rPr>
          <w:rFonts w:asciiTheme="minorHAnsi" w:hAnsiTheme="minorHAnsi" w:cstheme="minorHAnsi"/>
          <w:b/>
          <w:bCs/>
          <w:sz w:val="20"/>
          <w:szCs w:val="20"/>
          <w:u w:val="single"/>
        </w:rPr>
        <w:t xml:space="preserve">Assessment Topic #5: Key </w:t>
      </w:r>
      <w:proofErr w:type="gramStart"/>
      <w:r w:rsidRPr="00F83467">
        <w:rPr>
          <w:rFonts w:asciiTheme="minorHAnsi" w:hAnsiTheme="minorHAnsi" w:cstheme="minorHAnsi"/>
          <w:b/>
          <w:bCs/>
          <w:sz w:val="20"/>
          <w:szCs w:val="20"/>
          <w:u w:val="single"/>
        </w:rPr>
        <w:t>Concept :</w:t>
      </w:r>
      <w:proofErr w:type="gramEnd"/>
      <w:r w:rsidRPr="00F83467">
        <w:rPr>
          <w:rFonts w:asciiTheme="minorHAnsi" w:hAnsiTheme="minorHAnsi" w:cstheme="minorHAnsi"/>
          <w:b/>
          <w:bCs/>
          <w:sz w:val="20"/>
          <w:szCs w:val="20"/>
          <w:u w:val="single"/>
        </w:rPr>
        <w:t xml:space="preserve"> </w:t>
      </w:r>
      <w:r w:rsidRPr="00F83467">
        <w:rPr>
          <w:rFonts w:asciiTheme="minorHAnsi" w:hAnsiTheme="minorHAnsi" w:cstheme="minorHAnsi"/>
          <w:b/>
          <w:noProof/>
          <w:sz w:val="20"/>
          <w:szCs w:val="20"/>
          <w:u w:val="single"/>
        </w:rPr>
        <w:t>Analytical Applications of Differentiation</w:t>
      </w:r>
      <w:r>
        <w:rPr>
          <w:rFonts w:asciiTheme="minorHAnsi" w:hAnsiTheme="minorHAnsi" w:cstheme="minorHAnsi"/>
          <w:b/>
          <w:bCs/>
          <w:sz w:val="20"/>
          <w:szCs w:val="20"/>
        </w:rPr>
        <w:t xml:space="preserve"> </w:t>
      </w:r>
      <w:r w:rsidRPr="00F073EA">
        <w:rPr>
          <w:rFonts w:asciiTheme="minorHAnsi" w:hAnsiTheme="minorHAnsi" w:cstheme="minorHAnsi"/>
          <w:color w:val="FFFFFF" w:themeColor="background1"/>
          <w:sz w:val="20"/>
          <w:szCs w:val="20"/>
          <w:highlight w:val="blue"/>
        </w:rPr>
        <w:t>CR1</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CR2</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CR3</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CR4</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CR7</w:t>
      </w:r>
      <w:r w:rsidRPr="00F073EA">
        <w:rPr>
          <w:rFonts w:asciiTheme="minorHAnsi" w:hAnsiTheme="minorHAnsi" w:cstheme="minorHAnsi"/>
          <w:color w:val="FFFFFF" w:themeColor="background1"/>
          <w:sz w:val="20"/>
          <w:szCs w:val="20"/>
        </w:rPr>
        <w:t xml:space="preserve"> </w:t>
      </w:r>
      <w:r w:rsidRPr="00F073EA">
        <w:rPr>
          <w:rFonts w:asciiTheme="minorHAnsi" w:hAnsiTheme="minorHAnsi" w:cstheme="minorHAnsi"/>
          <w:color w:val="FFFFFF" w:themeColor="background1"/>
          <w:sz w:val="20"/>
          <w:szCs w:val="20"/>
          <w:highlight w:val="blue"/>
        </w:rPr>
        <w:t>CR8</w:t>
      </w:r>
    </w:p>
    <w:p w14:paraId="059356AE" w14:textId="0043E6BE" w:rsidR="00C52D99" w:rsidRPr="00C52D99" w:rsidRDefault="00C52D99" w:rsidP="00C52D99">
      <w:pPr>
        <w:rPr>
          <w:rFonts w:asciiTheme="minorHAnsi" w:hAnsiTheme="minorHAnsi" w:cstheme="minorHAnsi"/>
          <w:sz w:val="20"/>
          <w:szCs w:val="20"/>
        </w:rPr>
      </w:pPr>
      <w:r w:rsidRPr="00C52D99">
        <w:rPr>
          <w:rFonts w:asciiTheme="minorHAnsi" w:hAnsiTheme="minorHAnsi" w:cstheme="minorHAnsi"/>
          <w:sz w:val="20"/>
          <w:szCs w:val="20"/>
        </w:rPr>
        <w:t xml:space="preserve">Lesson Theme </w:t>
      </w:r>
      <w:proofErr w:type="gramStart"/>
      <w:r w:rsidRPr="00C52D99">
        <w:rPr>
          <w:rFonts w:asciiTheme="minorHAnsi" w:hAnsiTheme="minorHAnsi" w:cstheme="minorHAnsi"/>
          <w:sz w:val="20"/>
          <w:szCs w:val="20"/>
        </w:rPr>
        <w:t>3.10 :</w:t>
      </w:r>
      <w:proofErr w:type="gramEnd"/>
      <w:r w:rsidRPr="00C52D99">
        <w:rPr>
          <w:rFonts w:asciiTheme="minorHAnsi" w:hAnsiTheme="minorHAnsi" w:cstheme="minorHAnsi"/>
          <w:sz w:val="20"/>
          <w:szCs w:val="20"/>
        </w:rPr>
        <w:t xml:space="preserve"> Theorems About Differentiable Functions</w:t>
      </w:r>
    </w:p>
    <w:p w14:paraId="692BC670" w14:textId="77777777" w:rsidR="00C52D99" w:rsidRPr="00C52D99" w:rsidRDefault="00C52D99" w:rsidP="00C52D99">
      <w:pPr>
        <w:rPr>
          <w:rFonts w:asciiTheme="minorHAnsi" w:hAnsiTheme="minorHAnsi" w:cstheme="minorHAnsi"/>
          <w:color w:val="000000" w:themeColor="text1"/>
          <w:sz w:val="20"/>
          <w:szCs w:val="20"/>
        </w:rPr>
      </w:pPr>
      <w:r w:rsidRPr="00C52D99">
        <w:rPr>
          <w:rFonts w:asciiTheme="minorHAnsi" w:hAnsiTheme="minorHAnsi" w:cstheme="minorHAnsi"/>
          <w:sz w:val="20"/>
          <w:szCs w:val="20"/>
        </w:rPr>
        <w:t xml:space="preserve">Lesson Theme </w:t>
      </w:r>
      <w:proofErr w:type="gramStart"/>
      <w:r w:rsidRPr="00C52D99">
        <w:rPr>
          <w:rFonts w:asciiTheme="minorHAnsi" w:hAnsiTheme="minorHAnsi" w:cstheme="minorHAnsi"/>
          <w:sz w:val="20"/>
          <w:szCs w:val="20"/>
        </w:rPr>
        <w:t>4.2 :</w:t>
      </w:r>
      <w:proofErr w:type="gramEnd"/>
      <w:r w:rsidRPr="00C52D99">
        <w:rPr>
          <w:rFonts w:asciiTheme="minorHAnsi" w:hAnsiTheme="minorHAnsi" w:cstheme="minorHAnsi"/>
          <w:sz w:val="20"/>
          <w:szCs w:val="20"/>
        </w:rPr>
        <w:t xml:space="preserve"> Optimization</w:t>
      </w:r>
    </w:p>
    <w:p w14:paraId="13BFABF7" w14:textId="77777777" w:rsidR="00C52D99" w:rsidRPr="00C52D99" w:rsidRDefault="00C52D99" w:rsidP="00C52D99">
      <w:pPr>
        <w:rPr>
          <w:rFonts w:asciiTheme="minorHAnsi" w:hAnsiTheme="minorHAnsi" w:cstheme="minorHAnsi"/>
          <w:sz w:val="20"/>
          <w:szCs w:val="20"/>
        </w:rPr>
      </w:pPr>
      <w:r w:rsidRPr="00C52D99">
        <w:rPr>
          <w:rFonts w:asciiTheme="minorHAnsi" w:hAnsiTheme="minorHAnsi" w:cstheme="minorHAnsi"/>
          <w:sz w:val="20"/>
          <w:szCs w:val="20"/>
        </w:rPr>
        <w:t xml:space="preserve">Lesson Theme </w:t>
      </w:r>
      <w:proofErr w:type="gramStart"/>
      <w:r w:rsidRPr="00C52D99">
        <w:rPr>
          <w:rFonts w:asciiTheme="minorHAnsi" w:hAnsiTheme="minorHAnsi" w:cstheme="minorHAnsi"/>
          <w:sz w:val="20"/>
          <w:szCs w:val="20"/>
        </w:rPr>
        <w:t>4.3 :</w:t>
      </w:r>
      <w:proofErr w:type="gramEnd"/>
      <w:r w:rsidRPr="00C52D99">
        <w:rPr>
          <w:rFonts w:asciiTheme="minorHAnsi" w:hAnsiTheme="minorHAnsi" w:cstheme="minorHAnsi"/>
          <w:sz w:val="20"/>
          <w:szCs w:val="20"/>
        </w:rPr>
        <w:t xml:space="preserve"> Optimization and Modeling</w:t>
      </w:r>
    </w:p>
    <w:p w14:paraId="173BCD06" w14:textId="77777777" w:rsidR="00C52D99" w:rsidRPr="00C52D99" w:rsidRDefault="00C52D99" w:rsidP="00C52D99">
      <w:pPr>
        <w:rPr>
          <w:rFonts w:asciiTheme="minorHAnsi" w:hAnsiTheme="minorHAnsi" w:cstheme="minorHAnsi"/>
          <w:sz w:val="20"/>
          <w:szCs w:val="20"/>
        </w:rPr>
      </w:pPr>
      <w:r w:rsidRPr="00C52D99">
        <w:rPr>
          <w:rFonts w:asciiTheme="minorHAnsi" w:hAnsiTheme="minorHAnsi" w:cstheme="minorHAnsi"/>
          <w:sz w:val="20"/>
          <w:szCs w:val="20"/>
        </w:rPr>
        <w:t xml:space="preserve">Lesson Theme </w:t>
      </w:r>
      <w:proofErr w:type="gramStart"/>
      <w:r w:rsidRPr="00C52D99">
        <w:rPr>
          <w:rFonts w:asciiTheme="minorHAnsi" w:hAnsiTheme="minorHAnsi" w:cstheme="minorHAnsi"/>
          <w:sz w:val="20"/>
          <w:szCs w:val="20"/>
        </w:rPr>
        <w:t>4.4 :</w:t>
      </w:r>
      <w:proofErr w:type="gramEnd"/>
      <w:r w:rsidRPr="00C52D99">
        <w:rPr>
          <w:rFonts w:asciiTheme="minorHAnsi" w:hAnsiTheme="minorHAnsi" w:cstheme="minorHAnsi"/>
          <w:sz w:val="20"/>
          <w:szCs w:val="20"/>
        </w:rPr>
        <w:t xml:space="preserve"> Families of Functions and Modeling</w:t>
      </w:r>
    </w:p>
    <w:p w14:paraId="03879927" w14:textId="1C3D8C81" w:rsidR="00C52D99" w:rsidRPr="00C52D99" w:rsidRDefault="00C52D99" w:rsidP="00C52D99">
      <w:pPr>
        <w:rPr>
          <w:rFonts w:asciiTheme="minorHAnsi" w:hAnsiTheme="minorHAnsi" w:cstheme="minorHAnsi"/>
          <w:color w:val="000000" w:themeColor="text1"/>
          <w:sz w:val="20"/>
          <w:szCs w:val="20"/>
        </w:rPr>
      </w:pPr>
      <w:r w:rsidRPr="00C52D99">
        <w:rPr>
          <w:rFonts w:asciiTheme="minorHAnsi" w:hAnsiTheme="minorHAnsi" w:cstheme="minorHAnsi"/>
          <w:sz w:val="20"/>
          <w:szCs w:val="20"/>
        </w:rPr>
        <w:t xml:space="preserve">Lesson </w:t>
      </w:r>
      <w:proofErr w:type="gramStart"/>
      <w:r w:rsidRPr="00C52D99">
        <w:rPr>
          <w:rFonts w:asciiTheme="minorHAnsi" w:hAnsiTheme="minorHAnsi" w:cstheme="minorHAnsi"/>
          <w:sz w:val="20"/>
          <w:szCs w:val="20"/>
        </w:rPr>
        <w:t>Theme :</w:t>
      </w:r>
      <w:proofErr w:type="gramEnd"/>
      <w:r w:rsidRPr="00C52D99">
        <w:rPr>
          <w:rFonts w:asciiTheme="minorHAnsi" w:hAnsiTheme="minorHAnsi" w:cstheme="minorHAnsi"/>
          <w:sz w:val="20"/>
          <w:szCs w:val="20"/>
        </w:rPr>
        <w:t xml:space="preserve"> Chapter 4 Review</w:t>
      </w:r>
    </w:p>
    <w:p w14:paraId="7A00AC54" w14:textId="77777777" w:rsidR="004F7797" w:rsidRPr="00F073EA" w:rsidRDefault="004F7797" w:rsidP="004F7797">
      <w:pPr>
        <w:rPr>
          <w:rFonts w:asciiTheme="minorHAnsi" w:hAnsiTheme="minorHAnsi" w:cstheme="minorHAnsi"/>
          <w:sz w:val="20"/>
          <w:szCs w:val="20"/>
        </w:rPr>
      </w:pPr>
    </w:p>
    <w:p w14:paraId="06E01CC3" w14:textId="19551E7D" w:rsidR="004F7797" w:rsidRPr="00F073EA" w:rsidRDefault="004F7797" w:rsidP="004F7797">
      <w:pPr>
        <w:rPr>
          <w:rFonts w:asciiTheme="minorHAnsi" w:hAnsiTheme="minorHAnsi" w:cstheme="minorHAnsi"/>
          <w:b/>
          <w:bCs/>
          <w:sz w:val="20"/>
          <w:szCs w:val="20"/>
        </w:rPr>
      </w:pPr>
      <w:r w:rsidRPr="00F073EA">
        <w:rPr>
          <w:rFonts w:asciiTheme="minorHAnsi" w:hAnsiTheme="minorHAnsi" w:cstheme="minorHAnsi"/>
          <w:b/>
          <w:bCs/>
          <w:sz w:val="20"/>
          <w:szCs w:val="20"/>
          <w:highlight w:val="yellow"/>
        </w:rPr>
        <w:t>Unit Specific Accommodations and Modifications</w:t>
      </w:r>
    </w:p>
    <w:p w14:paraId="717F5170" w14:textId="3C642016" w:rsidR="00C86CFA" w:rsidRPr="00F073EA" w:rsidRDefault="00C86CFA" w:rsidP="004F7797">
      <w:pPr>
        <w:rPr>
          <w:rFonts w:asciiTheme="minorHAnsi" w:hAnsiTheme="minorHAnsi" w:cstheme="minorHAnsi"/>
          <w:b/>
          <w:bCs/>
          <w:sz w:val="20"/>
          <w:szCs w:val="20"/>
        </w:rPr>
      </w:pPr>
    </w:p>
    <w:p w14:paraId="0B5DD2B6" w14:textId="77777777" w:rsidR="00C86CFA" w:rsidRPr="00F073EA" w:rsidRDefault="00C86CFA" w:rsidP="0060422C">
      <w:pPr>
        <w:widowControl w:val="0"/>
        <w:numPr>
          <w:ilvl w:val="0"/>
          <w:numId w:val="21"/>
        </w:numPr>
        <w:jc w:val="both"/>
        <w:rPr>
          <w:rFonts w:asciiTheme="minorHAnsi" w:hAnsiTheme="minorHAnsi" w:cstheme="minorHAnsi"/>
          <w:sz w:val="20"/>
          <w:szCs w:val="20"/>
        </w:rPr>
      </w:pPr>
      <w:r w:rsidRPr="00F073EA">
        <w:rPr>
          <w:rFonts w:asciiTheme="minorHAnsi" w:hAnsiTheme="minorHAnsi" w:cstheme="minorHAnsi"/>
          <w:sz w:val="20"/>
          <w:szCs w:val="20"/>
        </w:rPr>
        <w:t>Students should be exposed to examples of critical points that are not local extreme values so that the assumption that a critical point is always an extreme value is not made.</w:t>
      </w:r>
    </w:p>
    <w:p w14:paraId="29693E0D" w14:textId="1457C6E3" w:rsidR="00C86CFA" w:rsidRPr="00F073EA" w:rsidRDefault="00C86CFA" w:rsidP="0060422C">
      <w:pPr>
        <w:widowControl w:val="0"/>
        <w:numPr>
          <w:ilvl w:val="0"/>
          <w:numId w:val="21"/>
        </w:numPr>
        <w:jc w:val="both"/>
        <w:rPr>
          <w:rFonts w:asciiTheme="minorHAnsi" w:hAnsiTheme="minorHAnsi" w:cstheme="minorHAnsi"/>
          <w:sz w:val="20"/>
          <w:szCs w:val="20"/>
        </w:rPr>
      </w:pPr>
      <w:r w:rsidRPr="00F073EA">
        <w:rPr>
          <w:rFonts w:asciiTheme="minorHAnsi" w:hAnsiTheme="minorHAnsi" w:cstheme="minorHAnsi"/>
          <w:sz w:val="20"/>
          <w:szCs w:val="20"/>
        </w:rPr>
        <w:t xml:space="preserve">Make sure students understand that </w:t>
      </w:r>
      <w:r w:rsidRPr="00F073EA">
        <w:rPr>
          <w:rFonts w:asciiTheme="minorHAnsi" w:hAnsiTheme="minorHAnsi" w:cstheme="minorHAnsi"/>
          <w:i/>
          <w:sz w:val="20"/>
          <w:szCs w:val="20"/>
        </w:rPr>
        <w:t>f</w:t>
      </w:r>
      <w:r w:rsidR="00C92C4A">
        <w:rPr>
          <w:rFonts w:asciiTheme="minorHAnsi" w:hAnsiTheme="minorHAnsi" w:cstheme="minorHAnsi"/>
          <w:i/>
          <w:sz w:val="20"/>
          <w:szCs w:val="20"/>
        </w:rPr>
        <w:t>’</w:t>
      </w:r>
      <w:r w:rsidRPr="00F073EA">
        <w:rPr>
          <w:rFonts w:asciiTheme="minorHAnsi" w:hAnsiTheme="minorHAnsi" w:cstheme="minorHAnsi"/>
          <w:i/>
          <w:sz w:val="20"/>
          <w:szCs w:val="20"/>
        </w:rPr>
        <w:t>(c</w:t>
      </w:r>
      <w:r w:rsidRPr="00F073EA">
        <w:rPr>
          <w:rFonts w:asciiTheme="minorHAnsi" w:hAnsiTheme="minorHAnsi" w:cstheme="minorHAnsi"/>
          <w:sz w:val="20"/>
          <w:szCs w:val="20"/>
        </w:rPr>
        <w:t>)=0 does not guarantee that f has a local extremum at</w:t>
      </w:r>
      <w:r w:rsidRPr="00F073EA">
        <w:rPr>
          <w:rFonts w:asciiTheme="minorHAnsi" w:hAnsiTheme="minorHAnsi" w:cstheme="minorHAnsi"/>
          <w:i/>
          <w:sz w:val="20"/>
          <w:szCs w:val="20"/>
        </w:rPr>
        <w:t xml:space="preserve"> (</w:t>
      </w:r>
      <w:proofErr w:type="spellStart"/>
      <w:proofErr w:type="gramStart"/>
      <w:r w:rsidRPr="00F073EA">
        <w:rPr>
          <w:rFonts w:asciiTheme="minorHAnsi" w:hAnsiTheme="minorHAnsi" w:cstheme="minorHAnsi"/>
          <w:i/>
          <w:sz w:val="20"/>
          <w:szCs w:val="20"/>
        </w:rPr>
        <w:t>c,f</w:t>
      </w:r>
      <w:proofErr w:type="spellEnd"/>
      <w:proofErr w:type="gramEnd"/>
      <w:r w:rsidRPr="00F073EA">
        <w:rPr>
          <w:rFonts w:asciiTheme="minorHAnsi" w:hAnsiTheme="minorHAnsi" w:cstheme="minorHAnsi"/>
          <w:i/>
          <w:sz w:val="20"/>
          <w:szCs w:val="20"/>
        </w:rPr>
        <w:t>(c))</w:t>
      </w:r>
      <w:r w:rsidRPr="00F073EA">
        <w:rPr>
          <w:rFonts w:asciiTheme="minorHAnsi" w:hAnsiTheme="minorHAnsi" w:cstheme="minorHAnsi"/>
          <w:sz w:val="20"/>
          <w:szCs w:val="20"/>
        </w:rPr>
        <w:t xml:space="preserve"> as well as </w:t>
      </w:r>
      <w:r w:rsidRPr="00F073EA">
        <w:rPr>
          <w:rFonts w:asciiTheme="minorHAnsi" w:hAnsiTheme="minorHAnsi" w:cstheme="minorHAnsi"/>
          <w:i/>
          <w:sz w:val="20"/>
          <w:szCs w:val="20"/>
        </w:rPr>
        <w:t>f’’(x)</w:t>
      </w:r>
      <w:r w:rsidRPr="00F073EA">
        <w:rPr>
          <w:rFonts w:asciiTheme="minorHAnsi" w:hAnsiTheme="minorHAnsi" w:cstheme="minorHAnsi"/>
          <w:sz w:val="20"/>
          <w:szCs w:val="20"/>
        </w:rPr>
        <w:t>=0 does not guarantee a point of inflection.</w:t>
      </w:r>
    </w:p>
    <w:p w14:paraId="457E3976" w14:textId="77777777" w:rsidR="00C86CFA" w:rsidRPr="00F073EA" w:rsidRDefault="00C86CFA" w:rsidP="0060422C">
      <w:pPr>
        <w:widowControl w:val="0"/>
        <w:numPr>
          <w:ilvl w:val="0"/>
          <w:numId w:val="21"/>
        </w:numPr>
        <w:jc w:val="both"/>
        <w:rPr>
          <w:rFonts w:asciiTheme="minorHAnsi" w:hAnsiTheme="minorHAnsi" w:cstheme="minorHAnsi"/>
          <w:sz w:val="20"/>
          <w:szCs w:val="20"/>
        </w:rPr>
      </w:pPr>
      <w:r w:rsidRPr="00F073EA">
        <w:rPr>
          <w:rFonts w:asciiTheme="minorHAnsi" w:hAnsiTheme="minorHAnsi" w:cstheme="minorHAnsi"/>
          <w:sz w:val="20"/>
          <w:szCs w:val="20"/>
        </w:rPr>
        <w:t>Students may overlook endpoints as possible candidates for optimal values.</w:t>
      </w:r>
    </w:p>
    <w:p w14:paraId="1DA06378" w14:textId="77777777" w:rsidR="00BD0C66" w:rsidRDefault="00C86CFA" w:rsidP="0060422C">
      <w:pPr>
        <w:widowControl w:val="0"/>
        <w:numPr>
          <w:ilvl w:val="0"/>
          <w:numId w:val="21"/>
        </w:numPr>
        <w:jc w:val="both"/>
        <w:rPr>
          <w:rFonts w:asciiTheme="minorHAnsi" w:hAnsiTheme="minorHAnsi" w:cstheme="minorHAnsi"/>
          <w:sz w:val="20"/>
          <w:szCs w:val="20"/>
        </w:rPr>
      </w:pPr>
      <w:r w:rsidRPr="00F073EA">
        <w:rPr>
          <w:rFonts w:asciiTheme="minorHAnsi" w:hAnsiTheme="minorHAnsi" w:cstheme="minorHAnsi"/>
          <w:sz w:val="20"/>
          <w:szCs w:val="20"/>
        </w:rPr>
        <w:t>For Newton’s Method, students may stop after finding one zero or may not choose appropriate values for the initial guess x</w:t>
      </w:r>
      <w:r w:rsidRPr="00F073EA">
        <w:rPr>
          <w:rFonts w:asciiTheme="minorHAnsi" w:hAnsiTheme="minorHAnsi" w:cstheme="minorHAnsi"/>
          <w:sz w:val="20"/>
          <w:szCs w:val="20"/>
          <w:vertAlign w:val="subscript"/>
        </w:rPr>
        <w:t>1</w:t>
      </w:r>
      <w:r w:rsidRPr="00F073EA">
        <w:rPr>
          <w:rFonts w:asciiTheme="minorHAnsi" w:hAnsiTheme="minorHAnsi" w:cstheme="minorHAnsi"/>
          <w:sz w:val="20"/>
          <w:szCs w:val="20"/>
        </w:rPr>
        <w:t>.</w:t>
      </w:r>
    </w:p>
    <w:p w14:paraId="682FC322" w14:textId="385E8851" w:rsidR="00C86CFA" w:rsidRPr="00BD0C66" w:rsidRDefault="00C86CFA" w:rsidP="0060422C">
      <w:pPr>
        <w:widowControl w:val="0"/>
        <w:numPr>
          <w:ilvl w:val="0"/>
          <w:numId w:val="21"/>
        </w:numPr>
        <w:jc w:val="both"/>
        <w:rPr>
          <w:rFonts w:asciiTheme="minorHAnsi" w:hAnsiTheme="minorHAnsi" w:cstheme="minorHAnsi"/>
          <w:sz w:val="20"/>
          <w:szCs w:val="20"/>
        </w:rPr>
      </w:pPr>
      <w:r w:rsidRPr="00BD0C66">
        <w:rPr>
          <w:rFonts w:asciiTheme="minorHAnsi" w:hAnsiTheme="minorHAnsi" w:cstheme="minorHAnsi"/>
          <w:sz w:val="20"/>
          <w:szCs w:val="20"/>
        </w:rPr>
        <w:t>Emphasize that evaluation is the final step in the six-step strategy for Solving Related Rates Problems.</w:t>
      </w:r>
    </w:p>
    <w:p w14:paraId="5EBC1D42" w14:textId="77777777" w:rsidR="004F7797" w:rsidRPr="00F073EA" w:rsidRDefault="004F7797" w:rsidP="004F7797">
      <w:pPr>
        <w:rPr>
          <w:rFonts w:asciiTheme="minorHAnsi" w:hAnsiTheme="minorHAnsi" w:cstheme="minorHAnsi"/>
          <w:sz w:val="20"/>
          <w:szCs w:val="20"/>
        </w:rPr>
      </w:pPr>
    </w:p>
    <w:p w14:paraId="79A11247" w14:textId="77777777" w:rsidR="00BD0C66" w:rsidRPr="00954068" w:rsidRDefault="00BD0C66" w:rsidP="00BD0C66">
      <w:pPr>
        <w:rPr>
          <w:rFonts w:cstheme="minorHAnsi"/>
          <w:sz w:val="20"/>
          <w:szCs w:val="20"/>
        </w:rPr>
      </w:pPr>
    </w:p>
    <w:tbl>
      <w:tblPr>
        <w:tblStyle w:val="TableGrid"/>
        <w:tblW w:w="10790" w:type="dxa"/>
        <w:tblInd w:w="-5" w:type="dxa"/>
        <w:shd w:val="clear" w:color="auto" w:fill="000000"/>
        <w:tblLook w:val="04A0" w:firstRow="1" w:lastRow="0" w:firstColumn="1" w:lastColumn="0" w:noHBand="0" w:noVBand="1"/>
      </w:tblPr>
      <w:tblGrid>
        <w:gridCol w:w="10790"/>
      </w:tblGrid>
      <w:tr w:rsidR="00BD0C66" w:rsidRPr="00954068" w14:paraId="4C1E486C" w14:textId="77777777" w:rsidTr="00B0162F">
        <w:tc>
          <w:tcPr>
            <w:tcW w:w="10790" w:type="dxa"/>
            <w:shd w:val="clear" w:color="auto" w:fill="000000"/>
            <w:tcMar>
              <w:top w:w="144" w:type="dxa"/>
              <w:left w:w="144" w:type="dxa"/>
              <w:bottom w:w="144" w:type="dxa"/>
              <w:right w:w="144" w:type="dxa"/>
            </w:tcMar>
          </w:tcPr>
          <w:p w14:paraId="334729E0" w14:textId="77777777" w:rsidR="00BD0C66" w:rsidRPr="00954068" w:rsidRDefault="00BD0C66" w:rsidP="00B0162F">
            <w:pPr>
              <w:jc w:val="center"/>
              <w:rPr>
                <w:rFonts w:cstheme="minorHAnsi"/>
                <w:b/>
                <w:bCs/>
                <w:sz w:val="20"/>
                <w:szCs w:val="20"/>
              </w:rPr>
            </w:pPr>
            <w:r w:rsidRPr="00954068">
              <w:rPr>
                <w:rFonts w:cstheme="minorHAnsi"/>
                <w:b/>
                <w:bCs/>
                <w:sz w:val="20"/>
                <w:szCs w:val="20"/>
              </w:rPr>
              <w:t>Additional Materials</w:t>
            </w:r>
          </w:p>
        </w:tc>
      </w:tr>
    </w:tbl>
    <w:p w14:paraId="40CD2D1A" w14:textId="77777777" w:rsidR="00BD0C66" w:rsidRPr="00954068" w:rsidRDefault="00BD0C66" w:rsidP="00BD0C66">
      <w:pPr>
        <w:rPr>
          <w:rFonts w:cstheme="minorHAnsi"/>
          <w:sz w:val="20"/>
          <w:szCs w:val="20"/>
        </w:rPr>
      </w:pPr>
    </w:p>
    <w:p w14:paraId="280B6EC3" w14:textId="77777777" w:rsidR="005933E6" w:rsidRPr="00F073EA" w:rsidRDefault="005933E6" w:rsidP="005933E6">
      <w:pPr>
        <w:rPr>
          <w:rFonts w:asciiTheme="minorHAnsi" w:hAnsiTheme="minorHAnsi" w:cstheme="minorHAnsi"/>
          <w:b/>
          <w:bCs/>
          <w:sz w:val="20"/>
          <w:szCs w:val="20"/>
          <w:u w:val="single"/>
        </w:rPr>
      </w:pPr>
      <w:r w:rsidRPr="00F073EA">
        <w:rPr>
          <w:rFonts w:asciiTheme="minorHAnsi" w:hAnsiTheme="minorHAnsi" w:cstheme="minorHAnsi"/>
          <w:b/>
          <w:bCs/>
          <w:sz w:val="20"/>
          <w:szCs w:val="20"/>
          <w:highlight w:val="yellow"/>
          <w:u w:val="single"/>
        </w:rPr>
        <w:t>Digital Tools/Resources:</w:t>
      </w:r>
      <w:r w:rsidRPr="00F073EA">
        <w:rPr>
          <w:rFonts w:asciiTheme="minorHAnsi" w:hAnsiTheme="minorHAnsi" w:cstheme="minorHAnsi"/>
          <w:b/>
          <w:bCs/>
          <w:sz w:val="20"/>
          <w:szCs w:val="20"/>
          <w:u w:val="single"/>
        </w:rPr>
        <w:t xml:space="preserve"> </w:t>
      </w:r>
    </w:p>
    <w:p w14:paraId="582075C4" w14:textId="404347C0" w:rsidR="00FE3631" w:rsidRPr="0052172C" w:rsidRDefault="00FE3631" w:rsidP="00FE3631">
      <w:pPr>
        <w:rPr>
          <w:rFonts w:asciiTheme="minorHAnsi" w:hAnsiTheme="minorHAnsi" w:cstheme="minorHAnsi"/>
          <w:sz w:val="20"/>
          <w:szCs w:val="20"/>
        </w:rPr>
      </w:pPr>
      <w:r w:rsidRPr="0052172C">
        <w:rPr>
          <w:rFonts w:asciiTheme="minorHAnsi" w:hAnsiTheme="minorHAnsi" w:cstheme="minorHAnsi"/>
          <w:sz w:val="20"/>
          <w:szCs w:val="20"/>
        </w:rPr>
        <w:t>TI-84 Plus Graphing Calculator provided to each student</w:t>
      </w:r>
      <w:r w:rsidR="00D011C4" w:rsidRPr="0052172C">
        <w:rPr>
          <w:rFonts w:asciiTheme="minorHAnsi" w:hAnsiTheme="minorHAnsi" w:cstheme="minorHAnsi"/>
          <w:sz w:val="20"/>
          <w:szCs w:val="20"/>
        </w:rPr>
        <w:t xml:space="preserve"> by the district</w:t>
      </w:r>
    </w:p>
    <w:p w14:paraId="2A05FB80" w14:textId="77777777" w:rsidR="005933E6" w:rsidRPr="0052172C" w:rsidRDefault="005933E6" w:rsidP="005933E6">
      <w:pPr>
        <w:rPr>
          <w:rFonts w:asciiTheme="minorHAnsi" w:hAnsiTheme="minorHAnsi" w:cstheme="minorHAnsi"/>
          <w:sz w:val="20"/>
          <w:szCs w:val="20"/>
        </w:rPr>
      </w:pPr>
      <w:r w:rsidRPr="0052172C">
        <w:rPr>
          <w:rFonts w:asciiTheme="minorHAnsi" w:hAnsiTheme="minorHAnsi" w:cstheme="minorHAnsi"/>
          <w:sz w:val="20"/>
          <w:szCs w:val="20"/>
        </w:rPr>
        <w:t>Wiley course resources on Canvas</w:t>
      </w:r>
    </w:p>
    <w:p w14:paraId="428E15D9" w14:textId="77777777" w:rsidR="005933E6" w:rsidRPr="0052172C" w:rsidRDefault="005933E6" w:rsidP="005933E6">
      <w:pPr>
        <w:widowControl w:val="0"/>
        <w:jc w:val="both"/>
        <w:rPr>
          <w:rFonts w:asciiTheme="minorHAnsi" w:hAnsiTheme="minorHAnsi" w:cstheme="minorHAnsi"/>
          <w:sz w:val="20"/>
          <w:szCs w:val="20"/>
        </w:rPr>
      </w:pPr>
      <w:r w:rsidRPr="0052172C">
        <w:rPr>
          <w:rFonts w:asciiTheme="minorHAnsi" w:hAnsiTheme="minorHAnsi" w:cstheme="minorHAnsi"/>
          <w:sz w:val="20"/>
          <w:szCs w:val="20"/>
        </w:rPr>
        <w:t>http://apcentral.collegeboard.com</w:t>
      </w:r>
    </w:p>
    <w:p w14:paraId="5FE8F016" w14:textId="77777777" w:rsidR="005933E6" w:rsidRPr="0052172C" w:rsidRDefault="005933E6" w:rsidP="005933E6">
      <w:pPr>
        <w:rPr>
          <w:rFonts w:asciiTheme="minorHAnsi" w:hAnsiTheme="minorHAnsi" w:cstheme="minorHAnsi"/>
          <w:sz w:val="20"/>
          <w:szCs w:val="20"/>
        </w:rPr>
      </w:pPr>
      <w:r w:rsidRPr="0052172C">
        <w:rPr>
          <w:rFonts w:asciiTheme="minorHAnsi" w:hAnsiTheme="minorHAnsi" w:cstheme="minorHAnsi"/>
          <w:sz w:val="20"/>
          <w:szCs w:val="20"/>
        </w:rPr>
        <w:t>Khan Academy</w:t>
      </w:r>
    </w:p>
    <w:p w14:paraId="064F560F" w14:textId="77777777" w:rsidR="005933E6" w:rsidRPr="0052172C" w:rsidRDefault="005933E6" w:rsidP="005933E6">
      <w:pPr>
        <w:rPr>
          <w:rFonts w:asciiTheme="minorHAnsi" w:hAnsiTheme="minorHAnsi" w:cstheme="minorHAnsi"/>
          <w:sz w:val="20"/>
          <w:szCs w:val="20"/>
        </w:rPr>
      </w:pPr>
      <w:r w:rsidRPr="0052172C">
        <w:rPr>
          <w:rFonts w:asciiTheme="minorHAnsi" w:hAnsiTheme="minorHAnsi" w:cstheme="minorHAnsi"/>
          <w:sz w:val="20"/>
          <w:szCs w:val="20"/>
        </w:rPr>
        <w:t>Edmentum Exact Path</w:t>
      </w:r>
    </w:p>
    <w:p w14:paraId="2CA53DAA" w14:textId="77777777" w:rsidR="005933E6" w:rsidRPr="00F073EA" w:rsidRDefault="005933E6" w:rsidP="005933E6">
      <w:pPr>
        <w:rPr>
          <w:rFonts w:asciiTheme="minorHAnsi" w:hAnsiTheme="minorHAnsi" w:cstheme="minorHAnsi"/>
          <w:sz w:val="20"/>
          <w:szCs w:val="20"/>
        </w:rPr>
      </w:pPr>
    </w:p>
    <w:p w14:paraId="5A3B6FC8" w14:textId="77777777" w:rsidR="005933E6" w:rsidRDefault="005933E6" w:rsidP="005933E6">
      <w:pPr>
        <w:rPr>
          <w:rFonts w:asciiTheme="minorHAnsi" w:hAnsiTheme="minorHAnsi" w:cstheme="minorHAnsi"/>
          <w:b/>
          <w:bCs/>
          <w:sz w:val="20"/>
          <w:szCs w:val="20"/>
          <w:u w:val="single"/>
        </w:rPr>
      </w:pPr>
      <w:r w:rsidRPr="00F073EA">
        <w:rPr>
          <w:rFonts w:asciiTheme="minorHAnsi" w:hAnsiTheme="minorHAnsi" w:cstheme="minorHAnsi"/>
          <w:b/>
          <w:bCs/>
          <w:sz w:val="20"/>
          <w:szCs w:val="20"/>
          <w:highlight w:val="yellow"/>
          <w:u w:val="single"/>
        </w:rPr>
        <w:t>Additional Primary &amp; Secondary Resources:</w:t>
      </w:r>
    </w:p>
    <w:p w14:paraId="353C415F" w14:textId="77777777" w:rsidR="005933E6" w:rsidRPr="00F073EA" w:rsidRDefault="005933E6" w:rsidP="005933E6">
      <w:pPr>
        <w:rPr>
          <w:rFonts w:asciiTheme="minorHAnsi" w:hAnsiTheme="minorHAnsi" w:cstheme="minorHAnsi"/>
          <w:b/>
          <w:bCs/>
          <w:sz w:val="20"/>
          <w:szCs w:val="20"/>
          <w:u w:val="single"/>
        </w:rPr>
      </w:pPr>
    </w:p>
    <w:p w14:paraId="63A49AB3" w14:textId="77777777" w:rsidR="005933E6" w:rsidRPr="00FE3631" w:rsidRDefault="005933E6" w:rsidP="005933E6">
      <w:pPr>
        <w:rPr>
          <w:rFonts w:asciiTheme="minorHAnsi" w:hAnsiTheme="minorHAnsi" w:cstheme="minorHAnsi"/>
          <w:sz w:val="20"/>
          <w:szCs w:val="20"/>
        </w:rPr>
      </w:pPr>
      <w:r w:rsidRPr="00FE3631">
        <w:rPr>
          <w:rFonts w:asciiTheme="minorHAnsi" w:hAnsiTheme="minorHAnsi" w:cstheme="minorHAnsi"/>
          <w:sz w:val="20"/>
          <w:szCs w:val="20"/>
        </w:rPr>
        <w:t>Multiple Choice &amp; Free-Response questions in preparation for the AP Calculus (AB) Examination</w:t>
      </w:r>
    </w:p>
    <w:p w14:paraId="3CCF9FEA" w14:textId="77777777" w:rsidR="005933E6" w:rsidRPr="00FE3631" w:rsidRDefault="005933E6" w:rsidP="005933E6">
      <w:pPr>
        <w:rPr>
          <w:rFonts w:asciiTheme="minorHAnsi" w:hAnsiTheme="minorHAnsi" w:cstheme="minorHAnsi"/>
          <w:sz w:val="20"/>
          <w:szCs w:val="20"/>
        </w:rPr>
      </w:pPr>
      <w:r w:rsidRPr="00FE3631">
        <w:rPr>
          <w:rFonts w:asciiTheme="minorHAnsi" w:hAnsiTheme="minorHAnsi" w:cstheme="minorHAnsi"/>
          <w:sz w:val="20"/>
          <w:szCs w:val="20"/>
        </w:rPr>
        <w:t xml:space="preserve">LPS Adopted Textbooks and Programs </w:t>
      </w:r>
    </w:p>
    <w:p w14:paraId="0436BA84" w14:textId="77777777" w:rsidR="005933E6" w:rsidRPr="00F073EA" w:rsidRDefault="005933E6" w:rsidP="005933E6">
      <w:pPr>
        <w:numPr>
          <w:ilvl w:val="0"/>
          <w:numId w:val="1"/>
        </w:numPr>
        <w:ind w:hanging="210"/>
        <w:rPr>
          <w:rFonts w:asciiTheme="minorHAnsi" w:hAnsiTheme="minorHAnsi" w:cstheme="minorHAnsi"/>
          <w:sz w:val="20"/>
          <w:szCs w:val="20"/>
        </w:rPr>
      </w:pPr>
      <w:r w:rsidRPr="00F073EA">
        <w:rPr>
          <w:rFonts w:asciiTheme="minorHAnsi" w:hAnsiTheme="minorHAnsi" w:cstheme="minorHAnsi"/>
          <w:sz w:val="20"/>
          <w:szCs w:val="20"/>
        </w:rPr>
        <w:t xml:space="preserve">Wiley: Calculus – AP Edition </w:t>
      </w:r>
      <w:r w:rsidRPr="00F073EA">
        <w:rPr>
          <w:rFonts w:asciiTheme="minorHAnsi" w:hAnsiTheme="minorHAnsi" w:cstheme="minorHAnsi"/>
          <w:color w:val="FFFFFF" w:themeColor="background1"/>
          <w:sz w:val="20"/>
          <w:szCs w:val="20"/>
          <w:highlight w:val="blue"/>
        </w:rPr>
        <w:t>CR1</w:t>
      </w:r>
    </w:p>
    <w:p w14:paraId="4FB0E92E" w14:textId="7BF3019C" w:rsidR="002F13FE" w:rsidRPr="007B07F1" w:rsidRDefault="005933E6" w:rsidP="007B07F1">
      <w:pPr>
        <w:numPr>
          <w:ilvl w:val="0"/>
          <w:numId w:val="1"/>
        </w:numPr>
        <w:ind w:hanging="210"/>
        <w:rPr>
          <w:rFonts w:asciiTheme="minorHAnsi" w:hAnsiTheme="minorHAnsi" w:cstheme="minorHAnsi"/>
          <w:sz w:val="20"/>
          <w:szCs w:val="20"/>
        </w:rPr>
      </w:pPr>
      <w:r w:rsidRPr="00F073EA">
        <w:rPr>
          <w:rFonts w:asciiTheme="minorHAnsi" w:hAnsiTheme="minorHAnsi" w:cstheme="minorHAnsi"/>
          <w:sz w:val="20"/>
          <w:szCs w:val="20"/>
        </w:rPr>
        <w:t xml:space="preserve">Cengage: Calculus – Early Transcendental Functions </w:t>
      </w:r>
      <w:r w:rsidRPr="00F073EA">
        <w:rPr>
          <w:rFonts w:asciiTheme="minorHAnsi" w:hAnsiTheme="minorHAnsi" w:cstheme="minorHAnsi"/>
          <w:color w:val="FFFFFF" w:themeColor="background1"/>
          <w:sz w:val="20"/>
          <w:szCs w:val="20"/>
          <w:highlight w:val="blue"/>
        </w:rPr>
        <w:t>CR1</w:t>
      </w:r>
    </w:p>
    <w:p w14:paraId="610D67C4" w14:textId="27EB60DE" w:rsidR="005A2D1F" w:rsidRDefault="005A2D1F" w:rsidP="004F7797">
      <w:pPr>
        <w:rPr>
          <w:rFonts w:cstheme="minorHAnsi"/>
          <w:sz w:val="20"/>
          <w:szCs w:val="20"/>
        </w:rPr>
      </w:pPr>
    </w:p>
    <w:p w14:paraId="0BEFFEF1" w14:textId="1114124F" w:rsidR="00A02986" w:rsidRDefault="00A02986" w:rsidP="004F7797">
      <w:pPr>
        <w:rPr>
          <w:rFonts w:cstheme="minorHAnsi"/>
          <w:sz w:val="20"/>
          <w:szCs w:val="20"/>
        </w:rPr>
      </w:pPr>
    </w:p>
    <w:p w14:paraId="4A0F215D" w14:textId="417FBD42" w:rsidR="00A02986" w:rsidRDefault="00A02986" w:rsidP="004F7797">
      <w:pPr>
        <w:rPr>
          <w:rFonts w:cstheme="minorHAnsi"/>
          <w:sz w:val="20"/>
          <w:szCs w:val="20"/>
        </w:rPr>
      </w:pPr>
    </w:p>
    <w:p w14:paraId="5C8C69F6" w14:textId="11C9EC2B" w:rsidR="00A02986" w:rsidRDefault="00A02986" w:rsidP="004F7797">
      <w:pPr>
        <w:rPr>
          <w:rFonts w:cstheme="minorHAnsi"/>
          <w:sz w:val="20"/>
          <w:szCs w:val="20"/>
        </w:rPr>
      </w:pPr>
    </w:p>
    <w:p w14:paraId="0A75F362" w14:textId="6A06AE32" w:rsidR="00A02986" w:rsidRDefault="00A02986" w:rsidP="004F7797">
      <w:pPr>
        <w:rPr>
          <w:rFonts w:cstheme="minorHAnsi"/>
          <w:sz w:val="20"/>
          <w:szCs w:val="20"/>
        </w:rPr>
      </w:pPr>
    </w:p>
    <w:p w14:paraId="1D55ABD4" w14:textId="7AAD9A8F" w:rsidR="00A02986" w:rsidRDefault="00A02986" w:rsidP="004F7797">
      <w:pPr>
        <w:rPr>
          <w:rFonts w:cstheme="minorHAnsi"/>
          <w:sz w:val="20"/>
          <w:szCs w:val="20"/>
        </w:rPr>
      </w:pPr>
    </w:p>
    <w:p w14:paraId="710F6924" w14:textId="77417A65" w:rsidR="00A02986" w:rsidRDefault="00A02986" w:rsidP="004F7797">
      <w:pPr>
        <w:rPr>
          <w:rFonts w:cstheme="minorHAnsi"/>
          <w:sz w:val="20"/>
          <w:szCs w:val="20"/>
        </w:rPr>
      </w:pPr>
    </w:p>
    <w:p w14:paraId="26015952" w14:textId="1CCC7688" w:rsidR="00A02986" w:rsidRDefault="00A02986" w:rsidP="004F7797">
      <w:pPr>
        <w:rPr>
          <w:rFonts w:cstheme="minorHAnsi"/>
          <w:sz w:val="20"/>
          <w:szCs w:val="20"/>
        </w:rPr>
      </w:pPr>
    </w:p>
    <w:p w14:paraId="6AEC0DC7" w14:textId="7CD98B58" w:rsidR="00A02986" w:rsidRDefault="00A02986" w:rsidP="004F7797">
      <w:pPr>
        <w:rPr>
          <w:rFonts w:cstheme="minorHAnsi"/>
          <w:sz w:val="20"/>
          <w:szCs w:val="20"/>
        </w:rPr>
      </w:pPr>
    </w:p>
    <w:p w14:paraId="40C39924" w14:textId="2AD6E2C1" w:rsidR="00A02986" w:rsidRDefault="00A02986" w:rsidP="004F7797">
      <w:pPr>
        <w:rPr>
          <w:rFonts w:cstheme="minorHAnsi"/>
          <w:sz w:val="20"/>
          <w:szCs w:val="20"/>
        </w:rPr>
      </w:pPr>
    </w:p>
    <w:p w14:paraId="10C5D671" w14:textId="10C055BD" w:rsidR="00A02986" w:rsidRDefault="00A02986" w:rsidP="004F7797">
      <w:pPr>
        <w:rPr>
          <w:rFonts w:cstheme="minorHAnsi"/>
          <w:sz w:val="20"/>
          <w:szCs w:val="20"/>
        </w:rPr>
      </w:pPr>
    </w:p>
    <w:p w14:paraId="3DA5FF57" w14:textId="2441719E" w:rsidR="00A02986" w:rsidRDefault="00A02986" w:rsidP="004F7797">
      <w:pPr>
        <w:rPr>
          <w:rFonts w:cstheme="minorHAnsi"/>
          <w:sz w:val="20"/>
          <w:szCs w:val="20"/>
        </w:rPr>
      </w:pPr>
    </w:p>
    <w:p w14:paraId="7DB07909" w14:textId="762048C6" w:rsidR="00A02986" w:rsidRDefault="00A02986" w:rsidP="004F7797">
      <w:pPr>
        <w:rPr>
          <w:rFonts w:cstheme="minorHAnsi"/>
          <w:sz w:val="20"/>
          <w:szCs w:val="20"/>
        </w:rPr>
      </w:pPr>
    </w:p>
    <w:p w14:paraId="4F94D388" w14:textId="1B83EF23" w:rsidR="00A02986" w:rsidRDefault="00A02986" w:rsidP="004F7797">
      <w:pPr>
        <w:rPr>
          <w:rFonts w:cstheme="minorHAnsi"/>
          <w:sz w:val="20"/>
          <w:szCs w:val="20"/>
        </w:rPr>
      </w:pPr>
    </w:p>
    <w:p w14:paraId="2F79C651" w14:textId="6DB9D888" w:rsidR="00A02986" w:rsidRDefault="00A02986" w:rsidP="004F7797">
      <w:pPr>
        <w:rPr>
          <w:rFonts w:cstheme="minorHAnsi"/>
          <w:sz w:val="20"/>
          <w:szCs w:val="20"/>
        </w:rPr>
      </w:pPr>
    </w:p>
    <w:p w14:paraId="0DB4C1B6" w14:textId="77777777" w:rsidR="00A02986" w:rsidRPr="00954068" w:rsidRDefault="00A02986" w:rsidP="004F7797">
      <w:pPr>
        <w:rPr>
          <w:rFonts w:cstheme="minorHAnsi"/>
          <w:sz w:val="20"/>
          <w:szCs w:val="20"/>
        </w:rPr>
      </w:pPr>
    </w:p>
    <w:tbl>
      <w:tblPr>
        <w:tblStyle w:val="TableGrid"/>
        <w:tblW w:w="10790" w:type="dxa"/>
        <w:tblInd w:w="-5" w:type="dxa"/>
        <w:tblLook w:val="04A0" w:firstRow="1" w:lastRow="0" w:firstColumn="1" w:lastColumn="0" w:noHBand="0" w:noVBand="1"/>
      </w:tblPr>
      <w:tblGrid>
        <w:gridCol w:w="10790"/>
      </w:tblGrid>
      <w:tr w:rsidR="004F7797" w:rsidRPr="00954068" w14:paraId="556D31CC" w14:textId="77777777" w:rsidTr="00B0162F">
        <w:tc>
          <w:tcPr>
            <w:tcW w:w="10790" w:type="dxa"/>
            <w:shd w:val="clear" w:color="auto" w:fill="E36C0A"/>
            <w:tcMar>
              <w:top w:w="144" w:type="dxa"/>
              <w:left w:w="144" w:type="dxa"/>
              <w:bottom w:w="144" w:type="dxa"/>
              <w:right w:w="144" w:type="dxa"/>
            </w:tcMar>
          </w:tcPr>
          <w:p w14:paraId="753B6D79" w14:textId="4B8D7296" w:rsidR="004F7797" w:rsidRDefault="004F7797" w:rsidP="00B0162F">
            <w:pPr>
              <w:jc w:val="center"/>
              <w:rPr>
                <w:rFonts w:cstheme="minorHAnsi"/>
                <w:b/>
                <w:bCs/>
                <w:sz w:val="20"/>
                <w:szCs w:val="20"/>
              </w:rPr>
            </w:pPr>
            <w:r w:rsidRPr="00954068">
              <w:rPr>
                <w:rFonts w:cstheme="minorHAnsi"/>
                <w:b/>
                <w:bCs/>
                <w:sz w:val="20"/>
                <w:szCs w:val="20"/>
              </w:rPr>
              <w:lastRenderedPageBreak/>
              <w:t xml:space="preserve">Unit # </w:t>
            </w:r>
            <w:r w:rsidR="00B95B06">
              <w:rPr>
                <w:rFonts w:cstheme="minorHAnsi"/>
                <w:b/>
                <w:bCs/>
                <w:sz w:val="20"/>
                <w:szCs w:val="20"/>
              </w:rPr>
              <w:t>6</w:t>
            </w:r>
          </w:p>
          <w:p w14:paraId="03E39FF7" w14:textId="77777777" w:rsidR="004F7797" w:rsidRDefault="004F7797" w:rsidP="00B0162F">
            <w:pPr>
              <w:jc w:val="center"/>
              <w:rPr>
                <w:rFonts w:cstheme="minorHAnsi"/>
                <w:b/>
                <w:bCs/>
                <w:sz w:val="20"/>
                <w:szCs w:val="20"/>
              </w:rPr>
            </w:pPr>
            <w:r>
              <w:rPr>
                <w:rFonts w:cstheme="minorHAnsi"/>
                <w:b/>
                <w:bCs/>
                <w:sz w:val="20"/>
                <w:szCs w:val="20"/>
              </w:rPr>
              <w:t>14 Days</w:t>
            </w:r>
          </w:p>
          <w:p w14:paraId="4E7C7483" w14:textId="22DF3F49" w:rsidR="004F7797" w:rsidRPr="00F97837" w:rsidRDefault="00B95B06" w:rsidP="00B0162F">
            <w:pPr>
              <w:jc w:val="center"/>
              <w:rPr>
                <w:rFonts w:cstheme="minorHAnsi"/>
                <w:b/>
                <w:bCs/>
                <w:sz w:val="20"/>
                <w:szCs w:val="20"/>
              </w:rPr>
            </w:pPr>
            <w:r>
              <w:rPr>
                <w:rFonts w:ascii="Tahoma" w:hAnsi="Tahoma" w:cs="Tahoma"/>
                <w:b/>
                <w:noProof/>
                <w:sz w:val="20"/>
                <w:szCs w:val="20"/>
              </w:rPr>
              <w:t>Integration and Accumulation of Change</w:t>
            </w:r>
          </w:p>
          <w:p w14:paraId="178E9EC2" w14:textId="72E43E4F" w:rsidR="004F7797" w:rsidRPr="00AF1D80" w:rsidRDefault="004F7797" w:rsidP="00B0162F">
            <w:pPr>
              <w:jc w:val="center"/>
              <w:rPr>
                <w:rFonts w:cstheme="minorHAnsi"/>
                <w:b/>
                <w:bCs/>
                <w:sz w:val="20"/>
                <w:szCs w:val="20"/>
              </w:rPr>
            </w:pPr>
            <w:r>
              <w:rPr>
                <w:rFonts w:cstheme="minorHAnsi"/>
                <w:b/>
                <w:bCs/>
                <w:sz w:val="20"/>
                <w:szCs w:val="20"/>
              </w:rPr>
              <w:t xml:space="preserve">(Weight on Exam </w:t>
            </w:r>
            <w:r w:rsidR="00B95B06">
              <w:rPr>
                <w:rFonts w:cstheme="minorHAnsi"/>
                <w:b/>
                <w:bCs/>
                <w:sz w:val="20"/>
                <w:szCs w:val="20"/>
              </w:rPr>
              <w:t>17</w:t>
            </w:r>
            <w:r>
              <w:rPr>
                <w:rFonts w:cstheme="minorHAnsi"/>
                <w:b/>
                <w:bCs/>
                <w:sz w:val="20"/>
                <w:szCs w:val="20"/>
              </w:rPr>
              <w:t>-</w:t>
            </w:r>
            <w:r w:rsidR="00B95B06">
              <w:rPr>
                <w:rFonts w:cstheme="minorHAnsi"/>
                <w:b/>
                <w:bCs/>
                <w:sz w:val="20"/>
                <w:szCs w:val="20"/>
              </w:rPr>
              <w:t>20</w:t>
            </w:r>
            <w:r>
              <w:rPr>
                <w:rFonts w:cstheme="minorHAnsi"/>
                <w:b/>
                <w:bCs/>
                <w:sz w:val="20"/>
                <w:szCs w:val="20"/>
              </w:rPr>
              <w:t>%)</w:t>
            </w:r>
          </w:p>
        </w:tc>
      </w:tr>
      <w:tr w:rsidR="004F7797" w:rsidRPr="00954068" w14:paraId="2A7F76ED" w14:textId="77777777" w:rsidTr="00B0162F">
        <w:tc>
          <w:tcPr>
            <w:tcW w:w="10790" w:type="dxa"/>
            <w:shd w:val="clear" w:color="auto" w:fill="000000"/>
            <w:tcMar>
              <w:top w:w="144" w:type="dxa"/>
              <w:left w:w="144" w:type="dxa"/>
              <w:bottom w:w="144" w:type="dxa"/>
              <w:right w:w="144" w:type="dxa"/>
            </w:tcMar>
          </w:tcPr>
          <w:p w14:paraId="591C3739" w14:textId="77777777" w:rsidR="004F7797" w:rsidRPr="00954068" w:rsidRDefault="004F7797" w:rsidP="00B0162F">
            <w:pPr>
              <w:jc w:val="center"/>
              <w:rPr>
                <w:rFonts w:cstheme="minorHAnsi"/>
                <w:b/>
                <w:bCs/>
                <w:sz w:val="20"/>
                <w:szCs w:val="20"/>
              </w:rPr>
            </w:pPr>
            <w:r w:rsidRPr="00954068">
              <w:rPr>
                <w:rFonts w:cstheme="minorHAnsi"/>
                <w:b/>
                <w:bCs/>
                <w:sz w:val="20"/>
                <w:szCs w:val="20"/>
              </w:rPr>
              <w:t>Overview</w:t>
            </w:r>
          </w:p>
        </w:tc>
      </w:tr>
    </w:tbl>
    <w:p w14:paraId="28A5FBAF" w14:textId="77777777" w:rsidR="004F7797" w:rsidRPr="0052172C" w:rsidRDefault="004F7797" w:rsidP="004F7797">
      <w:pPr>
        <w:rPr>
          <w:rFonts w:cstheme="minorHAnsi"/>
          <w:sz w:val="8"/>
          <w:szCs w:val="8"/>
        </w:rPr>
      </w:pPr>
    </w:p>
    <w:tbl>
      <w:tblPr>
        <w:tblStyle w:val="TableGrid"/>
        <w:tblW w:w="10790" w:type="dxa"/>
        <w:tblInd w:w="-5" w:type="dxa"/>
        <w:shd w:val="clear" w:color="auto" w:fill="000000"/>
        <w:tblLook w:val="04A0" w:firstRow="1" w:lastRow="0" w:firstColumn="1" w:lastColumn="0" w:noHBand="0" w:noVBand="1"/>
      </w:tblPr>
      <w:tblGrid>
        <w:gridCol w:w="10790"/>
      </w:tblGrid>
      <w:tr w:rsidR="004F7797" w:rsidRPr="00954068" w14:paraId="67822E50" w14:textId="77777777" w:rsidTr="00B0162F">
        <w:tc>
          <w:tcPr>
            <w:tcW w:w="10790" w:type="dxa"/>
            <w:shd w:val="clear" w:color="auto" w:fill="000000"/>
            <w:tcMar>
              <w:top w:w="144" w:type="dxa"/>
              <w:left w:w="144" w:type="dxa"/>
              <w:bottom w:w="144" w:type="dxa"/>
              <w:right w:w="144" w:type="dxa"/>
            </w:tcMar>
          </w:tcPr>
          <w:p w14:paraId="02B538AD" w14:textId="77777777" w:rsidR="004F7797" w:rsidRPr="00954068" w:rsidRDefault="004F7797" w:rsidP="00B0162F">
            <w:pPr>
              <w:jc w:val="center"/>
              <w:rPr>
                <w:rFonts w:cstheme="minorHAnsi"/>
                <w:b/>
                <w:bCs/>
                <w:sz w:val="20"/>
                <w:szCs w:val="20"/>
              </w:rPr>
            </w:pPr>
            <w:r w:rsidRPr="00954068">
              <w:rPr>
                <w:rFonts w:cstheme="minorHAnsi"/>
                <w:b/>
                <w:bCs/>
                <w:sz w:val="20"/>
                <w:szCs w:val="20"/>
              </w:rPr>
              <w:t>STAGE 1</w:t>
            </w:r>
          </w:p>
          <w:p w14:paraId="7D4BFEFD" w14:textId="77777777" w:rsidR="004F7797" w:rsidRPr="00954068" w:rsidRDefault="004F7797" w:rsidP="00B0162F">
            <w:pPr>
              <w:jc w:val="center"/>
              <w:rPr>
                <w:rFonts w:cstheme="minorHAnsi"/>
                <w:sz w:val="20"/>
                <w:szCs w:val="20"/>
              </w:rPr>
            </w:pPr>
            <w:r w:rsidRPr="00954068">
              <w:rPr>
                <w:rFonts w:cstheme="minorHAnsi"/>
                <w:b/>
                <w:bCs/>
                <w:sz w:val="20"/>
                <w:szCs w:val="20"/>
              </w:rPr>
              <w:t>Desired Results</w:t>
            </w:r>
          </w:p>
        </w:tc>
      </w:tr>
    </w:tbl>
    <w:p w14:paraId="0837B451" w14:textId="77777777" w:rsidR="004F7797" w:rsidRPr="00954068" w:rsidRDefault="004F7797" w:rsidP="004F7797">
      <w:pPr>
        <w:rPr>
          <w:rFonts w:cstheme="minorHAnsi"/>
          <w:sz w:val="20"/>
          <w:szCs w:val="20"/>
        </w:rPr>
      </w:pPr>
    </w:p>
    <w:p w14:paraId="5C0D4790" w14:textId="77777777" w:rsidR="004F7797" w:rsidRPr="00D56C3B" w:rsidRDefault="004F7797" w:rsidP="004F7797">
      <w:pPr>
        <w:rPr>
          <w:rFonts w:asciiTheme="minorHAnsi" w:hAnsiTheme="minorHAnsi" w:cstheme="minorHAnsi"/>
          <w:b/>
          <w:bCs/>
          <w:sz w:val="20"/>
          <w:szCs w:val="20"/>
          <w:highlight w:val="yellow"/>
        </w:rPr>
      </w:pPr>
      <w:r w:rsidRPr="00D56C3B">
        <w:rPr>
          <w:rFonts w:asciiTheme="minorHAnsi" w:hAnsiTheme="minorHAnsi" w:cstheme="minorHAnsi"/>
          <w:b/>
          <w:bCs/>
          <w:sz w:val="20"/>
          <w:szCs w:val="20"/>
          <w:highlight w:val="yellow"/>
        </w:rPr>
        <w:t>Unit Overview</w:t>
      </w:r>
    </w:p>
    <w:p w14:paraId="047F4BBD" w14:textId="2047804A" w:rsidR="004F7797" w:rsidRDefault="00B95B06" w:rsidP="00135C4E">
      <w:pPr>
        <w:rPr>
          <w:rFonts w:asciiTheme="minorHAnsi" w:hAnsiTheme="minorHAnsi" w:cstheme="minorHAnsi"/>
          <w:color w:val="FFFFFF" w:themeColor="background1"/>
          <w:sz w:val="20"/>
          <w:szCs w:val="20"/>
        </w:rPr>
      </w:pPr>
      <w:r w:rsidRPr="00B95B06">
        <w:rPr>
          <w:rFonts w:asciiTheme="minorHAnsi" w:hAnsiTheme="minorHAnsi" w:cstheme="minorHAnsi"/>
          <w:color w:val="505050"/>
          <w:sz w:val="20"/>
          <w:szCs w:val="20"/>
        </w:rPr>
        <w:br/>
      </w:r>
      <w:r w:rsidRPr="00B95B06">
        <w:rPr>
          <w:rFonts w:asciiTheme="minorHAnsi" w:hAnsiTheme="minorHAnsi" w:cstheme="minorHAnsi"/>
          <w:color w:val="000000" w:themeColor="text1"/>
          <w:sz w:val="20"/>
          <w:szCs w:val="20"/>
        </w:rPr>
        <w:t>You’ll learn to apply limits to define definite integrals and how the Fundamental Theorem connects integration and differentiation. You’ll apply properties of integrals and practice useful integration techniques</w:t>
      </w:r>
      <w:r w:rsidRPr="00D56C3B">
        <w:rPr>
          <w:rFonts w:asciiTheme="minorHAnsi" w:hAnsiTheme="minorHAnsi" w:cstheme="minorHAnsi"/>
          <w:color w:val="000000" w:themeColor="text1"/>
          <w:sz w:val="20"/>
          <w:szCs w:val="20"/>
        </w:rPr>
        <w:t xml:space="preserve">.  </w:t>
      </w:r>
      <w:r w:rsidRPr="00B95B06">
        <w:rPr>
          <w:rFonts w:asciiTheme="minorHAnsi" w:hAnsiTheme="minorHAnsi" w:cstheme="minorHAnsi"/>
          <w:color w:val="000000" w:themeColor="text1"/>
          <w:sz w:val="20"/>
          <w:szCs w:val="20"/>
        </w:rPr>
        <w:t>Topics include</w:t>
      </w:r>
      <w:r w:rsidRPr="00D56C3B">
        <w:rPr>
          <w:rFonts w:asciiTheme="minorHAnsi" w:hAnsiTheme="minorHAnsi" w:cstheme="minorHAnsi"/>
          <w:color w:val="000000" w:themeColor="text1"/>
          <w:sz w:val="20"/>
          <w:szCs w:val="20"/>
        </w:rPr>
        <w:t xml:space="preserve"> u</w:t>
      </w:r>
      <w:r w:rsidRPr="00B95B06">
        <w:rPr>
          <w:rFonts w:asciiTheme="minorHAnsi" w:hAnsiTheme="minorHAnsi" w:cstheme="minorHAnsi"/>
          <w:color w:val="000000" w:themeColor="text1"/>
          <w:sz w:val="20"/>
          <w:szCs w:val="20"/>
        </w:rPr>
        <w:t>sing definite integrals to determine accumulated change over an interval</w:t>
      </w:r>
      <w:r w:rsidRPr="00D56C3B">
        <w:rPr>
          <w:rFonts w:asciiTheme="minorHAnsi" w:hAnsiTheme="minorHAnsi" w:cstheme="minorHAnsi"/>
          <w:color w:val="000000" w:themeColor="text1"/>
          <w:sz w:val="20"/>
          <w:szCs w:val="20"/>
        </w:rPr>
        <w:t>, a</w:t>
      </w:r>
      <w:r w:rsidRPr="00B95B06">
        <w:rPr>
          <w:rFonts w:asciiTheme="minorHAnsi" w:hAnsiTheme="minorHAnsi" w:cstheme="minorHAnsi"/>
          <w:color w:val="000000" w:themeColor="text1"/>
          <w:sz w:val="20"/>
          <w:szCs w:val="20"/>
        </w:rPr>
        <w:t>pproximating integrals using Riemann Sums</w:t>
      </w:r>
      <w:r w:rsidRPr="00D56C3B">
        <w:rPr>
          <w:rFonts w:asciiTheme="minorHAnsi" w:hAnsiTheme="minorHAnsi" w:cstheme="minorHAnsi"/>
          <w:color w:val="000000" w:themeColor="text1"/>
          <w:sz w:val="20"/>
          <w:szCs w:val="20"/>
        </w:rPr>
        <w:t>, a</w:t>
      </w:r>
      <w:r w:rsidRPr="00B95B06">
        <w:rPr>
          <w:rFonts w:asciiTheme="minorHAnsi" w:hAnsiTheme="minorHAnsi" w:cstheme="minorHAnsi"/>
          <w:color w:val="000000" w:themeColor="text1"/>
          <w:sz w:val="20"/>
          <w:szCs w:val="20"/>
        </w:rPr>
        <w:t>ccumulation functions, the Fundamental Theorem of Calculus, and definite integrals</w:t>
      </w:r>
      <w:r w:rsidRPr="00D56C3B">
        <w:rPr>
          <w:rFonts w:asciiTheme="minorHAnsi" w:hAnsiTheme="minorHAnsi" w:cstheme="minorHAnsi"/>
          <w:color w:val="000000" w:themeColor="text1"/>
          <w:sz w:val="20"/>
          <w:szCs w:val="20"/>
        </w:rPr>
        <w:t>, a</w:t>
      </w:r>
      <w:r w:rsidRPr="00B95B06">
        <w:rPr>
          <w:rFonts w:asciiTheme="minorHAnsi" w:hAnsiTheme="minorHAnsi" w:cstheme="minorHAnsi"/>
          <w:color w:val="000000" w:themeColor="text1"/>
          <w:sz w:val="20"/>
          <w:szCs w:val="20"/>
        </w:rPr>
        <w:t>ntiderivatives and indefinite integrals</w:t>
      </w:r>
      <w:r w:rsidRPr="00D56C3B">
        <w:rPr>
          <w:rFonts w:asciiTheme="minorHAnsi" w:hAnsiTheme="minorHAnsi" w:cstheme="minorHAnsi"/>
          <w:color w:val="000000" w:themeColor="text1"/>
          <w:sz w:val="20"/>
          <w:szCs w:val="20"/>
        </w:rPr>
        <w:t xml:space="preserve"> &amp; p</w:t>
      </w:r>
      <w:r w:rsidRPr="00B95B06">
        <w:rPr>
          <w:rFonts w:asciiTheme="minorHAnsi" w:hAnsiTheme="minorHAnsi" w:cstheme="minorHAnsi"/>
          <w:color w:val="000000" w:themeColor="text1"/>
          <w:sz w:val="20"/>
          <w:szCs w:val="20"/>
        </w:rPr>
        <w:t>roperties of integrals and integration techniques</w:t>
      </w:r>
      <w:r w:rsidRPr="00D56C3B">
        <w:rPr>
          <w:rFonts w:asciiTheme="minorHAnsi" w:hAnsiTheme="minorHAnsi" w:cstheme="minorHAnsi"/>
          <w:color w:val="000000" w:themeColor="text1"/>
          <w:sz w:val="20"/>
          <w:szCs w:val="20"/>
        </w:rPr>
        <w:t xml:space="preserve">. </w:t>
      </w:r>
      <w:r w:rsidR="004F7797" w:rsidRPr="00D56C3B">
        <w:rPr>
          <w:rFonts w:asciiTheme="minorHAnsi" w:hAnsiTheme="minorHAnsi" w:cstheme="minorHAnsi"/>
          <w:color w:val="FFFFFF" w:themeColor="background1"/>
          <w:sz w:val="20"/>
          <w:szCs w:val="20"/>
          <w:highlight w:val="blue"/>
        </w:rPr>
        <w:t>CR2</w:t>
      </w:r>
      <w:r w:rsidR="004F7797" w:rsidRPr="00D56C3B">
        <w:rPr>
          <w:rFonts w:asciiTheme="minorHAnsi" w:hAnsiTheme="minorHAnsi" w:cstheme="minorHAnsi"/>
          <w:color w:val="FFFFFF" w:themeColor="background1"/>
          <w:sz w:val="20"/>
          <w:szCs w:val="20"/>
        </w:rPr>
        <w:t xml:space="preserve"> </w:t>
      </w:r>
      <w:r w:rsidR="004F7797" w:rsidRPr="00D56C3B">
        <w:rPr>
          <w:rFonts w:asciiTheme="minorHAnsi" w:hAnsiTheme="minorHAnsi" w:cstheme="minorHAnsi"/>
          <w:color w:val="FFFFFF" w:themeColor="background1"/>
          <w:sz w:val="20"/>
          <w:szCs w:val="20"/>
          <w:highlight w:val="blue"/>
        </w:rPr>
        <w:t>CR3</w:t>
      </w:r>
      <w:r w:rsidR="004F7797" w:rsidRPr="00D56C3B">
        <w:rPr>
          <w:rFonts w:asciiTheme="minorHAnsi" w:hAnsiTheme="minorHAnsi" w:cstheme="minorHAnsi"/>
          <w:color w:val="FFFFFF" w:themeColor="background1"/>
          <w:sz w:val="20"/>
          <w:szCs w:val="20"/>
        </w:rPr>
        <w:t xml:space="preserve"> </w:t>
      </w:r>
      <w:r w:rsidR="004F7797" w:rsidRPr="00D56C3B">
        <w:rPr>
          <w:rFonts w:asciiTheme="minorHAnsi" w:hAnsiTheme="minorHAnsi" w:cstheme="minorHAnsi"/>
          <w:color w:val="FFFFFF" w:themeColor="background1"/>
          <w:sz w:val="20"/>
          <w:szCs w:val="20"/>
          <w:highlight w:val="blue"/>
        </w:rPr>
        <w:t>CR4</w:t>
      </w:r>
      <w:r w:rsidR="004F7797" w:rsidRPr="00D56C3B">
        <w:rPr>
          <w:rFonts w:asciiTheme="minorHAnsi" w:hAnsiTheme="minorHAnsi" w:cstheme="minorHAnsi"/>
          <w:color w:val="FFFFFF" w:themeColor="background1"/>
          <w:sz w:val="20"/>
          <w:szCs w:val="20"/>
        </w:rPr>
        <w:t xml:space="preserve"> </w:t>
      </w:r>
      <w:r w:rsidR="004F7797" w:rsidRPr="00D56C3B">
        <w:rPr>
          <w:rFonts w:asciiTheme="minorHAnsi" w:hAnsiTheme="minorHAnsi" w:cstheme="minorHAnsi"/>
          <w:color w:val="FFFFFF" w:themeColor="background1"/>
          <w:sz w:val="20"/>
          <w:szCs w:val="20"/>
          <w:highlight w:val="blue"/>
        </w:rPr>
        <w:t>CR5</w:t>
      </w:r>
      <w:r w:rsidR="004F7797" w:rsidRPr="00D56C3B">
        <w:rPr>
          <w:rFonts w:asciiTheme="minorHAnsi" w:hAnsiTheme="minorHAnsi" w:cstheme="minorHAnsi"/>
          <w:color w:val="FFFFFF" w:themeColor="background1"/>
          <w:sz w:val="20"/>
          <w:szCs w:val="20"/>
        </w:rPr>
        <w:t xml:space="preserve"> </w:t>
      </w:r>
      <w:r w:rsidR="004F7797" w:rsidRPr="00D56C3B">
        <w:rPr>
          <w:rFonts w:asciiTheme="minorHAnsi" w:hAnsiTheme="minorHAnsi" w:cstheme="minorHAnsi"/>
          <w:color w:val="FFFFFF" w:themeColor="background1"/>
          <w:sz w:val="20"/>
          <w:szCs w:val="20"/>
          <w:highlight w:val="blue"/>
        </w:rPr>
        <w:t>CR6</w:t>
      </w:r>
      <w:r w:rsidR="004F7797" w:rsidRPr="00D56C3B">
        <w:rPr>
          <w:rFonts w:asciiTheme="minorHAnsi" w:hAnsiTheme="minorHAnsi" w:cstheme="minorHAnsi"/>
          <w:color w:val="FFFFFF" w:themeColor="background1"/>
          <w:sz w:val="20"/>
          <w:szCs w:val="20"/>
        </w:rPr>
        <w:t xml:space="preserve"> </w:t>
      </w:r>
    </w:p>
    <w:p w14:paraId="72114782" w14:textId="77777777" w:rsidR="00E323A5" w:rsidRPr="00D56C3B" w:rsidRDefault="00E323A5" w:rsidP="00135C4E">
      <w:pPr>
        <w:rPr>
          <w:rFonts w:asciiTheme="minorHAnsi" w:hAnsiTheme="minorHAnsi" w:cstheme="minorHAnsi"/>
          <w:color w:val="000000" w:themeColor="text1"/>
          <w:sz w:val="20"/>
          <w:szCs w:val="20"/>
        </w:rPr>
      </w:pPr>
    </w:p>
    <w:p w14:paraId="22893EC5" w14:textId="036D4CB0" w:rsidR="004F7797" w:rsidRDefault="004F7797" w:rsidP="00135C4E">
      <w:pPr>
        <w:rPr>
          <w:rFonts w:asciiTheme="minorHAnsi" w:hAnsiTheme="minorHAnsi" w:cstheme="minorHAnsi"/>
          <w:b/>
          <w:bCs/>
          <w:sz w:val="20"/>
          <w:szCs w:val="20"/>
          <w:highlight w:val="yellow"/>
        </w:rPr>
      </w:pPr>
      <w:r w:rsidRPr="00D56C3B">
        <w:rPr>
          <w:rFonts w:asciiTheme="minorHAnsi" w:hAnsiTheme="minorHAnsi" w:cstheme="minorHAnsi"/>
          <w:b/>
          <w:bCs/>
          <w:sz w:val="20"/>
          <w:szCs w:val="20"/>
          <w:highlight w:val="yellow"/>
        </w:rPr>
        <w:t>Big Ideas</w:t>
      </w:r>
    </w:p>
    <w:p w14:paraId="1323BE2D" w14:textId="77777777" w:rsidR="00C52D99" w:rsidRPr="00D56C3B" w:rsidRDefault="00C52D99" w:rsidP="00135C4E">
      <w:pPr>
        <w:rPr>
          <w:rFonts w:asciiTheme="minorHAnsi" w:hAnsiTheme="minorHAnsi" w:cstheme="minorHAnsi"/>
          <w:b/>
          <w:bCs/>
          <w:sz w:val="20"/>
          <w:szCs w:val="20"/>
          <w:highlight w:val="yellow"/>
        </w:rPr>
      </w:pPr>
    </w:p>
    <w:p w14:paraId="0639CC62" w14:textId="77777777" w:rsidR="004F7797" w:rsidRPr="00D56C3B" w:rsidRDefault="004F7797" w:rsidP="00135C4E">
      <w:pPr>
        <w:rPr>
          <w:rFonts w:asciiTheme="minorHAnsi" w:hAnsiTheme="minorHAnsi" w:cstheme="minorHAnsi"/>
          <w:sz w:val="20"/>
          <w:szCs w:val="20"/>
        </w:rPr>
      </w:pPr>
      <w:r w:rsidRPr="00D56C3B">
        <w:rPr>
          <w:rFonts w:asciiTheme="minorHAnsi" w:hAnsiTheme="minorHAnsi" w:cstheme="minorHAnsi"/>
          <w:sz w:val="20"/>
          <w:szCs w:val="20"/>
        </w:rPr>
        <w:t xml:space="preserve">Big Idea </w:t>
      </w:r>
      <w:proofErr w:type="gramStart"/>
      <w:r w:rsidRPr="00D56C3B">
        <w:rPr>
          <w:rFonts w:asciiTheme="minorHAnsi" w:hAnsiTheme="minorHAnsi" w:cstheme="minorHAnsi"/>
          <w:sz w:val="20"/>
          <w:szCs w:val="20"/>
        </w:rPr>
        <w:t>1 :</w:t>
      </w:r>
      <w:proofErr w:type="gramEnd"/>
      <w:r w:rsidRPr="00D56C3B">
        <w:rPr>
          <w:rFonts w:asciiTheme="minorHAnsi" w:hAnsiTheme="minorHAnsi" w:cstheme="minorHAnsi"/>
          <w:sz w:val="20"/>
          <w:szCs w:val="20"/>
        </w:rPr>
        <w:t xml:space="preserve"> Change (CHA) </w:t>
      </w:r>
      <w:r w:rsidRPr="00D56C3B">
        <w:rPr>
          <w:rFonts w:asciiTheme="minorHAnsi" w:hAnsiTheme="minorHAnsi" w:cstheme="minorHAnsi"/>
          <w:color w:val="FFFFFF" w:themeColor="background1"/>
          <w:sz w:val="20"/>
          <w:szCs w:val="20"/>
          <w:highlight w:val="blue"/>
        </w:rPr>
        <w:t>CR2</w:t>
      </w:r>
      <w:r w:rsidRPr="00D56C3B">
        <w:rPr>
          <w:rFonts w:asciiTheme="minorHAnsi" w:hAnsiTheme="minorHAnsi" w:cstheme="minorHAnsi"/>
          <w:color w:val="FFFFFF" w:themeColor="background1"/>
          <w:sz w:val="20"/>
          <w:szCs w:val="20"/>
        </w:rPr>
        <w:t>2</w:t>
      </w:r>
    </w:p>
    <w:p w14:paraId="726283A5" w14:textId="77777777" w:rsidR="004F7797" w:rsidRPr="00D56C3B" w:rsidRDefault="004F7797" w:rsidP="00135C4E">
      <w:pPr>
        <w:rPr>
          <w:rFonts w:asciiTheme="minorHAnsi" w:hAnsiTheme="minorHAnsi" w:cstheme="minorHAnsi"/>
          <w:sz w:val="20"/>
          <w:szCs w:val="20"/>
        </w:rPr>
      </w:pPr>
      <w:r w:rsidRPr="00D56C3B">
        <w:rPr>
          <w:rFonts w:asciiTheme="minorHAnsi" w:hAnsiTheme="minorHAnsi" w:cstheme="minorHAnsi"/>
          <w:sz w:val="20"/>
          <w:szCs w:val="20"/>
        </w:rPr>
        <w:t xml:space="preserve">Big Idea </w:t>
      </w:r>
      <w:proofErr w:type="gramStart"/>
      <w:r w:rsidRPr="00D56C3B">
        <w:rPr>
          <w:rFonts w:asciiTheme="minorHAnsi" w:hAnsiTheme="minorHAnsi" w:cstheme="minorHAnsi"/>
          <w:sz w:val="20"/>
          <w:szCs w:val="20"/>
        </w:rPr>
        <w:t>2 :</w:t>
      </w:r>
      <w:proofErr w:type="gramEnd"/>
      <w:r w:rsidRPr="00D56C3B">
        <w:rPr>
          <w:rFonts w:asciiTheme="minorHAnsi" w:hAnsiTheme="minorHAnsi" w:cstheme="minorHAnsi"/>
          <w:sz w:val="20"/>
          <w:szCs w:val="20"/>
        </w:rPr>
        <w:t xml:space="preserve"> Limits (LIM) </w:t>
      </w:r>
      <w:r w:rsidRPr="00D56C3B">
        <w:rPr>
          <w:rFonts w:asciiTheme="minorHAnsi" w:hAnsiTheme="minorHAnsi" w:cstheme="minorHAnsi"/>
          <w:color w:val="FFFFFF" w:themeColor="background1"/>
          <w:sz w:val="20"/>
          <w:szCs w:val="20"/>
          <w:highlight w:val="blue"/>
        </w:rPr>
        <w:t>CR2</w:t>
      </w:r>
    </w:p>
    <w:p w14:paraId="48614C0C" w14:textId="77777777" w:rsidR="004F7797" w:rsidRPr="00D56C3B" w:rsidRDefault="004F7797" w:rsidP="00135C4E">
      <w:pPr>
        <w:rPr>
          <w:rFonts w:asciiTheme="minorHAnsi" w:hAnsiTheme="minorHAnsi" w:cstheme="minorHAnsi"/>
          <w:sz w:val="20"/>
          <w:szCs w:val="20"/>
        </w:rPr>
      </w:pPr>
      <w:r w:rsidRPr="00D56C3B">
        <w:rPr>
          <w:rFonts w:asciiTheme="minorHAnsi" w:hAnsiTheme="minorHAnsi" w:cstheme="minorHAnsi"/>
          <w:sz w:val="20"/>
          <w:szCs w:val="20"/>
        </w:rPr>
        <w:t xml:space="preserve">Big Idea 3. Analysis of Functions (FUN) </w:t>
      </w:r>
      <w:r w:rsidRPr="00D56C3B">
        <w:rPr>
          <w:rFonts w:asciiTheme="minorHAnsi" w:hAnsiTheme="minorHAnsi" w:cstheme="minorHAnsi"/>
          <w:color w:val="FFFFFF" w:themeColor="background1"/>
          <w:sz w:val="20"/>
          <w:szCs w:val="20"/>
          <w:highlight w:val="blue"/>
        </w:rPr>
        <w:t>CR2</w:t>
      </w:r>
    </w:p>
    <w:p w14:paraId="57AF52FB" w14:textId="77777777" w:rsidR="004F7797" w:rsidRPr="00D56C3B" w:rsidRDefault="004F7797" w:rsidP="00135C4E">
      <w:pPr>
        <w:rPr>
          <w:rFonts w:asciiTheme="minorHAnsi" w:hAnsiTheme="minorHAnsi" w:cstheme="minorHAnsi"/>
          <w:b/>
          <w:bCs/>
          <w:sz w:val="20"/>
          <w:szCs w:val="20"/>
          <w:highlight w:val="yellow"/>
        </w:rPr>
      </w:pPr>
    </w:p>
    <w:p w14:paraId="7C0F533A" w14:textId="2EE8C94E" w:rsidR="004F7797" w:rsidRPr="00D56C3B" w:rsidRDefault="004F7797" w:rsidP="00135C4E">
      <w:pPr>
        <w:rPr>
          <w:rFonts w:asciiTheme="minorHAnsi" w:hAnsiTheme="minorHAnsi" w:cstheme="minorHAnsi"/>
          <w:b/>
          <w:bCs/>
          <w:sz w:val="20"/>
          <w:szCs w:val="20"/>
        </w:rPr>
      </w:pPr>
      <w:r w:rsidRPr="00D56C3B">
        <w:rPr>
          <w:rFonts w:asciiTheme="minorHAnsi" w:hAnsiTheme="minorHAnsi" w:cstheme="minorHAnsi"/>
          <w:b/>
          <w:bCs/>
          <w:sz w:val="20"/>
          <w:szCs w:val="20"/>
          <w:highlight w:val="yellow"/>
        </w:rPr>
        <w:t>Essential Questions…</w:t>
      </w:r>
      <w:r w:rsidRPr="00D56C3B">
        <w:rPr>
          <w:rFonts w:asciiTheme="minorHAnsi" w:hAnsiTheme="minorHAnsi" w:cstheme="minorHAnsi"/>
          <w:b/>
          <w:bCs/>
          <w:sz w:val="20"/>
          <w:szCs w:val="20"/>
        </w:rPr>
        <w:t xml:space="preserve"> </w:t>
      </w:r>
      <w:r w:rsidR="00451C0C" w:rsidRPr="00F073EA">
        <w:rPr>
          <w:rFonts w:asciiTheme="minorHAnsi" w:hAnsiTheme="minorHAnsi" w:cstheme="minorHAnsi"/>
          <w:color w:val="FFFFFF" w:themeColor="background1"/>
          <w:sz w:val="20"/>
          <w:szCs w:val="20"/>
          <w:highlight w:val="blue"/>
        </w:rPr>
        <w:t>CR2</w:t>
      </w:r>
      <w:r w:rsidR="00451C0C" w:rsidRPr="00F073EA">
        <w:rPr>
          <w:rFonts w:asciiTheme="minorHAnsi" w:hAnsiTheme="minorHAnsi" w:cstheme="minorHAnsi"/>
          <w:color w:val="FFFFFF" w:themeColor="background1"/>
          <w:sz w:val="20"/>
          <w:szCs w:val="20"/>
        </w:rPr>
        <w:t xml:space="preserve"> </w:t>
      </w:r>
      <w:r w:rsidR="00451C0C" w:rsidRPr="00F073EA">
        <w:rPr>
          <w:rFonts w:asciiTheme="minorHAnsi" w:hAnsiTheme="minorHAnsi" w:cstheme="minorHAnsi"/>
          <w:color w:val="FFFFFF" w:themeColor="background1"/>
          <w:sz w:val="20"/>
          <w:szCs w:val="20"/>
          <w:highlight w:val="blue"/>
        </w:rPr>
        <w:t>CR3</w:t>
      </w:r>
      <w:r w:rsidR="00451C0C" w:rsidRPr="00F073EA">
        <w:rPr>
          <w:rFonts w:asciiTheme="minorHAnsi" w:hAnsiTheme="minorHAnsi" w:cstheme="minorHAnsi"/>
          <w:color w:val="FFFFFF" w:themeColor="background1"/>
          <w:sz w:val="20"/>
          <w:szCs w:val="20"/>
        </w:rPr>
        <w:t xml:space="preserve"> </w:t>
      </w:r>
      <w:r w:rsidR="00451C0C" w:rsidRPr="00F073EA">
        <w:rPr>
          <w:rFonts w:asciiTheme="minorHAnsi" w:hAnsiTheme="minorHAnsi" w:cstheme="minorHAnsi"/>
          <w:color w:val="FFFFFF" w:themeColor="background1"/>
          <w:sz w:val="20"/>
          <w:szCs w:val="20"/>
          <w:highlight w:val="blue"/>
        </w:rPr>
        <w:t>CR4</w:t>
      </w:r>
      <w:r w:rsidR="00451C0C" w:rsidRPr="00F073EA">
        <w:rPr>
          <w:rFonts w:asciiTheme="minorHAnsi" w:hAnsiTheme="minorHAnsi" w:cstheme="minorHAnsi"/>
          <w:color w:val="FFFFFF" w:themeColor="background1"/>
          <w:sz w:val="20"/>
          <w:szCs w:val="20"/>
        </w:rPr>
        <w:t xml:space="preserve"> </w:t>
      </w:r>
      <w:r w:rsidR="00451C0C" w:rsidRPr="00F073EA">
        <w:rPr>
          <w:rFonts w:asciiTheme="minorHAnsi" w:hAnsiTheme="minorHAnsi" w:cstheme="minorHAnsi"/>
          <w:color w:val="FFFFFF" w:themeColor="background1"/>
          <w:sz w:val="20"/>
          <w:szCs w:val="20"/>
          <w:highlight w:val="blue"/>
        </w:rPr>
        <w:t>CR5</w:t>
      </w:r>
      <w:r w:rsidR="00451C0C" w:rsidRPr="00F073EA">
        <w:rPr>
          <w:rFonts w:asciiTheme="minorHAnsi" w:hAnsiTheme="minorHAnsi" w:cstheme="minorHAnsi"/>
          <w:color w:val="FFFFFF" w:themeColor="background1"/>
          <w:sz w:val="20"/>
          <w:szCs w:val="20"/>
        </w:rPr>
        <w:t xml:space="preserve"> </w:t>
      </w:r>
      <w:r w:rsidR="00451C0C" w:rsidRPr="00F073EA">
        <w:rPr>
          <w:rFonts w:asciiTheme="minorHAnsi" w:hAnsiTheme="minorHAnsi" w:cstheme="minorHAnsi"/>
          <w:color w:val="FFFFFF" w:themeColor="background1"/>
          <w:sz w:val="20"/>
          <w:szCs w:val="20"/>
          <w:highlight w:val="blue"/>
        </w:rPr>
        <w:t>CR6</w:t>
      </w:r>
    </w:p>
    <w:p w14:paraId="72F8D56C" w14:textId="77777777" w:rsidR="004F7797" w:rsidRPr="00D56C3B" w:rsidRDefault="004F7797" w:rsidP="00135C4E">
      <w:pPr>
        <w:rPr>
          <w:rFonts w:asciiTheme="minorHAnsi" w:hAnsiTheme="minorHAnsi" w:cstheme="minorHAnsi"/>
          <w:b/>
          <w:bCs/>
          <w:sz w:val="20"/>
          <w:szCs w:val="20"/>
        </w:rPr>
      </w:pPr>
    </w:p>
    <w:p w14:paraId="4F208C17" w14:textId="650D3A45" w:rsidR="004F7797" w:rsidRDefault="004F7797" w:rsidP="00135C4E">
      <w:pPr>
        <w:rPr>
          <w:rFonts w:asciiTheme="minorHAnsi" w:hAnsiTheme="minorHAnsi" w:cstheme="minorHAnsi"/>
          <w:sz w:val="20"/>
          <w:szCs w:val="20"/>
        </w:rPr>
      </w:pPr>
      <w:r w:rsidRPr="00D56C3B">
        <w:rPr>
          <w:rFonts w:asciiTheme="minorHAnsi" w:hAnsiTheme="minorHAnsi" w:cstheme="minorHAnsi"/>
          <w:sz w:val="20"/>
          <w:szCs w:val="20"/>
        </w:rPr>
        <w:t xml:space="preserve">A. </w:t>
      </w:r>
      <w:r w:rsidR="00C479EC">
        <w:rPr>
          <w:rFonts w:asciiTheme="minorHAnsi" w:hAnsiTheme="minorHAnsi" w:cstheme="minorHAnsi"/>
          <w:sz w:val="20"/>
          <w:szCs w:val="20"/>
        </w:rPr>
        <w:t xml:space="preserve">How are the sums for any function </w:t>
      </w:r>
      <w:r w:rsidR="00C479EC" w:rsidRPr="00C479EC">
        <w:rPr>
          <w:rFonts w:asciiTheme="minorHAnsi" w:hAnsiTheme="minorHAnsi" w:cstheme="minorHAnsi"/>
          <w:i/>
          <w:iCs/>
          <w:sz w:val="20"/>
          <w:szCs w:val="20"/>
        </w:rPr>
        <w:t>f</w:t>
      </w:r>
      <w:r w:rsidR="00C479EC">
        <w:rPr>
          <w:rFonts w:asciiTheme="minorHAnsi" w:hAnsiTheme="minorHAnsi" w:cstheme="minorHAnsi"/>
          <w:sz w:val="20"/>
          <w:szCs w:val="20"/>
        </w:rPr>
        <w:t xml:space="preserve"> constructed using sigma notation?</w:t>
      </w:r>
    </w:p>
    <w:p w14:paraId="47816140" w14:textId="5120FF3E" w:rsidR="00C479EC" w:rsidRDefault="00C479EC" w:rsidP="00135C4E">
      <w:pPr>
        <w:rPr>
          <w:rFonts w:asciiTheme="minorHAnsi" w:hAnsiTheme="minorHAnsi" w:cstheme="minorHAnsi"/>
          <w:sz w:val="20"/>
          <w:szCs w:val="20"/>
        </w:rPr>
      </w:pPr>
      <w:r>
        <w:rPr>
          <w:rFonts w:asciiTheme="minorHAnsi" w:hAnsiTheme="minorHAnsi" w:cstheme="minorHAnsi"/>
          <w:sz w:val="20"/>
          <w:szCs w:val="20"/>
        </w:rPr>
        <w:t>B. What is the definite interval and how is it used to determine the area under a curve?</w:t>
      </w:r>
    </w:p>
    <w:p w14:paraId="29BEC067" w14:textId="77100DBB" w:rsidR="00C479EC" w:rsidRDefault="00C479EC" w:rsidP="00135C4E">
      <w:pPr>
        <w:rPr>
          <w:rFonts w:asciiTheme="minorHAnsi" w:hAnsiTheme="minorHAnsi" w:cstheme="minorHAnsi"/>
          <w:sz w:val="20"/>
          <w:szCs w:val="20"/>
        </w:rPr>
      </w:pPr>
      <w:r>
        <w:rPr>
          <w:rFonts w:asciiTheme="minorHAnsi" w:hAnsiTheme="minorHAnsi" w:cstheme="minorHAnsi"/>
          <w:sz w:val="20"/>
          <w:szCs w:val="20"/>
        </w:rPr>
        <w:t>C. In what manner is the fundamental theorem of calculus used to determine how does one interpretate its results.</w:t>
      </w:r>
    </w:p>
    <w:p w14:paraId="3DEBBD43" w14:textId="1D728BDB" w:rsidR="00C479EC" w:rsidRDefault="00C479EC" w:rsidP="00135C4E">
      <w:pPr>
        <w:rPr>
          <w:rFonts w:asciiTheme="minorHAnsi" w:hAnsiTheme="minorHAnsi" w:cstheme="minorHAnsi"/>
          <w:sz w:val="20"/>
          <w:szCs w:val="20"/>
        </w:rPr>
      </w:pPr>
      <w:r>
        <w:rPr>
          <w:rFonts w:asciiTheme="minorHAnsi" w:hAnsiTheme="minorHAnsi" w:cstheme="minorHAnsi"/>
          <w:sz w:val="20"/>
          <w:szCs w:val="20"/>
        </w:rPr>
        <w:t>D. What are the properties of definite intervals and why do its properties hold?</w:t>
      </w:r>
    </w:p>
    <w:p w14:paraId="4E6C01C9" w14:textId="35307F92" w:rsidR="00C479EC" w:rsidRDefault="00C479EC" w:rsidP="00135C4E">
      <w:pPr>
        <w:rPr>
          <w:rFonts w:asciiTheme="minorHAnsi" w:hAnsiTheme="minorHAnsi" w:cstheme="minorHAnsi"/>
          <w:sz w:val="20"/>
          <w:szCs w:val="20"/>
        </w:rPr>
      </w:pPr>
      <w:r>
        <w:rPr>
          <w:rFonts w:asciiTheme="minorHAnsi" w:hAnsiTheme="minorHAnsi" w:cstheme="minorHAnsi"/>
          <w:sz w:val="20"/>
          <w:szCs w:val="20"/>
        </w:rPr>
        <w:t xml:space="preserve">E. </w:t>
      </w:r>
      <w:r w:rsidR="000349A0">
        <w:rPr>
          <w:rFonts w:asciiTheme="minorHAnsi" w:hAnsiTheme="minorHAnsi" w:cstheme="minorHAnsi"/>
          <w:sz w:val="20"/>
          <w:szCs w:val="20"/>
        </w:rPr>
        <w:t xml:space="preserve">How are the families of antiderivatives determined and how can you visualize them using slopes.  </w:t>
      </w:r>
    </w:p>
    <w:p w14:paraId="557A35E2" w14:textId="2002DF9A" w:rsidR="00C479EC" w:rsidRDefault="00C479EC" w:rsidP="00135C4E">
      <w:pPr>
        <w:rPr>
          <w:rFonts w:asciiTheme="minorHAnsi" w:hAnsiTheme="minorHAnsi" w:cstheme="minorHAnsi"/>
          <w:sz w:val="20"/>
          <w:szCs w:val="20"/>
        </w:rPr>
      </w:pPr>
      <w:r>
        <w:rPr>
          <w:rFonts w:asciiTheme="minorHAnsi" w:hAnsiTheme="minorHAnsi" w:cstheme="minorHAnsi"/>
          <w:sz w:val="20"/>
          <w:szCs w:val="20"/>
        </w:rPr>
        <w:t xml:space="preserve">F. </w:t>
      </w:r>
      <w:r w:rsidR="000349A0">
        <w:rPr>
          <w:rFonts w:asciiTheme="minorHAnsi" w:hAnsiTheme="minorHAnsi" w:cstheme="minorHAnsi"/>
          <w:sz w:val="20"/>
          <w:szCs w:val="20"/>
        </w:rPr>
        <w:t xml:space="preserve"> What is the process used to compute the values of an antiderivative using definite integrals?</w:t>
      </w:r>
    </w:p>
    <w:p w14:paraId="41428FA7" w14:textId="0C03C0CF" w:rsidR="00C479EC" w:rsidRDefault="00C479EC" w:rsidP="00135C4E">
      <w:pPr>
        <w:rPr>
          <w:rFonts w:asciiTheme="minorHAnsi" w:hAnsiTheme="minorHAnsi" w:cstheme="minorHAnsi"/>
          <w:sz w:val="20"/>
          <w:szCs w:val="20"/>
        </w:rPr>
      </w:pPr>
      <w:r>
        <w:rPr>
          <w:rFonts w:asciiTheme="minorHAnsi" w:hAnsiTheme="minorHAnsi" w:cstheme="minorHAnsi"/>
          <w:sz w:val="20"/>
          <w:szCs w:val="20"/>
        </w:rPr>
        <w:t>G.</w:t>
      </w:r>
      <w:r w:rsidR="000349A0">
        <w:rPr>
          <w:rFonts w:asciiTheme="minorHAnsi" w:hAnsiTheme="minorHAnsi" w:cstheme="minorHAnsi"/>
          <w:sz w:val="20"/>
          <w:szCs w:val="20"/>
        </w:rPr>
        <w:t xml:space="preserve"> How are antiderivatives constructed and solved analytically.</w:t>
      </w:r>
    </w:p>
    <w:p w14:paraId="742C43D4" w14:textId="0452C530" w:rsidR="00C479EC" w:rsidRPr="00D56C3B" w:rsidRDefault="00C479EC" w:rsidP="00135C4E">
      <w:pPr>
        <w:rPr>
          <w:rFonts w:asciiTheme="minorHAnsi" w:hAnsiTheme="minorHAnsi" w:cstheme="minorHAnsi"/>
          <w:sz w:val="20"/>
          <w:szCs w:val="20"/>
        </w:rPr>
      </w:pPr>
      <w:r>
        <w:rPr>
          <w:rFonts w:asciiTheme="minorHAnsi" w:hAnsiTheme="minorHAnsi" w:cstheme="minorHAnsi"/>
          <w:sz w:val="20"/>
          <w:szCs w:val="20"/>
        </w:rPr>
        <w:t>H.</w:t>
      </w:r>
      <w:r w:rsidR="000349A0">
        <w:rPr>
          <w:rFonts w:asciiTheme="minorHAnsi" w:hAnsiTheme="minorHAnsi" w:cstheme="minorHAnsi"/>
          <w:sz w:val="20"/>
          <w:szCs w:val="20"/>
        </w:rPr>
        <w:t xml:space="preserve"> How is integration by substitution completed using both the guess-check method and definite integration.</w:t>
      </w:r>
    </w:p>
    <w:p w14:paraId="442C7B5C" w14:textId="77777777" w:rsidR="004F7797" w:rsidRPr="00D56C3B" w:rsidRDefault="004F7797" w:rsidP="00135C4E">
      <w:pPr>
        <w:rPr>
          <w:rFonts w:asciiTheme="minorHAnsi" w:hAnsiTheme="minorHAnsi" w:cstheme="minorHAnsi"/>
          <w:b/>
          <w:bCs/>
          <w:sz w:val="20"/>
          <w:szCs w:val="20"/>
          <w:highlight w:val="yellow"/>
        </w:rPr>
      </w:pPr>
    </w:p>
    <w:p w14:paraId="79854705" w14:textId="77777777" w:rsidR="004F7797" w:rsidRPr="00D56C3B" w:rsidRDefault="004F7797" w:rsidP="00135C4E">
      <w:pPr>
        <w:rPr>
          <w:rFonts w:asciiTheme="minorHAnsi" w:hAnsiTheme="minorHAnsi" w:cstheme="minorHAnsi"/>
          <w:b/>
          <w:bCs/>
          <w:sz w:val="20"/>
          <w:szCs w:val="20"/>
        </w:rPr>
      </w:pPr>
      <w:r w:rsidRPr="00D56C3B">
        <w:rPr>
          <w:rFonts w:asciiTheme="minorHAnsi" w:hAnsiTheme="minorHAnsi" w:cstheme="minorHAnsi"/>
          <w:b/>
          <w:bCs/>
          <w:sz w:val="20"/>
          <w:szCs w:val="20"/>
          <w:highlight w:val="yellow"/>
        </w:rPr>
        <w:t>Enduring Understanding…</w:t>
      </w:r>
    </w:p>
    <w:p w14:paraId="0902796A" w14:textId="77777777" w:rsidR="004F7797" w:rsidRPr="00D56C3B" w:rsidRDefault="004F7797" w:rsidP="00135C4E">
      <w:pPr>
        <w:rPr>
          <w:rFonts w:asciiTheme="minorHAnsi" w:hAnsiTheme="minorHAnsi" w:cstheme="minorHAnsi"/>
          <w:b/>
          <w:bCs/>
          <w:sz w:val="20"/>
          <w:szCs w:val="20"/>
        </w:rPr>
      </w:pPr>
    </w:p>
    <w:p w14:paraId="3EF88EE1" w14:textId="77777777" w:rsidR="004F7797" w:rsidRPr="00D56C3B" w:rsidRDefault="004F7797" w:rsidP="00135C4E">
      <w:pPr>
        <w:rPr>
          <w:rFonts w:asciiTheme="minorHAnsi" w:hAnsiTheme="minorHAnsi" w:cstheme="minorHAnsi"/>
          <w:sz w:val="20"/>
          <w:szCs w:val="20"/>
        </w:rPr>
      </w:pPr>
      <w:r w:rsidRPr="00D56C3B">
        <w:rPr>
          <w:rFonts w:asciiTheme="minorHAnsi" w:hAnsiTheme="minorHAnsi" w:cstheme="minorHAnsi"/>
          <w:sz w:val="20"/>
          <w:szCs w:val="20"/>
        </w:rPr>
        <w:t xml:space="preserve">How functions change gives key information about the function and related </w:t>
      </w:r>
      <w:proofErr w:type="gramStart"/>
      <w:r w:rsidRPr="00D56C3B">
        <w:rPr>
          <w:rFonts w:asciiTheme="minorHAnsi" w:hAnsiTheme="minorHAnsi" w:cstheme="minorHAnsi"/>
          <w:sz w:val="20"/>
          <w:szCs w:val="20"/>
        </w:rPr>
        <w:t>real world</w:t>
      </w:r>
      <w:proofErr w:type="gramEnd"/>
      <w:r w:rsidRPr="00D56C3B">
        <w:rPr>
          <w:rFonts w:asciiTheme="minorHAnsi" w:hAnsiTheme="minorHAnsi" w:cstheme="minorHAnsi"/>
          <w:sz w:val="20"/>
          <w:szCs w:val="20"/>
        </w:rPr>
        <w:t xml:space="preserve"> phenomena.</w:t>
      </w:r>
    </w:p>
    <w:p w14:paraId="608E307E" w14:textId="1878AB79" w:rsidR="004F7797" w:rsidRPr="00D56C3B" w:rsidRDefault="007F53DF" w:rsidP="00135C4E">
      <w:pPr>
        <w:rPr>
          <w:rFonts w:asciiTheme="minorHAnsi" w:hAnsiTheme="minorHAnsi" w:cstheme="minorHAnsi"/>
          <w:sz w:val="20"/>
          <w:szCs w:val="20"/>
        </w:rPr>
      </w:pPr>
      <w:r w:rsidRPr="00D56C3B">
        <w:rPr>
          <w:rFonts w:asciiTheme="minorHAnsi" w:hAnsiTheme="minorHAnsi" w:cstheme="minorHAnsi"/>
          <w:sz w:val="20"/>
          <w:szCs w:val="20"/>
        </w:rPr>
        <w:t>EU 3.1: Antidifferentiation is the inverse process of differentiation.</w:t>
      </w:r>
      <w:r w:rsidR="004F7797" w:rsidRPr="00D56C3B">
        <w:rPr>
          <w:rFonts w:asciiTheme="minorHAnsi" w:hAnsiTheme="minorHAnsi" w:cstheme="minorHAnsi"/>
          <w:sz w:val="20"/>
          <w:szCs w:val="20"/>
        </w:rPr>
        <w:t xml:space="preserve">  </w:t>
      </w:r>
      <w:r w:rsidR="004F7797" w:rsidRPr="00D56C3B">
        <w:rPr>
          <w:rFonts w:asciiTheme="minorHAnsi" w:hAnsiTheme="minorHAnsi" w:cstheme="minorHAnsi"/>
          <w:color w:val="FFFFFF" w:themeColor="background1"/>
          <w:sz w:val="20"/>
          <w:szCs w:val="20"/>
          <w:highlight w:val="blue"/>
        </w:rPr>
        <w:t>CR3</w:t>
      </w:r>
    </w:p>
    <w:p w14:paraId="46D11D11" w14:textId="6A78164F" w:rsidR="004F7797" w:rsidRPr="00D56C3B" w:rsidRDefault="007F53DF" w:rsidP="00135C4E">
      <w:pPr>
        <w:rPr>
          <w:rFonts w:asciiTheme="minorHAnsi" w:hAnsiTheme="minorHAnsi" w:cstheme="minorHAnsi"/>
          <w:sz w:val="20"/>
          <w:szCs w:val="20"/>
        </w:rPr>
      </w:pPr>
      <w:r w:rsidRPr="00D56C3B">
        <w:rPr>
          <w:rFonts w:asciiTheme="minorHAnsi" w:hAnsiTheme="minorHAnsi" w:cstheme="minorHAnsi"/>
          <w:sz w:val="20"/>
          <w:szCs w:val="20"/>
        </w:rPr>
        <w:t xml:space="preserve">EU 3.2: The definite integral of a function over an interval is the limit of a Riemann sum over that interval and can be calculated using a variety of strategies. </w:t>
      </w:r>
      <w:r w:rsidR="004F7797" w:rsidRPr="00D56C3B">
        <w:rPr>
          <w:rFonts w:asciiTheme="minorHAnsi" w:hAnsiTheme="minorHAnsi" w:cstheme="minorHAnsi"/>
          <w:color w:val="FFFFFF" w:themeColor="background1"/>
          <w:sz w:val="20"/>
          <w:szCs w:val="20"/>
          <w:highlight w:val="blue"/>
        </w:rPr>
        <w:t>CR3</w:t>
      </w:r>
    </w:p>
    <w:p w14:paraId="5793476F" w14:textId="34720B77" w:rsidR="004F7797" w:rsidRPr="00D56C3B" w:rsidRDefault="007F53DF" w:rsidP="00135C4E">
      <w:pPr>
        <w:rPr>
          <w:rFonts w:asciiTheme="minorHAnsi" w:hAnsiTheme="minorHAnsi" w:cstheme="minorHAnsi"/>
          <w:color w:val="FFFFFF" w:themeColor="background1"/>
          <w:sz w:val="20"/>
          <w:szCs w:val="20"/>
        </w:rPr>
      </w:pPr>
      <w:r w:rsidRPr="00D56C3B">
        <w:rPr>
          <w:rFonts w:asciiTheme="minorHAnsi" w:hAnsiTheme="minorHAnsi" w:cstheme="minorHAnsi"/>
          <w:sz w:val="20"/>
          <w:szCs w:val="20"/>
        </w:rPr>
        <w:t>EU 3.3: The Fundamental Theorem of Calculus, which has two distinct formulations, connects differentiation and integration</w:t>
      </w:r>
      <w:r w:rsidR="004F7797" w:rsidRPr="00D56C3B">
        <w:rPr>
          <w:rFonts w:asciiTheme="minorHAnsi" w:hAnsiTheme="minorHAnsi" w:cstheme="minorHAnsi"/>
          <w:sz w:val="20"/>
          <w:szCs w:val="20"/>
        </w:rPr>
        <w:t>.</w:t>
      </w:r>
      <w:r w:rsidR="00390B1A" w:rsidRPr="00D56C3B">
        <w:rPr>
          <w:rFonts w:asciiTheme="minorHAnsi" w:hAnsiTheme="minorHAnsi" w:cstheme="minorHAnsi"/>
          <w:color w:val="FFFFFF" w:themeColor="background1"/>
          <w:sz w:val="20"/>
          <w:szCs w:val="20"/>
          <w:highlight w:val="blue"/>
        </w:rPr>
        <w:t xml:space="preserve"> CR4</w:t>
      </w:r>
    </w:p>
    <w:p w14:paraId="3CC247C7" w14:textId="177CBE5A" w:rsidR="007F53DF" w:rsidRPr="00D56C3B" w:rsidRDefault="007F53DF" w:rsidP="00135C4E">
      <w:pPr>
        <w:rPr>
          <w:rFonts w:asciiTheme="minorHAnsi" w:hAnsiTheme="minorHAnsi" w:cstheme="minorHAnsi"/>
          <w:color w:val="FFFFFF" w:themeColor="background1"/>
          <w:sz w:val="20"/>
          <w:szCs w:val="20"/>
        </w:rPr>
      </w:pPr>
      <w:r w:rsidRPr="00D56C3B">
        <w:rPr>
          <w:rFonts w:asciiTheme="minorHAnsi" w:hAnsiTheme="minorHAnsi" w:cstheme="minorHAnsi"/>
          <w:sz w:val="20"/>
          <w:szCs w:val="20"/>
        </w:rPr>
        <w:t xml:space="preserve">EU 3.4: The definite integral of a function over an interval is a mathematical tool with many interpretations and applications involving accumulation. </w:t>
      </w:r>
      <w:r w:rsidR="00390B1A" w:rsidRPr="00D56C3B">
        <w:rPr>
          <w:rFonts w:asciiTheme="minorHAnsi" w:hAnsiTheme="minorHAnsi" w:cstheme="minorHAnsi"/>
          <w:color w:val="FFFFFF" w:themeColor="background1"/>
          <w:sz w:val="20"/>
          <w:szCs w:val="20"/>
          <w:highlight w:val="blue"/>
        </w:rPr>
        <w:t>CR4</w:t>
      </w:r>
    </w:p>
    <w:p w14:paraId="6CFF8723" w14:textId="2D056FC2" w:rsidR="007F53DF" w:rsidRPr="00D56C3B" w:rsidRDefault="007F53DF" w:rsidP="00135C4E">
      <w:pPr>
        <w:rPr>
          <w:rFonts w:asciiTheme="minorHAnsi" w:hAnsiTheme="minorHAnsi" w:cstheme="minorHAnsi"/>
          <w:sz w:val="20"/>
          <w:szCs w:val="20"/>
        </w:rPr>
      </w:pPr>
      <w:r w:rsidRPr="00D56C3B">
        <w:rPr>
          <w:rFonts w:asciiTheme="minorHAnsi" w:hAnsiTheme="minorHAnsi" w:cstheme="minorHAnsi"/>
          <w:sz w:val="20"/>
          <w:szCs w:val="20"/>
        </w:rPr>
        <w:t xml:space="preserve">EU 3.5: Antidifferentiation is an underlying concept involved in solving separable differential equations. Solving separable differential equations involves determining a function or relation given its rate of change. </w:t>
      </w:r>
      <w:r w:rsidRPr="00D56C3B">
        <w:rPr>
          <w:rFonts w:asciiTheme="minorHAnsi" w:hAnsiTheme="minorHAnsi" w:cstheme="minorHAnsi"/>
          <w:color w:val="FFFFFF" w:themeColor="background1"/>
          <w:sz w:val="20"/>
          <w:szCs w:val="20"/>
          <w:highlight w:val="blue"/>
        </w:rPr>
        <w:t>CR3</w:t>
      </w:r>
    </w:p>
    <w:p w14:paraId="50667814" w14:textId="4E8B246C" w:rsidR="004F7797" w:rsidRPr="00D56C3B" w:rsidRDefault="004F7797" w:rsidP="00135C4E">
      <w:pPr>
        <w:rPr>
          <w:rFonts w:asciiTheme="minorHAnsi" w:hAnsiTheme="minorHAnsi" w:cstheme="minorHAnsi"/>
          <w:sz w:val="20"/>
          <w:szCs w:val="20"/>
        </w:rPr>
      </w:pPr>
      <w:r w:rsidRPr="00D56C3B">
        <w:rPr>
          <w:rFonts w:asciiTheme="minorHAnsi" w:hAnsiTheme="minorHAnsi" w:cstheme="minorHAnsi"/>
          <w:sz w:val="20"/>
          <w:szCs w:val="20"/>
        </w:rPr>
        <w:t>CHA-</w:t>
      </w:r>
      <w:proofErr w:type="gramStart"/>
      <w:r w:rsidR="00390B1A" w:rsidRPr="00D56C3B">
        <w:rPr>
          <w:rFonts w:asciiTheme="minorHAnsi" w:hAnsiTheme="minorHAnsi" w:cstheme="minorHAnsi"/>
          <w:sz w:val="20"/>
          <w:szCs w:val="20"/>
        </w:rPr>
        <w:t>4</w:t>
      </w:r>
      <w:r w:rsidRPr="00D56C3B">
        <w:rPr>
          <w:rFonts w:asciiTheme="minorHAnsi" w:hAnsiTheme="minorHAnsi" w:cstheme="minorHAnsi"/>
          <w:sz w:val="20"/>
          <w:szCs w:val="20"/>
        </w:rPr>
        <w:t xml:space="preserve"> :</w:t>
      </w:r>
      <w:proofErr w:type="gramEnd"/>
      <w:r w:rsidRPr="00D56C3B">
        <w:rPr>
          <w:rFonts w:asciiTheme="minorHAnsi" w:hAnsiTheme="minorHAnsi" w:cstheme="minorHAnsi"/>
          <w:sz w:val="20"/>
          <w:szCs w:val="20"/>
        </w:rPr>
        <w:t xml:space="preserve"> </w:t>
      </w:r>
      <w:r w:rsidR="00B84756" w:rsidRPr="00D56C3B">
        <w:rPr>
          <w:rFonts w:asciiTheme="minorHAnsi" w:hAnsiTheme="minorHAnsi" w:cstheme="minorHAnsi"/>
          <w:sz w:val="20"/>
          <w:szCs w:val="20"/>
        </w:rPr>
        <w:t>definite</w:t>
      </w:r>
      <w:r w:rsidR="00390B1A" w:rsidRPr="00D56C3B">
        <w:rPr>
          <w:rFonts w:asciiTheme="minorHAnsi" w:hAnsiTheme="minorHAnsi" w:cstheme="minorHAnsi"/>
          <w:sz w:val="20"/>
          <w:szCs w:val="20"/>
        </w:rPr>
        <w:t xml:space="preserve"> integrals allow us to solve problems involving the accumulation of change over an interval.  </w:t>
      </w:r>
      <w:r w:rsidR="00390B1A" w:rsidRPr="00D56C3B">
        <w:rPr>
          <w:rFonts w:asciiTheme="minorHAnsi" w:hAnsiTheme="minorHAnsi" w:cstheme="minorHAnsi"/>
          <w:color w:val="FFFFFF" w:themeColor="background1"/>
          <w:sz w:val="20"/>
          <w:szCs w:val="20"/>
          <w:highlight w:val="blue"/>
        </w:rPr>
        <w:t>CR3</w:t>
      </w:r>
    </w:p>
    <w:p w14:paraId="06197A66" w14:textId="2460AB77" w:rsidR="004F7797" w:rsidRPr="00D56C3B" w:rsidRDefault="00390B1A" w:rsidP="00135C4E">
      <w:pPr>
        <w:rPr>
          <w:rFonts w:asciiTheme="minorHAnsi" w:hAnsiTheme="minorHAnsi" w:cstheme="minorHAnsi"/>
          <w:color w:val="FFFFFF" w:themeColor="background1"/>
          <w:sz w:val="20"/>
          <w:szCs w:val="20"/>
        </w:rPr>
      </w:pPr>
      <w:r w:rsidRPr="00D56C3B">
        <w:rPr>
          <w:rFonts w:asciiTheme="minorHAnsi" w:hAnsiTheme="minorHAnsi" w:cstheme="minorHAnsi"/>
          <w:sz w:val="20"/>
          <w:szCs w:val="20"/>
        </w:rPr>
        <w:t>LIM-</w:t>
      </w:r>
      <w:proofErr w:type="gramStart"/>
      <w:r w:rsidRPr="00D56C3B">
        <w:rPr>
          <w:rFonts w:asciiTheme="minorHAnsi" w:hAnsiTheme="minorHAnsi" w:cstheme="minorHAnsi"/>
          <w:sz w:val="20"/>
          <w:szCs w:val="20"/>
        </w:rPr>
        <w:t>5</w:t>
      </w:r>
      <w:r w:rsidR="004F7797" w:rsidRPr="00D56C3B">
        <w:rPr>
          <w:rFonts w:asciiTheme="minorHAnsi" w:hAnsiTheme="minorHAnsi" w:cstheme="minorHAnsi"/>
          <w:sz w:val="20"/>
          <w:szCs w:val="20"/>
        </w:rPr>
        <w:t xml:space="preserve"> :</w:t>
      </w:r>
      <w:proofErr w:type="gramEnd"/>
      <w:r w:rsidR="004F7797" w:rsidRPr="00D56C3B">
        <w:rPr>
          <w:rFonts w:asciiTheme="minorHAnsi" w:hAnsiTheme="minorHAnsi" w:cstheme="minorHAnsi"/>
          <w:sz w:val="20"/>
          <w:szCs w:val="20"/>
        </w:rPr>
        <w:t xml:space="preserve"> </w:t>
      </w:r>
      <w:r w:rsidRPr="00D56C3B">
        <w:rPr>
          <w:rFonts w:asciiTheme="minorHAnsi" w:hAnsiTheme="minorHAnsi" w:cstheme="minorHAnsi"/>
          <w:sz w:val="20"/>
          <w:szCs w:val="20"/>
        </w:rPr>
        <w:t>Definite integrals can be approximated using geometric and numerical methods</w:t>
      </w:r>
      <w:r w:rsidR="004F7797" w:rsidRPr="00D56C3B">
        <w:rPr>
          <w:rFonts w:asciiTheme="minorHAnsi" w:hAnsiTheme="minorHAnsi" w:cstheme="minorHAnsi"/>
          <w:sz w:val="20"/>
          <w:szCs w:val="20"/>
        </w:rPr>
        <w:t>.</w:t>
      </w:r>
      <w:r w:rsidRPr="00D56C3B">
        <w:rPr>
          <w:rFonts w:asciiTheme="minorHAnsi" w:hAnsiTheme="minorHAnsi" w:cstheme="minorHAnsi"/>
          <w:sz w:val="20"/>
          <w:szCs w:val="20"/>
        </w:rPr>
        <w:t xml:space="preserve"> </w:t>
      </w:r>
      <w:r w:rsidRPr="00D56C3B">
        <w:rPr>
          <w:rFonts w:asciiTheme="minorHAnsi" w:hAnsiTheme="minorHAnsi" w:cstheme="minorHAnsi"/>
          <w:color w:val="FFFFFF" w:themeColor="background1"/>
          <w:sz w:val="20"/>
          <w:szCs w:val="20"/>
          <w:highlight w:val="blue"/>
        </w:rPr>
        <w:t>C</w:t>
      </w:r>
      <w:r w:rsidR="004F7797" w:rsidRPr="00D56C3B">
        <w:rPr>
          <w:rFonts w:asciiTheme="minorHAnsi" w:hAnsiTheme="minorHAnsi" w:cstheme="minorHAnsi"/>
          <w:color w:val="FFFFFF" w:themeColor="background1"/>
          <w:sz w:val="20"/>
          <w:szCs w:val="20"/>
          <w:highlight w:val="blue"/>
        </w:rPr>
        <w:t>R3</w:t>
      </w:r>
      <w:r w:rsidRPr="00D56C3B">
        <w:rPr>
          <w:rFonts w:asciiTheme="minorHAnsi" w:hAnsiTheme="minorHAnsi" w:cstheme="minorHAnsi"/>
          <w:color w:val="FFFFFF" w:themeColor="background1"/>
          <w:sz w:val="20"/>
          <w:szCs w:val="20"/>
        </w:rPr>
        <w:t xml:space="preserve"> </w:t>
      </w:r>
      <w:r w:rsidRPr="00D56C3B">
        <w:rPr>
          <w:rFonts w:asciiTheme="minorHAnsi" w:hAnsiTheme="minorHAnsi" w:cstheme="minorHAnsi"/>
          <w:color w:val="FFFFFF" w:themeColor="background1"/>
          <w:sz w:val="20"/>
          <w:szCs w:val="20"/>
          <w:highlight w:val="blue"/>
        </w:rPr>
        <w:t>CR4</w:t>
      </w:r>
    </w:p>
    <w:p w14:paraId="7458FA38" w14:textId="1B102EB5" w:rsidR="00390B1A" w:rsidRPr="00D56C3B" w:rsidRDefault="00390B1A" w:rsidP="00135C4E">
      <w:pPr>
        <w:rPr>
          <w:rFonts w:asciiTheme="minorHAnsi" w:hAnsiTheme="minorHAnsi" w:cstheme="minorHAnsi"/>
          <w:color w:val="FFFFFF" w:themeColor="background1"/>
          <w:sz w:val="20"/>
          <w:szCs w:val="20"/>
        </w:rPr>
      </w:pPr>
      <w:r w:rsidRPr="00D56C3B">
        <w:rPr>
          <w:rFonts w:asciiTheme="minorHAnsi" w:hAnsiTheme="minorHAnsi" w:cstheme="minorHAnsi"/>
          <w:sz w:val="20"/>
          <w:szCs w:val="20"/>
        </w:rPr>
        <w:t>LIM-</w:t>
      </w:r>
      <w:proofErr w:type="gramStart"/>
      <w:r w:rsidRPr="00D56C3B">
        <w:rPr>
          <w:rFonts w:asciiTheme="minorHAnsi" w:hAnsiTheme="minorHAnsi" w:cstheme="minorHAnsi"/>
          <w:sz w:val="20"/>
          <w:szCs w:val="20"/>
        </w:rPr>
        <w:t>6 :</w:t>
      </w:r>
      <w:proofErr w:type="gramEnd"/>
      <w:r w:rsidRPr="00D56C3B">
        <w:rPr>
          <w:rFonts w:asciiTheme="minorHAnsi" w:hAnsiTheme="minorHAnsi" w:cstheme="minorHAnsi"/>
          <w:sz w:val="20"/>
          <w:szCs w:val="20"/>
        </w:rPr>
        <w:t xml:space="preserve"> </w:t>
      </w:r>
      <w:r w:rsidR="00B84756" w:rsidRPr="00D56C3B">
        <w:rPr>
          <w:rFonts w:asciiTheme="minorHAnsi" w:hAnsiTheme="minorHAnsi" w:cstheme="minorHAnsi"/>
          <w:sz w:val="20"/>
          <w:szCs w:val="20"/>
        </w:rPr>
        <w:t xml:space="preserve">The use of limits allows us to show that areas of unbounded regions may be finite. </w:t>
      </w:r>
      <w:r w:rsidR="00B84756" w:rsidRPr="00D56C3B">
        <w:rPr>
          <w:rFonts w:asciiTheme="minorHAnsi" w:hAnsiTheme="minorHAnsi" w:cstheme="minorHAnsi"/>
          <w:color w:val="FFFFFF" w:themeColor="background1"/>
          <w:sz w:val="20"/>
          <w:szCs w:val="20"/>
          <w:highlight w:val="blue"/>
        </w:rPr>
        <w:t>CR5</w:t>
      </w:r>
    </w:p>
    <w:p w14:paraId="07603576" w14:textId="77777777" w:rsidR="00B84756" w:rsidRPr="00D56C3B" w:rsidRDefault="00B84756" w:rsidP="00135C4E">
      <w:pPr>
        <w:rPr>
          <w:rFonts w:asciiTheme="minorHAnsi" w:hAnsiTheme="minorHAnsi" w:cstheme="minorHAnsi"/>
          <w:color w:val="000000" w:themeColor="text1"/>
          <w:sz w:val="20"/>
          <w:szCs w:val="20"/>
        </w:rPr>
      </w:pPr>
      <w:r w:rsidRPr="00D56C3B">
        <w:rPr>
          <w:rFonts w:asciiTheme="minorHAnsi" w:hAnsiTheme="minorHAnsi" w:cstheme="minorHAnsi"/>
          <w:color w:val="000000" w:themeColor="text1"/>
          <w:sz w:val="20"/>
          <w:szCs w:val="20"/>
        </w:rPr>
        <w:t xml:space="preserve">FUN-5: The Fundamental Theorem of Calculus connects differentiation and integration. </w:t>
      </w:r>
      <w:r w:rsidRPr="00D56C3B">
        <w:rPr>
          <w:rFonts w:asciiTheme="minorHAnsi" w:hAnsiTheme="minorHAnsi" w:cstheme="minorHAnsi"/>
          <w:color w:val="FFFFFF" w:themeColor="background1"/>
          <w:sz w:val="20"/>
          <w:szCs w:val="20"/>
          <w:highlight w:val="blue"/>
        </w:rPr>
        <w:t>CR3</w:t>
      </w:r>
      <w:r w:rsidRPr="00D56C3B">
        <w:rPr>
          <w:rFonts w:asciiTheme="minorHAnsi" w:hAnsiTheme="minorHAnsi" w:cstheme="minorHAnsi"/>
          <w:color w:val="FFFFFF" w:themeColor="background1"/>
          <w:sz w:val="20"/>
          <w:szCs w:val="20"/>
        </w:rPr>
        <w:t xml:space="preserve"> </w:t>
      </w:r>
      <w:r w:rsidRPr="00D56C3B">
        <w:rPr>
          <w:rFonts w:asciiTheme="minorHAnsi" w:hAnsiTheme="minorHAnsi" w:cstheme="minorHAnsi"/>
          <w:color w:val="FFFFFF" w:themeColor="background1"/>
          <w:sz w:val="20"/>
          <w:szCs w:val="20"/>
          <w:highlight w:val="blue"/>
        </w:rPr>
        <w:t>CR4</w:t>
      </w:r>
    </w:p>
    <w:p w14:paraId="162C1549" w14:textId="77777777" w:rsidR="00B84756" w:rsidRPr="00D56C3B" w:rsidRDefault="00B84756" w:rsidP="00135C4E">
      <w:pPr>
        <w:rPr>
          <w:rFonts w:asciiTheme="minorHAnsi" w:hAnsiTheme="minorHAnsi" w:cstheme="minorHAnsi"/>
          <w:color w:val="FFFFFF" w:themeColor="background1"/>
          <w:sz w:val="20"/>
          <w:szCs w:val="20"/>
        </w:rPr>
      </w:pPr>
      <w:r w:rsidRPr="00D56C3B">
        <w:rPr>
          <w:rFonts w:asciiTheme="minorHAnsi" w:hAnsiTheme="minorHAnsi" w:cstheme="minorHAnsi"/>
          <w:color w:val="000000" w:themeColor="text1"/>
          <w:sz w:val="20"/>
          <w:szCs w:val="20"/>
        </w:rPr>
        <w:t xml:space="preserve">FUN-6: </w:t>
      </w:r>
      <w:r w:rsidRPr="00D56C3B">
        <w:rPr>
          <w:rFonts w:asciiTheme="minorHAnsi" w:hAnsiTheme="minorHAnsi" w:cstheme="minorHAnsi"/>
          <w:sz w:val="20"/>
          <w:szCs w:val="20"/>
        </w:rPr>
        <w:t>Recognizing opportunities to apply knowledge of geometry and mathematical rules can simplify integration.</w:t>
      </w:r>
      <w:r w:rsidRPr="00D56C3B">
        <w:rPr>
          <w:rFonts w:asciiTheme="minorHAnsi" w:hAnsiTheme="minorHAnsi" w:cstheme="minorHAnsi"/>
          <w:color w:val="000000" w:themeColor="text1"/>
          <w:sz w:val="20"/>
          <w:szCs w:val="20"/>
        </w:rPr>
        <w:t xml:space="preserve"> </w:t>
      </w:r>
      <w:r w:rsidRPr="00D56C3B">
        <w:rPr>
          <w:rFonts w:asciiTheme="minorHAnsi" w:hAnsiTheme="minorHAnsi" w:cstheme="minorHAnsi"/>
          <w:color w:val="FFFFFF" w:themeColor="background1"/>
          <w:sz w:val="20"/>
          <w:szCs w:val="20"/>
          <w:highlight w:val="blue"/>
        </w:rPr>
        <w:t>CR4</w:t>
      </w:r>
    </w:p>
    <w:p w14:paraId="6B416245" w14:textId="77777777" w:rsidR="004F7797" w:rsidRPr="00D56C3B" w:rsidRDefault="004F7797" w:rsidP="004F7797">
      <w:pPr>
        <w:rPr>
          <w:rFonts w:asciiTheme="minorHAnsi" w:hAnsiTheme="minorHAnsi" w:cstheme="minorHAnsi"/>
          <w:sz w:val="20"/>
          <w:szCs w:val="20"/>
        </w:rPr>
      </w:pPr>
    </w:p>
    <w:p w14:paraId="4663D47F" w14:textId="5D438DB3" w:rsidR="004F7797" w:rsidRDefault="004F7797" w:rsidP="004F7797">
      <w:pPr>
        <w:rPr>
          <w:rFonts w:asciiTheme="minorHAnsi" w:hAnsiTheme="minorHAnsi" w:cstheme="minorHAnsi"/>
          <w:b/>
          <w:bCs/>
          <w:sz w:val="20"/>
          <w:szCs w:val="20"/>
        </w:rPr>
      </w:pPr>
      <w:r w:rsidRPr="00D56C3B">
        <w:rPr>
          <w:rFonts w:asciiTheme="minorHAnsi" w:hAnsiTheme="minorHAnsi" w:cstheme="minorHAnsi"/>
          <w:b/>
          <w:bCs/>
          <w:sz w:val="20"/>
          <w:szCs w:val="20"/>
          <w:highlight w:val="yellow"/>
        </w:rPr>
        <w:t>Students will be able to...</w:t>
      </w:r>
    </w:p>
    <w:p w14:paraId="03A00591" w14:textId="77777777" w:rsidR="00C52D99" w:rsidRPr="00D56C3B" w:rsidRDefault="00C52D99" w:rsidP="004F7797">
      <w:pPr>
        <w:rPr>
          <w:rFonts w:asciiTheme="minorHAnsi" w:hAnsiTheme="minorHAnsi" w:cstheme="minorHAnsi"/>
          <w:b/>
          <w:bCs/>
          <w:sz w:val="20"/>
          <w:szCs w:val="20"/>
        </w:rPr>
      </w:pPr>
    </w:p>
    <w:p w14:paraId="68D39DEE" w14:textId="51536DBB" w:rsidR="00C86CFA" w:rsidRPr="00D56C3B" w:rsidRDefault="00E323A5" w:rsidP="0060422C">
      <w:pPr>
        <w:widowControl w:val="0"/>
        <w:numPr>
          <w:ilvl w:val="0"/>
          <w:numId w:val="23"/>
        </w:numPr>
        <w:rPr>
          <w:rFonts w:asciiTheme="minorHAnsi" w:hAnsiTheme="minorHAnsi" w:cstheme="minorHAnsi"/>
          <w:sz w:val="20"/>
          <w:szCs w:val="20"/>
        </w:rPr>
      </w:pPr>
      <w:r>
        <w:rPr>
          <w:rFonts w:asciiTheme="minorHAnsi" w:hAnsiTheme="minorHAnsi" w:cstheme="minorHAnsi"/>
          <w:sz w:val="20"/>
          <w:szCs w:val="20"/>
        </w:rPr>
        <w:t>A</w:t>
      </w:r>
      <w:r w:rsidR="00C86CFA" w:rsidRPr="00D56C3B">
        <w:rPr>
          <w:rFonts w:asciiTheme="minorHAnsi" w:hAnsiTheme="minorHAnsi" w:cstheme="minorHAnsi"/>
          <w:sz w:val="20"/>
          <w:szCs w:val="20"/>
        </w:rPr>
        <w:t>pproximate the area under a graph of a nonnegative continuous function by using rectangular approximation methods</w:t>
      </w:r>
    </w:p>
    <w:p w14:paraId="195E9E16" w14:textId="50F9FFE0" w:rsidR="00C86CFA" w:rsidRPr="00D56C3B" w:rsidRDefault="00E323A5" w:rsidP="0060422C">
      <w:pPr>
        <w:widowControl w:val="0"/>
        <w:numPr>
          <w:ilvl w:val="0"/>
          <w:numId w:val="23"/>
        </w:numPr>
        <w:rPr>
          <w:rFonts w:asciiTheme="minorHAnsi" w:hAnsiTheme="minorHAnsi" w:cstheme="minorHAnsi"/>
          <w:sz w:val="20"/>
          <w:szCs w:val="20"/>
        </w:rPr>
      </w:pPr>
      <w:r>
        <w:rPr>
          <w:rFonts w:asciiTheme="minorHAnsi" w:hAnsiTheme="minorHAnsi" w:cstheme="minorHAnsi"/>
          <w:sz w:val="20"/>
          <w:szCs w:val="20"/>
        </w:rPr>
        <w:t>I</w:t>
      </w:r>
      <w:r w:rsidR="00C86CFA" w:rsidRPr="00D56C3B">
        <w:rPr>
          <w:rFonts w:asciiTheme="minorHAnsi" w:hAnsiTheme="minorHAnsi" w:cstheme="minorHAnsi"/>
          <w:sz w:val="20"/>
          <w:szCs w:val="20"/>
        </w:rPr>
        <w:t>nterpret the area under a graph as a net accumulation rate of change</w:t>
      </w:r>
    </w:p>
    <w:p w14:paraId="5DE377AD" w14:textId="4509E988" w:rsidR="00C86CFA" w:rsidRPr="00D56C3B" w:rsidRDefault="00E323A5" w:rsidP="0060422C">
      <w:pPr>
        <w:widowControl w:val="0"/>
        <w:numPr>
          <w:ilvl w:val="0"/>
          <w:numId w:val="23"/>
        </w:numPr>
        <w:rPr>
          <w:rFonts w:asciiTheme="minorHAnsi" w:hAnsiTheme="minorHAnsi" w:cstheme="minorHAnsi"/>
          <w:sz w:val="20"/>
          <w:szCs w:val="20"/>
        </w:rPr>
      </w:pPr>
      <w:r>
        <w:rPr>
          <w:rFonts w:asciiTheme="minorHAnsi" w:hAnsiTheme="minorHAnsi" w:cstheme="minorHAnsi"/>
          <w:sz w:val="20"/>
          <w:szCs w:val="20"/>
        </w:rPr>
        <w:lastRenderedPageBreak/>
        <w:t>E</w:t>
      </w:r>
      <w:r w:rsidR="00C86CFA" w:rsidRPr="00D56C3B">
        <w:rPr>
          <w:rFonts w:asciiTheme="minorHAnsi" w:hAnsiTheme="minorHAnsi" w:cstheme="minorHAnsi"/>
          <w:sz w:val="20"/>
          <w:szCs w:val="20"/>
        </w:rPr>
        <w:t>xpress the area under a curve using a definite integral and as a limit of Riemann sums</w:t>
      </w:r>
    </w:p>
    <w:p w14:paraId="7A72FED6" w14:textId="42EE1497" w:rsidR="00C86CFA" w:rsidRPr="00D56C3B" w:rsidRDefault="00E323A5" w:rsidP="0060422C">
      <w:pPr>
        <w:widowControl w:val="0"/>
        <w:numPr>
          <w:ilvl w:val="0"/>
          <w:numId w:val="23"/>
        </w:numPr>
        <w:rPr>
          <w:rFonts w:asciiTheme="minorHAnsi" w:hAnsiTheme="minorHAnsi" w:cstheme="minorHAnsi"/>
          <w:sz w:val="20"/>
          <w:szCs w:val="20"/>
        </w:rPr>
      </w:pPr>
      <w:r>
        <w:rPr>
          <w:rFonts w:asciiTheme="minorHAnsi" w:hAnsiTheme="minorHAnsi" w:cstheme="minorHAnsi"/>
          <w:sz w:val="20"/>
          <w:szCs w:val="20"/>
        </w:rPr>
        <w:t>C</w:t>
      </w:r>
      <w:r w:rsidR="00C86CFA" w:rsidRPr="00D56C3B">
        <w:rPr>
          <w:rFonts w:asciiTheme="minorHAnsi" w:hAnsiTheme="minorHAnsi" w:cstheme="minorHAnsi"/>
          <w:sz w:val="20"/>
          <w:szCs w:val="20"/>
        </w:rPr>
        <w:t>ompute the area under a curve using a numerical integration procedure</w:t>
      </w:r>
    </w:p>
    <w:p w14:paraId="28A75387" w14:textId="7B11AABA" w:rsidR="00C86CFA" w:rsidRPr="00D56C3B" w:rsidRDefault="00E323A5" w:rsidP="0060422C">
      <w:pPr>
        <w:widowControl w:val="0"/>
        <w:numPr>
          <w:ilvl w:val="0"/>
          <w:numId w:val="23"/>
        </w:numPr>
        <w:rPr>
          <w:rFonts w:asciiTheme="minorHAnsi" w:hAnsiTheme="minorHAnsi" w:cstheme="minorHAnsi"/>
          <w:sz w:val="20"/>
          <w:szCs w:val="20"/>
        </w:rPr>
      </w:pPr>
      <w:r>
        <w:rPr>
          <w:rFonts w:asciiTheme="minorHAnsi" w:hAnsiTheme="minorHAnsi" w:cstheme="minorHAnsi"/>
          <w:sz w:val="20"/>
          <w:szCs w:val="20"/>
        </w:rPr>
        <w:t>A</w:t>
      </w:r>
      <w:r w:rsidR="00C86CFA" w:rsidRPr="00D56C3B">
        <w:rPr>
          <w:rFonts w:asciiTheme="minorHAnsi" w:hAnsiTheme="minorHAnsi" w:cstheme="minorHAnsi"/>
          <w:sz w:val="20"/>
          <w:szCs w:val="20"/>
        </w:rPr>
        <w:t>pply rules for definite integrals and find the average value of a function over a closed interval</w:t>
      </w:r>
    </w:p>
    <w:p w14:paraId="363C1838" w14:textId="09E00D4E" w:rsidR="00C86CFA" w:rsidRPr="00D56C3B" w:rsidRDefault="00E323A5" w:rsidP="0060422C">
      <w:pPr>
        <w:widowControl w:val="0"/>
        <w:numPr>
          <w:ilvl w:val="0"/>
          <w:numId w:val="23"/>
        </w:numPr>
        <w:rPr>
          <w:rFonts w:asciiTheme="minorHAnsi" w:hAnsiTheme="minorHAnsi" w:cstheme="minorHAnsi"/>
          <w:sz w:val="20"/>
          <w:szCs w:val="20"/>
        </w:rPr>
      </w:pPr>
      <w:r>
        <w:rPr>
          <w:rFonts w:asciiTheme="minorHAnsi" w:hAnsiTheme="minorHAnsi" w:cstheme="minorHAnsi"/>
          <w:sz w:val="20"/>
          <w:szCs w:val="20"/>
        </w:rPr>
        <w:t>A</w:t>
      </w:r>
      <w:r w:rsidR="00C86CFA" w:rsidRPr="00D56C3B">
        <w:rPr>
          <w:rFonts w:asciiTheme="minorHAnsi" w:hAnsiTheme="minorHAnsi" w:cstheme="minorHAnsi"/>
          <w:sz w:val="20"/>
          <w:szCs w:val="20"/>
        </w:rPr>
        <w:t>pply the Fundamental Theorem of Calculus.</w:t>
      </w:r>
    </w:p>
    <w:p w14:paraId="3A79DC55" w14:textId="6D2C4107" w:rsidR="00C86CFA" w:rsidRPr="00D56C3B" w:rsidRDefault="00E323A5" w:rsidP="0060422C">
      <w:pPr>
        <w:widowControl w:val="0"/>
        <w:numPr>
          <w:ilvl w:val="0"/>
          <w:numId w:val="23"/>
        </w:numPr>
        <w:rPr>
          <w:rFonts w:asciiTheme="minorHAnsi" w:hAnsiTheme="minorHAnsi" w:cstheme="minorHAnsi"/>
          <w:sz w:val="20"/>
          <w:szCs w:val="20"/>
        </w:rPr>
      </w:pPr>
      <w:r>
        <w:rPr>
          <w:rFonts w:asciiTheme="minorHAnsi" w:hAnsiTheme="minorHAnsi" w:cstheme="minorHAnsi"/>
          <w:sz w:val="20"/>
          <w:szCs w:val="20"/>
        </w:rPr>
        <w:t>U</w:t>
      </w:r>
      <w:r w:rsidR="00C86CFA" w:rsidRPr="00D56C3B">
        <w:rPr>
          <w:rFonts w:asciiTheme="minorHAnsi" w:hAnsiTheme="minorHAnsi" w:cstheme="minorHAnsi"/>
          <w:sz w:val="20"/>
          <w:szCs w:val="20"/>
        </w:rPr>
        <w:t>nderstand the relationship between the derivative and definite integral as expressed in both parts of the Fundamental Theorem of Calculus</w:t>
      </w:r>
    </w:p>
    <w:p w14:paraId="2FEF4D9B" w14:textId="6080DE76" w:rsidR="005E2602" w:rsidRPr="005E2602" w:rsidRDefault="00E323A5" w:rsidP="005E2602">
      <w:pPr>
        <w:widowControl w:val="0"/>
        <w:numPr>
          <w:ilvl w:val="0"/>
          <w:numId w:val="23"/>
        </w:numPr>
        <w:rPr>
          <w:rFonts w:asciiTheme="minorHAnsi" w:hAnsiTheme="minorHAnsi" w:cstheme="minorHAnsi"/>
          <w:sz w:val="20"/>
          <w:szCs w:val="20"/>
        </w:rPr>
      </w:pPr>
      <w:r>
        <w:rPr>
          <w:rFonts w:asciiTheme="minorHAnsi" w:hAnsiTheme="minorHAnsi" w:cstheme="minorHAnsi"/>
          <w:sz w:val="20"/>
          <w:szCs w:val="20"/>
        </w:rPr>
        <w:t>A</w:t>
      </w:r>
      <w:r w:rsidR="00C86CFA" w:rsidRPr="00D56C3B">
        <w:rPr>
          <w:rFonts w:asciiTheme="minorHAnsi" w:hAnsiTheme="minorHAnsi" w:cstheme="minorHAnsi"/>
          <w:sz w:val="20"/>
          <w:szCs w:val="20"/>
        </w:rPr>
        <w:t>pproximate the definite integral by using the Trapezoidal Rule and by using Simpson’s Rule, and estimate the error in using the Trapezoidal and Simpson’s Rule</w:t>
      </w:r>
    </w:p>
    <w:p w14:paraId="793B40D7" w14:textId="77777777" w:rsidR="000E24D4" w:rsidRPr="000E24D4" w:rsidRDefault="000E24D4" w:rsidP="000E24D4">
      <w:pPr>
        <w:widowControl w:val="0"/>
        <w:ind w:left="720"/>
        <w:rPr>
          <w:rFonts w:asciiTheme="minorHAnsi" w:hAnsiTheme="minorHAnsi" w:cstheme="minorHAnsi"/>
          <w:sz w:val="20"/>
          <w:szCs w:val="20"/>
        </w:rPr>
      </w:pPr>
    </w:p>
    <w:p w14:paraId="2F6B98A1" w14:textId="79B41B31" w:rsidR="004F7797" w:rsidRDefault="004F7797" w:rsidP="004F7797">
      <w:pPr>
        <w:rPr>
          <w:rFonts w:asciiTheme="minorHAnsi" w:hAnsiTheme="minorHAnsi" w:cstheme="minorHAnsi"/>
          <w:b/>
          <w:bCs/>
          <w:sz w:val="20"/>
          <w:szCs w:val="20"/>
        </w:rPr>
      </w:pPr>
      <w:r w:rsidRPr="00D56C3B">
        <w:rPr>
          <w:rFonts w:asciiTheme="minorHAnsi" w:hAnsiTheme="minorHAnsi" w:cstheme="minorHAnsi"/>
          <w:b/>
          <w:bCs/>
          <w:sz w:val="20"/>
          <w:szCs w:val="20"/>
          <w:highlight w:val="yellow"/>
        </w:rPr>
        <w:t>Students will know...</w:t>
      </w:r>
    </w:p>
    <w:p w14:paraId="0D842236" w14:textId="77777777" w:rsidR="001202F3" w:rsidRPr="00D56C3B" w:rsidRDefault="001202F3" w:rsidP="004F7797">
      <w:pPr>
        <w:rPr>
          <w:rFonts w:asciiTheme="minorHAnsi" w:hAnsiTheme="minorHAnsi" w:cstheme="minorHAnsi"/>
          <w:b/>
          <w:bCs/>
          <w:sz w:val="20"/>
          <w:szCs w:val="20"/>
        </w:rPr>
      </w:pPr>
    </w:p>
    <w:p w14:paraId="316D5514" w14:textId="4A65BB14" w:rsidR="00E323A5" w:rsidRPr="00F073EA" w:rsidRDefault="00E323A5" w:rsidP="00E323A5">
      <w:pPr>
        <w:widowControl w:val="0"/>
        <w:rPr>
          <w:rFonts w:asciiTheme="minorHAnsi" w:hAnsiTheme="minorHAnsi" w:cstheme="minorHAnsi"/>
          <w:sz w:val="20"/>
          <w:szCs w:val="20"/>
        </w:rPr>
      </w:pPr>
      <w:r>
        <w:rPr>
          <w:rFonts w:ascii="Calibri" w:hAnsi="Calibri" w:cs="Calibri"/>
          <w:sz w:val="20"/>
          <w:szCs w:val="20"/>
        </w:rPr>
        <w:t xml:space="preserve">•  </w:t>
      </w:r>
      <w:r>
        <w:rPr>
          <w:rFonts w:asciiTheme="minorHAnsi" w:hAnsiTheme="minorHAnsi" w:cstheme="minorHAnsi"/>
          <w:sz w:val="20"/>
          <w:szCs w:val="20"/>
        </w:rPr>
        <w:t>T</w:t>
      </w:r>
      <w:r w:rsidRPr="00F073EA">
        <w:rPr>
          <w:rFonts w:asciiTheme="minorHAnsi" w:hAnsiTheme="minorHAnsi" w:cstheme="minorHAnsi"/>
          <w:sz w:val="20"/>
          <w:szCs w:val="20"/>
        </w:rPr>
        <w:t>he definitions for the following terms:</w:t>
      </w:r>
    </w:p>
    <w:p w14:paraId="6B0D51A7" w14:textId="6DF46865" w:rsidR="00C86CFA" w:rsidRPr="00D56C3B" w:rsidRDefault="00C86CFA" w:rsidP="0060422C">
      <w:pPr>
        <w:widowControl w:val="0"/>
        <w:numPr>
          <w:ilvl w:val="1"/>
          <w:numId w:val="22"/>
        </w:numPr>
        <w:rPr>
          <w:rFonts w:asciiTheme="minorHAnsi" w:hAnsiTheme="minorHAnsi" w:cstheme="minorHAnsi"/>
          <w:sz w:val="20"/>
          <w:szCs w:val="20"/>
        </w:rPr>
      </w:pPr>
      <w:r w:rsidRPr="00D56C3B">
        <w:rPr>
          <w:rFonts w:asciiTheme="minorHAnsi" w:hAnsiTheme="minorHAnsi" w:cstheme="minorHAnsi"/>
          <w:sz w:val="20"/>
          <w:szCs w:val="20"/>
        </w:rPr>
        <w:t>rectangular approximation method</w:t>
      </w:r>
    </w:p>
    <w:p w14:paraId="79025D8A" w14:textId="77777777" w:rsidR="00C86CFA" w:rsidRPr="00D56C3B" w:rsidRDefault="00C86CFA" w:rsidP="0060422C">
      <w:pPr>
        <w:widowControl w:val="0"/>
        <w:numPr>
          <w:ilvl w:val="1"/>
          <w:numId w:val="22"/>
        </w:numPr>
        <w:rPr>
          <w:rFonts w:asciiTheme="minorHAnsi" w:hAnsiTheme="minorHAnsi" w:cstheme="minorHAnsi"/>
          <w:sz w:val="20"/>
          <w:szCs w:val="20"/>
        </w:rPr>
      </w:pPr>
      <w:r w:rsidRPr="00D56C3B">
        <w:rPr>
          <w:rFonts w:asciiTheme="minorHAnsi" w:hAnsiTheme="minorHAnsi" w:cstheme="minorHAnsi"/>
          <w:sz w:val="20"/>
          <w:szCs w:val="20"/>
        </w:rPr>
        <w:t>volume of a sphere</w:t>
      </w:r>
    </w:p>
    <w:p w14:paraId="6ACB6A4C" w14:textId="77777777" w:rsidR="00C86CFA" w:rsidRPr="00D56C3B" w:rsidRDefault="00C86CFA" w:rsidP="0060422C">
      <w:pPr>
        <w:widowControl w:val="0"/>
        <w:numPr>
          <w:ilvl w:val="1"/>
          <w:numId w:val="22"/>
        </w:numPr>
        <w:rPr>
          <w:rFonts w:asciiTheme="minorHAnsi" w:hAnsiTheme="minorHAnsi" w:cstheme="minorHAnsi"/>
          <w:sz w:val="20"/>
          <w:szCs w:val="20"/>
        </w:rPr>
      </w:pPr>
      <w:r w:rsidRPr="00D56C3B">
        <w:rPr>
          <w:rFonts w:asciiTheme="minorHAnsi" w:hAnsiTheme="minorHAnsi" w:cstheme="minorHAnsi"/>
          <w:sz w:val="20"/>
          <w:szCs w:val="20"/>
        </w:rPr>
        <w:t>Riemann Sums</w:t>
      </w:r>
    </w:p>
    <w:p w14:paraId="18B9C67F" w14:textId="5455E2BA" w:rsidR="00C86CFA" w:rsidRPr="00D56C3B" w:rsidRDefault="00C86CFA" w:rsidP="0060422C">
      <w:pPr>
        <w:widowControl w:val="0"/>
        <w:numPr>
          <w:ilvl w:val="1"/>
          <w:numId w:val="22"/>
        </w:numPr>
        <w:rPr>
          <w:rFonts w:asciiTheme="minorHAnsi" w:hAnsiTheme="minorHAnsi" w:cstheme="minorHAnsi"/>
          <w:sz w:val="20"/>
          <w:szCs w:val="20"/>
        </w:rPr>
      </w:pPr>
      <w:r w:rsidRPr="00D56C3B">
        <w:rPr>
          <w:rFonts w:asciiTheme="minorHAnsi" w:hAnsiTheme="minorHAnsi" w:cstheme="minorHAnsi"/>
          <w:sz w:val="20"/>
          <w:szCs w:val="20"/>
        </w:rPr>
        <w:t>notation of integration</w:t>
      </w:r>
    </w:p>
    <w:p w14:paraId="2A00A45F" w14:textId="77777777" w:rsidR="00C86CFA" w:rsidRPr="00D56C3B" w:rsidRDefault="00C86CFA" w:rsidP="0060422C">
      <w:pPr>
        <w:widowControl w:val="0"/>
        <w:numPr>
          <w:ilvl w:val="1"/>
          <w:numId w:val="22"/>
        </w:numPr>
        <w:rPr>
          <w:rFonts w:asciiTheme="minorHAnsi" w:hAnsiTheme="minorHAnsi" w:cstheme="minorHAnsi"/>
          <w:sz w:val="20"/>
          <w:szCs w:val="20"/>
        </w:rPr>
      </w:pPr>
      <w:r w:rsidRPr="00D56C3B">
        <w:rPr>
          <w:rFonts w:asciiTheme="minorHAnsi" w:hAnsiTheme="minorHAnsi" w:cstheme="minorHAnsi"/>
          <w:sz w:val="20"/>
          <w:szCs w:val="20"/>
        </w:rPr>
        <w:t>constant functions</w:t>
      </w:r>
    </w:p>
    <w:p w14:paraId="75AE86C2" w14:textId="77777777" w:rsidR="00C86CFA" w:rsidRPr="00D56C3B" w:rsidRDefault="00C86CFA" w:rsidP="0060422C">
      <w:pPr>
        <w:widowControl w:val="0"/>
        <w:numPr>
          <w:ilvl w:val="1"/>
          <w:numId w:val="22"/>
        </w:numPr>
        <w:rPr>
          <w:rFonts w:asciiTheme="minorHAnsi" w:hAnsiTheme="minorHAnsi" w:cstheme="minorHAnsi"/>
          <w:sz w:val="20"/>
          <w:szCs w:val="20"/>
        </w:rPr>
      </w:pPr>
      <w:r w:rsidRPr="00D56C3B">
        <w:rPr>
          <w:rFonts w:asciiTheme="minorHAnsi" w:hAnsiTheme="minorHAnsi" w:cstheme="minorHAnsi"/>
          <w:sz w:val="20"/>
          <w:szCs w:val="20"/>
        </w:rPr>
        <w:t>discontinuous integrable functions</w:t>
      </w:r>
    </w:p>
    <w:p w14:paraId="4374ADCC" w14:textId="77777777" w:rsidR="00C86CFA" w:rsidRPr="00D56C3B" w:rsidRDefault="00C86CFA" w:rsidP="0060422C">
      <w:pPr>
        <w:widowControl w:val="0"/>
        <w:numPr>
          <w:ilvl w:val="1"/>
          <w:numId w:val="22"/>
        </w:numPr>
        <w:rPr>
          <w:rFonts w:asciiTheme="minorHAnsi" w:hAnsiTheme="minorHAnsi" w:cstheme="minorHAnsi"/>
          <w:sz w:val="20"/>
          <w:szCs w:val="20"/>
        </w:rPr>
      </w:pPr>
      <w:r w:rsidRPr="00D56C3B">
        <w:rPr>
          <w:rFonts w:asciiTheme="minorHAnsi" w:hAnsiTheme="minorHAnsi" w:cstheme="minorHAnsi"/>
          <w:sz w:val="20"/>
          <w:szCs w:val="20"/>
        </w:rPr>
        <w:t>average value of a function</w:t>
      </w:r>
    </w:p>
    <w:p w14:paraId="6E3C458C" w14:textId="77777777" w:rsidR="00C86CFA" w:rsidRPr="00D56C3B" w:rsidRDefault="00C86CFA" w:rsidP="0060422C">
      <w:pPr>
        <w:widowControl w:val="0"/>
        <w:numPr>
          <w:ilvl w:val="1"/>
          <w:numId w:val="22"/>
        </w:numPr>
        <w:rPr>
          <w:rFonts w:asciiTheme="minorHAnsi" w:hAnsiTheme="minorHAnsi" w:cstheme="minorHAnsi"/>
          <w:sz w:val="20"/>
          <w:szCs w:val="20"/>
        </w:rPr>
      </w:pPr>
      <w:r w:rsidRPr="00D56C3B">
        <w:rPr>
          <w:rFonts w:asciiTheme="minorHAnsi" w:hAnsiTheme="minorHAnsi" w:cstheme="minorHAnsi"/>
          <w:sz w:val="20"/>
          <w:szCs w:val="20"/>
        </w:rPr>
        <w:t>Mean Value Theorem for definite integrals</w:t>
      </w:r>
    </w:p>
    <w:p w14:paraId="1944EEEB" w14:textId="419AB555" w:rsidR="00C86CFA" w:rsidRPr="00D56C3B" w:rsidRDefault="00C86CFA" w:rsidP="0060422C">
      <w:pPr>
        <w:widowControl w:val="0"/>
        <w:numPr>
          <w:ilvl w:val="1"/>
          <w:numId w:val="22"/>
        </w:numPr>
        <w:rPr>
          <w:rFonts w:asciiTheme="minorHAnsi" w:hAnsiTheme="minorHAnsi" w:cstheme="minorHAnsi"/>
          <w:sz w:val="20"/>
          <w:szCs w:val="20"/>
        </w:rPr>
      </w:pPr>
      <w:r w:rsidRPr="00D56C3B">
        <w:rPr>
          <w:rFonts w:asciiTheme="minorHAnsi" w:hAnsiTheme="minorHAnsi" w:cstheme="minorHAnsi"/>
          <w:sz w:val="20"/>
          <w:szCs w:val="20"/>
        </w:rPr>
        <w:t>Fundamental Theorem</w:t>
      </w:r>
      <w:r w:rsidR="00401758">
        <w:rPr>
          <w:rFonts w:asciiTheme="minorHAnsi" w:hAnsiTheme="minorHAnsi" w:cstheme="minorHAnsi"/>
          <w:sz w:val="20"/>
          <w:szCs w:val="20"/>
        </w:rPr>
        <w:t>:</w:t>
      </w:r>
      <w:r w:rsidRPr="00D56C3B">
        <w:rPr>
          <w:rFonts w:asciiTheme="minorHAnsi" w:hAnsiTheme="minorHAnsi" w:cstheme="minorHAnsi"/>
          <w:sz w:val="20"/>
          <w:szCs w:val="20"/>
        </w:rPr>
        <w:t xml:space="preserve"> antiderivative part</w:t>
      </w:r>
    </w:p>
    <w:p w14:paraId="048E65F2" w14:textId="073DE396" w:rsidR="00C86CFA" w:rsidRPr="00D56C3B" w:rsidRDefault="00C86CFA" w:rsidP="0060422C">
      <w:pPr>
        <w:widowControl w:val="0"/>
        <w:numPr>
          <w:ilvl w:val="1"/>
          <w:numId w:val="22"/>
        </w:numPr>
        <w:rPr>
          <w:rFonts w:asciiTheme="minorHAnsi" w:hAnsiTheme="minorHAnsi" w:cstheme="minorHAnsi"/>
          <w:sz w:val="20"/>
          <w:szCs w:val="20"/>
        </w:rPr>
      </w:pPr>
      <w:r w:rsidRPr="00D56C3B">
        <w:rPr>
          <w:rFonts w:asciiTheme="minorHAnsi" w:hAnsiTheme="minorHAnsi" w:cstheme="minorHAnsi"/>
          <w:sz w:val="20"/>
          <w:szCs w:val="20"/>
        </w:rPr>
        <w:t>Fundamental Theorem</w:t>
      </w:r>
      <w:r w:rsidR="00401758">
        <w:rPr>
          <w:rFonts w:asciiTheme="minorHAnsi" w:hAnsiTheme="minorHAnsi" w:cstheme="minorHAnsi"/>
          <w:sz w:val="20"/>
          <w:szCs w:val="20"/>
        </w:rPr>
        <w:t>:</w:t>
      </w:r>
      <w:r w:rsidRPr="00D56C3B">
        <w:rPr>
          <w:rFonts w:asciiTheme="minorHAnsi" w:hAnsiTheme="minorHAnsi" w:cstheme="minorHAnsi"/>
          <w:sz w:val="20"/>
          <w:szCs w:val="20"/>
        </w:rPr>
        <w:t xml:space="preserve"> evaluation part</w:t>
      </w:r>
    </w:p>
    <w:p w14:paraId="65E9ADB5" w14:textId="77777777" w:rsidR="00C86CFA" w:rsidRPr="00D56C3B" w:rsidRDefault="00C86CFA" w:rsidP="0060422C">
      <w:pPr>
        <w:widowControl w:val="0"/>
        <w:numPr>
          <w:ilvl w:val="1"/>
          <w:numId w:val="22"/>
        </w:numPr>
        <w:rPr>
          <w:rFonts w:asciiTheme="minorHAnsi" w:hAnsiTheme="minorHAnsi" w:cstheme="minorHAnsi"/>
          <w:sz w:val="20"/>
          <w:szCs w:val="20"/>
        </w:rPr>
      </w:pPr>
      <w:r w:rsidRPr="00D56C3B">
        <w:rPr>
          <w:rFonts w:asciiTheme="minorHAnsi" w:hAnsiTheme="minorHAnsi" w:cstheme="minorHAnsi"/>
          <w:sz w:val="20"/>
          <w:szCs w:val="20"/>
        </w:rPr>
        <w:t>trapezoidal approximations</w:t>
      </w:r>
    </w:p>
    <w:p w14:paraId="50B9ECD1" w14:textId="77777777" w:rsidR="00C86CFA" w:rsidRPr="00D56C3B" w:rsidRDefault="00C86CFA" w:rsidP="0060422C">
      <w:pPr>
        <w:widowControl w:val="0"/>
        <w:numPr>
          <w:ilvl w:val="1"/>
          <w:numId w:val="22"/>
        </w:numPr>
        <w:rPr>
          <w:rFonts w:asciiTheme="minorHAnsi" w:hAnsiTheme="minorHAnsi" w:cstheme="minorHAnsi"/>
          <w:sz w:val="20"/>
          <w:szCs w:val="20"/>
        </w:rPr>
      </w:pPr>
      <w:r w:rsidRPr="00D56C3B">
        <w:rPr>
          <w:rFonts w:asciiTheme="minorHAnsi" w:hAnsiTheme="minorHAnsi" w:cstheme="minorHAnsi"/>
          <w:sz w:val="20"/>
          <w:szCs w:val="20"/>
        </w:rPr>
        <w:t>error analysis</w:t>
      </w:r>
    </w:p>
    <w:p w14:paraId="07BEF5A1" w14:textId="1F1CFD22" w:rsidR="00C86CFA" w:rsidRPr="00D56C3B" w:rsidRDefault="00E323A5" w:rsidP="00E323A5">
      <w:pPr>
        <w:widowControl w:val="0"/>
        <w:rPr>
          <w:rFonts w:asciiTheme="minorHAnsi" w:hAnsiTheme="minorHAnsi" w:cstheme="minorHAnsi"/>
          <w:sz w:val="20"/>
          <w:szCs w:val="20"/>
        </w:rPr>
      </w:pPr>
      <w:r>
        <w:rPr>
          <w:rFonts w:ascii="Calibri" w:hAnsi="Calibri" w:cs="Calibri"/>
          <w:sz w:val="20"/>
          <w:szCs w:val="20"/>
        </w:rPr>
        <w:t xml:space="preserve">• </w:t>
      </w:r>
      <w:r>
        <w:rPr>
          <w:rFonts w:asciiTheme="minorHAnsi" w:hAnsiTheme="minorHAnsi" w:cstheme="minorHAnsi"/>
          <w:sz w:val="20"/>
          <w:szCs w:val="20"/>
        </w:rPr>
        <w:t>A</w:t>
      </w:r>
      <w:r w:rsidR="00C86CFA" w:rsidRPr="00D56C3B">
        <w:rPr>
          <w:rFonts w:asciiTheme="minorHAnsi" w:hAnsiTheme="minorHAnsi" w:cstheme="minorHAnsi"/>
          <w:sz w:val="20"/>
          <w:szCs w:val="20"/>
        </w:rPr>
        <w:t>ccumulation problems as area</w:t>
      </w:r>
    </w:p>
    <w:p w14:paraId="43E1E3F3" w14:textId="101F3CF6" w:rsidR="00C86CFA" w:rsidRPr="00D56C3B" w:rsidRDefault="00E323A5" w:rsidP="00E323A5">
      <w:pPr>
        <w:widowControl w:val="0"/>
        <w:rPr>
          <w:rFonts w:asciiTheme="minorHAnsi" w:hAnsiTheme="minorHAnsi" w:cstheme="minorHAnsi"/>
          <w:sz w:val="20"/>
          <w:szCs w:val="20"/>
        </w:rPr>
      </w:pPr>
      <w:r>
        <w:rPr>
          <w:rFonts w:ascii="Calibri" w:hAnsi="Calibri" w:cs="Calibri"/>
          <w:sz w:val="20"/>
          <w:szCs w:val="20"/>
        </w:rPr>
        <w:t>• D</w:t>
      </w:r>
      <w:r w:rsidR="00C86CFA" w:rsidRPr="00D56C3B">
        <w:rPr>
          <w:rFonts w:asciiTheme="minorHAnsi" w:hAnsiTheme="minorHAnsi" w:cstheme="minorHAnsi"/>
          <w:sz w:val="20"/>
          <w:szCs w:val="20"/>
        </w:rPr>
        <w:t>efinite integral and area</w:t>
      </w:r>
    </w:p>
    <w:p w14:paraId="4BF2BF89" w14:textId="449DC5D0" w:rsidR="00C86CFA" w:rsidRPr="00D56C3B" w:rsidRDefault="00E323A5" w:rsidP="00E323A5">
      <w:pPr>
        <w:widowControl w:val="0"/>
        <w:rPr>
          <w:rFonts w:asciiTheme="minorHAnsi" w:hAnsiTheme="minorHAnsi" w:cstheme="minorHAnsi"/>
          <w:sz w:val="20"/>
          <w:szCs w:val="20"/>
        </w:rPr>
      </w:pPr>
      <w:r>
        <w:rPr>
          <w:rFonts w:ascii="Calibri" w:hAnsi="Calibri" w:cs="Calibri"/>
          <w:sz w:val="20"/>
          <w:szCs w:val="20"/>
        </w:rPr>
        <w:t xml:space="preserve">• </w:t>
      </w:r>
      <w:r>
        <w:rPr>
          <w:rFonts w:asciiTheme="minorHAnsi" w:hAnsiTheme="minorHAnsi" w:cstheme="minorHAnsi"/>
          <w:sz w:val="20"/>
          <w:szCs w:val="20"/>
        </w:rPr>
        <w:t>D</w:t>
      </w:r>
      <w:r w:rsidR="00C86CFA" w:rsidRPr="00D56C3B">
        <w:rPr>
          <w:rFonts w:asciiTheme="minorHAnsi" w:hAnsiTheme="minorHAnsi" w:cstheme="minorHAnsi"/>
          <w:sz w:val="20"/>
          <w:szCs w:val="20"/>
        </w:rPr>
        <w:t>efinite integral as an accumulation function</w:t>
      </w:r>
    </w:p>
    <w:p w14:paraId="3AAAD7F1" w14:textId="73BAA1A3" w:rsidR="00C86CFA" w:rsidRPr="00D56C3B" w:rsidRDefault="00E323A5" w:rsidP="00E323A5">
      <w:pPr>
        <w:widowControl w:val="0"/>
        <w:rPr>
          <w:rFonts w:asciiTheme="minorHAnsi" w:hAnsiTheme="minorHAnsi" w:cstheme="minorHAnsi"/>
          <w:sz w:val="20"/>
          <w:szCs w:val="20"/>
        </w:rPr>
      </w:pPr>
      <w:r>
        <w:rPr>
          <w:rFonts w:ascii="Calibri" w:hAnsi="Calibri" w:cs="Calibri"/>
          <w:sz w:val="20"/>
          <w:szCs w:val="20"/>
        </w:rPr>
        <w:t>•</w:t>
      </w:r>
      <w:r>
        <w:rPr>
          <w:rFonts w:asciiTheme="minorHAnsi" w:hAnsiTheme="minorHAnsi" w:cstheme="minorHAnsi"/>
          <w:sz w:val="20"/>
          <w:szCs w:val="20"/>
        </w:rPr>
        <w:t xml:space="preserve"> I</w:t>
      </w:r>
      <w:r w:rsidR="00C86CFA" w:rsidRPr="00D56C3B">
        <w:rPr>
          <w:rFonts w:asciiTheme="minorHAnsi" w:hAnsiTheme="minorHAnsi" w:cstheme="minorHAnsi"/>
          <w:sz w:val="20"/>
          <w:szCs w:val="20"/>
        </w:rPr>
        <w:t>ntegrals on a calculator</w:t>
      </w:r>
    </w:p>
    <w:p w14:paraId="472B04FA" w14:textId="2449EAC4" w:rsidR="00C86CFA" w:rsidRPr="00D56C3B" w:rsidRDefault="00E323A5" w:rsidP="00E323A5">
      <w:pPr>
        <w:widowControl w:val="0"/>
        <w:rPr>
          <w:rFonts w:asciiTheme="minorHAnsi" w:hAnsiTheme="minorHAnsi" w:cstheme="minorHAnsi"/>
          <w:sz w:val="20"/>
          <w:szCs w:val="20"/>
        </w:rPr>
      </w:pPr>
      <w:r>
        <w:rPr>
          <w:rFonts w:ascii="Calibri" w:hAnsi="Calibri" w:cs="Calibri"/>
          <w:sz w:val="20"/>
          <w:szCs w:val="20"/>
        </w:rPr>
        <w:t>•</w:t>
      </w:r>
      <w:r>
        <w:rPr>
          <w:rFonts w:asciiTheme="minorHAnsi" w:hAnsiTheme="minorHAnsi" w:cstheme="minorHAnsi"/>
          <w:sz w:val="20"/>
          <w:szCs w:val="20"/>
        </w:rPr>
        <w:t xml:space="preserve"> P</w:t>
      </w:r>
      <w:r w:rsidR="00C86CFA" w:rsidRPr="00D56C3B">
        <w:rPr>
          <w:rFonts w:asciiTheme="minorHAnsi" w:hAnsiTheme="minorHAnsi" w:cstheme="minorHAnsi"/>
          <w:sz w:val="20"/>
          <w:szCs w:val="20"/>
        </w:rPr>
        <w:t>roperties of definite integrals</w:t>
      </w:r>
    </w:p>
    <w:p w14:paraId="586ACF26" w14:textId="76604C44" w:rsidR="00C86CFA" w:rsidRPr="00D56C3B" w:rsidRDefault="00E323A5" w:rsidP="00E323A5">
      <w:pPr>
        <w:widowControl w:val="0"/>
        <w:rPr>
          <w:rFonts w:asciiTheme="minorHAnsi" w:hAnsiTheme="minorHAnsi" w:cstheme="minorHAnsi"/>
          <w:sz w:val="20"/>
          <w:szCs w:val="20"/>
        </w:rPr>
      </w:pPr>
      <w:r>
        <w:rPr>
          <w:rFonts w:ascii="Calibri" w:hAnsi="Calibri" w:cs="Calibri"/>
          <w:sz w:val="20"/>
          <w:szCs w:val="20"/>
        </w:rPr>
        <w:t>•</w:t>
      </w:r>
      <w:r>
        <w:rPr>
          <w:rFonts w:asciiTheme="minorHAnsi" w:hAnsiTheme="minorHAnsi" w:cstheme="minorHAnsi"/>
          <w:sz w:val="20"/>
          <w:szCs w:val="20"/>
        </w:rPr>
        <w:t xml:space="preserve"> C</w:t>
      </w:r>
      <w:r w:rsidR="00C86CFA" w:rsidRPr="00D56C3B">
        <w:rPr>
          <w:rFonts w:asciiTheme="minorHAnsi" w:hAnsiTheme="minorHAnsi" w:cstheme="minorHAnsi"/>
          <w:sz w:val="20"/>
          <w:szCs w:val="20"/>
        </w:rPr>
        <w:t>onnecting differential and integral calculus</w:t>
      </w:r>
    </w:p>
    <w:p w14:paraId="1499C6F7" w14:textId="6C509CB9" w:rsidR="00C86CFA" w:rsidRPr="00D56C3B" w:rsidRDefault="00E323A5" w:rsidP="00E323A5">
      <w:pPr>
        <w:widowControl w:val="0"/>
        <w:rPr>
          <w:rFonts w:asciiTheme="minorHAnsi" w:hAnsiTheme="minorHAnsi" w:cstheme="minorHAnsi"/>
          <w:sz w:val="20"/>
          <w:szCs w:val="20"/>
        </w:rPr>
      </w:pPr>
      <w:r>
        <w:rPr>
          <w:rFonts w:ascii="Calibri" w:hAnsi="Calibri" w:cs="Calibri"/>
          <w:sz w:val="20"/>
          <w:szCs w:val="20"/>
        </w:rPr>
        <w:t>•</w:t>
      </w:r>
      <w:r>
        <w:rPr>
          <w:rFonts w:asciiTheme="minorHAnsi" w:hAnsiTheme="minorHAnsi" w:cstheme="minorHAnsi"/>
          <w:sz w:val="20"/>
          <w:szCs w:val="20"/>
        </w:rPr>
        <w:t xml:space="preserve"> G</w:t>
      </w:r>
      <w:r w:rsidR="00C86CFA" w:rsidRPr="00D56C3B">
        <w:rPr>
          <w:rFonts w:asciiTheme="minorHAnsi" w:hAnsiTheme="minorHAnsi" w:cstheme="minorHAnsi"/>
          <w:sz w:val="20"/>
          <w:szCs w:val="20"/>
        </w:rPr>
        <w:t xml:space="preserve">raphing the function  </w:t>
      </w:r>
      <m:oMath>
        <m:nary>
          <m:naryPr>
            <m:ctrlPr>
              <w:rPr>
                <w:rFonts w:ascii="Cambria Math" w:hAnsi="Cambria Math" w:cstheme="minorHAnsi"/>
                <w:sz w:val="20"/>
                <w:szCs w:val="20"/>
              </w:rPr>
            </m:ctrlPr>
          </m:naryPr>
          <m:sub>
            <m:r>
              <w:rPr>
                <w:rFonts w:ascii="Cambria Math" w:hAnsi="Cambria Math" w:cstheme="minorHAnsi"/>
                <w:sz w:val="20"/>
                <w:szCs w:val="20"/>
              </w:rPr>
              <m:t>a</m:t>
            </m:r>
          </m:sub>
          <m:sup>
            <m:r>
              <w:rPr>
                <w:rFonts w:ascii="Cambria Math" w:hAnsi="Cambria Math" w:cstheme="minorHAnsi"/>
                <w:sz w:val="20"/>
                <w:szCs w:val="20"/>
              </w:rPr>
              <m:t>x</m:t>
            </m:r>
          </m:sup>
          <m:e>
            <m:r>
              <w:rPr>
                <w:rFonts w:ascii="Cambria Math" w:hAnsi="Cambria Math" w:cstheme="minorHAnsi"/>
                <w:sz w:val="20"/>
                <w:szCs w:val="20"/>
              </w:rPr>
              <m:t xml:space="preserve"> </m:t>
            </m:r>
          </m:e>
        </m:nary>
        <m:r>
          <w:rPr>
            <w:rFonts w:ascii="Cambria Math" w:hAnsi="Cambria Math" w:cstheme="minorHAnsi"/>
            <w:sz w:val="20"/>
            <w:szCs w:val="20"/>
          </w:rPr>
          <m:t>f(t)</m:t>
        </m:r>
      </m:oMath>
    </w:p>
    <w:p w14:paraId="48427CFD" w14:textId="4BC219AF" w:rsidR="001202F3" w:rsidRDefault="00E323A5" w:rsidP="00E323A5">
      <w:pPr>
        <w:widowControl w:val="0"/>
        <w:rPr>
          <w:rFonts w:asciiTheme="minorHAnsi" w:hAnsiTheme="minorHAnsi" w:cstheme="minorHAnsi"/>
          <w:sz w:val="20"/>
          <w:szCs w:val="20"/>
        </w:rPr>
      </w:pPr>
      <w:r>
        <w:rPr>
          <w:rFonts w:ascii="Calibri" w:hAnsi="Calibri" w:cs="Calibri"/>
          <w:sz w:val="20"/>
          <w:szCs w:val="20"/>
        </w:rPr>
        <w:t>•</w:t>
      </w:r>
      <w:r>
        <w:rPr>
          <w:rFonts w:asciiTheme="minorHAnsi" w:hAnsiTheme="minorHAnsi" w:cstheme="minorHAnsi"/>
          <w:sz w:val="20"/>
          <w:szCs w:val="20"/>
        </w:rPr>
        <w:t xml:space="preserve"> A</w:t>
      </w:r>
      <w:r w:rsidR="00C86CFA" w:rsidRPr="00D56C3B">
        <w:rPr>
          <w:rFonts w:asciiTheme="minorHAnsi" w:hAnsiTheme="minorHAnsi" w:cstheme="minorHAnsi"/>
          <w:sz w:val="20"/>
          <w:szCs w:val="20"/>
        </w:rPr>
        <w:t>rea connection</w:t>
      </w:r>
    </w:p>
    <w:p w14:paraId="3A1959CD" w14:textId="76066792" w:rsidR="005E2602" w:rsidRDefault="00E323A5" w:rsidP="00E323A5">
      <w:pPr>
        <w:widowControl w:val="0"/>
        <w:rPr>
          <w:rFonts w:asciiTheme="minorHAnsi" w:hAnsiTheme="minorHAnsi" w:cstheme="minorHAnsi"/>
          <w:sz w:val="20"/>
          <w:szCs w:val="20"/>
        </w:rPr>
      </w:pPr>
      <w:r>
        <w:rPr>
          <w:rFonts w:ascii="Calibri" w:hAnsi="Calibri" w:cs="Calibri"/>
          <w:sz w:val="20"/>
          <w:szCs w:val="20"/>
        </w:rPr>
        <w:t>•</w:t>
      </w:r>
      <w:r>
        <w:rPr>
          <w:rFonts w:asciiTheme="minorHAnsi" w:hAnsiTheme="minorHAnsi" w:cstheme="minorHAnsi"/>
          <w:sz w:val="20"/>
          <w:szCs w:val="20"/>
        </w:rPr>
        <w:t xml:space="preserve"> A</w:t>
      </w:r>
      <w:r w:rsidR="00C86CFA" w:rsidRPr="001202F3">
        <w:rPr>
          <w:rFonts w:asciiTheme="minorHAnsi" w:hAnsiTheme="minorHAnsi" w:cstheme="minorHAnsi"/>
          <w:sz w:val="20"/>
          <w:szCs w:val="20"/>
        </w:rPr>
        <w:t>nalyzing antiderivatives graphically</w:t>
      </w:r>
    </w:p>
    <w:p w14:paraId="6EC03682" w14:textId="1FC36671" w:rsidR="005E2602" w:rsidRDefault="005E2602" w:rsidP="00E323A5">
      <w:pPr>
        <w:widowControl w:val="0"/>
        <w:rPr>
          <w:rFonts w:asciiTheme="minorHAnsi" w:hAnsiTheme="minorHAnsi" w:cstheme="minorHAnsi"/>
          <w:sz w:val="20"/>
          <w:szCs w:val="20"/>
        </w:rPr>
      </w:pPr>
      <w:r>
        <w:rPr>
          <w:rFonts w:ascii="Calibri" w:hAnsi="Calibri" w:cs="Calibri"/>
          <w:sz w:val="20"/>
          <w:szCs w:val="20"/>
        </w:rPr>
        <w:t>•</w:t>
      </w:r>
      <w:r>
        <w:rPr>
          <w:rFonts w:asciiTheme="minorHAnsi" w:hAnsiTheme="minorHAnsi" w:cstheme="minorHAnsi"/>
          <w:sz w:val="20"/>
          <w:szCs w:val="20"/>
        </w:rPr>
        <w:t xml:space="preserve"> A</w:t>
      </w:r>
      <w:r w:rsidRPr="001202F3">
        <w:rPr>
          <w:rFonts w:asciiTheme="minorHAnsi" w:hAnsiTheme="minorHAnsi" w:cstheme="minorHAnsi"/>
          <w:sz w:val="20"/>
          <w:szCs w:val="20"/>
        </w:rPr>
        <w:t>nalyzing</w:t>
      </w:r>
      <w:r>
        <w:rPr>
          <w:rFonts w:asciiTheme="minorHAnsi" w:hAnsiTheme="minorHAnsi" w:cstheme="minorHAnsi"/>
          <w:sz w:val="20"/>
          <w:szCs w:val="20"/>
        </w:rPr>
        <w:t xml:space="preserve"> antiderivatives with a graphing calculator</w:t>
      </w:r>
    </w:p>
    <w:p w14:paraId="5C45DF2B" w14:textId="77777777" w:rsidR="001202F3" w:rsidRPr="001202F3" w:rsidRDefault="001202F3" w:rsidP="00E323A5">
      <w:pPr>
        <w:widowControl w:val="0"/>
        <w:ind w:left="720"/>
        <w:rPr>
          <w:rFonts w:asciiTheme="minorHAnsi" w:hAnsiTheme="minorHAnsi" w:cstheme="minorHAnsi"/>
          <w:sz w:val="20"/>
          <w:szCs w:val="20"/>
        </w:rPr>
      </w:pPr>
    </w:p>
    <w:tbl>
      <w:tblPr>
        <w:tblStyle w:val="TableGrid"/>
        <w:tblW w:w="10790" w:type="dxa"/>
        <w:tblInd w:w="-5" w:type="dxa"/>
        <w:shd w:val="clear" w:color="auto" w:fill="000000"/>
        <w:tblLook w:val="04A0" w:firstRow="1" w:lastRow="0" w:firstColumn="1" w:lastColumn="0" w:noHBand="0" w:noVBand="1"/>
      </w:tblPr>
      <w:tblGrid>
        <w:gridCol w:w="10790"/>
      </w:tblGrid>
      <w:tr w:rsidR="004F7797" w:rsidRPr="00954068" w14:paraId="6FEECE61" w14:textId="77777777" w:rsidTr="00B0162F">
        <w:tc>
          <w:tcPr>
            <w:tcW w:w="10790" w:type="dxa"/>
            <w:shd w:val="clear" w:color="auto" w:fill="000000"/>
            <w:tcMar>
              <w:top w:w="144" w:type="dxa"/>
              <w:left w:w="144" w:type="dxa"/>
              <w:bottom w:w="144" w:type="dxa"/>
              <w:right w:w="144" w:type="dxa"/>
            </w:tcMar>
          </w:tcPr>
          <w:p w14:paraId="259E0098" w14:textId="77777777" w:rsidR="004F7797" w:rsidRPr="00954068" w:rsidRDefault="004F7797" w:rsidP="00B0162F">
            <w:pPr>
              <w:jc w:val="center"/>
              <w:rPr>
                <w:rFonts w:cstheme="minorHAnsi"/>
                <w:b/>
                <w:bCs/>
                <w:sz w:val="20"/>
                <w:szCs w:val="20"/>
              </w:rPr>
            </w:pPr>
            <w:r w:rsidRPr="00954068">
              <w:rPr>
                <w:rFonts w:cstheme="minorHAnsi"/>
                <w:b/>
                <w:bCs/>
                <w:sz w:val="20"/>
                <w:szCs w:val="20"/>
              </w:rPr>
              <w:t>STAGE 2</w:t>
            </w:r>
          </w:p>
          <w:p w14:paraId="3989A0E9" w14:textId="77777777" w:rsidR="004F7797" w:rsidRPr="00954068" w:rsidRDefault="004F7797" w:rsidP="00B0162F">
            <w:pPr>
              <w:jc w:val="center"/>
              <w:rPr>
                <w:rFonts w:cstheme="minorHAnsi"/>
                <w:sz w:val="20"/>
                <w:szCs w:val="20"/>
              </w:rPr>
            </w:pPr>
            <w:r w:rsidRPr="00954068">
              <w:rPr>
                <w:rFonts w:cstheme="minorHAnsi"/>
                <w:b/>
                <w:bCs/>
                <w:sz w:val="20"/>
                <w:szCs w:val="20"/>
              </w:rPr>
              <w:t>Evidence of Learning</w:t>
            </w:r>
          </w:p>
        </w:tc>
      </w:tr>
    </w:tbl>
    <w:p w14:paraId="377040DF" w14:textId="77777777" w:rsidR="004F7797" w:rsidRPr="00954068" w:rsidRDefault="004F7797" w:rsidP="004F7797">
      <w:pPr>
        <w:rPr>
          <w:rFonts w:cstheme="minorHAnsi"/>
          <w:sz w:val="20"/>
          <w:szCs w:val="20"/>
        </w:rPr>
      </w:pPr>
    </w:p>
    <w:p w14:paraId="6875788F" w14:textId="4774DC76" w:rsidR="004F7797" w:rsidRDefault="004F7797" w:rsidP="004F7797">
      <w:pPr>
        <w:rPr>
          <w:rFonts w:asciiTheme="minorHAnsi" w:hAnsiTheme="minorHAnsi" w:cstheme="minorHAnsi"/>
          <w:b/>
          <w:bCs/>
          <w:sz w:val="20"/>
          <w:szCs w:val="20"/>
        </w:rPr>
      </w:pPr>
      <w:r w:rsidRPr="00D56C3B">
        <w:rPr>
          <w:rFonts w:asciiTheme="minorHAnsi" w:hAnsiTheme="minorHAnsi" w:cstheme="minorHAnsi"/>
          <w:b/>
          <w:bCs/>
          <w:sz w:val="20"/>
          <w:szCs w:val="20"/>
          <w:highlight w:val="yellow"/>
        </w:rPr>
        <w:t>Formative Activities, Tasks, or Projects:</w:t>
      </w:r>
      <w:r w:rsidRPr="00D56C3B">
        <w:rPr>
          <w:rFonts w:asciiTheme="minorHAnsi" w:hAnsiTheme="minorHAnsi" w:cstheme="minorHAnsi"/>
          <w:b/>
          <w:bCs/>
          <w:sz w:val="20"/>
          <w:szCs w:val="20"/>
        </w:rPr>
        <w:t xml:space="preserve"> </w:t>
      </w:r>
    </w:p>
    <w:p w14:paraId="693A6A5D" w14:textId="77777777" w:rsidR="008E0C66" w:rsidRPr="00D56C3B" w:rsidRDefault="008E0C66" w:rsidP="004F7797">
      <w:pPr>
        <w:rPr>
          <w:rFonts w:asciiTheme="minorHAnsi" w:hAnsiTheme="minorHAnsi" w:cstheme="minorHAnsi"/>
          <w:b/>
          <w:bCs/>
          <w:sz w:val="20"/>
          <w:szCs w:val="20"/>
        </w:rPr>
      </w:pPr>
    </w:p>
    <w:p w14:paraId="231FE43A" w14:textId="77777777" w:rsidR="00401758" w:rsidRDefault="00C86CFA" w:rsidP="0060422C">
      <w:pPr>
        <w:widowControl w:val="0"/>
        <w:numPr>
          <w:ilvl w:val="0"/>
          <w:numId w:val="24"/>
        </w:numPr>
        <w:rPr>
          <w:rFonts w:asciiTheme="minorHAnsi" w:hAnsiTheme="minorHAnsi" w:cstheme="minorHAnsi"/>
          <w:sz w:val="20"/>
          <w:szCs w:val="20"/>
        </w:rPr>
      </w:pPr>
      <w:r w:rsidRPr="00D56C3B">
        <w:rPr>
          <w:rFonts w:asciiTheme="minorHAnsi" w:hAnsiTheme="minorHAnsi" w:cstheme="minorHAnsi"/>
          <w:sz w:val="20"/>
          <w:szCs w:val="20"/>
        </w:rPr>
        <w:t xml:space="preserve">Have students graph a curve and shade the desired interval to visualize the area being sought.  </w:t>
      </w:r>
    </w:p>
    <w:p w14:paraId="65169D2D" w14:textId="5C564AEC" w:rsidR="00C86CFA" w:rsidRPr="00D56C3B" w:rsidRDefault="00C86CFA" w:rsidP="00401758">
      <w:pPr>
        <w:widowControl w:val="0"/>
        <w:ind w:left="720"/>
        <w:rPr>
          <w:rFonts w:asciiTheme="minorHAnsi" w:hAnsiTheme="minorHAnsi" w:cstheme="minorHAnsi"/>
          <w:sz w:val="20"/>
          <w:szCs w:val="20"/>
        </w:rPr>
      </w:pPr>
      <w:r w:rsidRPr="00D56C3B">
        <w:rPr>
          <w:rFonts w:asciiTheme="minorHAnsi" w:hAnsiTheme="minorHAnsi" w:cstheme="minorHAnsi"/>
          <w:sz w:val="20"/>
          <w:szCs w:val="20"/>
        </w:rPr>
        <w:t xml:space="preserve">Use either </w:t>
      </w:r>
      <w:r w:rsidRPr="00D56C3B">
        <w:rPr>
          <w:rFonts w:asciiTheme="minorHAnsi" w:hAnsiTheme="minorHAnsi" w:cstheme="minorHAnsi"/>
          <w:i/>
          <w:sz w:val="20"/>
          <w:szCs w:val="20"/>
        </w:rPr>
        <w:t>Desmos</w:t>
      </w:r>
      <w:r w:rsidRPr="00D56C3B">
        <w:rPr>
          <w:rFonts w:asciiTheme="minorHAnsi" w:hAnsiTheme="minorHAnsi" w:cstheme="minorHAnsi"/>
          <w:sz w:val="20"/>
          <w:szCs w:val="20"/>
        </w:rPr>
        <w:t xml:space="preserve"> or the graphing calculators.</w:t>
      </w:r>
    </w:p>
    <w:p w14:paraId="2F98BC76" w14:textId="77777777" w:rsidR="00C86CFA" w:rsidRPr="00D56C3B" w:rsidRDefault="00C86CFA" w:rsidP="0060422C">
      <w:pPr>
        <w:widowControl w:val="0"/>
        <w:numPr>
          <w:ilvl w:val="0"/>
          <w:numId w:val="24"/>
        </w:numPr>
        <w:rPr>
          <w:rFonts w:asciiTheme="minorHAnsi" w:hAnsiTheme="minorHAnsi" w:cstheme="minorHAnsi"/>
          <w:sz w:val="20"/>
          <w:szCs w:val="20"/>
        </w:rPr>
      </w:pPr>
      <w:r w:rsidRPr="00D56C3B">
        <w:rPr>
          <w:rFonts w:asciiTheme="minorHAnsi" w:hAnsiTheme="minorHAnsi" w:cstheme="minorHAnsi"/>
          <w:sz w:val="20"/>
          <w:szCs w:val="20"/>
        </w:rPr>
        <w:t xml:space="preserve">Use a RAM program to help students understand what happens as </w:t>
      </w:r>
      <w:r w:rsidRPr="00D56C3B">
        <w:rPr>
          <w:rFonts w:asciiTheme="minorHAnsi" w:hAnsiTheme="minorHAnsi" w:cstheme="minorHAnsi"/>
          <w:i/>
          <w:sz w:val="20"/>
          <w:szCs w:val="20"/>
        </w:rPr>
        <w:t>n</w:t>
      </w:r>
      <w:r w:rsidRPr="00D56C3B">
        <w:rPr>
          <w:rFonts w:asciiTheme="minorHAnsi" w:hAnsiTheme="minorHAnsi" w:cstheme="minorHAnsi"/>
          <w:sz w:val="20"/>
          <w:szCs w:val="20"/>
        </w:rPr>
        <w:t xml:space="preserve"> increases and converge to a limit.</w:t>
      </w:r>
    </w:p>
    <w:p w14:paraId="1182D10A" w14:textId="77777777" w:rsidR="00C86CFA" w:rsidRPr="00D56C3B" w:rsidRDefault="00C86CFA" w:rsidP="0060422C">
      <w:pPr>
        <w:widowControl w:val="0"/>
        <w:numPr>
          <w:ilvl w:val="0"/>
          <w:numId w:val="24"/>
        </w:numPr>
        <w:rPr>
          <w:rFonts w:asciiTheme="minorHAnsi" w:hAnsiTheme="minorHAnsi" w:cstheme="minorHAnsi"/>
          <w:sz w:val="20"/>
          <w:szCs w:val="20"/>
        </w:rPr>
      </w:pPr>
      <w:r w:rsidRPr="00D56C3B">
        <w:rPr>
          <w:rFonts w:asciiTheme="minorHAnsi" w:hAnsiTheme="minorHAnsi" w:cstheme="minorHAnsi"/>
          <w:sz w:val="20"/>
          <w:szCs w:val="20"/>
        </w:rPr>
        <w:t>Review sigma notation with students.</w:t>
      </w:r>
    </w:p>
    <w:p w14:paraId="629A1BC3" w14:textId="77777777" w:rsidR="00C86CFA" w:rsidRPr="00D56C3B" w:rsidRDefault="00C86CFA" w:rsidP="0060422C">
      <w:pPr>
        <w:widowControl w:val="0"/>
        <w:numPr>
          <w:ilvl w:val="0"/>
          <w:numId w:val="24"/>
        </w:numPr>
        <w:rPr>
          <w:rFonts w:asciiTheme="minorHAnsi" w:hAnsiTheme="minorHAnsi" w:cstheme="minorHAnsi"/>
          <w:sz w:val="20"/>
          <w:szCs w:val="20"/>
        </w:rPr>
      </w:pPr>
      <w:r w:rsidRPr="00D56C3B">
        <w:rPr>
          <w:rFonts w:asciiTheme="minorHAnsi" w:hAnsiTheme="minorHAnsi" w:cstheme="minorHAnsi"/>
          <w:sz w:val="20"/>
          <w:szCs w:val="20"/>
        </w:rPr>
        <w:t>Introduce Riemann sums with nonnegative functions and then introduce negative functions.</w:t>
      </w:r>
    </w:p>
    <w:p w14:paraId="4D27EB58" w14:textId="77777777" w:rsidR="00C86CFA" w:rsidRPr="00D56C3B" w:rsidRDefault="00C86CFA" w:rsidP="0060422C">
      <w:pPr>
        <w:widowControl w:val="0"/>
        <w:numPr>
          <w:ilvl w:val="0"/>
          <w:numId w:val="24"/>
        </w:numPr>
        <w:rPr>
          <w:rFonts w:asciiTheme="minorHAnsi" w:hAnsiTheme="minorHAnsi" w:cstheme="minorHAnsi"/>
          <w:sz w:val="20"/>
          <w:szCs w:val="20"/>
        </w:rPr>
      </w:pPr>
      <w:r w:rsidRPr="00D56C3B">
        <w:rPr>
          <w:rFonts w:asciiTheme="minorHAnsi" w:hAnsiTheme="minorHAnsi" w:cstheme="minorHAnsi"/>
          <w:sz w:val="20"/>
          <w:szCs w:val="20"/>
        </w:rPr>
        <w:t>Emphasize the LRAM, RRAM and MRAM are examples of Riemann sums.</w:t>
      </w:r>
    </w:p>
    <w:p w14:paraId="54BA9934" w14:textId="77777777" w:rsidR="00401758" w:rsidRDefault="00C86CFA" w:rsidP="00C86CFA">
      <w:pPr>
        <w:widowControl w:val="0"/>
        <w:numPr>
          <w:ilvl w:val="0"/>
          <w:numId w:val="24"/>
        </w:numPr>
        <w:rPr>
          <w:rFonts w:asciiTheme="minorHAnsi" w:hAnsiTheme="minorHAnsi" w:cstheme="minorHAnsi"/>
          <w:sz w:val="20"/>
          <w:szCs w:val="20"/>
        </w:rPr>
      </w:pPr>
      <w:r w:rsidRPr="00D56C3B">
        <w:rPr>
          <w:rFonts w:asciiTheme="minorHAnsi" w:hAnsiTheme="minorHAnsi" w:cstheme="minorHAnsi"/>
          <w:sz w:val="20"/>
          <w:szCs w:val="20"/>
        </w:rPr>
        <w:t xml:space="preserve">Begin teaching the FTC with letting </w:t>
      </w:r>
      <m:oMath>
        <m:r>
          <w:rPr>
            <w:rFonts w:ascii="Cambria Math" w:hAnsi="Cambria Math" w:cstheme="minorHAnsi"/>
            <w:sz w:val="20"/>
            <w:szCs w:val="20"/>
          </w:rPr>
          <m:t>f(x)=c</m:t>
        </m:r>
      </m:oMath>
      <w:r w:rsidRPr="00D56C3B">
        <w:rPr>
          <w:rFonts w:asciiTheme="minorHAnsi" w:hAnsiTheme="minorHAnsi" w:cstheme="minorHAnsi"/>
          <w:sz w:val="20"/>
          <w:szCs w:val="20"/>
        </w:rPr>
        <w:t xml:space="preserve">and </w:t>
      </w:r>
      <m:oMath>
        <m:r>
          <w:rPr>
            <w:rFonts w:ascii="Cambria Math" w:hAnsi="Cambria Math" w:cstheme="minorHAnsi"/>
            <w:sz w:val="20"/>
            <w:szCs w:val="20"/>
          </w:rPr>
          <m:t>F(x)=cx</m:t>
        </m:r>
      </m:oMath>
      <w:r w:rsidRPr="00D56C3B">
        <w:rPr>
          <w:rFonts w:asciiTheme="minorHAnsi" w:hAnsiTheme="minorHAnsi" w:cstheme="minorHAnsi"/>
          <w:sz w:val="20"/>
          <w:szCs w:val="20"/>
        </w:rPr>
        <w:t>.</w:t>
      </w:r>
    </w:p>
    <w:p w14:paraId="1254BE7C" w14:textId="77777777" w:rsidR="00401758" w:rsidRDefault="00401758" w:rsidP="00C86CFA">
      <w:pPr>
        <w:widowControl w:val="0"/>
        <w:numPr>
          <w:ilvl w:val="0"/>
          <w:numId w:val="24"/>
        </w:numPr>
        <w:rPr>
          <w:rFonts w:asciiTheme="minorHAnsi" w:hAnsiTheme="minorHAnsi" w:cstheme="minorHAnsi"/>
          <w:sz w:val="20"/>
          <w:szCs w:val="20"/>
        </w:rPr>
      </w:pPr>
      <w:r w:rsidRPr="00401758">
        <w:rPr>
          <w:rFonts w:asciiTheme="minorHAnsi" w:hAnsiTheme="minorHAnsi" w:cstheme="minorHAnsi"/>
          <w:sz w:val="20"/>
          <w:szCs w:val="20"/>
        </w:rPr>
        <w:t>Introd</w:t>
      </w:r>
      <w:r>
        <w:rPr>
          <w:rFonts w:asciiTheme="minorHAnsi" w:hAnsiTheme="minorHAnsi" w:cstheme="minorHAnsi"/>
          <w:sz w:val="20"/>
          <w:szCs w:val="20"/>
        </w:rPr>
        <w:t>uction of</w:t>
      </w:r>
      <w:r w:rsidR="00C86CFA" w:rsidRPr="00401758">
        <w:rPr>
          <w:rFonts w:asciiTheme="minorHAnsi" w:hAnsiTheme="minorHAnsi" w:cstheme="minorHAnsi"/>
          <w:sz w:val="20"/>
          <w:szCs w:val="20"/>
        </w:rPr>
        <w:t xml:space="preserve"> the Trapezoidal Rule by having students discuss the relative accuracy of LRAM, RRAM and MRAM.  </w:t>
      </w:r>
    </w:p>
    <w:p w14:paraId="520D58DB" w14:textId="75853525" w:rsidR="00C86CFA" w:rsidRPr="00401758" w:rsidRDefault="00C86CFA" w:rsidP="00401758">
      <w:pPr>
        <w:widowControl w:val="0"/>
        <w:ind w:left="720"/>
        <w:rPr>
          <w:rFonts w:asciiTheme="minorHAnsi" w:hAnsiTheme="minorHAnsi" w:cstheme="minorHAnsi"/>
          <w:sz w:val="20"/>
          <w:szCs w:val="20"/>
        </w:rPr>
      </w:pPr>
      <w:r w:rsidRPr="00401758">
        <w:rPr>
          <w:rFonts w:asciiTheme="minorHAnsi" w:hAnsiTheme="minorHAnsi" w:cstheme="minorHAnsi"/>
          <w:sz w:val="20"/>
          <w:szCs w:val="20"/>
        </w:rPr>
        <w:t>Have the students think of ways to increase the accuracy without increasing the number of intervals used</w:t>
      </w:r>
    </w:p>
    <w:p w14:paraId="7D9F0613" w14:textId="77777777" w:rsidR="004F7797" w:rsidRPr="00D56C3B" w:rsidRDefault="004F7797" w:rsidP="004F7797">
      <w:pPr>
        <w:rPr>
          <w:rFonts w:asciiTheme="minorHAnsi" w:hAnsiTheme="minorHAnsi" w:cstheme="minorHAnsi"/>
          <w:sz w:val="20"/>
          <w:szCs w:val="20"/>
        </w:rPr>
      </w:pPr>
    </w:p>
    <w:p w14:paraId="1A65EFE7" w14:textId="6BDDAFF5" w:rsidR="00F83467" w:rsidRPr="002F13FE" w:rsidRDefault="004F7797" w:rsidP="002F13FE">
      <w:pPr>
        <w:rPr>
          <w:rFonts w:asciiTheme="minorHAnsi" w:hAnsiTheme="minorHAnsi" w:cstheme="minorHAnsi"/>
          <w:b/>
          <w:bCs/>
          <w:sz w:val="20"/>
          <w:szCs w:val="20"/>
          <w:u w:val="single"/>
        </w:rPr>
      </w:pPr>
      <w:r w:rsidRPr="002F13FE">
        <w:rPr>
          <w:rFonts w:asciiTheme="minorHAnsi" w:hAnsiTheme="minorHAnsi" w:cstheme="minorHAnsi"/>
          <w:b/>
          <w:bCs/>
          <w:sz w:val="20"/>
          <w:szCs w:val="20"/>
          <w:u w:val="single"/>
        </w:rPr>
        <w:t>Assessment Topic #</w:t>
      </w:r>
      <w:r w:rsidR="00F83467" w:rsidRPr="002F13FE">
        <w:rPr>
          <w:rFonts w:asciiTheme="minorHAnsi" w:hAnsiTheme="minorHAnsi" w:cstheme="minorHAnsi"/>
          <w:b/>
          <w:bCs/>
          <w:sz w:val="20"/>
          <w:szCs w:val="20"/>
          <w:u w:val="single"/>
        </w:rPr>
        <w:t>6</w:t>
      </w:r>
      <w:r w:rsidRPr="002F13FE">
        <w:rPr>
          <w:rFonts w:asciiTheme="minorHAnsi" w:hAnsiTheme="minorHAnsi" w:cstheme="minorHAnsi"/>
          <w:b/>
          <w:bCs/>
          <w:sz w:val="20"/>
          <w:szCs w:val="20"/>
          <w:u w:val="single"/>
        </w:rPr>
        <w:t xml:space="preserve">: Key </w:t>
      </w:r>
      <w:proofErr w:type="gramStart"/>
      <w:r w:rsidRPr="002F13FE">
        <w:rPr>
          <w:rFonts w:asciiTheme="minorHAnsi" w:hAnsiTheme="minorHAnsi" w:cstheme="minorHAnsi"/>
          <w:b/>
          <w:bCs/>
          <w:sz w:val="20"/>
          <w:szCs w:val="20"/>
          <w:u w:val="single"/>
        </w:rPr>
        <w:t>Concept :</w:t>
      </w:r>
      <w:proofErr w:type="gramEnd"/>
      <w:r w:rsidRPr="002F13FE">
        <w:rPr>
          <w:rFonts w:asciiTheme="minorHAnsi" w:hAnsiTheme="minorHAnsi" w:cstheme="minorHAnsi"/>
          <w:b/>
          <w:bCs/>
          <w:sz w:val="20"/>
          <w:szCs w:val="20"/>
          <w:u w:val="single"/>
        </w:rPr>
        <w:t xml:space="preserve"> </w:t>
      </w:r>
      <w:r w:rsidR="00F83467" w:rsidRPr="002F13FE">
        <w:rPr>
          <w:rFonts w:asciiTheme="minorHAnsi" w:hAnsiTheme="minorHAnsi" w:cstheme="minorHAnsi"/>
          <w:b/>
          <w:noProof/>
          <w:sz w:val="20"/>
          <w:szCs w:val="20"/>
          <w:u w:val="single"/>
        </w:rPr>
        <w:t xml:space="preserve">Integration and Accumulation of Change </w:t>
      </w:r>
      <w:r w:rsidR="00F83467" w:rsidRPr="002F13FE">
        <w:rPr>
          <w:rFonts w:asciiTheme="minorHAnsi" w:hAnsiTheme="minorHAnsi" w:cstheme="minorHAnsi"/>
          <w:color w:val="FFFFFF" w:themeColor="background1"/>
          <w:sz w:val="20"/>
          <w:szCs w:val="20"/>
          <w:highlight w:val="blue"/>
        </w:rPr>
        <w:t>CR1</w:t>
      </w:r>
      <w:r w:rsidR="00F83467" w:rsidRPr="002F13FE">
        <w:rPr>
          <w:rFonts w:asciiTheme="minorHAnsi" w:hAnsiTheme="minorHAnsi" w:cstheme="minorHAnsi"/>
          <w:color w:val="FFFFFF" w:themeColor="background1"/>
          <w:sz w:val="20"/>
          <w:szCs w:val="20"/>
        </w:rPr>
        <w:t xml:space="preserve"> </w:t>
      </w:r>
      <w:r w:rsidR="00F83467" w:rsidRPr="002F13FE">
        <w:rPr>
          <w:rFonts w:asciiTheme="minorHAnsi" w:hAnsiTheme="minorHAnsi" w:cstheme="minorHAnsi"/>
          <w:color w:val="FFFFFF" w:themeColor="background1"/>
          <w:sz w:val="20"/>
          <w:szCs w:val="20"/>
          <w:highlight w:val="blue"/>
        </w:rPr>
        <w:t>CR2</w:t>
      </w:r>
      <w:r w:rsidR="00F83467" w:rsidRPr="002F13FE">
        <w:rPr>
          <w:rFonts w:asciiTheme="minorHAnsi" w:hAnsiTheme="minorHAnsi" w:cstheme="minorHAnsi"/>
          <w:color w:val="FFFFFF" w:themeColor="background1"/>
          <w:sz w:val="20"/>
          <w:szCs w:val="20"/>
        </w:rPr>
        <w:t xml:space="preserve"> </w:t>
      </w:r>
      <w:r w:rsidR="00F83467" w:rsidRPr="002F13FE">
        <w:rPr>
          <w:rFonts w:asciiTheme="minorHAnsi" w:hAnsiTheme="minorHAnsi" w:cstheme="minorHAnsi"/>
          <w:color w:val="FFFFFF" w:themeColor="background1"/>
          <w:sz w:val="20"/>
          <w:szCs w:val="20"/>
          <w:highlight w:val="blue"/>
        </w:rPr>
        <w:t>CR3</w:t>
      </w:r>
      <w:r w:rsidR="00F83467" w:rsidRPr="002F13FE">
        <w:rPr>
          <w:rFonts w:asciiTheme="minorHAnsi" w:hAnsiTheme="minorHAnsi" w:cstheme="minorHAnsi"/>
          <w:color w:val="FFFFFF" w:themeColor="background1"/>
          <w:sz w:val="20"/>
          <w:szCs w:val="20"/>
        </w:rPr>
        <w:t xml:space="preserve"> </w:t>
      </w:r>
      <w:r w:rsidR="00F83467" w:rsidRPr="002F13FE">
        <w:rPr>
          <w:rFonts w:asciiTheme="minorHAnsi" w:hAnsiTheme="minorHAnsi" w:cstheme="minorHAnsi"/>
          <w:color w:val="FFFFFF" w:themeColor="background1"/>
          <w:sz w:val="20"/>
          <w:szCs w:val="20"/>
          <w:highlight w:val="blue"/>
        </w:rPr>
        <w:t>CR4</w:t>
      </w:r>
      <w:r w:rsidR="00F83467" w:rsidRPr="002F13FE">
        <w:rPr>
          <w:rFonts w:asciiTheme="minorHAnsi" w:hAnsiTheme="minorHAnsi" w:cstheme="minorHAnsi"/>
          <w:color w:val="FFFFFF" w:themeColor="background1"/>
          <w:sz w:val="20"/>
          <w:szCs w:val="20"/>
        </w:rPr>
        <w:t xml:space="preserve"> </w:t>
      </w:r>
      <w:r w:rsidR="00F83467" w:rsidRPr="002F13FE">
        <w:rPr>
          <w:rFonts w:asciiTheme="minorHAnsi" w:hAnsiTheme="minorHAnsi" w:cstheme="minorHAnsi"/>
          <w:color w:val="FFFFFF" w:themeColor="background1"/>
          <w:sz w:val="20"/>
          <w:szCs w:val="20"/>
          <w:highlight w:val="blue"/>
        </w:rPr>
        <w:t>CR5</w:t>
      </w:r>
      <w:r w:rsidR="00F83467" w:rsidRPr="002F13FE">
        <w:rPr>
          <w:rFonts w:asciiTheme="minorHAnsi" w:hAnsiTheme="minorHAnsi" w:cstheme="minorHAnsi"/>
          <w:color w:val="FFFFFF" w:themeColor="background1"/>
          <w:sz w:val="20"/>
          <w:szCs w:val="20"/>
        </w:rPr>
        <w:t xml:space="preserve"> </w:t>
      </w:r>
      <w:r w:rsidR="00F83467" w:rsidRPr="002F13FE">
        <w:rPr>
          <w:rFonts w:asciiTheme="minorHAnsi" w:hAnsiTheme="minorHAnsi" w:cstheme="minorHAnsi"/>
          <w:color w:val="FFFFFF" w:themeColor="background1"/>
          <w:sz w:val="20"/>
          <w:szCs w:val="20"/>
          <w:highlight w:val="blue"/>
        </w:rPr>
        <w:t>CR6</w:t>
      </w:r>
      <w:r w:rsidR="00F83467" w:rsidRPr="002F13FE">
        <w:rPr>
          <w:rFonts w:asciiTheme="minorHAnsi" w:hAnsiTheme="minorHAnsi" w:cstheme="minorHAnsi"/>
          <w:color w:val="FFFFFF" w:themeColor="background1"/>
          <w:sz w:val="20"/>
          <w:szCs w:val="20"/>
        </w:rPr>
        <w:t xml:space="preserve"> </w:t>
      </w:r>
      <w:r w:rsidR="00F83467" w:rsidRPr="002F13FE">
        <w:rPr>
          <w:rFonts w:asciiTheme="minorHAnsi" w:hAnsiTheme="minorHAnsi" w:cstheme="minorHAnsi"/>
          <w:color w:val="FFFFFF" w:themeColor="background1"/>
          <w:sz w:val="20"/>
          <w:szCs w:val="20"/>
          <w:highlight w:val="blue"/>
        </w:rPr>
        <w:t>CR7</w:t>
      </w:r>
      <w:r w:rsidR="00F83467" w:rsidRPr="002F13FE">
        <w:rPr>
          <w:rFonts w:asciiTheme="minorHAnsi" w:hAnsiTheme="minorHAnsi" w:cstheme="minorHAnsi"/>
          <w:color w:val="FFFFFF" w:themeColor="background1"/>
          <w:sz w:val="20"/>
          <w:szCs w:val="20"/>
        </w:rPr>
        <w:t xml:space="preserve"> </w:t>
      </w:r>
      <w:r w:rsidR="00F83467" w:rsidRPr="002F13FE">
        <w:rPr>
          <w:rFonts w:asciiTheme="minorHAnsi" w:hAnsiTheme="minorHAnsi" w:cstheme="minorHAnsi"/>
          <w:color w:val="FFFFFF" w:themeColor="background1"/>
          <w:sz w:val="20"/>
          <w:szCs w:val="20"/>
          <w:highlight w:val="blue"/>
        </w:rPr>
        <w:t xml:space="preserve"> CR8</w:t>
      </w:r>
    </w:p>
    <w:p w14:paraId="58B8F7F8" w14:textId="53B13CF8" w:rsidR="004F7797" w:rsidRPr="002F13FE" w:rsidRDefault="004F7797" w:rsidP="002F13FE">
      <w:pPr>
        <w:rPr>
          <w:rFonts w:asciiTheme="minorHAnsi" w:hAnsiTheme="minorHAnsi" w:cstheme="minorHAnsi"/>
          <w:b/>
          <w:bCs/>
          <w:sz w:val="20"/>
          <w:szCs w:val="20"/>
          <w:u w:val="single"/>
        </w:rPr>
      </w:pPr>
    </w:p>
    <w:p w14:paraId="6D4EA335" w14:textId="6A0863C7" w:rsidR="00F83467" w:rsidRPr="002F13FE" w:rsidRDefault="004F7797" w:rsidP="002F13FE">
      <w:pPr>
        <w:rPr>
          <w:rFonts w:asciiTheme="minorHAnsi" w:hAnsiTheme="minorHAnsi" w:cstheme="minorHAnsi"/>
          <w:sz w:val="20"/>
          <w:szCs w:val="20"/>
          <w:u w:val="single"/>
        </w:rPr>
      </w:pPr>
      <w:r w:rsidRPr="002F13FE">
        <w:rPr>
          <w:rFonts w:asciiTheme="minorHAnsi" w:hAnsiTheme="minorHAnsi" w:cstheme="minorHAnsi"/>
          <w:sz w:val="20"/>
          <w:szCs w:val="20"/>
          <w:u w:val="single"/>
        </w:rPr>
        <w:t xml:space="preserve">Lesson Theme </w:t>
      </w:r>
      <w:proofErr w:type="gramStart"/>
      <w:r w:rsidR="000E24D4" w:rsidRPr="002F13FE">
        <w:rPr>
          <w:rFonts w:asciiTheme="minorHAnsi" w:hAnsiTheme="minorHAnsi" w:cstheme="minorHAnsi"/>
          <w:sz w:val="20"/>
          <w:szCs w:val="20"/>
          <w:u w:val="single"/>
        </w:rPr>
        <w:t>5</w:t>
      </w:r>
      <w:r w:rsidRPr="002F13FE">
        <w:rPr>
          <w:rFonts w:asciiTheme="minorHAnsi" w:hAnsiTheme="minorHAnsi" w:cstheme="minorHAnsi"/>
          <w:sz w:val="20"/>
          <w:szCs w:val="20"/>
          <w:u w:val="single"/>
        </w:rPr>
        <w:t>.1 :</w:t>
      </w:r>
      <w:proofErr w:type="gramEnd"/>
      <w:r w:rsidRPr="002F13FE">
        <w:rPr>
          <w:rFonts w:asciiTheme="minorHAnsi" w:hAnsiTheme="minorHAnsi" w:cstheme="minorHAnsi"/>
          <w:sz w:val="20"/>
          <w:szCs w:val="20"/>
          <w:u w:val="single"/>
        </w:rPr>
        <w:t xml:space="preserve"> How Do We Measure </w:t>
      </w:r>
      <w:r w:rsidR="000E24D4" w:rsidRPr="002F13FE">
        <w:rPr>
          <w:rFonts w:asciiTheme="minorHAnsi" w:hAnsiTheme="minorHAnsi" w:cstheme="minorHAnsi"/>
          <w:sz w:val="20"/>
          <w:szCs w:val="20"/>
          <w:u w:val="single"/>
        </w:rPr>
        <w:t>Distance Traveled</w:t>
      </w:r>
      <w:r w:rsidR="00C53039">
        <w:rPr>
          <w:rFonts w:asciiTheme="minorHAnsi" w:hAnsiTheme="minorHAnsi" w:cstheme="minorHAnsi"/>
          <w:sz w:val="20"/>
          <w:szCs w:val="20"/>
          <w:u w:val="single"/>
        </w:rPr>
        <w:t xml:space="preserve"> </w:t>
      </w:r>
      <w:r w:rsidR="00C53039" w:rsidRPr="005417ED">
        <w:rPr>
          <w:rFonts w:asciiTheme="minorHAnsi" w:hAnsiTheme="minorHAnsi" w:cstheme="minorHAnsi"/>
          <w:sz w:val="20"/>
          <w:szCs w:val="20"/>
          <w:highlight w:val="cyan"/>
        </w:rPr>
        <w:t>(4.B)</w:t>
      </w:r>
    </w:p>
    <w:p w14:paraId="779715EA" w14:textId="61CA6C7C" w:rsidR="007B1488" w:rsidRPr="007B1488" w:rsidRDefault="007B1488" w:rsidP="002F13FE">
      <w:pPr>
        <w:rPr>
          <w:rFonts w:asciiTheme="minorHAnsi" w:hAnsiTheme="minorHAnsi" w:cstheme="minorHAnsi"/>
          <w:sz w:val="20"/>
          <w:szCs w:val="20"/>
        </w:rPr>
      </w:pPr>
      <w:r w:rsidRPr="007B1488">
        <w:rPr>
          <w:rFonts w:asciiTheme="minorHAnsi" w:hAnsiTheme="minorHAnsi" w:cstheme="minorHAnsi"/>
          <w:sz w:val="20"/>
          <w:szCs w:val="20"/>
        </w:rPr>
        <w:t xml:space="preserve">Go over the </w:t>
      </w:r>
      <w:r w:rsidR="003F1705">
        <w:rPr>
          <w:rFonts w:asciiTheme="minorHAnsi" w:hAnsiTheme="minorHAnsi" w:cstheme="minorHAnsi"/>
          <w:sz w:val="20"/>
          <w:szCs w:val="20"/>
        </w:rPr>
        <w:t>first</w:t>
      </w:r>
      <w:r w:rsidR="00051240">
        <w:rPr>
          <w:rFonts w:asciiTheme="minorHAnsi" w:hAnsiTheme="minorHAnsi" w:cstheme="minorHAnsi"/>
          <w:sz w:val="20"/>
          <w:szCs w:val="20"/>
        </w:rPr>
        <w:t xml:space="preserve"> example</w:t>
      </w:r>
      <w:r w:rsidRPr="007B1488">
        <w:rPr>
          <w:rFonts w:asciiTheme="minorHAnsi" w:hAnsiTheme="minorHAnsi" w:cstheme="minorHAnsi"/>
          <w:sz w:val="20"/>
          <w:szCs w:val="20"/>
        </w:rPr>
        <w:t xml:space="preserve"> in the</w:t>
      </w:r>
      <w:r w:rsidR="00051240">
        <w:rPr>
          <w:rFonts w:asciiTheme="minorHAnsi" w:hAnsiTheme="minorHAnsi" w:cstheme="minorHAnsi"/>
          <w:sz w:val="20"/>
          <w:szCs w:val="20"/>
        </w:rPr>
        <w:t xml:space="preserve"> Wiley Calculus text.  </w:t>
      </w:r>
      <w:r w:rsidRPr="007B1488">
        <w:rPr>
          <w:rFonts w:asciiTheme="minorHAnsi" w:hAnsiTheme="minorHAnsi" w:cstheme="minorHAnsi"/>
          <w:sz w:val="20"/>
          <w:szCs w:val="20"/>
        </w:rPr>
        <w:t>Start with a table of velocities</w:t>
      </w:r>
      <w:r w:rsidR="00051240">
        <w:rPr>
          <w:rFonts w:asciiTheme="minorHAnsi" w:hAnsiTheme="minorHAnsi" w:cstheme="minorHAnsi"/>
          <w:sz w:val="20"/>
          <w:szCs w:val="20"/>
        </w:rPr>
        <w:t xml:space="preserve"> instead of</w:t>
      </w:r>
      <w:r w:rsidRPr="007B1488">
        <w:rPr>
          <w:rFonts w:asciiTheme="minorHAnsi" w:hAnsiTheme="minorHAnsi" w:cstheme="minorHAnsi"/>
          <w:sz w:val="20"/>
          <w:szCs w:val="20"/>
        </w:rPr>
        <w:t xml:space="preserve"> graphs at first. Have students give lower and upper bounds for distance traveled, using what we call </w:t>
      </w:r>
      <w:proofErr w:type="gramStart"/>
      <w:r w:rsidRPr="007B1488">
        <w:rPr>
          <w:rFonts w:asciiTheme="minorHAnsi" w:hAnsiTheme="minorHAnsi" w:cstheme="minorHAnsi"/>
          <w:sz w:val="20"/>
          <w:szCs w:val="20"/>
        </w:rPr>
        <w:t>left and right hand</w:t>
      </w:r>
      <w:proofErr w:type="gramEnd"/>
      <w:r w:rsidRPr="007B1488">
        <w:rPr>
          <w:rFonts w:asciiTheme="minorHAnsi" w:hAnsiTheme="minorHAnsi" w:cstheme="minorHAnsi"/>
          <w:sz w:val="20"/>
          <w:szCs w:val="20"/>
        </w:rPr>
        <w:t xml:space="preserve"> sums. Demonstrate that more data </w:t>
      </w:r>
      <w:r w:rsidRPr="007B1488">
        <w:rPr>
          <w:rFonts w:asciiTheme="minorHAnsi" w:hAnsiTheme="minorHAnsi" w:cstheme="minorHAnsi"/>
          <w:sz w:val="20"/>
          <w:szCs w:val="20"/>
        </w:rPr>
        <w:lastRenderedPageBreak/>
        <w:t xml:space="preserve">(intermediate velocities) will make the lower and upper bounds closer together. </w:t>
      </w:r>
      <w:r w:rsidR="00051240">
        <w:rPr>
          <w:rFonts w:asciiTheme="minorHAnsi" w:hAnsiTheme="minorHAnsi" w:cstheme="minorHAnsi"/>
          <w:sz w:val="20"/>
          <w:szCs w:val="20"/>
        </w:rPr>
        <w:t>Have</w:t>
      </w:r>
      <w:r w:rsidRPr="007B1488">
        <w:rPr>
          <w:rFonts w:asciiTheme="minorHAnsi" w:hAnsiTheme="minorHAnsi" w:cstheme="minorHAnsi"/>
          <w:sz w:val="20"/>
          <w:szCs w:val="20"/>
        </w:rPr>
        <w:t xml:space="preserve"> the students </w:t>
      </w:r>
      <w:r w:rsidR="00051240">
        <w:rPr>
          <w:rFonts w:asciiTheme="minorHAnsi" w:hAnsiTheme="minorHAnsi" w:cstheme="minorHAnsi"/>
          <w:sz w:val="20"/>
          <w:szCs w:val="20"/>
        </w:rPr>
        <w:t xml:space="preserve">answer </w:t>
      </w:r>
      <w:r w:rsidRPr="007B1488">
        <w:rPr>
          <w:rFonts w:asciiTheme="minorHAnsi" w:hAnsiTheme="minorHAnsi" w:cstheme="minorHAnsi"/>
          <w:sz w:val="20"/>
          <w:szCs w:val="20"/>
        </w:rPr>
        <w:t>themselves</w:t>
      </w:r>
      <w:r w:rsidR="00051240">
        <w:rPr>
          <w:rFonts w:asciiTheme="minorHAnsi" w:hAnsiTheme="minorHAnsi" w:cstheme="minorHAnsi"/>
          <w:sz w:val="20"/>
          <w:szCs w:val="20"/>
        </w:rPr>
        <w:t xml:space="preserve"> while </w:t>
      </w:r>
      <w:r w:rsidRPr="007B1488">
        <w:rPr>
          <w:rFonts w:asciiTheme="minorHAnsi" w:hAnsiTheme="minorHAnsi" w:cstheme="minorHAnsi"/>
          <w:sz w:val="20"/>
          <w:szCs w:val="20"/>
        </w:rPr>
        <w:t>get</w:t>
      </w:r>
      <w:r w:rsidR="00051240">
        <w:rPr>
          <w:rFonts w:asciiTheme="minorHAnsi" w:hAnsiTheme="minorHAnsi" w:cstheme="minorHAnsi"/>
          <w:sz w:val="20"/>
          <w:szCs w:val="20"/>
        </w:rPr>
        <w:t>ting</w:t>
      </w:r>
      <w:r w:rsidRPr="007B1488">
        <w:rPr>
          <w:rFonts w:asciiTheme="minorHAnsi" w:hAnsiTheme="minorHAnsi" w:cstheme="minorHAnsi"/>
          <w:sz w:val="20"/>
          <w:szCs w:val="20"/>
        </w:rPr>
        <w:t xml:space="preserve"> them to give the initial distance estimates. </w:t>
      </w:r>
    </w:p>
    <w:p w14:paraId="366E732E" w14:textId="3A94D100" w:rsidR="007B1488" w:rsidRPr="007B1488" w:rsidRDefault="007B1488" w:rsidP="002F13FE">
      <w:pPr>
        <w:rPr>
          <w:rFonts w:asciiTheme="minorHAnsi" w:hAnsiTheme="minorHAnsi" w:cstheme="minorHAnsi"/>
          <w:sz w:val="20"/>
          <w:szCs w:val="20"/>
        </w:rPr>
      </w:pPr>
      <w:r w:rsidRPr="007B1488">
        <w:rPr>
          <w:rFonts w:asciiTheme="minorHAnsi" w:hAnsiTheme="minorHAnsi" w:cstheme="minorHAnsi"/>
          <w:sz w:val="20"/>
          <w:szCs w:val="20"/>
        </w:rPr>
        <w:t xml:space="preserve">After students have given upper and lower estimates, show how they are represented on a graph. </w:t>
      </w:r>
      <w:r w:rsidR="003F1705">
        <w:rPr>
          <w:rFonts w:asciiTheme="minorHAnsi" w:hAnsiTheme="minorHAnsi" w:cstheme="minorHAnsi"/>
          <w:sz w:val="20"/>
          <w:szCs w:val="20"/>
        </w:rPr>
        <w:t>Prove</w:t>
      </w:r>
      <w:r w:rsidRPr="007B1488">
        <w:rPr>
          <w:rFonts w:asciiTheme="minorHAnsi" w:hAnsiTheme="minorHAnsi" w:cstheme="minorHAnsi"/>
          <w:sz w:val="20"/>
          <w:szCs w:val="20"/>
        </w:rPr>
        <w:t xml:space="preserve"> that the difference between the left and right sums is </w:t>
      </w:r>
      <m:oMath>
        <m:d>
          <m:dPr>
            <m:ctrlPr>
              <w:rPr>
                <w:rFonts w:ascii="Cambria Math" w:hAnsi="Cambria Math" w:cstheme="minorHAnsi"/>
                <w:i/>
                <w:sz w:val="20"/>
                <w:szCs w:val="20"/>
              </w:rPr>
            </m:ctrlPr>
          </m:dPr>
          <m:e>
            <m:r>
              <w:rPr>
                <w:rFonts w:ascii="Cambria Math" w:hAnsi="Cambria Math" w:cs="Cambria Math"/>
                <w:sz w:val="20"/>
                <w:szCs w:val="20"/>
              </w:rPr>
              <m:t>f</m:t>
            </m:r>
            <m:d>
              <m:dPr>
                <m:ctrlPr>
                  <w:rPr>
                    <w:rFonts w:ascii="Cambria Math" w:hAnsi="Cambria Math" w:cstheme="minorHAnsi"/>
                    <w:i/>
                    <w:sz w:val="20"/>
                    <w:szCs w:val="20"/>
                  </w:rPr>
                </m:ctrlPr>
              </m:dPr>
              <m:e>
                <m:r>
                  <w:rPr>
                    <w:rFonts w:ascii="Cambria Math" w:hAnsi="Cambria Math" w:cs="Cambria Math"/>
                    <w:sz w:val="20"/>
                    <w:szCs w:val="20"/>
                  </w:rPr>
                  <m:t>b</m:t>
                </m:r>
              </m:e>
            </m:d>
            <m:r>
              <w:rPr>
                <w:rFonts w:ascii="Cambria Math" w:hAnsi="Cambria Math" w:cstheme="minorHAnsi"/>
                <w:sz w:val="20"/>
                <w:szCs w:val="20"/>
              </w:rPr>
              <m:t>-</m:t>
            </m:r>
            <m:r>
              <w:rPr>
                <w:rFonts w:ascii="Cambria Math" w:hAnsi="Cambria Math" w:cs="Cambria Math"/>
                <w:sz w:val="20"/>
                <w:szCs w:val="20"/>
              </w:rPr>
              <m:t>f</m:t>
            </m:r>
            <m:d>
              <m:dPr>
                <m:ctrlPr>
                  <w:rPr>
                    <w:rFonts w:ascii="Cambria Math" w:hAnsi="Cambria Math" w:cstheme="minorHAnsi"/>
                    <w:i/>
                    <w:sz w:val="20"/>
                    <w:szCs w:val="20"/>
                  </w:rPr>
                </m:ctrlPr>
              </m:dPr>
              <m:e>
                <m:r>
                  <w:rPr>
                    <w:rFonts w:ascii="Cambria Math" w:hAnsi="Cambria Math" w:cs="Cambria Math"/>
                    <w:sz w:val="20"/>
                    <w:szCs w:val="20"/>
                  </w:rPr>
                  <m:t>a</m:t>
                </m:r>
              </m:e>
            </m:d>
          </m:e>
        </m:d>
        <m:r>
          <w:rPr>
            <w:rFonts w:ascii="Cambria Math" w:hAnsi="Cambria Math" w:cstheme="minorHAnsi"/>
            <w:sz w:val="20"/>
            <w:szCs w:val="20"/>
          </w:rPr>
          <m:t>Δ</m:t>
        </m:r>
        <m:r>
          <w:rPr>
            <w:rFonts w:ascii="Cambria Math" w:hAnsi="Cambria Math" w:cs="Cambria Math"/>
            <w:sz w:val="20"/>
            <w:szCs w:val="20"/>
          </w:rPr>
          <m:t>x</m:t>
        </m:r>
      </m:oMath>
      <w:r w:rsidRPr="007B1488">
        <w:rPr>
          <w:rFonts w:asciiTheme="minorHAnsi" w:hAnsiTheme="minorHAnsi" w:cstheme="minorHAnsi"/>
          <w:sz w:val="20"/>
          <w:szCs w:val="20"/>
        </w:rPr>
        <w:t xml:space="preserve"> mak</w:t>
      </w:r>
      <w:proofErr w:type="spellStart"/>
      <w:r w:rsidR="003F1705">
        <w:rPr>
          <w:rFonts w:asciiTheme="minorHAnsi" w:hAnsiTheme="minorHAnsi" w:cstheme="minorHAnsi"/>
          <w:sz w:val="20"/>
          <w:szCs w:val="20"/>
        </w:rPr>
        <w:t>ing</w:t>
      </w:r>
      <w:proofErr w:type="spellEnd"/>
      <w:r w:rsidRPr="007B1488">
        <w:rPr>
          <w:rFonts w:asciiTheme="minorHAnsi" w:hAnsiTheme="minorHAnsi" w:cstheme="minorHAnsi"/>
          <w:sz w:val="20"/>
          <w:szCs w:val="20"/>
        </w:rPr>
        <w:t xml:space="preserve"> it clear that the left and right sums</w:t>
      </w:r>
      <w:r w:rsidR="003F1705">
        <w:rPr>
          <w:rFonts w:asciiTheme="minorHAnsi" w:hAnsiTheme="minorHAnsi" w:cstheme="minorHAnsi"/>
          <w:sz w:val="20"/>
          <w:szCs w:val="20"/>
        </w:rPr>
        <w:t xml:space="preserve"> </w:t>
      </w:r>
      <w:r w:rsidRPr="007B1488">
        <w:rPr>
          <w:rFonts w:asciiTheme="minorHAnsi" w:hAnsiTheme="minorHAnsi" w:cstheme="minorHAnsi"/>
          <w:sz w:val="20"/>
          <w:szCs w:val="20"/>
        </w:rPr>
        <w:t xml:space="preserve">are converging to a common limit. </w:t>
      </w:r>
    </w:p>
    <w:p w14:paraId="5287A3BE" w14:textId="069653AA" w:rsidR="007B1488" w:rsidRPr="007B1488" w:rsidRDefault="003F1705" w:rsidP="002F13FE">
      <w:pPr>
        <w:rPr>
          <w:rFonts w:asciiTheme="minorHAnsi" w:hAnsiTheme="minorHAnsi" w:cstheme="minorHAnsi"/>
          <w:sz w:val="20"/>
          <w:szCs w:val="20"/>
        </w:rPr>
      </w:pPr>
      <w:r>
        <w:rPr>
          <w:rFonts w:asciiTheme="minorHAnsi" w:hAnsiTheme="minorHAnsi" w:cstheme="minorHAnsi"/>
          <w:sz w:val="20"/>
          <w:szCs w:val="20"/>
        </w:rPr>
        <w:t xml:space="preserve">Start with </w:t>
      </w:r>
      <w:r w:rsidR="007B1488" w:rsidRPr="007B1488">
        <w:rPr>
          <w:rFonts w:asciiTheme="minorHAnsi" w:hAnsiTheme="minorHAnsi" w:cstheme="minorHAnsi"/>
          <w:sz w:val="20"/>
          <w:szCs w:val="20"/>
        </w:rPr>
        <w:t xml:space="preserve">monotonic increasing (or decreasing) functions. </w:t>
      </w:r>
    </w:p>
    <w:p w14:paraId="69F26207" w14:textId="7634DCD4" w:rsidR="004F7797" w:rsidRPr="002F13FE" w:rsidRDefault="004F7797" w:rsidP="002F13FE">
      <w:pPr>
        <w:rPr>
          <w:rFonts w:asciiTheme="minorHAnsi" w:hAnsiTheme="minorHAnsi" w:cstheme="minorHAnsi"/>
          <w:sz w:val="20"/>
          <w:szCs w:val="20"/>
          <w:u w:val="single"/>
        </w:rPr>
      </w:pPr>
      <w:r w:rsidRPr="002F13FE">
        <w:rPr>
          <w:rFonts w:asciiTheme="minorHAnsi" w:hAnsiTheme="minorHAnsi" w:cstheme="minorHAnsi"/>
          <w:color w:val="000000" w:themeColor="text1"/>
          <w:sz w:val="20"/>
          <w:szCs w:val="20"/>
        </w:rPr>
        <w:t xml:space="preserve">Day 1: Complete problems </w:t>
      </w:r>
      <w:r w:rsidR="00153EF0" w:rsidRPr="002F13FE">
        <w:rPr>
          <w:rFonts w:asciiTheme="minorHAnsi" w:hAnsiTheme="minorHAnsi" w:cstheme="minorHAnsi"/>
          <w:sz w:val="20"/>
          <w:szCs w:val="20"/>
        </w:rPr>
        <w:t xml:space="preserve">3, 9, </w:t>
      </w:r>
      <w:r w:rsidR="00153EF0" w:rsidRPr="002F13FE">
        <w:rPr>
          <w:rFonts w:asciiTheme="minorHAnsi" w:hAnsiTheme="minorHAnsi" w:cstheme="minorHAnsi"/>
          <w:color w:val="0F0F0F"/>
          <w:sz w:val="20"/>
          <w:szCs w:val="20"/>
        </w:rPr>
        <w:t xml:space="preserve">13, </w:t>
      </w:r>
      <w:r w:rsidR="00153EF0" w:rsidRPr="002F13FE">
        <w:rPr>
          <w:rFonts w:asciiTheme="minorHAnsi" w:hAnsiTheme="minorHAnsi" w:cstheme="minorHAnsi"/>
          <w:color w:val="1F1F1F"/>
          <w:sz w:val="20"/>
          <w:szCs w:val="20"/>
        </w:rPr>
        <w:t xml:space="preserve">15, </w:t>
      </w:r>
      <w:r w:rsidR="00153EF0" w:rsidRPr="002F13FE">
        <w:rPr>
          <w:rFonts w:asciiTheme="minorHAnsi" w:hAnsiTheme="minorHAnsi" w:cstheme="minorHAnsi"/>
          <w:sz w:val="20"/>
          <w:szCs w:val="20"/>
        </w:rPr>
        <w:t xml:space="preserve">19, 22, </w:t>
      </w:r>
      <w:r w:rsidR="00153EF0" w:rsidRPr="002F13FE">
        <w:rPr>
          <w:rFonts w:asciiTheme="minorHAnsi" w:hAnsiTheme="minorHAnsi" w:cstheme="minorHAnsi"/>
          <w:color w:val="161616"/>
          <w:sz w:val="20"/>
          <w:szCs w:val="20"/>
        </w:rPr>
        <w:t xml:space="preserve">24, </w:t>
      </w:r>
      <w:r w:rsidR="00153EF0" w:rsidRPr="002F13FE">
        <w:rPr>
          <w:rFonts w:asciiTheme="minorHAnsi" w:hAnsiTheme="minorHAnsi" w:cstheme="minorHAnsi"/>
          <w:sz w:val="20"/>
          <w:szCs w:val="20"/>
        </w:rPr>
        <w:t xml:space="preserve">31, </w:t>
      </w:r>
      <w:r w:rsidR="00153EF0" w:rsidRPr="002F13FE">
        <w:rPr>
          <w:rFonts w:asciiTheme="minorHAnsi" w:hAnsiTheme="minorHAnsi" w:cstheme="minorHAnsi"/>
          <w:color w:val="0F0F0F"/>
          <w:sz w:val="20"/>
          <w:szCs w:val="20"/>
        </w:rPr>
        <w:t xml:space="preserve">32, </w:t>
      </w:r>
      <w:r w:rsidR="00153EF0" w:rsidRPr="002F13FE">
        <w:rPr>
          <w:rFonts w:asciiTheme="minorHAnsi" w:hAnsiTheme="minorHAnsi" w:cstheme="minorHAnsi"/>
          <w:sz w:val="20"/>
          <w:szCs w:val="20"/>
        </w:rPr>
        <w:t xml:space="preserve">33, </w:t>
      </w:r>
      <w:r w:rsidR="00153EF0" w:rsidRPr="002F13FE">
        <w:rPr>
          <w:rFonts w:asciiTheme="minorHAnsi" w:hAnsiTheme="minorHAnsi" w:cstheme="minorHAnsi"/>
          <w:color w:val="232323"/>
          <w:sz w:val="20"/>
          <w:szCs w:val="20"/>
        </w:rPr>
        <w:t xml:space="preserve">35, </w:t>
      </w:r>
      <w:r w:rsidR="00153EF0" w:rsidRPr="002F13FE">
        <w:rPr>
          <w:rFonts w:asciiTheme="minorHAnsi" w:hAnsiTheme="minorHAnsi" w:cstheme="minorHAnsi"/>
          <w:sz w:val="20"/>
          <w:szCs w:val="20"/>
        </w:rPr>
        <w:t>38, 39</w:t>
      </w:r>
    </w:p>
    <w:p w14:paraId="77D59B73" w14:textId="6B0F0D34" w:rsidR="000E24D4" w:rsidRPr="002F13FE" w:rsidRDefault="000E24D4" w:rsidP="002F13FE">
      <w:pPr>
        <w:rPr>
          <w:rFonts w:asciiTheme="minorHAnsi" w:hAnsiTheme="minorHAnsi" w:cstheme="minorHAnsi"/>
          <w:sz w:val="20"/>
          <w:szCs w:val="20"/>
          <w:u w:val="single"/>
        </w:rPr>
      </w:pPr>
      <w:r w:rsidRPr="002F13FE">
        <w:rPr>
          <w:rFonts w:asciiTheme="minorHAnsi" w:hAnsiTheme="minorHAnsi" w:cstheme="minorHAnsi"/>
          <w:color w:val="000000" w:themeColor="text1"/>
          <w:sz w:val="20"/>
          <w:szCs w:val="20"/>
        </w:rPr>
        <w:br/>
      </w:r>
      <w:r w:rsidRPr="002F13FE">
        <w:rPr>
          <w:rFonts w:asciiTheme="minorHAnsi" w:hAnsiTheme="minorHAnsi" w:cstheme="minorHAnsi"/>
          <w:sz w:val="20"/>
          <w:szCs w:val="20"/>
          <w:u w:val="single"/>
        </w:rPr>
        <w:t xml:space="preserve">Lesson Theme </w:t>
      </w:r>
      <w:proofErr w:type="gramStart"/>
      <w:r w:rsidRPr="002F13FE">
        <w:rPr>
          <w:rFonts w:asciiTheme="minorHAnsi" w:hAnsiTheme="minorHAnsi" w:cstheme="minorHAnsi"/>
          <w:sz w:val="20"/>
          <w:szCs w:val="20"/>
          <w:u w:val="single"/>
        </w:rPr>
        <w:t>5.2 :</w:t>
      </w:r>
      <w:proofErr w:type="gramEnd"/>
      <w:r w:rsidRPr="002F13FE">
        <w:rPr>
          <w:rFonts w:asciiTheme="minorHAnsi" w:hAnsiTheme="minorHAnsi" w:cstheme="minorHAnsi"/>
          <w:sz w:val="20"/>
          <w:szCs w:val="20"/>
          <w:u w:val="single"/>
        </w:rPr>
        <w:t xml:space="preserve"> The Definite Integral</w:t>
      </w:r>
      <w:r w:rsidR="00C53039">
        <w:rPr>
          <w:rFonts w:asciiTheme="minorHAnsi" w:hAnsiTheme="minorHAnsi" w:cstheme="minorHAnsi"/>
          <w:sz w:val="20"/>
          <w:szCs w:val="20"/>
          <w:u w:val="single"/>
        </w:rPr>
        <w:t xml:space="preserve"> </w:t>
      </w:r>
      <w:r w:rsidR="00C53039" w:rsidRPr="005417ED">
        <w:rPr>
          <w:rFonts w:asciiTheme="minorHAnsi" w:hAnsiTheme="minorHAnsi" w:cstheme="minorHAnsi"/>
          <w:sz w:val="20"/>
          <w:szCs w:val="20"/>
          <w:highlight w:val="cyan"/>
        </w:rPr>
        <w:t>(1.D) (1.F)(2.</w:t>
      </w:r>
      <w:r w:rsidR="007163F7">
        <w:rPr>
          <w:rFonts w:asciiTheme="minorHAnsi" w:hAnsiTheme="minorHAnsi" w:cstheme="minorHAnsi"/>
          <w:sz w:val="20"/>
          <w:szCs w:val="20"/>
          <w:highlight w:val="cyan"/>
        </w:rPr>
        <w:t>B</w:t>
      </w:r>
      <w:r w:rsidR="00C53039" w:rsidRPr="007163F7">
        <w:rPr>
          <w:rFonts w:asciiTheme="minorHAnsi" w:hAnsiTheme="minorHAnsi" w:cstheme="minorHAnsi"/>
          <w:sz w:val="20"/>
          <w:szCs w:val="20"/>
          <w:highlight w:val="cyan"/>
        </w:rPr>
        <w:t>)</w:t>
      </w:r>
      <w:r w:rsidR="007163F7" w:rsidRPr="007163F7">
        <w:rPr>
          <w:rFonts w:asciiTheme="minorHAnsi" w:hAnsiTheme="minorHAnsi" w:cstheme="minorHAnsi"/>
          <w:sz w:val="20"/>
          <w:szCs w:val="20"/>
          <w:highlight w:val="cyan"/>
        </w:rPr>
        <w:t>(2.C)(2.D)</w:t>
      </w:r>
    </w:p>
    <w:p w14:paraId="0FA31305" w14:textId="606B8B15" w:rsidR="003F1705" w:rsidRPr="00D9222F" w:rsidRDefault="003F1705" w:rsidP="003F1705">
      <w:pPr>
        <w:rPr>
          <w:rFonts w:asciiTheme="minorHAnsi" w:hAnsiTheme="minorHAnsi" w:cstheme="minorHAnsi"/>
          <w:sz w:val="20"/>
          <w:szCs w:val="20"/>
        </w:rPr>
      </w:pPr>
      <w:r w:rsidRPr="00D9222F">
        <w:rPr>
          <w:rFonts w:asciiTheme="minorHAnsi" w:hAnsiTheme="minorHAnsi" w:cstheme="minorHAnsi"/>
          <w:sz w:val="20"/>
          <w:szCs w:val="20"/>
        </w:rPr>
        <w:t xml:space="preserve">Introduce </w:t>
      </w:r>
      <m:oMath>
        <m:r>
          <w:rPr>
            <w:rFonts w:ascii="Cambria Math" w:hAnsi="Cambria Math" w:cstheme="minorHAnsi"/>
            <w:sz w:val="20"/>
            <w:szCs w:val="20"/>
          </w:rPr>
          <m:t>∑</m:t>
        </m:r>
      </m:oMath>
      <w:r w:rsidRPr="00D9222F">
        <w:rPr>
          <w:rFonts w:asciiTheme="minorHAnsi" w:hAnsiTheme="minorHAnsi" w:cstheme="minorHAnsi"/>
          <w:sz w:val="20"/>
          <w:szCs w:val="20"/>
        </w:rPr>
        <w:t xml:space="preserve"> notation to the class and complete a couple warm up problems using it without using integration.</w:t>
      </w:r>
    </w:p>
    <w:p w14:paraId="15D84BE8" w14:textId="7BE7A2AA" w:rsidR="007B1488" w:rsidRPr="007B1488" w:rsidRDefault="00D9222F" w:rsidP="002F13FE">
      <w:pPr>
        <w:rPr>
          <w:rFonts w:asciiTheme="minorHAnsi" w:hAnsiTheme="minorHAnsi" w:cstheme="minorHAnsi"/>
          <w:sz w:val="20"/>
          <w:szCs w:val="20"/>
        </w:rPr>
      </w:pPr>
      <w:r w:rsidRPr="00D9222F">
        <w:rPr>
          <w:rFonts w:asciiTheme="minorHAnsi" w:hAnsiTheme="minorHAnsi" w:cstheme="minorHAnsi"/>
          <w:sz w:val="20"/>
          <w:szCs w:val="20"/>
        </w:rPr>
        <w:t xml:space="preserve">Write out the formulas you obtained during the last class for left- and right-hand sums and help students figure out how to express these using the </w:t>
      </w:r>
      <m:oMath>
        <m:r>
          <w:rPr>
            <w:rFonts w:ascii="Cambria Math" w:hAnsi="Cambria Math" w:cstheme="minorHAnsi"/>
            <w:sz w:val="20"/>
            <w:szCs w:val="20"/>
          </w:rPr>
          <m:t>∑</m:t>
        </m:r>
      </m:oMath>
      <w:r w:rsidRPr="00D9222F">
        <w:rPr>
          <w:rFonts w:asciiTheme="minorHAnsi" w:hAnsiTheme="minorHAnsi" w:cstheme="minorHAnsi"/>
          <w:sz w:val="20"/>
          <w:szCs w:val="20"/>
        </w:rPr>
        <w:t xml:space="preserve"> notation. </w:t>
      </w:r>
      <w:r w:rsidRPr="007B1488">
        <w:rPr>
          <w:rFonts w:asciiTheme="minorHAnsi" w:hAnsiTheme="minorHAnsi" w:cstheme="minorHAnsi"/>
          <w:sz w:val="20"/>
          <w:szCs w:val="20"/>
        </w:rPr>
        <w:t xml:space="preserve">Make sure they understand what the </w:t>
      </w:r>
      <w:r w:rsidRPr="00D9222F">
        <w:rPr>
          <w:rFonts w:asciiTheme="minorHAnsi" w:hAnsiTheme="minorHAnsi" w:cstheme="minorHAnsi"/>
          <w:sz w:val="20"/>
          <w:szCs w:val="20"/>
        </w:rPr>
        <w:t xml:space="preserve">subscript on the variable </w:t>
      </w:r>
      <m:oMath>
        <m:r>
          <w:rPr>
            <w:rFonts w:ascii="Cambria Math" w:hAnsi="Cambria Math" w:cstheme="minorHAnsi"/>
            <w:sz w:val="20"/>
            <w:szCs w:val="20"/>
          </w:rPr>
          <m:t>t</m:t>
        </m:r>
      </m:oMath>
      <w:r w:rsidRPr="00D9222F">
        <w:rPr>
          <w:rFonts w:asciiTheme="minorHAnsi" w:hAnsiTheme="minorHAnsi" w:cstheme="minorHAnsi"/>
          <w:i/>
          <w:iCs/>
          <w:sz w:val="20"/>
          <w:szCs w:val="20"/>
        </w:rPr>
        <w:t xml:space="preserve">  </w:t>
      </w:r>
      <w:r w:rsidRPr="00D9222F">
        <w:rPr>
          <w:rFonts w:asciiTheme="minorHAnsi" w:hAnsiTheme="minorHAnsi" w:cstheme="minorHAnsi"/>
          <w:sz w:val="20"/>
          <w:szCs w:val="20"/>
        </w:rPr>
        <w:t>and</w:t>
      </w:r>
      <w:r w:rsidRPr="00D9222F">
        <w:rPr>
          <w:rFonts w:asciiTheme="minorHAnsi" w:hAnsiTheme="minorHAnsi" w:cstheme="minorHAnsi"/>
          <w:i/>
          <w:iCs/>
          <w:sz w:val="20"/>
          <w:szCs w:val="20"/>
        </w:rPr>
        <w:t xml:space="preserve"> </w:t>
      </w:r>
      <m:oMath>
        <m:r>
          <w:rPr>
            <w:rFonts w:ascii="Cambria Math" w:hAnsi="Cambria Math" w:cstheme="minorHAnsi"/>
            <w:sz w:val="20"/>
            <w:szCs w:val="20"/>
          </w:rPr>
          <m:t>i=0</m:t>
        </m:r>
      </m:oMath>
      <w:r w:rsidRPr="007B1488">
        <w:rPr>
          <w:rFonts w:asciiTheme="minorHAnsi" w:hAnsiTheme="minorHAnsi" w:cstheme="minorHAnsi"/>
          <w:sz w:val="20"/>
          <w:szCs w:val="20"/>
        </w:rPr>
        <w:t xml:space="preserve"> </w:t>
      </w:r>
      <w:r w:rsidRPr="00D9222F">
        <w:rPr>
          <w:rFonts w:asciiTheme="minorHAnsi" w:hAnsiTheme="minorHAnsi" w:cstheme="minorHAnsi"/>
          <w:sz w:val="20"/>
          <w:szCs w:val="20"/>
        </w:rPr>
        <w:t xml:space="preserve">means in the expression </w:t>
      </w:r>
      <m:oMath>
        <m:nary>
          <m:naryPr>
            <m:chr m:val="∑"/>
            <m:limLoc m:val="subSup"/>
            <m:ctrlPr>
              <w:rPr>
                <w:rFonts w:ascii="Cambria Math" w:hAnsi="Cambria Math" w:cstheme="minorHAnsi"/>
                <w:i/>
                <w:sz w:val="20"/>
                <w:szCs w:val="20"/>
              </w:rPr>
            </m:ctrlPr>
          </m:naryPr>
          <m:sub>
            <m:r>
              <w:rPr>
                <w:rFonts w:ascii="Cambria Math" w:hAnsi="Cambria Math" w:cstheme="minorHAnsi"/>
                <w:sz w:val="20"/>
                <w:szCs w:val="20"/>
              </w:rPr>
              <m:t>i=0</m:t>
            </m:r>
          </m:sub>
          <m:sup>
            <m:r>
              <w:rPr>
                <w:rFonts w:ascii="Cambria Math" w:hAnsi="Cambria Math" w:cstheme="minorHAnsi"/>
                <w:sz w:val="20"/>
                <w:szCs w:val="20"/>
              </w:rPr>
              <m:t>n-1</m:t>
            </m:r>
          </m:sup>
          <m:e>
            <m:r>
              <w:rPr>
                <w:rFonts w:ascii="Cambria Math" w:hAnsi="Cambria Math" w:cstheme="minorHAnsi"/>
                <w:sz w:val="20"/>
                <w:szCs w:val="20"/>
              </w:rPr>
              <m:t>f</m:t>
            </m:r>
            <m:d>
              <m:dPr>
                <m:ctrlPr>
                  <w:rPr>
                    <w:rFonts w:ascii="Cambria Math" w:hAnsi="Cambria Math" w:cstheme="minorHAnsi"/>
                    <w:i/>
                    <w:sz w:val="20"/>
                    <w:szCs w:val="20"/>
                  </w:rPr>
                </m:ctrlPr>
              </m:dPr>
              <m:e>
                <m:sSub>
                  <m:sSubPr>
                    <m:ctrlPr>
                      <w:rPr>
                        <w:rFonts w:ascii="Cambria Math" w:hAnsi="Cambria Math" w:cstheme="minorHAnsi"/>
                        <w:i/>
                        <w:sz w:val="20"/>
                        <w:szCs w:val="20"/>
                      </w:rPr>
                    </m:ctrlPr>
                  </m:sSubPr>
                  <m:e>
                    <m:r>
                      <w:rPr>
                        <w:rFonts w:ascii="Cambria Math" w:hAnsi="Cambria Math" w:cstheme="minorHAnsi"/>
                        <w:sz w:val="20"/>
                        <w:szCs w:val="20"/>
                      </w:rPr>
                      <m:t>t</m:t>
                    </m:r>
                  </m:e>
                  <m:sub>
                    <m:r>
                      <w:rPr>
                        <w:rFonts w:ascii="Cambria Math" w:hAnsi="Cambria Math" w:cstheme="minorHAnsi"/>
                        <w:sz w:val="20"/>
                        <w:szCs w:val="20"/>
                      </w:rPr>
                      <m:t>i</m:t>
                    </m:r>
                  </m:sub>
                </m:sSub>
              </m:e>
            </m:d>
          </m:e>
        </m:nary>
        <m:r>
          <w:rPr>
            <w:rFonts w:ascii="Cambria Math" w:hAnsi="Cambria Math" w:cstheme="minorHAnsi"/>
            <w:sz w:val="20"/>
            <w:szCs w:val="20"/>
          </w:rPr>
          <m:t>∆t</m:t>
        </m:r>
      </m:oMath>
      <w:r w:rsidRPr="00D9222F">
        <w:rPr>
          <w:rFonts w:asciiTheme="minorHAnsi" w:hAnsiTheme="minorHAnsi" w:cstheme="minorHAnsi"/>
          <w:sz w:val="20"/>
          <w:szCs w:val="20"/>
        </w:rPr>
        <w:t>.</w:t>
      </w:r>
      <w:r>
        <w:rPr>
          <w:rFonts w:asciiTheme="minorHAnsi" w:hAnsiTheme="minorHAnsi" w:cstheme="minorHAnsi"/>
          <w:sz w:val="20"/>
          <w:szCs w:val="20"/>
        </w:rPr>
        <w:t xml:space="preserve"> C</w:t>
      </w:r>
      <w:r w:rsidR="007B1488" w:rsidRPr="007B1488">
        <w:rPr>
          <w:rFonts w:asciiTheme="minorHAnsi" w:hAnsiTheme="minorHAnsi" w:cstheme="minorHAnsi"/>
          <w:sz w:val="20"/>
          <w:szCs w:val="20"/>
        </w:rPr>
        <w:t>omput</w:t>
      </w:r>
      <w:r>
        <w:rPr>
          <w:rFonts w:asciiTheme="minorHAnsi" w:hAnsiTheme="minorHAnsi" w:cstheme="minorHAnsi"/>
          <w:sz w:val="20"/>
          <w:szCs w:val="20"/>
        </w:rPr>
        <w:t xml:space="preserve">e </w:t>
      </w:r>
      <w:r w:rsidR="007B1488" w:rsidRPr="007B1488">
        <w:rPr>
          <w:rFonts w:asciiTheme="minorHAnsi" w:hAnsiTheme="minorHAnsi" w:cstheme="minorHAnsi"/>
          <w:sz w:val="20"/>
          <w:szCs w:val="20"/>
        </w:rPr>
        <w:t xml:space="preserve">a Riemann sum by hand: for example, compute </w:t>
      </w:r>
      <m:oMath>
        <m:nary>
          <m:naryPr>
            <m:limLoc m:val="subSup"/>
            <m:ctrlPr>
              <w:rPr>
                <w:rFonts w:ascii="Cambria Math" w:hAnsi="Cambria Math" w:cstheme="minorHAnsi"/>
                <w:i/>
                <w:sz w:val="20"/>
                <w:szCs w:val="20"/>
              </w:rPr>
            </m:ctrlPr>
          </m:naryPr>
          <m:sub>
            <m:r>
              <w:rPr>
                <w:rFonts w:ascii="Cambria Math" w:hAnsi="Cambria Math" w:cstheme="minorHAnsi"/>
                <w:sz w:val="20"/>
                <w:szCs w:val="20"/>
              </w:rPr>
              <m:t>0</m:t>
            </m:r>
          </m:sub>
          <m:sup>
            <m:r>
              <w:rPr>
                <w:rFonts w:ascii="Cambria Math" w:hAnsi="Cambria Math" w:cstheme="minorHAnsi"/>
                <w:sz w:val="20"/>
                <w:szCs w:val="20"/>
              </w:rPr>
              <m:t>1</m:t>
            </m:r>
          </m:sup>
          <m:e>
            <m:sSup>
              <m:sSupPr>
                <m:ctrlPr>
                  <w:rPr>
                    <w:rFonts w:ascii="Cambria Math" w:hAnsi="Cambria Math" w:cstheme="minorHAnsi"/>
                    <w:i/>
                    <w:sz w:val="20"/>
                    <w:szCs w:val="20"/>
                  </w:rPr>
                </m:ctrlPr>
              </m:sSupPr>
              <m:e>
                <m:r>
                  <w:rPr>
                    <w:rFonts w:ascii="Cambria Math" w:hAnsi="Cambria Math" w:cstheme="minorHAnsi"/>
                    <w:sz w:val="20"/>
                    <w:szCs w:val="20"/>
                  </w:rPr>
                  <m:t>e</m:t>
                </m:r>
              </m:e>
              <m:sup>
                <m:r>
                  <w:rPr>
                    <w:rFonts w:ascii="Cambria Math" w:hAnsi="Cambria Math" w:cstheme="minorHAnsi"/>
                    <w:sz w:val="20"/>
                    <w:szCs w:val="20"/>
                  </w:rPr>
                  <m:t>-</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sup>
            </m:sSup>
            <m:r>
              <w:rPr>
                <w:rFonts w:ascii="Cambria Math" w:hAnsi="Cambria Math" w:cstheme="minorHAnsi"/>
                <w:sz w:val="20"/>
                <w:szCs w:val="20"/>
              </w:rPr>
              <m:t>dx</m:t>
            </m:r>
          </m:e>
        </m:nary>
      </m:oMath>
      <w:r w:rsidR="007B1488" w:rsidRPr="007B1488">
        <w:rPr>
          <w:rFonts w:asciiTheme="minorHAnsi" w:hAnsiTheme="minorHAnsi" w:cstheme="minorHAnsi"/>
          <w:i/>
          <w:iCs/>
          <w:sz w:val="20"/>
          <w:szCs w:val="20"/>
        </w:rPr>
        <w:t xml:space="preserve"> </w:t>
      </w:r>
      <w:r w:rsidR="007B1488" w:rsidRPr="007B1488">
        <w:rPr>
          <w:rFonts w:asciiTheme="minorHAnsi" w:hAnsiTheme="minorHAnsi" w:cstheme="minorHAnsi"/>
          <w:sz w:val="20"/>
          <w:szCs w:val="20"/>
        </w:rPr>
        <w:t xml:space="preserve">by making a table of values of the function for </w:t>
      </w:r>
      <m:oMath>
        <m:r>
          <w:rPr>
            <w:rFonts w:ascii="Cambria Math" w:hAnsi="Cambria Math" w:cs="Cambria Math"/>
            <w:sz w:val="20"/>
            <w:szCs w:val="20"/>
          </w:rPr>
          <m:t>x</m:t>
        </m:r>
        <m:r>
          <w:rPr>
            <w:rFonts w:ascii="Cambria Math" w:hAnsi="Cambria Math" w:cstheme="minorHAnsi"/>
            <w:sz w:val="20"/>
            <w:szCs w:val="20"/>
          </w:rPr>
          <m:t xml:space="preserve"> = 0, 0.1, 0.2, ... , 1,</m:t>
        </m:r>
      </m:oMath>
      <w:r w:rsidR="007B1488" w:rsidRPr="007B1488">
        <w:rPr>
          <w:rFonts w:asciiTheme="minorHAnsi" w:hAnsiTheme="minorHAnsi" w:cstheme="minorHAnsi"/>
          <w:sz w:val="20"/>
          <w:szCs w:val="20"/>
        </w:rPr>
        <w:t xml:space="preserve"> adding up all values but the last one, multiply by </w:t>
      </w:r>
      <m:oMath>
        <m:r>
          <w:rPr>
            <w:rFonts w:ascii="Cambria Math" w:hAnsi="Cambria Math" w:cstheme="minorHAnsi"/>
            <w:sz w:val="20"/>
            <w:szCs w:val="20"/>
          </w:rPr>
          <m:t>Δ</m:t>
        </m:r>
        <m:r>
          <w:rPr>
            <w:rFonts w:ascii="Cambria Math" w:hAnsi="Cambria Math" w:cs="Cambria Math"/>
            <w:sz w:val="20"/>
            <w:szCs w:val="20"/>
          </w:rPr>
          <m:t>x</m:t>
        </m:r>
        <m:r>
          <w:rPr>
            <w:rFonts w:ascii="Cambria Math" w:hAnsi="Cambria Math" w:cstheme="minorHAnsi"/>
            <w:sz w:val="20"/>
            <w:szCs w:val="20"/>
          </w:rPr>
          <m:t xml:space="preserve"> = 0.1</m:t>
        </m:r>
      </m:oMath>
      <w:r w:rsidR="007B1488" w:rsidRPr="007B1488">
        <w:rPr>
          <w:rFonts w:asciiTheme="minorHAnsi" w:hAnsiTheme="minorHAnsi" w:cstheme="minorHAnsi"/>
          <w:sz w:val="20"/>
          <w:szCs w:val="20"/>
        </w:rPr>
        <w:t xml:space="preserve">; similarly for the right sum. For a good estimate, take the average of the left and right sums.  Make </w:t>
      </w:r>
      <w:r w:rsidR="006B18D5">
        <w:rPr>
          <w:rFonts w:asciiTheme="minorHAnsi" w:hAnsiTheme="minorHAnsi" w:cstheme="minorHAnsi"/>
          <w:sz w:val="20"/>
          <w:szCs w:val="20"/>
        </w:rPr>
        <w:t>to follow up with an</w:t>
      </w:r>
      <w:r w:rsidR="007B1488" w:rsidRPr="007B1488">
        <w:rPr>
          <w:rFonts w:asciiTheme="minorHAnsi" w:hAnsiTheme="minorHAnsi" w:cstheme="minorHAnsi"/>
          <w:sz w:val="20"/>
          <w:szCs w:val="20"/>
        </w:rPr>
        <w:t xml:space="preserve"> example where </w:t>
      </w:r>
      <m:oMath>
        <m:r>
          <w:rPr>
            <w:rFonts w:ascii="Cambria Math" w:hAnsi="Cambria Math" w:cstheme="minorHAnsi"/>
            <w:sz w:val="20"/>
            <w:szCs w:val="20"/>
          </w:rPr>
          <m:t>Δ</m:t>
        </m:r>
        <m:r>
          <w:rPr>
            <w:rFonts w:ascii="Cambria Math" w:hAnsi="Cambria Math" w:cs="Cambria Math"/>
            <w:sz w:val="20"/>
            <w:szCs w:val="20"/>
          </w:rPr>
          <m:t>x</m:t>
        </m:r>
        <m:r>
          <w:rPr>
            <w:rFonts w:ascii="Cambria Math" w:hAnsi="Cambria Math" w:cstheme="minorHAnsi"/>
            <w:sz w:val="20"/>
            <w:szCs w:val="20"/>
          </w:rPr>
          <m:t>≠1</m:t>
        </m:r>
      </m:oMath>
      <w:r w:rsidR="007B1488" w:rsidRPr="007B1488">
        <w:rPr>
          <w:rFonts w:asciiTheme="minorHAnsi" w:hAnsiTheme="minorHAnsi" w:cstheme="minorHAnsi"/>
          <w:sz w:val="20"/>
          <w:szCs w:val="20"/>
        </w:rPr>
        <w:t>, such as with</w:t>
      </w:r>
      <m:oMath>
        <m:nary>
          <m:naryPr>
            <m:limLoc m:val="subSup"/>
            <m:ctrlPr>
              <w:rPr>
                <w:rFonts w:ascii="Cambria Math" w:hAnsi="Cambria Math" w:cstheme="minorHAnsi"/>
                <w:i/>
                <w:sz w:val="20"/>
                <w:szCs w:val="20"/>
              </w:rPr>
            </m:ctrlPr>
          </m:naryPr>
          <m:sub>
            <m:r>
              <w:rPr>
                <w:rFonts w:ascii="Cambria Math" w:hAnsi="Cambria Math" w:cstheme="minorHAnsi"/>
                <w:sz w:val="20"/>
                <w:szCs w:val="20"/>
              </w:rPr>
              <m:t>1</m:t>
            </m:r>
          </m:sub>
          <m:sup>
            <m:r>
              <w:rPr>
                <w:rFonts w:ascii="Cambria Math" w:hAnsi="Cambria Math" w:cstheme="minorHAnsi"/>
                <w:sz w:val="20"/>
                <w:szCs w:val="20"/>
              </w:rPr>
              <m:t>3</m:t>
            </m:r>
          </m:sup>
          <m:e>
            <m:d>
              <m:dPr>
                <m:ctrlPr>
                  <w:rPr>
                    <w:rFonts w:ascii="Cambria Math" w:hAnsi="Cambria Math" w:cstheme="minorHAnsi"/>
                    <w:i/>
                    <w:sz w:val="20"/>
                    <w:szCs w:val="20"/>
                  </w:rPr>
                </m:ctrlPr>
              </m:dPr>
              <m:e>
                <m:f>
                  <m:fPr>
                    <m:ctrlPr>
                      <w:rPr>
                        <w:rFonts w:ascii="Cambria Math" w:hAnsi="Cambria Math" w:cstheme="minorHAnsi"/>
                        <w:i/>
                        <w:sz w:val="20"/>
                        <w:szCs w:val="20"/>
                      </w:rPr>
                    </m:ctrlPr>
                  </m:fPr>
                  <m:num>
                    <m:func>
                      <m:funcPr>
                        <m:ctrlPr>
                          <w:rPr>
                            <w:rFonts w:ascii="Cambria Math" w:hAnsi="Cambria Math" w:cstheme="minorHAnsi"/>
                            <w:i/>
                            <w:sz w:val="20"/>
                            <w:szCs w:val="20"/>
                          </w:rPr>
                        </m:ctrlPr>
                      </m:funcPr>
                      <m:fName>
                        <m:r>
                          <m:rPr>
                            <m:sty m:val="p"/>
                          </m:rPr>
                          <w:rPr>
                            <w:rFonts w:ascii="Cambria Math" w:hAnsi="Cambria Math" w:cstheme="minorHAnsi"/>
                            <w:sz w:val="20"/>
                            <w:szCs w:val="20"/>
                          </w:rPr>
                          <m:t>sin</m:t>
                        </m:r>
                      </m:fName>
                      <m:e>
                        <m:r>
                          <w:rPr>
                            <w:rFonts w:ascii="Cambria Math" w:hAnsi="Cambria Math" w:cstheme="minorHAnsi"/>
                            <w:sz w:val="20"/>
                            <w:szCs w:val="20"/>
                          </w:rPr>
                          <m:t>x</m:t>
                        </m:r>
                      </m:e>
                    </m:func>
                  </m:num>
                  <m:den>
                    <m:r>
                      <w:rPr>
                        <w:rFonts w:ascii="Cambria Math" w:hAnsi="Cambria Math" w:cstheme="minorHAnsi"/>
                        <w:sz w:val="20"/>
                        <w:szCs w:val="20"/>
                      </w:rPr>
                      <m:t>x</m:t>
                    </m:r>
                  </m:den>
                </m:f>
              </m:e>
            </m:d>
            <m:r>
              <w:rPr>
                <w:rFonts w:ascii="Cambria Math" w:hAnsi="Cambria Math" w:cstheme="minorHAnsi"/>
                <w:sz w:val="20"/>
                <w:szCs w:val="20"/>
              </w:rPr>
              <m:t>dx</m:t>
            </m:r>
          </m:e>
        </m:nary>
      </m:oMath>
      <w:r w:rsidR="007B1488" w:rsidRPr="007B1488">
        <w:rPr>
          <w:rFonts w:asciiTheme="minorHAnsi" w:hAnsiTheme="minorHAnsi" w:cstheme="minorHAnsi"/>
          <w:sz w:val="20"/>
          <w:szCs w:val="20"/>
        </w:rPr>
        <w:t xml:space="preserve"> </w:t>
      </w:r>
      <w:r w:rsidR="006B18D5">
        <w:rPr>
          <w:rFonts w:asciiTheme="minorHAnsi" w:hAnsiTheme="minorHAnsi" w:cstheme="minorHAnsi"/>
          <w:sz w:val="20"/>
          <w:szCs w:val="20"/>
        </w:rPr>
        <w:t>.</w:t>
      </w:r>
      <w:r w:rsidR="007B1488" w:rsidRPr="007B1488">
        <w:rPr>
          <w:rFonts w:asciiTheme="minorHAnsi" w:hAnsiTheme="minorHAnsi" w:cstheme="minorHAnsi"/>
          <w:sz w:val="20"/>
          <w:szCs w:val="20"/>
        </w:rPr>
        <w:t xml:space="preserve"> Emphasize that the definite integral is a number (the above examples will help). </w:t>
      </w:r>
    </w:p>
    <w:p w14:paraId="210ECEDE" w14:textId="09A2924B" w:rsidR="007B1488" w:rsidRPr="007B1488" w:rsidRDefault="006B18D5" w:rsidP="002F13FE">
      <w:pPr>
        <w:rPr>
          <w:rFonts w:asciiTheme="minorHAnsi" w:hAnsiTheme="minorHAnsi" w:cstheme="minorHAnsi"/>
          <w:sz w:val="20"/>
          <w:szCs w:val="20"/>
        </w:rPr>
      </w:pPr>
      <w:r>
        <w:rPr>
          <w:rFonts w:asciiTheme="minorHAnsi" w:hAnsiTheme="minorHAnsi" w:cstheme="minorHAnsi"/>
          <w:sz w:val="20"/>
          <w:szCs w:val="20"/>
        </w:rPr>
        <w:t xml:space="preserve">Continue with more simple examples like </w:t>
      </w:r>
      <m:oMath>
        <m:nary>
          <m:naryPr>
            <m:limLoc m:val="subSup"/>
            <m:ctrlPr>
              <w:rPr>
                <w:rFonts w:ascii="Cambria Math" w:hAnsi="Cambria Math" w:cstheme="minorHAnsi"/>
                <w:i/>
                <w:sz w:val="20"/>
                <w:szCs w:val="20"/>
              </w:rPr>
            </m:ctrlPr>
          </m:naryPr>
          <m:sub>
            <m:r>
              <w:rPr>
                <w:rFonts w:ascii="Cambria Math" w:hAnsi="Cambria Math" w:cstheme="minorHAnsi"/>
                <w:sz w:val="20"/>
                <w:szCs w:val="20"/>
              </w:rPr>
              <m:t>0</m:t>
            </m:r>
          </m:sub>
          <m:sup>
            <m:r>
              <w:rPr>
                <w:rFonts w:ascii="Cambria Math" w:hAnsi="Cambria Math" w:cstheme="minorHAnsi"/>
                <w:sz w:val="20"/>
                <w:szCs w:val="20"/>
              </w:rPr>
              <m:t>1</m:t>
            </m:r>
          </m:sup>
          <m:e>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r>
              <w:rPr>
                <w:rFonts w:ascii="Cambria Math" w:hAnsi="Cambria Math" w:cstheme="minorHAnsi"/>
                <w:sz w:val="20"/>
                <w:szCs w:val="20"/>
              </w:rPr>
              <m:t>dx</m:t>
            </m:r>
          </m:e>
        </m:nary>
      </m:oMath>
      <w:r>
        <w:rPr>
          <w:rFonts w:asciiTheme="minorHAnsi" w:hAnsiTheme="minorHAnsi" w:cstheme="minorHAnsi"/>
          <w:sz w:val="20"/>
          <w:szCs w:val="20"/>
        </w:rPr>
        <w:t>.</w:t>
      </w:r>
      <w:r w:rsidR="007B1488" w:rsidRPr="007B1488">
        <w:rPr>
          <w:rFonts w:asciiTheme="minorHAnsi" w:hAnsiTheme="minorHAnsi" w:cstheme="minorHAnsi"/>
          <w:sz w:val="20"/>
          <w:szCs w:val="20"/>
        </w:rPr>
        <w:t xml:space="preserve"> </w:t>
      </w:r>
    </w:p>
    <w:p w14:paraId="63A363C7" w14:textId="49CACD21" w:rsidR="007B1488" w:rsidRDefault="007B1488" w:rsidP="002F13FE">
      <w:pPr>
        <w:rPr>
          <w:rFonts w:asciiTheme="minorHAnsi" w:hAnsiTheme="minorHAnsi" w:cstheme="minorHAnsi"/>
          <w:sz w:val="20"/>
          <w:szCs w:val="20"/>
        </w:rPr>
      </w:pPr>
      <w:r w:rsidRPr="007B1488">
        <w:rPr>
          <w:rFonts w:asciiTheme="minorHAnsi" w:hAnsiTheme="minorHAnsi" w:cstheme="minorHAnsi"/>
          <w:sz w:val="20"/>
          <w:szCs w:val="20"/>
        </w:rPr>
        <w:t>The area interpretation of the integral follows directly from the idea of summing thinner and thinner rectangles</w:t>
      </w:r>
      <w:r w:rsidR="006B18D5">
        <w:rPr>
          <w:rFonts w:asciiTheme="minorHAnsi" w:hAnsiTheme="minorHAnsi" w:cstheme="minorHAnsi"/>
          <w:sz w:val="20"/>
          <w:szCs w:val="20"/>
        </w:rPr>
        <w:t xml:space="preserve"> so s</w:t>
      </w:r>
      <w:r w:rsidRPr="007B1488">
        <w:rPr>
          <w:rFonts w:asciiTheme="minorHAnsi" w:hAnsiTheme="minorHAnsi" w:cstheme="minorHAnsi"/>
          <w:sz w:val="20"/>
          <w:szCs w:val="20"/>
        </w:rPr>
        <w:t xml:space="preserve">tress that the definite integral is a </w:t>
      </w:r>
      <w:proofErr w:type="gramStart"/>
      <w:r w:rsidRPr="007B1488">
        <w:rPr>
          <w:rFonts w:asciiTheme="minorHAnsi" w:hAnsiTheme="minorHAnsi" w:cstheme="minorHAnsi"/>
          <w:sz w:val="20"/>
          <w:szCs w:val="20"/>
        </w:rPr>
        <w:t>number</w:t>
      </w:r>
      <w:proofErr w:type="gramEnd"/>
      <w:r w:rsidRPr="007B1488">
        <w:rPr>
          <w:rFonts w:asciiTheme="minorHAnsi" w:hAnsiTheme="minorHAnsi" w:cstheme="minorHAnsi"/>
          <w:sz w:val="20"/>
          <w:szCs w:val="20"/>
        </w:rPr>
        <w:t xml:space="preserve"> and that area is only one of many interpretations of the integral. </w:t>
      </w:r>
    </w:p>
    <w:p w14:paraId="3E403E0F" w14:textId="353F97BB" w:rsidR="007163F7" w:rsidRPr="007163F7" w:rsidRDefault="007163F7" w:rsidP="007163F7">
      <w:pPr>
        <w:rPr>
          <w:rFonts w:asciiTheme="minorHAnsi" w:hAnsiTheme="minorHAnsi" w:cstheme="minorHAnsi"/>
          <w:sz w:val="20"/>
          <w:szCs w:val="20"/>
        </w:rPr>
      </w:pPr>
      <w:r w:rsidRPr="007163F7">
        <w:rPr>
          <w:rFonts w:asciiTheme="minorHAnsi" w:hAnsiTheme="minorHAnsi" w:cstheme="minorHAnsi"/>
          <w:sz w:val="20"/>
          <w:szCs w:val="20"/>
        </w:rPr>
        <w:t xml:space="preserve">Finish lesson by having students work on an assignment where they are given a function written analytically representing a population in terms of time and asked to graph the function, then to construct a table of values and use the table to estimate the area of the region bounded by the function, the t-axis, t = 2, and t = 6 using midpoint Riemann sums with four subintervals of equal length.  Then ask them to discuss how the Riemann sum is connected to the context of the problem. </w:t>
      </w:r>
    </w:p>
    <w:p w14:paraId="58B97159" w14:textId="228AD0DB" w:rsidR="000E24D4" w:rsidRPr="002F13FE" w:rsidRDefault="000E24D4" w:rsidP="002F13FE">
      <w:pPr>
        <w:rPr>
          <w:rFonts w:asciiTheme="minorHAnsi" w:hAnsiTheme="minorHAnsi" w:cstheme="minorHAnsi"/>
          <w:sz w:val="20"/>
          <w:szCs w:val="20"/>
          <w:u w:val="single"/>
        </w:rPr>
      </w:pPr>
      <w:r w:rsidRPr="002F13FE">
        <w:rPr>
          <w:rFonts w:asciiTheme="minorHAnsi" w:hAnsiTheme="minorHAnsi" w:cstheme="minorHAnsi"/>
          <w:color w:val="000000" w:themeColor="text1"/>
          <w:sz w:val="20"/>
          <w:szCs w:val="20"/>
        </w:rPr>
        <w:t xml:space="preserve">Day 1: Complete problems </w:t>
      </w:r>
      <w:r w:rsidR="00153EF0" w:rsidRPr="002F13FE">
        <w:rPr>
          <w:rFonts w:asciiTheme="minorHAnsi" w:hAnsiTheme="minorHAnsi" w:cstheme="minorHAnsi"/>
          <w:color w:val="343434"/>
          <w:sz w:val="20"/>
          <w:szCs w:val="20"/>
        </w:rPr>
        <w:t xml:space="preserve">2, </w:t>
      </w:r>
      <w:r w:rsidR="00153EF0" w:rsidRPr="002F13FE">
        <w:rPr>
          <w:rFonts w:asciiTheme="minorHAnsi" w:hAnsiTheme="minorHAnsi" w:cstheme="minorHAnsi"/>
          <w:sz w:val="20"/>
          <w:szCs w:val="20"/>
        </w:rPr>
        <w:t xml:space="preserve">3, 8, </w:t>
      </w:r>
      <w:r w:rsidR="00153EF0" w:rsidRPr="002F13FE">
        <w:rPr>
          <w:rFonts w:asciiTheme="minorHAnsi" w:hAnsiTheme="minorHAnsi" w:cstheme="minorHAnsi"/>
          <w:color w:val="111111"/>
          <w:sz w:val="20"/>
          <w:szCs w:val="20"/>
        </w:rPr>
        <w:t xml:space="preserve">9, </w:t>
      </w:r>
      <w:r w:rsidR="00153EF0" w:rsidRPr="002F13FE">
        <w:rPr>
          <w:rFonts w:asciiTheme="minorHAnsi" w:hAnsiTheme="minorHAnsi" w:cstheme="minorHAnsi"/>
          <w:sz w:val="20"/>
          <w:szCs w:val="20"/>
        </w:rPr>
        <w:t xml:space="preserve">11, </w:t>
      </w:r>
      <w:r w:rsidR="00153EF0" w:rsidRPr="002F13FE">
        <w:rPr>
          <w:rFonts w:asciiTheme="minorHAnsi" w:hAnsiTheme="minorHAnsi" w:cstheme="minorHAnsi"/>
          <w:color w:val="131313"/>
          <w:sz w:val="20"/>
          <w:szCs w:val="20"/>
        </w:rPr>
        <w:t xml:space="preserve">15, </w:t>
      </w:r>
      <w:r w:rsidR="00153EF0" w:rsidRPr="002F13FE">
        <w:rPr>
          <w:rFonts w:asciiTheme="minorHAnsi" w:hAnsiTheme="minorHAnsi" w:cstheme="minorHAnsi"/>
          <w:color w:val="0F0F0F"/>
          <w:sz w:val="20"/>
          <w:szCs w:val="20"/>
        </w:rPr>
        <w:t xml:space="preserve">17, </w:t>
      </w:r>
      <w:r w:rsidR="00153EF0" w:rsidRPr="002F13FE">
        <w:rPr>
          <w:rFonts w:asciiTheme="minorHAnsi" w:hAnsiTheme="minorHAnsi" w:cstheme="minorHAnsi"/>
          <w:sz w:val="20"/>
          <w:szCs w:val="20"/>
        </w:rPr>
        <w:t xml:space="preserve">18, </w:t>
      </w:r>
      <w:r w:rsidR="00153EF0" w:rsidRPr="002F13FE">
        <w:rPr>
          <w:rFonts w:asciiTheme="minorHAnsi" w:hAnsiTheme="minorHAnsi" w:cstheme="minorHAnsi"/>
          <w:color w:val="0F0F0F"/>
          <w:sz w:val="20"/>
          <w:szCs w:val="20"/>
        </w:rPr>
        <w:t xml:space="preserve">19, </w:t>
      </w:r>
      <w:r w:rsidR="00153EF0" w:rsidRPr="002F13FE">
        <w:rPr>
          <w:rFonts w:asciiTheme="minorHAnsi" w:hAnsiTheme="minorHAnsi" w:cstheme="minorHAnsi"/>
          <w:color w:val="181818"/>
          <w:sz w:val="20"/>
          <w:szCs w:val="20"/>
        </w:rPr>
        <w:t>20</w:t>
      </w:r>
    </w:p>
    <w:p w14:paraId="5D3E439D" w14:textId="151C8456" w:rsidR="000E24D4" w:rsidRPr="002F13FE" w:rsidRDefault="000E24D4" w:rsidP="002F13FE">
      <w:pPr>
        <w:rPr>
          <w:rFonts w:asciiTheme="minorHAnsi" w:hAnsiTheme="minorHAnsi" w:cstheme="minorHAnsi"/>
          <w:color w:val="000000" w:themeColor="text1"/>
          <w:sz w:val="20"/>
          <w:szCs w:val="20"/>
        </w:rPr>
      </w:pPr>
      <w:r w:rsidRPr="002F13FE">
        <w:rPr>
          <w:rFonts w:asciiTheme="minorHAnsi" w:hAnsiTheme="minorHAnsi" w:cstheme="minorHAnsi"/>
          <w:color w:val="000000" w:themeColor="text1"/>
          <w:sz w:val="20"/>
          <w:szCs w:val="20"/>
        </w:rPr>
        <w:t xml:space="preserve">Day 2: Complete problems </w:t>
      </w:r>
      <w:r w:rsidR="00153EF0" w:rsidRPr="002F13FE">
        <w:rPr>
          <w:rFonts w:asciiTheme="minorHAnsi" w:hAnsiTheme="minorHAnsi" w:cstheme="minorHAnsi"/>
          <w:sz w:val="20"/>
          <w:szCs w:val="20"/>
        </w:rPr>
        <w:t xml:space="preserve">22, 25, </w:t>
      </w:r>
      <w:r w:rsidR="00153EF0" w:rsidRPr="002F13FE">
        <w:rPr>
          <w:rFonts w:asciiTheme="minorHAnsi" w:hAnsiTheme="minorHAnsi" w:cstheme="minorHAnsi"/>
          <w:color w:val="1A1A1A"/>
          <w:sz w:val="20"/>
          <w:szCs w:val="20"/>
        </w:rPr>
        <w:t xml:space="preserve">28, </w:t>
      </w:r>
      <w:r w:rsidR="00153EF0" w:rsidRPr="002F13FE">
        <w:rPr>
          <w:rFonts w:asciiTheme="minorHAnsi" w:hAnsiTheme="minorHAnsi" w:cstheme="minorHAnsi"/>
          <w:color w:val="161616"/>
          <w:sz w:val="20"/>
          <w:szCs w:val="20"/>
        </w:rPr>
        <w:t xml:space="preserve">29, </w:t>
      </w:r>
      <w:r w:rsidR="00153EF0" w:rsidRPr="002F13FE">
        <w:rPr>
          <w:rFonts w:asciiTheme="minorHAnsi" w:hAnsiTheme="minorHAnsi" w:cstheme="minorHAnsi"/>
          <w:sz w:val="20"/>
          <w:szCs w:val="20"/>
        </w:rPr>
        <w:t xml:space="preserve">31, </w:t>
      </w:r>
      <w:r w:rsidR="00153EF0" w:rsidRPr="002F13FE">
        <w:rPr>
          <w:rFonts w:asciiTheme="minorHAnsi" w:hAnsiTheme="minorHAnsi" w:cstheme="minorHAnsi"/>
          <w:color w:val="2D2D2D"/>
          <w:sz w:val="20"/>
          <w:szCs w:val="20"/>
        </w:rPr>
        <w:t xml:space="preserve">32, </w:t>
      </w:r>
      <w:r w:rsidR="00153EF0" w:rsidRPr="002F13FE">
        <w:rPr>
          <w:rFonts w:asciiTheme="minorHAnsi" w:hAnsiTheme="minorHAnsi" w:cstheme="minorHAnsi"/>
          <w:sz w:val="20"/>
          <w:szCs w:val="20"/>
        </w:rPr>
        <w:t xml:space="preserve">33, 34, </w:t>
      </w:r>
      <w:r w:rsidR="00153EF0" w:rsidRPr="002F13FE">
        <w:rPr>
          <w:rFonts w:asciiTheme="minorHAnsi" w:hAnsiTheme="minorHAnsi" w:cstheme="minorHAnsi"/>
          <w:color w:val="0E0E0E"/>
          <w:sz w:val="20"/>
          <w:szCs w:val="20"/>
        </w:rPr>
        <w:t xml:space="preserve">35, </w:t>
      </w:r>
      <w:r w:rsidR="00153EF0" w:rsidRPr="002F13FE">
        <w:rPr>
          <w:rFonts w:asciiTheme="minorHAnsi" w:hAnsiTheme="minorHAnsi" w:cstheme="minorHAnsi"/>
          <w:sz w:val="20"/>
          <w:szCs w:val="20"/>
        </w:rPr>
        <w:t>36</w:t>
      </w:r>
    </w:p>
    <w:p w14:paraId="2E3B576E" w14:textId="3595D8C0" w:rsidR="000E24D4" w:rsidRPr="002F13FE" w:rsidRDefault="000E24D4" w:rsidP="002F13FE">
      <w:pPr>
        <w:rPr>
          <w:rFonts w:asciiTheme="minorHAnsi" w:hAnsiTheme="minorHAnsi" w:cstheme="minorHAnsi"/>
          <w:color w:val="000000" w:themeColor="text1"/>
          <w:sz w:val="20"/>
          <w:szCs w:val="20"/>
        </w:rPr>
      </w:pPr>
    </w:p>
    <w:p w14:paraId="7EFE2FED" w14:textId="0BE41EAD" w:rsidR="000E24D4" w:rsidRPr="002F13FE" w:rsidRDefault="000E24D4" w:rsidP="002F13FE">
      <w:pPr>
        <w:rPr>
          <w:rFonts w:asciiTheme="minorHAnsi" w:hAnsiTheme="minorHAnsi" w:cstheme="minorHAnsi"/>
          <w:sz w:val="20"/>
          <w:szCs w:val="20"/>
          <w:u w:val="single"/>
        </w:rPr>
      </w:pPr>
      <w:r w:rsidRPr="002F13FE">
        <w:rPr>
          <w:rFonts w:asciiTheme="minorHAnsi" w:hAnsiTheme="minorHAnsi" w:cstheme="minorHAnsi"/>
          <w:sz w:val="20"/>
          <w:szCs w:val="20"/>
          <w:u w:val="single"/>
        </w:rPr>
        <w:t xml:space="preserve">Lesson Theme </w:t>
      </w:r>
      <w:proofErr w:type="gramStart"/>
      <w:r w:rsidRPr="002F13FE">
        <w:rPr>
          <w:rFonts w:asciiTheme="minorHAnsi" w:hAnsiTheme="minorHAnsi" w:cstheme="minorHAnsi"/>
          <w:sz w:val="20"/>
          <w:szCs w:val="20"/>
          <w:u w:val="single"/>
        </w:rPr>
        <w:t>5.3 :</w:t>
      </w:r>
      <w:proofErr w:type="gramEnd"/>
      <w:r w:rsidRPr="002F13FE">
        <w:rPr>
          <w:rFonts w:asciiTheme="minorHAnsi" w:hAnsiTheme="minorHAnsi" w:cstheme="minorHAnsi"/>
          <w:sz w:val="20"/>
          <w:szCs w:val="20"/>
          <w:u w:val="single"/>
        </w:rPr>
        <w:t xml:space="preserve"> The Fundamental Theorem and Interpretations</w:t>
      </w:r>
      <w:r w:rsidR="00C53039">
        <w:rPr>
          <w:rFonts w:asciiTheme="minorHAnsi" w:hAnsiTheme="minorHAnsi" w:cstheme="minorHAnsi"/>
          <w:sz w:val="20"/>
          <w:szCs w:val="20"/>
          <w:u w:val="single"/>
        </w:rPr>
        <w:t xml:space="preserve"> </w:t>
      </w:r>
      <w:r w:rsidR="00C53039" w:rsidRPr="005417ED">
        <w:rPr>
          <w:rFonts w:asciiTheme="minorHAnsi" w:hAnsiTheme="minorHAnsi" w:cstheme="minorHAnsi"/>
          <w:sz w:val="20"/>
          <w:szCs w:val="20"/>
          <w:highlight w:val="cyan"/>
        </w:rPr>
        <w:t>(1.D) (2.D) (3.D)</w:t>
      </w:r>
    </w:p>
    <w:p w14:paraId="767B05BE" w14:textId="366092DE" w:rsidR="007B1488" w:rsidRPr="007B1488" w:rsidRDefault="00C64B4B" w:rsidP="002F13FE">
      <w:pPr>
        <w:rPr>
          <w:rFonts w:asciiTheme="minorHAnsi" w:hAnsiTheme="minorHAnsi" w:cstheme="minorHAnsi"/>
          <w:sz w:val="20"/>
          <w:szCs w:val="20"/>
        </w:rPr>
      </w:pPr>
      <w:r>
        <w:rPr>
          <w:rFonts w:asciiTheme="minorHAnsi" w:hAnsiTheme="minorHAnsi" w:cstheme="minorHAnsi"/>
          <w:sz w:val="20"/>
          <w:szCs w:val="20"/>
        </w:rPr>
        <w:t>Start the section with</w:t>
      </w:r>
      <w:r w:rsidR="007B1488" w:rsidRPr="007B1488">
        <w:rPr>
          <w:rFonts w:asciiTheme="minorHAnsi" w:hAnsiTheme="minorHAnsi" w:cstheme="minorHAnsi"/>
          <w:sz w:val="20"/>
          <w:szCs w:val="20"/>
        </w:rPr>
        <w:t xml:space="preserve"> a discussion of units and notation for the definite integral that corresponds to the Leibniz notatio</w:t>
      </w:r>
      <w:r w:rsidR="00336A7B">
        <w:rPr>
          <w:rFonts w:asciiTheme="minorHAnsi" w:hAnsiTheme="minorHAnsi" w:cstheme="minorHAnsi"/>
          <w:sz w:val="20"/>
          <w:szCs w:val="20"/>
        </w:rPr>
        <w:t xml:space="preserve">n </w:t>
      </w:r>
      <m:oMath>
        <m:f>
          <m:fPr>
            <m:ctrlPr>
              <w:rPr>
                <w:rFonts w:ascii="Cambria Math" w:hAnsi="Cambria Math" w:cstheme="minorHAnsi"/>
                <w:i/>
                <w:sz w:val="20"/>
                <w:szCs w:val="20"/>
              </w:rPr>
            </m:ctrlPr>
          </m:fPr>
          <m:num>
            <m:r>
              <w:rPr>
                <w:rFonts w:ascii="Cambria Math" w:hAnsi="Cambria Math" w:cstheme="minorHAnsi"/>
                <w:sz w:val="20"/>
                <w:szCs w:val="20"/>
              </w:rPr>
              <m:t>dy</m:t>
            </m:r>
          </m:num>
          <m:den>
            <m:r>
              <w:rPr>
                <w:rFonts w:ascii="Cambria Math" w:hAnsi="Cambria Math" w:cstheme="minorHAnsi"/>
                <w:sz w:val="20"/>
                <w:szCs w:val="20"/>
              </w:rPr>
              <m:t>dx</m:t>
            </m:r>
          </m:den>
        </m:f>
        <m:r>
          <w:rPr>
            <w:rFonts w:ascii="Cambria Math" w:hAnsi="Cambria Math" w:cstheme="minorHAnsi"/>
            <w:sz w:val="20"/>
            <w:szCs w:val="20"/>
          </w:rPr>
          <m:t xml:space="preserve"> </m:t>
        </m:r>
      </m:oMath>
      <w:r w:rsidR="00336A7B" w:rsidRPr="00336A7B">
        <w:rPr>
          <w:rFonts w:asciiTheme="minorHAnsi" w:hAnsiTheme="minorHAnsi" w:cstheme="minorHAnsi"/>
          <w:sz w:val="20"/>
          <w:szCs w:val="20"/>
        </w:rPr>
        <w:t>that</w:t>
      </w:r>
      <w:r w:rsidR="00336A7B">
        <w:rPr>
          <w:rFonts w:asciiTheme="minorHAnsi" w:hAnsiTheme="minorHAnsi" w:cstheme="minorHAnsi"/>
          <w:i/>
          <w:iCs/>
          <w:sz w:val="20"/>
          <w:szCs w:val="20"/>
        </w:rPr>
        <w:t xml:space="preserve"> </w:t>
      </w:r>
      <w:r w:rsidR="007B1488" w:rsidRPr="007B1488">
        <w:rPr>
          <w:rFonts w:asciiTheme="minorHAnsi" w:hAnsiTheme="minorHAnsi" w:cstheme="minorHAnsi"/>
          <w:sz w:val="20"/>
          <w:szCs w:val="20"/>
        </w:rPr>
        <w:t xml:space="preserve">was introduced for the derivative. It </w:t>
      </w:r>
      <w:r w:rsidR="00336A7B">
        <w:rPr>
          <w:rFonts w:asciiTheme="minorHAnsi" w:hAnsiTheme="minorHAnsi" w:cstheme="minorHAnsi"/>
          <w:sz w:val="20"/>
          <w:szCs w:val="20"/>
        </w:rPr>
        <w:t>will</w:t>
      </w:r>
      <w:r w:rsidR="007B1488" w:rsidRPr="007B1488">
        <w:rPr>
          <w:rFonts w:asciiTheme="minorHAnsi" w:hAnsiTheme="minorHAnsi" w:cstheme="minorHAnsi"/>
          <w:sz w:val="20"/>
          <w:szCs w:val="20"/>
        </w:rPr>
        <w:t xml:space="preserve"> give meaning to the quantity </w:t>
      </w:r>
      <m:oMath>
        <m:r>
          <w:rPr>
            <w:rFonts w:ascii="Cambria Math" w:hAnsi="Cambria Math" w:cs="Cambria Math"/>
            <w:sz w:val="20"/>
            <w:szCs w:val="20"/>
          </w:rPr>
          <m:t>dx</m:t>
        </m:r>
      </m:oMath>
      <w:r w:rsidR="007B1488" w:rsidRPr="007B1488">
        <w:rPr>
          <w:rFonts w:asciiTheme="minorHAnsi" w:hAnsiTheme="minorHAnsi" w:cstheme="minorHAnsi"/>
          <w:i/>
          <w:iCs/>
          <w:sz w:val="20"/>
          <w:szCs w:val="20"/>
        </w:rPr>
        <w:t xml:space="preserve"> </w:t>
      </w:r>
      <w:r w:rsidR="007B1488" w:rsidRPr="007B1488">
        <w:rPr>
          <w:rFonts w:asciiTheme="minorHAnsi" w:hAnsiTheme="minorHAnsi" w:cstheme="minorHAnsi"/>
          <w:sz w:val="20"/>
          <w:szCs w:val="20"/>
        </w:rPr>
        <w:t xml:space="preserve">in the integral which is often confusing to students. </w:t>
      </w:r>
    </w:p>
    <w:p w14:paraId="6898370B" w14:textId="74336AF6" w:rsidR="007B1488" w:rsidRPr="007B1488" w:rsidRDefault="007B1488" w:rsidP="002F13FE">
      <w:pPr>
        <w:rPr>
          <w:rFonts w:asciiTheme="minorHAnsi" w:hAnsiTheme="minorHAnsi" w:cstheme="minorHAnsi"/>
          <w:sz w:val="20"/>
          <w:szCs w:val="20"/>
        </w:rPr>
      </w:pPr>
      <w:r w:rsidRPr="007B1488">
        <w:rPr>
          <w:rFonts w:asciiTheme="minorHAnsi" w:hAnsiTheme="minorHAnsi" w:cstheme="minorHAnsi"/>
          <w:sz w:val="20"/>
          <w:szCs w:val="20"/>
        </w:rPr>
        <w:t xml:space="preserve">To introduce the Fundamental Theorem of </w:t>
      </w:r>
      <w:r w:rsidR="00A02986">
        <w:rPr>
          <w:rFonts w:asciiTheme="minorHAnsi" w:hAnsiTheme="minorHAnsi" w:cstheme="minorHAnsi"/>
          <w:sz w:val="20"/>
          <w:szCs w:val="20"/>
        </w:rPr>
        <w:t>c</w:t>
      </w:r>
      <w:r w:rsidRPr="007B1488">
        <w:rPr>
          <w:rFonts w:asciiTheme="minorHAnsi" w:hAnsiTheme="minorHAnsi" w:cstheme="minorHAnsi"/>
          <w:sz w:val="20"/>
          <w:szCs w:val="20"/>
        </w:rPr>
        <w:t>alculus</w:t>
      </w:r>
      <w:r w:rsidR="00A02986">
        <w:rPr>
          <w:rFonts w:asciiTheme="minorHAnsi" w:hAnsiTheme="minorHAnsi" w:cstheme="minorHAnsi"/>
          <w:sz w:val="20"/>
          <w:szCs w:val="20"/>
        </w:rPr>
        <w:t>,</w:t>
      </w:r>
      <w:r w:rsidR="00336A7B">
        <w:rPr>
          <w:rFonts w:asciiTheme="minorHAnsi" w:hAnsiTheme="minorHAnsi" w:cstheme="minorHAnsi"/>
          <w:sz w:val="20"/>
          <w:szCs w:val="20"/>
        </w:rPr>
        <w:t xml:space="preserve"> </w:t>
      </w:r>
      <w:r w:rsidRPr="007B1488">
        <w:rPr>
          <w:rFonts w:asciiTheme="minorHAnsi" w:hAnsiTheme="minorHAnsi" w:cstheme="minorHAnsi"/>
          <w:sz w:val="20"/>
          <w:szCs w:val="20"/>
        </w:rPr>
        <w:t xml:space="preserve">revisit the example from Section 5.1 that the change in position is the integral of velocity. </w:t>
      </w:r>
      <w:r w:rsidR="00336A7B">
        <w:rPr>
          <w:rFonts w:asciiTheme="minorHAnsi" w:hAnsiTheme="minorHAnsi" w:cstheme="minorHAnsi"/>
          <w:sz w:val="20"/>
          <w:szCs w:val="20"/>
        </w:rPr>
        <w:t>Then</w:t>
      </w:r>
      <w:r w:rsidRPr="007B1488">
        <w:rPr>
          <w:rFonts w:asciiTheme="minorHAnsi" w:hAnsiTheme="minorHAnsi" w:cstheme="minorHAnsi"/>
          <w:sz w:val="20"/>
          <w:szCs w:val="20"/>
        </w:rPr>
        <w:t xml:space="preserve"> revisit one of the examples </w:t>
      </w:r>
      <w:r w:rsidR="00336A7B">
        <w:rPr>
          <w:rFonts w:asciiTheme="minorHAnsi" w:hAnsiTheme="minorHAnsi" w:cstheme="minorHAnsi"/>
          <w:sz w:val="20"/>
          <w:szCs w:val="20"/>
        </w:rPr>
        <w:t>we</w:t>
      </w:r>
      <w:r w:rsidRPr="007B1488">
        <w:rPr>
          <w:rFonts w:asciiTheme="minorHAnsi" w:hAnsiTheme="minorHAnsi" w:cstheme="minorHAnsi"/>
          <w:sz w:val="20"/>
          <w:szCs w:val="20"/>
        </w:rPr>
        <w:t xml:space="preserve"> did in that section and work it again with the new definition and notation of the integral. This leads naturally to the Fundamental Theorem of Calculus in the context of change of position as the integral of velocity. From here it is a small step to generalize from velocity to rate of change of a quantity and from change of position to the total change of the quantity and we get that the integral of a rate of change gives total change. </w:t>
      </w:r>
    </w:p>
    <w:p w14:paraId="62E834B7" w14:textId="71E01C64" w:rsidR="007B1488" w:rsidRPr="007B1488" w:rsidRDefault="00336A7B" w:rsidP="002F13FE">
      <w:pPr>
        <w:rPr>
          <w:rFonts w:asciiTheme="minorHAnsi" w:hAnsiTheme="minorHAnsi" w:cstheme="minorHAnsi"/>
          <w:sz w:val="20"/>
          <w:szCs w:val="20"/>
        </w:rPr>
      </w:pPr>
      <w:r>
        <w:rPr>
          <w:rFonts w:asciiTheme="minorHAnsi" w:hAnsiTheme="minorHAnsi" w:cstheme="minorHAnsi"/>
          <w:sz w:val="20"/>
          <w:szCs w:val="20"/>
        </w:rPr>
        <w:t>Next,</w:t>
      </w:r>
      <w:r w:rsidR="007B1488" w:rsidRPr="007B1488">
        <w:rPr>
          <w:rFonts w:asciiTheme="minorHAnsi" w:hAnsiTheme="minorHAnsi" w:cstheme="minorHAnsi"/>
          <w:sz w:val="20"/>
          <w:szCs w:val="20"/>
        </w:rPr>
        <w:t xml:space="preserve"> drive the point home that the theorem involves a function </w:t>
      </w:r>
      <w:r w:rsidR="007B1488" w:rsidRPr="007B1488">
        <w:rPr>
          <w:rFonts w:asciiTheme="minorHAnsi" w:hAnsiTheme="minorHAnsi" w:cstheme="minorHAnsi"/>
          <w:i/>
          <w:iCs/>
          <w:sz w:val="20"/>
          <w:szCs w:val="20"/>
        </w:rPr>
        <w:t xml:space="preserve">and </w:t>
      </w:r>
      <w:r w:rsidR="007B1488" w:rsidRPr="007B1488">
        <w:rPr>
          <w:rFonts w:asciiTheme="minorHAnsi" w:hAnsiTheme="minorHAnsi" w:cstheme="minorHAnsi"/>
          <w:sz w:val="20"/>
          <w:szCs w:val="20"/>
        </w:rPr>
        <w:t xml:space="preserve">its derivative. To illustrate the theorem, write down a function </w:t>
      </w:r>
      <m:oMath>
        <m:r>
          <w:rPr>
            <w:rFonts w:ascii="Cambria Math" w:hAnsi="Cambria Math" w:cs="Cambria Math"/>
            <w:sz w:val="20"/>
            <w:szCs w:val="20"/>
          </w:rPr>
          <m:t>F</m:t>
        </m:r>
      </m:oMath>
      <w:r w:rsidR="007B1488" w:rsidRPr="007B1488">
        <w:rPr>
          <w:rFonts w:asciiTheme="minorHAnsi" w:hAnsiTheme="minorHAnsi" w:cstheme="minorHAnsi"/>
          <w:sz w:val="20"/>
          <w:szCs w:val="20"/>
        </w:rPr>
        <w:t xml:space="preserve">, give the students the formula for its derivative, compute a definite integral of the derivative using Riemann sums, and then compute </w:t>
      </w:r>
      <m:oMath>
        <m:r>
          <w:rPr>
            <w:rFonts w:ascii="Cambria Math" w:hAnsi="Cambria Math" w:cs="Cambria Math"/>
            <w:sz w:val="20"/>
            <w:szCs w:val="20"/>
          </w:rPr>
          <m:t>F</m:t>
        </m:r>
        <m:d>
          <m:dPr>
            <m:ctrlPr>
              <w:rPr>
                <w:rFonts w:ascii="Cambria Math" w:hAnsi="Cambria Math" w:cstheme="minorHAnsi"/>
                <w:i/>
                <w:sz w:val="20"/>
                <w:szCs w:val="20"/>
              </w:rPr>
            </m:ctrlPr>
          </m:dPr>
          <m:e>
            <m:r>
              <w:rPr>
                <w:rFonts w:ascii="Cambria Math" w:hAnsi="Cambria Math" w:cs="Cambria Math"/>
                <w:sz w:val="20"/>
                <w:szCs w:val="20"/>
              </w:rPr>
              <m:t>b</m:t>
            </m:r>
          </m:e>
        </m:d>
        <m:r>
          <w:rPr>
            <w:rFonts w:ascii="Cambria Math" w:hAnsi="Cambria Math" w:cstheme="minorHAnsi"/>
            <w:sz w:val="20"/>
            <w:szCs w:val="20"/>
          </w:rPr>
          <m:t>-</m:t>
        </m:r>
        <m:r>
          <w:rPr>
            <w:rFonts w:ascii="Cambria Math" w:hAnsi="Cambria Math" w:cs="Cambria Math"/>
            <w:sz w:val="20"/>
            <w:szCs w:val="20"/>
          </w:rPr>
          <m:t>F</m:t>
        </m:r>
        <m:d>
          <m:dPr>
            <m:ctrlPr>
              <w:rPr>
                <w:rFonts w:ascii="Cambria Math" w:hAnsi="Cambria Math" w:cstheme="minorHAnsi"/>
                <w:i/>
                <w:sz w:val="20"/>
                <w:szCs w:val="20"/>
              </w:rPr>
            </m:ctrlPr>
          </m:dPr>
          <m:e>
            <m:r>
              <w:rPr>
                <w:rFonts w:ascii="Cambria Math" w:hAnsi="Cambria Math" w:cs="Cambria Math"/>
                <w:sz w:val="20"/>
                <w:szCs w:val="20"/>
              </w:rPr>
              <m:t>a</m:t>
            </m:r>
          </m:e>
        </m:d>
        <m:r>
          <w:rPr>
            <w:rFonts w:ascii="Cambria Math" w:hAnsi="Cambria Math" w:cstheme="minorHAnsi"/>
            <w:sz w:val="20"/>
            <w:szCs w:val="20"/>
          </w:rPr>
          <m:t>.</m:t>
        </m:r>
      </m:oMath>
      <w:r w:rsidR="007B1488" w:rsidRPr="007B1488">
        <w:rPr>
          <w:rFonts w:asciiTheme="minorHAnsi" w:hAnsiTheme="minorHAnsi" w:cstheme="minorHAnsi"/>
          <w:sz w:val="20"/>
          <w:szCs w:val="20"/>
        </w:rPr>
        <w:t xml:space="preserve"> </w:t>
      </w:r>
    </w:p>
    <w:p w14:paraId="013B2FCB" w14:textId="5BEE6B64" w:rsidR="007B1488" w:rsidRPr="007B1488" w:rsidRDefault="007B1488" w:rsidP="002F13FE">
      <w:pPr>
        <w:rPr>
          <w:rFonts w:asciiTheme="minorHAnsi" w:hAnsiTheme="minorHAnsi" w:cstheme="minorHAnsi"/>
          <w:sz w:val="20"/>
          <w:szCs w:val="20"/>
        </w:rPr>
      </w:pPr>
      <w:r w:rsidRPr="007B1488">
        <w:rPr>
          <w:rFonts w:asciiTheme="minorHAnsi" w:hAnsiTheme="minorHAnsi" w:cstheme="minorHAnsi"/>
          <w:sz w:val="20"/>
          <w:szCs w:val="20"/>
        </w:rPr>
        <w:t xml:space="preserve">To become more comfortable with the Fundamental Theorem, use the area interpretation of the definite integral in several applications. A similar problem to the ones in this section, which usually generates an excellent class discussion, follows. </w:t>
      </w:r>
    </w:p>
    <w:p w14:paraId="56A53405" w14:textId="5FE8C4F8" w:rsidR="007B1488" w:rsidRPr="007B1488" w:rsidRDefault="00CD24FA" w:rsidP="002F13FE">
      <w:pPr>
        <w:rPr>
          <w:rFonts w:asciiTheme="minorHAnsi" w:hAnsiTheme="minorHAnsi" w:cstheme="minorHAnsi"/>
          <w:sz w:val="20"/>
          <w:szCs w:val="20"/>
        </w:rPr>
      </w:pPr>
      <w:r>
        <w:rPr>
          <w:rFonts w:asciiTheme="minorHAnsi" w:hAnsiTheme="minorHAnsi" w:cstheme="minorHAnsi"/>
          <w:sz w:val="20"/>
          <w:szCs w:val="20"/>
        </w:rPr>
        <w:t xml:space="preserve">Example: </w:t>
      </w:r>
      <w:r w:rsidR="007B1488" w:rsidRPr="007B1488">
        <w:rPr>
          <w:rFonts w:asciiTheme="minorHAnsi" w:hAnsiTheme="minorHAnsi" w:cstheme="minorHAnsi"/>
          <w:sz w:val="20"/>
          <w:szCs w:val="20"/>
        </w:rPr>
        <w:t>Below is the graph</w:t>
      </w:r>
      <w:r w:rsidR="007B1488" w:rsidRPr="007B1488">
        <w:rPr>
          <w:rFonts w:asciiTheme="minorHAnsi" w:hAnsiTheme="minorHAnsi" w:cstheme="minorHAnsi"/>
          <w:position w:val="6"/>
          <w:sz w:val="20"/>
          <w:szCs w:val="20"/>
        </w:rPr>
        <w:t xml:space="preserve"> </w:t>
      </w:r>
      <w:r w:rsidR="007B1488" w:rsidRPr="007B1488">
        <w:rPr>
          <w:rFonts w:asciiTheme="minorHAnsi" w:hAnsiTheme="minorHAnsi" w:cstheme="minorHAnsi"/>
          <w:sz w:val="20"/>
          <w:szCs w:val="20"/>
        </w:rPr>
        <w:t xml:space="preserve">of the rate </w:t>
      </w:r>
      <w:r w:rsidR="007B1488" w:rsidRPr="007B1488">
        <w:rPr>
          <w:rFonts w:ascii="Cambria Math" w:hAnsi="Cambria Math" w:cs="Cambria Math"/>
          <w:i/>
          <w:iCs/>
          <w:sz w:val="20"/>
          <w:szCs w:val="20"/>
        </w:rPr>
        <w:t>𝑟</w:t>
      </w:r>
      <w:r w:rsidR="007B1488" w:rsidRPr="007B1488">
        <w:rPr>
          <w:rFonts w:asciiTheme="minorHAnsi" w:hAnsiTheme="minorHAnsi" w:cstheme="minorHAnsi"/>
          <w:i/>
          <w:iCs/>
          <w:sz w:val="20"/>
          <w:szCs w:val="20"/>
        </w:rPr>
        <w:t xml:space="preserve"> </w:t>
      </w:r>
      <w:r w:rsidR="007B1488" w:rsidRPr="007B1488">
        <w:rPr>
          <w:rFonts w:asciiTheme="minorHAnsi" w:hAnsiTheme="minorHAnsi" w:cstheme="minorHAnsi"/>
          <w:sz w:val="20"/>
          <w:szCs w:val="20"/>
        </w:rPr>
        <w:t xml:space="preserve">(in arrivals per hour) at which patrons arrive at the theater </w:t>
      </w:r>
      <w:proofErr w:type="gramStart"/>
      <w:r w:rsidR="007B1488" w:rsidRPr="007B1488">
        <w:rPr>
          <w:rFonts w:asciiTheme="minorHAnsi" w:hAnsiTheme="minorHAnsi" w:cstheme="minorHAnsi"/>
          <w:sz w:val="20"/>
          <w:szCs w:val="20"/>
        </w:rPr>
        <w:t>in order to</w:t>
      </w:r>
      <w:proofErr w:type="gramEnd"/>
      <w:r w:rsidR="007B1488" w:rsidRPr="007B1488">
        <w:rPr>
          <w:rFonts w:asciiTheme="minorHAnsi" w:hAnsiTheme="minorHAnsi" w:cstheme="minorHAnsi"/>
          <w:sz w:val="20"/>
          <w:szCs w:val="20"/>
        </w:rPr>
        <w:t xml:space="preserve"> get rush seats for the evening performance. The first people arrive at 8 am and the ticket windows open at 9 am. Suppose that once the windows open, people can be served at an (average) rate of 200 per hour. </w:t>
      </w:r>
    </w:p>
    <w:p w14:paraId="08838703" w14:textId="0ECFAE1D" w:rsidR="00CD24FA" w:rsidRDefault="007B1488" w:rsidP="002F13FE">
      <w:pPr>
        <w:rPr>
          <w:rFonts w:asciiTheme="minorHAnsi" w:hAnsiTheme="minorHAnsi" w:cstheme="minorHAnsi"/>
          <w:sz w:val="20"/>
          <w:szCs w:val="20"/>
        </w:rPr>
      </w:pPr>
      <w:r w:rsidRPr="007B1488">
        <w:rPr>
          <w:rFonts w:asciiTheme="minorHAnsi" w:hAnsiTheme="minorHAnsi" w:cstheme="minorHAnsi"/>
          <w:sz w:val="20"/>
          <w:szCs w:val="20"/>
        </w:rPr>
        <w:t xml:space="preserve">Use the graph to find or provide an estimate of: </w:t>
      </w:r>
    </w:p>
    <w:p w14:paraId="0F439540" w14:textId="3D5ED0B4" w:rsidR="00CD24FA" w:rsidRDefault="00CD24FA" w:rsidP="002F13FE">
      <w:pPr>
        <w:rPr>
          <w:rFonts w:asciiTheme="minorHAnsi" w:hAnsiTheme="minorHAnsi" w:cstheme="minorHAnsi"/>
          <w:sz w:val="20"/>
          <w:szCs w:val="20"/>
        </w:rPr>
      </w:pPr>
      <w:r w:rsidRPr="002F13FE">
        <w:rPr>
          <w:rFonts w:asciiTheme="minorHAnsi" w:hAnsiTheme="minorHAnsi" w:cstheme="minorHAnsi"/>
          <w:noProof/>
          <w:sz w:val="20"/>
          <w:szCs w:val="20"/>
          <w:u w:val="single"/>
        </w:rPr>
        <w:drawing>
          <wp:inline distT="0" distB="0" distL="0" distR="0" wp14:anchorId="79796300" wp14:editId="40D8007E">
            <wp:extent cx="2235200" cy="1247732"/>
            <wp:effectExtent l="0" t="0" r="0" b="0"/>
            <wp:docPr id="5" name="Picture 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line ch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68507" cy="1266325"/>
                    </a:xfrm>
                    <a:prstGeom prst="rect">
                      <a:avLst/>
                    </a:prstGeom>
                  </pic:spPr>
                </pic:pic>
              </a:graphicData>
            </a:graphic>
          </wp:inline>
        </w:drawing>
      </w:r>
    </w:p>
    <w:p w14:paraId="0ED13305" w14:textId="0A9EF2A7" w:rsidR="00CD24FA" w:rsidRDefault="00CD24FA" w:rsidP="002F13FE">
      <w:pPr>
        <w:rPr>
          <w:rFonts w:asciiTheme="minorHAnsi" w:hAnsiTheme="minorHAnsi" w:cstheme="minorHAnsi"/>
          <w:sz w:val="20"/>
          <w:szCs w:val="20"/>
        </w:rPr>
      </w:pPr>
      <w:r w:rsidRPr="007B1488">
        <w:rPr>
          <w:rFonts w:asciiTheme="minorHAnsi" w:hAnsiTheme="minorHAnsi" w:cstheme="minorHAnsi"/>
          <w:sz w:val="20"/>
          <w:szCs w:val="20"/>
        </w:rPr>
        <w:t>(a) The length of the line at 9 am when the windows open.</w:t>
      </w:r>
    </w:p>
    <w:p w14:paraId="07A2D4D2" w14:textId="3997C79A" w:rsidR="00CD24FA" w:rsidRDefault="007B1488" w:rsidP="002F13FE">
      <w:pPr>
        <w:rPr>
          <w:rFonts w:asciiTheme="minorHAnsi" w:hAnsiTheme="minorHAnsi" w:cstheme="minorHAnsi"/>
          <w:sz w:val="20"/>
          <w:szCs w:val="20"/>
        </w:rPr>
      </w:pPr>
      <w:r w:rsidRPr="007B1488">
        <w:rPr>
          <w:rFonts w:asciiTheme="minorHAnsi" w:hAnsiTheme="minorHAnsi" w:cstheme="minorHAnsi"/>
          <w:sz w:val="20"/>
          <w:szCs w:val="20"/>
        </w:rPr>
        <w:t>(b) The length of the line at 10 am.</w:t>
      </w:r>
      <w:r w:rsidR="00CD24FA" w:rsidRPr="00CD24FA">
        <w:rPr>
          <w:rFonts w:asciiTheme="minorHAnsi" w:hAnsiTheme="minorHAnsi" w:cstheme="minorHAnsi"/>
          <w:noProof/>
          <w:sz w:val="20"/>
          <w:szCs w:val="20"/>
          <w:u w:val="single"/>
        </w:rPr>
        <w:t xml:space="preserve"> </w:t>
      </w:r>
      <w:r w:rsidRPr="007B1488">
        <w:rPr>
          <w:rFonts w:asciiTheme="minorHAnsi" w:hAnsiTheme="minorHAnsi" w:cstheme="minorHAnsi"/>
          <w:sz w:val="20"/>
          <w:szCs w:val="20"/>
        </w:rPr>
        <w:br/>
        <w:t>(c) The length of the line at 11 am.</w:t>
      </w:r>
      <w:r w:rsidRPr="007B1488">
        <w:rPr>
          <w:rFonts w:asciiTheme="minorHAnsi" w:hAnsiTheme="minorHAnsi" w:cstheme="minorHAnsi"/>
          <w:sz w:val="20"/>
          <w:szCs w:val="20"/>
        </w:rPr>
        <w:br/>
        <w:t xml:space="preserve">(d) The rate at which the line is growing in length at 10 am. </w:t>
      </w:r>
    </w:p>
    <w:p w14:paraId="3FBE0978" w14:textId="481C7AE1" w:rsidR="007B1488" w:rsidRPr="007B1488" w:rsidRDefault="007B1488" w:rsidP="002F13FE">
      <w:pPr>
        <w:rPr>
          <w:rFonts w:asciiTheme="minorHAnsi" w:hAnsiTheme="minorHAnsi" w:cstheme="minorHAnsi"/>
          <w:sz w:val="20"/>
          <w:szCs w:val="20"/>
        </w:rPr>
      </w:pPr>
      <w:r w:rsidRPr="007B1488">
        <w:rPr>
          <w:rFonts w:asciiTheme="minorHAnsi" w:hAnsiTheme="minorHAnsi" w:cstheme="minorHAnsi"/>
          <w:sz w:val="20"/>
          <w:szCs w:val="20"/>
        </w:rPr>
        <w:t xml:space="preserve">(e) The time at which the length of the line is maximum. </w:t>
      </w:r>
    </w:p>
    <w:p w14:paraId="69FA039D" w14:textId="77777777" w:rsidR="00CD24FA" w:rsidRDefault="007B1488" w:rsidP="002F13FE">
      <w:pPr>
        <w:rPr>
          <w:rFonts w:asciiTheme="minorHAnsi" w:hAnsiTheme="minorHAnsi" w:cstheme="minorHAnsi"/>
          <w:sz w:val="20"/>
          <w:szCs w:val="20"/>
        </w:rPr>
      </w:pPr>
      <w:r w:rsidRPr="007B1488">
        <w:rPr>
          <w:rFonts w:asciiTheme="minorHAnsi" w:hAnsiTheme="minorHAnsi" w:cstheme="minorHAnsi"/>
          <w:sz w:val="20"/>
          <w:szCs w:val="20"/>
        </w:rPr>
        <w:lastRenderedPageBreak/>
        <w:t xml:space="preserve">(f) The length of time a person who arrives at 9 am </w:t>
      </w:r>
      <w:proofErr w:type="gramStart"/>
      <w:r w:rsidRPr="007B1488">
        <w:rPr>
          <w:rFonts w:asciiTheme="minorHAnsi" w:hAnsiTheme="minorHAnsi" w:cstheme="minorHAnsi"/>
          <w:sz w:val="20"/>
          <w:szCs w:val="20"/>
        </w:rPr>
        <w:t>has to</w:t>
      </w:r>
      <w:proofErr w:type="gramEnd"/>
      <w:r w:rsidRPr="007B1488">
        <w:rPr>
          <w:rFonts w:asciiTheme="minorHAnsi" w:hAnsiTheme="minorHAnsi" w:cstheme="minorHAnsi"/>
          <w:sz w:val="20"/>
          <w:szCs w:val="20"/>
        </w:rPr>
        <w:t xml:space="preserve"> stand in line. </w:t>
      </w:r>
    </w:p>
    <w:p w14:paraId="787E0FCA" w14:textId="0CCB2FEB" w:rsidR="007B1488" w:rsidRPr="007B1488" w:rsidRDefault="007B1488" w:rsidP="002F13FE">
      <w:pPr>
        <w:rPr>
          <w:rFonts w:asciiTheme="minorHAnsi" w:hAnsiTheme="minorHAnsi" w:cstheme="minorHAnsi"/>
          <w:sz w:val="20"/>
          <w:szCs w:val="20"/>
        </w:rPr>
      </w:pPr>
      <w:r w:rsidRPr="007B1488">
        <w:rPr>
          <w:rFonts w:asciiTheme="minorHAnsi" w:hAnsiTheme="minorHAnsi" w:cstheme="minorHAnsi"/>
          <w:sz w:val="20"/>
          <w:szCs w:val="20"/>
        </w:rPr>
        <w:t xml:space="preserve">(g) The time at which the line disappears. </w:t>
      </w:r>
    </w:p>
    <w:p w14:paraId="78818683" w14:textId="56D0CE1F" w:rsidR="000E24D4" w:rsidRPr="002F13FE" w:rsidRDefault="000E24D4" w:rsidP="002F13FE">
      <w:pPr>
        <w:rPr>
          <w:rFonts w:asciiTheme="minorHAnsi" w:hAnsiTheme="minorHAnsi" w:cstheme="minorHAnsi"/>
          <w:sz w:val="20"/>
          <w:szCs w:val="20"/>
          <w:u w:val="single"/>
        </w:rPr>
      </w:pPr>
      <w:r w:rsidRPr="002F13FE">
        <w:rPr>
          <w:rFonts w:asciiTheme="minorHAnsi" w:hAnsiTheme="minorHAnsi" w:cstheme="minorHAnsi"/>
          <w:color w:val="000000" w:themeColor="text1"/>
          <w:sz w:val="20"/>
          <w:szCs w:val="20"/>
        </w:rPr>
        <w:t xml:space="preserve">Day 1: Complete problems </w:t>
      </w:r>
      <w:r w:rsidR="008E0C66" w:rsidRPr="002F13FE">
        <w:rPr>
          <w:rFonts w:asciiTheme="minorHAnsi" w:hAnsiTheme="minorHAnsi" w:cstheme="minorHAnsi"/>
          <w:sz w:val="20"/>
          <w:szCs w:val="20"/>
        </w:rPr>
        <w:t xml:space="preserve">1-4, 16, </w:t>
      </w:r>
      <w:r w:rsidR="008E0C66" w:rsidRPr="002F13FE">
        <w:rPr>
          <w:rFonts w:asciiTheme="minorHAnsi" w:hAnsiTheme="minorHAnsi" w:cstheme="minorHAnsi"/>
          <w:color w:val="111111"/>
          <w:sz w:val="20"/>
          <w:szCs w:val="20"/>
        </w:rPr>
        <w:t xml:space="preserve">17 </w:t>
      </w:r>
      <w:r w:rsidR="008E0C66" w:rsidRPr="002F13FE">
        <w:rPr>
          <w:rFonts w:asciiTheme="minorHAnsi" w:hAnsiTheme="minorHAnsi" w:cstheme="minorHAnsi"/>
          <w:color w:val="161616"/>
          <w:sz w:val="20"/>
          <w:szCs w:val="20"/>
        </w:rPr>
        <w:t xml:space="preserve">,19, </w:t>
      </w:r>
      <w:r w:rsidR="008E0C66" w:rsidRPr="002F13FE">
        <w:rPr>
          <w:rFonts w:asciiTheme="minorHAnsi" w:hAnsiTheme="minorHAnsi" w:cstheme="minorHAnsi"/>
          <w:color w:val="111111"/>
          <w:sz w:val="20"/>
          <w:szCs w:val="20"/>
        </w:rPr>
        <w:t>20</w:t>
      </w:r>
    </w:p>
    <w:p w14:paraId="1C1253B1" w14:textId="7E923ED1" w:rsidR="000E24D4" w:rsidRPr="002F13FE" w:rsidRDefault="000E24D4" w:rsidP="002F13FE">
      <w:pPr>
        <w:rPr>
          <w:rFonts w:asciiTheme="minorHAnsi" w:hAnsiTheme="minorHAnsi" w:cstheme="minorHAnsi"/>
          <w:color w:val="000000" w:themeColor="text1"/>
          <w:sz w:val="20"/>
          <w:szCs w:val="20"/>
        </w:rPr>
      </w:pPr>
      <w:r w:rsidRPr="002F13FE">
        <w:rPr>
          <w:rFonts w:asciiTheme="minorHAnsi" w:hAnsiTheme="minorHAnsi" w:cstheme="minorHAnsi"/>
          <w:color w:val="000000" w:themeColor="text1"/>
          <w:sz w:val="20"/>
          <w:szCs w:val="20"/>
        </w:rPr>
        <w:t xml:space="preserve">Day 2: Complete problems </w:t>
      </w:r>
      <w:r w:rsidR="008E0C66" w:rsidRPr="002F13FE">
        <w:rPr>
          <w:rFonts w:asciiTheme="minorHAnsi" w:hAnsiTheme="minorHAnsi" w:cstheme="minorHAnsi"/>
          <w:sz w:val="20"/>
          <w:szCs w:val="20"/>
        </w:rPr>
        <w:t xml:space="preserve">21-32, </w:t>
      </w:r>
      <w:r w:rsidR="008E0C66" w:rsidRPr="002F13FE">
        <w:rPr>
          <w:rFonts w:asciiTheme="minorHAnsi" w:hAnsiTheme="minorHAnsi" w:cstheme="minorHAnsi"/>
          <w:color w:val="111111"/>
          <w:sz w:val="20"/>
          <w:szCs w:val="20"/>
        </w:rPr>
        <w:t>38-42</w:t>
      </w:r>
    </w:p>
    <w:p w14:paraId="6E1F40E2" w14:textId="4008FF22" w:rsidR="000E24D4" w:rsidRPr="002F13FE" w:rsidRDefault="000E24D4" w:rsidP="002F13FE">
      <w:pPr>
        <w:rPr>
          <w:rFonts w:asciiTheme="minorHAnsi" w:hAnsiTheme="minorHAnsi" w:cstheme="minorHAnsi"/>
          <w:color w:val="000000" w:themeColor="text1"/>
          <w:sz w:val="20"/>
          <w:szCs w:val="20"/>
        </w:rPr>
      </w:pPr>
    </w:p>
    <w:p w14:paraId="4825BB78" w14:textId="74C3B8F7" w:rsidR="000E24D4" w:rsidRPr="002F13FE" w:rsidRDefault="000E24D4" w:rsidP="002F13FE">
      <w:pPr>
        <w:rPr>
          <w:rFonts w:asciiTheme="minorHAnsi" w:hAnsiTheme="minorHAnsi" w:cstheme="minorHAnsi"/>
          <w:sz w:val="20"/>
          <w:szCs w:val="20"/>
          <w:u w:val="single"/>
        </w:rPr>
      </w:pPr>
      <w:r w:rsidRPr="002F13FE">
        <w:rPr>
          <w:rFonts w:asciiTheme="minorHAnsi" w:hAnsiTheme="minorHAnsi" w:cstheme="minorHAnsi"/>
          <w:sz w:val="20"/>
          <w:szCs w:val="20"/>
          <w:u w:val="single"/>
        </w:rPr>
        <w:t xml:space="preserve">Lesson Theme </w:t>
      </w:r>
      <w:proofErr w:type="gramStart"/>
      <w:r w:rsidRPr="002F13FE">
        <w:rPr>
          <w:rFonts w:asciiTheme="minorHAnsi" w:hAnsiTheme="minorHAnsi" w:cstheme="minorHAnsi"/>
          <w:sz w:val="20"/>
          <w:szCs w:val="20"/>
          <w:u w:val="single"/>
        </w:rPr>
        <w:t>5.4 :</w:t>
      </w:r>
      <w:proofErr w:type="gramEnd"/>
      <w:r w:rsidRPr="002F13FE">
        <w:rPr>
          <w:rFonts w:asciiTheme="minorHAnsi" w:hAnsiTheme="minorHAnsi" w:cstheme="minorHAnsi"/>
          <w:sz w:val="20"/>
          <w:szCs w:val="20"/>
          <w:u w:val="single"/>
        </w:rPr>
        <w:t xml:space="preserve"> Theorems About Definite Integrals</w:t>
      </w:r>
      <w:r w:rsidR="006B57A3">
        <w:rPr>
          <w:rFonts w:asciiTheme="minorHAnsi" w:hAnsiTheme="minorHAnsi" w:cstheme="minorHAnsi"/>
          <w:sz w:val="20"/>
          <w:szCs w:val="20"/>
          <w:u w:val="single"/>
        </w:rPr>
        <w:t xml:space="preserve"> </w:t>
      </w:r>
      <w:r w:rsidR="006B57A3" w:rsidRPr="005417ED">
        <w:rPr>
          <w:rFonts w:asciiTheme="minorHAnsi" w:hAnsiTheme="minorHAnsi" w:cstheme="minorHAnsi"/>
          <w:sz w:val="20"/>
          <w:szCs w:val="20"/>
          <w:highlight w:val="cyan"/>
        </w:rPr>
        <w:t>(3.D) (4.C)</w:t>
      </w:r>
    </w:p>
    <w:p w14:paraId="7BA0E977" w14:textId="03A76886" w:rsidR="007B1488" w:rsidRDefault="007B1488" w:rsidP="002F13FE">
      <w:pPr>
        <w:rPr>
          <w:rFonts w:asciiTheme="minorHAnsi" w:hAnsiTheme="minorHAnsi" w:cstheme="minorHAnsi"/>
          <w:sz w:val="20"/>
          <w:szCs w:val="20"/>
        </w:rPr>
      </w:pPr>
      <w:r w:rsidRPr="007B1488">
        <w:rPr>
          <w:rFonts w:asciiTheme="minorHAnsi" w:hAnsiTheme="minorHAnsi" w:cstheme="minorHAnsi"/>
          <w:sz w:val="20"/>
          <w:szCs w:val="20"/>
        </w:rPr>
        <w:t>This section gives and justifies properties of the definite integral. Many of the justifications are grap</w:t>
      </w:r>
      <w:r w:rsidR="0086728E">
        <w:rPr>
          <w:rFonts w:asciiTheme="minorHAnsi" w:hAnsiTheme="minorHAnsi" w:cstheme="minorHAnsi"/>
          <w:sz w:val="20"/>
          <w:szCs w:val="20"/>
        </w:rPr>
        <w:t>h</w:t>
      </w:r>
      <w:r w:rsidRPr="007B1488">
        <w:rPr>
          <w:rFonts w:asciiTheme="minorHAnsi" w:hAnsiTheme="minorHAnsi" w:cstheme="minorHAnsi"/>
          <w:sz w:val="20"/>
          <w:szCs w:val="20"/>
        </w:rPr>
        <w:t xml:space="preserve">ical and reinforce the area interpretation of the definite integral. </w:t>
      </w:r>
      <w:r w:rsidR="0086728E">
        <w:rPr>
          <w:rFonts w:asciiTheme="minorHAnsi" w:hAnsiTheme="minorHAnsi" w:cstheme="minorHAnsi"/>
          <w:sz w:val="20"/>
          <w:szCs w:val="20"/>
        </w:rPr>
        <w:t>We will c</w:t>
      </w:r>
      <w:r w:rsidRPr="007B1488">
        <w:rPr>
          <w:rFonts w:asciiTheme="minorHAnsi" w:hAnsiTheme="minorHAnsi" w:cstheme="minorHAnsi"/>
          <w:sz w:val="20"/>
          <w:szCs w:val="20"/>
        </w:rPr>
        <w:t xml:space="preserve">hoose several discuss in class, for example: </w:t>
      </w:r>
    </w:p>
    <w:p w14:paraId="48618BA9" w14:textId="39AEF9A2" w:rsidR="0086728E" w:rsidRPr="00075D8C" w:rsidRDefault="0086728E" w:rsidP="002F13FE">
      <w:pPr>
        <w:rPr>
          <w:rFonts w:asciiTheme="minorHAnsi" w:hAnsiTheme="minorHAnsi" w:cstheme="minorHAnsi"/>
          <w:sz w:val="20"/>
          <w:szCs w:val="20"/>
        </w:rPr>
      </w:pPr>
      <w:r w:rsidRPr="00075D8C">
        <w:rPr>
          <w:rFonts w:asciiTheme="minorHAnsi" w:hAnsiTheme="minorHAnsi" w:cstheme="minorHAnsi"/>
          <w:sz w:val="20"/>
          <w:szCs w:val="20"/>
        </w:rPr>
        <w:t xml:space="preserve">1. </w:t>
      </w:r>
      <m:oMath>
        <m:nary>
          <m:naryPr>
            <m:limLoc m:val="subSup"/>
            <m:ctrlPr>
              <w:rPr>
                <w:rFonts w:ascii="Cambria Math" w:hAnsi="Cambria Math" w:cstheme="minorHAnsi"/>
                <w:i/>
                <w:sz w:val="20"/>
                <w:szCs w:val="20"/>
              </w:rPr>
            </m:ctrlPr>
          </m:naryPr>
          <m:sub>
            <m:r>
              <w:rPr>
                <w:rFonts w:ascii="Cambria Math" w:hAnsi="Cambria Math" w:cstheme="minorHAnsi"/>
                <w:sz w:val="20"/>
                <w:szCs w:val="20"/>
              </w:rPr>
              <m:t>a</m:t>
            </m:r>
          </m:sub>
          <m:sup>
            <m:r>
              <w:rPr>
                <w:rFonts w:ascii="Cambria Math" w:hAnsi="Cambria Math" w:cstheme="minorHAnsi"/>
                <w:sz w:val="20"/>
                <w:szCs w:val="20"/>
              </w:rPr>
              <m:t>c</m:t>
            </m:r>
          </m:sup>
          <m:e>
            <m:r>
              <w:rPr>
                <w:rFonts w:ascii="Cambria Math" w:hAnsi="Cambria Math" w:cstheme="minorHAnsi"/>
                <w:sz w:val="20"/>
                <w:szCs w:val="20"/>
              </w:rPr>
              <m:t>f</m:t>
            </m:r>
            <m:d>
              <m:dPr>
                <m:ctrlPr>
                  <w:rPr>
                    <w:rFonts w:ascii="Cambria Math" w:hAnsi="Cambria Math" w:cstheme="minorHAnsi"/>
                    <w:i/>
                    <w:sz w:val="20"/>
                    <w:szCs w:val="20"/>
                  </w:rPr>
                </m:ctrlPr>
              </m:dPr>
              <m:e>
                <m:r>
                  <w:rPr>
                    <w:rFonts w:ascii="Cambria Math" w:hAnsi="Cambria Math" w:cstheme="minorHAnsi"/>
                    <w:sz w:val="20"/>
                    <w:szCs w:val="20"/>
                  </w:rPr>
                  <m:t>x</m:t>
                </m:r>
              </m:e>
            </m:d>
            <m:r>
              <w:rPr>
                <w:rFonts w:ascii="Cambria Math" w:hAnsi="Cambria Math" w:cstheme="minorHAnsi"/>
                <w:sz w:val="20"/>
                <w:szCs w:val="20"/>
              </w:rPr>
              <m:t>dx</m:t>
            </m:r>
          </m:e>
        </m:nary>
        <m:r>
          <w:rPr>
            <w:rFonts w:ascii="Cambria Math" w:hAnsi="Cambria Math" w:cstheme="minorHAnsi"/>
            <w:sz w:val="20"/>
            <w:szCs w:val="20"/>
          </w:rPr>
          <m:t>+</m:t>
        </m:r>
        <m:nary>
          <m:naryPr>
            <m:limLoc m:val="subSup"/>
            <m:ctrlPr>
              <w:rPr>
                <w:rFonts w:ascii="Cambria Math" w:hAnsi="Cambria Math" w:cstheme="minorHAnsi"/>
                <w:i/>
                <w:sz w:val="20"/>
                <w:szCs w:val="20"/>
              </w:rPr>
            </m:ctrlPr>
          </m:naryPr>
          <m:sub>
            <m:r>
              <w:rPr>
                <w:rFonts w:ascii="Cambria Math" w:hAnsi="Cambria Math" w:cstheme="minorHAnsi"/>
                <w:sz w:val="20"/>
                <w:szCs w:val="20"/>
              </w:rPr>
              <m:t>c</m:t>
            </m:r>
          </m:sub>
          <m:sup>
            <m:r>
              <w:rPr>
                <w:rFonts w:ascii="Cambria Math" w:hAnsi="Cambria Math" w:cstheme="minorHAnsi"/>
                <w:sz w:val="20"/>
                <w:szCs w:val="20"/>
              </w:rPr>
              <m:t>b</m:t>
            </m:r>
          </m:sup>
          <m:e>
            <m:r>
              <w:rPr>
                <w:rFonts w:ascii="Cambria Math" w:hAnsi="Cambria Math" w:cstheme="minorHAnsi"/>
                <w:sz w:val="20"/>
                <w:szCs w:val="20"/>
              </w:rPr>
              <m:t>f</m:t>
            </m:r>
            <m:d>
              <m:dPr>
                <m:ctrlPr>
                  <w:rPr>
                    <w:rFonts w:ascii="Cambria Math" w:hAnsi="Cambria Math" w:cstheme="minorHAnsi"/>
                    <w:i/>
                    <w:sz w:val="20"/>
                    <w:szCs w:val="20"/>
                  </w:rPr>
                </m:ctrlPr>
              </m:dPr>
              <m:e>
                <m:r>
                  <w:rPr>
                    <w:rFonts w:ascii="Cambria Math" w:hAnsi="Cambria Math" w:cstheme="minorHAnsi"/>
                    <w:sz w:val="20"/>
                    <w:szCs w:val="20"/>
                  </w:rPr>
                  <m:t>x</m:t>
                </m:r>
              </m:e>
            </m:d>
            <m:r>
              <w:rPr>
                <w:rFonts w:ascii="Cambria Math" w:hAnsi="Cambria Math" w:cstheme="minorHAnsi"/>
                <w:sz w:val="20"/>
                <w:szCs w:val="20"/>
              </w:rPr>
              <m:t>dx</m:t>
            </m:r>
          </m:e>
        </m:nary>
        <m:r>
          <w:rPr>
            <w:rFonts w:ascii="Cambria Math" w:hAnsi="Cambria Math" w:cstheme="minorHAnsi"/>
            <w:sz w:val="20"/>
            <w:szCs w:val="20"/>
          </w:rPr>
          <m:t>=</m:t>
        </m:r>
        <m:nary>
          <m:naryPr>
            <m:limLoc m:val="subSup"/>
            <m:ctrlPr>
              <w:rPr>
                <w:rFonts w:ascii="Cambria Math" w:hAnsi="Cambria Math" w:cstheme="minorHAnsi"/>
                <w:i/>
                <w:sz w:val="20"/>
                <w:szCs w:val="20"/>
              </w:rPr>
            </m:ctrlPr>
          </m:naryPr>
          <m:sub>
            <m:r>
              <w:rPr>
                <w:rFonts w:ascii="Cambria Math" w:hAnsi="Cambria Math" w:cstheme="minorHAnsi"/>
                <w:sz w:val="20"/>
                <w:szCs w:val="20"/>
              </w:rPr>
              <m:t>a</m:t>
            </m:r>
          </m:sub>
          <m:sup>
            <m:r>
              <w:rPr>
                <w:rFonts w:ascii="Cambria Math" w:hAnsi="Cambria Math" w:cstheme="minorHAnsi"/>
                <w:sz w:val="20"/>
                <w:szCs w:val="20"/>
              </w:rPr>
              <m:t>b</m:t>
            </m:r>
          </m:sup>
          <m:e>
            <m:r>
              <w:rPr>
                <w:rFonts w:ascii="Cambria Math" w:hAnsi="Cambria Math" w:cstheme="minorHAnsi"/>
                <w:sz w:val="20"/>
                <w:szCs w:val="20"/>
              </w:rPr>
              <m:t>f</m:t>
            </m:r>
            <m:d>
              <m:dPr>
                <m:ctrlPr>
                  <w:rPr>
                    <w:rFonts w:ascii="Cambria Math" w:hAnsi="Cambria Math" w:cstheme="minorHAnsi"/>
                    <w:i/>
                    <w:sz w:val="20"/>
                    <w:szCs w:val="20"/>
                  </w:rPr>
                </m:ctrlPr>
              </m:dPr>
              <m:e>
                <m:r>
                  <w:rPr>
                    <w:rFonts w:ascii="Cambria Math" w:hAnsi="Cambria Math" w:cstheme="minorHAnsi"/>
                    <w:sz w:val="20"/>
                    <w:szCs w:val="20"/>
                  </w:rPr>
                  <m:t>x</m:t>
                </m:r>
              </m:e>
            </m:d>
            <m:r>
              <w:rPr>
                <w:rFonts w:ascii="Cambria Math" w:hAnsi="Cambria Math" w:cstheme="minorHAnsi"/>
                <w:sz w:val="20"/>
                <w:szCs w:val="20"/>
              </w:rPr>
              <m:t>dx</m:t>
            </m:r>
          </m:e>
        </m:nary>
      </m:oMath>
    </w:p>
    <w:p w14:paraId="0D7361DA" w14:textId="1E7DA963" w:rsidR="00075D8C" w:rsidRPr="00075D8C" w:rsidRDefault="0086728E" w:rsidP="002F13FE">
      <w:pPr>
        <w:rPr>
          <w:rFonts w:asciiTheme="minorHAnsi" w:hAnsiTheme="minorHAnsi" w:cstheme="minorHAnsi"/>
          <w:sz w:val="20"/>
          <w:szCs w:val="20"/>
        </w:rPr>
      </w:pPr>
      <w:r w:rsidRPr="00075D8C">
        <w:rPr>
          <w:rFonts w:asciiTheme="minorHAnsi" w:hAnsiTheme="minorHAnsi" w:cstheme="minorHAnsi"/>
          <w:sz w:val="20"/>
          <w:szCs w:val="20"/>
        </w:rPr>
        <w:t xml:space="preserve">2. </w:t>
      </w:r>
      <w:r w:rsidR="00D922ED" w:rsidRPr="00075D8C">
        <w:rPr>
          <w:rFonts w:asciiTheme="minorHAnsi" w:hAnsiTheme="minorHAnsi" w:cstheme="minorHAnsi"/>
          <w:sz w:val="20"/>
          <w:szCs w:val="20"/>
        </w:rPr>
        <w:t xml:space="preserve">If </w:t>
      </w:r>
      <m:oMath>
        <m:r>
          <w:rPr>
            <w:rFonts w:ascii="Cambria Math" w:hAnsi="Cambria Math" w:cstheme="minorHAnsi"/>
            <w:sz w:val="20"/>
            <w:szCs w:val="20"/>
          </w:rPr>
          <m:t>f</m:t>
        </m:r>
      </m:oMath>
      <w:r w:rsidR="00D922ED" w:rsidRPr="00075D8C">
        <w:rPr>
          <w:rFonts w:asciiTheme="minorHAnsi" w:hAnsiTheme="minorHAnsi" w:cstheme="minorHAnsi"/>
          <w:sz w:val="20"/>
          <w:szCs w:val="20"/>
        </w:rPr>
        <w:t xml:space="preserve"> is even then </w:t>
      </w:r>
      <m:oMath>
        <m:nary>
          <m:naryPr>
            <m:limLoc m:val="subSup"/>
            <m:ctrlPr>
              <w:rPr>
                <w:rFonts w:ascii="Cambria Math" w:hAnsi="Cambria Math" w:cstheme="minorHAnsi"/>
                <w:i/>
                <w:sz w:val="20"/>
                <w:szCs w:val="20"/>
              </w:rPr>
            </m:ctrlPr>
          </m:naryPr>
          <m:sub>
            <m:r>
              <w:rPr>
                <w:rFonts w:ascii="Cambria Math" w:hAnsi="Cambria Math" w:cstheme="minorHAnsi"/>
                <w:sz w:val="20"/>
                <w:szCs w:val="20"/>
              </w:rPr>
              <m:t>-a</m:t>
            </m:r>
          </m:sub>
          <m:sup>
            <m:r>
              <w:rPr>
                <w:rFonts w:ascii="Cambria Math" w:hAnsi="Cambria Math" w:cstheme="minorHAnsi"/>
                <w:sz w:val="20"/>
                <w:szCs w:val="20"/>
              </w:rPr>
              <m:t>a</m:t>
            </m:r>
          </m:sup>
          <m:e>
            <m:r>
              <w:rPr>
                <w:rFonts w:ascii="Cambria Math" w:hAnsi="Cambria Math" w:cstheme="minorHAnsi"/>
                <w:sz w:val="20"/>
                <w:szCs w:val="20"/>
              </w:rPr>
              <m:t>f</m:t>
            </m:r>
            <m:d>
              <m:dPr>
                <m:ctrlPr>
                  <w:rPr>
                    <w:rFonts w:ascii="Cambria Math" w:hAnsi="Cambria Math" w:cstheme="minorHAnsi"/>
                    <w:i/>
                    <w:sz w:val="20"/>
                    <w:szCs w:val="20"/>
                  </w:rPr>
                </m:ctrlPr>
              </m:dPr>
              <m:e>
                <m:r>
                  <w:rPr>
                    <w:rFonts w:ascii="Cambria Math" w:hAnsi="Cambria Math" w:cstheme="minorHAnsi"/>
                    <w:sz w:val="20"/>
                    <w:szCs w:val="20"/>
                  </w:rPr>
                  <m:t>x</m:t>
                </m:r>
              </m:e>
            </m:d>
            <m:r>
              <w:rPr>
                <w:rFonts w:ascii="Cambria Math" w:hAnsi="Cambria Math" w:cstheme="minorHAnsi"/>
                <w:sz w:val="20"/>
                <w:szCs w:val="20"/>
              </w:rPr>
              <m:t>dx</m:t>
            </m:r>
          </m:e>
        </m:nary>
        <m:r>
          <w:rPr>
            <w:rFonts w:ascii="Cambria Math" w:hAnsi="Cambria Math" w:cstheme="minorHAnsi"/>
            <w:sz w:val="20"/>
            <w:szCs w:val="20"/>
          </w:rPr>
          <m:t>=2</m:t>
        </m:r>
        <m:nary>
          <m:naryPr>
            <m:limLoc m:val="subSup"/>
            <m:ctrlPr>
              <w:rPr>
                <w:rFonts w:ascii="Cambria Math" w:hAnsi="Cambria Math" w:cstheme="minorHAnsi"/>
                <w:i/>
                <w:sz w:val="20"/>
                <w:szCs w:val="20"/>
              </w:rPr>
            </m:ctrlPr>
          </m:naryPr>
          <m:sub>
            <m:r>
              <w:rPr>
                <w:rFonts w:ascii="Cambria Math" w:hAnsi="Cambria Math" w:cstheme="minorHAnsi"/>
                <w:sz w:val="20"/>
                <w:szCs w:val="20"/>
              </w:rPr>
              <m:t>0</m:t>
            </m:r>
          </m:sub>
          <m:sup>
            <m:r>
              <w:rPr>
                <w:rFonts w:ascii="Cambria Math" w:hAnsi="Cambria Math" w:cstheme="minorHAnsi"/>
                <w:sz w:val="20"/>
                <w:szCs w:val="20"/>
              </w:rPr>
              <m:t>a</m:t>
            </m:r>
          </m:sup>
          <m:e>
            <m:r>
              <w:rPr>
                <w:rFonts w:ascii="Cambria Math" w:hAnsi="Cambria Math" w:cstheme="minorHAnsi"/>
                <w:sz w:val="20"/>
                <w:szCs w:val="20"/>
              </w:rPr>
              <m:t>f</m:t>
            </m:r>
            <m:d>
              <m:dPr>
                <m:ctrlPr>
                  <w:rPr>
                    <w:rFonts w:ascii="Cambria Math" w:hAnsi="Cambria Math" w:cstheme="minorHAnsi"/>
                    <w:i/>
                    <w:sz w:val="20"/>
                    <w:szCs w:val="20"/>
                  </w:rPr>
                </m:ctrlPr>
              </m:dPr>
              <m:e>
                <m:r>
                  <w:rPr>
                    <w:rFonts w:ascii="Cambria Math" w:hAnsi="Cambria Math" w:cstheme="minorHAnsi"/>
                    <w:sz w:val="20"/>
                    <w:szCs w:val="20"/>
                  </w:rPr>
                  <m:t>x</m:t>
                </m:r>
              </m:e>
            </m:d>
            <m:r>
              <w:rPr>
                <w:rFonts w:ascii="Cambria Math" w:hAnsi="Cambria Math" w:cstheme="minorHAnsi"/>
                <w:sz w:val="20"/>
                <w:szCs w:val="20"/>
              </w:rPr>
              <m:t>dx</m:t>
            </m:r>
          </m:e>
        </m:nary>
      </m:oMath>
    </w:p>
    <w:p w14:paraId="116BB820" w14:textId="1E7DA963" w:rsidR="00D922ED" w:rsidRPr="00075D8C" w:rsidRDefault="0086728E" w:rsidP="00D922ED">
      <w:pPr>
        <w:rPr>
          <w:rFonts w:asciiTheme="minorHAnsi" w:hAnsiTheme="minorHAnsi" w:cstheme="minorHAnsi"/>
          <w:sz w:val="20"/>
          <w:szCs w:val="20"/>
        </w:rPr>
      </w:pPr>
      <w:r w:rsidRPr="00075D8C">
        <w:rPr>
          <w:rFonts w:asciiTheme="minorHAnsi" w:hAnsiTheme="minorHAnsi" w:cstheme="minorHAnsi"/>
          <w:sz w:val="20"/>
          <w:szCs w:val="20"/>
        </w:rPr>
        <w:t>3.</w:t>
      </w:r>
      <w:r w:rsidR="00D922ED" w:rsidRPr="00075D8C">
        <w:rPr>
          <w:rFonts w:asciiTheme="minorHAnsi" w:hAnsiTheme="minorHAnsi" w:cstheme="minorHAnsi"/>
          <w:sz w:val="20"/>
          <w:szCs w:val="20"/>
        </w:rPr>
        <w:t xml:space="preserve"> If </w:t>
      </w:r>
      <m:oMath>
        <m:r>
          <w:rPr>
            <w:rFonts w:ascii="Cambria Math" w:hAnsi="Cambria Math" w:cstheme="minorHAnsi"/>
            <w:sz w:val="20"/>
            <w:szCs w:val="20"/>
          </w:rPr>
          <m:t>f</m:t>
        </m:r>
      </m:oMath>
      <w:r w:rsidR="00D922ED" w:rsidRPr="00075D8C">
        <w:rPr>
          <w:rFonts w:asciiTheme="minorHAnsi" w:hAnsiTheme="minorHAnsi" w:cstheme="minorHAnsi"/>
          <w:sz w:val="20"/>
          <w:szCs w:val="20"/>
        </w:rPr>
        <w:t xml:space="preserve"> is odd then </w:t>
      </w:r>
      <m:oMath>
        <m:nary>
          <m:naryPr>
            <m:limLoc m:val="subSup"/>
            <m:ctrlPr>
              <w:rPr>
                <w:rFonts w:ascii="Cambria Math" w:hAnsi="Cambria Math" w:cstheme="minorHAnsi"/>
                <w:i/>
                <w:sz w:val="20"/>
                <w:szCs w:val="20"/>
              </w:rPr>
            </m:ctrlPr>
          </m:naryPr>
          <m:sub>
            <m:r>
              <w:rPr>
                <w:rFonts w:ascii="Cambria Math" w:hAnsi="Cambria Math" w:cstheme="minorHAnsi"/>
                <w:sz w:val="20"/>
                <w:szCs w:val="20"/>
              </w:rPr>
              <m:t>-a</m:t>
            </m:r>
          </m:sub>
          <m:sup>
            <m:r>
              <w:rPr>
                <w:rFonts w:ascii="Cambria Math" w:hAnsi="Cambria Math" w:cstheme="minorHAnsi"/>
                <w:sz w:val="20"/>
                <w:szCs w:val="20"/>
              </w:rPr>
              <m:t>a</m:t>
            </m:r>
          </m:sup>
          <m:e>
            <m:r>
              <w:rPr>
                <w:rFonts w:ascii="Cambria Math" w:hAnsi="Cambria Math" w:cstheme="minorHAnsi"/>
                <w:sz w:val="20"/>
                <w:szCs w:val="20"/>
              </w:rPr>
              <m:t>g</m:t>
            </m:r>
            <m:d>
              <m:dPr>
                <m:ctrlPr>
                  <w:rPr>
                    <w:rFonts w:ascii="Cambria Math" w:hAnsi="Cambria Math" w:cstheme="minorHAnsi"/>
                    <w:i/>
                    <w:sz w:val="20"/>
                    <w:szCs w:val="20"/>
                  </w:rPr>
                </m:ctrlPr>
              </m:dPr>
              <m:e>
                <m:r>
                  <w:rPr>
                    <w:rFonts w:ascii="Cambria Math" w:hAnsi="Cambria Math" w:cstheme="minorHAnsi"/>
                    <w:sz w:val="20"/>
                    <w:szCs w:val="20"/>
                  </w:rPr>
                  <m:t>x</m:t>
                </m:r>
              </m:e>
            </m:d>
            <m:r>
              <w:rPr>
                <w:rFonts w:ascii="Cambria Math" w:hAnsi="Cambria Math" w:cstheme="minorHAnsi"/>
                <w:sz w:val="20"/>
                <w:szCs w:val="20"/>
              </w:rPr>
              <m:t>dx</m:t>
            </m:r>
          </m:e>
        </m:nary>
        <m:r>
          <w:rPr>
            <w:rFonts w:ascii="Cambria Math" w:hAnsi="Cambria Math" w:cstheme="minorHAnsi"/>
            <w:sz w:val="20"/>
            <w:szCs w:val="20"/>
          </w:rPr>
          <m:t>=0</m:t>
        </m:r>
      </m:oMath>
    </w:p>
    <w:p w14:paraId="5D68E609" w14:textId="59C5CE2A" w:rsidR="007B1488" w:rsidRPr="007B1488" w:rsidRDefault="00D922ED" w:rsidP="006F28AB">
      <w:pPr>
        <w:rPr>
          <w:rFonts w:asciiTheme="minorHAnsi" w:hAnsiTheme="minorHAnsi" w:cstheme="minorHAnsi"/>
          <w:sz w:val="20"/>
          <w:szCs w:val="20"/>
        </w:rPr>
      </w:pPr>
      <w:r w:rsidRPr="00075D8C">
        <w:rPr>
          <w:rFonts w:asciiTheme="minorHAnsi" w:hAnsiTheme="minorHAnsi" w:cstheme="minorHAnsi"/>
          <w:sz w:val="20"/>
          <w:szCs w:val="20"/>
        </w:rPr>
        <w:t>4.</w:t>
      </w:r>
      <w:r w:rsidR="006F28AB" w:rsidRPr="00075D8C">
        <w:rPr>
          <w:rFonts w:asciiTheme="minorHAnsi" w:hAnsiTheme="minorHAnsi" w:cstheme="minorHAnsi"/>
          <w:sz w:val="20"/>
          <w:szCs w:val="20"/>
        </w:rPr>
        <w:t xml:space="preserve"> If </w:t>
      </w:r>
      <m:oMath>
        <m:r>
          <w:rPr>
            <w:rFonts w:ascii="Cambria Math" w:hAnsi="Cambria Math" w:cstheme="minorHAnsi"/>
            <w:sz w:val="20"/>
            <w:szCs w:val="20"/>
          </w:rPr>
          <m:t>f</m:t>
        </m:r>
        <m:d>
          <m:dPr>
            <m:ctrlPr>
              <w:rPr>
                <w:rFonts w:ascii="Cambria Math" w:hAnsi="Cambria Math" w:cstheme="minorHAnsi"/>
                <w:i/>
                <w:sz w:val="20"/>
                <w:szCs w:val="20"/>
              </w:rPr>
            </m:ctrlPr>
          </m:dPr>
          <m:e>
            <m:r>
              <w:rPr>
                <w:rFonts w:ascii="Cambria Math" w:hAnsi="Cambria Math" w:cstheme="minorHAnsi"/>
                <w:sz w:val="20"/>
                <w:szCs w:val="20"/>
              </w:rPr>
              <m:t>x</m:t>
            </m:r>
          </m:e>
        </m:d>
        <m:r>
          <w:rPr>
            <w:rFonts w:ascii="Cambria Math" w:hAnsi="Cambria Math" w:cstheme="minorHAnsi"/>
            <w:sz w:val="20"/>
            <w:szCs w:val="20"/>
          </w:rPr>
          <m:t>≤g</m:t>
        </m:r>
        <m:d>
          <m:dPr>
            <m:ctrlPr>
              <w:rPr>
                <w:rFonts w:ascii="Cambria Math" w:hAnsi="Cambria Math" w:cstheme="minorHAnsi"/>
                <w:i/>
                <w:sz w:val="20"/>
                <w:szCs w:val="20"/>
              </w:rPr>
            </m:ctrlPr>
          </m:dPr>
          <m:e>
            <m:r>
              <w:rPr>
                <w:rFonts w:ascii="Cambria Math" w:hAnsi="Cambria Math" w:cstheme="minorHAnsi"/>
                <w:sz w:val="20"/>
                <w:szCs w:val="20"/>
              </w:rPr>
              <m:t>x</m:t>
            </m:r>
          </m:e>
        </m:d>
      </m:oMath>
      <w:r w:rsidR="006F28AB" w:rsidRPr="00075D8C">
        <w:rPr>
          <w:rFonts w:asciiTheme="minorHAnsi" w:hAnsiTheme="minorHAnsi" w:cstheme="minorHAnsi"/>
          <w:sz w:val="20"/>
          <w:szCs w:val="20"/>
        </w:rPr>
        <w:t xml:space="preserve"> for </w:t>
      </w:r>
      <m:oMath>
        <m:r>
          <w:rPr>
            <w:rFonts w:ascii="Cambria Math" w:hAnsi="Cambria Math" w:cstheme="minorHAnsi"/>
            <w:sz w:val="20"/>
            <w:szCs w:val="20"/>
          </w:rPr>
          <m:t>a≤x≤b</m:t>
        </m:r>
      </m:oMath>
      <w:r w:rsidR="006F28AB" w:rsidRPr="00075D8C">
        <w:rPr>
          <w:rFonts w:asciiTheme="minorHAnsi" w:hAnsiTheme="minorHAnsi" w:cstheme="minorHAnsi"/>
          <w:sz w:val="20"/>
          <w:szCs w:val="20"/>
        </w:rPr>
        <w:t xml:space="preserve">, then </w:t>
      </w:r>
      <m:oMath>
        <m:nary>
          <m:naryPr>
            <m:limLoc m:val="subSup"/>
            <m:ctrlPr>
              <w:rPr>
                <w:rFonts w:ascii="Cambria Math" w:hAnsi="Cambria Math" w:cstheme="minorHAnsi"/>
                <w:i/>
                <w:sz w:val="20"/>
                <w:szCs w:val="20"/>
              </w:rPr>
            </m:ctrlPr>
          </m:naryPr>
          <m:sub>
            <m:r>
              <w:rPr>
                <w:rFonts w:ascii="Cambria Math" w:hAnsi="Cambria Math" w:cstheme="minorHAnsi"/>
                <w:sz w:val="20"/>
                <w:szCs w:val="20"/>
              </w:rPr>
              <m:t>a</m:t>
            </m:r>
          </m:sub>
          <m:sup>
            <m:r>
              <w:rPr>
                <w:rFonts w:ascii="Cambria Math" w:hAnsi="Cambria Math" w:cstheme="minorHAnsi"/>
                <w:sz w:val="20"/>
                <w:szCs w:val="20"/>
              </w:rPr>
              <m:t>b</m:t>
            </m:r>
          </m:sup>
          <m:e>
            <m:r>
              <w:rPr>
                <w:rFonts w:ascii="Cambria Math" w:hAnsi="Cambria Math" w:cstheme="minorHAnsi"/>
                <w:sz w:val="20"/>
                <w:szCs w:val="20"/>
              </w:rPr>
              <m:t>f</m:t>
            </m:r>
            <m:d>
              <m:dPr>
                <m:ctrlPr>
                  <w:rPr>
                    <w:rFonts w:ascii="Cambria Math" w:hAnsi="Cambria Math" w:cstheme="minorHAnsi"/>
                    <w:i/>
                    <w:sz w:val="20"/>
                    <w:szCs w:val="20"/>
                  </w:rPr>
                </m:ctrlPr>
              </m:dPr>
              <m:e>
                <m:r>
                  <w:rPr>
                    <w:rFonts w:ascii="Cambria Math" w:hAnsi="Cambria Math" w:cstheme="minorHAnsi"/>
                    <w:sz w:val="20"/>
                    <w:szCs w:val="20"/>
                  </w:rPr>
                  <m:t>x</m:t>
                </m:r>
              </m:e>
            </m:d>
            <m:r>
              <w:rPr>
                <w:rFonts w:ascii="Cambria Math" w:hAnsi="Cambria Math" w:cstheme="minorHAnsi"/>
                <w:sz w:val="20"/>
                <w:szCs w:val="20"/>
              </w:rPr>
              <m:t>dx</m:t>
            </m:r>
          </m:e>
        </m:nary>
        <m:r>
          <w:rPr>
            <w:rFonts w:ascii="Cambria Math" w:hAnsi="Cambria Math" w:cstheme="minorHAnsi"/>
            <w:sz w:val="20"/>
            <w:szCs w:val="20"/>
          </w:rPr>
          <m:t>≤</m:t>
        </m:r>
        <m:nary>
          <m:naryPr>
            <m:limLoc m:val="subSup"/>
            <m:ctrlPr>
              <w:rPr>
                <w:rFonts w:ascii="Cambria Math" w:hAnsi="Cambria Math" w:cstheme="minorHAnsi"/>
                <w:i/>
                <w:sz w:val="20"/>
                <w:szCs w:val="20"/>
              </w:rPr>
            </m:ctrlPr>
          </m:naryPr>
          <m:sub>
            <m:r>
              <w:rPr>
                <w:rFonts w:ascii="Cambria Math" w:hAnsi="Cambria Math" w:cstheme="minorHAnsi"/>
                <w:sz w:val="20"/>
                <w:szCs w:val="20"/>
              </w:rPr>
              <m:t>a</m:t>
            </m:r>
          </m:sub>
          <m:sup>
            <m:r>
              <w:rPr>
                <w:rFonts w:ascii="Cambria Math" w:hAnsi="Cambria Math" w:cstheme="minorHAnsi"/>
                <w:sz w:val="20"/>
                <w:szCs w:val="20"/>
              </w:rPr>
              <m:t>b</m:t>
            </m:r>
          </m:sup>
          <m:e>
            <m:r>
              <w:rPr>
                <w:rFonts w:ascii="Cambria Math" w:hAnsi="Cambria Math" w:cstheme="minorHAnsi"/>
                <w:sz w:val="20"/>
                <w:szCs w:val="20"/>
              </w:rPr>
              <m:t>g</m:t>
            </m:r>
            <m:d>
              <m:dPr>
                <m:ctrlPr>
                  <w:rPr>
                    <w:rFonts w:ascii="Cambria Math" w:hAnsi="Cambria Math" w:cstheme="minorHAnsi"/>
                    <w:i/>
                    <w:sz w:val="20"/>
                    <w:szCs w:val="20"/>
                  </w:rPr>
                </m:ctrlPr>
              </m:dPr>
              <m:e>
                <m:r>
                  <w:rPr>
                    <w:rFonts w:ascii="Cambria Math" w:hAnsi="Cambria Math" w:cstheme="minorHAnsi"/>
                    <w:sz w:val="20"/>
                    <w:szCs w:val="20"/>
                  </w:rPr>
                  <m:t>x</m:t>
                </m:r>
              </m:e>
            </m:d>
            <m:r>
              <w:rPr>
                <w:rFonts w:ascii="Cambria Math" w:hAnsi="Cambria Math" w:cstheme="minorHAnsi"/>
                <w:sz w:val="20"/>
                <w:szCs w:val="20"/>
              </w:rPr>
              <m:t>dx</m:t>
            </m:r>
          </m:e>
        </m:nary>
      </m:oMath>
    </w:p>
    <w:p w14:paraId="1C4DD2A5" w14:textId="77777777" w:rsidR="007B1488" w:rsidRPr="007B1488" w:rsidRDefault="007B1488" w:rsidP="002F13FE">
      <w:pPr>
        <w:rPr>
          <w:rFonts w:asciiTheme="minorHAnsi" w:hAnsiTheme="minorHAnsi" w:cstheme="minorHAnsi"/>
          <w:sz w:val="20"/>
          <w:szCs w:val="20"/>
        </w:rPr>
      </w:pPr>
      <w:r w:rsidRPr="007B1488">
        <w:rPr>
          <w:rFonts w:asciiTheme="minorHAnsi" w:hAnsiTheme="minorHAnsi" w:cstheme="minorHAnsi"/>
          <w:sz w:val="20"/>
          <w:szCs w:val="20"/>
        </w:rPr>
        <w:t xml:space="preserve">In each case use pictures to illustrate the property. </w:t>
      </w:r>
    </w:p>
    <w:p w14:paraId="62B3A246" w14:textId="280D4C18" w:rsidR="007B1488" w:rsidRPr="007B1488" w:rsidRDefault="007B1488" w:rsidP="002F13FE">
      <w:pPr>
        <w:rPr>
          <w:rFonts w:asciiTheme="minorHAnsi" w:hAnsiTheme="minorHAnsi" w:cstheme="minorHAnsi"/>
          <w:sz w:val="20"/>
          <w:szCs w:val="20"/>
        </w:rPr>
      </w:pPr>
      <w:r w:rsidRPr="007B1488">
        <w:rPr>
          <w:rFonts w:asciiTheme="minorHAnsi" w:hAnsiTheme="minorHAnsi" w:cstheme="minorHAnsi"/>
          <w:sz w:val="20"/>
          <w:szCs w:val="20"/>
        </w:rPr>
        <w:t xml:space="preserve">Average value is a nice application of the integral that helps visualize the integral as area. The average value of a function </w:t>
      </w:r>
      <m:oMath>
        <m:r>
          <w:rPr>
            <w:rFonts w:ascii="Cambria Math" w:hAnsi="Cambria Math" w:cstheme="minorHAnsi"/>
            <w:sz w:val="20"/>
            <w:szCs w:val="20"/>
          </w:rPr>
          <m:t>f</m:t>
        </m:r>
      </m:oMath>
      <w:r w:rsidRPr="007B1488">
        <w:rPr>
          <w:rFonts w:asciiTheme="minorHAnsi" w:hAnsiTheme="minorHAnsi" w:cstheme="minorHAnsi"/>
          <w:i/>
          <w:iCs/>
          <w:sz w:val="20"/>
          <w:szCs w:val="20"/>
        </w:rPr>
        <w:t xml:space="preserve"> </w:t>
      </w:r>
      <w:r w:rsidRPr="007B1488">
        <w:rPr>
          <w:rFonts w:asciiTheme="minorHAnsi" w:hAnsiTheme="minorHAnsi" w:cstheme="minorHAnsi"/>
          <w:sz w:val="20"/>
          <w:szCs w:val="20"/>
        </w:rPr>
        <w:t xml:space="preserve">is the height of a rectangle with width </w:t>
      </w:r>
      <m:oMath>
        <m:r>
          <w:rPr>
            <w:rFonts w:ascii="Cambria Math" w:hAnsi="Cambria Math" w:cstheme="minorHAnsi"/>
            <w:sz w:val="20"/>
            <w:szCs w:val="20"/>
          </w:rPr>
          <m:t>(b-a)</m:t>
        </m:r>
      </m:oMath>
      <w:r w:rsidRPr="007B1488">
        <w:rPr>
          <w:rFonts w:asciiTheme="minorHAnsi" w:hAnsiTheme="minorHAnsi" w:cstheme="minorHAnsi"/>
          <w:sz w:val="20"/>
          <w:szCs w:val="20"/>
        </w:rPr>
        <w:t xml:space="preserve"> and whose area is equal to the area under the graph of </w:t>
      </w:r>
      <m:oMath>
        <m:r>
          <w:rPr>
            <w:rFonts w:ascii="Cambria Math" w:hAnsi="Cambria Math" w:cstheme="minorHAnsi"/>
            <w:sz w:val="20"/>
            <w:szCs w:val="20"/>
          </w:rPr>
          <m:t>f(x)</m:t>
        </m:r>
      </m:oMath>
      <w:r w:rsidRPr="007B1488">
        <w:rPr>
          <w:rFonts w:asciiTheme="minorHAnsi" w:hAnsiTheme="minorHAnsi" w:cstheme="minorHAnsi"/>
          <w:sz w:val="20"/>
          <w:szCs w:val="20"/>
        </w:rPr>
        <w:t xml:space="preserve"> from </w:t>
      </w:r>
      <w:r w:rsidRPr="007B1488">
        <w:rPr>
          <w:rFonts w:ascii="Cambria Math" w:hAnsi="Cambria Math" w:cs="Cambria Math"/>
          <w:i/>
          <w:iCs/>
          <w:sz w:val="20"/>
          <w:szCs w:val="20"/>
        </w:rPr>
        <w:t>𝑎</w:t>
      </w:r>
      <w:r w:rsidRPr="007B1488">
        <w:rPr>
          <w:rFonts w:asciiTheme="minorHAnsi" w:hAnsiTheme="minorHAnsi" w:cstheme="minorHAnsi"/>
          <w:i/>
          <w:iCs/>
          <w:sz w:val="20"/>
          <w:szCs w:val="20"/>
        </w:rPr>
        <w:t xml:space="preserve"> </w:t>
      </w:r>
      <w:r w:rsidRPr="007B1488">
        <w:rPr>
          <w:rFonts w:asciiTheme="minorHAnsi" w:hAnsiTheme="minorHAnsi" w:cstheme="minorHAnsi"/>
          <w:sz w:val="20"/>
          <w:szCs w:val="20"/>
        </w:rPr>
        <w:t xml:space="preserve">to </w:t>
      </w:r>
      <w:r w:rsidRPr="007B1488">
        <w:rPr>
          <w:rFonts w:ascii="Cambria Math" w:hAnsi="Cambria Math" w:cs="Cambria Math"/>
          <w:i/>
          <w:iCs/>
          <w:sz w:val="20"/>
          <w:szCs w:val="20"/>
        </w:rPr>
        <w:t>𝑏</w:t>
      </w:r>
      <w:r w:rsidRPr="007B1488">
        <w:rPr>
          <w:rFonts w:asciiTheme="minorHAnsi" w:hAnsiTheme="minorHAnsi" w:cstheme="minorHAnsi"/>
          <w:sz w:val="20"/>
          <w:szCs w:val="20"/>
        </w:rPr>
        <w:t>. A</w:t>
      </w:r>
      <w:r w:rsidR="006F28AB" w:rsidRPr="00075D8C">
        <w:rPr>
          <w:rFonts w:asciiTheme="minorHAnsi" w:hAnsiTheme="minorHAnsi" w:cstheme="minorHAnsi"/>
          <w:sz w:val="20"/>
          <w:szCs w:val="20"/>
        </w:rPr>
        <w:t>nother</w:t>
      </w:r>
      <w:r w:rsidRPr="007B1488">
        <w:rPr>
          <w:rFonts w:asciiTheme="minorHAnsi" w:hAnsiTheme="minorHAnsi" w:cstheme="minorHAnsi"/>
          <w:sz w:val="20"/>
          <w:szCs w:val="20"/>
        </w:rPr>
        <w:t xml:space="preserve"> good example that makes sense to students is temperature. Start with a table of temperature readings (high temperature in </w:t>
      </w:r>
      <w:r w:rsidR="006F28AB" w:rsidRPr="00075D8C">
        <w:rPr>
          <w:rFonts w:asciiTheme="minorHAnsi" w:hAnsiTheme="minorHAnsi" w:cstheme="minorHAnsi"/>
          <w:sz w:val="20"/>
          <w:szCs w:val="20"/>
        </w:rPr>
        <w:t>Linden</w:t>
      </w:r>
      <w:r w:rsidRPr="007B1488">
        <w:rPr>
          <w:rFonts w:asciiTheme="minorHAnsi" w:hAnsiTheme="minorHAnsi" w:cstheme="minorHAnsi"/>
          <w:sz w:val="20"/>
          <w:szCs w:val="20"/>
        </w:rPr>
        <w:t xml:space="preserve"> for each month over a year) and compute the average. Draw a graph with discrete data points and lead the discussion toward how to compute the true average temperature over the entire year by adding more and more temperature readings and finally integrating the temperature function. </w:t>
      </w:r>
    </w:p>
    <w:p w14:paraId="6A95D8A9" w14:textId="3D9CD34A" w:rsidR="000E24D4" w:rsidRPr="002F13FE" w:rsidRDefault="000E24D4" w:rsidP="002F13FE">
      <w:pPr>
        <w:rPr>
          <w:rFonts w:asciiTheme="minorHAnsi" w:hAnsiTheme="minorHAnsi" w:cstheme="minorHAnsi"/>
          <w:sz w:val="20"/>
          <w:szCs w:val="20"/>
          <w:u w:val="single"/>
        </w:rPr>
      </w:pPr>
      <w:r w:rsidRPr="002F13FE">
        <w:rPr>
          <w:rFonts w:asciiTheme="minorHAnsi" w:hAnsiTheme="minorHAnsi" w:cstheme="minorHAnsi"/>
          <w:color w:val="000000" w:themeColor="text1"/>
          <w:sz w:val="20"/>
          <w:szCs w:val="20"/>
        </w:rPr>
        <w:t xml:space="preserve">Day 1: Complete problems </w:t>
      </w:r>
      <w:r w:rsidR="008E0C66" w:rsidRPr="002F13FE">
        <w:rPr>
          <w:rFonts w:asciiTheme="minorHAnsi" w:hAnsiTheme="minorHAnsi" w:cstheme="minorHAnsi"/>
          <w:color w:val="0C0C0C"/>
          <w:sz w:val="20"/>
          <w:szCs w:val="20"/>
        </w:rPr>
        <w:t xml:space="preserve">1-9 </w:t>
      </w:r>
      <w:r w:rsidR="008E0C66" w:rsidRPr="002F13FE">
        <w:rPr>
          <w:rFonts w:asciiTheme="minorHAnsi" w:hAnsiTheme="minorHAnsi" w:cstheme="minorHAnsi"/>
          <w:sz w:val="20"/>
          <w:szCs w:val="20"/>
        </w:rPr>
        <w:t>odds, 21-26</w:t>
      </w:r>
    </w:p>
    <w:p w14:paraId="11A5C515" w14:textId="0DA7C7F5" w:rsidR="000E24D4" w:rsidRPr="002F13FE" w:rsidRDefault="000E24D4" w:rsidP="002F13FE">
      <w:pPr>
        <w:rPr>
          <w:rFonts w:asciiTheme="minorHAnsi" w:hAnsiTheme="minorHAnsi" w:cstheme="minorHAnsi"/>
          <w:color w:val="000000" w:themeColor="text1"/>
          <w:sz w:val="20"/>
          <w:szCs w:val="20"/>
        </w:rPr>
      </w:pPr>
      <w:r w:rsidRPr="002F13FE">
        <w:rPr>
          <w:rFonts w:asciiTheme="minorHAnsi" w:hAnsiTheme="minorHAnsi" w:cstheme="minorHAnsi"/>
          <w:color w:val="000000" w:themeColor="text1"/>
          <w:sz w:val="20"/>
          <w:szCs w:val="20"/>
        </w:rPr>
        <w:t xml:space="preserve">Day 2: Complete problems </w:t>
      </w:r>
      <w:r w:rsidR="008E0C66" w:rsidRPr="002F13FE">
        <w:rPr>
          <w:rFonts w:asciiTheme="minorHAnsi" w:hAnsiTheme="minorHAnsi" w:cstheme="minorHAnsi"/>
          <w:color w:val="0F0F0F"/>
          <w:sz w:val="20"/>
          <w:szCs w:val="20"/>
        </w:rPr>
        <w:t xml:space="preserve">28, </w:t>
      </w:r>
      <w:r w:rsidR="008E0C66" w:rsidRPr="002F13FE">
        <w:rPr>
          <w:rFonts w:asciiTheme="minorHAnsi" w:hAnsiTheme="minorHAnsi" w:cstheme="minorHAnsi"/>
          <w:color w:val="0C0C0C"/>
          <w:sz w:val="20"/>
          <w:szCs w:val="20"/>
        </w:rPr>
        <w:t xml:space="preserve">30, </w:t>
      </w:r>
      <w:r w:rsidR="008E0C66" w:rsidRPr="002F13FE">
        <w:rPr>
          <w:rFonts w:asciiTheme="minorHAnsi" w:hAnsiTheme="minorHAnsi" w:cstheme="minorHAnsi"/>
          <w:sz w:val="20"/>
          <w:szCs w:val="20"/>
        </w:rPr>
        <w:t xml:space="preserve">32, 33, </w:t>
      </w:r>
      <w:r w:rsidR="008E0C66" w:rsidRPr="002F13FE">
        <w:rPr>
          <w:rFonts w:asciiTheme="minorHAnsi" w:hAnsiTheme="minorHAnsi" w:cstheme="minorHAnsi"/>
          <w:color w:val="0E0E0E"/>
          <w:sz w:val="20"/>
          <w:szCs w:val="20"/>
        </w:rPr>
        <w:t xml:space="preserve">34, </w:t>
      </w:r>
      <w:r w:rsidR="008E0C66" w:rsidRPr="002F13FE">
        <w:rPr>
          <w:rFonts w:asciiTheme="minorHAnsi" w:hAnsiTheme="minorHAnsi" w:cstheme="minorHAnsi"/>
          <w:sz w:val="20"/>
          <w:szCs w:val="20"/>
        </w:rPr>
        <w:t xml:space="preserve">35, 36, 39-43, </w:t>
      </w:r>
      <w:r w:rsidR="008E0C66" w:rsidRPr="002F13FE">
        <w:rPr>
          <w:rFonts w:asciiTheme="minorHAnsi" w:hAnsiTheme="minorHAnsi" w:cstheme="minorHAnsi"/>
          <w:color w:val="0A0A0A"/>
          <w:sz w:val="20"/>
          <w:szCs w:val="20"/>
        </w:rPr>
        <w:t>49-52</w:t>
      </w:r>
    </w:p>
    <w:p w14:paraId="5111A316" w14:textId="2CAA562A" w:rsidR="000E24D4" w:rsidRPr="002F13FE" w:rsidRDefault="000E24D4" w:rsidP="002F13FE">
      <w:pPr>
        <w:rPr>
          <w:rFonts w:asciiTheme="minorHAnsi" w:hAnsiTheme="minorHAnsi" w:cstheme="minorHAnsi"/>
          <w:color w:val="000000" w:themeColor="text1"/>
          <w:sz w:val="20"/>
          <w:szCs w:val="20"/>
        </w:rPr>
      </w:pPr>
    </w:p>
    <w:p w14:paraId="4390E0D8" w14:textId="7C3A3A74" w:rsidR="000E24D4" w:rsidRDefault="000E24D4" w:rsidP="002F13FE">
      <w:pPr>
        <w:rPr>
          <w:rFonts w:asciiTheme="minorHAnsi" w:hAnsiTheme="minorHAnsi" w:cstheme="minorHAnsi"/>
          <w:sz w:val="20"/>
          <w:szCs w:val="20"/>
          <w:u w:val="single"/>
        </w:rPr>
      </w:pPr>
      <w:r w:rsidRPr="002F13FE">
        <w:rPr>
          <w:rFonts w:asciiTheme="minorHAnsi" w:hAnsiTheme="minorHAnsi" w:cstheme="minorHAnsi"/>
          <w:sz w:val="20"/>
          <w:szCs w:val="20"/>
          <w:u w:val="single"/>
        </w:rPr>
        <w:t xml:space="preserve">Lesson </w:t>
      </w:r>
      <w:proofErr w:type="gramStart"/>
      <w:r w:rsidRPr="002F13FE">
        <w:rPr>
          <w:rFonts w:asciiTheme="minorHAnsi" w:hAnsiTheme="minorHAnsi" w:cstheme="minorHAnsi"/>
          <w:sz w:val="20"/>
          <w:szCs w:val="20"/>
          <w:u w:val="single"/>
        </w:rPr>
        <w:t>Theme :</w:t>
      </w:r>
      <w:proofErr w:type="gramEnd"/>
      <w:r w:rsidRPr="002F13FE">
        <w:rPr>
          <w:rFonts w:asciiTheme="minorHAnsi" w:hAnsiTheme="minorHAnsi" w:cstheme="minorHAnsi"/>
          <w:sz w:val="20"/>
          <w:szCs w:val="20"/>
          <w:u w:val="single"/>
        </w:rPr>
        <w:t xml:space="preserve"> Chapter 5 Review</w:t>
      </w:r>
      <w:r w:rsidR="001724BF">
        <w:rPr>
          <w:rFonts w:asciiTheme="minorHAnsi" w:hAnsiTheme="minorHAnsi" w:cstheme="minorHAnsi"/>
          <w:sz w:val="20"/>
          <w:szCs w:val="20"/>
          <w:u w:val="single"/>
        </w:rPr>
        <w:t xml:space="preserve"> </w:t>
      </w:r>
      <w:r w:rsidR="001724BF" w:rsidRPr="005417ED">
        <w:rPr>
          <w:rFonts w:asciiTheme="minorHAnsi" w:hAnsiTheme="minorHAnsi" w:cstheme="minorHAnsi"/>
          <w:sz w:val="20"/>
          <w:szCs w:val="20"/>
          <w:highlight w:val="cyan"/>
        </w:rPr>
        <w:t>(</w:t>
      </w:r>
      <w:r w:rsidR="001724BF">
        <w:rPr>
          <w:rFonts w:asciiTheme="minorHAnsi" w:hAnsiTheme="minorHAnsi" w:cstheme="minorHAnsi"/>
          <w:sz w:val="20"/>
          <w:szCs w:val="20"/>
          <w:highlight w:val="cyan"/>
        </w:rPr>
        <w:t>1.C</w:t>
      </w:r>
      <w:r w:rsidR="001724BF" w:rsidRPr="005417ED">
        <w:rPr>
          <w:rFonts w:asciiTheme="minorHAnsi" w:hAnsiTheme="minorHAnsi" w:cstheme="minorHAnsi"/>
          <w:sz w:val="20"/>
          <w:szCs w:val="20"/>
          <w:highlight w:val="cyan"/>
        </w:rPr>
        <w:t>) (</w:t>
      </w:r>
      <w:r w:rsidR="001724BF">
        <w:rPr>
          <w:rFonts w:asciiTheme="minorHAnsi" w:hAnsiTheme="minorHAnsi" w:cstheme="minorHAnsi"/>
          <w:sz w:val="20"/>
          <w:szCs w:val="20"/>
          <w:highlight w:val="cyan"/>
        </w:rPr>
        <w:t>1.E</w:t>
      </w:r>
      <w:r w:rsidR="001724BF" w:rsidRPr="005417ED">
        <w:rPr>
          <w:rFonts w:asciiTheme="minorHAnsi" w:hAnsiTheme="minorHAnsi" w:cstheme="minorHAnsi"/>
          <w:sz w:val="20"/>
          <w:szCs w:val="20"/>
          <w:highlight w:val="cyan"/>
        </w:rPr>
        <w:t>)</w:t>
      </w:r>
    </w:p>
    <w:p w14:paraId="79697F2A" w14:textId="67841B3D" w:rsidR="001724BF" w:rsidRPr="001724BF" w:rsidRDefault="001724BF" w:rsidP="001724BF">
      <w:pPr>
        <w:rPr>
          <w:rFonts w:asciiTheme="minorHAnsi" w:hAnsiTheme="minorHAnsi" w:cstheme="minorHAnsi"/>
          <w:sz w:val="20"/>
          <w:szCs w:val="20"/>
        </w:rPr>
      </w:pPr>
      <w:r w:rsidRPr="001724BF">
        <w:rPr>
          <w:rFonts w:asciiTheme="minorHAnsi" w:hAnsiTheme="minorHAnsi" w:cstheme="minorHAnsi"/>
          <w:sz w:val="20"/>
          <w:szCs w:val="20"/>
        </w:rPr>
        <w:t>When reviewing</w:t>
      </w:r>
      <w:r w:rsidR="004A1F40">
        <w:rPr>
          <w:rFonts w:asciiTheme="minorHAnsi" w:hAnsiTheme="minorHAnsi" w:cstheme="minorHAnsi"/>
          <w:sz w:val="20"/>
          <w:szCs w:val="20"/>
        </w:rPr>
        <w:t>, give problems that require students to</w:t>
      </w:r>
      <w:r w:rsidRPr="001724BF">
        <w:rPr>
          <w:rFonts w:asciiTheme="minorHAnsi" w:hAnsiTheme="minorHAnsi" w:cstheme="minorHAnsi"/>
          <w:sz w:val="20"/>
          <w:szCs w:val="20"/>
        </w:rPr>
        <w:t xml:space="preserve"> identify the appropriate integration techniques to apply to each of several definite integrals, compute the antiderivatives manually, and then check their results using </w:t>
      </w:r>
      <w:r w:rsidR="005E3FAB">
        <w:rPr>
          <w:rFonts w:asciiTheme="minorHAnsi" w:hAnsiTheme="minorHAnsi" w:cstheme="minorHAnsi"/>
          <w:sz w:val="20"/>
          <w:szCs w:val="20"/>
        </w:rPr>
        <w:t>their graphing calculator</w:t>
      </w:r>
      <w:r w:rsidRPr="001724BF">
        <w:rPr>
          <w:rFonts w:asciiTheme="minorHAnsi" w:hAnsiTheme="minorHAnsi" w:cstheme="minorHAnsi"/>
          <w:sz w:val="20"/>
          <w:szCs w:val="20"/>
        </w:rPr>
        <w:t>. In pairs, then</w:t>
      </w:r>
      <w:r w:rsidR="004A1F40">
        <w:rPr>
          <w:rFonts w:asciiTheme="minorHAnsi" w:hAnsiTheme="minorHAnsi" w:cstheme="minorHAnsi"/>
          <w:sz w:val="20"/>
          <w:szCs w:val="20"/>
        </w:rPr>
        <w:t xml:space="preserve"> have them</w:t>
      </w:r>
      <w:r w:rsidRPr="001724BF">
        <w:rPr>
          <w:rFonts w:asciiTheme="minorHAnsi" w:hAnsiTheme="minorHAnsi" w:cstheme="minorHAnsi"/>
          <w:sz w:val="20"/>
          <w:szCs w:val="20"/>
        </w:rPr>
        <w:t xml:space="preserve"> discuss any of their results that do not match the results when using the technology.</w:t>
      </w:r>
    </w:p>
    <w:p w14:paraId="3D93D4C6" w14:textId="77777777" w:rsidR="00153EF0" w:rsidRPr="002F13FE" w:rsidRDefault="000E24D4" w:rsidP="002F13FE">
      <w:pPr>
        <w:rPr>
          <w:rFonts w:asciiTheme="minorHAnsi" w:hAnsiTheme="minorHAnsi" w:cstheme="minorHAnsi"/>
          <w:sz w:val="20"/>
          <w:szCs w:val="20"/>
        </w:rPr>
      </w:pPr>
      <w:r w:rsidRPr="002F13FE">
        <w:rPr>
          <w:rFonts w:asciiTheme="minorHAnsi" w:hAnsiTheme="minorHAnsi" w:cstheme="minorHAnsi"/>
          <w:color w:val="000000" w:themeColor="text1"/>
          <w:sz w:val="20"/>
          <w:szCs w:val="20"/>
        </w:rPr>
        <w:t xml:space="preserve">Day 1: Complete </w:t>
      </w:r>
      <w:proofErr w:type="gramStart"/>
      <w:r w:rsidRPr="002F13FE">
        <w:rPr>
          <w:rFonts w:asciiTheme="minorHAnsi" w:hAnsiTheme="minorHAnsi" w:cstheme="minorHAnsi"/>
          <w:color w:val="000000" w:themeColor="text1"/>
          <w:sz w:val="20"/>
          <w:szCs w:val="20"/>
        </w:rPr>
        <w:t xml:space="preserve">problems </w:t>
      </w:r>
      <w:r w:rsidR="008E0C66" w:rsidRPr="002F13FE">
        <w:rPr>
          <w:rFonts w:asciiTheme="minorHAnsi" w:hAnsiTheme="minorHAnsi" w:cstheme="minorHAnsi"/>
          <w:sz w:val="20"/>
          <w:szCs w:val="20"/>
        </w:rPr>
        <w:t xml:space="preserve"> </w:t>
      </w:r>
      <w:r w:rsidR="00153EF0" w:rsidRPr="002F13FE">
        <w:rPr>
          <w:rFonts w:asciiTheme="minorHAnsi" w:hAnsiTheme="minorHAnsi" w:cstheme="minorHAnsi"/>
          <w:color w:val="333333"/>
          <w:sz w:val="20"/>
          <w:szCs w:val="20"/>
        </w:rPr>
        <w:t>2</w:t>
      </w:r>
      <w:proofErr w:type="gramEnd"/>
      <w:r w:rsidR="00153EF0" w:rsidRPr="002F13FE">
        <w:rPr>
          <w:rFonts w:asciiTheme="minorHAnsi" w:hAnsiTheme="minorHAnsi" w:cstheme="minorHAnsi"/>
          <w:color w:val="333333"/>
          <w:sz w:val="20"/>
          <w:szCs w:val="20"/>
        </w:rPr>
        <w:t xml:space="preserve">, </w:t>
      </w:r>
      <w:r w:rsidR="00153EF0" w:rsidRPr="002F13FE">
        <w:rPr>
          <w:rFonts w:asciiTheme="minorHAnsi" w:hAnsiTheme="minorHAnsi" w:cstheme="minorHAnsi"/>
          <w:sz w:val="20"/>
          <w:szCs w:val="20"/>
        </w:rPr>
        <w:t xml:space="preserve">3, </w:t>
      </w:r>
      <w:r w:rsidR="00153EF0" w:rsidRPr="002F13FE">
        <w:rPr>
          <w:rFonts w:asciiTheme="minorHAnsi" w:hAnsiTheme="minorHAnsi" w:cstheme="minorHAnsi"/>
          <w:color w:val="0F0F0F"/>
          <w:sz w:val="20"/>
          <w:szCs w:val="20"/>
        </w:rPr>
        <w:t xml:space="preserve">5, </w:t>
      </w:r>
      <w:r w:rsidR="00153EF0" w:rsidRPr="002F13FE">
        <w:rPr>
          <w:rFonts w:asciiTheme="minorHAnsi" w:hAnsiTheme="minorHAnsi" w:cstheme="minorHAnsi"/>
          <w:color w:val="151515"/>
          <w:sz w:val="20"/>
          <w:szCs w:val="20"/>
        </w:rPr>
        <w:t xml:space="preserve">6, </w:t>
      </w:r>
      <w:r w:rsidR="00153EF0" w:rsidRPr="002F13FE">
        <w:rPr>
          <w:rFonts w:asciiTheme="minorHAnsi" w:hAnsiTheme="minorHAnsi" w:cstheme="minorHAnsi"/>
          <w:color w:val="4D4D4D"/>
          <w:sz w:val="20"/>
          <w:szCs w:val="20"/>
        </w:rPr>
        <w:t xml:space="preserve">7, </w:t>
      </w:r>
      <w:r w:rsidR="00153EF0" w:rsidRPr="002F13FE">
        <w:rPr>
          <w:rFonts w:asciiTheme="minorHAnsi" w:hAnsiTheme="minorHAnsi" w:cstheme="minorHAnsi"/>
          <w:color w:val="0F0F0F"/>
          <w:sz w:val="20"/>
          <w:szCs w:val="20"/>
        </w:rPr>
        <w:t xml:space="preserve">10, </w:t>
      </w:r>
      <w:r w:rsidR="00153EF0" w:rsidRPr="002F13FE">
        <w:rPr>
          <w:rFonts w:asciiTheme="minorHAnsi" w:hAnsiTheme="minorHAnsi" w:cstheme="minorHAnsi"/>
          <w:sz w:val="20"/>
          <w:szCs w:val="20"/>
        </w:rPr>
        <w:t xml:space="preserve">14, </w:t>
      </w:r>
      <w:r w:rsidR="00153EF0" w:rsidRPr="002F13FE">
        <w:rPr>
          <w:rFonts w:asciiTheme="minorHAnsi" w:hAnsiTheme="minorHAnsi" w:cstheme="minorHAnsi"/>
          <w:color w:val="232323"/>
          <w:sz w:val="20"/>
          <w:szCs w:val="20"/>
        </w:rPr>
        <w:t xml:space="preserve">15, </w:t>
      </w:r>
      <w:r w:rsidR="00153EF0" w:rsidRPr="002F13FE">
        <w:rPr>
          <w:rFonts w:asciiTheme="minorHAnsi" w:hAnsiTheme="minorHAnsi" w:cstheme="minorHAnsi"/>
          <w:sz w:val="20"/>
          <w:szCs w:val="20"/>
        </w:rPr>
        <w:t xml:space="preserve">17, 18, 22, 23, 26, </w:t>
      </w:r>
      <w:r w:rsidR="00153EF0" w:rsidRPr="002F13FE">
        <w:rPr>
          <w:rFonts w:asciiTheme="minorHAnsi" w:hAnsiTheme="minorHAnsi" w:cstheme="minorHAnsi"/>
          <w:color w:val="383838"/>
          <w:sz w:val="20"/>
          <w:szCs w:val="20"/>
        </w:rPr>
        <w:t xml:space="preserve">27, </w:t>
      </w:r>
      <w:r w:rsidR="00153EF0" w:rsidRPr="002F13FE">
        <w:rPr>
          <w:rFonts w:asciiTheme="minorHAnsi" w:hAnsiTheme="minorHAnsi" w:cstheme="minorHAnsi"/>
          <w:sz w:val="20"/>
          <w:szCs w:val="20"/>
        </w:rPr>
        <w:t>28, 32-36</w:t>
      </w:r>
    </w:p>
    <w:p w14:paraId="06E78BFC" w14:textId="0318BF30" w:rsidR="000E24D4" w:rsidRPr="002F13FE" w:rsidRDefault="000E24D4" w:rsidP="002F13FE">
      <w:pPr>
        <w:rPr>
          <w:rFonts w:asciiTheme="minorHAnsi" w:hAnsiTheme="minorHAnsi" w:cstheme="minorHAnsi"/>
          <w:color w:val="111111"/>
          <w:sz w:val="20"/>
          <w:szCs w:val="20"/>
        </w:rPr>
      </w:pPr>
      <w:r w:rsidRPr="002F13FE">
        <w:rPr>
          <w:rFonts w:asciiTheme="minorHAnsi" w:hAnsiTheme="minorHAnsi" w:cstheme="minorHAnsi"/>
          <w:color w:val="000000" w:themeColor="text1"/>
          <w:sz w:val="20"/>
          <w:szCs w:val="20"/>
        </w:rPr>
        <w:t xml:space="preserve">Day 2: Complete problems </w:t>
      </w:r>
      <w:r w:rsidR="00153EF0" w:rsidRPr="002F13FE">
        <w:rPr>
          <w:rFonts w:asciiTheme="minorHAnsi" w:hAnsiTheme="minorHAnsi" w:cstheme="minorHAnsi"/>
          <w:color w:val="0E0E0E"/>
          <w:sz w:val="20"/>
          <w:szCs w:val="20"/>
        </w:rPr>
        <w:t xml:space="preserve">37, </w:t>
      </w:r>
      <w:r w:rsidR="00153EF0" w:rsidRPr="002F13FE">
        <w:rPr>
          <w:rFonts w:asciiTheme="minorHAnsi" w:hAnsiTheme="minorHAnsi" w:cstheme="minorHAnsi"/>
          <w:sz w:val="20"/>
          <w:szCs w:val="20"/>
        </w:rPr>
        <w:t xml:space="preserve">38, </w:t>
      </w:r>
      <w:r w:rsidR="00153EF0" w:rsidRPr="002F13FE">
        <w:rPr>
          <w:rFonts w:asciiTheme="minorHAnsi" w:hAnsiTheme="minorHAnsi" w:cstheme="minorHAnsi"/>
          <w:color w:val="0C0C0C"/>
          <w:sz w:val="20"/>
          <w:szCs w:val="20"/>
        </w:rPr>
        <w:t xml:space="preserve">41, </w:t>
      </w:r>
      <w:r w:rsidR="00153EF0" w:rsidRPr="002F13FE">
        <w:rPr>
          <w:rFonts w:asciiTheme="minorHAnsi" w:hAnsiTheme="minorHAnsi" w:cstheme="minorHAnsi"/>
          <w:sz w:val="20"/>
          <w:szCs w:val="20"/>
        </w:rPr>
        <w:t xml:space="preserve">46, </w:t>
      </w:r>
      <w:r w:rsidR="00153EF0" w:rsidRPr="002F13FE">
        <w:rPr>
          <w:rFonts w:asciiTheme="minorHAnsi" w:hAnsiTheme="minorHAnsi" w:cstheme="minorHAnsi"/>
          <w:color w:val="181818"/>
          <w:sz w:val="20"/>
          <w:szCs w:val="20"/>
        </w:rPr>
        <w:t xml:space="preserve">49, </w:t>
      </w:r>
      <w:r w:rsidR="00153EF0" w:rsidRPr="002F13FE">
        <w:rPr>
          <w:rFonts w:asciiTheme="minorHAnsi" w:hAnsiTheme="minorHAnsi" w:cstheme="minorHAnsi"/>
          <w:color w:val="131313"/>
          <w:sz w:val="20"/>
          <w:szCs w:val="20"/>
        </w:rPr>
        <w:t xml:space="preserve">50, </w:t>
      </w:r>
      <w:r w:rsidR="00153EF0" w:rsidRPr="002F13FE">
        <w:rPr>
          <w:rFonts w:asciiTheme="minorHAnsi" w:hAnsiTheme="minorHAnsi" w:cstheme="minorHAnsi"/>
          <w:sz w:val="20"/>
          <w:szCs w:val="20"/>
        </w:rPr>
        <w:t xml:space="preserve">52, </w:t>
      </w:r>
      <w:r w:rsidR="00153EF0" w:rsidRPr="002F13FE">
        <w:rPr>
          <w:rFonts w:asciiTheme="minorHAnsi" w:hAnsiTheme="minorHAnsi" w:cstheme="minorHAnsi"/>
          <w:color w:val="1F1F1F"/>
          <w:sz w:val="20"/>
          <w:szCs w:val="20"/>
        </w:rPr>
        <w:t xml:space="preserve">53, </w:t>
      </w:r>
      <w:r w:rsidR="00153EF0" w:rsidRPr="002F13FE">
        <w:rPr>
          <w:rFonts w:asciiTheme="minorHAnsi" w:hAnsiTheme="minorHAnsi" w:cstheme="minorHAnsi"/>
          <w:color w:val="131313"/>
          <w:sz w:val="20"/>
          <w:szCs w:val="20"/>
        </w:rPr>
        <w:t xml:space="preserve">54, </w:t>
      </w:r>
      <w:r w:rsidR="00153EF0" w:rsidRPr="002F13FE">
        <w:rPr>
          <w:rFonts w:asciiTheme="minorHAnsi" w:hAnsiTheme="minorHAnsi" w:cstheme="minorHAnsi"/>
          <w:sz w:val="20"/>
          <w:szCs w:val="20"/>
        </w:rPr>
        <w:t xml:space="preserve">55, </w:t>
      </w:r>
      <w:r w:rsidR="00153EF0" w:rsidRPr="002F13FE">
        <w:rPr>
          <w:rFonts w:asciiTheme="minorHAnsi" w:hAnsiTheme="minorHAnsi" w:cstheme="minorHAnsi"/>
          <w:color w:val="383838"/>
          <w:sz w:val="20"/>
          <w:szCs w:val="20"/>
        </w:rPr>
        <w:t xml:space="preserve">57, </w:t>
      </w:r>
      <w:r w:rsidR="00153EF0" w:rsidRPr="002F13FE">
        <w:rPr>
          <w:rFonts w:asciiTheme="minorHAnsi" w:hAnsiTheme="minorHAnsi" w:cstheme="minorHAnsi"/>
          <w:color w:val="111111"/>
          <w:sz w:val="20"/>
          <w:szCs w:val="20"/>
        </w:rPr>
        <w:t>58</w:t>
      </w:r>
    </w:p>
    <w:p w14:paraId="676B36AD" w14:textId="77777777" w:rsidR="00153EF0" w:rsidRPr="002F13FE" w:rsidRDefault="00153EF0" w:rsidP="002F13FE">
      <w:pPr>
        <w:rPr>
          <w:rFonts w:asciiTheme="minorHAnsi" w:hAnsiTheme="minorHAnsi" w:cstheme="minorHAnsi"/>
          <w:color w:val="000000" w:themeColor="text1"/>
          <w:sz w:val="20"/>
          <w:szCs w:val="20"/>
        </w:rPr>
      </w:pPr>
    </w:p>
    <w:p w14:paraId="1BA28D44" w14:textId="3CBC74F2" w:rsidR="000E24D4" w:rsidRPr="002F13FE" w:rsidRDefault="000E24D4" w:rsidP="002F13FE">
      <w:pPr>
        <w:rPr>
          <w:rFonts w:asciiTheme="minorHAnsi" w:hAnsiTheme="minorHAnsi" w:cstheme="minorHAnsi"/>
          <w:sz w:val="20"/>
          <w:szCs w:val="20"/>
          <w:u w:val="single"/>
        </w:rPr>
      </w:pPr>
      <w:r w:rsidRPr="002F13FE">
        <w:rPr>
          <w:rFonts w:asciiTheme="minorHAnsi" w:hAnsiTheme="minorHAnsi" w:cstheme="minorHAnsi"/>
          <w:sz w:val="20"/>
          <w:szCs w:val="20"/>
          <w:u w:val="single"/>
        </w:rPr>
        <w:t xml:space="preserve">Lesson Theme </w:t>
      </w:r>
      <w:proofErr w:type="gramStart"/>
      <w:r w:rsidRPr="002F13FE">
        <w:rPr>
          <w:rFonts w:asciiTheme="minorHAnsi" w:hAnsiTheme="minorHAnsi" w:cstheme="minorHAnsi"/>
          <w:sz w:val="20"/>
          <w:szCs w:val="20"/>
          <w:u w:val="single"/>
        </w:rPr>
        <w:t>6.1 :</w:t>
      </w:r>
      <w:proofErr w:type="gramEnd"/>
      <w:r w:rsidRPr="002F13FE">
        <w:rPr>
          <w:rFonts w:asciiTheme="minorHAnsi" w:hAnsiTheme="minorHAnsi" w:cstheme="minorHAnsi"/>
          <w:sz w:val="20"/>
          <w:szCs w:val="20"/>
          <w:u w:val="single"/>
        </w:rPr>
        <w:t xml:space="preserve"> Antiderivatives Graphically &amp; Numerically</w:t>
      </w:r>
      <w:r w:rsidR="006B57A3">
        <w:rPr>
          <w:rFonts w:asciiTheme="minorHAnsi" w:hAnsiTheme="minorHAnsi" w:cstheme="minorHAnsi"/>
          <w:sz w:val="20"/>
          <w:szCs w:val="20"/>
          <w:u w:val="single"/>
        </w:rPr>
        <w:t xml:space="preserve"> </w:t>
      </w:r>
      <w:r w:rsidR="006B57A3" w:rsidRPr="005417ED">
        <w:rPr>
          <w:rFonts w:asciiTheme="minorHAnsi" w:hAnsiTheme="minorHAnsi" w:cstheme="minorHAnsi"/>
          <w:sz w:val="20"/>
          <w:szCs w:val="20"/>
          <w:highlight w:val="cyan"/>
        </w:rPr>
        <w:t>(1.E) (4.C)</w:t>
      </w:r>
      <w:r w:rsidR="006B57A3" w:rsidRPr="00C53039">
        <w:rPr>
          <w:rFonts w:asciiTheme="minorHAnsi" w:hAnsiTheme="minorHAnsi" w:cstheme="minorHAnsi"/>
          <w:sz w:val="20"/>
          <w:szCs w:val="20"/>
        </w:rPr>
        <w:t xml:space="preserve"> </w:t>
      </w:r>
    </w:p>
    <w:p w14:paraId="37D8995E" w14:textId="5D1D05E8" w:rsidR="007B1488" w:rsidRPr="007B1488" w:rsidRDefault="007B1488" w:rsidP="002F13FE">
      <w:pPr>
        <w:rPr>
          <w:rFonts w:asciiTheme="minorHAnsi" w:hAnsiTheme="minorHAnsi" w:cstheme="minorHAnsi"/>
          <w:sz w:val="20"/>
          <w:szCs w:val="20"/>
        </w:rPr>
      </w:pPr>
      <w:r w:rsidRPr="007B1488">
        <w:rPr>
          <w:rFonts w:asciiTheme="minorHAnsi" w:hAnsiTheme="minorHAnsi" w:cstheme="minorHAnsi"/>
          <w:sz w:val="20"/>
          <w:szCs w:val="20"/>
        </w:rPr>
        <w:t xml:space="preserve">Start with a graph of </w:t>
      </w:r>
      <m:oMath>
        <m:r>
          <w:rPr>
            <w:rFonts w:ascii="Cambria Math" w:hAnsi="Cambria Math" w:cstheme="minorHAnsi"/>
            <w:sz w:val="20"/>
            <w:szCs w:val="20"/>
          </w:rPr>
          <m:t>f'</m:t>
        </m:r>
      </m:oMath>
      <w:r w:rsidR="00F8477E" w:rsidRPr="006F28AB">
        <w:rPr>
          <w:rFonts w:asciiTheme="minorHAnsi" w:hAnsiTheme="minorHAnsi" w:cstheme="minorHAnsi"/>
          <w:sz w:val="20"/>
          <w:szCs w:val="20"/>
        </w:rPr>
        <w:t xml:space="preserve"> </w:t>
      </w:r>
      <w:r w:rsidRPr="007B1488">
        <w:rPr>
          <w:rFonts w:asciiTheme="minorHAnsi" w:hAnsiTheme="minorHAnsi" w:cstheme="minorHAnsi"/>
          <w:sz w:val="20"/>
          <w:szCs w:val="20"/>
        </w:rPr>
        <w:t xml:space="preserve">(no formula) and ask students for a possible sketch of </w:t>
      </w:r>
      <m:oMath>
        <m:r>
          <w:rPr>
            <w:rFonts w:ascii="Cambria Math" w:hAnsi="Cambria Math" w:cstheme="minorHAnsi"/>
            <w:sz w:val="20"/>
            <w:szCs w:val="20"/>
          </w:rPr>
          <m:t>f'</m:t>
        </m:r>
      </m:oMath>
      <w:r w:rsidR="00F8477E" w:rsidRPr="006F28AB">
        <w:rPr>
          <w:rFonts w:asciiTheme="minorHAnsi" w:hAnsiTheme="minorHAnsi" w:cstheme="minorHAnsi"/>
          <w:sz w:val="20"/>
          <w:szCs w:val="20"/>
        </w:rPr>
        <w:t xml:space="preserve"> </w:t>
      </w:r>
      <w:r w:rsidR="00F8477E">
        <w:rPr>
          <w:rFonts w:asciiTheme="minorHAnsi" w:hAnsiTheme="minorHAnsi" w:cstheme="minorHAnsi"/>
          <w:sz w:val="20"/>
          <w:szCs w:val="20"/>
        </w:rPr>
        <w:t>.</w:t>
      </w:r>
      <w:r w:rsidRPr="007B1488">
        <w:rPr>
          <w:rFonts w:asciiTheme="minorHAnsi" w:hAnsiTheme="minorHAnsi" w:cstheme="minorHAnsi"/>
          <w:sz w:val="20"/>
          <w:szCs w:val="20"/>
        </w:rPr>
        <w:t xml:space="preserve"> (It’s probably best to choose </w:t>
      </w:r>
      <m:oMath>
        <m:r>
          <w:rPr>
            <w:rFonts w:ascii="Cambria Math" w:hAnsi="Cambria Math" w:cs="Cambria Math"/>
            <w:sz w:val="20"/>
            <w:szCs w:val="20"/>
          </w:rPr>
          <m:t>f</m:t>
        </m:r>
        <m:d>
          <m:dPr>
            <m:ctrlPr>
              <w:rPr>
                <w:rFonts w:ascii="Cambria Math" w:hAnsi="Cambria Math" w:cstheme="minorHAnsi"/>
                <w:i/>
                <w:sz w:val="20"/>
                <w:szCs w:val="20"/>
              </w:rPr>
            </m:ctrlPr>
          </m:dPr>
          <m:e>
            <m:r>
              <w:rPr>
                <w:rFonts w:ascii="Cambria Math" w:hAnsi="Cambria Math" w:cs="Cambria Math"/>
                <w:sz w:val="20"/>
                <w:szCs w:val="20"/>
              </w:rPr>
              <m:t>0</m:t>
            </m:r>
          </m:e>
        </m:d>
        <m:r>
          <w:rPr>
            <w:rFonts w:ascii="Cambria Math" w:hAnsi="Cambria Math" w:cstheme="minorHAnsi"/>
            <w:sz w:val="20"/>
            <w:szCs w:val="20"/>
          </w:rPr>
          <m:t>=0</m:t>
        </m:r>
      </m:oMath>
      <w:r w:rsidRPr="007B1488">
        <w:rPr>
          <w:rFonts w:asciiTheme="minorHAnsi" w:hAnsiTheme="minorHAnsi" w:cstheme="minorHAnsi"/>
          <w:sz w:val="20"/>
          <w:szCs w:val="20"/>
        </w:rPr>
        <w:t xml:space="preserve">.) </w:t>
      </w:r>
      <w:r w:rsidR="00F8477E">
        <w:rPr>
          <w:rFonts w:asciiTheme="minorHAnsi" w:hAnsiTheme="minorHAnsi" w:cstheme="minorHAnsi"/>
          <w:sz w:val="20"/>
          <w:szCs w:val="20"/>
        </w:rPr>
        <w:t xml:space="preserve">Start with a </w:t>
      </w:r>
      <w:r w:rsidRPr="007B1488">
        <w:rPr>
          <w:rFonts w:asciiTheme="minorHAnsi" w:hAnsiTheme="minorHAnsi" w:cstheme="minorHAnsi"/>
          <w:sz w:val="20"/>
          <w:szCs w:val="20"/>
        </w:rPr>
        <w:t xml:space="preserve">problem where </w:t>
      </w:r>
      <m:oMath>
        <m:r>
          <w:rPr>
            <w:rFonts w:ascii="Cambria Math" w:hAnsi="Cambria Math" w:cstheme="minorHAnsi"/>
            <w:sz w:val="20"/>
            <w:szCs w:val="20"/>
          </w:rPr>
          <m:t>f'</m:t>
        </m:r>
      </m:oMath>
      <w:r w:rsidR="00F8477E" w:rsidRPr="006F28AB">
        <w:rPr>
          <w:rFonts w:asciiTheme="minorHAnsi" w:hAnsiTheme="minorHAnsi" w:cstheme="minorHAnsi"/>
          <w:sz w:val="20"/>
          <w:szCs w:val="20"/>
        </w:rPr>
        <w:t xml:space="preserve"> </w:t>
      </w:r>
      <w:r w:rsidRPr="007B1488">
        <w:rPr>
          <w:rFonts w:asciiTheme="minorHAnsi" w:hAnsiTheme="minorHAnsi" w:cstheme="minorHAnsi"/>
          <w:sz w:val="20"/>
          <w:szCs w:val="20"/>
        </w:rPr>
        <w:t>is piecewise linear, for example a line segment from (0</w:t>
      </w:r>
      <w:r w:rsidRPr="007B1488">
        <w:rPr>
          <w:rFonts w:asciiTheme="minorHAnsi" w:hAnsiTheme="minorHAnsi" w:cstheme="minorHAnsi"/>
          <w:i/>
          <w:iCs/>
          <w:sz w:val="20"/>
          <w:szCs w:val="20"/>
        </w:rPr>
        <w:t xml:space="preserve">, </w:t>
      </w:r>
      <w:r w:rsidRPr="007B1488">
        <w:rPr>
          <w:rFonts w:asciiTheme="minorHAnsi" w:hAnsiTheme="minorHAnsi" w:cstheme="minorHAnsi"/>
          <w:sz w:val="20"/>
          <w:szCs w:val="20"/>
        </w:rPr>
        <w:t>0) to (1</w:t>
      </w:r>
      <w:r w:rsidRPr="007B1488">
        <w:rPr>
          <w:rFonts w:asciiTheme="minorHAnsi" w:hAnsiTheme="minorHAnsi" w:cstheme="minorHAnsi"/>
          <w:i/>
          <w:iCs/>
          <w:sz w:val="20"/>
          <w:szCs w:val="20"/>
        </w:rPr>
        <w:t xml:space="preserve">, </w:t>
      </w:r>
      <w:r w:rsidRPr="007B1488">
        <w:rPr>
          <w:rFonts w:asciiTheme="minorHAnsi" w:hAnsiTheme="minorHAnsi" w:cstheme="minorHAnsi"/>
          <w:sz w:val="20"/>
          <w:szCs w:val="20"/>
        </w:rPr>
        <w:t>2) followed by a line segment from (1</w:t>
      </w:r>
      <w:r w:rsidRPr="007B1488">
        <w:rPr>
          <w:rFonts w:asciiTheme="minorHAnsi" w:hAnsiTheme="minorHAnsi" w:cstheme="minorHAnsi"/>
          <w:i/>
          <w:iCs/>
          <w:sz w:val="20"/>
          <w:szCs w:val="20"/>
        </w:rPr>
        <w:t xml:space="preserve">, </w:t>
      </w:r>
      <w:r w:rsidRPr="007B1488">
        <w:rPr>
          <w:rFonts w:asciiTheme="minorHAnsi" w:hAnsiTheme="minorHAnsi" w:cstheme="minorHAnsi"/>
          <w:sz w:val="20"/>
          <w:szCs w:val="20"/>
        </w:rPr>
        <w:t>2) to (2</w:t>
      </w:r>
      <w:r w:rsidRPr="007B1488">
        <w:rPr>
          <w:rFonts w:asciiTheme="minorHAnsi" w:hAnsiTheme="minorHAnsi" w:cstheme="minorHAnsi"/>
          <w:i/>
          <w:iCs/>
          <w:sz w:val="20"/>
          <w:szCs w:val="20"/>
        </w:rPr>
        <w:t xml:space="preserve">, </w:t>
      </w:r>
      <w:r w:rsidRPr="007B1488">
        <w:rPr>
          <w:rFonts w:asciiTheme="minorHAnsi" w:hAnsiTheme="minorHAnsi" w:cstheme="minorHAnsi"/>
          <w:sz w:val="20"/>
          <w:szCs w:val="20"/>
        </w:rPr>
        <w:t xml:space="preserve">0). </w:t>
      </w:r>
      <w:r w:rsidR="00F8477E">
        <w:rPr>
          <w:rFonts w:asciiTheme="minorHAnsi" w:hAnsiTheme="minorHAnsi" w:cstheme="minorHAnsi"/>
          <w:sz w:val="20"/>
          <w:szCs w:val="20"/>
        </w:rPr>
        <w:t>Have</w:t>
      </w:r>
      <w:r w:rsidRPr="007B1488">
        <w:rPr>
          <w:rFonts w:asciiTheme="minorHAnsi" w:hAnsiTheme="minorHAnsi" w:cstheme="minorHAnsi"/>
          <w:sz w:val="20"/>
          <w:szCs w:val="20"/>
        </w:rPr>
        <w:t xml:space="preserve"> students to draw two antiderivatives </w:t>
      </w:r>
      <m:oMath>
        <m:r>
          <w:rPr>
            <w:rFonts w:ascii="Cambria Math" w:hAnsi="Cambria Math" w:cstheme="minorHAnsi"/>
            <w:sz w:val="20"/>
            <w:szCs w:val="20"/>
          </w:rPr>
          <m:t>f</m:t>
        </m:r>
      </m:oMath>
      <w:r w:rsidRPr="007B1488">
        <w:rPr>
          <w:rFonts w:asciiTheme="minorHAnsi" w:hAnsiTheme="minorHAnsi" w:cstheme="minorHAnsi"/>
          <w:i/>
          <w:iCs/>
          <w:sz w:val="20"/>
          <w:szCs w:val="20"/>
        </w:rPr>
        <w:t xml:space="preserve"> </w:t>
      </w:r>
      <w:r w:rsidRPr="007B1488">
        <w:rPr>
          <w:rFonts w:asciiTheme="minorHAnsi" w:hAnsiTheme="minorHAnsi" w:cstheme="minorHAnsi"/>
          <w:sz w:val="20"/>
          <w:szCs w:val="20"/>
        </w:rPr>
        <w:t xml:space="preserve">and </w:t>
      </w:r>
      <m:oMath>
        <m:r>
          <w:rPr>
            <w:rFonts w:ascii="Cambria Math" w:hAnsi="Cambria Math" w:cstheme="minorHAnsi"/>
            <w:sz w:val="20"/>
            <w:szCs w:val="20"/>
          </w:rPr>
          <m:t>g</m:t>
        </m:r>
      </m:oMath>
      <w:r w:rsidRPr="007B1488">
        <w:rPr>
          <w:rFonts w:asciiTheme="minorHAnsi" w:hAnsiTheme="minorHAnsi" w:cstheme="minorHAnsi"/>
          <w:sz w:val="20"/>
          <w:szCs w:val="20"/>
        </w:rPr>
        <w:t xml:space="preserve">, where </w:t>
      </w:r>
      <m:oMath>
        <m:r>
          <w:rPr>
            <w:rFonts w:ascii="Cambria Math" w:hAnsi="Cambria Math" w:cs="Cambria Math"/>
            <w:sz w:val="20"/>
            <w:szCs w:val="20"/>
          </w:rPr>
          <m:t>f</m:t>
        </m:r>
        <m:d>
          <m:dPr>
            <m:ctrlPr>
              <w:rPr>
                <w:rFonts w:ascii="Cambria Math" w:hAnsi="Cambria Math" w:cstheme="minorHAnsi"/>
                <w:i/>
                <w:sz w:val="20"/>
                <w:szCs w:val="20"/>
              </w:rPr>
            </m:ctrlPr>
          </m:dPr>
          <m:e>
            <m:r>
              <w:rPr>
                <w:rFonts w:ascii="Cambria Math" w:hAnsi="Cambria Math" w:cs="Cambria Math"/>
                <w:sz w:val="20"/>
                <w:szCs w:val="20"/>
              </w:rPr>
              <m:t>0</m:t>
            </m:r>
          </m:e>
        </m:d>
        <m:r>
          <w:rPr>
            <w:rFonts w:ascii="Cambria Math" w:hAnsi="Cambria Math" w:cstheme="minorHAnsi"/>
            <w:sz w:val="20"/>
            <w:szCs w:val="20"/>
          </w:rPr>
          <m:t xml:space="preserve">=0 </m:t>
        </m:r>
      </m:oMath>
      <w:r w:rsidRPr="007B1488">
        <w:rPr>
          <w:rFonts w:asciiTheme="minorHAnsi" w:hAnsiTheme="minorHAnsi" w:cstheme="minorHAnsi"/>
          <w:sz w:val="20"/>
          <w:szCs w:val="20"/>
        </w:rPr>
        <w:t xml:space="preserve"> and</w:t>
      </w:r>
      <w:r w:rsidR="00F8477E" w:rsidRPr="00F8477E">
        <w:rPr>
          <w:rFonts w:ascii="Cambria Math" w:hAnsi="Cambria Math" w:cs="Cambria Math"/>
          <w:i/>
          <w:iCs/>
          <w:sz w:val="20"/>
          <w:szCs w:val="20"/>
        </w:rPr>
        <w:t xml:space="preserve"> </w:t>
      </w:r>
      <m:oMath>
        <m:r>
          <w:rPr>
            <w:rFonts w:ascii="Cambria Math" w:hAnsi="Cambria Math" w:cs="Cambria Math"/>
            <w:sz w:val="20"/>
            <w:szCs w:val="20"/>
          </w:rPr>
          <m:t>g</m:t>
        </m:r>
        <m:d>
          <m:dPr>
            <m:ctrlPr>
              <w:rPr>
                <w:rFonts w:ascii="Cambria Math" w:hAnsi="Cambria Math" w:cstheme="minorHAnsi"/>
                <w:i/>
                <w:sz w:val="20"/>
                <w:szCs w:val="20"/>
              </w:rPr>
            </m:ctrlPr>
          </m:dPr>
          <m:e>
            <m:r>
              <w:rPr>
                <w:rFonts w:ascii="Cambria Math" w:hAnsi="Cambria Math" w:cs="Cambria Math"/>
                <w:sz w:val="20"/>
                <w:szCs w:val="20"/>
              </w:rPr>
              <m:t>0</m:t>
            </m:r>
          </m:e>
        </m:d>
        <m:r>
          <w:rPr>
            <w:rFonts w:ascii="Cambria Math" w:hAnsi="Cambria Math" w:cstheme="minorHAnsi"/>
            <w:sz w:val="20"/>
            <w:szCs w:val="20"/>
          </w:rPr>
          <m:t xml:space="preserve">=1 </m:t>
        </m:r>
      </m:oMath>
      <w:r w:rsidRPr="007B1488">
        <w:rPr>
          <w:rFonts w:asciiTheme="minorHAnsi" w:hAnsiTheme="minorHAnsi" w:cstheme="minorHAnsi"/>
          <w:sz w:val="20"/>
          <w:szCs w:val="20"/>
        </w:rPr>
        <w:t xml:space="preserve"> After discussing the students’ answers, have them complete a table of values of </w:t>
      </w:r>
      <m:oMath>
        <m:r>
          <w:rPr>
            <w:rFonts w:ascii="Cambria Math" w:hAnsi="Cambria Math" w:cs="Cambria Math"/>
            <w:sz w:val="20"/>
            <w:szCs w:val="20"/>
          </w:rPr>
          <m:t>f</m:t>
        </m:r>
        <m:r>
          <w:rPr>
            <w:rFonts w:ascii="Cambria Math" w:hAnsi="Cambria Math" w:cstheme="minorHAnsi"/>
            <w:sz w:val="20"/>
            <w:szCs w:val="20"/>
          </w:rPr>
          <m:t>(</m:t>
        </m:r>
        <m:r>
          <w:rPr>
            <w:rFonts w:ascii="Cambria Math" w:hAnsi="Cambria Math" w:cs="Cambria Math"/>
            <w:sz w:val="20"/>
            <w:szCs w:val="20"/>
          </w:rPr>
          <m:t>x</m:t>
        </m:r>
        <m:r>
          <w:rPr>
            <w:rFonts w:ascii="Cambria Math" w:hAnsi="Cambria Math" w:cstheme="minorHAnsi"/>
            <w:sz w:val="20"/>
            <w:szCs w:val="20"/>
          </w:rPr>
          <m:t xml:space="preserve">) </m:t>
        </m:r>
      </m:oMath>
      <w:r w:rsidRPr="007B1488">
        <w:rPr>
          <w:rFonts w:asciiTheme="minorHAnsi" w:hAnsiTheme="minorHAnsi" w:cstheme="minorHAnsi"/>
          <w:sz w:val="20"/>
          <w:szCs w:val="20"/>
        </w:rPr>
        <w:t xml:space="preserve">for </w:t>
      </w:r>
      <m:oMath>
        <m:r>
          <w:rPr>
            <w:rFonts w:ascii="Cambria Math" w:hAnsi="Cambria Math" w:cs="Cambria Math"/>
            <w:sz w:val="20"/>
            <w:szCs w:val="20"/>
          </w:rPr>
          <m:t>x</m:t>
        </m:r>
        <m:r>
          <w:rPr>
            <w:rFonts w:ascii="Cambria Math" w:hAnsi="Cambria Math" w:cstheme="minorHAnsi"/>
            <w:sz w:val="20"/>
            <w:szCs w:val="20"/>
          </w:rPr>
          <m:t>=1, 2, 0.5, 1.5</m:t>
        </m:r>
      </m:oMath>
      <w:r w:rsidRPr="007B1488">
        <w:rPr>
          <w:rFonts w:asciiTheme="minorHAnsi" w:hAnsiTheme="minorHAnsi" w:cstheme="minorHAnsi"/>
          <w:sz w:val="20"/>
          <w:szCs w:val="20"/>
        </w:rPr>
        <w:t xml:space="preserve"> using the Fundamental Theorem of Calculus, and graph the antiderivative more carefully this time. Discuss the concavity of the graph. </w:t>
      </w:r>
    </w:p>
    <w:p w14:paraId="0B80794D" w14:textId="0439A4D9" w:rsidR="007B1488" w:rsidRPr="007B1488" w:rsidRDefault="007B1488" w:rsidP="002F13FE">
      <w:pPr>
        <w:rPr>
          <w:rFonts w:asciiTheme="minorHAnsi" w:hAnsiTheme="minorHAnsi" w:cstheme="minorHAnsi"/>
          <w:sz w:val="20"/>
          <w:szCs w:val="20"/>
        </w:rPr>
      </w:pPr>
      <w:r w:rsidRPr="007B1488">
        <w:rPr>
          <w:rFonts w:asciiTheme="minorHAnsi" w:hAnsiTheme="minorHAnsi" w:cstheme="minorHAnsi"/>
          <w:sz w:val="20"/>
          <w:szCs w:val="20"/>
        </w:rPr>
        <w:t>Make sure the class remembers that</w:t>
      </w:r>
      <w:r w:rsidRPr="007B1488">
        <w:rPr>
          <w:rFonts w:asciiTheme="minorHAnsi" w:hAnsiTheme="minorHAnsi" w:cstheme="minorHAnsi"/>
          <w:sz w:val="20"/>
          <w:szCs w:val="20"/>
        </w:rPr>
        <w:br/>
      </w:r>
      <m:oMath>
        <m:sSup>
          <m:sSupPr>
            <m:ctrlPr>
              <w:rPr>
                <w:rFonts w:ascii="Cambria Math" w:hAnsi="Cambria Math" w:cstheme="minorHAnsi"/>
                <w:i/>
                <w:sz w:val="20"/>
                <w:szCs w:val="20"/>
              </w:rPr>
            </m:ctrlPr>
          </m:sSupPr>
          <m:e>
            <m:r>
              <w:rPr>
                <w:rFonts w:ascii="Cambria Math" w:hAnsi="Cambria Math" w:cstheme="minorHAnsi"/>
                <w:sz w:val="20"/>
                <w:szCs w:val="20"/>
              </w:rPr>
              <m:t>f</m:t>
            </m:r>
          </m:e>
          <m:sup>
            <m:r>
              <w:rPr>
                <w:rFonts w:ascii="Cambria Math" w:hAnsi="Cambria Math" w:cstheme="minorHAnsi"/>
                <w:sz w:val="20"/>
                <w:szCs w:val="20"/>
              </w:rPr>
              <m:t>'</m:t>
            </m:r>
          </m:sup>
        </m:sSup>
        <m:r>
          <w:rPr>
            <w:rFonts w:ascii="Cambria Math" w:hAnsi="Cambria Math" w:cstheme="minorHAnsi"/>
            <w:sz w:val="20"/>
            <w:szCs w:val="20"/>
          </w:rPr>
          <m:t>&gt;0</m:t>
        </m:r>
      </m:oMath>
      <w:r w:rsidR="00F8477E" w:rsidRPr="006F28AB">
        <w:rPr>
          <w:rFonts w:asciiTheme="minorHAnsi" w:hAnsiTheme="minorHAnsi" w:cstheme="minorHAnsi"/>
          <w:sz w:val="20"/>
          <w:szCs w:val="20"/>
        </w:rPr>
        <w:t xml:space="preserve"> </w:t>
      </w:r>
      <w:r w:rsidRPr="007B1488">
        <w:rPr>
          <w:rFonts w:asciiTheme="minorHAnsi" w:hAnsiTheme="minorHAnsi" w:cstheme="minorHAnsi"/>
          <w:sz w:val="20"/>
          <w:szCs w:val="20"/>
        </w:rPr>
        <w:t xml:space="preserve"> on an interval </w:t>
      </w:r>
      <w:r w:rsidRPr="007B1488">
        <w:rPr>
          <w:rFonts w:ascii="Cambria Math" w:hAnsi="Cambria Math" w:cs="Cambria Math"/>
          <w:sz w:val="20"/>
          <w:szCs w:val="20"/>
        </w:rPr>
        <w:t>⇒</w:t>
      </w:r>
      <w:r w:rsidR="00F8477E" w:rsidRPr="00F8477E">
        <w:rPr>
          <w:rFonts w:ascii="Cambria Math" w:hAnsi="Cambria Math" w:cstheme="minorHAnsi"/>
          <w:i/>
          <w:sz w:val="20"/>
          <w:szCs w:val="20"/>
        </w:rPr>
        <w:t xml:space="preserve"> </w:t>
      </w:r>
      <m:oMath>
        <m:r>
          <w:rPr>
            <w:rFonts w:ascii="Cambria Math" w:hAnsi="Cambria Math" w:cstheme="minorHAnsi"/>
            <w:sz w:val="20"/>
            <w:szCs w:val="20"/>
          </w:rPr>
          <m:t>f</m:t>
        </m:r>
      </m:oMath>
      <w:r w:rsidR="00F8477E">
        <w:rPr>
          <w:rFonts w:ascii="Cambria Math" w:hAnsi="Cambria Math" w:cstheme="minorHAnsi"/>
          <w:i/>
          <w:sz w:val="20"/>
          <w:szCs w:val="20"/>
        </w:rPr>
        <w:t xml:space="preserve"> </w:t>
      </w:r>
      <w:r w:rsidRPr="007B1488">
        <w:rPr>
          <w:rFonts w:asciiTheme="minorHAnsi" w:hAnsiTheme="minorHAnsi" w:cstheme="minorHAnsi"/>
          <w:sz w:val="20"/>
          <w:szCs w:val="20"/>
        </w:rPr>
        <w:t xml:space="preserve">is increasing there </w:t>
      </w:r>
    </w:p>
    <w:p w14:paraId="5ABA43C1" w14:textId="3384B0DE" w:rsidR="007B1488" w:rsidRPr="007B1488" w:rsidRDefault="00000000" w:rsidP="002F13FE">
      <w:pPr>
        <w:rPr>
          <w:rFonts w:asciiTheme="minorHAnsi" w:hAnsiTheme="minorHAnsi" w:cstheme="minorHAnsi"/>
          <w:sz w:val="20"/>
          <w:szCs w:val="20"/>
        </w:rPr>
      </w:pPr>
      <m:oMath>
        <m:sSup>
          <m:sSupPr>
            <m:ctrlPr>
              <w:rPr>
                <w:rFonts w:ascii="Cambria Math" w:hAnsi="Cambria Math" w:cstheme="minorHAnsi"/>
                <w:i/>
                <w:sz w:val="20"/>
                <w:szCs w:val="20"/>
              </w:rPr>
            </m:ctrlPr>
          </m:sSupPr>
          <m:e>
            <m:r>
              <w:rPr>
                <w:rFonts w:ascii="Cambria Math" w:hAnsi="Cambria Math" w:cstheme="minorHAnsi"/>
                <w:sz w:val="20"/>
                <w:szCs w:val="20"/>
              </w:rPr>
              <m:t>f</m:t>
            </m:r>
          </m:e>
          <m:sup>
            <m:r>
              <w:rPr>
                <w:rFonts w:ascii="Cambria Math" w:hAnsi="Cambria Math" w:cstheme="minorHAnsi"/>
                <w:sz w:val="20"/>
                <w:szCs w:val="20"/>
              </w:rPr>
              <m:t>'</m:t>
            </m:r>
          </m:sup>
        </m:sSup>
        <m:r>
          <w:rPr>
            <w:rFonts w:ascii="Cambria Math" w:hAnsi="Cambria Math" w:cstheme="minorHAnsi"/>
            <w:sz w:val="20"/>
            <w:szCs w:val="20"/>
          </w:rPr>
          <m:t>&lt;0</m:t>
        </m:r>
      </m:oMath>
      <w:r w:rsidR="00F8477E" w:rsidRPr="006F28AB">
        <w:rPr>
          <w:rFonts w:asciiTheme="minorHAnsi" w:hAnsiTheme="minorHAnsi" w:cstheme="minorHAnsi"/>
          <w:sz w:val="20"/>
          <w:szCs w:val="20"/>
        </w:rPr>
        <w:t xml:space="preserve"> </w:t>
      </w:r>
      <w:r w:rsidR="007B1488" w:rsidRPr="007B1488">
        <w:rPr>
          <w:rFonts w:asciiTheme="minorHAnsi" w:hAnsiTheme="minorHAnsi" w:cstheme="minorHAnsi"/>
          <w:sz w:val="20"/>
          <w:szCs w:val="20"/>
        </w:rPr>
        <w:t xml:space="preserve">on an interval </w:t>
      </w:r>
      <w:r w:rsidR="007B1488" w:rsidRPr="007B1488">
        <w:rPr>
          <w:rFonts w:ascii="Cambria Math" w:hAnsi="Cambria Math" w:cs="Cambria Math"/>
          <w:sz w:val="20"/>
          <w:szCs w:val="20"/>
        </w:rPr>
        <w:t>⇒</w:t>
      </w:r>
      <w:r w:rsidR="007B1488" w:rsidRPr="007B1488">
        <w:rPr>
          <w:rFonts w:asciiTheme="minorHAnsi" w:hAnsiTheme="minorHAnsi" w:cstheme="minorHAnsi"/>
          <w:sz w:val="20"/>
          <w:szCs w:val="20"/>
        </w:rPr>
        <w:t xml:space="preserve"> </w:t>
      </w:r>
      <m:oMath>
        <m:r>
          <w:rPr>
            <w:rFonts w:ascii="Cambria Math" w:hAnsi="Cambria Math" w:cstheme="minorHAnsi"/>
            <w:sz w:val="20"/>
            <w:szCs w:val="20"/>
          </w:rPr>
          <m:t>f</m:t>
        </m:r>
      </m:oMath>
      <w:r w:rsidR="00F8477E">
        <w:rPr>
          <w:rFonts w:asciiTheme="minorHAnsi" w:hAnsiTheme="minorHAnsi" w:cstheme="minorHAnsi"/>
          <w:sz w:val="20"/>
          <w:szCs w:val="20"/>
        </w:rPr>
        <w:t xml:space="preserve"> </w:t>
      </w:r>
      <w:r w:rsidR="007B1488" w:rsidRPr="007B1488">
        <w:rPr>
          <w:rFonts w:asciiTheme="minorHAnsi" w:hAnsiTheme="minorHAnsi" w:cstheme="minorHAnsi"/>
          <w:i/>
          <w:iCs/>
          <w:sz w:val="20"/>
          <w:szCs w:val="20"/>
        </w:rPr>
        <w:t xml:space="preserve"> </w:t>
      </w:r>
      <w:r w:rsidR="007B1488" w:rsidRPr="007B1488">
        <w:rPr>
          <w:rFonts w:asciiTheme="minorHAnsi" w:hAnsiTheme="minorHAnsi" w:cstheme="minorHAnsi"/>
          <w:sz w:val="20"/>
          <w:szCs w:val="20"/>
        </w:rPr>
        <w:t xml:space="preserve">is decreasing there. </w:t>
      </w:r>
    </w:p>
    <w:p w14:paraId="36C63993" w14:textId="5CDB11F8" w:rsidR="007B1488" w:rsidRPr="007B1488" w:rsidRDefault="007B1488" w:rsidP="002F13FE">
      <w:pPr>
        <w:rPr>
          <w:rFonts w:asciiTheme="minorHAnsi" w:hAnsiTheme="minorHAnsi" w:cstheme="minorHAnsi"/>
          <w:sz w:val="20"/>
          <w:szCs w:val="20"/>
        </w:rPr>
      </w:pPr>
      <w:r w:rsidRPr="007B1488">
        <w:rPr>
          <w:rFonts w:asciiTheme="minorHAnsi" w:hAnsiTheme="minorHAnsi" w:cstheme="minorHAnsi"/>
          <w:sz w:val="20"/>
          <w:szCs w:val="20"/>
        </w:rPr>
        <w:t xml:space="preserve">Thus, if </w:t>
      </w:r>
      <m:oMath>
        <m:sSup>
          <m:sSupPr>
            <m:ctrlPr>
              <w:rPr>
                <w:rFonts w:ascii="Cambria Math" w:hAnsi="Cambria Math" w:cstheme="minorHAnsi"/>
                <w:i/>
                <w:sz w:val="20"/>
                <w:szCs w:val="20"/>
              </w:rPr>
            </m:ctrlPr>
          </m:sSupPr>
          <m:e>
            <m:r>
              <w:rPr>
                <w:rFonts w:ascii="Cambria Math" w:hAnsi="Cambria Math" w:cstheme="minorHAnsi"/>
                <w:sz w:val="20"/>
                <w:szCs w:val="20"/>
              </w:rPr>
              <m:t>f</m:t>
            </m:r>
          </m:e>
          <m:sup>
            <m:r>
              <w:rPr>
                <w:rFonts w:ascii="Cambria Math" w:hAnsi="Cambria Math" w:cstheme="minorHAnsi"/>
                <w:sz w:val="20"/>
                <w:szCs w:val="20"/>
              </w:rPr>
              <m:t>'</m:t>
            </m:r>
          </m:sup>
        </m:sSup>
        <m:r>
          <w:rPr>
            <w:rFonts w:ascii="Cambria Math" w:hAnsi="Cambria Math" w:cstheme="minorHAnsi"/>
            <w:sz w:val="20"/>
            <w:szCs w:val="20"/>
          </w:rPr>
          <m:t>&gt;0</m:t>
        </m:r>
      </m:oMath>
      <w:r w:rsidR="00F8477E" w:rsidRPr="006F28AB">
        <w:rPr>
          <w:rFonts w:asciiTheme="minorHAnsi" w:hAnsiTheme="minorHAnsi" w:cstheme="minorHAnsi"/>
          <w:sz w:val="20"/>
          <w:szCs w:val="20"/>
        </w:rPr>
        <w:t xml:space="preserve"> </w:t>
      </w:r>
      <w:r w:rsidR="00F8477E" w:rsidRPr="007B1488">
        <w:rPr>
          <w:rFonts w:asciiTheme="minorHAnsi" w:hAnsiTheme="minorHAnsi" w:cstheme="minorHAnsi"/>
          <w:sz w:val="20"/>
          <w:szCs w:val="20"/>
        </w:rPr>
        <w:t xml:space="preserve"> </w:t>
      </w:r>
      <w:r w:rsidRPr="007B1488">
        <w:rPr>
          <w:rFonts w:asciiTheme="minorHAnsi" w:hAnsiTheme="minorHAnsi" w:cstheme="minorHAnsi"/>
          <w:sz w:val="20"/>
          <w:szCs w:val="20"/>
        </w:rPr>
        <w:t xml:space="preserve">, the graph of </w:t>
      </w:r>
      <m:oMath>
        <m:r>
          <w:rPr>
            <w:rFonts w:ascii="Cambria Math" w:hAnsi="Cambria Math" w:cstheme="minorHAnsi"/>
            <w:sz w:val="20"/>
            <w:szCs w:val="20"/>
          </w:rPr>
          <m:t>f</m:t>
        </m:r>
      </m:oMath>
      <w:r w:rsidRPr="007B1488">
        <w:rPr>
          <w:rFonts w:asciiTheme="minorHAnsi" w:hAnsiTheme="minorHAnsi" w:cstheme="minorHAnsi"/>
          <w:i/>
          <w:iCs/>
          <w:sz w:val="20"/>
          <w:szCs w:val="20"/>
        </w:rPr>
        <w:t xml:space="preserve"> </w:t>
      </w:r>
      <w:r w:rsidRPr="007B1488">
        <w:rPr>
          <w:rFonts w:asciiTheme="minorHAnsi" w:hAnsiTheme="minorHAnsi" w:cstheme="minorHAnsi"/>
          <w:sz w:val="20"/>
          <w:szCs w:val="20"/>
        </w:rPr>
        <w:t xml:space="preserve">will climb until </w:t>
      </w:r>
      <m:oMath>
        <m:sSup>
          <m:sSupPr>
            <m:ctrlPr>
              <w:rPr>
                <w:rFonts w:ascii="Cambria Math" w:hAnsi="Cambria Math" w:cstheme="minorHAnsi"/>
                <w:i/>
                <w:sz w:val="20"/>
                <w:szCs w:val="20"/>
              </w:rPr>
            </m:ctrlPr>
          </m:sSupPr>
          <m:e>
            <m:r>
              <w:rPr>
                <w:rFonts w:ascii="Cambria Math" w:hAnsi="Cambria Math" w:cstheme="minorHAnsi"/>
                <w:sz w:val="20"/>
                <w:szCs w:val="20"/>
              </w:rPr>
              <m:t>f</m:t>
            </m:r>
          </m:e>
          <m:sup>
            <m:r>
              <w:rPr>
                <w:rFonts w:ascii="Cambria Math" w:hAnsi="Cambria Math" w:cstheme="minorHAnsi"/>
                <w:sz w:val="20"/>
                <w:szCs w:val="20"/>
              </w:rPr>
              <m:t>'</m:t>
            </m:r>
          </m:sup>
        </m:sSup>
      </m:oMath>
      <w:r w:rsidR="00F8477E">
        <w:rPr>
          <w:rFonts w:asciiTheme="minorHAnsi" w:hAnsiTheme="minorHAnsi" w:cstheme="minorHAnsi"/>
          <w:sz w:val="20"/>
          <w:szCs w:val="20"/>
        </w:rPr>
        <w:t xml:space="preserve"> </w:t>
      </w:r>
      <w:r w:rsidRPr="007B1488">
        <w:rPr>
          <w:rFonts w:asciiTheme="minorHAnsi" w:hAnsiTheme="minorHAnsi" w:cstheme="minorHAnsi"/>
          <w:sz w:val="20"/>
          <w:szCs w:val="20"/>
        </w:rPr>
        <w:t xml:space="preserve">crosses the </w:t>
      </w:r>
      <w:r w:rsidRPr="007B1488">
        <w:rPr>
          <w:rFonts w:ascii="Cambria Math" w:hAnsi="Cambria Math" w:cs="Cambria Math"/>
          <w:i/>
          <w:iCs/>
          <w:sz w:val="20"/>
          <w:szCs w:val="20"/>
        </w:rPr>
        <w:t>𝑥</w:t>
      </w:r>
      <w:r w:rsidRPr="007B1488">
        <w:rPr>
          <w:rFonts w:asciiTheme="minorHAnsi" w:hAnsiTheme="minorHAnsi" w:cstheme="minorHAnsi"/>
          <w:sz w:val="20"/>
          <w:szCs w:val="20"/>
        </w:rPr>
        <w:t xml:space="preserve">-axis. To find out how far it climbs, we can estimate the area under the curve using the Fundamental Theorem. </w:t>
      </w:r>
    </w:p>
    <w:p w14:paraId="461228F1" w14:textId="2497DA5F" w:rsidR="000E24D4" w:rsidRPr="002F13FE" w:rsidRDefault="000E24D4" w:rsidP="002F13FE">
      <w:pPr>
        <w:rPr>
          <w:rFonts w:asciiTheme="minorHAnsi" w:hAnsiTheme="minorHAnsi" w:cstheme="minorHAnsi"/>
          <w:sz w:val="20"/>
          <w:szCs w:val="20"/>
          <w:u w:val="single"/>
        </w:rPr>
      </w:pPr>
      <w:r w:rsidRPr="002F13FE">
        <w:rPr>
          <w:rFonts w:asciiTheme="minorHAnsi" w:hAnsiTheme="minorHAnsi" w:cstheme="minorHAnsi"/>
          <w:color w:val="000000" w:themeColor="text1"/>
          <w:sz w:val="20"/>
          <w:szCs w:val="20"/>
        </w:rPr>
        <w:t xml:space="preserve">Day 1: Complete problems </w:t>
      </w:r>
      <w:r w:rsidR="008E0C66" w:rsidRPr="002F13FE">
        <w:rPr>
          <w:rFonts w:asciiTheme="minorHAnsi" w:hAnsiTheme="minorHAnsi" w:cstheme="minorHAnsi"/>
          <w:color w:val="0C0C0C"/>
          <w:sz w:val="20"/>
          <w:szCs w:val="20"/>
        </w:rPr>
        <w:t xml:space="preserve">1-4, </w:t>
      </w:r>
      <w:r w:rsidR="008E0C66" w:rsidRPr="002F13FE">
        <w:rPr>
          <w:rFonts w:asciiTheme="minorHAnsi" w:hAnsiTheme="minorHAnsi" w:cstheme="minorHAnsi"/>
          <w:sz w:val="20"/>
          <w:szCs w:val="20"/>
        </w:rPr>
        <w:t xml:space="preserve">9-11, </w:t>
      </w:r>
      <w:r w:rsidR="008E0C66" w:rsidRPr="002F13FE">
        <w:rPr>
          <w:rFonts w:asciiTheme="minorHAnsi" w:hAnsiTheme="minorHAnsi" w:cstheme="minorHAnsi"/>
          <w:color w:val="1F1F1F"/>
          <w:sz w:val="20"/>
          <w:szCs w:val="20"/>
        </w:rPr>
        <w:t xml:space="preserve">14, </w:t>
      </w:r>
      <w:r w:rsidR="008E0C66" w:rsidRPr="002F13FE">
        <w:rPr>
          <w:rFonts w:asciiTheme="minorHAnsi" w:hAnsiTheme="minorHAnsi" w:cstheme="minorHAnsi"/>
          <w:sz w:val="20"/>
          <w:szCs w:val="20"/>
        </w:rPr>
        <w:t xml:space="preserve">15, </w:t>
      </w:r>
      <w:r w:rsidR="008E0C66" w:rsidRPr="002F13FE">
        <w:rPr>
          <w:rFonts w:asciiTheme="minorHAnsi" w:hAnsiTheme="minorHAnsi" w:cstheme="minorHAnsi"/>
          <w:color w:val="111111"/>
          <w:sz w:val="20"/>
          <w:szCs w:val="20"/>
        </w:rPr>
        <w:t xml:space="preserve">17, </w:t>
      </w:r>
      <w:r w:rsidR="008E0C66" w:rsidRPr="002F13FE">
        <w:rPr>
          <w:rFonts w:asciiTheme="minorHAnsi" w:hAnsiTheme="minorHAnsi" w:cstheme="minorHAnsi"/>
          <w:sz w:val="20"/>
          <w:szCs w:val="20"/>
        </w:rPr>
        <w:t xml:space="preserve">20, </w:t>
      </w:r>
      <w:r w:rsidR="008E0C66" w:rsidRPr="002F13FE">
        <w:rPr>
          <w:rFonts w:asciiTheme="minorHAnsi" w:hAnsiTheme="minorHAnsi" w:cstheme="minorHAnsi"/>
          <w:color w:val="232323"/>
          <w:sz w:val="20"/>
          <w:szCs w:val="20"/>
        </w:rPr>
        <w:t xml:space="preserve">24, </w:t>
      </w:r>
      <w:r w:rsidR="008E0C66" w:rsidRPr="002F13FE">
        <w:rPr>
          <w:rFonts w:asciiTheme="minorHAnsi" w:hAnsiTheme="minorHAnsi" w:cstheme="minorHAnsi"/>
          <w:color w:val="0F0F0F"/>
          <w:sz w:val="20"/>
          <w:szCs w:val="20"/>
        </w:rPr>
        <w:t xml:space="preserve">28, </w:t>
      </w:r>
      <w:r w:rsidR="008E0C66" w:rsidRPr="002F13FE">
        <w:rPr>
          <w:rFonts w:asciiTheme="minorHAnsi" w:hAnsiTheme="minorHAnsi" w:cstheme="minorHAnsi"/>
          <w:sz w:val="20"/>
          <w:szCs w:val="20"/>
        </w:rPr>
        <w:t xml:space="preserve">30, </w:t>
      </w:r>
      <w:r w:rsidR="008E0C66" w:rsidRPr="002F13FE">
        <w:rPr>
          <w:rFonts w:asciiTheme="minorHAnsi" w:hAnsiTheme="minorHAnsi" w:cstheme="minorHAnsi"/>
          <w:color w:val="232323"/>
          <w:sz w:val="20"/>
          <w:szCs w:val="20"/>
        </w:rPr>
        <w:t>33</w:t>
      </w:r>
    </w:p>
    <w:p w14:paraId="31700D05" w14:textId="77777777" w:rsidR="000E24D4" w:rsidRPr="002F13FE" w:rsidRDefault="000E24D4" w:rsidP="002F13FE">
      <w:pPr>
        <w:rPr>
          <w:rFonts w:asciiTheme="minorHAnsi" w:hAnsiTheme="minorHAnsi" w:cstheme="minorHAnsi"/>
          <w:color w:val="000000" w:themeColor="text1"/>
          <w:sz w:val="20"/>
          <w:szCs w:val="20"/>
        </w:rPr>
      </w:pPr>
    </w:p>
    <w:p w14:paraId="57274E6F" w14:textId="5F4D509F" w:rsidR="000E24D4" w:rsidRPr="002F13FE" w:rsidRDefault="000E24D4" w:rsidP="002F13FE">
      <w:pPr>
        <w:rPr>
          <w:rFonts w:asciiTheme="minorHAnsi" w:hAnsiTheme="minorHAnsi" w:cstheme="minorHAnsi"/>
          <w:sz w:val="20"/>
          <w:szCs w:val="20"/>
          <w:u w:val="single"/>
        </w:rPr>
      </w:pPr>
      <w:r w:rsidRPr="002F13FE">
        <w:rPr>
          <w:rFonts w:asciiTheme="minorHAnsi" w:hAnsiTheme="minorHAnsi" w:cstheme="minorHAnsi"/>
          <w:sz w:val="20"/>
          <w:szCs w:val="20"/>
          <w:u w:val="single"/>
        </w:rPr>
        <w:t xml:space="preserve">Lesson Theme </w:t>
      </w:r>
      <w:proofErr w:type="gramStart"/>
      <w:r w:rsidRPr="002F13FE">
        <w:rPr>
          <w:rFonts w:asciiTheme="minorHAnsi" w:hAnsiTheme="minorHAnsi" w:cstheme="minorHAnsi"/>
          <w:sz w:val="20"/>
          <w:szCs w:val="20"/>
          <w:u w:val="single"/>
        </w:rPr>
        <w:t>6.2 :</w:t>
      </w:r>
      <w:proofErr w:type="gramEnd"/>
      <w:r w:rsidRPr="002F13FE">
        <w:rPr>
          <w:rFonts w:asciiTheme="minorHAnsi" w:hAnsiTheme="minorHAnsi" w:cstheme="minorHAnsi"/>
          <w:sz w:val="20"/>
          <w:szCs w:val="20"/>
          <w:u w:val="single"/>
        </w:rPr>
        <w:t xml:space="preserve"> Constructing Antiderivatives Analytically</w:t>
      </w:r>
      <w:r w:rsidR="006B57A3">
        <w:rPr>
          <w:rFonts w:asciiTheme="minorHAnsi" w:hAnsiTheme="minorHAnsi" w:cstheme="minorHAnsi"/>
          <w:sz w:val="20"/>
          <w:szCs w:val="20"/>
          <w:u w:val="single"/>
        </w:rPr>
        <w:t xml:space="preserve"> </w:t>
      </w:r>
      <w:r w:rsidR="006B57A3" w:rsidRPr="005417ED">
        <w:rPr>
          <w:rFonts w:asciiTheme="minorHAnsi" w:hAnsiTheme="minorHAnsi" w:cstheme="minorHAnsi"/>
          <w:sz w:val="20"/>
          <w:szCs w:val="20"/>
          <w:highlight w:val="cyan"/>
        </w:rPr>
        <w:t>(1.E) (3.D)</w:t>
      </w:r>
    </w:p>
    <w:p w14:paraId="29C8CF07" w14:textId="36D1E9CF" w:rsidR="007B1488" w:rsidRPr="007B1488" w:rsidRDefault="007B1488" w:rsidP="002F13FE">
      <w:pPr>
        <w:rPr>
          <w:rFonts w:asciiTheme="minorHAnsi" w:hAnsiTheme="minorHAnsi" w:cstheme="minorHAnsi"/>
          <w:sz w:val="20"/>
          <w:szCs w:val="20"/>
        </w:rPr>
      </w:pPr>
      <w:r w:rsidRPr="007B1488">
        <w:rPr>
          <w:rFonts w:asciiTheme="minorHAnsi" w:hAnsiTheme="minorHAnsi" w:cstheme="minorHAnsi"/>
          <w:sz w:val="20"/>
          <w:szCs w:val="20"/>
        </w:rPr>
        <w:t xml:space="preserve">Emphasize the distinction between the definite integral (a number computed by limits of sums) and the indefinite integral (the general antiderivative, which happens to be useful in computing definite integrals). </w:t>
      </w:r>
      <w:r w:rsidR="00080C70">
        <w:rPr>
          <w:rFonts w:asciiTheme="minorHAnsi" w:hAnsiTheme="minorHAnsi" w:cstheme="minorHAnsi"/>
          <w:sz w:val="20"/>
          <w:szCs w:val="20"/>
        </w:rPr>
        <w:t>B</w:t>
      </w:r>
      <w:r w:rsidRPr="007B1488">
        <w:rPr>
          <w:rFonts w:asciiTheme="minorHAnsi" w:hAnsiTheme="minorHAnsi" w:cstheme="minorHAnsi"/>
          <w:sz w:val="20"/>
          <w:szCs w:val="20"/>
        </w:rPr>
        <w:t>ecause the notations are so similar</w:t>
      </w:r>
      <w:r w:rsidR="00080C70">
        <w:rPr>
          <w:rFonts w:asciiTheme="minorHAnsi" w:hAnsiTheme="minorHAnsi" w:cstheme="minorHAnsi"/>
          <w:sz w:val="20"/>
          <w:szCs w:val="20"/>
        </w:rPr>
        <w:t xml:space="preserve"> this will have to be repeated over &amp; over.</w:t>
      </w:r>
    </w:p>
    <w:p w14:paraId="17BB0155" w14:textId="7BFACD71" w:rsidR="007B1488" w:rsidRPr="007B1488" w:rsidRDefault="007B1488" w:rsidP="002F13FE">
      <w:pPr>
        <w:rPr>
          <w:rFonts w:asciiTheme="minorHAnsi" w:hAnsiTheme="minorHAnsi" w:cstheme="minorHAnsi"/>
          <w:sz w:val="20"/>
          <w:szCs w:val="20"/>
        </w:rPr>
      </w:pPr>
      <w:r w:rsidRPr="007B1488">
        <w:rPr>
          <w:rFonts w:asciiTheme="minorHAnsi" w:hAnsiTheme="minorHAnsi" w:cstheme="minorHAnsi"/>
          <w:sz w:val="20"/>
          <w:szCs w:val="20"/>
        </w:rPr>
        <w:t>Explain the sum and constant multiple rules as reversals of the corresponding rules for derivatives</w:t>
      </w:r>
      <w:r w:rsidR="00080C70">
        <w:rPr>
          <w:rFonts w:asciiTheme="minorHAnsi" w:hAnsiTheme="minorHAnsi" w:cstheme="minorHAnsi"/>
          <w:sz w:val="20"/>
          <w:szCs w:val="20"/>
        </w:rPr>
        <w:t>, then</w:t>
      </w:r>
      <w:r w:rsidRPr="007B1488">
        <w:rPr>
          <w:rFonts w:asciiTheme="minorHAnsi" w:hAnsiTheme="minorHAnsi" w:cstheme="minorHAnsi"/>
          <w:sz w:val="20"/>
          <w:szCs w:val="20"/>
        </w:rPr>
        <w:t xml:space="preserve"> set up the theme of reversing rules of differentiation, with the warning that it won’t be so easy for the chain and product rules. </w:t>
      </w:r>
    </w:p>
    <w:p w14:paraId="7C2EDFC9" w14:textId="77777777" w:rsidR="007B1488" w:rsidRPr="007B1488" w:rsidRDefault="007B1488" w:rsidP="002F13FE">
      <w:pPr>
        <w:rPr>
          <w:rFonts w:asciiTheme="minorHAnsi" w:hAnsiTheme="minorHAnsi" w:cstheme="minorHAnsi"/>
          <w:sz w:val="20"/>
          <w:szCs w:val="20"/>
        </w:rPr>
      </w:pPr>
      <w:r w:rsidRPr="007B1488">
        <w:rPr>
          <w:rFonts w:asciiTheme="minorHAnsi" w:hAnsiTheme="minorHAnsi" w:cstheme="minorHAnsi"/>
          <w:sz w:val="20"/>
          <w:szCs w:val="20"/>
        </w:rPr>
        <w:t xml:space="preserve">Spend time using the sum and constant multiple rules to find antiderivatives, e.g. </w:t>
      </w:r>
    </w:p>
    <w:p w14:paraId="673EDA91" w14:textId="77777777" w:rsidR="00080C70" w:rsidRDefault="00080C70" w:rsidP="002F13FE">
      <w:pPr>
        <w:rPr>
          <w:rFonts w:asciiTheme="minorHAnsi" w:hAnsiTheme="minorHAnsi" w:cstheme="minorHAnsi"/>
          <w:sz w:val="20"/>
          <w:szCs w:val="20"/>
        </w:rPr>
      </w:pPr>
      <w:r>
        <w:rPr>
          <w:rFonts w:asciiTheme="minorHAnsi" w:hAnsiTheme="minorHAnsi" w:cstheme="minorHAnsi"/>
          <w:sz w:val="20"/>
          <w:szCs w:val="20"/>
        </w:rPr>
        <w:t>Examples:</w:t>
      </w:r>
    </w:p>
    <w:p w14:paraId="353AB90C" w14:textId="4A715E51" w:rsidR="00080C70" w:rsidRDefault="00080C70" w:rsidP="002F13FE">
      <w:pPr>
        <w:rPr>
          <w:rFonts w:asciiTheme="minorHAnsi" w:hAnsiTheme="minorHAnsi" w:cstheme="minorHAnsi"/>
          <w:sz w:val="20"/>
          <w:szCs w:val="20"/>
        </w:rPr>
      </w:pPr>
      <w:r>
        <w:rPr>
          <w:rFonts w:asciiTheme="minorHAnsi" w:hAnsiTheme="minorHAnsi" w:cstheme="minorHAnsi"/>
          <w:sz w:val="20"/>
          <w:szCs w:val="20"/>
        </w:rPr>
        <w:t>1.</w:t>
      </w:r>
      <w:r w:rsidR="00075D8C">
        <w:rPr>
          <w:rFonts w:asciiTheme="minorHAnsi" w:hAnsiTheme="minorHAnsi" w:cstheme="minorHAnsi"/>
          <w:sz w:val="20"/>
          <w:szCs w:val="20"/>
        </w:rPr>
        <w:t xml:space="preserve"> </w:t>
      </w:r>
      <m:oMath>
        <m:nary>
          <m:naryPr>
            <m:limLoc m:val="undOvr"/>
            <m:subHide m:val="1"/>
            <m:supHide m:val="1"/>
            <m:ctrlPr>
              <w:rPr>
                <w:rFonts w:ascii="Cambria Math" w:hAnsi="Cambria Math" w:cstheme="minorHAnsi"/>
                <w:i/>
                <w:sz w:val="20"/>
                <w:szCs w:val="20"/>
              </w:rPr>
            </m:ctrlPr>
          </m:naryPr>
          <m:sub/>
          <m:sup/>
          <m:e>
            <m:d>
              <m:dPr>
                <m:ctrlPr>
                  <w:rPr>
                    <w:rFonts w:ascii="Cambria Math" w:hAnsi="Cambria Math" w:cstheme="minorHAnsi"/>
                    <w:i/>
                    <w:sz w:val="20"/>
                    <w:szCs w:val="20"/>
                  </w:rPr>
                </m:ctrlPr>
              </m:dPr>
              <m:e>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x</m:t>
                    </m:r>
                  </m:den>
                </m:f>
                <m:r>
                  <w:rPr>
                    <w:rFonts w:ascii="Cambria Math" w:hAnsi="Cambria Math" w:cstheme="minorHAnsi"/>
                    <w:sz w:val="20"/>
                    <w:szCs w:val="20"/>
                  </w:rPr>
                  <m:t>+</m:t>
                </m:r>
                <m:f>
                  <m:fPr>
                    <m:ctrlPr>
                      <w:rPr>
                        <w:rFonts w:ascii="Cambria Math" w:hAnsi="Cambria Math" w:cstheme="minorHAnsi"/>
                        <w:i/>
                        <w:sz w:val="20"/>
                        <w:szCs w:val="20"/>
                      </w:rPr>
                    </m:ctrlPr>
                  </m:fPr>
                  <m:num>
                    <m:r>
                      <w:rPr>
                        <w:rFonts w:ascii="Cambria Math" w:hAnsi="Cambria Math" w:cstheme="minorHAnsi"/>
                        <w:sz w:val="20"/>
                        <w:szCs w:val="20"/>
                      </w:rPr>
                      <m:t>1</m:t>
                    </m:r>
                  </m:num>
                  <m:den>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den>
                </m:f>
              </m:e>
            </m:d>
            <m:r>
              <w:rPr>
                <w:rFonts w:ascii="Cambria Math" w:hAnsi="Cambria Math" w:cstheme="minorHAnsi"/>
                <w:sz w:val="20"/>
                <w:szCs w:val="20"/>
              </w:rPr>
              <m:t>dx</m:t>
            </m:r>
          </m:e>
        </m:nary>
      </m:oMath>
    </w:p>
    <w:p w14:paraId="301D9104" w14:textId="2EA27759" w:rsidR="00080C70" w:rsidRDefault="00080C70" w:rsidP="002F13FE">
      <w:pPr>
        <w:rPr>
          <w:rFonts w:asciiTheme="minorHAnsi" w:hAnsiTheme="minorHAnsi" w:cstheme="minorHAnsi"/>
          <w:sz w:val="20"/>
          <w:szCs w:val="20"/>
        </w:rPr>
      </w:pPr>
      <w:r>
        <w:rPr>
          <w:rFonts w:asciiTheme="minorHAnsi" w:hAnsiTheme="minorHAnsi" w:cstheme="minorHAnsi"/>
          <w:sz w:val="20"/>
          <w:szCs w:val="20"/>
        </w:rPr>
        <w:t>2.</w:t>
      </w:r>
      <w:r w:rsidR="00075D8C" w:rsidRPr="00075D8C">
        <w:rPr>
          <w:rFonts w:ascii="Cambria Math" w:hAnsi="Cambria Math" w:cstheme="minorHAnsi"/>
          <w:i/>
          <w:sz w:val="20"/>
          <w:szCs w:val="20"/>
        </w:rPr>
        <w:t xml:space="preserve"> </w:t>
      </w:r>
      <m:oMath>
        <m:nary>
          <m:naryPr>
            <m:limLoc m:val="undOvr"/>
            <m:subHide m:val="1"/>
            <m:supHide m:val="1"/>
            <m:ctrlPr>
              <w:rPr>
                <w:rFonts w:ascii="Cambria Math" w:hAnsi="Cambria Math" w:cstheme="minorHAnsi"/>
                <w:i/>
                <w:sz w:val="20"/>
                <w:szCs w:val="20"/>
              </w:rPr>
            </m:ctrlPr>
          </m:naryPr>
          <m:sub/>
          <m:sup/>
          <m:e>
            <m:r>
              <w:rPr>
                <w:rFonts w:ascii="Cambria Math" w:hAnsi="Cambria Math" w:cstheme="minorHAnsi"/>
                <w:sz w:val="20"/>
                <w:szCs w:val="20"/>
              </w:rPr>
              <m:t>π</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3</m:t>
                </m:r>
              </m:sup>
            </m:sSup>
            <m:r>
              <w:rPr>
                <w:rFonts w:ascii="Cambria Math" w:hAnsi="Cambria Math" w:cstheme="minorHAnsi"/>
                <w:sz w:val="20"/>
                <w:szCs w:val="20"/>
              </w:rPr>
              <m:t>dx</m:t>
            </m:r>
          </m:e>
        </m:nary>
      </m:oMath>
    </w:p>
    <w:p w14:paraId="5FDC61B5" w14:textId="28EB4C71" w:rsidR="00080C70" w:rsidRDefault="00080C70" w:rsidP="002F13FE">
      <w:pPr>
        <w:rPr>
          <w:rFonts w:asciiTheme="minorHAnsi" w:hAnsiTheme="minorHAnsi" w:cstheme="minorHAnsi"/>
          <w:sz w:val="20"/>
          <w:szCs w:val="20"/>
        </w:rPr>
      </w:pPr>
      <w:r>
        <w:rPr>
          <w:rFonts w:asciiTheme="minorHAnsi" w:hAnsiTheme="minorHAnsi" w:cstheme="minorHAnsi"/>
          <w:sz w:val="20"/>
          <w:szCs w:val="20"/>
        </w:rPr>
        <w:t>3.</w:t>
      </w:r>
      <w:r w:rsidR="00075D8C" w:rsidRPr="00075D8C">
        <w:rPr>
          <w:rFonts w:ascii="Cambria Math" w:hAnsi="Cambria Math" w:cstheme="minorHAnsi"/>
          <w:i/>
          <w:sz w:val="20"/>
          <w:szCs w:val="20"/>
        </w:rPr>
        <w:t xml:space="preserve"> </w:t>
      </w:r>
      <m:oMath>
        <m:nary>
          <m:naryPr>
            <m:limLoc m:val="undOvr"/>
            <m:subHide m:val="1"/>
            <m:supHide m:val="1"/>
            <m:ctrlPr>
              <w:rPr>
                <w:rFonts w:ascii="Cambria Math" w:hAnsi="Cambria Math" w:cstheme="minorHAnsi"/>
                <w:i/>
                <w:sz w:val="20"/>
                <w:szCs w:val="20"/>
              </w:rPr>
            </m:ctrlPr>
          </m:naryPr>
          <m:sub/>
          <m:sup/>
          <m:e>
            <m:d>
              <m:dPr>
                <m:ctrlPr>
                  <w:rPr>
                    <w:rFonts w:ascii="Cambria Math" w:hAnsi="Cambria Math" w:cstheme="minorHAnsi"/>
                    <w:i/>
                    <w:sz w:val="20"/>
                    <w:szCs w:val="20"/>
                  </w:rPr>
                </m:ctrlPr>
              </m:dPr>
              <m:e>
                <m:r>
                  <w:rPr>
                    <w:rFonts w:ascii="Cambria Math" w:hAnsi="Cambria Math" w:cstheme="minorHAnsi"/>
                    <w:sz w:val="20"/>
                    <w:szCs w:val="20"/>
                  </w:rPr>
                  <m:t>2</m:t>
                </m:r>
                <m:func>
                  <m:funcPr>
                    <m:ctrlPr>
                      <w:rPr>
                        <w:rFonts w:ascii="Cambria Math" w:hAnsi="Cambria Math" w:cstheme="minorHAnsi"/>
                        <w:i/>
                        <w:sz w:val="20"/>
                        <w:szCs w:val="20"/>
                      </w:rPr>
                    </m:ctrlPr>
                  </m:funcPr>
                  <m:fName>
                    <m:r>
                      <m:rPr>
                        <m:sty m:val="p"/>
                      </m:rPr>
                      <w:rPr>
                        <w:rFonts w:ascii="Cambria Math" w:hAnsi="Cambria Math" w:cstheme="minorHAnsi"/>
                        <w:sz w:val="20"/>
                        <w:szCs w:val="20"/>
                      </w:rPr>
                      <m:t>cos</m:t>
                    </m:r>
                  </m:fName>
                  <m:e>
                    <m:r>
                      <w:rPr>
                        <w:rFonts w:ascii="Cambria Math" w:hAnsi="Cambria Math" w:cstheme="minorHAnsi"/>
                        <w:sz w:val="20"/>
                        <w:szCs w:val="20"/>
                      </w:rPr>
                      <m:t>x</m:t>
                    </m:r>
                  </m:e>
                </m:func>
                <m:r>
                  <w:rPr>
                    <w:rFonts w:ascii="Cambria Math" w:hAnsi="Cambria Math" w:cstheme="minorHAnsi"/>
                    <w:sz w:val="20"/>
                    <w:szCs w:val="20"/>
                  </w:rPr>
                  <m:t>-5</m:t>
                </m:r>
                <m:func>
                  <m:funcPr>
                    <m:ctrlPr>
                      <w:rPr>
                        <w:rFonts w:ascii="Cambria Math" w:hAnsi="Cambria Math" w:cstheme="minorHAnsi"/>
                        <w:i/>
                        <w:sz w:val="20"/>
                        <w:szCs w:val="20"/>
                      </w:rPr>
                    </m:ctrlPr>
                  </m:funcPr>
                  <m:fName>
                    <m:r>
                      <m:rPr>
                        <m:sty m:val="p"/>
                      </m:rPr>
                      <w:rPr>
                        <w:rFonts w:ascii="Cambria Math" w:hAnsi="Cambria Math" w:cstheme="minorHAnsi"/>
                        <w:sz w:val="20"/>
                        <w:szCs w:val="20"/>
                      </w:rPr>
                      <m:t>sin</m:t>
                    </m:r>
                  </m:fName>
                  <m:e>
                    <m:r>
                      <w:rPr>
                        <w:rFonts w:ascii="Cambria Math" w:hAnsi="Cambria Math" w:cstheme="minorHAnsi"/>
                        <w:sz w:val="20"/>
                        <w:szCs w:val="20"/>
                      </w:rPr>
                      <m:t>x</m:t>
                    </m:r>
                  </m:e>
                </m:func>
              </m:e>
            </m:d>
            <m:r>
              <w:rPr>
                <w:rFonts w:ascii="Cambria Math" w:hAnsi="Cambria Math" w:cstheme="minorHAnsi"/>
                <w:sz w:val="20"/>
                <w:szCs w:val="20"/>
              </w:rPr>
              <m:t>dx</m:t>
            </m:r>
          </m:e>
        </m:nary>
      </m:oMath>
    </w:p>
    <w:p w14:paraId="249D50E5" w14:textId="236691B0" w:rsidR="00080C70" w:rsidRDefault="00080C70" w:rsidP="00080C70">
      <w:pPr>
        <w:rPr>
          <w:rFonts w:asciiTheme="minorHAnsi" w:hAnsiTheme="minorHAnsi" w:cstheme="minorHAnsi"/>
          <w:sz w:val="20"/>
          <w:szCs w:val="20"/>
        </w:rPr>
      </w:pPr>
      <w:r w:rsidRPr="007B1488">
        <w:rPr>
          <w:rFonts w:asciiTheme="minorHAnsi" w:hAnsiTheme="minorHAnsi" w:cstheme="minorHAnsi"/>
          <w:sz w:val="20"/>
          <w:szCs w:val="20"/>
        </w:rPr>
        <w:t>Include some examples where the constant is in the denominator</w:t>
      </w:r>
      <w:r>
        <w:rPr>
          <w:rFonts w:asciiTheme="minorHAnsi" w:hAnsiTheme="minorHAnsi" w:cstheme="minorHAnsi"/>
          <w:sz w:val="20"/>
          <w:szCs w:val="20"/>
        </w:rPr>
        <w:t>, like the following.</w:t>
      </w:r>
    </w:p>
    <w:p w14:paraId="0C85D1D8" w14:textId="76F90ADD" w:rsidR="00080C70" w:rsidRDefault="00080C70" w:rsidP="00080C70">
      <w:pPr>
        <w:rPr>
          <w:rFonts w:asciiTheme="minorHAnsi" w:hAnsiTheme="minorHAnsi" w:cstheme="minorHAnsi"/>
          <w:sz w:val="20"/>
          <w:szCs w:val="20"/>
        </w:rPr>
      </w:pPr>
      <w:r>
        <w:rPr>
          <w:rFonts w:asciiTheme="minorHAnsi" w:hAnsiTheme="minorHAnsi" w:cstheme="minorHAnsi"/>
          <w:sz w:val="20"/>
          <w:szCs w:val="20"/>
        </w:rPr>
        <w:t>4.</w:t>
      </w:r>
      <w:r w:rsidR="00075D8C" w:rsidRPr="00075D8C">
        <w:rPr>
          <w:rFonts w:ascii="Cambria Math" w:hAnsi="Cambria Math" w:cstheme="minorHAnsi"/>
          <w:i/>
          <w:sz w:val="20"/>
          <w:szCs w:val="20"/>
        </w:rPr>
        <w:t xml:space="preserve"> </w:t>
      </w:r>
      <m:oMath>
        <m:nary>
          <m:naryPr>
            <m:limLoc m:val="undOvr"/>
            <m:subHide m:val="1"/>
            <m:supHide m:val="1"/>
            <m:ctrlPr>
              <w:rPr>
                <w:rFonts w:ascii="Cambria Math" w:hAnsi="Cambria Math" w:cstheme="minorHAnsi"/>
                <w:i/>
                <w:sz w:val="20"/>
                <w:szCs w:val="20"/>
              </w:rPr>
            </m:ctrlPr>
          </m:naryPr>
          <m:sub/>
          <m:sup/>
          <m:e>
            <m:f>
              <m:fPr>
                <m:ctrlPr>
                  <w:rPr>
                    <w:rFonts w:ascii="Cambria Math" w:hAnsi="Cambria Math" w:cstheme="minorHAnsi"/>
                    <w:i/>
                    <w:sz w:val="20"/>
                    <w:szCs w:val="20"/>
                  </w:rPr>
                </m:ctrlPr>
              </m:fPr>
              <m:num>
                <m:sSup>
                  <m:sSupPr>
                    <m:ctrlPr>
                      <w:rPr>
                        <w:rFonts w:ascii="Cambria Math" w:hAnsi="Cambria Math" w:cstheme="minorHAnsi"/>
                        <w:i/>
                        <w:sz w:val="20"/>
                        <w:szCs w:val="20"/>
                      </w:rPr>
                    </m:ctrlPr>
                  </m:sSupPr>
                  <m:e>
                    <m:r>
                      <w:rPr>
                        <w:rFonts w:ascii="Cambria Math" w:hAnsi="Cambria Math" w:cstheme="minorHAnsi"/>
                        <w:sz w:val="20"/>
                        <w:szCs w:val="20"/>
                      </w:rPr>
                      <m:t>e</m:t>
                    </m:r>
                  </m:e>
                  <m:sup>
                    <m:r>
                      <w:rPr>
                        <w:rFonts w:ascii="Cambria Math" w:hAnsi="Cambria Math" w:cstheme="minorHAnsi"/>
                        <w:sz w:val="20"/>
                        <w:szCs w:val="20"/>
                      </w:rPr>
                      <m:t>x</m:t>
                    </m:r>
                  </m:sup>
                </m:sSup>
              </m:num>
              <m:den>
                <m:r>
                  <w:rPr>
                    <w:rFonts w:ascii="Cambria Math" w:hAnsi="Cambria Math" w:cstheme="minorHAnsi"/>
                    <w:sz w:val="20"/>
                    <w:szCs w:val="20"/>
                  </w:rPr>
                  <m:t>5</m:t>
                </m:r>
              </m:den>
            </m:f>
            <m:r>
              <w:rPr>
                <w:rFonts w:ascii="Cambria Math" w:hAnsi="Cambria Math" w:cstheme="minorHAnsi"/>
                <w:sz w:val="20"/>
                <w:szCs w:val="20"/>
              </w:rPr>
              <m:t>dx</m:t>
            </m:r>
          </m:e>
        </m:nary>
      </m:oMath>
    </w:p>
    <w:p w14:paraId="188C88F4" w14:textId="66C51A5B" w:rsidR="007B1488" w:rsidRPr="007B1488" w:rsidRDefault="00080C70" w:rsidP="002F13FE">
      <w:pPr>
        <w:rPr>
          <w:rFonts w:asciiTheme="minorHAnsi" w:hAnsiTheme="minorHAnsi" w:cstheme="minorHAnsi"/>
          <w:sz w:val="20"/>
          <w:szCs w:val="20"/>
        </w:rPr>
      </w:pPr>
      <w:r>
        <w:rPr>
          <w:rFonts w:asciiTheme="minorHAnsi" w:hAnsiTheme="minorHAnsi" w:cstheme="minorHAnsi"/>
          <w:sz w:val="20"/>
          <w:szCs w:val="20"/>
        </w:rPr>
        <w:lastRenderedPageBreak/>
        <w:t>R</w:t>
      </w:r>
      <w:r w:rsidR="007B1488" w:rsidRPr="007B1488">
        <w:rPr>
          <w:rFonts w:asciiTheme="minorHAnsi" w:hAnsiTheme="minorHAnsi" w:cstheme="minorHAnsi"/>
          <w:sz w:val="20"/>
          <w:szCs w:val="20"/>
        </w:rPr>
        <w:t xml:space="preserve">eminded </w:t>
      </w:r>
      <w:r>
        <w:rPr>
          <w:rFonts w:asciiTheme="minorHAnsi" w:hAnsiTheme="minorHAnsi" w:cstheme="minorHAnsi"/>
          <w:sz w:val="20"/>
          <w:szCs w:val="20"/>
        </w:rPr>
        <w:t xml:space="preserve">students </w:t>
      </w:r>
      <w:r w:rsidR="007B1488" w:rsidRPr="007B1488">
        <w:rPr>
          <w:rFonts w:asciiTheme="minorHAnsi" w:hAnsiTheme="minorHAnsi" w:cstheme="minorHAnsi"/>
          <w:sz w:val="20"/>
          <w:szCs w:val="20"/>
        </w:rPr>
        <w:t xml:space="preserve">that in this case the integrand is just </w:t>
      </w:r>
      <m:oMath>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5</m:t>
            </m:r>
          </m:den>
        </m:f>
        <m:r>
          <w:rPr>
            <w:rFonts w:ascii="Cambria Math" w:hAnsi="Cambria Math" w:cs="Cambria Math"/>
            <w:sz w:val="20"/>
            <w:szCs w:val="20"/>
          </w:rPr>
          <m:t>e</m:t>
        </m:r>
        <m:r>
          <w:rPr>
            <w:rFonts w:ascii="Cambria Math" w:hAnsi="Cambria Math" w:cs="Cambria Math"/>
            <w:position w:val="6"/>
            <w:sz w:val="20"/>
            <w:szCs w:val="20"/>
          </w:rPr>
          <m:t>x</m:t>
        </m:r>
      </m:oMath>
      <w:r w:rsidR="007B1488" w:rsidRPr="007B1488">
        <w:rPr>
          <w:rFonts w:asciiTheme="minorHAnsi" w:hAnsiTheme="minorHAnsi" w:cstheme="minorHAnsi"/>
          <w:sz w:val="20"/>
          <w:szCs w:val="20"/>
        </w:rPr>
        <w:t xml:space="preserve">. </w:t>
      </w:r>
      <w:r w:rsidR="007B1488" w:rsidRPr="007B1488">
        <w:rPr>
          <w:rFonts w:asciiTheme="minorHAnsi" w:hAnsiTheme="minorHAnsi" w:cstheme="minorHAnsi"/>
          <w:sz w:val="20"/>
          <w:szCs w:val="20"/>
        </w:rPr>
        <w:fldChar w:fldCharType="begin"/>
      </w:r>
      <w:r w:rsidR="007B1488" w:rsidRPr="007B1488">
        <w:rPr>
          <w:rFonts w:asciiTheme="minorHAnsi" w:hAnsiTheme="minorHAnsi" w:cstheme="minorHAnsi"/>
          <w:sz w:val="20"/>
          <w:szCs w:val="20"/>
        </w:rPr>
        <w:instrText xml:space="preserve"> INCLUDEPICTURE "/var/folders/7h/mxh7jnp16wl94tl5qg7g9vsry2lp0y/T/com.microsoft.Word/WebArchiveCopyPasteTempFiles/page61image64909712" \* MERGEFORMATINET </w:instrText>
      </w:r>
      <w:r w:rsidR="007B1488" w:rsidRPr="007B1488">
        <w:rPr>
          <w:rFonts w:asciiTheme="minorHAnsi" w:hAnsiTheme="minorHAnsi" w:cstheme="minorHAnsi"/>
          <w:sz w:val="20"/>
          <w:szCs w:val="20"/>
        </w:rPr>
        <w:fldChar w:fldCharType="separate"/>
      </w:r>
      <w:r w:rsidR="007B1488" w:rsidRPr="002F13FE">
        <w:rPr>
          <w:rFonts w:asciiTheme="minorHAnsi" w:hAnsiTheme="minorHAnsi" w:cstheme="minorHAnsi"/>
          <w:noProof/>
          <w:sz w:val="20"/>
          <w:szCs w:val="20"/>
        </w:rPr>
        <w:drawing>
          <wp:inline distT="0" distB="0" distL="0" distR="0" wp14:anchorId="4D009108" wp14:editId="68BAD621">
            <wp:extent cx="114300" cy="25400"/>
            <wp:effectExtent l="0" t="0" r="0" b="0"/>
            <wp:docPr id="6" name="Picture 6" descr="page61image64909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61image649097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25400"/>
                    </a:xfrm>
                    <a:prstGeom prst="rect">
                      <a:avLst/>
                    </a:prstGeom>
                    <a:noFill/>
                    <a:ln>
                      <a:noFill/>
                    </a:ln>
                  </pic:spPr>
                </pic:pic>
              </a:graphicData>
            </a:graphic>
          </wp:inline>
        </w:drawing>
      </w:r>
      <w:r w:rsidR="007B1488" w:rsidRPr="007B1488">
        <w:rPr>
          <w:rFonts w:asciiTheme="minorHAnsi" w:hAnsiTheme="minorHAnsi" w:cstheme="minorHAnsi"/>
          <w:sz w:val="20"/>
          <w:szCs w:val="20"/>
        </w:rPr>
        <w:fldChar w:fldCharType="end"/>
      </w:r>
    </w:p>
    <w:p w14:paraId="4D770DEB" w14:textId="178EB518" w:rsidR="007B1488" w:rsidRDefault="007B1488" w:rsidP="00080C70">
      <w:pPr>
        <w:rPr>
          <w:rFonts w:asciiTheme="minorHAnsi" w:hAnsiTheme="minorHAnsi" w:cstheme="minorHAnsi"/>
          <w:sz w:val="20"/>
          <w:szCs w:val="20"/>
        </w:rPr>
      </w:pPr>
      <w:r w:rsidRPr="007B1488">
        <w:rPr>
          <w:rFonts w:asciiTheme="minorHAnsi" w:hAnsiTheme="minorHAnsi" w:cstheme="minorHAnsi"/>
          <w:sz w:val="20"/>
          <w:szCs w:val="20"/>
        </w:rPr>
        <w:t>Make sure students can do definite integrals using the Fundamental Theorem</w:t>
      </w:r>
      <w:r w:rsidR="00080C70">
        <w:rPr>
          <w:rFonts w:asciiTheme="minorHAnsi" w:hAnsiTheme="minorHAnsi" w:cstheme="minorHAnsi"/>
          <w:sz w:val="20"/>
          <w:szCs w:val="20"/>
        </w:rPr>
        <w:t xml:space="preserve"> like:</w:t>
      </w:r>
    </w:p>
    <w:p w14:paraId="54226D87" w14:textId="47D0B034" w:rsidR="004F34E6" w:rsidRDefault="00080C70" w:rsidP="002F13FE">
      <w:pPr>
        <w:rPr>
          <w:rFonts w:asciiTheme="minorHAnsi" w:hAnsiTheme="minorHAnsi" w:cstheme="minorHAnsi"/>
          <w:sz w:val="20"/>
          <w:szCs w:val="20"/>
        </w:rPr>
      </w:pPr>
      <w:r>
        <w:rPr>
          <w:rFonts w:asciiTheme="minorHAnsi" w:hAnsiTheme="minorHAnsi" w:cstheme="minorHAnsi"/>
          <w:sz w:val="20"/>
          <w:szCs w:val="20"/>
        </w:rPr>
        <w:t>5.</w:t>
      </w:r>
      <w:r w:rsidR="00075D8C">
        <w:rPr>
          <w:rFonts w:asciiTheme="minorHAnsi" w:hAnsiTheme="minorHAnsi" w:cstheme="minorHAnsi"/>
          <w:sz w:val="20"/>
          <w:szCs w:val="20"/>
        </w:rPr>
        <w:t xml:space="preserve"> </w:t>
      </w:r>
      <m:oMath>
        <m:nary>
          <m:naryPr>
            <m:limLoc m:val="subSup"/>
            <m:ctrlPr>
              <w:rPr>
                <w:rFonts w:ascii="Cambria Math" w:hAnsi="Cambria Math" w:cstheme="minorHAnsi"/>
                <w:i/>
                <w:sz w:val="20"/>
                <w:szCs w:val="20"/>
              </w:rPr>
            </m:ctrlPr>
          </m:naryPr>
          <m:sub>
            <m:r>
              <w:rPr>
                <w:rFonts w:ascii="Cambria Math" w:hAnsi="Cambria Math" w:cstheme="minorHAnsi"/>
                <w:sz w:val="20"/>
                <w:szCs w:val="20"/>
              </w:rPr>
              <m:t>2</m:t>
            </m:r>
          </m:sub>
          <m:sup>
            <m:r>
              <w:rPr>
                <w:rFonts w:ascii="Cambria Math" w:hAnsi="Cambria Math" w:cstheme="minorHAnsi"/>
                <w:sz w:val="20"/>
                <w:szCs w:val="20"/>
              </w:rPr>
              <m:t>3</m:t>
            </m:r>
          </m:sup>
          <m:e>
            <m:d>
              <m:dPr>
                <m:ctrlPr>
                  <w:rPr>
                    <w:rFonts w:ascii="Cambria Math" w:hAnsi="Cambria Math" w:cstheme="minorHAnsi"/>
                    <w:i/>
                    <w:sz w:val="20"/>
                    <w:szCs w:val="20"/>
                  </w:rPr>
                </m:ctrlPr>
              </m:dPr>
              <m:e>
                <m:f>
                  <m:fPr>
                    <m:ctrlPr>
                      <w:rPr>
                        <w:rFonts w:ascii="Cambria Math" w:hAnsi="Cambria Math" w:cstheme="minorHAnsi"/>
                        <w:i/>
                        <w:sz w:val="20"/>
                        <w:szCs w:val="20"/>
                      </w:rPr>
                    </m:ctrlPr>
                  </m:fPr>
                  <m:num>
                    <m:r>
                      <w:rPr>
                        <w:rFonts w:ascii="Cambria Math" w:hAnsi="Cambria Math" w:cstheme="minorHAnsi"/>
                        <w:sz w:val="20"/>
                        <w:szCs w:val="20"/>
                      </w:rPr>
                      <m:t>1</m:t>
                    </m:r>
                  </m:num>
                  <m:den>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den>
                </m:f>
                <m:r>
                  <w:rPr>
                    <w:rFonts w:ascii="Cambria Math" w:hAnsi="Cambria Math" w:cstheme="minorHAnsi"/>
                    <w:sz w:val="20"/>
                    <w:szCs w:val="20"/>
                  </w:rPr>
                  <m:t>+3x</m:t>
                </m:r>
              </m:e>
            </m:d>
            <m:r>
              <w:rPr>
                <w:rFonts w:ascii="Cambria Math" w:hAnsi="Cambria Math" w:cstheme="minorHAnsi"/>
                <w:sz w:val="20"/>
                <w:szCs w:val="20"/>
              </w:rPr>
              <m:t>dx</m:t>
            </m:r>
          </m:e>
        </m:nary>
      </m:oMath>
    </w:p>
    <w:p w14:paraId="2C04A4C4" w14:textId="287030B6" w:rsidR="004F34E6" w:rsidRDefault="004F34E6" w:rsidP="002F13FE">
      <w:pPr>
        <w:rPr>
          <w:rFonts w:asciiTheme="minorHAnsi" w:hAnsiTheme="minorHAnsi" w:cstheme="minorHAnsi"/>
          <w:sz w:val="20"/>
          <w:szCs w:val="20"/>
        </w:rPr>
      </w:pPr>
      <w:r>
        <w:rPr>
          <w:rFonts w:asciiTheme="minorHAnsi" w:hAnsiTheme="minorHAnsi" w:cstheme="minorHAnsi"/>
          <w:sz w:val="20"/>
          <w:szCs w:val="20"/>
        </w:rPr>
        <w:t xml:space="preserve">6. </w:t>
      </w:r>
      <m:oMath>
        <m:nary>
          <m:naryPr>
            <m:limLoc m:val="subSup"/>
            <m:ctrlPr>
              <w:rPr>
                <w:rFonts w:ascii="Cambria Math" w:hAnsi="Cambria Math" w:cstheme="minorHAnsi"/>
                <w:i/>
                <w:sz w:val="20"/>
                <w:szCs w:val="20"/>
              </w:rPr>
            </m:ctrlPr>
          </m:naryPr>
          <m:sub>
            <m:r>
              <w:rPr>
                <w:rFonts w:ascii="Cambria Math" w:hAnsi="Cambria Math" w:cstheme="minorHAnsi"/>
                <w:sz w:val="20"/>
                <w:szCs w:val="20"/>
              </w:rPr>
              <m:t>0</m:t>
            </m:r>
          </m:sub>
          <m:sup>
            <m:r>
              <w:rPr>
                <w:rFonts w:ascii="Cambria Math" w:hAnsi="Cambria Math" w:cstheme="minorHAnsi"/>
                <w:sz w:val="20"/>
                <w:szCs w:val="20"/>
              </w:rPr>
              <m:t>π/2</m:t>
            </m:r>
          </m:sup>
          <m:e>
            <m:func>
              <m:funcPr>
                <m:ctrlPr>
                  <w:rPr>
                    <w:rFonts w:ascii="Cambria Math" w:hAnsi="Cambria Math" w:cstheme="minorHAnsi"/>
                    <w:i/>
                    <w:sz w:val="20"/>
                    <w:szCs w:val="20"/>
                  </w:rPr>
                </m:ctrlPr>
              </m:funcPr>
              <m:fName>
                <m:r>
                  <m:rPr>
                    <m:sty m:val="p"/>
                  </m:rPr>
                  <w:rPr>
                    <w:rFonts w:ascii="Cambria Math" w:hAnsi="Cambria Math" w:cstheme="minorHAnsi"/>
                    <w:sz w:val="20"/>
                    <w:szCs w:val="20"/>
                  </w:rPr>
                  <m:t>cos</m:t>
                </m:r>
              </m:fName>
              <m:e>
                <m:r>
                  <w:rPr>
                    <w:rFonts w:ascii="Cambria Math" w:hAnsi="Cambria Math" w:cstheme="minorHAnsi"/>
                    <w:sz w:val="20"/>
                    <w:szCs w:val="20"/>
                  </w:rPr>
                  <m:t>x</m:t>
                </m:r>
              </m:e>
            </m:func>
            <m:r>
              <w:rPr>
                <w:rFonts w:ascii="Cambria Math" w:hAnsi="Cambria Math" w:cstheme="minorHAnsi"/>
                <w:sz w:val="20"/>
                <w:szCs w:val="20"/>
              </w:rPr>
              <m:t>dx</m:t>
            </m:r>
          </m:e>
        </m:nary>
      </m:oMath>
    </w:p>
    <w:p w14:paraId="6B5DDE83" w14:textId="5AC50A21" w:rsidR="007B1488" w:rsidRDefault="00080C70" w:rsidP="002F13FE">
      <w:pPr>
        <w:rPr>
          <w:rFonts w:asciiTheme="minorHAnsi" w:hAnsiTheme="minorHAnsi" w:cstheme="minorHAnsi"/>
          <w:sz w:val="20"/>
          <w:szCs w:val="20"/>
        </w:rPr>
      </w:pPr>
      <w:r>
        <w:rPr>
          <w:rFonts w:asciiTheme="minorHAnsi" w:hAnsiTheme="minorHAnsi" w:cstheme="minorHAnsi"/>
          <w:sz w:val="20"/>
          <w:szCs w:val="20"/>
        </w:rPr>
        <w:t>Also i</w:t>
      </w:r>
      <w:r w:rsidRPr="007B1488">
        <w:rPr>
          <w:rFonts w:asciiTheme="minorHAnsi" w:hAnsiTheme="minorHAnsi" w:cstheme="minorHAnsi"/>
          <w:sz w:val="20"/>
          <w:szCs w:val="20"/>
        </w:rPr>
        <w:t xml:space="preserve">nclude examples where the answer can be expressed both symbolically and </w:t>
      </w:r>
      <w:r w:rsidR="007B1488" w:rsidRPr="007B1488">
        <w:rPr>
          <w:rFonts w:asciiTheme="minorHAnsi" w:hAnsiTheme="minorHAnsi" w:cstheme="minorHAnsi"/>
          <w:sz w:val="20"/>
          <w:szCs w:val="20"/>
        </w:rPr>
        <w:t>numerically, e.g.</w:t>
      </w:r>
    </w:p>
    <w:p w14:paraId="6D229BEA" w14:textId="4FC7E87A" w:rsidR="004F34E6" w:rsidRDefault="004F34E6" w:rsidP="004F34E6">
      <w:pPr>
        <w:rPr>
          <w:rFonts w:asciiTheme="minorHAnsi" w:hAnsiTheme="minorHAnsi" w:cstheme="minorHAnsi"/>
          <w:sz w:val="20"/>
          <w:szCs w:val="20"/>
        </w:rPr>
      </w:pPr>
      <w:r>
        <w:rPr>
          <w:rFonts w:asciiTheme="minorHAnsi" w:hAnsiTheme="minorHAnsi" w:cstheme="minorHAnsi"/>
          <w:sz w:val="20"/>
          <w:szCs w:val="20"/>
        </w:rPr>
        <w:t>7</w:t>
      </w:r>
      <w:r w:rsidR="00080C70">
        <w:rPr>
          <w:rFonts w:asciiTheme="minorHAnsi" w:hAnsiTheme="minorHAnsi" w:cstheme="minorHAnsi"/>
          <w:sz w:val="20"/>
          <w:szCs w:val="20"/>
        </w:rPr>
        <w:t>.</w:t>
      </w:r>
      <w:r w:rsidR="00075D8C">
        <w:rPr>
          <w:rFonts w:asciiTheme="minorHAnsi" w:hAnsiTheme="minorHAnsi" w:cstheme="minorHAnsi"/>
          <w:sz w:val="20"/>
          <w:szCs w:val="20"/>
        </w:rPr>
        <w:t xml:space="preserve"> </w:t>
      </w:r>
      <m:oMath>
        <m:nary>
          <m:naryPr>
            <m:limLoc m:val="subSup"/>
            <m:ctrlPr>
              <w:rPr>
                <w:rFonts w:ascii="Cambria Math" w:hAnsi="Cambria Math" w:cstheme="minorHAnsi"/>
                <w:i/>
                <w:sz w:val="20"/>
                <w:szCs w:val="20"/>
              </w:rPr>
            </m:ctrlPr>
          </m:naryPr>
          <m:sub>
            <m:r>
              <w:rPr>
                <w:rFonts w:ascii="Cambria Math" w:hAnsi="Cambria Math" w:cstheme="minorHAnsi"/>
                <w:sz w:val="20"/>
                <w:szCs w:val="20"/>
              </w:rPr>
              <m:t>2</m:t>
            </m:r>
          </m:sub>
          <m:sup>
            <m:r>
              <w:rPr>
                <w:rFonts w:ascii="Cambria Math" w:hAnsi="Cambria Math" w:cstheme="minorHAnsi"/>
                <w:sz w:val="20"/>
                <w:szCs w:val="20"/>
              </w:rPr>
              <m:t>3</m:t>
            </m:r>
          </m:sup>
          <m:e>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2x</m:t>
                </m:r>
              </m:den>
            </m:f>
            <m:r>
              <w:rPr>
                <w:rFonts w:ascii="Cambria Math" w:hAnsi="Cambria Math" w:cstheme="minorHAnsi"/>
                <w:sz w:val="20"/>
                <w:szCs w:val="20"/>
              </w:rPr>
              <m:t>dx</m:t>
            </m:r>
          </m:e>
        </m:nary>
        <m:r>
          <w:rPr>
            <w:rFonts w:ascii="Cambria Math" w:hAnsi="Cambria Math" w:cstheme="minorHAnsi"/>
            <w:sz w:val="20"/>
            <w:szCs w:val="20"/>
          </w:rPr>
          <m:t>=</m:t>
        </m:r>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2</m:t>
            </m:r>
          </m:den>
        </m:f>
        <m:d>
          <m:dPr>
            <m:ctrlPr>
              <w:rPr>
                <w:rFonts w:ascii="Cambria Math" w:hAnsi="Cambria Math" w:cstheme="minorHAnsi"/>
                <w:i/>
                <w:sz w:val="20"/>
                <w:szCs w:val="20"/>
              </w:rPr>
            </m:ctrlPr>
          </m:dPr>
          <m:e>
            <m:func>
              <m:funcPr>
                <m:ctrlPr>
                  <w:rPr>
                    <w:rFonts w:ascii="Cambria Math" w:hAnsi="Cambria Math" w:cstheme="minorHAnsi"/>
                    <w:i/>
                    <w:sz w:val="20"/>
                    <w:szCs w:val="20"/>
                  </w:rPr>
                </m:ctrlPr>
              </m:funcPr>
              <m:fName>
                <m:r>
                  <m:rPr>
                    <m:sty m:val="p"/>
                  </m:rPr>
                  <w:rPr>
                    <w:rFonts w:ascii="Cambria Math" w:hAnsi="Cambria Math" w:cstheme="minorHAnsi"/>
                    <w:sz w:val="20"/>
                    <w:szCs w:val="20"/>
                  </w:rPr>
                  <m:t>ln</m:t>
                </m:r>
              </m:fName>
              <m:e>
                <m:r>
                  <w:rPr>
                    <w:rFonts w:ascii="Cambria Math" w:hAnsi="Cambria Math" w:cstheme="minorHAnsi"/>
                    <w:sz w:val="20"/>
                    <w:szCs w:val="20"/>
                  </w:rPr>
                  <m:t>3</m:t>
                </m:r>
              </m:e>
            </m:func>
            <m:r>
              <w:rPr>
                <w:rFonts w:ascii="Cambria Math" w:hAnsi="Cambria Math" w:cstheme="minorHAnsi"/>
                <w:sz w:val="20"/>
                <w:szCs w:val="20"/>
              </w:rPr>
              <m:t>-</m:t>
            </m:r>
            <m:func>
              <m:funcPr>
                <m:ctrlPr>
                  <w:rPr>
                    <w:rFonts w:ascii="Cambria Math" w:hAnsi="Cambria Math" w:cstheme="minorHAnsi"/>
                    <w:i/>
                    <w:sz w:val="20"/>
                    <w:szCs w:val="20"/>
                  </w:rPr>
                </m:ctrlPr>
              </m:funcPr>
              <m:fName>
                <m:r>
                  <m:rPr>
                    <m:sty m:val="p"/>
                  </m:rPr>
                  <w:rPr>
                    <w:rFonts w:ascii="Cambria Math" w:hAnsi="Cambria Math" w:cstheme="minorHAnsi"/>
                    <w:sz w:val="20"/>
                    <w:szCs w:val="20"/>
                  </w:rPr>
                  <m:t>ln</m:t>
                </m:r>
              </m:fName>
              <m:e>
                <m:r>
                  <w:rPr>
                    <w:rFonts w:ascii="Cambria Math" w:hAnsi="Cambria Math" w:cstheme="minorHAnsi"/>
                    <w:sz w:val="20"/>
                    <w:szCs w:val="20"/>
                  </w:rPr>
                  <m:t>2</m:t>
                </m:r>
              </m:e>
            </m:func>
          </m:e>
        </m:d>
        <m:r>
          <w:rPr>
            <w:rFonts w:ascii="Cambria Math" w:hAnsi="Cambria Math" w:cstheme="minorHAnsi"/>
            <w:sz w:val="20"/>
            <w:szCs w:val="20"/>
          </w:rPr>
          <m:t>=0.2027</m:t>
        </m:r>
      </m:oMath>
    </w:p>
    <w:p w14:paraId="458178F9" w14:textId="727B9748" w:rsidR="00080C70" w:rsidRDefault="00080C70" w:rsidP="002F13FE">
      <w:pPr>
        <w:rPr>
          <w:rFonts w:asciiTheme="minorHAnsi" w:hAnsiTheme="minorHAnsi" w:cstheme="minorHAnsi"/>
          <w:sz w:val="20"/>
          <w:szCs w:val="20"/>
        </w:rPr>
      </w:pPr>
      <w:r>
        <w:rPr>
          <w:rFonts w:asciiTheme="minorHAnsi" w:hAnsiTheme="minorHAnsi" w:cstheme="minorHAnsi"/>
          <w:sz w:val="20"/>
          <w:szCs w:val="20"/>
        </w:rPr>
        <w:t>Last, complete an</w:t>
      </w:r>
      <w:r w:rsidR="007B1488" w:rsidRPr="007B1488">
        <w:rPr>
          <w:rFonts w:asciiTheme="minorHAnsi" w:hAnsiTheme="minorHAnsi" w:cstheme="minorHAnsi"/>
          <w:sz w:val="20"/>
          <w:szCs w:val="20"/>
        </w:rPr>
        <w:t xml:space="preserve"> example that requires thinking about whether the answers mechanically obtained make sense</w:t>
      </w:r>
      <w:r w:rsidR="00A02986">
        <w:rPr>
          <w:rFonts w:asciiTheme="minorHAnsi" w:hAnsiTheme="minorHAnsi" w:cstheme="minorHAnsi"/>
          <w:sz w:val="20"/>
          <w:szCs w:val="20"/>
        </w:rPr>
        <w:t>.</w:t>
      </w:r>
    </w:p>
    <w:p w14:paraId="32D963A0" w14:textId="5FC37A22" w:rsidR="007B1488" w:rsidRPr="007B1488" w:rsidRDefault="004F34E6" w:rsidP="00075D8C">
      <w:pPr>
        <w:rPr>
          <w:rFonts w:asciiTheme="minorHAnsi" w:hAnsiTheme="minorHAnsi" w:cstheme="minorHAnsi"/>
          <w:sz w:val="20"/>
          <w:szCs w:val="20"/>
        </w:rPr>
      </w:pPr>
      <w:r>
        <w:rPr>
          <w:rFonts w:asciiTheme="minorHAnsi" w:hAnsiTheme="minorHAnsi" w:cstheme="minorHAnsi"/>
          <w:sz w:val="20"/>
          <w:szCs w:val="20"/>
        </w:rPr>
        <w:t>8</w:t>
      </w:r>
      <w:r w:rsidR="00080C70">
        <w:rPr>
          <w:rFonts w:asciiTheme="minorHAnsi" w:hAnsiTheme="minorHAnsi" w:cstheme="minorHAnsi"/>
          <w:sz w:val="20"/>
          <w:szCs w:val="20"/>
        </w:rPr>
        <w:t>. Determine w</w:t>
      </w:r>
      <w:r w:rsidR="007B1488" w:rsidRPr="007B1488">
        <w:rPr>
          <w:rFonts w:asciiTheme="minorHAnsi" w:hAnsiTheme="minorHAnsi" w:cstheme="minorHAnsi"/>
          <w:sz w:val="20"/>
          <w:szCs w:val="20"/>
        </w:rPr>
        <w:t>hich is bigger</w:t>
      </w:r>
      <w:r w:rsidR="00080C70">
        <w:rPr>
          <w:rFonts w:asciiTheme="minorHAnsi" w:hAnsiTheme="minorHAnsi" w:cstheme="minorHAnsi"/>
          <w:sz w:val="20"/>
          <w:szCs w:val="20"/>
        </w:rPr>
        <w:t xml:space="preserve"> </w:t>
      </w:r>
      <w:r w:rsidR="00080C70" w:rsidRPr="007B1488">
        <w:rPr>
          <w:rFonts w:asciiTheme="minorHAnsi" w:hAnsiTheme="minorHAnsi" w:cstheme="minorHAnsi"/>
          <w:sz w:val="20"/>
          <w:szCs w:val="20"/>
        </w:rPr>
        <w:t>using</w:t>
      </w:r>
      <w:r w:rsidR="00080C70">
        <w:rPr>
          <w:rFonts w:asciiTheme="minorHAnsi" w:hAnsiTheme="minorHAnsi" w:cstheme="minorHAnsi"/>
          <w:sz w:val="20"/>
          <w:szCs w:val="20"/>
        </w:rPr>
        <w:t xml:space="preserve"> students</w:t>
      </w:r>
      <w:r w:rsidR="00A02986">
        <w:rPr>
          <w:rFonts w:asciiTheme="minorHAnsi" w:hAnsiTheme="minorHAnsi" w:cstheme="minorHAnsi"/>
          <w:sz w:val="20"/>
          <w:szCs w:val="20"/>
        </w:rPr>
        <w:t>’</w:t>
      </w:r>
      <w:r w:rsidR="00080C70" w:rsidRPr="007B1488">
        <w:rPr>
          <w:rFonts w:asciiTheme="minorHAnsi" w:hAnsiTheme="minorHAnsi" w:cstheme="minorHAnsi"/>
          <w:sz w:val="20"/>
          <w:szCs w:val="20"/>
        </w:rPr>
        <w:t xml:space="preserve"> knowledge of the graphs of the integrands; then calculate the integrals to confirm their choice. </w:t>
      </w:r>
      <m:oMath>
        <m:nary>
          <m:naryPr>
            <m:limLoc m:val="subSup"/>
            <m:ctrlPr>
              <w:rPr>
                <w:rFonts w:ascii="Cambria Math" w:hAnsi="Cambria Math" w:cstheme="minorHAnsi"/>
                <w:i/>
                <w:sz w:val="20"/>
                <w:szCs w:val="20"/>
              </w:rPr>
            </m:ctrlPr>
          </m:naryPr>
          <m:sub>
            <m:r>
              <w:rPr>
                <w:rFonts w:ascii="Cambria Math" w:hAnsi="Cambria Math" w:cstheme="minorHAnsi"/>
                <w:sz w:val="20"/>
                <w:szCs w:val="20"/>
              </w:rPr>
              <m:t>0</m:t>
            </m:r>
          </m:sub>
          <m:sup>
            <m:r>
              <w:rPr>
                <w:rFonts w:ascii="Cambria Math" w:hAnsi="Cambria Math" w:cstheme="minorHAnsi"/>
                <w:sz w:val="20"/>
                <w:szCs w:val="20"/>
              </w:rPr>
              <m:t>1</m:t>
            </m:r>
          </m:sup>
          <m:e>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r>
              <w:rPr>
                <w:rFonts w:ascii="Cambria Math" w:hAnsi="Cambria Math" w:cstheme="minorHAnsi"/>
                <w:sz w:val="20"/>
                <w:szCs w:val="20"/>
              </w:rPr>
              <m:t>dx</m:t>
            </m:r>
          </m:e>
        </m:nary>
      </m:oMath>
      <w:r>
        <w:rPr>
          <w:rFonts w:asciiTheme="minorHAnsi" w:hAnsiTheme="minorHAnsi" w:cstheme="minorHAnsi"/>
          <w:sz w:val="20"/>
          <w:szCs w:val="20"/>
        </w:rPr>
        <w:t xml:space="preserve"> </w:t>
      </w:r>
      <w:proofErr w:type="gramStart"/>
      <w:r w:rsidR="00080C70">
        <w:rPr>
          <w:rFonts w:asciiTheme="minorHAnsi" w:hAnsiTheme="minorHAnsi" w:cstheme="minorHAnsi"/>
          <w:sz w:val="20"/>
          <w:szCs w:val="20"/>
        </w:rPr>
        <w:t>or</w:t>
      </w:r>
      <w:r w:rsidR="007B1488" w:rsidRPr="007B1488">
        <w:rPr>
          <w:rFonts w:asciiTheme="minorHAnsi" w:hAnsiTheme="minorHAnsi" w:cstheme="minorHAnsi"/>
          <w:sz w:val="20"/>
          <w:szCs w:val="20"/>
        </w:rPr>
        <w:t>,</w:t>
      </w:r>
      <w:proofErr w:type="gramEnd"/>
      <w:r>
        <w:rPr>
          <w:rFonts w:asciiTheme="minorHAnsi" w:hAnsiTheme="minorHAnsi" w:cstheme="minorHAnsi"/>
          <w:sz w:val="20"/>
          <w:szCs w:val="20"/>
        </w:rPr>
        <w:t xml:space="preserve"> </w:t>
      </w:r>
      <m:oMath>
        <m:nary>
          <m:naryPr>
            <m:limLoc m:val="subSup"/>
            <m:ctrlPr>
              <w:rPr>
                <w:rFonts w:ascii="Cambria Math" w:hAnsi="Cambria Math" w:cstheme="minorHAnsi"/>
                <w:i/>
                <w:sz w:val="20"/>
                <w:szCs w:val="20"/>
              </w:rPr>
            </m:ctrlPr>
          </m:naryPr>
          <m:sub>
            <m:r>
              <w:rPr>
                <w:rFonts w:ascii="Cambria Math" w:hAnsi="Cambria Math" w:cstheme="minorHAnsi"/>
                <w:sz w:val="20"/>
                <w:szCs w:val="20"/>
              </w:rPr>
              <m:t>0</m:t>
            </m:r>
          </m:sub>
          <m:sup>
            <m:r>
              <w:rPr>
                <w:rFonts w:ascii="Cambria Math" w:hAnsi="Cambria Math" w:cstheme="minorHAnsi"/>
                <w:sz w:val="20"/>
                <w:szCs w:val="20"/>
              </w:rPr>
              <m:t>1</m:t>
            </m:r>
          </m:sup>
          <m:e>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3</m:t>
                </m:r>
              </m:sup>
            </m:sSup>
            <m:r>
              <w:rPr>
                <w:rFonts w:ascii="Cambria Math" w:hAnsi="Cambria Math" w:cstheme="minorHAnsi"/>
                <w:sz w:val="20"/>
                <w:szCs w:val="20"/>
              </w:rPr>
              <m:t>dx</m:t>
            </m:r>
          </m:e>
        </m:nary>
      </m:oMath>
      <w:r w:rsidR="007B1488" w:rsidRPr="007B1488">
        <w:rPr>
          <w:rFonts w:asciiTheme="minorHAnsi" w:hAnsiTheme="minorHAnsi" w:cstheme="minorHAnsi"/>
          <w:sz w:val="20"/>
          <w:szCs w:val="20"/>
        </w:rPr>
        <w:t xml:space="preserve"> </w:t>
      </w:r>
      <w:r>
        <w:rPr>
          <w:rFonts w:asciiTheme="minorHAnsi" w:hAnsiTheme="minorHAnsi" w:cstheme="minorHAnsi"/>
          <w:sz w:val="20"/>
          <w:szCs w:val="20"/>
        </w:rPr>
        <w:t>. Afterwards</w:t>
      </w:r>
      <w:r w:rsidR="00075D8C">
        <w:rPr>
          <w:rFonts w:asciiTheme="minorHAnsi" w:hAnsiTheme="minorHAnsi" w:cstheme="minorHAnsi"/>
          <w:sz w:val="20"/>
          <w:szCs w:val="20"/>
        </w:rPr>
        <w:t xml:space="preserve"> ask </w:t>
      </w:r>
      <w:r>
        <w:rPr>
          <w:rFonts w:asciiTheme="minorHAnsi" w:hAnsiTheme="minorHAnsi" w:cstheme="minorHAnsi"/>
          <w:sz w:val="20"/>
          <w:szCs w:val="20"/>
        </w:rPr>
        <w:t>students</w:t>
      </w:r>
      <w:r w:rsidR="007B1488" w:rsidRPr="007B1488">
        <w:rPr>
          <w:rFonts w:asciiTheme="minorHAnsi" w:hAnsiTheme="minorHAnsi" w:cstheme="minorHAnsi"/>
          <w:sz w:val="20"/>
          <w:szCs w:val="20"/>
        </w:rPr>
        <w:t xml:space="preserve"> to guess the order of magnitude of and then calculate the answer. </w:t>
      </w:r>
    </w:p>
    <w:p w14:paraId="19F8E2CD" w14:textId="37D75127" w:rsidR="000E24D4" w:rsidRPr="002F13FE" w:rsidRDefault="000E24D4" w:rsidP="002F13FE">
      <w:pPr>
        <w:rPr>
          <w:rFonts w:asciiTheme="minorHAnsi" w:hAnsiTheme="minorHAnsi" w:cstheme="minorHAnsi"/>
          <w:sz w:val="20"/>
          <w:szCs w:val="20"/>
          <w:u w:val="single"/>
        </w:rPr>
      </w:pPr>
      <w:r w:rsidRPr="002F13FE">
        <w:rPr>
          <w:rFonts w:asciiTheme="minorHAnsi" w:hAnsiTheme="minorHAnsi" w:cstheme="minorHAnsi"/>
          <w:color w:val="000000" w:themeColor="text1"/>
          <w:sz w:val="20"/>
          <w:szCs w:val="20"/>
        </w:rPr>
        <w:t xml:space="preserve">Day 1: Complete problems </w:t>
      </w:r>
      <w:r w:rsidR="008E0C66" w:rsidRPr="002F13FE">
        <w:rPr>
          <w:rFonts w:asciiTheme="minorHAnsi" w:hAnsiTheme="minorHAnsi" w:cstheme="minorHAnsi"/>
          <w:color w:val="111111"/>
          <w:sz w:val="20"/>
          <w:szCs w:val="20"/>
        </w:rPr>
        <w:t xml:space="preserve">2-40 </w:t>
      </w:r>
      <w:r w:rsidR="008E0C66" w:rsidRPr="002F13FE">
        <w:rPr>
          <w:rFonts w:asciiTheme="minorHAnsi" w:hAnsiTheme="minorHAnsi" w:cstheme="minorHAnsi"/>
          <w:sz w:val="20"/>
          <w:szCs w:val="20"/>
        </w:rPr>
        <w:t>evens</w:t>
      </w:r>
    </w:p>
    <w:p w14:paraId="7C218A37" w14:textId="55DB45D9" w:rsidR="000E24D4" w:rsidRPr="002F13FE" w:rsidRDefault="000E24D4" w:rsidP="002F13FE">
      <w:pPr>
        <w:rPr>
          <w:rFonts w:asciiTheme="minorHAnsi" w:hAnsiTheme="minorHAnsi" w:cstheme="minorHAnsi"/>
          <w:color w:val="000000" w:themeColor="text1"/>
          <w:sz w:val="20"/>
          <w:szCs w:val="20"/>
        </w:rPr>
      </w:pPr>
      <w:r w:rsidRPr="002F13FE">
        <w:rPr>
          <w:rFonts w:asciiTheme="minorHAnsi" w:hAnsiTheme="minorHAnsi" w:cstheme="minorHAnsi"/>
          <w:color w:val="000000" w:themeColor="text1"/>
          <w:sz w:val="20"/>
          <w:szCs w:val="20"/>
        </w:rPr>
        <w:t xml:space="preserve">Day 2: Complete problems </w:t>
      </w:r>
      <w:r w:rsidR="008E0C66" w:rsidRPr="002F13FE">
        <w:rPr>
          <w:rFonts w:asciiTheme="minorHAnsi" w:hAnsiTheme="minorHAnsi" w:cstheme="minorHAnsi"/>
          <w:sz w:val="20"/>
          <w:szCs w:val="20"/>
        </w:rPr>
        <w:t>43-75 odds</w:t>
      </w:r>
    </w:p>
    <w:p w14:paraId="68AC81D5" w14:textId="5813CBCE" w:rsidR="000E24D4" w:rsidRPr="002F13FE" w:rsidRDefault="000E24D4" w:rsidP="002F13FE">
      <w:pPr>
        <w:rPr>
          <w:rFonts w:asciiTheme="minorHAnsi" w:hAnsiTheme="minorHAnsi" w:cstheme="minorHAnsi"/>
          <w:color w:val="000000" w:themeColor="text1"/>
          <w:sz w:val="20"/>
          <w:szCs w:val="20"/>
        </w:rPr>
      </w:pPr>
      <w:r w:rsidRPr="002F13FE">
        <w:rPr>
          <w:rFonts w:asciiTheme="minorHAnsi" w:hAnsiTheme="minorHAnsi" w:cstheme="minorHAnsi"/>
          <w:color w:val="000000" w:themeColor="text1"/>
          <w:sz w:val="20"/>
          <w:szCs w:val="20"/>
        </w:rPr>
        <w:t xml:space="preserve">Day 3: Complete problems </w:t>
      </w:r>
      <w:r w:rsidR="008E0C66" w:rsidRPr="002F13FE">
        <w:rPr>
          <w:rFonts w:asciiTheme="minorHAnsi" w:hAnsiTheme="minorHAnsi" w:cstheme="minorHAnsi"/>
          <w:color w:val="0C0C0C"/>
          <w:sz w:val="20"/>
          <w:szCs w:val="20"/>
        </w:rPr>
        <w:t xml:space="preserve">76, </w:t>
      </w:r>
      <w:r w:rsidR="008E0C66" w:rsidRPr="002F13FE">
        <w:rPr>
          <w:rFonts w:asciiTheme="minorHAnsi" w:hAnsiTheme="minorHAnsi" w:cstheme="minorHAnsi"/>
          <w:color w:val="0E0E0E"/>
          <w:sz w:val="20"/>
          <w:szCs w:val="20"/>
        </w:rPr>
        <w:t xml:space="preserve">77-93 </w:t>
      </w:r>
      <w:r w:rsidR="008E0C66" w:rsidRPr="002F13FE">
        <w:rPr>
          <w:rFonts w:asciiTheme="minorHAnsi" w:hAnsiTheme="minorHAnsi" w:cstheme="minorHAnsi"/>
          <w:sz w:val="20"/>
          <w:szCs w:val="20"/>
        </w:rPr>
        <w:t>odds</w:t>
      </w:r>
    </w:p>
    <w:p w14:paraId="6F81FBF9" w14:textId="43127F76" w:rsidR="000E24D4" w:rsidRPr="002F13FE" w:rsidRDefault="000E24D4" w:rsidP="002F13FE">
      <w:pPr>
        <w:rPr>
          <w:rFonts w:asciiTheme="minorHAnsi" w:hAnsiTheme="minorHAnsi" w:cstheme="minorHAnsi"/>
          <w:color w:val="000000" w:themeColor="text1"/>
          <w:sz w:val="20"/>
          <w:szCs w:val="20"/>
        </w:rPr>
      </w:pPr>
    </w:p>
    <w:p w14:paraId="10D1C3C1" w14:textId="0B2F7468" w:rsidR="00832210" w:rsidRPr="002F13FE" w:rsidRDefault="00832210" w:rsidP="002F13FE">
      <w:pPr>
        <w:rPr>
          <w:rFonts w:asciiTheme="minorHAnsi" w:hAnsiTheme="minorHAnsi" w:cstheme="minorHAnsi"/>
          <w:sz w:val="20"/>
          <w:szCs w:val="20"/>
          <w:u w:val="single"/>
        </w:rPr>
      </w:pPr>
      <w:r w:rsidRPr="002F13FE">
        <w:rPr>
          <w:rFonts w:asciiTheme="minorHAnsi" w:hAnsiTheme="minorHAnsi" w:cstheme="minorHAnsi"/>
          <w:sz w:val="20"/>
          <w:szCs w:val="20"/>
          <w:u w:val="single"/>
        </w:rPr>
        <w:t xml:space="preserve">Lesson </w:t>
      </w:r>
      <w:proofErr w:type="gramStart"/>
      <w:r w:rsidRPr="002F13FE">
        <w:rPr>
          <w:rFonts w:asciiTheme="minorHAnsi" w:hAnsiTheme="minorHAnsi" w:cstheme="minorHAnsi"/>
          <w:sz w:val="20"/>
          <w:szCs w:val="20"/>
          <w:u w:val="single"/>
        </w:rPr>
        <w:t>Theme :</w:t>
      </w:r>
      <w:proofErr w:type="gramEnd"/>
      <w:r w:rsidRPr="002F13FE">
        <w:rPr>
          <w:rFonts w:asciiTheme="minorHAnsi" w:hAnsiTheme="minorHAnsi" w:cstheme="minorHAnsi"/>
          <w:sz w:val="20"/>
          <w:szCs w:val="20"/>
          <w:u w:val="single"/>
        </w:rPr>
        <w:t xml:space="preserve"> Chapter 6 Review</w:t>
      </w:r>
    </w:p>
    <w:p w14:paraId="5A4F8845" w14:textId="6437268C" w:rsidR="00832210" w:rsidRPr="002F13FE" w:rsidRDefault="00832210" w:rsidP="002F13FE">
      <w:pPr>
        <w:rPr>
          <w:rFonts w:asciiTheme="minorHAnsi" w:hAnsiTheme="minorHAnsi" w:cstheme="minorHAnsi"/>
          <w:sz w:val="20"/>
          <w:szCs w:val="20"/>
          <w:u w:val="single"/>
        </w:rPr>
      </w:pPr>
      <w:r w:rsidRPr="002F13FE">
        <w:rPr>
          <w:rFonts w:asciiTheme="minorHAnsi" w:hAnsiTheme="minorHAnsi" w:cstheme="minorHAnsi"/>
          <w:color w:val="000000" w:themeColor="text1"/>
          <w:sz w:val="20"/>
          <w:szCs w:val="20"/>
        </w:rPr>
        <w:t xml:space="preserve">Day 1: Complete problems </w:t>
      </w:r>
      <w:r w:rsidR="008E0C66" w:rsidRPr="002F13FE">
        <w:rPr>
          <w:rFonts w:asciiTheme="minorHAnsi" w:hAnsiTheme="minorHAnsi" w:cstheme="minorHAnsi"/>
          <w:color w:val="0F0F0F"/>
          <w:sz w:val="20"/>
          <w:szCs w:val="20"/>
        </w:rPr>
        <w:t xml:space="preserve">1, </w:t>
      </w:r>
      <w:r w:rsidR="008E0C66" w:rsidRPr="002F13FE">
        <w:rPr>
          <w:rFonts w:asciiTheme="minorHAnsi" w:hAnsiTheme="minorHAnsi" w:cstheme="minorHAnsi"/>
          <w:color w:val="131313"/>
          <w:sz w:val="20"/>
          <w:szCs w:val="20"/>
        </w:rPr>
        <w:t xml:space="preserve">3-45 </w:t>
      </w:r>
      <w:r w:rsidR="008E0C66" w:rsidRPr="002F13FE">
        <w:rPr>
          <w:rFonts w:asciiTheme="minorHAnsi" w:hAnsiTheme="minorHAnsi" w:cstheme="minorHAnsi"/>
          <w:sz w:val="20"/>
          <w:szCs w:val="20"/>
        </w:rPr>
        <w:t xml:space="preserve">multiples </w:t>
      </w:r>
      <w:r w:rsidR="008E0C66" w:rsidRPr="002F13FE">
        <w:rPr>
          <w:rFonts w:asciiTheme="minorHAnsi" w:hAnsiTheme="minorHAnsi" w:cstheme="minorHAnsi"/>
          <w:color w:val="242424"/>
          <w:sz w:val="20"/>
          <w:szCs w:val="20"/>
        </w:rPr>
        <w:t xml:space="preserve">of </w:t>
      </w:r>
      <w:r w:rsidR="008E0C66" w:rsidRPr="002F13FE">
        <w:rPr>
          <w:rFonts w:asciiTheme="minorHAnsi" w:hAnsiTheme="minorHAnsi" w:cstheme="minorHAnsi"/>
          <w:sz w:val="20"/>
          <w:szCs w:val="20"/>
        </w:rPr>
        <w:t>3</w:t>
      </w:r>
    </w:p>
    <w:p w14:paraId="382BB202" w14:textId="1709C278" w:rsidR="00832210" w:rsidRPr="002F13FE" w:rsidRDefault="00832210" w:rsidP="002F13FE">
      <w:pPr>
        <w:rPr>
          <w:rFonts w:asciiTheme="minorHAnsi" w:hAnsiTheme="minorHAnsi" w:cstheme="minorHAnsi"/>
          <w:color w:val="000000" w:themeColor="text1"/>
          <w:sz w:val="20"/>
          <w:szCs w:val="20"/>
        </w:rPr>
      </w:pPr>
      <w:r w:rsidRPr="002F13FE">
        <w:rPr>
          <w:rFonts w:asciiTheme="minorHAnsi" w:hAnsiTheme="minorHAnsi" w:cstheme="minorHAnsi"/>
          <w:color w:val="000000" w:themeColor="text1"/>
          <w:sz w:val="20"/>
          <w:szCs w:val="20"/>
        </w:rPr>
        <w:t xml:space="preserve">Day 2: Complete problems </w:t>
      </w:r>
      <w:r w:rsidR="008E0C66" w:rsidRPr="002F13FE">
        <w:rPr>
          <w:rFonts w:asciiTheme="minorHAnsi" w:hAnsiTheme="minorHAnsi" w:cstheme="minorHAnsi"/>
          <w:sz w:val="20"/>
          <w:szCs w:val="20"/>
        </w:rPr>
        <w:t xml:space="preserve">46, </w:t>
      </w:r>
      <w:r w:rsidR="008E0C66" w:rsidRPr="002F13FE">
        <w:rPr>
          <w:rFonts w:asciiTheme="minorHAnsi" w:hAnsiTheme="minorHAnsi" w:cstheme="minorHAnsi"/>
          <w:color w:val="2D2D2D"/>
          <w:sz w:val="20"/>
          <w:szCs w:val="20"/>
        </w:rPr>
        <w:t xml:space="preserve">47, </w:t>
      </w:r>
      <w:r w:rsidR="008E0C66" w:rsidRPr="002F13FE">
        <w:rPr>
          <w:rFonts w:asciiTheme="minorHAnsi" w:hAnsiTheme="minorHAnsi" w:cstheme="minorHAnsi"/>
          <w:sz w:val="20"/>
          <w:szCs w:val="20"/>
        </w:rPr>
        <w:t xml:space="preserve">48, </w:t>
      </w:r>
      <w:r w:rsidR="008E0C66" w:rsidRPr="002F13FE">
        <w:rPr>
          <w:rFonts w:asciiTheme="minorHAnsi" w:hAnsiTheme="minorHAnsi" w:cstheme="minorHAnsi"/>
          <w:color w:val="0F0F0F"/>
          <w:sz w:val="20"/>
          <w:szCs w:val="20"/>
        </w:rPr>
        <w:t xml:space="preserve">49, </w:t>
      </w:r>
      <w:r w:rsidR="008E0C66" w:rsidRPr="002F13FE">
        <w:rPr>
          <w:rFonts w:asciiTheme="minorHAnsi" w:hAnsiTheme="minorHAnsi" w:cstheme="minorHAnsi"/>
          <w:sz w:val="20"/>
          <w:szCs w:val="20"/>
        </w:rPr>
        <w:t>50, 53, 54</w:t>
      </w:r>
    </w:p>
    <w:p w14:paraId="6E04583A" w14:textId="77777777" w:rsidR="0000647E" w:rsidRPr="002F13FE" w:rsidRDefault="0000647E" w:rsidP="002F13FE">
      <w:pPr>
        <w:rPr>
          <w:rFonts w:asciiTheme="minorHAnsi" w:hAnsiTheme="minorHAnsi" w:cstheme="minorHAnsi"/>
          <w:color w:val="000000" w:themeColor="text1"/>
          <w:sz w:val="20"/>
          <w:szCs w:val="20"/>
        </w:rPr>
      </w:pPr>
    </w:p>
    <w:p w14:paraId="7E11625A" w14:textId="69316203" w:rsidR="00690145" w:rsidRPr="00B20ABE" w:rsidRDefault="0000647E" w:rsidP="00B20ABE">
      <w:pPr>
        <w:rPr>
          <w:rFonts w:asciiTheme="minorHAnsi" w:hAnsiTheme="minorHAnsi" w:cstheme="minorHAnsi"/>
          <w:sz w:val="20"/>
          <w:szCs w:val="20"/>
        </w:rPr>
      </w:pPr>
      <w:r w:rsidRPr="002F13FE">
        <w:rPr>
          <w:rFonts w:asciiTheme="minorHAnsi" w:hAnsiTheme="minorHAnsi" w:cstheme="minorHAnsi"/>
          <w:sz w:val="20"/>
          <w:szCs w:val="20"/>
          <w:u w:val="single"/>
        </w:rPr>
        <w:t>Lesson Theme 7.1 : Integration by Substitution</w:t>
      </w:r>
      <w:r w:rsidR="006B57A3">
        <w:rPr>
          <w:rFonts w:asciiTheme="minorHAnsi" w:hAnsiTheme="minorHAnsi" w:cstheme="minorHAnsi"/>
          <w:sz w:val="20"/>
          <w:szCs w:val="20"/>
          <w:u w:val="single"/>
        </w:rPr>
        <w:t xml:space="preserve"> </w:t>
      </w:r>
      <w:r w:rsidR="006B57A3" w:rsidRPr="005417ED">
        <w:rPr>
          <w:rFonts w:asciiTheme="minorHAnsi" w:hAnsiTheme="minorHAnsi" w:cstheme="minorHAnsi"/>
          <w:sz w:val="20"/>
          <w:szCs w:val="20"/>
          <w:highlight w:val="cyan"/>
        </w:rPr>
        <w:t>(1.E)</w:t>
      </w:r>
      <w:r w:rsidR="007B1488" w:rsidRPr="007B1488">
        <w:rPr>
          <w:rFonts w:asciiTheme="minorHAnsi" w:hAnsiTheme="minorHAnsi" w:cstheme="minorHAnsi"/>
          <w:sz w:val="20"/>
          <w:szCs w:val="20"/>
        </w:rPr>
        <w:br/>
      </w:r>
      <w:r w:rsidR="00BC1363">
        <w:rPr>
          <w:rFonts w:ascii="STIXGeneral" w:hAnsi="STIXGeneral" w:cs="STIXGeneral"/>
          <w:sz w:val="20"/>
          <w:szCs w:val="20"/>
        </w:rPr>
        <w:t>T</w:t>
      </w:r>
      <w:r w:rsidR="00BC1363" w:rsidRPr="00BC1363">
        <w:rPr>
          <w:rFonts w:ascii="STIXGeneral" w:hAnsi="STIXGeneral" w:cs="STIXGeneral"/>
          <w:sz w:val="20"/>
          <w:szCs w:val="20"/>
        </w:rPr>
        <w:t>he basic idea behind the substitution method is to find a way of reversing the chain</w:t>
      </w:r>
      <w:r w:rsidR="00BC1363">
        <w:rPr>
          <w:rFonts w:ascii="STIXGeneral" w:hAnsi="STIXGeneral" w:cs="STIXGeneral"/>
          <w:sz w:val="20"/>
          <w:szCs w:val="20"/>
        </w:rPr>
        <w:t xml:space="preserve"> rule.</w:t>
      </w:r>
      <w:r w:rsidR="00BC1363" w:rsidRPr="00BC1363">
        <w:rPr>
          <w:rFonts w:ascii="STIXMath" w:hAnsi="STIXMath"/>
          <w:sz w:val="14"/>
          <w:szCs w:val="14"/>
        </w:rPr>
        <w:br/>
      </w:r>
      <w:r w:rsidR="00BC1363" w:rsidRPr="00BC1363">
        <w:rPr>
          <w:rFonts w:ascii="STIXGeneral" w:hAnsi="STIXGeneral" w:cs="STIXGeneral"/>
          <w:sz w:val="20"/>
          <w:szCs w:val="20"/>
        </w:rPr>
        <w:t xml:space="preserve">Start with an easy example such as </w:t>
      </w:r>
      <m:oMath>
        <m:nary>
          <m:naryPr>
            <m:limLoc m:val="undOvr"/>
            <m:subHide m:val="1"/>
            <m:supHide m:val="1"/>
            <m:ctrlPr>
              <w:rPr>
                <w:rFonts w:ascii="Cambria Math" w:hAnsi="Cambria Math" w:cstheme="minorHAnsi"/>
                <w:i/>
                <w:sz w:val="20"/>
                <w:szCs w:val="20"/>
              </w:rPr>
            </m:ctrlPr>
          </m:naryPr>
          <m:sub/>
          <m:sup/>
          <m:e>
            <m:r>
              <w:rPr>
                <w:rFonts w:ascii="Cambria Math" w:hAnsi="Cambria Math" w:cstheme="minorHAnsi"/>
                <w:sz w:val="20"/>
                <w:szCs w:val="20"/>
              </w:rPr>
              <m:t>2x</m:t>
            </m:r>
          </m:e>
        </m:nary>
        <m:func>
          <m:funcPr>
            <m:ctrlPr>
              <w:rPr>
                <w:rFonts w:ascii="Cambria Math" w:hAnsi="Cambria Math" w:cstheme="minorHAnsi"/>
                <w:i/>
                <w:sz w:val="20"/>
                <w:szCs w:val="20"/>
              </w:rPr>
            </m:ctrlPr>
          </m:funcPr>
          <m:fName>
            <m:r>
              <m:rPr>
                <m:sty m:val="p"/>
              </m:rPr>
              <w:rPr>
                <w:rFonts w:ascii="Cambria Math" w:hAnsi="Cambria Math" w:cstheme="minorHAnsi"/>
                <w:sz w:val="20"/>
                <w:szCs w:val="20"/>
              </w:rPr>
              <m:t>cos</m:t>
            </m:r>
          </m:fName>
          <m:e>
            <m:d>
              <m:dPr>
                <m:ctrlPr>
                  <w:rPr>
                    <w:rFonts w:ascii="Cambria Math" w:hAnsi="Cambria Math" w:cstheme="minorHAnsi"/>
                    <w:i/>
                    <w:sz w:val="20"/>
                    <w:szCs w:val="20"/>
                  </w:rPr>
                </m:ctrlPr>
              </m:dPr>
              <m:e>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e>
            </m:d>
          </m:e>
        </m:func>
        <m:r>
          <w:rPr>
            <w:rFonts w:ascii="Cambria Math" w:hAnsi="Cambria Math" w:cstheme="minorHAnsi"/>
            <w:sz w:val="20"/>
            <w:szCs w:val="20"/>
          </w:rPr>
          <m:t>dx</m:t>
        </m:r>
      </m:oMath>
      <w:r w:rsidR="00BC1363">
        <w:rPr>
          <w:rFonts w:ascii="STIXGeneral" w:hAnsi="STIXGeneral" w:cs="STIXGeneral"/>
          <w:sz w:val="20"/>
          <w:szCs w:val="20"/>
        </w:rPr>
        <w:t xml:space="preserve">, </w:t>
      </w:r>
      <w:r w:rsidR="00BC1363" w:rsidRPr="00BC1363">
        <w:rPr>
          <w:rFonts w:ascii="STIXGeneral" w:hAnsi="STIXGeneral" w:cs="STIXGeneral"/>
          <w:sz w:val="20"/>
          <w:szCs w:val="20"/>
        </w:rPr>
        <w:t>introduc</w:t>
      </w:r>
      <w:r w:rsidR="00BC1363">
        <w:rPr>
          <w:rFonts w:ascii="STIXGeneral" w:hAnsi="STIXGeneral" w:cs="STIXGeneral"/>
          <w:sz w:val="20"/>
          <w:szCs w:val="20"/>
        </w:rPr>
        <w:t>ing</w:t>
      </w:r>
      <w:r w:rsidR="00BC1363" w:rsidRPr="00BC1363">
        <w:rPr>
          <w:rFonts w:ascii="STIXGeneral" w:hAnsi="STIXGeneral" w:cs="STIXGeneral"/>
          <w:sz w:val="20"/>
          <w:szCs w:val="20"/>
        </w:rPr>
        <w:t xml:space="preserve"> </w:t>
      </w:r>
      <w:r w:rsidR="00BC1363">
        <w:rPr>
          <w:rFonts w:ascii="STIXGeneral" w:hAnsi="STIXGeneral" w:cs="STIXGeneral"/>
          <w:sz w:val="20"/>
          <w:szCs w:val="20"/>
        </w:rPr>
        <w:t>it</w:t>
      </w:r>
      <w:r w:rsidR="00BC1363" w:rsidRPr="00BC1363">
        <w:rPr>
          <w:rFonts w:ascii="STIXGeneral" w:hAnsi="STIXGeneral" w:cs="STIXGeneral"/>
          <w:sz w:val="20"/>
          <w:szCs w:val="20"/>
        </w:rPr>
        <w:t xml:space="preserve"> by writing as </w:t>
      </w:r>
      <m:oMath>
        <m:nary>
          <m:naryPr>
            <m:limLoc m:val="undOvr"/>
            <m:subHide m:val="1"/>
            <m:supHide m:val="1"/>
            <m:ctrlPr>
              <w:rPr>
                <w:rFonts w:ascii="Cambria Math" w:hAnsi="Cambria Math" w:cstheme="minorHAnsi"/>
                <w:i/>
                <w:sz w:val="20"/>
                <w:szCs w:val="20"/>
              </w:rPr>
            </m:ctrlPr>
          </m:naryPr>
          <m:sub/>
          <m:sup/>
          <m:e>
            <m:func>
              <m:funcPr>
                <m:ctrlPr>
                  <w:rPr>
                    <w:rFonts w:ascii="Cambria Math" w:hAnsi="Cambria Math" w:cstheme="minorHAnsi"/>
                    <w:i/>
                    <w:sz w:val="20"/>
                    <w:szCs w:val="20"/>
                  </w:rPr>
                </m:ctrlPr>
              </m:funcPr>
              <m:fName>
                <m:r>
                  <m:rPr>
                    <m:sty m:val="p"/>
                  </m:rPr>
                  <w:rPr>
                    <w:rFonts w:ascii="Cambria Math" w:hAnsi="Cambria Math" w:cstheme="minorHAnsi"/>
                    <w:sz w:val="20"/>
                    <w:szCs w:val="20"/>
                  </w:rPr>
                  <m:t>cos</m:t>
                </m:r>
              </m:fName>
              <m:e>
                <m:d>
                  <m:dPr>
                    <m:ctrlPr>
                      <w:rPr>
                        <w:rFonts w:ascii="Cambria Math" w:hAnsi="Cambria Math" w:cstheme="minorHAnsi"/>
                        <w:i/>
                        <w:sz w:val="20"/>
                        <w:szCs w:val="20"/>
                      </w:rPr>
                    </m:ctrlPr>
                  </m:dPr>
                  <m:e>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e>
                </m:d>
              </m:e>
            </m:func>
            <m:r>
              <w:rPr>
                <w:rFonts w:ascii="Cambria Math" w:hAnsi="Cambria Math" w:cstheme="minorHAnsi"/>
                <w:sz w:val="20"/>
                <w:szCs w:val="20"/>
              </w:rPr>
              <m:t>dx</m:t>
            </m:r>
          </m:e>
        </m:nary>
      </m:oMath>
      <w:r w:rsidR="00BC1363" w:rsidRPr="007B1488">
        <w:rPr>
          <w:rFonts w:asciiTheme="minorHAnsi" w:hAnsiTheme="minorHAnsi" w:cstheme="minorHAnsi"/>
          <w:sz w:val="20"/>
          <w:szCs w:val="20"/>
        </w:rPr>
        <w:t xml:space="preserve"> </w:t>
      </w:r>
      <w:r w:rsidR="007B1488" w:rsidRPr="007B1488">
        <w:rPr>
          <w:rFonts w:asciiTheme="minorHAnsi" w:hAnsiTheme="minorHAnsi" w:cstheme="minorHAnsi"/>
          <w:sz w:val="20"/>
          <w:szCs w:val="20"/>
        </w:rPr>
        <w:t xml:space="preserve">showing how the obvious guess, </w:t>
      </w:r>
      <m:oMath>
        <m:func>
          <m:funcPr>
            <m:ctrlPr>
              <w:rPr>
                <w:rFonts w:ascii="Cambria Math" w:hAnsi="Cambria Math" w:cstheme="minorHAnsi"/>
                <w:i/>
                <w:sz w:val="20"/>
                <w:szCs w:val="20"/>
              </w:rPr>
            </m:ctrlPr>
          </m:funcPr>
          <m:fName>
            <m:r>
              <m:rPr>
                <m:sty m:val="p"/>
              </m:rPr>
              <w:rPr>
                <w:rFonts w:ascii="Cambria Math" w:hAnsi="Cambria Math" w:cstheme="minorHAnsi"/>
                <w:sz w:val="20"/>
                <w:szCs w:val="20"/>
              </w:rPr>
              <m:t>sin</m:t>
            </m:r>
          </m:fName>
          <m:e>
            <m:d>
              <m:dPr>
                <m:ctrlPr>
                  <w:rPr>
                    <w:rFonts w:ascii="Cambria Math" w:hAnsi="Cambria Math" w:cstheme="minorHAnsi"/>
                    <w:i/>
                    <w:sz w:val="20"/>
                    <w:szCs w:val="20"/>
                  </w:rPr>
                </m:ctrlPr>
              </m:dPr>
              <m:e>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e>
            </m:d>
          </m:e>
        </m:func>
      </m:oMath>
      <w:r w:rsidR="007B1488" w:rsidRPr="007B1488">
        <w:rPr>
          <w:rFonts w:asciiTheme="minorHAnsi" w:hAnsiTheme="minorHAnsi" w:cstheme="minorHAnsi"/>
          <w:sz w:val="20"/>
          <w:szCs w:val="20"/>
        </w:rPr>
        <w:t xml:space="preserve">, does not work because of the chain rule, and then point out that if the </w:t>
      </w:r>
      <m:oMath>
        <m:r>
          <w:rPr>
            <w:rFonts w:ascii="Cambria Math" w:hAnsi="Cambria Math" w:cstheme="minorHAnsi"/>
            <w:sz w:val="20"/>
            <w:szCs w:val="20"/>
          </w:rPr>
          <m:t>2</m:t>
        </m:r>
        <m:r>
          <w:rPr>
            <w:rFonts w:ascii="Cambria Math" w:hAnsi="Cambria Math" w:cs="Cambria Math"/>
            <w:sz w:val="20"/>
            <w:szCs w:val="20"/>
          </w:rPr>
          <m:t>x</m:t>
        </m:r>
      </m:oMath>
      <w:r w:rsidR="007B1488" w:rsidRPr="007B1488">
        <w:rPr>
          <w:rFonts w:asciiTheme="minorHAnsi" w:hAnsiTheme="minorHAnsi" w:cstheme="minorHAnsi"/>
          <w:i/>
          <w:iCs/>
          <w:sz w:val="20"/>
          <w:szCs w:val="20"/>
        </w:rPr>
        <w:t xml:space="preserve"> </w:t>
      </w:r>
      <w:r w:rsidR="007B1488" w:rsidRPr="007B1488">
        <w:rPr>
          <w:rFonts w:asciiTheme="minorHAnsi" w:hAnsiTheme="minorHAnsi" w:cstheme="minorHAnsi"/>
          <w:sz w:val="20"/>
          <w:szCs w:val="20"/>
        </w:rPr>
        <w:t xml:space="preserve">from the chain rule had been there in the first place you could have done the integral. </w:t>
      </w:r>
      <w:r w:rsidR="00BC1363">
        <w:rPr>
          <w:rFonts w:asciiTheme="minorHAnsi" w:hAnsiTheme="minorHAnsi" w:cstheme="minorHAnsi"/>
          <w:sz w:val="20"/>
          <w:szCs w:val="20"/>
        </w:rPr>
        <w:t xml:space="preserve">Next attempt use the </w:t>
      </w:r>
      <w:r w:rsidR="00BC1363" w:rsidRPr="007B1488">
        <w:rPr>
          <w:rFonts w:asciiTheme="minorHAnsi" w:hAnsiTheme="minorHAnsi" w:cstheme="minorHAnsi"/>
          <w:sz w:val="20"/>
          <w:szCs w:val="20"/>
        </w:rPr>
        <w:t>guess-and-check method</w:t>
      </w:r>
      <w:r w:rsidR="00BC1363">
        <w:rPr>
          <w:rFonts w:asciiTheme="minorHAnsi" w:hAnsiTheme="minorHAnsi" w:cstheme="minorHAnsi"/>
          <w:sz w:val="20"/>
          <w:szCs w:val="20"/>
        </w:rPr>
        <w:t xml:space="preserve"> to solve </w:t>
      </w:r>
      <m:oMath>
        <m:nary>
          <m:naryPr>
            <m:limLoc m:val="undOvr"/>
            <m:subHide m:val="1"/>
            <m:supHide m:val="1"/>
            <m:ctrlPr>
              <w:rPr>
                <w:rFonts w:ascii="Cambria Math" w:hAnsi="Cambria Math" w:cstheme="minorHAnsi"/>
                <w:i/>
                <w:sz w:val="20"/>
                <w:szCs w:val="20"/>
              </w:rPr>
            </m:ctrlPr>
          </m:naryPr>
          <m:sub/>
          <m:sup/>
          <m:e>
            <m:sSup>
              <m:sSupPr>
                <m:ctrlPr>
                  <w:rPr>
                    <w:rFonts w:ascii="Cambria Math" w:hAnsi="Cambria Math" w:cstheme="minorHAnsi"/>
                    <w:i/>
                    <w:sz w:val="20"/>
                    <w:szCs w:val="20"/>
                  </w:rPr>
                </m:ctrlPr>
              </m:sSupPr>
              <m:e>
                <m:r>
                  <w:rPr>
                    <w:rFonts w:ascii="Cambria Math" w:hAnsi="Cambria Math" w:cstheme="minorHAnsi"/>
                    <w:sz w:val="20"/>
                    <w:szCs w:val="20"/>
                  </w:rPr>
                  <m:t>t</m:t>
                </m:r>
              </m:e>
              <m:sup>
                <m:r>
                  <w:rPr>
                    <w:rFonts w:ascii="Cambria Math" w:hAnsi="Cambria Math" w:cstheme="minorHAnsi"/>
                    <w:sz w:val="20"/>
                    <w:szCs w:val="20"/>
                  </w:rPr>
                  <m:t>2</m:t>
                </m:r>
              </m:sup>
            </m:sSup>
            <m:sSup>
              <m:sSupPr>
                <m:ctrlPr>
                  <w:rPr>
                    <w:rFonts w:ascii="Cambria Math" w:hAnsi="Cambria Math" w:cstheme="minorHAnsi"/>
                    <w:i/>
                    <w:sz w:val="20"/>
                    <w:szCs w:val="20"/>
                  </w:rPr>
                </m:ctrlPr>
              </m:sSupPr>
              <m:e>
                <m:r>
                  <w:rPr>
                    <w:rFonts w:ascii="Cambria Math" w:hAnsi="Cambria Math" w:cstheme="minorHAnsi"/>
                    <w:sz w:val="20"/>
                    <w:szCs w:val="20"/>
                  </w:rPr>
                  <m:t>e</m:t>
                </m:r>
              </m:e>
              <m:sup>
                <m:r>
                  <w:rPr>
                    <w:rFonts w:ascii="Cambria Math" w:hAnsi="Cambria Math" w:cstheme="minorHAnsi"/>
                    <w:sz w:val="20"/>
                    <w:szCs w:val="20"/>
                  </w:rPr>
                  <m:t>5</m:t>
                </m:r>
                <m:sSup>
                  <m:sSupPr>
                    <m:ctrlPr>
                      <w:rPr>
                        <w:rFonts w:ascii="Cambria Math" w:hAnsi="Cambria Math" w:cstheme="minorHAnsi"/>
                        <w:i/>
                        <w:sz w:val="20"/>
                        <w:szCs w:val="20"/>
                      </w:rPr>
                    </m:ctrlPr>
                  </m:sSupPr>
                  <m:e>
                    <m:r>
                      <w:rPr>
                        <w:rFonts w:ascii="Cambria Math" w:hAnsi="Cambria Math" w:cstheme="minorHAnsi"/>
                        <w:sz w:val="20"/>
                        <w:szCs w:val="20"/>
                      </w:rPr>
                      <m:t>t</m:t>
                    </m:r>
                  </m:e>
                  <m:sup>
                    <m:r>
                      <w:rPr>
                        <w:rFonts w:ascii="Cambria Math" w:hAnsi="Cambria Math" w:cstheme="minorHAnsi"/>
                        <w:sz w:val="20"/>
                        <w:szCs w:val="20"/>
                      </w:rPr>
                      <m:t>3</m:t>
                    </m:r>
                  </m:sup>
                </m:sSup>
              </m:sup>
            </m:sSup>
            <m:r>
              <w:rPr>
                <w:rFonts w:ascii="Cambria Math" w:hAnsi="Cambria Math" w:cstheme="minorHAnsi"/>
                <w:sz w:val="20"/>
                <w:szCs w:val="20"/>
              </w:rPr>
              <m:t>dx</m:t>
            </m:r>
          </m:e>
        </m:nary>
      </m:oMath>
      <w:r w:rsidR="00350880">
        <w:rPr>
          <w:rFonts w:asciiTheme="minorHAnsi" w:hAnsiTheme="minorHAnsi" w:cstheme="minorHAnsi"/>
          <w:sz w:val="20"/>
          <w:szCs w:val="20"/>
        </w:rPr>
        <w:t>,</w:t>
      </w:r>
      <w:r w:rsidR="00BC1363">
        <w:rPr>
          <w:rFonts w:ascii="Cambria Math" w:hAnsi="Cambria Math" w:cs="Cambria Math"/>
          <w:i/>
          <w:iCs/>
          <w:sz w:val="20"/>
          <w:szCs w:val="20"/>
        </w:rPr>
        <w:t xml:space="preserve"> </w:t>
      </w:r>
      <m:oMath>
        <m:nary>
          <m:naryPr>
            <m:limLoc m:val="undOvr"/>
            <m:subHide m:val="1"/>
            <m:supHide m:val="1"/>
            <m:ctrlPr>
              <w:rPr>
                <w:rFonts w:ascii="Cambria Math" w:hAnsi="Cambria Math" w:cstheme="minorHAnsi"/>
                <w:i/>
                <w:sz w:val="20"/>
                <w:szCs w:val="20"/>
              </w:rPr>
            </m:ctrlPr>
          </m:naryPr>
          <m:sub/>
          <m:sup/>
          <m:e>
            <m:func>
              <m:funcPr>
                <m:ctrlPr>
                  <w:rPr>
                    <w:rFonts w:ascii="Cambria Math" w:hAnsi="Cambria Math" w:cstheme="minorHAnsi"/>
                    <w:i/>
                    <w:sz w:val="20"/>
                    <w:szCs w:val="20"/>
                  </w:rPr>
                </m:ctrlPr>
              </m:funcPr>
              <m:fName>
                <m:r>
                  <m:rPr>
                    <m:sty m:val="p"/>
                  </m:rPr>
                  <w:rPr>
                    <w:rFonts w:ascii="Cambria Math" w:hAnsi="Cambria Math" w:cstheme="minorHAnsi"/>
                    <w:sz w:val="20"/>
                    <w:szCs w:val="20"/>
                  </w:rPr>
                  <m:t>cos</m:t>
                </m:r>
              </m:fName>
              <m:e>
                <m:r>
                  <w:rPr>
                    <w:rFonts w:ascii="Cambria Math" w:hAnsi="Cambria Math" w:cstheme="minorHAnsi"/>
                    <w:sz w:val="20"/>
                    <w:szCs w:val="20"/>
                  </w:rPr>
                  <m:t>x</m:t>
                </m:r>
                <m:rad>
                  <m:radPr>
                    <m:degHide m:val="1"/>
                    <m:ctrlPr>
                      <w:rPr>
                        <w:rFonts w:ascii="Cambria Math" w:hAnsi="Cambria Math" w:cstheme="minorHAnsi"/>
                        <w:i/>
                        <w:sz w:val="20"/>
                        <w:szCs w:val="20"/>
                      </w:rPr>
                    </m:ctrlPr>
                  </m:radPr>
                  <m:deg/>
                  <m:e>
                    <m:func>
                      <m:funcPr>
                        <m:ctrlPr>
                          <w:rPr>
                            <w:rFonts w:ascii="Cambria Math" w:hAnsi="Cambria Math" w:cstheme="minorHAnsi"/>
                            <w:i/>
                            <w:sz w:val="20"/>
                            <w:szCs w:val="20"/>
                          </w:rPr>
                        </m:ctrlPr>
                      </m:funcPr>
                      <m:fName>
                        <m:r>
                          <m:rPr>
                            <m:sty m:val="p"/>
                          </m:rPr>
                          <w:rPr>
                            <w:rFonts w:ascii="Cambria Math" w:hAnsi="Cambria Math" w:cstheme="minorHAnsi"/>
                            <w:sz w:val="20"/>
                            <w:szCs w:val="20"/>
                          </w:rPr>
                          <m:t>sin</m:t>
                        </m:r>
                      </m:fName>
                      <m:e>
                        <m:r>
                          <w:rPr>
                            <w:rFonts w:ascii="Cambria Math" w:hAnsi="Cambria Math" w:cstheme="minorHAnsi"/>
                            <w:sz w:val="20"/>
                            <w:szCs w:val="20"/>
                          </w:rPr>
                          <m:t>x</m:t>
                        </m:r>
                      </m:e>
                    </m:func>
                    <m:r>
                      <w:rPr>
                        <w:rFonts w:ascii="Cambria Math" w:hAnsi="Cambria Math" w:cstheme="minorHAnsi"/>
                        <w:sz w:val="20"/>
                        <w:szCs w:val="20"/>
                      </w:rPr>
                      <m:t>+1</m:t>
                    </m:r>
                  </m:e>
                </m:rad>
              </m:e>
            </m:func>
            <m:r>
              <w:rPr>
                <w:rFonts w:ascii="Cambria Math" w:hAnsi="Cambria Math" w:cstheme="minorHAnsi"/>
                <w:sz w:val="20"/>
                <w:szCs w:val="20"/>
              </w:rPr>
              <m:t>dx</m:t>
            </m:r>
          </m:e>
        </m:nary>
      </m:oMath>
      <w:r w:rsidR="00350880" w:rsidRPr="00350880">
        <w:rPr>
          <w:rFonts w:ascii="Cambria Math" w:hAnsi="Cambria Math" w:cs="Cambria Math"/>
          <w:sz w:val="20"/>
          <w:szCs w:val="20"/>
        </w:rPr>
        <w:t xml:space="preserve"> and </w:t>
      </w:r>
      <m:oMath>
        <m:nary>
          <m:naryPr>
            <m:limLoc m:val="undOvr"/>
            <m:subHide m:val="1"/>
            <m:supHide m:val="1"/>
            <m:ctrlPr>
              <w:rPr>
                <w:rFonts w:ascii="Cambria Math" w:hAnsi="Cambria Math" w:cstheme="minorHAnsi"/>
                <w:i/>
                <w:sz w:val="20"/>
                <w:szCs w:val="20"/>
              </w:rPr>
            </m:ctrlPr>
          </m:naryPr>
          <m:sub/>
          <m:sup/>
          <m:e>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3</m:t>
                </m:r>
              </m:sup>
            </m:sSup>
            <m:rad>
              <m:radPr>
                <m:degHide m:val="1"/>
                <m:ctrlPr>
                  <w:rPr>
                    <w:rFonts w:ascii="Cambria Math" w:hAnsi="Cambria Math" w:cstheme="minorHAnsi"/>
                    <w:i/>
                    <w:sz w:val="20"/>
                    <w:szCs w:val="20"/>
                  </w:rPr>
                </m:ctrlPr>
              </m:radPr>
              <m:deg/>
              <m:e>
                <m:r>
                  <w:rPr>
                    <w:rFonts w:ascii="Cambria Math" w:hAnsi="Cambria Math" w:cstheme="minorHAnsi"/>
                    <w:sz w:val="20"/>
                    <w:szCs w:val="20"/>
                  </w:rPr>
                  <m:t>2+</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4</m:t>
                    </m:r>
                  </m:sup>
                </m:sSup>
              </m:e>
            </m:rad>
            <m:r>
              <w:rPr>
                <w:rFonts w:ascii="Cambria Math" w:hAnsi="Cambria Math" w:cstheme="minorHAnsi"/>
                <w:sz w:val="20"/>
                <w:szCs w:val="20"/>
              </w:rPr>
              <m:t>dx</m:t>
            </m:r>
          </m:e>
        </m:nary>
      </m:oMath>
      <w:r w:rsidR="00690145">
        <w:rPr>
          <w:rFonts w:asciiTheme="minorHAnsi" w:hAnsiTheme="minorHAnsi" w:cstheme="minorHAnsi"/>
          <w:sz w:val="20"/>
          <w:szCs w:val="20"/>
        </w:rPr>
        <w:t>.</w:t>
      </w:r>
      <w:r w:rsidR="00350880">
        <w:rPr>
          <w:rFonts w:asciiTheme="minorHAnsi" w:hAnsiTheme="minorHAnsi" w:cstheme="minorHAnsi"/>
          <w:sz w:val="20"/>
          <w:szCs w:val="20"/>
        </w:rPr>
        <w:t xml:space="preserve">Next, </w:t>
      </w:r>
      <w:r w:rsidR="007B1488" w:rsidRPr="007B1488">
        <w:rPr>
          <w:rFonts w:asciiTheme="minorHAnsi" w:hAnsiTheme="minorHAnsi" w:cstheme="minorHAnsi"/>
          <w:sz w:val="20"/>
          <w:szCs w:val="20"/>
        </w:rPr>
        <w:t>introduce the</w:t>
      </w:r>
      <w:r w:rsidR="00350880">
        <w:rPr>
          <w:rFonts w:asciiTheme="minorHAnsi" w:hAnsiTheme="minorHAnsi" w:cstheme="minorHAnsi"/>
          <w:sz w:val="20"/>
          <w:szCs w:val="20"/>
        </w:rPr>
        <w:t xml:space="preserve"> </w:t>
      </w:r>
      <w:r w:rsidR="007B1488" w:rsidRPr="007B1488">
        <w:rPr>
          <w:rFonts w:ascii="Cambria Math" w:hAnsi="Cambria Math" w:cs="Cambria Math"/>
          <w:i/>
          <w:iCs/>
          <w:sz w:val="20"/>
          <w:szCs w:val="20"/>
        </w:rPr>
        <w:t>𝑤</w:t>
      </w:r>
      <w:r w:rsidR="007B1488" w:rsidRPr="007B1488">
        <w:rPr>
          <w:rFonts w:asciiTheme="minorHAnsi" w:hAnsiTheme="minorHAnsi" w:cstheme="minorHAnsi"/>
          <w:sz w:val="20"/>
          <w:szCs w:val="20"/>
        </w:rPr>
        <w:t xml:space="preserve">-substitution, </w:t>
      </w:r>
      <w:r w:rsidR="00350880">
        <w:rPr>
          <w:rFonts w:asciiTheme="minorHAnsi" w:hAnsiTheme="minorHAnsi" w:cstheme="minorHAnsi"/>
          <w:sz w:val="20"/>
          <w:szCs w:val="20"/>
        </w:rPr>
        <w:t xml:space="preserve">&amp; </w:t>
      </w:r>
      <w:r w:rsidR="007B1488" w:rsidRPr="007B1488">
        <w:rPr>
          <w:rFonts w:asciiTheme="minorHAnsi" w:hAnsiTheme="minorHAnsi" w:cstheme="minorHAnsi"/>
          <w:sz w:val="20"/>
          <w:szCs w:val="20"/>
        </w:rPr>
        <w:t xml:space="preserve">go back and do the same examples you did before. Remind students that </w:t>
      </w:r>
      <w:r w:rsidR="007B1488" w:rsidRPr="00B20ABE">
        <w:rPr>
          <w:rFonts w:asciiTheme="minorHAnsi" w:hAnsiTheme="minorHAnsi" w:cstheme="minorHAnsi"/>
          <w:sz w:val="20"/>
          <w:szCs w:val="20"/>
        </w:rPr>
        <w:t>this method grew out of looking for the end products of the chain rule; therefore, you are looking for an inside function whose derivative is somewhere outside, and when you have found it</w:t>
      </w:r>
      <w:r w:rsidR="00A02986">
        <w:rPr>
          <w:rFonts w:asciiTheme="minorHAnsi" w:hAnsiTheme="minorHAnsi" w:cstheme="minorHAnsi"/>
          <w:sz w:val="20"/>
          <w:szCs w:val="20"/>
        </w:rPr>
        <w:t>,</w:t>
      </w:r>
      <w:r w:rsidR="007B1488" w:rsidRPr="00B20ABE">
        <w:rPr>
          <w:rFonts w:asciiTheme="minorHAnsi" w:hAnsiTheme="minorHAnsi" w:cstheme="minorHAnsi"/>
          <w:sz w:val="20"/>
          <w:szCs w:val="20"/>
        </w:rPr>
        <w:t xml:space="preserve"> you want to put </w:t>
      </w:r>
      <w:r w:rsidR="007B1488" w:rsidRPr="00B20ABE">
        <w:rPr>
          <w:rFonts w:ascii="Cambria Math" w:hAnsi="Cambria Math" w:cs="Cambria Math"/>
          <w:i/>
          <w:iCs/>
          <w:sz w:val="20"/>
          <w:szCs w:val="20"/>
        </w:rPr>
        <w:t>𝑤</w:t>
      </w:r>
      <w:r w:rsidR="007B1488" w:rsidRPr="00B20ABE">
        <w:rPr>
          <w:rFonts w:asciiTheme="minorHAnsi" w:hAnsiTheme="minorHAnsi" w:cstheme="minorHAnsi"/>
          <w:i/>
          <w:iCs/>
          <w:sz w:val="20"/>
          <w:szCs w:val="20"/>
        </w:rPr>
        <w:t xml:space="preserve"> </w:t>
      </w:r>
      <w:r w:rsidR="007B1488" w:rsidRPr="00B20ABE">
        <w:rPr>
          <w:rFonts w:asciiTheme="minorHAnsi" w:hAnsiTheme="minorHAnsi" w:cstheme="minorHAnsi"/>
          <w:sz w:val="20"/>
          <w:szCs w:val="20"/>
        </w:rPr>
        <w:t xml:space="preserve">equal to the inside function. This makes the tricky ones such as </w:t>
      </w:r>
      <m:oMath>
        <m:nary>
          <m:naryPr>
            <m:limLoc m:val="undOvr"/>
            <m:subHide m:val="1"/>
            <m:supHide m:val="1"/>
            <m:ctrlPr>
              <w:rPr>
                <w:rFonts w:ascii="Cambria Math" w:hAnsi="Cambria Math" w:cstheme="minorHAnsi"/>
                <w:i/>
                <w:sz w:val="20"/>
                <w:szCs w:val="20"/>
              </w:rPr>
            </m:ctrlPr>
          </m:naryPr>
          <m:sub/>
          <m:sup/>
          <m:e>
            <m:func>
              <m:funcPr>
                <m:ctrlPr>
                  <w:rPr>
                    <w:rFonts w:ascii="Cambria Math" w:hAnsi="Cambria Math" w:cstheme="minorHAnsi"/>
                    <w:i/>
                    <w:sz w:val="20"/>
                    <w:szCs w:val="20"/>
                  </w:rPr>
                </m:ctrlPr>
              </m:funcPr>
              <m:fName>
                <m:r>
                  <m:rPr>
                    <m:sty m:val="p"/>
                  </m:rPr>
                  <w:rPr>
                    <w:rFonts w:ascii="Cambria Math" w:hAnsi="Cambria Math" w:cstheme="minorHAnsi"/>
                    <w:sz w:val="20"/>
                    <w:szCs w:val="20"/>
                  </w:rPr>
                  <m:t>cos</m:t>
                </m:r>
              </m:fName>
              <m:e>
                <m:r>
                  <w:rPr>
                    <w:rFonts w:ascii="Cambria Math" w:hAnsi="Cambria Math" w:cstheme="minorHAnsi"/>
                    <w:sz w:val="20"/>
                    <w:szCs w:val="20"/>
                  </w:rPr>
                  <m:t>x</m:t>
                </m:r>
                <m:rad>
                  <m:radPr>
                    <m:degHide m:val="1"/>
                    <m:ctrlPr>
                      <w:rPr>
                        <w:rFonts w:ascii="Cambria Math" w:hAnsi="Cambria Math" w:cstheme="minorHAnsi"/>
                        <w:i/>
                        <w:sz w:val="20"/>
                        <w:szCs w:val="20"/>
                      </w:rPr>
                    </m:ctrlPr>
                  </m:radPr>
                  <m:deg/>
                  <m:e>
                    <m:func>
                      <m:funcPr>
                        <m:ctrlPr>
                          <w:rPr>
                            <w:rFonts w:ascii="Cambria Math" w:hAnsi="Cambria Math" w:cstheme="minorHAnsi"/>
                            <w:i/>
                            <w:sz w:val="20"/>
                            <w:szCs w:val="20"/>
                          </w:rPr>
                        </m:ctrlPr>
                      </m:funcPr>
                      <m:fName>
                        <m:r>
                          <m:rPr>
                            <m:sty m:val="p"/>
                          </m:rPr>
                          <w:rPr>
                            <w:rFonts w:ascii="Cambria Math" w:hAnsi="Cambria Math" w:cstheme="minorHAnsi"/>
                            <w:sz w:val="20"/>
                            <w:szCs w:val="20"/>
                          </w:rPr>
                          <m:t>sin</m:t>
                        </m:r>
                      </m:fName>
                      <m:e>
                        <m:r>
                          <w:rPr>
                            <w:rFonts w:ascii="Cambria Math" w:hAnsi="Cambria Math" w:cstheme="minorHAnsi"/>
                            <w:sz w:val="20"/>
                            <w:szCs w:val="20"/>
                          </w:rPr>
                          <m:t>x</m:t>
                        </m:r>
                      </m:e>
                    </m:func>
                    <m:r>
                      <w:rPr>
                        <w:rFonts w:ascii="Cambria Math" w:hAnsi="Cambria Math" w:cstheme="minorHAnsi"/>
                        <w:sz w:val="20"/>
                        <w:szCs w:val="20"/>
                      </w:rPr>
                      <m:t>+1</m:t>
                    </m:r>
                  </m:e>
                </m:rad>
              </m:e>
            </m:func>
            <m:r>
              <w:rPr>
                <w:rFonts w:ascii="Cambria Math" w:hAnsi="Cambria Math" w:cstheme="minorHAnsi"/>
                <w:sz w:val="20"/>
                <w:szCs w:val="20"/>
              </w:rPr>
              <m:t>dx</m:t>
            </m:r>
          </m:e>
        </m:nary>
      </m:oMath>
      <w:r w:rsidR="00350880" w:rsidRPr="00B20ABE">
        <w:rPr>
          <w:rFonts w:asciiTheme="minorHAnsi" w:hAnsiTheme="minorHAnsi" w:cstheme="minorHAnsi"/>
          <w:sz w:val="20"/>
          <w:szCs w:val="20"/>
        </w:rPr>
        <w:t xml:space="preserve"> </w:t>
      </w:r>
      <w:r w:rsidR="007B1488" w:rsidRPr="00B20ABE">
        <w:rPr>
          <w:rFonts w:asciiTheme="minorHAnsi" w:hAnsiTheme="minorHAnsi" w:cstheme="minorHAnsi"/>
          <w:i/>
          <w:iCs/>
          <w:sz w:val="20"/>
          <w:szCs w:val="20"/>
        </w:rPr>
        <w:t xml:space="preserve"> </w:t>
      </w:r>
      <w:r w:rsidR="007B1488" w:rsidRPr="00B20ABE">
        <w:rPr>
          <w:rFonts w:asciiTheme="minorHAnsi" w:hAnsiTheme="minorHAnsi" w:cstheme="minorHAnsi"/>
          <w:sz w:val="20"/>
          <w:szCs w:val="20"/>
        </w:rPr>
        <w:t xml:space="preserve">easier, since once you have decided to put </w:t>
      </w:r>
      <m:oMath>
        <m:r>
          <w:rPr>
            <w:rFonts w:ascii="Cambria Math" w:hAnsi="Cambria Math" w:cstheme="minorHAnsi"/>
            <w:sz w:val="20"/>
            <w:szCs w:val="20"/>
          </w:rPr>
          <m:t>w=</m:t>
        </m:r>
        <m:func>
          <m:funcPr>
            <m:ctrlPr>
              <w:rPr>
                <w:rFonts w:ascii="Cambria Math" w:hAnsi="Cambria Math" w:cstheme="minorHAnsi"/>
                <w:i/>
                <w:sz w:val="20"/>
                <w:szCs w:val="20"/>
              </w:rPr>
            </m:ctrlPr>
          </m:funcPr>
          <m:fName>
            <m:r>
              <m:rPr>
                <m:sty m:val="p"/>
              </m:rPr>
              <w:rPr>
                <w:rFonts w:ascii="Cambria Math" w:hAnsi="Cambria Math" w:cstheme="minorHAnsi"/>
                <w:sz w:val="20"/>
                <w:szCs w:val="20"/>
              </w:rPr>
              <m:t>sin</m:t>
            </m:r>
          </m:fName>
          <m:e>
            <m:r>
              <w:rPr>
                <w:rFonts w:ascii="Cambria Math" w:hAnsi="Cambria Math" w:cstheme="minorHAnsi"/>
                <w:sz w:val="20"/>
                <w:szCs w:val="20"/>
              </w:rPr>
              <m:t>x</m:t>
            </m:r>
          </m:e>
        </m:func>
        <m:r>
          <w:rPr>
            <w:rFonts w:ascii="Cambria Math" w:hAnsi="Cambria Math" w:cstheme="minorHAnsi"/>
            <w:sz w:val="20"/>
            <w:szCs w:val="20"/>
          </w:rPr>
          <m:t>+1</m:t>
        </m:r>
      </m:oMath>
      <w:r w:rsidR="007B1488" w:rsidRPr="00B20ABE">
        <w:rPr>
          <w:rFonts w:asciiTheme="minorHAnsi" w:hAnsiTheme="minorHAnsi" w:cstheme="minorHAnsi"/>
          <w:sz w:val="20"/>
          <w:szCs w:val="20"/>
        </w:rPr>
        <w:t xml:space="preserve"> the rest is mechanical. </w:t>
      </w:r>
      <w:r w:rsidR="00690145" w:rsidRPr="00B20ABE">
        <w:rPr>
          <w:rFonts w:asciiTheme="minorHAnsi" w:hAnsiTheme="minorHAnsi" w:cstheme="minorHAnsi"/>
          <w:sz w:val="20"/>
          <w:szCs w:val="20"/>
        </w:rPr>
        <w:t>T</w:t>
      </w:r>
      <w:r w:rsidR="007B1488" w:rsidRPr="00B20ABE">
        <w:rPr>
          <w:rFonts w:asciiTheme="minorHAnsi" w:hAnsiTheme="minorHAnsi" w:cstheme="minorHAnsi"/>
          <w:sz w:val="20"/>
          <w:szCs w:val="20"/>
        </w:rPr>
        <w:t xml:space="preserve">he substitution does not work if you try </w:t>
      </w:r>
      <m:oMath>
        <m:r>
          <w:rPr>
            <w:rFonts w:ascii="Cambria Math" w:hAnsi="Cambria Math" w:cstheme="minorHAnsi"/>
            <w:sz w:val="20"/>
            <w:szCs w:val="20"/>
          </w:rPr>
          <m:t>w=</m:t>
        </m:r>
        <m:func>
          <m:funcPr>
            <m:ctrlPr>
              <w:rPr>
                <w:rFonts w:ascii="Cambria Math" w:hAnsi="Cambria Math" w:cstheme="minorHAnsi"/>
                <w:i/>
                <w:iCs/>
                <w:sz w:val="20"/>
                <w:szCs w:val="20"/>
              </w:rPr>
            </m:ctrlPr>
          </m:funcPr>
          <m:fName>
            <m:r>
              <m:rPr>
                <m:sty m:val="p"/>
              </m:rPr>
              <w:rPr>
                <w:rFonts w:ascii="Cambria Math" w:hAnsi="Cambria Math" w:cstheme="minorHAnsi"/>
                <w:sz w:val="20"/>
                <w:szCs w:val="20"/>
              </w:rPr>
              <m:t>cos</m:t>
            </m:r>
          </m:fName>
          <m:e>
            <m:r>
              <w:rPr>
                <w:rFonts w:ascii="Cambria Math" w:hAnsi="Cambria Math" w:cstheme="minorHAnsi"/>
                <w:sz w:val="20"/>
                <w:szCs w:val="20"/>
              </w:rPr>
              <m:t>x</m:t>
            </m:r>
          </m:e>
        </m:func>
        <m:r>
          <w:rPr>
            <w:rFonts w:ascii="Cambria Math" w:hAnsi="Cambria Math" w:cstheme="minorHAnsi"/>
            <w:sz w:val="20"/>
            <w:szCs w:val="20"/>
          </w:rPr>
          <m:t>.</m:t>
        </m:r>
      </m:oMath>
      <w:r w:rsidR="007B1488" w:rsidRPr="00B20ABE">
        <w:rPr>
          <w:rFonts w:asciiTheme="minorHAnsi" w:hAnsiTheme="minorHAnsi" w:cstheme="minorHAnsi"/>
          <w:sz w:val="20"/>
          <w:szCs w:val="20"/>
        </w:rPr>
        <w:t xml:space="preserve"> </w:t>
      </w:r>
      <w:r w:rsidR="00690145" w:rsidRPr="00B20ABE">
        <w:rPr>
          <w:rFonts w:asciiTheme="minorHAnsi" w:hAnsiTheme="minorHAnsi" w:cstheme="minorHAnsi"/>
          <w:sz w:val="20"/>
          <w:szCs w:val="20"/>
        </w:rPr>
        <w:t xml:space="preserve"> Students should also see an example where the outside function and the inside </w:t>
      </w:r>
    </w:p>
    <w:p w14:paraId="3C49500B" w14:textId="77777777" w:rsidR="006859E8" w:rsidRPr="00B20ABE" w:rsidRDefault="00690145" w:rsidP="00B20ABE">
      <w:pPr>
        <w:rPr>
          <w:rFonts w:asciiTheme="minorHAnsi" w:hAnsiTheme="minorHAnsi" w:cstheme="minorHAnsi"/>
          <w:sz w:val="20"/>
          <w:szCs w:val="20"/>
        </w:rPr>
      </w:pPr>
      <w:r w:rsidRPr="00B20ABE">
        <w:rPr>
          <w:rFonts w:asciiTheme="minorHAnsi" w:hAnsiTheme="minorHAnsi" w:cstheme="minorHAnsi"/>
          <w:sz w:val="20"/>
          <w:szCs w:val="20"/>
        </w:rPr>
        <w:t>are hard to recognize like:</w:t>
      </w:r>
    </w:p>
    <w:p w14:paraId="2A8DD6A8" w14:textId="77777777" w:rsidR="006859E8" w:rsidRPr="00B20ABE" w:rsidRDefault="006859E8" w:rsidP="00B20ABE">
      <w:pPr>
        <w:rPr>
          <w:rFonts w:asciiTheme="minorHAnsi" w:hAnsiTheme="minorHAnsi" w:cstheme="minorHAnsi"/>
          <w:sz w:val="20"/>
          <w:szCs w:val="20"/>
        </w:rPr>
      </w:pPr>
      <w:r w:rsidRPr="00B20ABE">
        <w:rPr>
          <w:rFonts w:asciiTheme="minorHAnsi" w:hAnsiTheme="minorHAnsi" w:cstheme="minorHAnsi"/>
          <w:sz w:val="20"/>
          <w:szCs w:val="20"/>
        </w:rPr>
        <w:t>1.</w:t>
      </w:r>
      <w:r w:rsidR="00690145" w:rsidRPr="00B20ABE">
        <w:rPr>
          <w:rFonts w:asciiTheme="minorHAnsi" w:hAnsiTheme="minorHAnsi" w:cstheme="minorHAnsi"/>
          <w:sz w:val="20"/>
          <w:szCs w:val="20"/>
        </w:rPr>
        <w:t xml:space="preserve"> </w:t>
      </w:r>
      <m:oMath>
        <m:nary>
          <m:naryPr>
            <m:limLoc m:val="undOvr"/>
            <m:subHide m:val="1"/>
            <m:supHide m:val="1"/>
            <m:ctrlPr>
              <w:rPr>
                <w:rFonts w:ascii="Cambria Math" w:hAnsi="Cambria Math" w:cstheme="minorHAnsi"/>
                <w:i/>
                <w:sz w:val="20"/>
                <w:szCs w:val="20"/>
              </w:rPr>
            </m:ctrlPr>
          </m:naryPr>
          <m:sub/>
          <m:sup/>
          <m:e>
            <m:f>
              <m:fPr>
                <m:ctrlPr>
                  <w:rPr>
                    <w:rFonts w:ascii="Cambria Math" w:hAnsi="Cambria Math" w:cstheme="minorHAnsi"/>
                    <w:i/>
                    <w:sz w:val="20"/>
                    <w:szCs w:val="20"/>
                  </w:rPr>
                </m:ctrlPr>
              </m:fPr>
              <m:num>
                <m:r>
                  <w:rPr>
                    <w:rFonts w:ascii="Cambria Math" w:hAnsi="Cambria Math" w:cstheme="minorHAnsi"/>
                    <w:sz w:val="20"/>
                    <w:szCs w:val="20"/>
                  </w:rPr>
                  <m:t>x</m:t>
                </m:r>
              </m:num>
              <m:den>
                <m:r>
                  <w:rPr>
                    <w:rFonts w:ascii="Cambria Math" w:hAnsi="Cambria Math" w:cstheme="minorHAnsi"/>
                    <w:sz w:val="20"/>
                    <w:szCs w:val="20"/>
                  </w:rPr>
                  <m:t>1+</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den>
            </m:f>
            <m:r>
              <w:rPr>
                <w:rFonts w:ascii="Cambria Math" w:hAnsi="Cambria Math" w:cstheme="minorHAnsi"/>
                <w:sz w:val="20"/>
                <w:szCs w:val="20"/>
              </w:rPr>
              <m:t>dx</m:t>
            </m:r>
          </m:e>
        </m:nary>
      </m:oMath>
      <w:r w:rsidR="00690145" w:rsidRPr="00B20ABE">
        <w:rPr>
          <w:rFonts w:asciiTheme="minorHAnsi" w:hAnsiTheme="minorHAnsi" w:cstheme="minorHAnsi"/>
          <w:sz w:val="20"/>
          <w:szCs w:val="20"/>
        </w:rPr>
        <w:t xml:space="preserve"> where we let </w:t>
      </w:r>
      <m:oMath>
        <m:r>
          <w:rPr>
            <w:rFonts w:ascii="Cambria Math" w:hAnsi="Cambria Math" w:cstheme="minorHAnsi"/>
            <w:sz w:val="20"/>
            <w:szCs w:val="20"/>
          </w:rPr>
          <m:t>w=1+</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oMath>
      <w:r w:rsidR="00690145" w:rsidRPr="00B20ABE">
        <w:rPr>
          <w:rFonts w:asciiTheme="minorHAnsi" w:hAnsiTheme="minorHAnsi" w:cstheme="minorHAnsi"/>
          <w:sz w:val="20"/>
          <w:szCs w:val="20"/>
        </w:rPr>
        <w:t xml:space="preserve"> </w:t>
      </w:r>
    </w:p>
    <w:p w14:paraId="662C5E85" w14:textId="4B0A921E" w:rsidR="00690145" w:rsidRPr="00B20ABE" w:rsidRDefault="006859E8" w:rsidP="00B20ABE">
      <w:pPr>
        <w:rPr>
          <w:rFonts w:asciiTheme="minorHAnsi" w:hAnsiTheme="minorHAnsi" w:cstheme="minorHAnsi"/>
          <w:sz w:val="20"/>
          <w:szCs w:val="20"/>
        </w:rPr>
      </w:pPr>
      <w:r w:rsidRPr="00B20ABE">
        <w:rPr>
          <w:rFonts w:asciiTheme="minorHAnsi" w:hAnsiTheme="minorHAnsi" w:cstheme="minorHAnsi"/>
          <w:sz w:val="20"/>
          <w:szCs w:val="20"/>
        </w:rPr>
        <w:t xml:space="preserve">2. </w:t>
      </w:r>
      <m:oMath>
        <m:nary>
          <m:naryPr>
            <m:limLoc m:val="undOvr"/>
            <m:subHide m:val="1"/>
            <m:supHide m:val="1"/>
            <m:ctrlPr>
              <w:rPr>
                <w:rFonts w:ascii="Cambria Math" w:hAnsi="Cambria Math" w:cstheme="minorHAnsi"/>
                <w:i/>
                <w:sz w:val="20"/>
                <w:szCs w:val="20"/>
              </w:rPr>
            </m:ctrlPr>
          </m:naryPr>
          <m:sub/>
          <m:sup/>
          <m:e>
            <m:f>
              <m:fPr>
                <m:ctrlPr>
                  <w:rPr>
                    <w:rFonts w:ascii="Cambria Math" w:hAnsi="Cambria Math" w:cstheme="minorHAnsi"/>
                    <w:i/>
                    <w:sz w:val="20"/>
                    <w:szCs w:val="20"/>
                  </w:rPr>
                </m:ctrlPr>
              </m:fPr>
              <m:num>
                <m:r>
                  <w:rPr>
                    <w:rFonts w:ascii="Cambria Math" w:hAnsi="Cambria Math" w:cstheme="minorHAnsi"/>
                    <w:sz w:val="20"/>
                    <w:szCs w:val="20"/>
                  </w:rPr>
                  <m:t>x</m:t>
                </m:r>
              </m:num>
              <m:den>
                <m:r>
                  <w:rPr>
                    <w:rFonts w:ascii="Cambria Math" w:hAnsi="Cambria Math" w:cstheme="minorHAnsi"/>
                    <w:sz w:val="20"/>
                    <w:szCs w:val="20"/>
                  </w:rPr>
                  <m:t>1+</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4</m:t>
                    </m:r>
                  </m:sup>
                </m:sSup>
              </m:den>
            </m:f>
            <m:r>
              <w:rPr>
                <w:rFonts w:ascii="Cambria Math" w:hAnsi="Cambria Math" w:cstheme="minorHAnsi"/>
                <w:sz w:val="20"/>
                <w:szCs w:val="20"/>
              </w:rPr>
              <m:t>dx</m:t>
            </m:r>
          </m:e>
        </m:nary>
      </m:oMath>
      <w:r w:rsidR="00690145" w:rsidRPr="00B20ABE">
        <w:rPr>
          <w:rFonts w:asciiTheme="minorHAnsi" w:hAnsiTheme="minorHAnsi" w:cstheme="minorHAnsi"/>
          <w:sz w:val="20"/>
          <w:szCs w:val="20"/>
        </w:rPr>
        <w:t xml:space="preserve"> where </w:t>
      </w:r>
      <m:oMath>
        <m:r>
          <w:rPr>
            <w:rFonts w:ascii="Cambria Math" w:hAnsi="Cambria Math" w:cstheme="minorHAnsi"/>
            <w:sz w:val="20"/>
            <w:szCs w:val="20"/>
          </w:rPr>
          <m:t>w=</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oMath>
      <w:r w:rsidR="00690145" w:rsidRPr="00B20ABE">
        <w:rPr>
          <w:rFonts w:asciiTheme="minorHAnsi" w:hAnsiTheme="minorHAnsi" w:cstheme="minorHAnsi"/>
          <w:sz w:val="20"/>
          <w:szCs w:val="20"/>
        </w:rPr>
        <w:t xml:space="preserve">. </w:t>
      </w:r>
    </w:p>
    <w:p w14:paraId="00F53C72" w14:textId="2CD9993A" w:rsidR="006859E8" w:rsidRPr="00B20ABE" w:rsidRDefault="007B1488" w:rsidP="00B20ABE">
      <w:pPr>
        <w:rPr>
          <w:rFonts w:asciiTheme="minorHAnsi" w:hAnsiTheme="minorHAnsi" w:cstheme="minorHAnsi"/>
          <w:sz w:val="20"/>
          <w:szCs w:val="20"/>
        </w:rPr>
      </w:pPr>
      <w:r w:rsidRPr="00B20ABE">
        <w:rPr>
          <w:rFonts w:asciiTheme="minorHAnsi" w:hAnsiTheme="minorHAnsi" w:cstheme="minorHAnsi"/>
          <w:sz w:val="20"/>
          <w:szCs w:val="20"/>
        </w:rPr>
        <w:t>Encourage your students not to rely too much on the mechanics of substitution</w:t>
      </w:r>
      <w:r w:rsidR="006859E8" w:rsidRPr="00B20ABE">
        <w:rPr>
          <w:rFonts w:asciiTheme="minorHAnsi" w:hAnsiTheme="minorHAnsi" w:cstheme="minorHAnsi"/>
          <w:sz w:val="20"/>
          <w:szCs w:val="20"/>
        </w:rPr>
        <w:t>. The following</w:t>
      </w:r>
      <w:r w:rsidRPr="00B20ABE">
        <w:rPr>
          <w:rFonts w:asciiTheme="minorHAnsi" w:hAnsiTheme="minorHAnsi" w:cstheme="minorHAnsi"/>
          <w:sz w:val="20"/>
          <w:szCs w:val="20"/>
        </w:rPr>
        <w:t xml:space="preserve"> example</w:t>
      </w:r>
      <w:r w:rsidR="006859E8" w:rsidRPr="00B20ABE">
        <w:rPr>
          <w:rFonts w:asciiTheme="minorHAnsi" w:hAnsiTheme="minorHAnsi" w:cstheme="minorHAnsi"/>
          <w:sz w:val="20"/>
          <w:szCs w:val="20"/>
        </w:rPr>
        <w:t>s all can be done without formal substitution, if you point out the patterns to students.:</w:t>
      </w:r>
    </w:p>
    <w:p w14:paraId="37DFEE7F" w14:textId="6707E0A0" w:rsidR="006859E8" w:rsidRPr="00B20ABE" w:rsidRDefault="006859E8" w:rsidP="00B20ABE">
      <w:pPr>
        <w:rPr>
          <w:rFonts w:asciiTheme="minorHAnsi" w:hAnsiTheme="minorHAnsi" w:cstheme="minorHAnsi"/>
          <w:sz w:val="20"/>
          <w:szCs w:val="20"/>
        </w:rPr>
      </w:pPr>
      <w:r w:rsidRPr="00B20ABE">
        <w:rPr>
          <w:rFonts w:asciiTheme="minorHAnsi" w:hAnsiTheme="minorHAnsi" w:cstheme="minorHAnsi"/>
          <w:sz w:val="20"/>
          <w:szCs w:val="20"/>
        </w:rPr>
        <w:t>3.</w:t>
      </w:r>
      <w:r w:rsidRPr="00B20ABE">
        <w:rPr>
          <w:rFonts w:asciiTheme="minorHAnsi" w:hAnsiTheme="minorHAnsi" w:cstheme="minorHAnsi"/>
          <w:i/>
          <w:sz w:val="20"/>
          <w:szCs w:val="20"/>
        </w:rPr>
        <w:t xml:space="preserve"> </w:t>
      </w:r>
      <m:oMath>
        <m:nary>
          <m:naryPr>
            <m:limLoc m:val="undOvr"/>
            <m:subHide m:val="1"/>
            <m:supHide m:val="1"/>
            <m:ctrlPr>
              <w:rPr>
                <w:rFonts w:ascii="Cambria Math" w:hAnsi="Cambria Math" w:cstheme="minorHAnsi"/>
                <w:i/>
                <w:sz w:val="20"/>
                <w:szCs w:val="20"/>
              </w:rPr>
            </m:ctrlPr>
          </m:naryPr>
          <m:sub/>
          <m:sup/>
          <m:e>
            <m:func>
              <m:funcPr>
                <m:ctrlPr>
                  <w:rPr>
                    <w:rFonts w:ascii="Cambria Math" w:hAnsi="Cambria Math" w:cstheme="minorHAnsi"/>
                    <w:i/>
                    <w:sz w:val="20"/>
                    <w:szCs w:val="20"/>
                  </w:rPr>
                </m:ctrlPr>
              </m:funcPr>
              <m:fName>
                <m:r>
                  <m:rPr>
                    <m:sty m:val="p"/>
                  </m:rPr>
                  <w:rPr>
                    <w:rFonts w:ascii="Cambria Math" w:hAnsi="Cambria Math" w:cstheme="minorHAnsi"/>
                    <w:sz w:val="20"/>
                    <w:szCs w:val="20"/>
                  </w:rPr>
                  <m:t>cos</m:t>
                </m:r>
              </m:fName>
              <m:e>
                <m:r>
                  <w:rPr>
                    <w:rFonts w:ascii="Cambria Math" w:hAnsi="Cambria Math" w:cstheme="minorHAnsi"/>
                    <w:sz w:val="20"/>
                    <w:szCs w:val="20"/>
                  </w:rPr>
                  <m:t>2x</m:t>
                </m:r>
              </m:e>
            </m:func>
            <m:r>
              <w:rPr>
                <w:rFonts w:ascii="Cambria Math" w:hAnsi="Cambria Math" w:cstheme="minorHAnsi"/>
                <w:sz w:val="20"/>
                <w:szCs w:val="20"/>
              </w:rPr>
              <m:t>dx=</m:t>
            </m:r>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2</m:t>
                </m:r>
              </m:den>
            </m:f>
            <m:func>
              <m:funcPr>
                <m:ctrlPr>
                  <w:rPr>
                    <w:rFonts w:ascii="Cambria Math" w:hAnsi="Cambria Math" w:cstheme="minorHAnsi"/>
                    <w:i/>
                    <w:sz w:val="20"/>
                    <w:szCs w:val="20"/>
                  </w:rPr>
                </m:ctrlPr>
              </m:funcPr>
              <m:fName>
                <m:r>
                  <m:rPr>
                    <m:sty m:val="p"/>
                  </m:rPr>
                  <w:rPr>
                    <w:rFonts w:ascii="Cambria Math" w:hAnsi="Cambria Math" w:cstheme="minorHAnsi"/>
                    <w:sz w:val="20"/>
                    <w:szCs w:val="20"/>
                  </w:rPr>
                  <m:t>sin</m:t>
                </m:r>
              </m:fName>
              <m:e>
                <m:d>
                  <m:dPr>
                    <m:ctrlPr>
                      <w:rPr>
                        <w:rFonts w:ascii="Cambria Math" w:hAnsi="Cambria Math" w:cstheme="minorHAnsi"/>
                        <w:i/>
                        <w:sz w:val="20"/>
                        <w:szCs w:val="20"/>
                      </w:rPr>
                    </m:ctrlPr>
                  </m:dPr>
                  <m:e>
                    <m:r>
                      <w:rPr>
                        <w:rFonts w:ascii="Cambria Math" w:hAnsi="Cambria Math" w:cstheme="minorHAnsi"/>
                        <w:sz w:val="20"/>
                        <w:szCs w:val="20"/>
                      </w:rPr>
                      <m:t>2x</m:t>
                    </m:r>
                  </m:e>
                </m:d>
              </m:e>
            </m:func>
          </m:e>
        </m:nary>
      </m:oMath>
    </w:p>
    <w:p w14:paraId="65914EE0" w14:textId="15DC1898" w:rsidR="006859E8" w:rsidRPr="00B20ABE" w:rsidRDefault="006859E8" w:rsidP="00B20ABE">
      <w:pPr>
        <w:rPr>
          <w:rFonts w:asciiTheme="minorHAnsi" w:hAnsiTheme="minorHAnsi" w:cstheme="minorHAnsi"/>
          <w:sz w:val="20"/>
          <w:szCs w:val="20"/>
        </w:rPr>
      </w:pPr>
      <w:r w:rsidRPr="00B20ABE">
        <w:rPr>
          <w:rFonts w:asciiTheme="minorHAnsi" w:hAnsiTheme="minorHAnsi" w:cstheme="minorHAnsi"/>
          <w:sz w:val="20"/>
          <w:szCs w:val="20"/>
        </w:rPr>
        <w:t>4.</w:t>
      </w:r>
      <w:r w:rsidRPr="00B20ABE">
        <w:rPr>
          <w:rFonts w:asciiTheme="minorHAnsi" w:hAnsiTheme="minorHAnsi" w:cstheme="minorHAnsi"/>
          <w:i/>
          <w:sz w:val="20"/>
          <w:szCs w:val="20"/>
        </w:rPr>
        <w:t xml:space="preserve"> </w:t>
      </w:r>
      <m:oMath>
        <m:nary>
          <m:naryPr>
            <m:limLoc m:val="undOvr"/>
            <m:subHide m:val="1"/>
            <m:supHide m:val="1"/>
            <m:ctrlPr>
              <w:rPr>
                <w:rFonts w:ascii="Cambria Math" w:hAnsi="Cambria Math" w:cstheme="minorHAnsi"/>
                <w:i/>
                <w:sz w:val="20"/>
                <w:szCs w:val="20"/>
              </w:rPr>
            </m:ctrlPr>
          </m:naryPr>
          <m:sub/>
          <m:sup/>
          <m:e>
            <m:sSup>
              <m:sSupPr>
                <m:ctrlPr>
                  <w:rPr>
                    <w:rFonts w:ascii="Cambria Math" w:hAnsi="Cambria Math" w:cstheme="minorHAnsi"/>
                    <w:i/>
                    <w:sz w:val="20"/>
                    <w:szCs w:val="20"/>
                  </w:rPr>
                </m:ctrlPr>
              </m:sSupPr>
              <m:e>
                <m:r>
                  <w:rPr>
                    <w:rFonts w:ascii="Cambria Math" w:hAnsi="Cambria Math" w:cstheme="minorHAnsi"/>
                    <w:sz w:val="20"/>
                    <w:szCs w:val="20"/>
                  </w:rPr>
                  <m:t>e</m:t>
                </m:r>
              </m:e>
              <m:sup>
                <m:r>
                  <w:rPr>
                    <w:rFonts w:ascii="Cambria Math" w:hAnsi="Cambria Math" w:cstheme="minorHAnsi"/>
                    <w:sz w:val="20"/>
                    <w:szCs w:val="20"/>
                  </w:rPr>
                  <m:t>3x</m:t>
                </m:r>
              </m:sup>
            </m:sSup>
            <m:r>
              <w:rPr>
                <w:rFonts w:ascii="Cambria Math" w:hAnsi="Cambria Math" w:cstheme="minorHAnsi"/>
                <w:sz w:val="20"/>
                <w:szCs w:val="20"/>
              </w:rPr>
              <m:t>dx</m:t>
            </m:r>
          </m:e>
        </m:nary>
        <m:r>
          <w:rPr>
            <w:rFonts w:ascii="Cambria Math" w:hAnsi="Cambria Math" w:cstheme="minorHAnsi"/>
            <w:sz w:val="20"/>
            <w:szCs w:val="20"/>
          </w:rPr>
          <m:t>=</m:t>
        </m:r>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3</m:t>
            </m:r>
          </m:den>
        </m:f>
        <m:sSup>
          <m:sSupPr>
            <m:ctrlPr>
              <w:rPr>
                <w:rFonts w:ascii="Cambria Math" w:hAnsi="Cambria Math" w:cstheme="minorHAnsi"/>
                <w:i/>
                <w:sz w:val="20"/>
                <w:szCs w:val="20"/>
              </w:rPr>
            </m:ctrlPr>
          </m:sSupPr>
          <m:e>
            <m:r>
              <w:rPr>
                <w:rFonts w:ascii="Cambria Math" w:hAnsi="Cambria Math" w:cstheme="minorHAnsi"/>
                <w:sz w:val="20"/>
                <w:szCs w:val="20"/>
              </w:rPr>
              <m:t>e</m:t>
            </m:r>
          </m:e>
          <m:sup>
            <m:r>
              <w:rPr>
                <w:rFonts w:ascii="Cambria Math" w:hAnsi="Cambria Math" w:cstheme="minorHAnsi"/>
                <w:sz w:val="20"/>
                <w:szCs w:val="20"/>
              </w:rPr>
              <m:t>3x</m:t>
            </m:r>
          </m:sup>
        </m:sSup>
      </m:oMath>
    </w:p>
    <w:p w14:paraId="62507C20" w14:textId="5779DFC0" w:rsidR="006859E8" w:rsidRPr="00B20ABE" w:rsidRDefault="006859E8" w:rsidP="00B20ABE">
      <w:pPr>
        <w:rPr>
          <w:rFonts w:asciiTheme="minorHAnsi" w:hAnsiTheme="minorHAnsi" w:cstheme="minorHAnsi"/>
          <w:sz w:val="20"/>
          <w:szCs w:val="20"/>
        </w:rPr>
      </w:pPr>
      <w:r w:rsidRPr="00B20ABE">
        <w:rPr>
          <w:rFonts w:asciiTheme="minorHAnsi" w:hAnsiTheme="minorHAnsi" w:cstheme="minorHAnsi"/>
          <w:sz w:val="20"/>
          <w:szCs w:val="20"/>
        </w:rPr>
        <w:t>5.</w:t>
      </w:r>
      <w:r w:rsidRPr="00B20ABE">
        <w:rPr>
          <w:rFonts w:asciiTheme="minorHAnsi" w:hAnsiTheme="minorHAnsi" w:cstheme="minorHAnsi"/>
          <w:i/>
          <w:sz w:val="20"/>
          <w:szCs w:val="20"/>
        </w:rPr>
        <w:t xml:space="preserve"> </w:t>
      </w:r>
      <m:oMath>
        <m:nary>
          <m:naryPr>
            <m:limLoc m:val="undOvr"/>
            <m:subHide m:val="1"/>
            <m:supHide m:val="1"/>
            <m:ctrlPr>
              <w:rPr>
                <w:rFonts w:ascii="Cambria Math" w:hAnsi="Cambria Math" w:cstheme="minorHAnsi"/>
                <w:i/>
                <w:sz w:val="20"/>
                <w:szCs w:val="20"/>
              </w:rPr>
            </m:ctrlPr>
          </m:naryPr>
          <m:sub/>
          <m:sup/>
          <m:e>
            <m:sSup>
              <m:sSupPr>
                <m:ctrlPr>
                  <w:rPr>
                    <w:rFonts w:ascii="Cambria Math" w:hAnsi="Cambria Math" w:cstheme="minorHAnsi"/>
                    <w:i/>
                    <w:sz w:val="20"/>
                    <w:szCs w:val="20"/>
                  </w:rPr>
                </m:ctrlPr>
              </m:sSupPr>
              <m:e>
                <m:d>
                  <m:dPr>
                    <m:ctrlPr>
                      <w:rPr>
                        <w:rFonts w:ascii="Cambria Math" w:hAnsi="Cambria Math" w:cstheme="minorHAnsi"/>
                        <w:i/>
                        <w:sz w:val="20"/>
                        <w:szCs w:val="20"/>
                      </w:rPr>
                    </m:ctrlPr>
                  </m:dPr>
                  <m:e>
                    <m:r>
                      <w:rPr>
                        <w:rFonts w:ascii="Cambria Math" w:hAnsi="Cambria Math" w:cstheme="minorHAnsi"/>
                        <w:sz w:val="20"/>
                        <w:szCs w:val="20"/>
                      </w:rPr>
                      <m:t>5x-1</m:t>
                    </m:r>
                  </m:e>
                </m:d>
              </m:e>
              <m:sup>
                <m:r>
                  <w:rPr>
                    <w:rFonts w:ascii="Cambria Math" w:hAnsi="Cambria Math" w:cstheme="minorHAnsi"/>
                    <w:sz w:val="20"/>
                    <w:szCs w:val="20"/>
                  </w:rPr>
                  <m:t>3</m:t>
                </m:r>
              </m:sup>
            </m:sSup>
            <m:r>
              <w:rPr>
                <w:rFonts w:ascii="Cambria Math" w:hAnsi="Cambria Math" w:cstheme="minorHAnsi"/>
                <w:sz w:val="20"/>
                <w:szCs w:val="20"/>
              </w:rPr>
              <m:t>dx</m:t>
            </m:r>
          </m:e>
        </m:nary>
        <m:r>
          <w:rPr>
            <w:rFonts w:ascii="Cambria Math" w:hAnsi="Cambria Math" w:cstheme="minorHAnsi"/>
            <w:sz w:val="20"/>
            <w:szCs w:val="20"/>
          </w:rPr>
          <m:t>=</m:t>
        </m:r>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20</m:t>
            </m:r>
          </m:den>
        </m:f>
        <m:sSup>
          <m:sSupPr>
            <m:ctrlPr>
              <w:rPr>
                <w:rFonts w:ascii="Cambria Math" w:hAnsi="Cambria Math" w:cstheme="minorHAnsi"/>
                <w:i/>
                <w:sz w:val="20"/>
                <w:szCs w:val="20"/>
              </w:rPr>
            </m:ctrlPr>
          </m:sSupPr>
          <m:e>
            <m:d>
              <m:dPr>
                <m:ctrlPr>
                  <w:rPr>
                    <w:rFonts w:ascii="Cambria Math" w:hAnsi="Cambria Math" w:cstheme="minorHAnsi"/>
                    <w:i/>
                    <w:sz w:val="20"/>
                    <w:szCs w:val="20"/>
                  </w:rPr>
                </m:ctrlPr>
              </m:dPr>
              <m:e>
                <m:r>
                  <w:rPr>
                    <w:rFonts w:ascii="Cambria Math" w:hAnsi="Cambria Math" w:cstheme="minorHAnsi"/>
                    <w:sz w:val="20"/>
                    <w:szCs w:val="20"/>
                  </w:rPr>
                  <m:t>5x-1</m:t>
                </m:r>
              </m:e>
            </m:d>
          </m:e>
          <m:sup>
            <m:r>
              <w:rPr>
                <w:rFonts w:ascii="Cambria Math" w:hAnsi="Cambria Math" w:cstheme="minorHAnsi"/>
                <w:sz w:val="20"/>
                <w:szCs w:val="20"/>
              </w:rPr>
              <m:t>4</m:t>
            </m:r>
          </m:sup>
        </m:sSup>
      </m:oMath>
    </w:p>
    <w:p w14:paraId="6371AF4E" w14:textId="71A325F1" w:rsidR="007B1488" w:rsidRPr="00B20ABE" w:rsidRDefault="007B1488" w:rsidP="00B20ABE">
      <w:pPr>
        <w:rPr>
          <w:rFonts w:asciiTheme="minorHAnsi" w:hAnsiTheme="minorHAnsi" w:cstheme="minorHAnsi"/>
          <w:sz w:val="20"/>
          <w:szCs w:val="20"/>
        </w:rPr>
      </w:pPr>
      <w:r w:rsidRPr="00B20ABE">
        <w:rPr>
          <w:rFonts w:asciiTheme="minorHAnsi" w:hAnsiTheme="minorHAnsi" w:cstheme="minorHAnsi"/>
          <w:sz w:val="20"/>
          <w:szCs w:val="20"/>
        </w:rPr>
        <w:t xml:space="preserve">Always emphasize the reversal of differentiation; they are familiar with a constant coming out the front when they differentiate; so, when it is absent, you first </w:t>
      </w:r>
      <w:proofErr w:type="gramStart"/>
      <w:r w:rsidRPr="00B20ABE">
        <w:rPr>
          <w:rFonts w:asciiTheme="minorHAnsi" w:hAnsiTheme="minorHAnsi" w:cstheme="minorHAnsi"/>
          <w:sz w:val="20"/>
          <w:szCs w:val="20"/>
        </w:rPr>
        <w:t>have to</w:t>
      </w:r>
      <w:proofErr w:type="gramEnd"/>
      <w:r w:rsidRPr="00B20ABE">
        <w:rPr>
          <w:rFonts w:asciiTheme="minorHAnsi" w:hAnsiTheme="minorHAnsi" w:cstheme="minorHAnsi"/>
          <w:sz w:val="20"/>
          <w:szCs w:val="20"/>
        </w:rPr>
        <w:t xml:space="preserve"> divide by the constant. </w:t>
      </w:r>
    </w:p>
    <w:p w14:paraId="0A5735D4" w14:textId="77777777" w:rsidR="00704D8B" w:rsidRPr="00B20ABE" w:rsidRDefault="007B1488" w:rsidP="00B20ABE">
      <w:pPr>
        <w:rPr>
          <w:rFonts w:asciiTheme="minorHAnsi" w:hAnsiTheme="minorHAnsi" w:cstheme="minorHAnsi"/>
          <w:sz w:val="20"/>
          <w:szCs w:val="20"/>
        </w:rPr>
      </w:pPr>
      <w:r w:rsidRPr="00B20ABE">
        <w:rPr>
          <w:rFonts w:asciiTheme="minorHAnsi" w:hAnsiTheme="minorHAnsi" w:cstheme="minorHAnsi"/>
          <w:sz w:val="20"/>
          <w:szCs w:val="20"/>
        </w:rPr>
        <w:t>An interesting example is</w:t>
      </w:r>
      <w:r w:rsidR="00704D8B" w:rsidRPr="00B20ABE">
        <w:rPr>
          <w:rFonts w:asciiTheme="minorHAnsi" w:hAnsiTheme="minorHAnsi" w:cstheme="minorHAnsi"/>
          <w:sz w:val="20"/>
          <w:szCs w:val="20"/>
        </w:rPr>
        <w:t>:</w:t>
      </w:r>
    </w:p>
    <w:p w14:paraId="68A2938F" w14:textId="77777777" w:rsidR="00704D8B" w:rsidRPr="00B20ABE" w:rsidRDefault="00704D8B" w:rsidP="00B20ABE">
      <w:pPr>
        <w:rPr>
          <w:rFonts w:asciiTheme="minorHAnsi" w:hAnsiTheme="minorHAnsi" w:cstheme="minorHAnsi"/>
          <w:sz w:val="20"/>
          <w:szCs w:val="20"/>
        </w:rPr>
      </w:pPr>
      <w:r w:rsidRPr="00B20ABE">
        <w:rPr>
          <w:rFonts w:asciiTheme="minorHAnsi" w:hAnsiTheme="minorHAnsi" w:cstheme="minorHAnsi"/>
          <w:sz w:val="20"/>
          <w:szCs w:val="20"/>
        </w:rPr>
        <w:t>6.</w:t>
      </w:r>
      <w:r w:rsidR="007B1488" w:rsidRPr="00B20ABE">
        <w:rPr>
          <w:rFonts w:asciiTheme="minorHAnsi" w:hAnsiTheme="minorHAnsi" w:cstheme="minorHAnsi"/>
          <w:sz w:val="20"/>
          <w:szCs w:val="20"/>
        </w:rPr>
        <w:t xml:space="preserve"> </w:t>
      </w:r>
      <m:oMath>
        <m:nary>
          <m:naryPr>
            <m:limLoc m:val="undOvr"/>
            <m:subHide m:val="1"/>
            <m:supHide m:val="1"/>
            <m:ctrlPr>
              <w:rPr>
                <w:rFonts w:ascii="Cambria Math" w:hAnsi="Cambria Math" w:cstheme="minorHAnsi"/>
                <w:i/>
                <w:sz w:val="20"/>
                <w:szCs w:val="20"/>
              </w:rPr>
            </m:ctrlPr>
          </m:naryPr>
          <m:sub/>
          <m:sup/>
          <m:e>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2x</m:t>
                </m:r>
              </m:den>
            </m:f>
            <m:r>
              <w:rPr>
                <w:rFonts w:ascii="Cambria Math" w:hAnsi="Cambria Math" w:cstheme="minorHAnsi"/>
                <w:sz w:val="20"/>
                <w:szCs w:val="20"/>
              </w:rPr>
              <m:t>dx</m:t>
            </m:r>
          </m:e>
        </m:nary>
      </m:oMath>
      <w:r w:rsidR="007B1488" w:rsidRPr="00B20ABE">
        <w:rPr>
          <w:rFonts w:asciiTheme="minorHAnsi" w:hAnsiTheme="minorHAnsi" w:cstheme="minorHAnsi"/>
          <w:sz w:val="20"/>
          <w:szCs w:val="20"/>
        </w:rPr>
        <w:t xml:space="preserve"> </w:t>
      </w:r>
      <w:r w:rsidR="006859E8" w:rsidRPr="00B20ABE">
        <w:rPr>
          <w:rFonts w:asciiTheme="minorHAnsi" w:hAnsiTheme="minorHAnsi" w:cstheme="minorHAnsi"/>
          <w:sz w:val="20"/>
          <w:szCs w:val="20"/>
        </w:rPr>
        <w:t>with t</w:t>
      </w:r>
      <w:r w:rsidR="007B1488" w:rsidRPr="00B20ABE">
        <w:rPr>
          <w:rFonts w:asciiTheme="minorHAnsi" w:hAnsiTheme="minorHAnsi" w:cstheme="minorHAnsi"/>
          <w:sz w:val="20"/>
          <w:szCs w:val="20"/>
        </w:rPr>
        <w:t xml:space="preserve">he answer </w:t>
      </w:r>
      <w:r w:rsidR="006859E8" w:rsidRPr="00B20ABE">
        <w:rPr>
          <w:rFonts w:asciiTheme="minorHAnsi" w:hAnsiTheme="minorHAnsi" w:cstheme="minorHAnsi"/>
          <w:sz w:val="20"/>
          <w:szCs w:val="20"/>
        </w:rPr>
        <w:t>being</w:t>
      </w:r>
      <w:r w:rsidR="00F709F8" w:rsidRPr="00B20ABE">
        <w:rPr>
          <w:rFonts w:asciiTheme="minorHAnsi" w:hAnsiTheme="minorHAnsi" w:cstheme="minorHAnsi"/>
          <w:sz w:val="20"/>
          <w:szCs w:val="20"/>
        </w:rPr>
        <w:t xml:space="preserve"> </w:t>
      </w:r>
      <m:oMath>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2</m:t>
            </m:r>
          </m:den>
        </m:f>
        <m:func>
          <m:funcPr>
            <m:ctrlPr>
              <w:rPr>
                <w:rFonts w:ascii="Cambria Math" w:hAnsi="Cambria Math" w:cstheme="minorHAnsi"/>
                <w:i/>
                <w:sz w:val="20"/>
                <w:szCs w:val="20"/>
              </w:rPr>
            </m:ctrlPr>
          </m:funcPr>
          <m:fName>
            <m:r>
              <m:rPr>
                <m:sty m:val="p"/>
              </m:rPr>
              <w:rPr>
                <w:rFonts w:ascii="Cambria Math" w:hAnsi="Cambria Math" w:cstheme="minorHAnsi"/>
                <w:sz w:val="20"/>
                <w:szCs w:val="20"/>
              </w:rPr>
              <m:t>ln</m:t>
            </m:r>
          </m:fName>
          <m:e>
            <m:r>
              <w:rPr>
                <w:rFonts w:ascii="Cambria Math" w:hAnsi="Cambria Math" w:cstheme="minorHAnsi"/>
                <w:sz w:val="20"/>
                <w:szCs w:val="20"/>
              </w:rPr>
              <m:t>x</m:t>
            </m:r>
          </m:e>
        </m:func>
        <m:r>
          <w:rPr>
            <w:rFonts w:ascii="Cambria Math" w:hAnsi="Cambria Math" w:cstheme="minorHAnsi"/>
            <w:sz w:val="20"/>
            <w:szCs w:val="20"/>
          </w:rPr>
          <m:t>+C</m:t>
        </m:r>
      </m:oMath>
      <w:r w:rsidR="00F709F8" w:rsidRPr="00B20ABE">
        <w:rPr>
          <w:rFonts w:asciiTheme="minorHAnsi" w:hAnsiTheme="minorHAnsi" w:cstheme="minorHAnsi"/>
          <w:sz w:val="20"/>
          <w:szCs w:val="20"/>
        </w:rPr>
        <w:t xml:space="preserve"> or </w:t>
      </w:r>
      <m:oMath>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2</m:t>
            </m:r>
          </m:den>
        </m:f>
        <m:func>
          <m:funcPr>
            <m:ctrlPr>
              <w:rPr>
                <w:rFonts w:ascii="Cambria Math" w:hAnsi="Cambria Math" w:cstheme="minorHAnsi"/>
                <w:i/>
                <w:sz w:val="20"/>
                <w:szCs w:val="20"/>
              </w:rPr>
            </m:ctrlPr>
          </m:funcPr>
          <m:fName>
            <m:r>
              <m:rPr>
                <m:sty m:val="p"/>
              </m:rPr>
              <w:rPr>
                <w:rFonts w:ascii="Cambria Math" w:hAnsi="Cambria Math" w:cstheme="minorHAnsi"/>
                <w:sz w:val="20"/>
                <w:szCs w:val="20"/>
              </w:rPr>
              <m:t>ln</m:t>
            </m:r>
          </m:fName>
          <m:e>
            <m:d>
              <m:dPr>
                <m:ctrlPr>
                  <w:rPr>
                    <w:rFonts w:ascii="Cambria Math" w:hAnsi="Cambria Math" w:cstheme="minorHAnsi"/>
                    <w:i/>
                    <w:sz w:val="20"/>
                    <w:szCs w:val="20"/>
                  </w:rPr>
                </m:ctrlPr>
              </m:dPr>
              <m:e>
                <m:r>
                  <w:rPr>
                    <w:rFonts w:ascii="Cambria Math" w:hAnsi="Cambria Math" w:cstheme="minorHAnsi"/>
                    <w:sz w:val="20"/>
                    <w:szCs w:val="20"/>
                  </w:rPr>
                  <m:t>2x</m:t>
                </m:r>
              </m:e>
            </m:d>
          </m:e>
        </m:func>
      </m:oMath>
      <w:r w:rsidR="007B1488" w:rsidRPr="00B20ABE">
        <w:rPr>
          <w:rFonts w:asciiTheme="minorHAnsi" w:hAnsiTheme="minorHAnsi" w:cstheme="minorHAnsi"/>
          <w:sz w:val="20"/>
          <w:szCs w:val="20"/>
        </w:rPr>
        <w:t xml:space="preserve"> (using </w:t>
      </w:r>
      <m:oMath>
        <m:r>
          <w:rPr>
            <w:rFonts w:ascii="Cambria Math" w:hAnsi="Cambria Math" w:cstheme="minorHAnsi"/>
            <w:sz w:val="20"/>
            <w:szCs w:val="20"/>
          </w:rPr>
          <m:t>w=2x</m:t>
        </m:r>
      </m:oMath>
      <w:r w:rsidR="007B1488" w:rsidRPr="00B20ABE">
        <w:rPr>
          <w:rFonts w:asciiTheme="minorHAnsi" w:hAnsiTheme="minorHAnsi" w:cstheme="minorHAnsi"/>
          <w:sz w:val="20"/>
          <w:szCs w:val="20"/>
        </w:rPr>
        <w:t>)</w:t>
      </w:r>
      <w:r w:rsidRPr="00B20ABE">
        <w:rPr>
          <w:rFonts w:asciiTheme="minorHAnsi" w:hAnsiTheme="minorHAnsi" w:cstheme="minorHAnsi"/>
          <w:sz w:val="20"/>
          <w:szCs w:val="20"/>
        </w:rPr>
        <w:t xml:space="preserve"> </w:t>
      </w:r>
      <w:r w:rsidR="00F709F8" w:rsidRPr="00B20ABE">
        <w:rPr>
          <w:rFonts w:asciiTheme="minorHAnsi" w:hAnsiTheme="minorHAnsi" w:cstheme="minorHAnsi"/>
          <w:sz w:val="20"/>
          <w:szCs w:val="20"/>
        </w:rPr>
        <w:t>with</w:t>
      </w:r>
      <w:r w:rsidR="007B1488" w:rsidRPr="00B20ABE">
        <w:rPr>
          <w:rFonts w:asciiTheme="minorHAnsi" w:hAnsiTheme="minorHAnsi" w:cstheme="minorHAnsi"/>
          <w:sz w:val="20"/>
          <w:szCs w:val="20"/>
        </w:rPr>
        <w:t xml:space="preserve"> the two antiderivatives differ</w:t>
      </w:r>
      <w:r w:rsidR="00F709F8" w:rsidRPr="00B20ABE">
        <w:rPr>
          <w:rFonts w:asciiTheme="minorHAnsi" w:hAnsiTheme="minorHAnsi" w:cstheme="minorHAnsi"/>
          <w:sz w:val="20"/>
          <w:szCs w:val="20"/>
        </w:rPr>
        <w:t>ing</w:t>
      </w:r>
      <w:r w:rsidR="007B1488" w:rsidRPr="00B20ABE">
        <w:rPr>
          <w:rFonts w:asciiTheme="minorHAnsi" w:hAnsiTheme="minorHAnsi" w:cstheme="minorHAnsi"/>
          <w:sz w:val="20"/>
          <w:szCs w:val="20"/>
        </w:rPr>
        <w:t xml:space="preserve"> only by a constant.</w:t>
      </w:r>
      <w:r w:rsidR="007B1488" w:rsidRPr="00B20ABE">
        <w:rPr>
          <w:rFonts w:asciiTheme="minorHAnsi" w:hAnsiTheme="minorHAnsi" w:cstheme="minorHAnsi"/>
          <w:sz w:val="20"/>
          <w:szCs w:val="20"/>
        </w:rPr>
        <w:br/>
        <w:t xml:space="preserve">Next, calculate a </w:t>
      </w:r>
      <w:proofErr w:type="gramStart"/>
      <w:r w:rsidR="007B1488" w:rsidRPr="00B20ABE">
        <w:rPr>
          <w:rFonts w:asciiTheme="minorHAnsi" w:hAnsiTheme="minorHAnsi" w:cstheme="minorHAnsi"/>
          <w:sz w:val="20"/>
          <w:szCs w:val="20"/>
        </w:rPr>
        <w:t>definite integral</w:t>
      </w:r>
      <w:r w:rsidR="00F709F8" w:rsidRPr="00B20ABE">
        <w:rPr>
          <w:rFonts w:asciiTheme="minorHAnsi" w:hAnsiTheme="minorHAnsi" w:cstheme="minorHAnsi"/>
          <w:sz w:val="20"/>
          <w:szCs w:val="20"/>
        </w:rPr>
        <w:t>s</w:t>
      </w:r>
      <w:proofErr w:type="gramEnd"/>
      <w:r w:rsidRPr="00B20ABE">
        <w:rPr>
          <w:rFonts w:asciiTheme="minorHAnsi" w:hAnsiTheme="minorHAnsi" w:cstheme="minorHAnsi"/>
          <w:sz w:val="20"/>
          <w:szCs w:val="20"/>
        </w:rPr>
        <w:t>:</w:t>
      </w:r>
    </w:p>
    <w:p w14:paraId="1414FB6F" w14:textId="77777777" w:rsidR="00704D8B" w:rsidRPr="00B20ABE" w:rsidRDefault="00704D8B" w:rsidP="00B20ABE">
      <w:pPr>
        <w:rPr>
          <w:rFonts w:asciiTheme="minorHAnsi" w:hAnsiTheme="minorHAnsi" w:cstheme="minorHAnsi"/>
          <w:sz w:val="20"/>
          <w:szCs w:val="20"/>
        </w:rPr>
      </w:pPr>
      <w:r w:rsidRPr="00B20ABE">
        <w:rPr>
          <w:rFonts w:asciiTheme="minorHAnsi" w:hAnsiTheme="minorHAnsi" w:cstheme="minorHAnsi"/>
          <w:sz w:val="20"/>
          <w:szCs w:val="20"/>
        </w:rPr>
        <w:t xml:space="preserve">7. </w:t>
      </w:r>
      <w:r w:rsidR="00F709F8" w:rsidRPr="00B20ABE">
        <w:rPr>
          <w:rFonts w:asciiTheme="minorHAnsi" w:hAnsiTheme="minorHAnsi" w:cstheme="minorHAnsi"/>
          <w:sz w:val="20"/>
          <w:szCs w:val="20"/>
        </w:rPr>
        <w:t xml:space="preserve"> </w:t>
      </w:r>
      <m:oMath>
        <m:nary>
          <m:naryPr>
            <m:limLoc m:val="subSup"/>
            <m:ctrlPr>
              <w:rPr>
                <w:rFonts w:ascii="Cambria Math" w:hAnsi="Cambria Math" w:cstheme="minorHAnsi"/>
                <w:i/>
                <w:sz w:val="20"/>
                <w:szCs w:val="20"/>
              </w:rPr>
            </m:ctrlPr>
          </m:naryPr>
          <m:sub>
            <m:r>
              <w:rPr>
                <w:rFonts w:ascii="Cambria Math" w:hAnsi="Cambria Math" w:cstheme="minorHAnsi"/>
                <w:sz w:val="20"/>
                <w:szCs w:val="20"/>
              </w:rPr>
              <m:t>1</m:t>
            </m:r>
          </m:sub>
          <m:sup>
            <m:r>
              <w:rPr>
                <w:rFonts w:ascii="Cambria Math" w:hAnsi="Cambria Math" w:cstheme="minorHAnsi"/>
                <w:sz w:val="20"/>
                <w:szCs w:val="20"/>
              </w:rPr>
              <m:t>2</m:t>
            </m:r>
          </m:sup>
          <m:e>
            <m:r>
              <w:rPr>
                <w:rFonts w:ascii="Cambria Math" w:hAnsi="Cambria Math" w:cstheme="minorHAnsi"/>
                <w:sz w:val="20"/>
                <w:szCs w:val="20"/>
              </w:rPr>
              <m:t>x</m:t>
            </m:r>
            <m:func>
              <m:funcPr>
                <m:ctrlPr>
                  <w:rPr>
                    <w:rFonts w:ascii="Cambria Math" w:hAnsi="Cambria Math" w:cstheme="minorHAnsi"/>
                    <w:i/>
                    <w:sz w:val="20"/>
                    <w:szCs w:val="20"/>
                  </w:rPr>
                </m:ctrlPr>
              </m:funcPr>
              <m:fName>
                <m:r>
                  <m:rPr>
                    <m:sty m:val="p"/>
                  </m:rPr>
                  <w:rPr>
                    <w:rFonts w:ascii="Cambria Math" w:hAnsi="Cambria Math" w:cstheme="minorHAnsi"/>
                    <w:sz w:val="20"/>
                    <w:szCs w:val="20"/>
                  </w:rPr>
                  <m:t>sin</m:t>
                </m:r>
              </m:fName>
              <m:e>
                <m:d>
                  <m:dPr>
                    <m:ctrlPr>
                      <w:rPr>
                        <w:rFonts w:ascii="Cambria Math" w:hAnsi="Cambria Math" w:cstheme="minorHAnsi"/>
                        <w:i/>
                        <w:sz w:val="20"/>
                        <w:szCs w:val="20"/>
                      </w:rPr>
                    </m:ctrlPr>
                  </m:dPr>
                  <m:e>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e>
                </m:d>
              </m:e>
            </m:func>
            <m:r>
              <w:rPr>
                <w:rFonts w:ascii="Cambria Math" w:hAnsi="Cambria Math" w:cstheme="minorHAnsi"/>
                <w:sz w:val="20"/>
                <w:szCs w:val="20"/>
              </w:rPr>
              <m:t>dx</m:t>
            </m:r>
          </m:e>
        </m:nary>
      </m:oMath>
      <w:r w:rsidR="00F709F8" w:rsidRPr="00B20ABE">
        <w:rPr>
          <w:rFonts w:asciiTheme="minorHAnsi" w:hAnsiTheme="minorHAnsi" w:cstheme="minorHAnsi"/>
          <w:sz w:val="20"/>
          <w:szCs w:val="20"/>
        </w:rPr>
        <w:t xml:space="preserve"> </w:t>
      </w:r>
    </w:p>
    <w:p w14:paraId="42040409" w14:textId="77777777" w:rsidR="00704D8B" w:rsidRPr="00B20ABE" w:rsidRDefault="00704D8B" w:rsidP="00B20ABE">
      <w:pPr>
        <w:rPr>
          <w:rFonts w:asciiTheme="minorHAnsi" w:hAnsiTheme="minorHAnsi" w:cstheme="minorHAnsi"/>
          <w:sz w:val="20"/>
          <w:szCs w:val="20"/>
        </w:rPr>
      </w:pPr>
      <w:r w:rsidRPr="00B20ABE">
        <w:rPr>
          <w:rFonts w:asciiTheme="minorHAnsi" w:hAnsiTheme="minorHAnsi" w:cstheme="minorHAnsi"/>
          <w:sz w:val="20"/>
          <w:szCs w:val="20"/>
        </w:rPr>
        <w:t xml:space="preserve">8. </w:t>
      </w:r>
      <m:oMath>
        <m:nary>
          <m:naryPr>
            <m:limLoc m:val="subSup"/>
            <m:ctrlPr>
              <w:rPr>
                <w:rFonts w:ascii="Cambria Math" w:hAnsi="Cambria Math" w:cstheme="minorHAnsi"/>
                <w:i/>
                <w:sz w:val="20"/>
                <w:szCs w:val="20"/>
              </w:rPr>
            </m:ctrlPr>
          </m:naryPr>
          <m:sub>
            <m:r>
              <w:rPr>
                <w:rFonts w:ascii="Cambria Math" w:hAnsi="Cambria Math" w:cstheme="minorHAnsi"/>
                <w:sz w:val="20"/>
                <w:szCs w:val="20"/>
              </w:rPr>
              <m:t>0</m:t>
            </m:r>
          </m:sub>
          <m:sup>
            <m:r>
              <w:rPr>
                <w:rFonts w:ascii="Cambria Math" w:hAnsi="Cambria Math" w:cstheme="minorHAnsi"/>
                <w:sz w:val="20"/>
                <w:szCs w:val="20"/>
              </w:rPr>
              <m:t>1</m:t>
            </m:r>
          </m:sup>
          <m:e>
            <m:f>
              <m:fPr>
                <m:ctrlPr>
                  <w:rPr>
                    <w:rFonts w:ascii="Cambria Math" w:hAnsi="Cambria Math" w:cstheme="minorHAnsi"/>
                    <w:i/>
                    <w:sz w:val="20"/>
                    <w:szCs w:val="20"/>
                  </w:rPr>
                </m:ctrlPr>
              </m:fPr>
              <m:num>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num>
              <m:den>
                <m:r>
                  <w:rPr>
                    <w:rFonts w:ascii="Cambria Math" w:hAnsi="Cambria Math" w:cstheme="minorHAnsi"/>
                    <w:sz w:val="20"/>
                    <w:szCs w:val="20"/>
                  </w:rPr>
                  <m:t>1+</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3</m:t>
                    </m:r>
                  </m:sup>
                </m:sSup>
              </m:den>
            </m:f>
            <m:r>
              <w:rPr>
                <w:rFonts w:ascii="Cambria Math" w:hAnsi="Cambria Math" w:cstheme="minorHAnsi"/>
                <w:sz w:val="20"/>
                <w:szCs w:val="20"/>
              </w:rPr>
              <m:t>dx</m:t>
            </m:r>
          </m:e>
        </m:nary>
      </m:oMath>
      <w:r w:rsidR="00F709F8" w:rsidRPr="00B20ABE">
        <w:rPr>
          <w:rFonts w:asciiTheme="minorHAnsi" w:hAnsiTheme="minorHAnsi" w:cstheme="minorHAnsi"/>
          <w:sz w:val="20"/>
          <w:szCs w:val="20"/>
        </w:rPr>
        <w:t xml:space="preserve"> </w:t>
      </w:r>
    </w:p>
    <w:p w14:paraId="38F69EBE" w14:textId="33EDB9F7" w:rsidR="007B1488" w:rsidRPr="00B20ABE" w:rsidRDefault="007B1488" w:rsidP="00B20ABE">
      <w:pPr>
        <w:rPr>
          <w:rFonts w:asciiTheme="minorHAnsi" w:hAnsiTheme="minorHAnsi" w:cstheme="minorHAnsi"/>
          <w:sz w:val="20"/>
          <w:szCs w:val="20"/>
        </w:rPr>
      </w:pPr>
      <w:r w:rsidRPr="00B20ABE">
        <w:rPr>
          <w:rFonts w:asciiTheme="minorHAnsi" w:hAnsiTheme="minorHAnsi" w:cstheme="minorHAnsi"/>
          <w:sz w:val="20"/>
          <w:szCs w:val="20"/>
        </w:rPr>
        <w:t xml:space="preserve">in two ways: by evaluating the indefinite integral first (using a substitution) and </w:t>
      </w:r>
      <w:r w:rsidR="00F709F8" w:rsidRPr="00B20ABE">
        <w:rPr>
          <w:rFonts w:asciiTheme="minorHAnsi" w:hAnsiTheme="minorHAnsi" w:cstheme="minorHAnsi"/>
          <w:sz w:val="20"/>
          <w:szCs w:val="20"/>
        </w:rPr>
        <w:t xml:space="preserve">then </w:t>
      </w:r>
      <w:r w:rsidRPr="00B20ABE">
        <w:rPr>
          <w:rFonts w:asciiTheme="minorHAnsi" w:hAnsiTheme="minorHAnsi" w:cstheme="minorHAnsi"/>
          <w:sz w:val="20"/>
          <w:szCs w:val="20"/>
        </w:rPr>
        <w:t>by changing the limits of integration when you make the substitution.</w:t>
      </w:r>
    </w:p>
    <w:p w14:paraId="3AB104A3" w14:textId="4CC25582" w:rsidR="00704D8B" w:rsidRPr="00B20ABE" w:rsidRDefault="007B1488" w:rsidP="00B20ABE">
      <w:pPr>
        <w:rPr>
          <w:rFonts w:asciiTheme="minorHAnsi" w:hAnsiTheme="minorHAnsi" w:cstheme="minorHAnsi"/>
          <w:sz w:val="20"/>
          <w:szCs w:val="20"/>
        </w:rPr>
      </w:pPr>
      <w:r w:rsidRPr="00B20ABE">
        <w:rPr>
          <w:rFonts w:asciiTheme="minorHAnsi" w:hAnsiTheme="minorHAnsi" w:cstheme="minorHAnsi"/>
          <w:sz w:val="20"/>
          <w:szCs w:val="20"/>
        </w:rPr>
        <w:t xml:space="preserve">Choose </w:t>
      </w:r>
      <w:r w:rsidR="00704D8B" w:rsidRPr="00B20ABE">
        <w:rPr>
          <w:rFonts w:asciiTheme="minorHAnsi" w:hAnsiTheme="minorHAnsi" w:cstheme="minorHAnsi"/>
          <w:sz w:val="20"/>
          <w:szCs w:val="20"/>
        </w:rPr>
        <w:t xml:space="preserve">other </w:t>
      </w:r>
      <w:r w:rsidRPr="00B20ABE">
        <w:rPr>
          <w:rFonts w:asciiTheme="minorHAnsi" w:hAnsiTheme="minorHAnsi" w:cstheme="minorHAnsi"/>
          <w:sz w:val="20"/>
          <w:szCs w:val="20"/>
        </w:rPr>
        <w:t>example</w:t>
      </w:r>
      <w:r w:rsidR="00704D8B" w:rsidRPr="00B20ABE">
        <w:rPr>
          <w:rFonts w:asciiTheme="minorHAnsi" w:hAnsiTheme="minorHAnsi" w:cstheme="minorHAnsi"/>
          <w:sz w:val="20"/>
          <w:szCs w:val="20"/>
        </w:rPr>
        <w:t>s</w:t>
      </w:r>
      <w:r w:rsidR="00A02986">
        <w:rPr>
          <w:rFonts w:asciiTheme="minorHAnsi" w:hAnsiTheme="minorHAnsi" w:cstheme="minorHAnsi"/>
          <w:sz w:val="20"/>
          <w:szCs w:val="20"/>
        </w:rPr>
        <w:t xml:space="preserve">, </w:t>
      </w:r>
      <w:proofErr w:type="gramStart"/>
      <w:r w:rsidRPr="00B20ABE">
        <w:rPr>
          <w:rFonts w:asciiTheme="minorHAnsi" w:hAnsiTheme="minorHAnsi" w:cstheme="minorHAnsi"/>
          <w:sz w:val="20"/>
          <w:szCs w:val="20"/>
        </w:rPr>
        <w:t>similar to</w:t>
      </w:r>
      <w:proofErr w:type="gramEnd"/>
      <w:r w:rsidRPr="00B20ABE">
        <w:rPr>
          <w:rFonts w:asciiTheme="minorHAnsi" w:hAnsiTheme="minorHAnsi" w:cstheme="minorHAnsi"/>
          <w:sz w:val="20"/>
          <w:szCs w:val="20"/>
        </w:rPr>
        <w:t xml:space="preserve"> the first one you do, where a substitution does not work, and point out that it must be done numerically.</w:t>
      </w:r>
    </w:p>
    <w:p w14:paraId="4186D496" w14:textId="5C37DBA9" w:rsidR="00704D8B" w:rsidRPr="00B20ABE" w:rsidRDefault="00704D8B" w:rsidP="00B20ABE">
      <w:pPr>
        <w:rPr>
          <w:rFonts w:asciiTheme="minorHAnsi" w:hAnsiTheme="minorHAnsi" w:cstheme="minorHAnsi"/>
          <w:sz w:val="20"/>
          <w:szCs w:val="20"/>
        </w:rPr>
      </w:pPr>
      <w:r w:rsidRPr="00B20ABE">
        <w:rPr>
          <w:rFonts w:asciiTheme="minorHAnsi" w:hAnsiTheme="minorHAnsi" w:cstheme="minorHAnsi"/>
          <w:sz w:val="20"/>
          <w:szCs w:val="20"/>
        </w:rPr>
        <w:t>9.</w:t>
      </w:r>
      <w:r w:rsidRPr="00B20ABE">
        <w:rPr>
          <w:rFonts w:asciiTheme="minorHAnsi" w:hAnsiTheme="minorHAnsi" w:cstheme="minorHAnsi"/>
          <w:i/>
          <w:sz w:val="20"/>
          <w:szCs w:val="20"/>
        </w:rPr>
        <w:t xml:space="preserve"> </w:t>
      </w:r>
      <m:oMath>
        <m:nary>
          <m:naryPr>
            <m:limLoc m:val="subSup"/>
            <m:ctrlPr>
              <w:rPr>
                <w:rFonts w:ascii="Cambria Math" w:hAnsi="Cambria Math" w:cstheme="minorHAnsi"/>
                <w:i/>
                <w:sz w:val="20"/>
                <w:szCs w:val="20"/>
              </w:rPr>
            </m:ctrlPr>
          </m:naryPr>
          <m:sub>
            <m:r>
              <w:rPr>
                <w:rFonts w:ascii="Cambria Math" w:hAnsi="Cambria Math" w:cstheme="minorHAnsi"/>
                <w:sz w:val="20"/>
                <w:szCs w:val="20"/>
              </w:rPr>
              <m:t>1</m:t>
            </m:r>
          </m:sub>
          <m:sup>
            <m:r>
              <w:rPr>
                <w:rFonts w:ascii="Cambria Math" w:hAnsi="Cambria Math" w:cstheme="minorHAnsi"/>
                <w:sz w:val="20"/>
                <w:szCs w:val="20"/>
              </w:rPr>
              <m:t>2</m:t>
            </m:r>
          </m:sup>
          <m:e>
            <m:func>
              <m:funcPr>
                <m:ctrlPr>
                  <w:rPr>
                    <w:rFonts w:ascii="Cambria Math" w:hAnsi="Cambria Math" w:cstheme="minorHAnsi"/>
                    <w:i/>
                    <w:sz w:val="20"/>
                    <w:szCs w:val="20"/>
                  </w:rPr>
                </m:ctrlPr>
              </m:funcPr>
              <m:fName>
                <m:r>
                  <m:rPr>
                    <m:sty m:val="p"/>
                  </m:rPr>
                  <w:rPr>
                    <w:rFonts w:ascii="Cambria Math" w:hAnsi="Cambria Math" w:cstheme="minorHAnsi"/>
                    <w:sz w:val="20"/>
                    <w:szCs w:val="20"/>
                  </w:rPr>
                  <m:t>sin</m:t>
                </m:r>
              </m:fName>
              <m:e>
                <m:d>
                  <m:dPr>
                    <m:ctrlPr>
                      <w:rPr>
                        <w:rFonts w:ascii="Cambria Math" w:hAnsi="Cambria Math" w:cstheme="minorHAnsi"/>
                        <w:i/>
                        <w:sz w:val="20"/>
                        <w:szCs w:val="20"/>
                      </w:rPr>
                    </m:ctrlPr>
                  </m:dPr>
                  <m:e>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e>
                </m:d>
              </m:e>
            </m:func>
            <m:r>
              <w:rPr>
                <w:rFonts w:ascii="Cambria Math" w:hAnsi="Cambria Math" w:cstheme="minorHAnsi"/>
                <w:sz w:val="20"/>
                <w:szCs w:val="20"/>
              </w:rPr>
              <m:t>dx</m:t>
            </m:r>
          </m:e>
        </m:nary>
      </m:oMath>
      <w:r w:rsidRPr="00B20ABE">
        <w:rPr>
          <w:rFonts w:asciiTheme="minorHAnsi" w:hAnsiTheme="minorHAnsi" w:cstheme="minorHAnsi"/>
          <w:sz w:val="20"/>
          <w:szCs w:val="20"/>
        </w:rPr>
        <w:t xml:space="preserve"> </w:t>
      </w:r>
    </w:p>
    <w:p w14:paraId="0F602A6D" w14:textId="622FBB78" w:rsidR="00704D8B" w:rsidRPr="00B20ABE" w:rsidRDefault="00704D8B" w:rsidP="00B20ABE">
      <w:pPr>
        <w:rPr>
          <w:rFonts w:asciiTheme="minorHAnsi" w:hAnsiTheme="minorHAnsi" w:cstheme="minorHAnsi"/>
          <w:sz w:val="20"/>
          <w:szCs w:val="20"/>
        </w:rPr>
      </w:pPr>
      <w:r w:rsidRPr="00B20ABE">
        <w:rPr>
          <w:rFonts w:asciiTheme="minorHAnsi" w:hAnsiTheme="minorHAnsi" w:cstheme="minorHAnsi"/>
          <w:sz w:val="20"/>
          <w:szCs w:val="20"/>
        </w:rPr>
        <w:t xml:space="preserve">10. and </w:t>
      </w:r>
      <m:oMath>
        <m:nary>
          <m:naryPr>
            <m:limLoc m:val="subSup"/>
            <m:ctrlPr>
              <w:rPr>
                <w:rFonts w:ascii="Cambria Math" w:hAnsi="Cambria Math" w:cstheme="minorHAnsi"/>
                <w:i/>
                <w:sz w:val="20"/>
                <w:szCs w:val="20"/>
              </w:rPr>
            </m:ctrlPr>
          </m:naryPr>
          <m:sub>
            <m:r>
              <w:rPr>
                <w:rFonts w:ascii="Cambria Math" w:hAnsi="Cambria Math" w:cstheme="minorHAnsi"/>
                <w:sz w:val="20"/>
                <w:szCs w:val="20"/>
              </w:rPr>
              <m:t>0</m:t>
            </m:r>
          </m:sub>
          <m:sup>
            <m:r>
              <w:rPr>
                <w:rFonts w:ascii="Cambria Math" w:hAnsi="Cambria Math" w:cstheme="minorHAnsi"/>
                <w:sz w:val="20"/>
                <w:szCs w:val="20"/>
              </w:rPr>
              <m:t>1</m:t>
            </m:r>
          </m:sup>
          <m:e>
            <m:f>
              <m:fPr>
                <m:ctrlPr>
                  <w:rPr>
                    <w:rFonts w:ascii="Cambria Math" w:hAnsi="Cambria Math" w:cstheme="minorHAnsi"/>
                    <w:i/>
                    <w:sz w:val="20"/>
                    <w:szCs w:val="20"/>
                  </w:rPr>
                </m:ctrlPr>
              </m:fPr>
              <m:num>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num>
              <m:den>
                <m:r>
                  <w:rPr>
                    <w:rFonts w:ascii="Cambria Math" w:hAnsi="Cambria Math" w:cstheme="minorHAnsi"/>
                    <w:sz w:val="20"/>
                    <w:szCs w:val="20"/>
                  </w:rPr>
                  <m:t>1+</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4</m:t>
                    </m:r>
                  </m:sup>
                </m:sSup>
              </m:den>
            </m:f>
            <m:r>
              <w:rPr>
                <w:rFonts w:ascii="Cambria Math" w:hAnsi="Cambria Math" w:cstheme="minorHAnsi"/>
                <w:sz w:val="20"/>
                <w:szCs w:val="20"/>
              </w:rPr>
              <m:t>dx</m:t>
            </m:r>
          </m:e>
        </m:nary>
      </m:oMath>
    </w:p>
    <w:p w14:paraId="0B08C7AA" w14:textId="37A082B3" w:rsidR="00704D8B" w:rsidRPr="00B20ABE" w:rsidRDefault="007B1488" w:rsidP="00B20ABE">
      <w:pPr>
        <w:rPr>
          <w:rFonts w:asciiTheme="minorHAnsi" w:hAnsiTheme="minorHAnsi" w:cstheme="minorHAnsi"/>
          <w:sz w:val="20"/>
          <w:szCs w:val="20"/>
        </w:rPr>
      </w:pPr>
      <w:r w:rsidRPr="00B20ABE">
        <w:rPr>
          <w:rFonts w:asciiTheme="minorHAnsi" w:hAnsiTheme="minorHAnsi" w:cstheme="minorHAnsi"/>
          <w:sz w:val="20"/>
          <w:szCs w:val="20"/>
        </w:rPr>
        <w:t xml:space="preserve"> </w:t>
      </w:r>
      <w:r w:rsidR="00704D8B" w:rsidRPr="00B20ABE">
        <w:rPr>
          <w:rFonts w:asciiTheme="minorHAnsi" w:hAnsiTheme="minorHAnsi" w:cstheme="minorHAnsi"/>
          <w:sz w:val="20"/>
          <w:szCs w:val="20"/>
        </w:rPr>
        <w:t>S</w:t>
      </w:r>
      <w:r w:rsidRPr="00B20ABE">
        <w:rPr>
          <w:rFonts w:asciiTheme="minorHAnsi" w:hAnsiTheme="minorHAnsi" w:cstheme="minorHAnsi"/>
          <w:sz w:val="20"/>
          <w:szCs w:val="20"/>
        </w:rPr>
        <w:t xml:space="preserve">ometimes it can be helpful to substitute </w:t>
      </w:r>
      <m:oMath>
        <m:r>
          <w:rPr>
            <w:rFonts w:ascii="Cambria Math" w:hAnsi="Cambria Math" w:cstheme="minorHAnsi"/>
            <w:sz w:val="20"/>
            <w:szCs w:val="20"/>
          </w:rPr>
          <m:t>w</m:t>
        </m:r>
      </m:oMath>
      <w:r w:rsidRPr="00B20ABE">
        <w:rPr>
          <w:rFonts w:asciiTheme="minorHAnsi" w:hAnsiTheme="minorHAnsi" w:cstheme="minorHAnsi"/>
          <w:i/>
          <w:iCs/>
          <w:sz w:val="20"/>
          <w:szCs w:val="20"/>
        </w:rPr>
        <w:t xml:space="preserve"> </w:t>
      </w:r>
      <w:r w:rsidRPr="00B20ABE">
        <w:rPr>
          <w:rFonts w:asciiTheme="minorHAnsi" w:hAnsiTheme="minorHAnsi" w:cstheme="minorHAnsi"/>
          <w:sz w:val="20"/>
          <w:szCs w:val="20"/>
        </w:rPr>
        <w:t xml:space="preserve">for a complex part of the integrand and see what happens. </w:t>
      </w:r>
    </w:p>
    <w:p w14:paraId="72EF7E01" w14:textId="704A431E" w:rsidR="003A6F03" w:rsidRPr="00B20ABE" w:rsidRDefault="00704D8B" w:rsidP="00B20ABE">
      <w:pPr>
        <w:rPr>
          <w:rFonts w:asciiTheme="minorHAnsi" w:hAnsiTheme="minorHAnsi" w:cstheme="minorHAnsi"/>
          <w:sz w:val="20"/>
          <w:szCs w:val="20"/>
        </w:rPr>
      </w:pPr>
      <w:r w:rsidRPr="00B20ABE">
        <w:rPr>
          <w:rFonts w:asciiTheme="minorHAnsi" w:hAnsiTheme="minorHAnsi" w:cstheme="minorHAnsi"/>
          <w:sz w:val="20"/>
          <w:szCs w:val="20"/>
        </w:rPr>
        <w:lastRenderedPageBreak/>
        <w:t>Another way of</w:t>
      </w:r>
      <w:r w:rsidR="007B1488" w:rsidRPr="00B20ABE">
        <w:rPr>
          <w:rFonts w:asciiTheme="minorHAnsi" w:hAnsiTheme="minorHAnsi" w:cstheme="minorHAnsi"/>
          <w:sz w:val="20"/>
          <w:szCs w:val="20"/>
        </w:rPr>
        <w:t xml:space="preserve"> showing the usefulness of the substitution method in transforming integrals is to demonstrate the formula for the area of a circle </w:t>
      </w:r>
      <m:oMath>
        <m:r>
          <w:rPr>
            <w:rFonts w:ascii="Cambria Math" w:hAnsi="Cambria Math" w:cstheme="minorHAnsi"/>
            <w:sz w:val="20"/>
            <w:szCs w:val="20"/>
          </w:rPr>
          <m:t>A=π</m:t>
        </m:r>
        <m:sSup>
          <m:sSupPr>
            <m:ctrlPr>
              <w:rPr>
                <w:rFonts w:ascii="Cambria Math" w:hAnsi="Cambria Math" w:cstheme="minorHAnsi"/>
                <w:i/>
                <w:sz w:val="20"/>
                <w:szCs w:val="20"/>
              </w:rPr>
            </m:ctrlPr>
          </m:sSupPr>
          <m:e>
            <m:r>
              <w:rPr>
                <w:rFonts w:ascii="Cambria Math" w:hAnsi="Cambria Math" w:cstheme="minorHAnsi"/>
                <w:sz w:val="20"/>
                <w:szCs w:val="20"/>
              </w:rPr>
              <m:t>r</m:t>
            </m:r>
          </m:e>
          <m:sup>
            <m:r>
              <w:rPr>
                <w:rFonts w:ascii="Cambria Math" w:hAnsi="Cambria Math" w:cstheme="minorHAnsi"/>
                <w:sz w:val="20"/>
                <w:szCs w:val="20"/>
              </w:rPr>
              <m:t>2</m:t>
            </m:r>
          </m:sup>
        </m:sSup>
      </m:oMath>
      <w:r w:rsidR="007B1488" w:rsidRPr="00B20ABE">
        <w:rPr>
          <w:rFonts w:asciiTheme="minorHAnsi" w:hAnsiTheme="minorHAnsi" w:cstheme="minorHAnsi"/>
          <w:sz w:val="20"/>
          <w:szCs w:val="20"/>
        </w:rPr>
        <w:t xml:space="preserve">. Start by expressing the area as an integral </w:t>
      </w:r>
      <m:oMath>
        <m:r>
          <w:rPr>
            <w:rFonts w:ascii="Cambria Math" w:hAnsi="Cambria Math" w:cstheme="minorHAnsi"/>
            <w:sz w:val="20"/>
            <w:szCs w:val="20"/>
          </w:rPr>
          <m:t>A=2</m:t>
        </m:r>
        <m:nary>
          <m:naryPr>
            <m:limLoc m:val="subSup"/>
            <m:ctrlPr>
              <w:rPr>
                <w:rFonts w:ascii="Cambria Math" w:hAnsi="Cambria Math" w:cstheme="minorHAnsi"/>
                <w:i/>
                <w:sz w:val="20"/>
                <w:szCs w:val="20"/>
              </w:rPr>
            </m:ctrlPr>
          </m:naryPr>
          <m:sub>
            <m:r>
              <w:rPr>
                <w:rFonts w:ascii="Cambria Math" w:hAnsi="Cambria Math" w:cstheme="minorHAnsi"/>
                <w:sz w:val="20"/>
                <w:szCs w:val="20"/>
              </w:rPr>
              <m:t>-r</m:t>
            </m:r>
          </m:sub>
          <m:sup>
            <m:r>
              <w:rPr>
                <w:rFonts w:ascii="Cambria Math" w:hAnsi="Cambria Math" w:cstheme="minorHAnsi"/>
                <w:sz w:val="20"/>
                <w:szCs w:val="20"/>
              </w:rPr>
              <m:t>r</m:t>
            </m:r>
          </m:sup>
          <m:e>
            <m:rad>
              <m:radPr>
                <m:degHide m:val="1"/>
                <m:ctrlPr>
                  <w:rPr>
                    <w:rFonts w:ascii="Cambria Math" w:hAnsi="Cambria Math" w:cstheme="minorHAnsi"/>
                    <w:i/>
                    <w:sz w:val="20"/>
                    <w:szCs w:val="20"/>
                  </w:rPr>
                </m:ctrlPr>
              </m:radPr>
              <m:deg/>
              <m:e>
                <m:sSup>
                  <m:sSupPr>
                    <m:ctrlPr>
                      <w:rPr>
                        <w:rFonts w:ascii="Cambria Math" w:hAnsi="Cambria Math" w:cstheme="minorHAnsi"/>
                        <w:i/>
                        <w:sz w:val="20"/>
                        <w:szCs w:val="20"/>
                      </w:rPr>
                    </m:ctrlPr>
                  </m:sSupPr>
                  <m:e>
                    <m:r>
                      <w:rPr>
                        <w:rFonts w:ascii="Cambria Math" w:hAnsi="Cambria Math" w:cstheme="minorHAnsi"/>
                        <w:sz w:val="20"/>
                        <w:szCs w:val="20"/>
                      </w:rPr>
                      <m:t>r</m:t>
                    </m:r>
                  </m:e>
                  <m:sup>
                    <m:r>
                      <w:rPr>
                        <w:rFonts w:ascii="Cambria Math" w:hAnsi="Cambria Math" w:cstheme="minorHAnsi"/>
                        <w:sz w:val="20"/>
                        <w:szCs w:val="20"/>
                      </w:rPr>
                      <m:t>2</m:t>
                    </m:r>
                  </m:sup>
                </m:sSup>
                <m:r>
                  <w:rPr>
                    <w:rFonts w:ascii="Cambria Math" w:hAnsi="Cambria Math" w:cstheme="minorHAnsi"/>
                    <w:sz w:val="20"/>
                    <w:szCs w:val="20"/>
                  </w:rPr>
                  <m:t>-</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e>
            </m:rad>
            <m:r>
              <w:rPr>
                <w:rFonts w:ascii="Cambria Math" w:hAnsi="Cambria Math" w:cstheme="minorHAnsi"/>
                <w:sz w:val="20"/>
                <w:szCs w:val="20"/>
              </w:rPr>
              <m:t>dx</m:t>
            </m:r>
          </m:e>
        </m:nary>
      </m:oMath>
      <w:r w:rsidR="001F7E1B" w:rsidRPr="00B20ABE">
        <w:rPr>
          <w:rFonts w:asciiTheme="minorHAnsi" w:hAnsiTheme="minorHAnsi" w:cstheme="minorHAnsi"/>
          <w:sz w:val="20"/>
          <w:szCs w:val="20"/>
        </w:rPr>
        <w:t>.</w:t>
      </w:r>
      <w:r w:rsidR="007B1488" w:rsidRPr="00B20ABE">
        <w:rPr>
          <w:rFonts w:asciiTheme="minorHAnsi" w:hAnsiTheme="minorHAnsi" w:cstheme="minorHAnsi"/>
          <w:i/>
          <w:iCs/>
          <w:sz w:val="20"/>
          <w:szCs w:val="20"/>
        </w:rPr>
        <w:br/>
      </w:r>
      <w:r w:rsidR="007B1488" w:rsidRPr="00B20ABE">
        <w:rPr>
          <w:rFonts w:asciiTheme="minorHAnsi" w:hAnsiTheme="minorHAnsi" w:cstheme="minorHAnsi"/>
          <w:sz w:val="20"/>
          <w:szCs w:val="20"/>
        </w:rPr>
        <w:t>N</w:t>
      </w:r>
      <w:r w:rsidR="001F7E1B" w:rsidRPr="00B20ABE">
        <w:rPr>
          <w:rFonts w:asciiTheme="minorHAnsi" w:hAnsiTheme="minorHAnsi" w:cstheme="minorHAnsi"/>
          <w:sz w:val="20"/>
          <w:szCs w:val="20"/>
        </w:rPr>
        <w:t>ext</w:t>
      </w:r>
      <w:r w:rsidR="007B1488" w:rsidRPr="00B20ABE">
        <w:rPr>
          <w:rFonts w:asciiTheme="minorHAnsi" w:hAnsiTheme="minorHAnsi" w:cstheme="minorHAnsi"/>
          <w:sz w:val="20"/>
          <w:szCs w:val="20"/>
        </w:rPr>
        <w:t xml:space="preserve"> suggest that students try the substitution </w:t>
      </w:r>
      <m:oMath>
        <m:r>
          <w:rPr>
            <w:rFonts w:ascii="Cambria Math" w:hAnsi="Cambria Math" w:cstheme="minorHAnsi"/>
            <w:sz w:val="20"/>
            <w:szCs w:val="20"/>
          </w:rPr>
          <m:t>w=</m:t>
        </m:r>
        <m:f>
          <m:fPr>
            <m:ctrlPr>
              <w:rPr>
                <w:rFonts w:ascii="Cambria Math" w:hAnsi="Cambria Math" w:cstheme="minorHAnsi"/>
                <w:i/>
                <w:sz w:val="20"/>
                <w:szCs w:val="20"/>
              </w:rPr>
            </m:ctrlPr>
          </m:fPr>
          <m:num>
            <m:r>
              <w:rPr>
                <w:rFonts w:ascii="Cambria Math" w:hAnsi="Cambria Math" w:cstheme="minorHAnsi"/>
                <w:sz w:val="20"/>
                <w:szCs w:val="20"/>
              </w:rPr>
              <m:t>x</m:t>
            </m:r>
          </m:num>
          <m:den>
            <m:r>
              <w:rPr>
                <w:rFonts w:ascii="Cambria Math" w:hAnsi="Cambria Math" w:cstheme="minorHAnsi"/>
                <w:sz w:val="20"/>
                <w:szCs w:val="20"/>
              </w:rPr>
              <m:t>r</m:t>
            </m:r>
          </m:den>
        </m:f>
        <m:r>
          <w:rPr>
            <w:rFonts w:ascii="Cambria Math" w:hAnsi="Cambria Math" w:cstheme="minorHAnsi"/>
            <w:sz w:val="20"/>
            <w:szCs w:val="20"/>
          </w:rPr>
          <m:t xml:space="preserve"> </m:t>
        </m:r>
      </m:oMath>
      <w:r w:rsidR="007B1488" w:rsidRPr="00B20ABE">
        <w:rPr>
          <w:rFonts w:asciiTheme="minorHAnsi" w:hAnsiTheme="minorHAnsi" w:cstheme="minorHAnsi"/>
          <w:i/>
          <w:iCs/>
          <w:sz w:val="20"/>
          <w:szCs w:val="20"/>
        </w:rPr>
        <w:t xml:space="preserve">. </w:t>
      </w:r>
    </w:p>
    <w:p w14:paraId="6BD203DB" w14:textId="68C1DD0E" w:rsidR="007B1488" w:rsidRPr="007B1488" w:rsidRDefault="003A6F03" w:rsidP="002F13FE">
      <w:pPr>
        <w:rPr>
          <w:rFonts w:asciiTheme="minorHAnsi" w:hAnsiTheme="minorHAnsi" w:cstheme="minorHAnsi"/>
          <w:sz w:val="20"/>
          <w:szCs w:val="20"/>
        </w:rPr>
      </w:pPr>
      <w:r>
        <w:rPr>
          <w:rFonts w:asciiTheme="minorHAnsi" w:hAnsiTheme="minorHAnsi" w:cstheme="minorHAnsi"/>
          <w:sz w:val="20"/>
          <w:szCs w:val="20"/>
        </w:rPr>
        <w:t>T</w:t>
      </w:r>
      <w:r w:rsidR="007B1488" w:rsidRPr="007B1488">
        <w:rPr>
          <w:rFonts w:asciiTheme="minorHAnsi" w:hAnsiTheme="minorHAnsi" w:cstheme="minorHAnsi"/>
          <w:sz w:val="20"/>
          <w:szCs w:val="20"/>
        </w:rPr>
        <w:t xml:space="preserve">his has the effect of transforming the integral and giving </w:t>
      </w:r>
      <m:oMath>
        <m:r>
          <w:rPr>
            <w:rFonts w:ascii="Cambria Math" w:hAnsi="Cambria Math" w:cstheme="minorHAnsi"/>
            <w:sz w:val="20"/>
            <w:szCs w:val="20"/>
          </w:rPr>
          <m:t>A=2</m:t>
        </m:r>
        <m:sSup>
          <m:sSupPr>
            <m:ctrlPr>
              <w:rPr>
                <w:rFonts w:ascii="Cambria Math" w:hAnsi="Cambria Math" w:cstheme="minorHAnsi"/>
                <w:i/>
                <w:sz w:val="20"/>
                <w:szCs w:val="20"/>
              </w:rPr>
            </m:ctrlPr>
          </m:sSupPr>
          <m:e>
            <m:r>
              <w:rPr>
                <w:rFonts w:ascii="Cambria Math" w:hAnsi="Cambria Math" w:cstheme="minorHAnsi"/>
                <w:sz w:val="20"/>
                <w:szCs w:val="20"/>
              </w:rPr>
              <m:t>r</m:t>
            </m:r>
          </m:e>
          <m:sup>
            <m:r>
              <w:rPr>
                <w:rFonts w:ascii="Cambria Math" w:hAnsi="Cambria Math" w:cstheme="minorHAnsi"/>
                <w:sz w:val="20"/>
                <w:szCs w:val="20"/>
              </w:rPr>
              <m:t>2</m:t>
            </m:r>
          </m:sup>
        </m:sSup>
        <m:nary>
          <m:naryPr>
            <m:limLoc m:val="subSup"/>
            <m:ctrlPr>
              <w:rPr>
                <w:rFonts w:ascii="Cambria Math" w:hAnsi="Cambria Math" w:cstheme="minorHAnsi"/>
                <w:i/>
                <w:sz w:val="20"/>
                <w:szCs w:val="20"/>
              </w:rPr>
            </m:ctrlPr>
          </m:naryPr>
          <m:sub>
            <m:r>
              <w:rPr>
                <w:rFonts w:ascii="Cambria Math" w:hAnsi="Cambria Math" w:cstheme="minorHAnsi"/>
                <w:sz w:val="20"/>
                <w:szCs w:val="20"/>
              </w:rPr>
              <m:t>-1</m:t>
            </m:r>
          </m:sub>
          <m:sup>
            <m:r>
              <w:rPr>
                <w:rFonts w:ascii="Cambria Math" w:hAnsi="Cambria Math" w:cstheme="minorHAnsi"/>
                <w:sz w:val="20"/>
                <w:szCs w:val="20"/>
              </w:rPr>
              <m:t>1</m:t>
            </m:r>
          </m:sup>
          <m:e>
            <m:rad>
              <m:radPr>
                <m:degHide m:val="1"/>
                <m:ctrlPr>
                  <w:rPr>
                    <w:rFonts w:ascii="Cambria Math" w:hAnsi="Cambria Math" w:cstheme="minorHAnsi"/>
                    <w:i/>
                    <w:sz w:val="20"/>
                    <w:szCs w:val="20"/>
                  </w:rPr>
                </m:ctrlPr>
              </m:radPr>
              <m:deg/>
              <m:e>
                <m:r>
                  <w:rPr>
                    <w:rFonts w:ascii="Cambria Math" w:hAnsi="Cambria Math" w:cstheme="minorHAnsi"/>
                    <w:sz w:val="20"/>
                    <w:szCs w:val="20"/>
                  </w:rPr>
                  <m:t>1-</m:t>
                </m:r>
                <m:sSup>
                  <m:sSupPr>
                    <m:ctrlPr>
                      <w:rPr>
                        <w:rFonts w:ascii="Cambria Math" w:hAnsi="Cambria Math" w:cstheme="minorHAnsi"/>
                        <w:i/>
                        <w:sz w:val="20"/>
                        <w:szCs w:val="20"/>
                      </w:rPr>
                    </m:ctrlPr>
                  </m:sSupPr>
                  <m:e>
                    <m:r>
                      <w:rPr>
                        <w:rFonts w:ascii="Cambria Math" w:hAnsi="Cambria Math" w:cstheme="minorHAnsi"/>
                        <w:sz w:val="20"/>
                        <w:szCs w:val="20"/>
                      </w:rPr>
                      <m:t>w</m:t>
                    </m:r>
                  </m:e>
                  <m:sup>
                    <m:r>
                      <w:rPr>
                        <w:rFonts w:ascii="Cambria Math" w:hAnsi="Cambria Math" w:cstheme="minorHAnsi"/>
                        <w:sz w:val="20"/>
                        <w:szCs w:val="20"/>
                      </w:rPr>
                      <m:t>2</m:t>
                    </m:r>
                  </m:sup>
                </m:sSup>
              </m:e>
            </m:rad>
            <m:r>
              <w:rPr>
                <w:rFonts w:ascii="Cambria Math" w:hAnsi="Cambria Math" w:cstheme="minorHAnsi"/>
                <w:sz w:val="20"/>
                <w:szCs w:val="20"/>
              </w:rPr>
              <m:t>dw</m:t>
            </m:r>
          </m:e>
        </m:nary>
      </m:oMath>
      <w:r>
        <w:rPr>
          <w:rFonts w:asciiTheme="minorHAnsi" w:hAnsiTheme="minorHAnsi" w:cstheme="minorHAnsi"/>
          <w:sz w:val="20"/>
          <w:szCs w:val="20"/>
        </w:rPr>
        <w:t>.</w:t>
      </w:r>
    </w:p>
    <w:p w14:paraId="0D49AF52" w14:textId="7B7E7913" w:rsidR="007B1488" w:rsidRPr="007B1488" w:rsidRDefault="007B1488" w:rsidP="002F13FE">
      <w:pPr>
        <w:rPr>
          <w:rFonts w:asciiTheme="minorHAnsi" w:hAnsiTheme="minorHAnsi" w:cstheme="minorHAnsi"/>
          <w:sz w:val="20"/>
          <w:szCs w:val="20"/>
        </w:rPr>
      </w:pPr>
      <w:r w:rsidRPr="007B1488">
        <w:rPr>
          <w:rFonts w:asciiTheme="minorHAnsi" w:hAnsiTheme="minorHAnsi" w:cstheme="minorHAnsi"/>
          <w:sz w:val="20"/>
          <w:szCs w:val="20"/>
        </w:rPr>
        <w:t xml:space="preserve">Because we know that our expression for </w:t>
      </w:r>
      <m:oMath>
        <m:r>
          <w:rPr>
            <w:rFonts w:ascii="Cambria Math" w:hAnsi="Cambria Math" w:cstheme="minorHAnsi"/>
            <w:sz w:val="20"/>
            <w:szCs w:val="20"/>
          </w:rPr>
          <m:t>A</m:t>
        </m:r>
      </m:oMath>
      <w:r w:rsidRPr="007B1488">
        <w:rPr>
          <w:rFonts w:asciiTheme="minorHAnsi" w:hAnsiTheme="minorHAnsi" w:cstheme="minorHAnsi"/>
          <w:i/>
          <w:iCs/>
          <w:sz w:val="20"/>
          <w:szCs w:val="20"/>
        </w:rPr>
        <w:t xml:space="preserve"> </w:t>
      </w:r>
      <w:r w:rsidRPr="007B1488">
        <w:rPr>
          <w:rFonts w:asciiTheme="minorHAnsi" w:hAnsiTheme="minorHAnsi" w:cstheme="minorHAnsi"/>
          <w:sz w:val="20"/>
          <w:szCs w:val="20"/>
        </w:rPr>
        <w:t xml:space="preserve">must reduce to </w:t>
      </w:r>
      <m:oMath>
        <m:r>
          <w:rPr>
            <w:rFonts w:ascii="Cambria Math" w:hAnsi="Cambria Math" w:cstheme="minorHAnsi"/>
            <w:sz w:val="20"/>
            <w:szCs w:val="20"/>
          </w:rPr>
          <m:t>A=π</m:t>
        </m:r>
        <m:sSup>
          <m:sSupPr>
            <m:ctrlPr>
              <w:rPr>
                <w:rFonts w:ascii="Cambria Math" w:hAnsi="Cambria Math" w:cstheme="minorHAnsi"/>
                <w:i/>
                <w:sz w:val="20"/>
                <w:szCs w:val="20"/>
              </w:rPr>
            </m:ctrlPr>
          </m:sSupPr>
          <m:e>
            <m:r>
              <w:rPr>
                <w:rFonts w:ascii="Cambria Math" w:hAnsi="Cambria Math" w:cstheme="minorHAnsi"/>
                <w:sz w:val="20"/>
                <w:szCs w:val="20"/>
              </w:rPr>
              <m:t>r</m:t>
            </m:r>
          </m:e>
          <m:sup>
            <m:r>
              <w:rPr>
                <w:rFonts w:ascii="Cambria Math" w:hAnsi="Cambria Math" w:cstheme="minorHAnsi"/>
                <w:sz w:val="20"/>
                <w:szCs w:val="20"/>
              </w:rPr>
              <m:t>2</m:t>
            </m:r>
          </m:sup>
        </m:sSup>
      </m:oMath>
      <w:r w:rsidR="003A6F03" w:rsidRPr="007B1488">
        <w:rPr>
          <w:rFonts w:asciiTheme="minorHAnsi" w:hAnsiTheme="minorHAnsi" w:cstheme="minorHAnsi"/>
          <w:sz w:val="20"/>
          <w:szCs w:val="20"/>
        </w:rPr>
        <w:t>.</w:t>
      </w:r>
      <w:r w:rsidRPr="007B1488">
        <w:rPr>
          <w:rFonts w:asciiTheme="minorHAnsi" w:hAnsiTheme="minorHAnsi" w:cstheme="minorHAnsi"/>
          <w:sz w:val="20"/>
          <w:szCs w:val="20"/>
        </w:rPr>
        <w:t xml:space="preserve">, we know that we must have </w:t>
      </w:r>
      <m:oMath>
        <m:r>
          <w:rPr>
            <w:rFonts w:ascii="Cambria Math" w:hAnsi="Cambria Math" w:cstheme="minorHAnsi"/>
            <w:sz w:val="20"/>
            <w:szCs w:val="20"/>
          </w:rPr>
          <m:t>A=2</m:t>
        </m:r>
        <m:nary>
          <m:naryPr>
            <m:limLoc m:val="subSup"/>
            <m:ctrlPr>
              <w:rPr>
                <w:rFonts w:ascii="Cambria Math" w:hAnsi="Cambria Math" w:cstheme="minorHAnsi"/>
                <w:i/>
                <w:sz w:val="20"/>
                <w:szCs w:val="20"/>
              </w:rPr>
            </m:ctrlPr>
          </m:naryPr>
          <m:sub>
            <m:r>
              <w:rPr>
                <w:rFonts w:ascii="Cambria Math" w:hAnsi="Cambria Math" w:cstheme="minorHAnsi"/>
                <w:sz w:val="20"/>
                <w:szCs w:val="20"/>
              </w:rPr>
              <m:t>-1</m:t>
            </m:r>
          </m:sub>
          <m:sup>
            <m:r>
              <w:rPr>
                <w:rFonts w:ascii="Cambria Math" w:hAnsi="Cambria Math" w:cstheme="minorHAnsi"/>
                <w:sz w:val="20"/>
                <w:szCs w:val="20"/>
              </w:rPr>
              <m:t>1</m:t>
            </m:r>
          </m:sup>
          <m:e>
            <m:rad>
              <m:radPr>
                <m:degHide m:val="1"/>
                <m:ctrlPr>
                  <w:rPr>
                    <w:rFonts w:ascii="Cambria Math" w:hAnsi="Cambria Math" w:cstheme="minorHAnsi"/>
                    <w:i/>
                    <w:sz w:val="20"/>
                    <w:szCs w:val="20"/>
                  </w:rPr>
                </m:ctrlPr>
              </m:radPr>
              <m:deg/>
              <m:e>
                <m:r>
                  <w:rPr>
                    <w:rFonts w:ascii="Cambria Math" w:hAnsi="Cambria Math" w:cstheme="minorHAnsi"/>
                    <w:sz w:val="20"/>
                    <w:szCs w:val="20"/>
                  </w:rPr>
                  <m:t>1-</m:t>
                </m:r>
                <m:sSup>
                  <m:sSupPr>
                    <m:ctrlPr>
                      <w:rPr>
                        <w:rFonts w:ascii="Cambria Math" w:hAnsi="Cambria Math" w:cstheme="minorHAnsi"/>
                        <w:i/>
                        <w:sz w:val="20"/>
                        <w:szCs w:val="20"/>
                      </w:rPr>
                    </m:ctrlPr>
                  </m:sSupPr>
                  <m:e>
                    <m:r>
                      <w:rPr>
                        <w:rFonts w:ascii="Cambria Math" w:hAnsi="Cambria Math" w:cstheme="minorHAnsi"/>
                        <w:sz w:val="20"/>
                        <w:szCs w:val="20"/>
                      </w:rPr>
                      <m:t>w</m:t>
                    </m:r>
                  </m:e>
                  <m:sup>
                    <m:r>
                      <w:rPr>
                        <w:rFonts w:ascii="Cambria Math" w:hAnsi="Cambria Math" w:cstheme="minorHAnsi"/>
                        <w:sz w:val="20"/>
                        <w:szCs w:val="20"/>
                      </w:rPr>
                      <m:t>2</m:t>
                    </m:r>
                  </m:sup>
                </m:sSup>
              </m:e>
            </m:rad>
            <m:r>
              <w:rPr>
                <w:rFonts w:ascii="Cambria Math" w:hAnsi="Cambria Math" w:cstheme="minorHAnsi"/>
                <w:sz w:val="20"/>
                <w:szCs w:val="20"/>
              </w:rPr>
              <m:t>dw=π</m:t>
            </m:r>
          </m:e>
        </m:nary>
      </m:oMath>
      <w:r w:rsidR="003A6F03">
        <w:rPr>
          <w:rFonts w:asciiTheme="minorHAnsi" w:hAnsiTheme="minorHAnsi" w:cstheme="minorHAnsi"/>
          <w:sz w:val="20"/>
          <w:szCs w:val="20"/>
        </w:rPr>
        <w:t>.</w:t>
      </w:r>
      <w:r w:rsidRPr="007B1488">
        <w:rPr>
          <w:rFonts w:asciiTheme="minorHAnsi" w:hAnsiTheme="minorHAnsi" w:cstheme="minorHAnsi"/>
          <w:sz w:val="20"/>
          <w:szCs w:val="20"/>
        </w:rPr>
        <w:br/>
      </w:r>
      <w:r w:rsidR="003A6F03">
        <w:rPr>
          <w:rFonts w:asciiTheme="minorHAnsi" w:hAnsiTheme="minorHAnsi" w:cstheme="minorHAnsi"/>
          <w:sz w:val="20"/>
          <w:szCs w:val="20"/>
        </w:rPr>
        <w:t>D</w:t>
      </w:r>
      <w:r w:rsidRPr="007B1488">
        <w:rPr>
          <w:rFonts w:asciiTheme="minorHAnsi" w:hAnsiTheme="minorHAnsi" w:cstheme="minorHAnsi"/>
          <w:sz w:val="20"/>
          <w:szCs w:val="20"/>
        </w:rPr>
        <w:t>emonstrate this geometrically</w:t>
      </w:r>
      <w:r w:rsidR="003A6F03">
        <w:rPr>
          <w:rFonts w:asciiTheme="minorHAnsi" w:hAnsiTheme="minorHAnsi" w:cstheme="minorHAnsi"/>
          <w:sz w:val="20"/>
          <w:szCs w:val="20"/>
        </w:rPr>
        <w:t xml:space="preserve">, </w:t>
      </w:r>
      <w:r w:rsidRPr="007B1488">
        <w:rPr>
          <w:rFonts w:asciiTheme="minorHAnsi" w:hAnsiTheme="minorHAnsi" w:cstheme="minorHAnsi"/>
          <w:sz w:val="20"/>
          <w:szCs w:val="20"/>
        </w:rPr>
        <w:t xml:space="preserve">numerically </w:t>
      </w:r>
      <w:r w:rsidR="003A6F03">
        <w:rPr>
          <w:rFonts w:asciiTheme="minorHAnsi" w:hAnsiTheme="minorHAnsi" w:cstheme="minorHAnsi"/>
          <w:sz w:val="20"/>
          <w:szCs w:val="20"/>
        </w:rPr>
        <w:t>and</w:t>
      </w:r>
      <w:r w:rsidRPr="007B1488">
        <w:rPr>
          <w:rFonts w:asciiTheme="minorHAnsi" w:hAnsiTheme="minorHAnsi" w:cstheme="minorHAnsi"/>
          <w:sz w:val="20"/>
          <w:szCs w:val="20"/>
        </w:rPr>
        <w:t xml:space="preserve"> by using the substitution </w:t>
      </w:r>
      <m:oMath>
        <m:r>
          <w:rPr>
            <w:rFonts w:ascii="Cambria Math" w:hAnsi="Cambria Math" w:cs="Cambria Math"/>
            <w:sz w:val="20"/>
            <w:szCs w:val="20"/>
          </w:rPr>
          <m:t>w</m:t>
        </m:r>
        <m:r>
          <w:rPr>
            <w:rFonts w:ascii="Cambria Math" w:hAnsi="Cambria Math" w:cstheme="minorHAnsi"/>
            <w:sz w:val="20"/>
            <w:szCs w:val="20"/>
          </w:rPr>
          <m:t xml:space="preserve">=tan </m:t>
        </m:r>
        <m:r>
          <w:rPr>
            <w:rFonts w:ascii="Cambria Math" w:hAnsi="Cambria Math" w:cs="Cambria Math"/>
            <w:sz w:val="20"/>
            <w:szCs w:val="20"/>
          </w:rPr>
          <m:t>θ</m:t>
        </m:r>
        <m:r>
          <w:rPr>
            <w:rFonts w:ascii="Cambria Math" w:hAnsi="Cambria Math" w:cstheme="minorHAnsi"/>
            <w:sz w:val="20"/>
            <w:szCs w:val="20"/>
          </w:rPr>
          <m:t>.</m:t>
        </m:r>
      </m:oMath>
      <w:r w:rsidRPr="007B1488">
        <w:rPr>
          <w:rFonts w:asciiTheme="minorHAnsi" w:hAnsiTheme="minorHAnsi" w:cstheme="minorHAnsi"/>
          <w:sz w:val="20"/>
          <w:szCs w:val="20"/>
        </w:rPr>
        <w:t xml:space="preserve"> </w:t>
      </w:r>
    </w:p>
    <w:p w14:paraId="0534881B" w14:textId="6282EE6A" w:rsidR="0000647E" w:rsidRPr="002F13FE" w:rsidRDefault="0000647E" w:rsidP="002F13FE">
      <w:pPr>
        <w:rPr>
          <w:rFonts w:asciiTheme="minorHAnsi" w:hAnsiTheme="minorHAnsi" w:cstheme="minorHAnsi"/>
          <w:sz w:val="20"/>
          <w:szCs w:val="20"/>
          <w:u w:val="single"/>
        </w:rPr>
      </w:pPr>
      <w:r w:rsidRPr="002F13FE">
        <w:rPr>
          <w:rFonts w:asciiTheme="minorHAnsi" w:hAnsiTheme="minorHAnsi" w:cstheme="minorHAnsi"/>
          <w:color w:val="000000" w:themeColor="text1"/>
          <w:sz w:val="20"/>
          <w:szCs w:val="20"/>
        </w:rPr>
        <w:t xml:space="preserve">Day 1: Complete problems </w:t>
      </w:r>
      <w:r w:rsidR="008E0C66" w:rsidRPr="002F13FE">
        <w:rPr>
          <w:rFonts w:asciiTheme="minorHAnsi" w:hAnsiTheme="minorHAnsi" w:cstheme="minorHAnsi"/>
          <w:color w:val="0C0C0C"/>
          <w:sz w:val="20"/>
          <w:szCs w:val="20"/>
        </w:rPr>
        <w:t xml:space="preserve">1-43 </w:t>
      </w:r>
      <w:r w:rsidR="008E0C66" w:rsidRPr="002F13FE">
        <w:rPr>
          <w:rFonts w:asciiTheme="minorHAnsi" w:hAnsiTheme="minorHAnsi" w:cstheme="minorHAnsi"/>
          <w:sz w:val="20"/>
          <w:szCs w:val="20"/>
        </w:rPr>
        <w:t>odds</w:t>
      </w:r>
    </w:p>
    <w:p w14:paraId="4B56275C" w14:textId="037CE6C1" w:rsidR="0000647E" w:rsidRPr="002F13FE" w:rsidRDefault="0000647E" w:rsidP="002F13FE">
      <w:pPr>
        <w:rPr>
          <w:rFonts w:asciiTheme="minorHAnsi" w:hAnsiTheme="minorHAnsi" w:cstheme="minorHAnsi"/>
          <w:color w:val="000000" w:themeColor="text1"/>
          <w:sz w:val="20"/>
          <w:szCs w:val="20"/>
        </w:rPr>
      </w:pPr>
      <w:r w:rsidRPr="002F13FE">
        <w:rPr>
          <w:rFonts w:asciiTheme="minorHAnsi" w:hAnsiTheme="minorHAnsi" w:cstheme="minorHAnsi"/>
          <w:color w:val="000000" w:themeColor="text1"/>
          <w:sz w:val="20"/>
          <w:szCs w:val="20"/>
        </w:rPr>
        <w:t xml:space="preserve">Day 2: Complete problems </w:t>
      </w:r>
      <w:r w:rsidR="008E0C66" w:rsidRPr="002F13FE">
        <w:rPr>
          <w:rFonts w:asciiTheme="minorHAnsi" w:hAnsiTheme="minorHAnsi" w:cstheme="minorHAnsi"/>
          <w:sz w:val="20"/>
          <w:szCs w:val="20"/>
        </w:rPr>
        <w:t>51-81 odds, 82</w:t>
      </w:r>
    </w:p>
    <w:p w14:paraId="6788BF53" w14:textId="387BBCDC" w:rsidR="0000647E" w:rsidRPr="002F13FE" w:rsidRDefault="0000647E" w:rsidP="002F13FE">
      <w:pPr>
        <w:rPr>
          <w:rFonts w:asciiTheme="minorHAnsi" w:hAnsiTheme="minorHAnsi" w:cstheme="minorHAnsi"/>
          <w:color w:val="000000" w:themeColor="text1"/>
          <w:sz w:val="20"/>
          <w:szCs w:val="20"/>
        </w:rPr>
      </w:pPr>
      <w:r w:rsidRPr="002F13FE">
        <w:rPr>
          <w:rFonts w:asciiTheme="minorHAnsi" w:hAnsiTheme="minorHAnsi" w:cstheme="minorHAnsi"/>
          <w:color w:val="000000" w:themeColor="text1"/>
          <w:sz w:val="20"/>
          <w:szCs w:val="20"/>
        </w:rPr>
        <w:t>Day 3: Complete problems</w:t>
      </w:r>
      <w:r w:rsidR="008E0C66" w:rsidRPr="002F13FE">
        <w:rPr>
          <w:rFonts w:asciiTheme="minorHAnsi" w:hAnsiTheme="minorHAnsi" w:cstheme="minorHAnsi"/>
          <w:color w:val="000000" w:themeColor="text1"/>
          <w:sz w:val="20"/>
          <w:szCs w:val="20"/>
        </w:rPr>
        <w:t xml:space="preserve"> </w:t>
      </w:r>
      <w:r w:rsidR="008E0C66" w:rsidRPr="002F13FE">
        <w:rPr>
          <w:rFonts w:asciiTheme="minorHAnsi" w:hAnsiTheme="minorHAnsi" w:cstheme="minorHAnsi"/>
          <w:sz w:val="20"/>
          <w:szCs w:val="20"/>
        </w:rPr>
        <w:t xml:space="preserve">85-95 </w:t>
      </w:r>
      <w:r w:rsidR="008E0C66" w:rsidRPr="002F13FE">
        <w:rPr>
          <w:rFonts w:asciiTheme="minorHAnsi" w:hAnsiTheme="minorHAnsi" w:cstheme="minorHAnsi"/>
          <w:color w:val="0F0F0F"/>
          <w:sz w:val="20"/>
          <w:szCs w:val="20"/>
        </w:rPr>
        <w:t xml:space="preserve">odds, </w:t>
      </w:r>
      <w:r w:rsidR="008E0C66" w:rsidRPr="002F13FE">
        <w:rPr>
          <w:rFonts w:asciiTheme="minorHAnsi" w:hAnsiTheme="minorHAnsi" w:cstheme="minorHAnsi"/>
          <w:sz w:val="20"/>
          <w:szCs w:val="20"/>
        </w:rPr>
        <w:t>111-121 odds, 135, 136, 137</w:t>
      </w:r>
    </w:p>
    <w:p w14:paraId="0420C2E0" w14:textId="2D244890" w:rsidR="0000647E" w:rsidRPr="002F13FE" w:rsidRDefault="0000647E" w:rsidP="002F13FE">
      <w:pPr>
        <w:rPr>
          <w:rFonts w:asciiTheme="minorHAnsi" w:hAnsiTheme="minorHAnsi" w:cstheme="minorHAnsi"/>
          <w:color w:val="000000" w:themeColor="text1"/>
          <w:sz w:val="20"/>
          <w:szCs w:val="20"/>
        </w:rPr>
      </w:pPr>
      <w:r w:rsidRPr="002F13FE">
        <w:rPr>
          <w:rFonts w:asciiTheme="minorHAnsi" w:hAnsiTheme="minorHAnsi" w:cstheme="minorHAnsi"/>
          <w:color w:val="000000" w:themeColor="text1"/>
          <w:sz w:val="20"/>
          <w:szCs w:val="20"/>
        </w:rPr>
        <w:t xml:space="preserve">Day 4: Complete problems </w:t>
      </w:r>
      <w:r w:rsidR="008E0C66" w:rsidRPr="002F13FE">
        <w:rPr>
          <w:rFonts w:asciiTheme="minorHAnsi" w:hAnsiTheme="minorHAnsi" w:cstheme="minorHAnsi"/>
          <w:sz w:val="20"/>
          <w:szCs w:val="20"/>
        </w:rPr>
        <w:t xml:space="preserve">123-135 odds, </w:t>
      </w:r>
      <w:r w:rsidR="008E0C66" w:rsidRPr="002F13FE">
        <w:rPr>
          <w:rFonts w:asciiTheme="minorHAnsi" w:hAnsiTheme="minorHAnsi" w:cstheme="minorHAnsi"/>
          <w:color w:val="080808"/>
          <w:sz w:val="20"/>
          <w:szCs w:val="20"/>
        </w:rPr>
        <w:t>147-156</w:t>
      </w:r>
    </w:p>
    <w:p w14:paraId="4330CD10" w14:textId="5B54FDAC" w:rsidR="0000647E" w:rsidRPr="002F13FE" w:rsidRDefault="0000647E" w:rsidP="002F13FE">
      <w:pPr>
        <w:rPr>
          <w:rFonts w:asciiTheme="minorHAnsi" w:hAnsiTheme="minorHAnsi" w:cstheme="minorHAnsi"/>
          <w:color w:val="000000" w:themeColor="text1"/>
          <w:sz w:val="20"/>
          <w:szCs w:val="20"/>
        </w:rPr>
      </w:pPr>
      <w:r w:rsidRPr="002F13FE">
        <w:rPr>
          <w:rFonts w:asciiTheme="minorHAnsi" w:hAnsiTheme="minorHAnsi" w:cstheme="minorHAnsi"/>
          <w:color w:val="000000" w:themeColor="text1"/>
          <w:sz w:val="20"/>
          <w:szCs w:val="20"/>
        </w:rPr>
        <w:t xml:space="preserve"> </w:t>
      </w:r>
    </w:p>
    <w:p w14:paraId="6694965C" w14:textId="33A44594" w:rsidR="008D21B1" w:rsidRPr="002F13FE" w:rsidRDefault="008D21B1" w:rsidP="002F13FE">
      <w:pPr>
        <w:rPr>
          <w:rFonts w:asciiTheme="minorHAnsi" w:hAnsiTheme="minorHAnsi" w:cstheme="minorHAnsi"/>
          <w:color w:val="000000" w:themeColor="text1"/>
          <w:sz w:val="20"/>
          <w:szCs w:val="20"/>
        </w:rPr>
      </w:pPr>
      <w:r w:rsidRPr="002F13FE">
        <w:rPr>
          <w:rFonts w:asciiTheme="minorHAnsi" w:hAnsiTheme="minorHAnsi" w:cstheme="minorHAnsi"/>
          <w:sz w:val="20"/>
          <w:szCs w:val="20"/>
        </w:rPr>
        <w:t xml:space="preserve">AP Examination Preparation questions </w:t>
      </w:r>
      <w:r w:rsidRPr="002F13FE">
        <w:rPr>
          <w:rFonts w:asciiTheme="minorHAnsi" w:hAnsiTheme="minorHAnsi" w:cstheme="minorHAnsi"/>
          <w:color w:val="FFFFFF" w:themeColor="background1"/>
          <w:sz w:val="20"/>
          <w:szCs w:val="20"/>
          <w:highlight w:val="blue"/>
        </w:rPr>
        <w:t>CR2</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CR3</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CR4</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CR5</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CR6</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CR7</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CR8</w:t>
      </w:r>
    </w:p>
    <w:p w14:paraId="1B9D34A0" w14:textId="38B4C789" w:rsidR="004F7797" w:rsidRPr="002F13FE" w:rsidRDefault="004F7797" w:rsidP="002F13FE">
      <w:pPr>
        <w:rPr>
          <w:rFonts w:asciiTheme="minorHAnsi" w:hAnsiTheme="minorHAnsi" w:cstheme="minorHAnsi"/>
          <w:sz w:val="20"/>
          <w:szCs w:val="20"/>
        </w:rPr>
      </w:pPr>
    </w:p>
    <w:p w14:paraId="78F88F33" w14:textId="77777777" w:rsidR="004F7797" w:rsidRPr="002F13FE" w:rsidRDefault="004F7797" w:rsidP="002F13FE">
      <w:pPr>
        <w:rPr>
          <w:rFonts w:asciiTheme="minorHAnsi" w:hAnsiTheme="minorHAnsi" w:cstheme="minorHAnsi"/>
          <w:b/>
          <w:bCs/>
          <w:sz w:val="20"/>
          <w:szCs w:val="20"/>
        </w:rPr>
      </w:pPr>
      <w:r w:rsidRPr="002F13FE">
        <w:rPr>
          <w:rFonts w:asciiTheme="minorHAnsi" w:hAnsiTheme="minorHAnsi" w:cstheme="minorHAnsi"/>
          <w:b/>
          <w:bCs/>
          <w:sz w:val="20"/>
          <w:szCs w:val="20"/>
          <w:highlight w:val="yellow"/>
        </w:rPr>
        <w:t>Summative Activities, Tasks, or Projects:</w:t>
      </w:r>
    </w:p>
    <w:p w14:paraId="3B738BFE" w14:textId="77777777" w:rsidR="001202F3" w:rsidRPr="002F13FE" w:rsidRDefault="001202F3" w:rsidP="002F13FE">
      <w:pPr>
        <w:rPr>
          <w:rFonts w:asciiTheme="minorHAnsi" w:hAnsiTheme="minorHAnsi" w:cstheme="minorHAnsi"/>
          <w:sz w:val="20"/>
          <w:szCs w:val="20"/>
        </w:rPr>
      </w:pPr>
    </w:p>
    <w:p w14:paraId="729A96C1" w14:textId="7F8F671C" w:rsidR="004F7797" w:rsidRPr="002F13FE" w:rsidRDefault="004F7797" w:rsidP="002F13FE">
      <w:pPr>
        <w:rPr>
          <w:rFonts w:asciiTheme="minorHAnsi" w:hAnsiTheme="minorHAnsi" w:cstheme="minorHAnsi"/>
          <w:sz w:val="20"/>
          <w:szCs w:val="20"/>
        </w:rPr>
      </w:pPr>
      <w:r w:rsidRPr="002F13FE">
        <w:rPr>
          <w:rFonts w:asciiTheme="minorHAnsi" w:hAnsiTheme="minorHAnsi" w:cstheme="minorHAnsi"/>
          <w:sz w:val="20"/>
          <w:szCs w:val="20"/>
        </w:rPr>
        <w:t xml:space="preserve">Do Now problems </w:t>
      </w:r>
      <w:r w:rsidRPr="002F13FE">
        <w:rPr>
          <w:rFonts w:asciiTheme="minorHAnsi" w:hAnsiTheme="minorHAnsi" w:cstheme="minorHAnsi"/>
          <w:color w:val="FFFFFF" w:themeColor="background1"/>
          <w:sz w:val="20"/>
          <w:szCs w:val="20"/>
          <w:highlight w:val="blue"/>
        </w:rPr>
        <w:t>CR1</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CR2</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CR3</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CR4</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CR5</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CR6</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w:t>
      </w:r>
      <w:proofErr w:type="gramStart"/>
      <w:r w:rsidRPr="002F13FE">
        <w:rPr>
          <w:rFonts w:asciiTheme="minorHAnsi" w:hAnsiTheme="minorHAnsi" w:cstheme="minorHAnsi"/>
          <w:color w:val="FFFFFF" w:themeColor="background1"/>
          <w:sz w:val="20"/>
          <w:szCs w:val="20"/>
          <w:highlight w:val="blue"/>
        </w:rPr>
        <w:t>7</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 xml:space="preserve"> CR</w:t>
      </w:r>
      <w:proofErr w:type="gramEnd"/>
      <w:r w:rsidRPr="002F13FE">
        <w:rPr>
          <w:rFonts w:asciiTheme="minorHAnsi" w:hAnsiTheme="minorHAnsi" w:cstheme="minorHAnsi"/>
          <w:color w:val="FFFFFF" w:themeColor="background1"/>
          <w:sz w:val="20"/>
          <w:szCs w:val="20"/>
          <w:highlight w:val="blue"/>
        </w:rPr>
        <w:t>8</w:t>
      </w:r>
    </w:p>
    <w:p w14:paraId="35321CF0" w14:textId="78CCA7D8" w:rsidR="004F7797" w:rsidRPr="002F13FE" w:rsidRDefault="008E0C66" w:rsidP="002F13FE">
      <w:pPr>
        <w:rPr>
          <w:rFonts w:asciiTheme="minorHAnsi" w:hAnsiTheme="minorHAnsi" w:cstheme="minorHAnsi"/>
          <w:sz w:val="20"/>
          <w:szCs w:val="20"/>
        </w:rPr>
      </w:pPr>
      <w:r w:rsidRPr="002F13FE">
        <w:rPr>
          <w:rFonts w:asciiTheme="minorHAnsi" w:hAnsiTheme="minorHAnsi" w:cstheme="minorHAnsi"/>
          <w:sz w:val="20"/>
          <w:szCs w:val="20"/>
        </w:rPr>
        <w:t>Unit</w:t>
      </w:r>
      <w:r w:rsidR="004F7797" w:rsidRPr="002F13FE">
        <w:rPr>
          <w:rFonts w:asciiTheme="minorHAnsi" w:hAnsiTheme="minorHAnsi" w:cstheme="minorHAnsi"/>
          <w:sz w:val="20"/>
          <w:szCs w:val="20"/>
        </w:rPr>
        <w:t xml:space="preserve"> </w:t>
      </w:r>
      <w:r w:rsidR="00E323A5" w:rsidRPr="002F13FE">
        <w:rPr>
          <w:rFonts w:asciiTheme="minorHAnsi" w:hAnsiTheme="minorHAnsi" w:cstheme="minorHAnsi"/>
          <w:sz w:val="20"/>
          <w:szCs w:val="20"/>
        </w:rPr>
        <w:t>6</w:t>
      </w:r>
      <w:r w:rsidR="004F7797" w:rsidRPr="002F13FE">
        <w:rPr>
          <w:rFonts w:asciiTheme="minorHAnsi" w:hAnsiTheme="minorHAnsi" w:cstheme="minorHAnsi"/>
          <w:sz w:val="20"/>
          <w:szCs w:val="20"/>
        </w:rPr>
        <w:t xml:space="preserve"> test </w:t>
      </w:r>
      <w:r w:rsidR="004F7797" w:rsidRPr="002F13FE">
        <w:rPr>
          <w:rFonts w:asciiTheme="minorHAnsi" w:hAnsiTheme="minorHAnsi" w:cstheme="minorHAnsi"/>
          <w:color w:val="FFFFFF" w:themeColor="background1"/>
          <w:sz w:val="20"/>
          <w:szCs w:val="20"/>
          <w:highlight w:val="blue"/>
        </w:rPr>
        <w:t>CR1</w:t>
      </w:r>
      <w:r w:rsidR="004F7797" w:rsidRPr="002F13FE">
        <w:rPr>
          <w:rFonts w:asciiTheme="minorHAnsi" w:hAnsiTheme="minorHAnsi" w:cstheme="minorHAnsi"/>
          <w:color w:val="FFFFFF" w:themeColor="background1"/>
          <w:sz w:val="20"/>
          <w:szCs w:val="20"/>
        </w:rPr>
        <w:t xml:space="preserve"> </w:t>
      </w:r>
      <w:r w:rsidR="004F7797" w:rsidRPr="002F13FE">
        <w:rPr>
          <w:rFonts w:asciiTheme="minorHAnsi" w:hAnsiTheme="minorHAnsi" w:cstheme="minorHAnsi"/>
          <w:color w:val="FFFFFF" w:themeColor="background1"/>
          <w:sz w:val="20"/>
          <w:szCs w:val="20"/>
          <w:highlight w:val="blue"/>
        </w:rPr>
        <w:t>CR2</w:t>
      </w:r>
      <w:r w:rsidR="004F7797" w:rsidRPr="002F13FE">
        <w:rPr>
          <w:rFonts w:asciiTheme="minorHAnsi" w:hAnsiTheme="minorHAnsi" w:cstheme="minorHAnsi"/>
          <w:color w:val="FFFFFF" w:themeColor="background1"/>
          <w:sz w:val="20"/>
          <w:szCs w:val="20"/>
        </w:rPr>
        <w:t xml:space="preserve"> </w:t>
      </w:r>
      <w:r w:rsidR="004F7797" w:rsidRPr="002F13FE">
        <w:rPr>
          <w:rFonts w:asciiTheme="minorHAnsi" w:hAnsiTheme="minorHAnsi" w:cstheme="minorHAnsi"/>
          <w:color w:val="FFFFFF" w:themeColor="background1"/>
          <w:sz w:val="20"/>
          <w:szCs w:val="20"/>
          <w:highlight w:val="blue"/>
        </w:rPr>
        <w:t>CR3</w:t>
      </w:r>
      <w:r w:rsidR="004F7797" w:rsidRPr="002F13FE">
        <w:rPr>
          <w:rFonts w:asciiTheme="minorHAnsi" w:hAnsiTheme="minorHAnsi" w:cstheme="minorHAnsi"/>
          <w:color w:val="FFFFFF" w:themeColor="background1"/>
          <w:sz w:val="20"/>
          <w:szCs w:val="20"/>
        </w:rPr>
        <w:t xml:space="preserve"> </w:t>
      </w:r>
      <w:r w:rsidR="004F7797" w:rsidRPr="002F13FE">
        <w:rPr>
          <w:rFonts w:asciiTheme="minorHAnsi" w:hAnsiTheme="minorHAnsi" w:cstheme="minorHAnsi"/>
          <w:color w:val="FFFFFF" w:themeColor="background1"/>
          <w:sz w:val="20"/>
          <w:szCs w:val="20"/>
          <w:highlight w:val="blue"/>
        </w:rPr>
        <w:t>CR4</w:t>
      </w:r>
      <w:r w:rsidR="004F7797" w:rsidRPr="002F13FE">
        <w:rPr>
          <w:rFonts w:asciiTheme="minorHAnsi" w:hAnsiTheme="minorHAnsi" w:cstheme="minorHAnsi"/>
          <w:color w:val="FFFFFF" w:themeColor="background1"/>
          <w:sz w:val="20"/>
          <w:szCs w:val="20"/>
        </w:rPr>
        <w:t xml:space="preserve"> </w:t>
      </w:r>
      <w:r w:rsidR="004F7797" w:rsidRPr="002F13FE">
        <w:rPr>
          <w:rFonts w:asciiTheme="minorHAnsi" w:hAnsiTheme="minorHAnsi" w:cstheme="minorHAnsi"/>
          <w:color w:val="FFFFFF" w:themeColor="background1"/>
          <w:sz w:val="20"/>
          <w:szCs w:val="20"/>
          <w:highlight w:val="blue"/>
        </w:rPr>
        <w:t>CR5</w:t>
      </w:r>
      <w:r w:rsidR="004F7797" w:rsidRPr="002F13FE">
        <w:rPr>
          <w:rFonts w:asciiTheme="minorHAnsi" w:hAnsiTheme="minorHAnsi" w:cstheme="minorHAnsi"/>
          <w:color w:val="FFFFFF" w:themeColor="background1"/>
          <w:sz w:val="20"/>
          <w:szCs w:val="20"/>
        </w:rPr>
        <w:t xml:space="preserve"> </w:t>
      </w:r>
      <w:r w:rsidR="004F7797" w:rsidRPr="002F13FE">
        <w:rPr>
          <w:rFonts w:asciiTheme="minorHAnsi" w:hAnsiTheme="minorHAnsi" w:cstheme="minorHAnsi"/>
          <w:color w:val="FFFFFF" w:themeColor="background1"/>
          <w:sz w:val="20"/>
          <w:szCs w:val="20"/>
          <w:highlight w:val="blue"/>
        </w:rPr>
        <w:t>CR6</w:t>
      </w:r>
      <w:r w:rsidR="004F7797" w:rsidRPr="002F13FE">
        <w:rPr>
          <w:rFonts w:asciiTheme="minorHAnsi" w:hAnsiTheme="minorHAnsi" w:cstheme="minorHAnsi"/>
          <w:color w:val="FFFFFF" w:themeColor="background1"/>
          <w:sz w:val="20"/>
          <w:szCs w:val="20"/>
        </w:rPr>
        <w:t xml:space="preserve"> </w:t>
      </w:r>
      <w:r w:rsidR="004F7797" w:rsidRPr="002F13FE">
        <w:rPr>
          <w:rFonts w:asciiTheme="minorHAnsi" w:hAnsiTheme="minorHAnsi" w:cstheme="minorHAnsi"/>
          <w:color w:val="FFFFFF" w:themeColor="background1"/>
          <w:sz w:val="20"/>
          <w:szCs w:val="20"/>
          <w:highlight w:val="blue"/>
        </w:rPr>
        <w:t>CR</w:t>
      </w:r>
      <w:proofErr w:type="gramStart"/>
      <w:r w:rsidR="004F7797" w:rsidRPr="002F13FE">
        <w:rPr>
          <w:rFonts w:asciiTheme="minorHAnsi" w:hAnsiTheme="minorHAnsi" w:cstheme="minorHAnsi"/>
          <w:color w:val="FFFFFF" w:themeColor="background1"/>
          <w:sz w:val="20"/>
          <w:szCs w:val="20"/>
          <w:highlight w:val="blue"/>
        </w:rPr>
        <w:t>7</w:t>
      </w:r>
      <w:r w:rsidR="004F7797" w:rsidRPr="002F13FE">
        <w:rPr>
          <w:rFonts w:asciiTheme="minorHAnsi" w:hAnsiTheme="minorHAnsi" w:cstheme="minorHAnsi"/>
          <w:color w:val="FFFFFF" w:themeColor="background1"/>
          <w:sz w:val="20"/>
          <w:szCs w:val="20"/>
        </w:rPr>
        <w:t xml:space="preserve"> </w:t>
      </w:r>
      <w:r w:rsidR="004F7797" w:rsidRPr="002F13FE">
        <w:rPr>
          <w:rFonts w:asciiTheme="minorHAnsi" w:hAnsiTheme="minorHAnsi" w:cstheme="minorHAnsi"/>
          <w:color w:val="FFFFFF" w:themeColor="background1"/>
          <w:sz w:val="20"/>
          <w:szCs w:val="20"/>
          <w:highlight w:val="blue"/>
        </w:rPr>
        <w:t xml:space="preserve"> CR</w:t>
      </w:r>
      <w:proofErr w:type="gramEnd"/>
      <w:r w:rsidR="004F7797" w:rsidRPr="002F13FE">
        <w:rPr>
          <w:rFonts w:asciiTheme="minorHAnsi" w:hAnsiTheme="minorHAnsi" w:cstheme="minorHAnsi"/>
          <w:color w:val="FFFFFF" w:themeColor="background1"/>
          <w:sz w:val="20"/>
          <w:szCs w:val="20"/>
          <w:highlight w:val="blue"/>
        </w:rPr>
        <w:t>8</w:t>
      </w:r>
    </w:p>
    <w:p w14:paraId="5E8CEB44" w14:textId="77777777" w:rsidR="004F7797" w:rsidRPr="002F13FE" w:rsidRDefault="004F7797" w:rsidP="002F13FE">
      <w:pPr>
        <w:rPr>
          <w:rFonts w:asciiTheme="minorHAnsi" w:hAnsiTheme="minorHAnsi" w:cstheme="minorHAnsi"/>
          <w:sz w:val="20"/>
          <w:szCs w:val="20"/>
        </w:rPr>
      </w:pPr>
    </w:p>
    <w:p w14:paraId="5F2A85DD" w14:textId="77777777" w:rsidR="004F7797" w:rsidRPr="002F13FE" w:rsidRDefault="004F7797" w:rsidP="002F13FE">
      <w:pPr>
        <w:rPr>
          <w:rFonts w:asciiTheme="minorHAnsi" w:hAnsiTheme="minorHAnsi" w:cstheme="minorHAnsi"/>
          <w:sz w:val="20"/>
          <w:szCs w:val="20"/>
          <w:u w:val="single"/>
        </w:rPr>
      </w:pPr>
      <w:r w:rsidRPr="002F13FE">
        <w:rPr>
          <w:rFonts w:asciiTheme="minorHAnsi" w:hAnsiTheme="minorHAnsi" w:cstheme="minorHAnsi"/>
          <w:sz w:val="20"/>
          <w:szCs w:val="20"/>
          <w:u w:val="single"/>
        </w:rPr>
        <w:t xml:space="preserve">Wiley course resources on Canvas </w:t>
      </w:r>
      <w:r w:rsidRPr="002F13FE">
        <w:rPr>
          <w:rFonts w:asciiTheme="minorHAnsi" w:hAnsiTheme="minorHAnsi" w:cstheme="minorHAnsi"/>
          <w:color w:val="FFFFFF" w:themeColor="background1"/>
          <w:sz w:val="20"/>
          <w:szCs w:val="20"/>
          <w:highlight w:val="blue"/>
        </w:rPr>
        <w:t>CR1</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CR2</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CR3</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CR4</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CR5</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CR6</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w:t>
      </w:r>
      <w:proofErr w:type="gramStart"/>
      <w:r w:rsidRPr="002F13FE">
        <w:rPr>
          <w:rFonts w:asciiTheme="minorHAnsi" w:hAnsiTheme="minorHAnsi" w:cstheme="minorHAnsi"/>
          <w:color w:val="FFFFFF" w:themeColor="background1"/>
          <w:sz w:val="20"/>
          <w:szCs w:val="20"/>
          <w:highlight w:val="blue"/>
        </w:rPr>
        <w:t>7</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 xml:space="preserve"> CR</w:t>
      </w:r>
      <w:proofErr w:type="gramEnd"/>
      <w:r w:rsidRPr="002F13FE">
        <w:rPr>
          <w:rFonts w:asciiTheme="minorHAnsi" w:hAnsiTheme="minorHAnsi" w:cstheme="minorHAnsi"/>
          <w:color w:val="FFFFFF" w:themeColor="background1"/>
          <w:sz w:val="20"/>
          <w:szCs w:val="20"/>
          <w:highlight w:val="blue"/>
        </w:rPr>
        <w:t>8</w:t>
      </w:r>
    </w:p>
    <w:p w14:paraId="43BF00AE" w14:textId="77777777" w:rsidR="00833B53" w:rsidRPr="00833B53" w:rsidRDefault="00833B53" w:rsidP="00833B53">
      <w:pPr>
        <w:rPr>
          <w:rFonts w:asciiTheme="minorHAnsi" w:hAnsiTheme="minorHAnsi" w:cstheme="minorHAnsi"/>
          <w:sz w:val="20"/>
          <w:szCs w:val="20"/>
        </w:rPr>
      </w:pPr>
      <w:r w:rsidRPr="00833B53">
        <w:rPr>
          <w:rFonts w:asciiTheme="minorHAnsi" w:hAnsiTheme="minorHAnsi" w:cstheme="minorHAnsi"/>
          <w:sz w:val="20"/>
          <w:szCs w:val="20"/>
        </w:rPr>
        <w:t>Chapter 05 Additional problems</w:t>
      </w:r>
    </w:p>
    <w:p w14:paraId="1189DD51" w14:textId="77777777" w:rsidR="00833B53" w:rsidRPr="00833B53" w:rsidRDefault="00833B53" w:rsidP="00833B53">
      <w:pPr>
        <w:rPr>
          <w:rFonts w:asciiTheme="minorHAnsi" w:hAnsiTheme="minorHAnsi" w:cstheme="minorHAnsi"/>
          <w:sz w:val="20"/>
          <w:szCs w:val="20"/>
        </w:rPr>
      </w:pPr>
      <w:r w:rsidRPr="00833B53">
        <w:rPr>
          <w:rFonts w:asciiTheme="minorHAnsi" w:hAnsiTheme="minorHAnsi" w:cstheme="minorHAnsi"/>
          <w:sz w:val="20"/>
          <w:szCs w:val="20"/>
        </w:rPr>
        <w:t>Example 5.1.2 Video: Finding how often a velocity should be measured</w:t>
      </w:r>
    </w:p>
    <w:p w14:paraId="70FC388D" w14:textId="77777777" w:rsidR="00833B53" w:rsidRPr="00833B53" w:rsidRDefault="00833B53" w:rsidP="00833B53">
      <w:pPr>
        <w:rPr>
          <w:rFonts w:asciiTheme="minorHAnsi" w:hAnsiTheme="minorHAnsi" w:cstheme="minorHAnsi"/>
          <w:sz w:val="20"/>
          <w:szCs w:val="20"/>
        </w:rPr>
      </w:pPr>
      <w:r w:rsidRPr="00833B53">
        <w:rPr>
          <w:rFonts w:asciiTheme="minorHAnsi" w:hAnsiTheme="minorHAnsi" w:cstheme="minorHAnsi"/>
          <w:sz w:val="20"/>
          <w:szCs w:val="20"/>
        </w:rPr>
        <w:t>Example 5.1.3 Video: Finding distance as area under a velocity graph</w:t>
      </w:r>
    </w:p>
    <w:p w14:paraId="1712680B" w14:textId="77777777" w:rsidR="00833B53" w:rsidRPr="00833B53" w:rsidRDefault="00833B53" w:rsidP="00833B53">
      <w:pPr>
        <w:rPr>
          <w:rFonts w:asciiTheme="minorHAnsi" w:hAnsiTheme="minorHAnsi" w:cstheme="minorHAnsi"/>
          <w:sz w:val="20"/>
          <w:szCs w:val="20"/>
        </w:rPr>
      </w:pPr>
      <w:r w:rsidRPr="00833B53">
        <w:rPr>
          <w:rFonts w:asciiTheme="minorHAnsi" w:hAnsiTheme="minorHAnsi" w:cstheme="minorHAnsi"/>
          <w:sz w:val="20"/>
          <w:szCs w:val="20"/>
        </w:rPr>
        <w:t>Interactive Exploration 5.1: Riemann Sums</w:t>
      </w:r>
    </w:p>
    <w:p w14:paraId="382E3A59" w14:textId="77777777" w:rsidR="00833B53" w:rsidRPr="00833B53" w:rsidRDefault="00833B53" w:rsidP="00833B53">
      <w:pPr>
        <w:rPr>
          <w:rFonts w:asciiTheme="minorHAnsi" w:hAnsiTheme="minorHAnsi" w:cstheme="minorHAnsi"/>
          <w:sz w:val="20"/>
          <w:szCs w:val="20"/>
        </w:rPr>
      </w:pPr>
      <w:r w:rsidRPr="00833B53">
        <w:rPr>
          <w:rFonts w:asciiTheme="minorHAnsi" w:hAnsiTheme="minorHAnsi" w:cstheme="minorHAnsi"/>
          <w:sz w:val="20"/>
          <w:szCs w:val="20"/>
        </w:rPr>
        <w:t>Example 5.2.2 Video: Finding an exact value and an approximation of an integral</w:t>
      </w:r>
    </w:p>
    <w:p w14:paraId="608145B1" w14:textId="77777777" w:rsidR="00833B53" w:rsidRPr="00833B53" w:rsidRDefault="00833B53" w:rsidP="00833B53">
      <w:pPr>
        <w:rPr>
          <w:rFonts w:asciiTheme="minorHAnsi" w:hAnsiTheme="minorHAnsi" w:cstheme="minorHAnsi"/>
          <w:sz w:val="20"/>
          <w:szCs w:val="20"/>
        </w:rPr>
      </w:pPr>
      <w:r w:rsidRPr="00833B53">
        <w:rPr>
          <w:rFonts w:asciiTheme="minorHAnsi" w:hAnsiTheme="minorHAnsi" w:cstheme="minorHAnsi"/>
          <w:sz w:val="20"/>
          <w:szCs w:val="20"/>
        </w:rPr>
        <w:t>Example 5.2.3 Video: Relating a definite integral to area</w:t>
      </w:r>
    </w:p>
    <w:p w14:paraId="5A5B7D94" w14:textId="77777777" w:rsidR="00833B53" w:rsidRPr="00833B53" w:rsidRDefault="00833B53" w:rsidP="00833B53">
      <w:pPr>
        <w:rPr>
          <w:rFonts w:asciiTheme="minorHAnsi" w:hAnsiTheme="minorHAnsi" w:cstheme="minorHAnsi"/>
          <w:sz w:val="20"/>
          <w:szCs w:val="20"/>
        </w:rPr>
      </w:pPr>
      <w:r w:rsidRPr="00833B53">
        <w:rPr>
          <w:rFonts w:asciiTheme="minorHAnsi" w:hAnsiTheme="minorHAnsi" w:cstheme="minorHAnsi"/>
          <w:sz w:val="20"/>
          <w:szCs w:val="20"/>
        </w:rPr>
        <w:t>Example 5.3.2 Video: Using the Fundamental Theorem of Calculus to approximate an increase in population</w:t>
      </w:r>
    </w:p>
    <w:p w14:paraId="02ED6E49" w14:textId="77777777" w:rsidR="00833B53" w:rsidRPr="00833B53" w:rsidRDefault="00833B53" w:rsidP="00833B53">
      <w:pPr>
        <w:rPr>
          <w:rFonts w:asciiTheme="minorHAnsi" w:hAnsiTheme="minorHAnsi" w:cstheme="minorHAnsi"/>
          <w:sz w:val="20"/>
          <w:szCs w:val="20"/>
        </w:rPr>
      </w:pPr>
      <w:r w:rsidRPr="00833B53">
        <w:rPr>
          <w:rFonts w:asciiTheme="minorHAnsi" w:hAnsiTheme="minorHAnsi" w:cstheme="minorHAnsi"/>
          <w:sz w:val="20"/>
          <w:szCs w:val="20"/>
        </w:rPr>
        <w:t>Example 5.3.3 Video: Using velocity graphs for two cars to determine which car is ahead.</w:t>
      </w:r>
    </w:p>
    <w:p w14:paraId="69AC9FFD" w14:textId="77777777" w:rsidR="00833B53" w:rsidRPr="00833B53" w:rsidRDefault="00833B53" w:rsidP="00833B53">
      <w:pPr>
        <w:rPr>
          <w:rFonts w:asciiTheme="minorHAnsi" w:hAnsiTheme="minorHAnsi" w:cstheme="minorHAnsi"/>
          <w:sz w:val="20"/>
          <w:szCs w:val="20"/>
        </w:rPr>
      </w:pPr>
      <w:r w:rsidRPr="00833B53">
        <w:rPr>
          <w:rFonts w:asciiTheme="minorHAnsi" w:hAnsiTheme="minorHAnsi" w:cstheme="minorHAnsi"/>
          <w:sz w:val="20"/>
          <w:szCs w:val="20"/>
        </w:rPr>
        <w:t>Example 5.4.4 Video: Finding values of integrals for even and odd functions</w:t>
      </w:r>
    </w:p>
    <w:p w14:paraId="1E8292F8" w14:textId="77777777" w:rsidR="00833B53" w:rsidRPr="00833B53" w:rsidRDefault="00833B53" w:rsidP="00833B53">
      <w:pPr>
        <w:rPr>
          <w:rFonts w:asciiTheme="minorHAnsi" w:hAnsiTheme="minorHAnsi" w:cstheme="minorHAnsi"/>
          <w:sz w:val="20"/>
          <w:szCs w:val="20"/>
        </w:rPr>
      </w:pPr>
      <w:r w:rsidRPr="00833B53">
        <w:rPr>
          <w:rFonts w:asciiTheme="minorHAnsi" w:hAnsiTheme="minorHAnsi" w:cstheme="minorHAnsi"/>
          <w:sz w:val="20"/>
          <w:szCs w:val="20"/>
        </w:rPr>
        <w:t>Example 5.4.6 Video: Interpreting a definite integral</w:t>
      </w:r>
    </w:p>
    <w:p w14:paraId="3671B87A" w14:textId="5047EAD5" w:rsidR="00833B53" w:rsidRPr="00833B53" w:rsidRDefault="00833B53" w:rsidP="004F7797">
      <w:pPr>
        <w:rPr>
          <w:rFonts w:asciiTheme="minorHAnsi" w:hAnsiTheme="minorHAnsi" w:cstheme="minorHAnsi"/>
          <w:sz w:val="20"/>
          <w:szCs w:val="20"/>
        </w:rPr>
      </w:pPr>
      <w:r w:rsidRPr="00833B53">
        <w:rPr>
          <w:rFonts w:asciiTheme="minorHAnsi" w:hAnsiTheme="minorHAnsi" w:cstheme="minorHAnsi"/>
          <w:sz w:val="20"/>
          <w:szCs w:val="20"/>
        </w:rPr>
        <w:t>Interactive Exploration 5.4: Sums and Constant Multiples of the Integrand</w:t>
      </w:r>
    </w:p>
    <w:p w14:paraId="7D5E5A48" w14:textId="3E1B3FF7" w:rsidR="004F7797" w:rsidRPr="00833B53" w:rsidRDefault="004F7797" w:rsidP="004F7797">
      <w:pPr>
        <w:rPr>
          <w:rFonts w:asciiTheme="minorHAnsi" w:hAnsiTheme="minorHAnsi" w:cstheme="minorHAnsi"/>
          <w:sz w:val="20"/>
          <w:szCs w:val="20"/>
        </w:rPr>
      </w:pPr>
      <w:r w:rsidRPr="00833B53">
        <w:rPr>
          <w:rFonts w:asciiTheme="minorHAnsi" w:hAnsiTheme="minorHAnsi" w:cstheme="minorHAnsi"/>
          <w:sz w:val="20"/>
          <w:szCs w:val="20"/>
        </w:rPr>
        <w:t>Chapter 0</w:t>
      </w:r>
      <w:r w:rsidR="00611087" w:rsidRPr="00833B53">
        <w:rPr>
          <w:rFonts w:asciiTheme="minorHAnsi" w:hAnsiTheme="minorHAnsi" w:cstheme="minorHAnsi"/>
          <w:sz w:val="20"/>
          <w:szCs w:val="20"/>
        </w:rPr>
        <w:t>6</w:t>
      </w:r>
      <w:r w:rsidRPr="00833B53">
        <w:rPr>
          <w:rFonts w:asciiTheme="minorHAnsi" w:hAnsiTheme="minorHAnsi" w:cstheme="minorHAnsi"/>
          <w:sz w:val="20"/>
          <w:szCs w:val="20"/>
        </w:rPr>
        <w:t xml:space="preserve"> Additional problems</w:t>
      </w:r>
    </w:p>
    <w:p w14:paraId="3BEAA187" w14:textId="68EAFF78" w:rsidR="00611087" w:rsidRPr="00833B53" w:rsidRDefault="00611087" w:rsidP="00611087">
      <w:pPr>
        <w:rPr>
          <w:rFonts w:asciiTheme="minorHAnsi" w:hAnsiTheme="minorHAnsi" w:cstheme="minorHAnsi"/>
          <w:sz w:val="20"/>
          <w:szCs w:val="20"/>
        </w:rPr>
      </w:pPr>
      <w:r w:rsidRPr="00833B53">
        <w:rPr>
          <w:rFonts w:asciiTheme="minorHAnsi" w:hAnsiTheme="minorHAnsi" w:cstheme="minorHAnsi"/>
          <w:sz w:val="20"/>
          <w:szCs w:val="20"/>
        </w:rPr>
        <w:t>Example 6.1.2 Video: Graphing an Antiderivative</w:t>
      </w:r>
    </w:p>
    <w:p w14:paraId="7C25C7B3" w14:textId="595426B4" w:rsidR="00611087" w:rsidRPr="00833B53" w:rsidRDefault="00611087" w:rsidP="00611087">
      <w:pPr>
        <w:rPr>
          <w:rFonts w:asciiTheme="minorHAnsi" w:hAnsiTheme="minorHAnsi" w:cstheme="minorHAnsi"/>
          <w:sz w:val="20"/>
          <w:szCs w:val="20"/>
        </w:rPr>
      </w:pPr>
      <w:r w:rsidRPr="00833B53">
        <w:rPr>
          <w:rFonts w:asciiTheme="minorHAnsi" w:hAnsiTheme="minorHAnsi" w:cstheme="minorHAnsi"/>
          <w:sz w:val="20"/>
          <w:szCs w:val="20"/>
        </w:rPr>
        <w:t>Example 6.1.4 Video: Using a graph of f' and the fundamental Theorem to graph f</w:t>
      </w:r>
    </w:p>
    <w:p w14:paraId="736F541A" w14:textId="7FDF5C04" w:rsidR="00611087" w:rsidRPr="00833B53" w:rsidRDefault="00611087" w:rsidP="00611087">
      <w:pPr>
        <w:rPr>
          <w:rFonts w:asciiTheme="minorHAnsi" w:hAnsiTheme="minorHAnsi" w:cstheme="minorHAnsi"/>
          <w:sz w:val="20"/>
          <w:szCs w:val="20"/>
        </w:rPr>
      </w:pPr>
      <w:r w:rsidRPr="00833B53">
        <w:rPr>
          <w:rFonts w:asciiTheme="minorHAnsi" w:hAnsiTheme="minorHAnsi" w:cstheme="minorHAnsi"/>
          <w:sz w:val="20"/>
          <w:szCs w:val="20"/>
        </w:rPr>
        <w:t>Interactive Exploration 6.1: Visualizing Antiderivatives Using Slopes 1</w:t>
      </w:r>
    </w:p>
    <w:p w14:paraId="09B5C67B" w14:textId="62D8E9A4" w:rsidR="00611087" w:rsidRPr="00833B53" w:rsidRDefault="00611087" w:rsidP="00611087">
      <w:pPr>
        <w:rPr>
          <w:rFonts w:asciiTheme="minorHAnsi" w:hAnsiTheme="minorHAnsi" w:cstheme="minorHAnsi"/>
          <w:sz w:val="20"/>
          <w:szCs w:val="20"/>
        </w:rPr>
      </w:pPr>
      <w:r w:rsidRPr="00833B53">
        <w:rPr>
          <w:rFonts w:asciiTheme="minorHAnsi" w:hAnsiTheme="minorHAnsi" w:cstheme="minorHAnsi"/>
          <w:sz w:val="20"/>
          <w:szCs w:val="20"/>
        </w:rPr>
        <w:t>Interactive Exploration 6.1: Visualizing Antiderivatives Using Slopes 2</w:t>
      </w:r>
    </w:p>
    <w:p w14:paraId="276BD09B" w14:textId="20FA5939" w:rsidR="00611087" w:rsidRPr="00833B53" w:rsidRDefault="00611087" w:rsidP="00611087">
      <w:pPr>
        <w:rPr>
          <w:rFonts w:asciiTheme="minorHAnsi" w:hAnsiTheme="minorHAnsi" w:cstheme="minorHAnsi"/>
          <w:sz w:val="20"/>
          <w:szCs w:val="20"/>
        </w:rPr>
      </w:pPr>
      <w:r w:rsidRPr="00833B53">
        <w:rPr>
          <w:rFonts w:asciiTheme="minorHAnsi" w:hAnsiTheme="minorHAnsi" w:cstheme="minorHAnsi"/>
          <w:sz w:val="20"/>
          <w:szCs w:val="20"/>
        </w:rPr>
        <w:t>Example 6.2.2 Video: Finding an Antiderivative Analytically</w:t>
      </w:r>
    </w:p>
    <w:p w14:paraId="695986C6" w14:textId="3847239E" w:rsidR="00611087" w:rsidRPr="00833B53" w:rsidRDefault="00611087" w:rsidP="00611087">
      <w:pPr>
        <w:rPr>
          <w:rFonts w:asciiTheme="minorHAnsi" w:hAnsiTheme="minorHAnsi" w:cstheme="minorHAnsi"/>
          <w:sz w:val="20"/>
          <w:szCs w:val="20"/>
        </w:rPr>
      </w:pPr>
      <w:r w:rsidRPr="00833B53">
        <w:rPr>
          <w:rFonts w:asciiTheme="minorHAnsi" w:hAnsiTheme="minorHAnsi" w:cstheme="minorHAnsi"/>
          <w:sz w:val="20"/>
          <w:szCs w:val="20"/>
        </w:rPr>
        <w:t>Example 6.2.4 Video: Evaluate a definite integral exactly</w:t>
      </w:r>
    </w:p>
    <w:p w14:paraId="7E25B165" w14:textId="346723B9" w:rsidR="00611087" w:rsidRPr="00833B53" w:rsidRDefault="00611087" w:rsidP="00611087">
      <w:pPr>
        <w:rPr>
          <w:rFonts w:asciiTheme="minorHAnsi" w:hAnsiTheme="minorHAnsi" w:cstheme="minorHAnsi"/>
          <w:sz w:val="20"/>
          <w:szCs w:val="20"/>
        </w:rPr>
      </w:pPr>
      <w:r w:rsidRPr="00833B53">
        <w:rPr>
          <w:rFonts w:asciiTheme="minorHAnsi" w:hAnsiTheme="minorHAnsi" w:cstheme="minorHAnsi"/>
          <w:sz w:val="20"/>
          <w:szCs w:val="20"/>
        </w:rPr>
        <w:t>Interactive Exploration 6.2: Computing Values of an Antiderivative Using Definite Integrals</w:t>
      </w:r>
    </w:p>
    <w:p w14:paraId="46934DEF" w14:textId="62CBFE6C" w:rsidR="00611087" w:rsidRPr="00833B53" w:rsidRDefault="00611087" w:rsidP="00611087">
      <w:pPr>
        <w:rPr>
          <w:rFonts w:asciiTheme="minorHAnsi" w:hAnsiTheme="minorHAnsi" w:cstheme="minorHAnsi"/>
          <w:sz w:val="20"/>
          <w:szCs w:val="20"/>
        </w:rPr>
      </w:pPr>
      <w:r w:rsidRPr="00833B53">
        <w:rPr>
          <w:rFonts w:asciiTheme="minorHAnsi" w:hAnsiTheme="minorHAnsi" w:cstheme="minorHAnsi"/>
          <w:sz w:val="20"/>
          <w:szCs w:val="20"/>
        </w:rPr>
        <w:t xml:space="preserve">Interactive Exploration 6.2: What is the Most General Antiderivative </w:t>
      </w:r>
      <w:proofErr w:type="spellStart"/>
      <w:r w:rsidRPr="00833B53">
        <w:rPr>
          <w:rFonts w:asciiTheme="minorHAnsi" w:hAnsiTheme="minorHAnsi" w:cstheme="minorHAnsi"/>
          <w:sz w:val="20"/>
          <w:szCs w:val="20"/>
        </w:rPr>
        <w:t>of f</w:t>
      </w:r>
      <w:proofErr w:type="spellEnd"/>
      <w:r w:rsidRPr="00833B53">
        <w:rPr>
          <w:rFonts w:asciiTheme="minorHAnsi" w:hAnsiTheme="minorHAnsi" w:cstheme="minorHAnsi"/>
          <w:sz w:val="20"/>
          <w:szCs w:val="20"/>
        </w:rPr>
        <w:t>?</w:t>
      </w:r>
    </w:p>
    <w:p w14:paraId="572CE701" w14:textId="6742E5D0" w:rsidR="00E323A5" w:rsidRPr="00833B53" w:rsidRDefault="00E323A5" w:rsidP="00611087">
      <w:pPr>
        <w:rPr>
          <w:rFonts w:asciiTheme="minorHAnsi" w:hAnsiTheme="minorHAnsi" w:cstheme="minorHAnsi"/>
          <w:sz w:val="20"/>
          <w:szCs w:val="20"/>
        </w:rPr>
      </w:pPr>
      <w:r w:rsidRPr="00833B53">
        <w:rPr>
          <w:rFonts w:asciiTheme="minorHAnsi" w:hAnsiTheme="minorHAnsi" w:cstheme="minorHAnsi"/>
          <w:sz w:val="20"/>
          <w:szCs w:val="20"/>
        </w:rPr>
        <w:t>Chapter 07 Additional problems</w:t>
      </w:r>
    </w:p>
    <w:p w14:paraId="02EC1075" w14:textId="59C95D50" w:rsidR="006E6532" w:rsidRPr="00833B53" w:rsidRDefault="006E6532" w:rsidP="006E6532">
      <w:pPr>
        <w:rPr>
          <w:rFonts w:asciiTheme="minorHAnsi" w:hAnsiTheme="minorHAnsi" w:cstheme="minorHAnsi"/>
          <w:sz w:val="20"/>
          <w:szCs w:val="20"/>
        </w:rPr>
      </w:pPr>
      <w:r w:rsidRPr="00833B53">
        <w:rPr>
          <w:rFonts w:asciiTheme="minorHAnsi" w:hAnsiTheme="minorHAnsi" w:cstheme="minorHAnsi"/>
          <w:sz w:val="20"/>
          <w:szCs w:val="20"/>
        </w:rPr>
        <w:t>Example 7.1.2 Video: Finding an integral using trial and error</w:t>
      </w:r>
    </w:p>
    <w:p w14:paraId="3540107A" w14:textId="3176B32A" w:rsidR="006E6532" w:rsidRPr="00833B53" w:rsidRDefault="006E6532" w:rsidP="006E6532">
      <w:pPr>
        <w:rPr>
          <w:rFonts w:asciiTheme="minorHAnsi" w:hAnsiTheme="minorHAnsi" w:cstheme="minorHAnsi"/>
          <w:sz w:val="20"/>
          <w:szCs w:val="20"/>
        </w:rPr>
      </w:pPr>
      <w:r w:rsidRPr="00833B53">
        <w:rPr>
          <w:rFonts w:asciiTheme="minorHAnsi" w:hAnsiTheme="minorHAnsi" w:cstheme="minorHAnsi"/>
          <w:sz w:val="20"/>
          <w:szCs w:val="20"/>
        </w:rPr>
        <w:t>Example 7.1.10 Video: Evaluating a definite integral using substitution</w:t>
      </w:r>
    </w:p>
    <w:p w14:paraId="75C4E618" w14:textId="4D32F462" w:rsidR="006E6532" w:rsidRPr="00833B53" w:rsidRDefault="006E6532" w:rsidP="006E6532">
      <w:pPr>
        <w:rPr>
          <w:rFonts w:asciiTheme="minorHAnsi" w:hAnsiTheme="minorHAnsi" w:cstheme="minorHAnsi"/>
          <w:sz w:val="20"/>
          <w:szCs w:val="20"/>
        </w:rPr>
      </w:pPr>
      <w:r w:rsidRPr="00833B53">
        <w:rPr>
          <w:rFonts w:asciiTheme="minorHAnsi" w:hAnsiTheme="minorHAnsi" w:cstheme="minorHAnsi"/>
          <w:sz w:val="20"/>
          <w:szCs w:val="20"/>
        </w:rPr>
        <w:t>Interactive Exploration 7.1: Integration by substitution</w:t>
      </w:r>
    </w:p>
    <w:p w14:paraId="1DBC2C65" w14:textId="537A2420" w:rsidR="006E6532" w:rsidRPr="00833B53" w:rsidRDefault="006E6532" w:rsidP="006E6532">
      <w:pPr>
        <w:rPr>
          <w:rFonts w:asciiTheme="minorHAnsi" w:hAnsiTheme="minorHAnsi" w:cstheme="minorHAnsi"/>
          <w:sz w:val="20"/>
          <w:szCs w:val="20"/>
        </w:rPr>
      </w:pPr>
      <w:r w:rsidRPr="00833B53">
        <w:rPr>
          <w:rFonts w:asciiTheme="minorHAnsi" w:hAnsiTheme="minorHAnsi" w:cstheme="minorHAnsi"/>
          <w:sz w:val="20"/>
          <w:szCs w:val="20"/>
        </w:rPr>
        <w:t>Example 7.5.1 Video: Comparing the left, right, and midpoint sums to the exact value of an integral</w:t>
      </w:r>
    </w:p>
    <w:p w14:paraId="56FFD3F7" w14:textId="22C7B8AC" w:rsidR="006E6532" w:rsidRPr="00833B53" w:rsidRDefault="006E6532" w:rsidP="006E6532">
      <w:pPr>
        <w:rPr>
          <w:rFonts w:asciiTheme="minorHAnsi" w:hAnsiTheme="minorHAnsi" w:cstheme="minorHAnsi"/>
          <w:sz w:val="20"/>
          <w:szCs w:val="20"/>
        </w:rPr>
      </w:pPr>
      <w:r w:rsidRPr="00833B53">
        <w:rPr>
          <w:rFonts w:asciiTheme="minorHAnsi" w:hAnsiTheme="minorHAnsi" w:cstheme="minorHAnsi"/>
          <w:sz w:val="20"/>
          <w:szCs w:val="20"/>
        </w:rPr>
        <w:t>Example 7.5.2 Video: Comparing the trapezoid rule with the left, right, and midpoint rules</w:t>
      </w:r>
    </w:p>
    <w:p w14:paraId="2F738A31" w14:textId="3986A7FF" w:rsidR="006E6532" w:rsidRPr="00833B53" w:rsidRDefault="006E6532" w:rsidP="006E6532">
      <w:pPr>
        <w:rPr>
          <w:rFonts w:asciiTheme="minorHAnsi" w:hAnsiTheme="minorHAnsi" w:cstheme="minorHAnsi"/>
          <w:sz w:val="20"/>
          <w:szCs w:val="20"/>
        </w:rPr>
      </w:pPr>
      <w:r w:rsidRPr="00833B53">
        <w:rPr>
          <w:rFonts w:asciiTheme="minorHAnsi" w:hAnsiTheme="minorHAnsi" w:cstheme="minorHAnsi"/>
          <w:sz w:val="20"/>
          <w:szCs w:val="20"/>
        </w:rPr>
        <w:t>Interactive Exploration 7.5: Comparing Numerical Estimates for Definite Integrals</w:t>
      </w:r>
    </w:p>
    <w:p w14:paraId="7E893D02" w14:textId="3A4194D6" w:rsidR="006E6532" w:rsidRPr="00833B53" w:rsidRDefault="006E6532" w:rsidP="006E6532">
      <w:pPr>
        <w:rPr>
          <w:rFonts w:asciiTheme="minorHAnsi" w:hAnsiTheme="minorHAnsi" w:cstheme="minorHAnsi"/>
          <w:sz w:val="20"/>
          <w:szCs w:val="20"/>
        </w:rPr>
      </w:pPr>
      <w:r w:rsidRPr="00833B53">
        <w:rPr>
          <w:rFonts w:asciiTheme="minorHAnsi" w:hAnsiTheme="minorHAnsi" w:cstheme="minorHAnsi"/>
          <w:sz w:val="20"/>
          <w:szCs w:val="20"/>
        </w:rPr>
        <w:t>Example 7.7.1 Video: Using an end behavior argument to determine if an improper integral converges</w:t>
      </w:r>
    </w:p>
    <w:p w14:paraId="71F6734E" w14:textId="35ADE01E" w:rsidR="006E6532" w:rsidRPr="00833B53" w:rsidRDefault="006E6532" w:rsidP="006E6532">
      <w:pPr>
        <w:rPr>
          <w:rFonts w:asciiTheme="minorHAnsi" w:hAnsiTheme="minorHAnsi" w:cstheme="minorHAnsi"/>
          <w:sz w:val="20"/>
          <w:szCs w:val="20"/>
        </w:rPr>
      </w:pPr>
      <w:r w:rsidRPr="00833B53">
        <w:rPr>
          <w:rFonts w:asciiTheme="minorHAnsi" w:hAnsiTheme="minorHAnsi" w:cstheme="minorHAnsi"/>
          <w:sz w:val="20"/>
          <w:szCs w:val="20"/>
        </w:rPr>
        <w:t>Example 7.7.2 Video: Using inequalities to determine if an improper integral converges or diverges</w:t>
      </w:r>
    </w:p>
    <w:p w14:paraId="61F761E9" w14:textId="262D2B88" w:rsidR="004F7797" w:rsidRDefault="004F7797" w:rsidP="004F7797">
      <w:pPr>
        <w:rPr>
          <w:rFonts w:asciiTheme="minorHAnsi" w:hAnsiTheme="minorHAnsi" w:cstheme="minorHAnsi"/>
          <w:sz w:val="20"/>
          <w:szCs w:val="20"/>
        </w:rPr>
      </w:pPr>
    </w:p>
    <w:p w14:paraId="2DEBBADA" w14:textId="476C0ABF" w:rsidR="00EB57DF" w:rsidRDefault="00EB57DF" w:rsidP="004F7797">
      <w:pPr>
        <w:rPr>
          <w:rFonts w:asciiTheme="minorHAnsi" w:hAnsiTheme="minorHAnsi" w:cstheme="minorHAnsi"/>
          <w:sz w:val="20"/>
          <w:szCs w:val="20"/>
        </w:rPr>
      </w:pPr>
    </w:p>
    <w:p w14:paraId="16E51B27" w14:textId="6E4F71DE" w:rsidR="00EB57DF" w:rsidRDefault="00EB57DF" w:rsidP="004F7797">
      <w:pPr>
        <w:rPr>
          <w:rFonts w:asciiTheme="minorHAnsi" w:hAnsiTheme="minorHAnsi" w:cstheme="minorHAnsi"/>
          <w:sz w:val="20"/>
          <w:szCs w:val="20"/>
        </w:rPr>
      </w:pPr>
    </w:p>
    <w:p w14:paraId="78D05585" w14:textId="6B6DC387" w:rsidR="00EB57DF" w:rsidRDefault="00EB57DF" w:rsidP="004F7797">
      <w:pPr>
        <w:rPr>
          <w:rFonts w:asciiTheme="minorHAnsi" w:hAnsiTheme="minorHAnsi" w:cstheme="minorHAnsi"/>
          <w:sz w:val="20"/>
          <w:szCs w:val="20"/>
        </w:rPr>
      </w:pPr>
    </w:p>
    <w:p w14:paraId="6CF307C1" w14:textId="427D5EBD" w:rsidR="00EB57DF" w:rsidRDefault="00EB57DF" w:rsidP="004F7797">
      <w:pPr>
        <w:rPr>
          <w:rFonts w:asciiTheme="minorHAnsi" w:hAnsiTheme="minorHAnsi" w:cstheme="minorHAnsi"/>
          <w:sz w:val="20"/>
          <w:szCs w:val="20"/>
        </w:rPr>
      </w:pPr>
    </w:p>
    <w:p w14:paraId="5EA85A97" w14:textId="77777777" w:rsidR="00EB57DF" w:rsidRPr="00833B53" w:rsidRDefault="00EB57DF" w:rsidP="004F7797">
      <w:pPr>
        <w:rPr>
          <w:rFonts w:asciiTheme="minorHAnsi" w:hAnsiTheme="minorHAnsi" w:cstheme="minorHAnsi"/>
          <w:sz w:val="20"/>
          <w:szCs w:val="20"/>
        </w:rPr>
      </w:pPr>
    </w:p>
    <w:p w14:paraId="6A740BBF" w14:textId="77777777" w:rsidR="004F7797" w:rsidRPr="00954068" w:rsidRDefault="004F7797" w:rsidP="004F7797">
      <w:pPr>
        <w:rPr>
          <w:rFonts w:cstheme="minorHAnsi"/>
          <w:sz w:val="20"/>
          <w:szCs w:val="20"/>
        </w:rPr>
      </w:pPr>
    </w:p>
    <w:tbl>
      <w:tblPr>
        <w:tblStyle w:val="TableGrid"/>
        <w:tblW w:w="10790" w:type="dxa"/>
        <w:tblInd w:w="-5" w:type="dxa"/>
        <w:shd w:val="clear" w:color="auto" w:fill="000000"/>
        <w:tblLook w:val="04A0" w:firstRow="1" w:lastRow="0" w:firstColumn="1" w:lastColumn="0" w:noHBand="0" w:noVBand="1"/>
      </w:tblPr>
      <w:tblGrid>
        <w:gridCol w:w="10790"/>
      </w:tblGrid>
      <w:tr w:rsidR="004F7797" w:rsidRPr="00954068" w14:paraId="58A50ECD" w14:textId="77777777" w:rsidTr="00B0162F">
        <w:tc>
          <w:tcPr>
            <w:tcW w:w="10790" w:type="dxa"/>
            <w:shd w:val="clear" w:color="auto" w:fill="000000"/>
            <w:tcMar>
              <w:top w:w="144" w:type="dxa"/>
              <w:left w:w="144" w:type="dxa"/>
              <w:bottom w:w="144" w:type="dxa"/>
              <w:right w:w="144" w:type="dxa"/>
            </w:tcMar>
          </w:tcPr>
          <w:p w14:paraId="00F39201" w14:textId="77777777" w:rsidR="004F7797" w:rsidRPr="00954068" w:rsidRDefault="004F7797" w:rsidP="00B0162F">
            <w:pPr>
              <w:jc w:val="center"/>
              <w:rPr>
                <w:rFonts w:cstheme="minorHAnsi"/>
                <w:b/>
                <w:bCs/>
                <w:sz w:val="20"/>
                <w:szCs w:val="20"/>
              </w:rPr>
            </w:pPr>
            <w:r w:rsidRPr="00954068">
              <w:rPr>
                <w:rFonts w:cstheme="minorHAnsi"/>
                <w:b/>
                <w:bCs/>
                <w:sz w:val="20"/>
                <w:szCs w:val="20"/>
              </w:rPr>
              <w:lastRenderedPageBreak/>
              <w:t>STAGE 3</w:t>
            </w:r>
          </w:p>
          <w:p w14:paraId="1B34EE42" w14:textId="77777777" w:rsidR="004F7797" w:rsidRPr="00954068" w:rsidRDefault="004F7797" w:rsidP="00B0162F">
            <w:pPr>
              <w:jc w:val="center"/>
              <w:rPr>
                <w:rFonts w:cstheme="minorHAnsi"/>
                <w:sz w:val="20"/>
                <w:szCs w:val="20"/>
              </w:rPr>
            </w:pPr>
            <w:r w:rsidRPr="00954068">
              <w:rPr>
                <w:rFonts w:cstheme="minorHAnsi"/>
                <w:b/>
                <w:bCs/>
                <w:sz w:val="20"/>
                <w:szCs w:val="20"/>
              </w:rPr>
              <w:t>Learning Plan</w:t>
            </w:r>
          </w:p>
        </w:tc>
      </w:tr>
    </w:tbl>
    <w:p w14:paraId="4F35B5FC" w14:textId="77777777" w:rsidR="004F7797" w:rsidRPr="00954068" w:rsidRDefault="004F7797" w:rsidP="004F7797">
      <w:pPr>
        <w:rPr>
          <w:rFonts w:cstheme="minorHAnsi"/>
          <w:sz w:val="20"/>
          <w:szCs w:val="20"/>
        </w:rPr>
      </w:pPr>
    </w:p>
    <w:p w14:paraId="5A936F18" w14:textId="77777777" w:rsidR="004F7797" w:rsidRPr="00D56C3B" w:rsidRDefault="004F7797" w:rsidP="004F7797">
      <w:pPr>
        <w:rPr>
          <w:rFonts w:asciiTheme="minorHAnsi" w:hAnsiTheme="minorHAnsi" w:cstheme="minorHAnsi"/>
          <w:b/>
          <w:bCs/>
          <w:sz w:val="20"/>
          <w:szCs w:val="20"/>
        </w:rPr>
      </w:pPr>
      <w:r w:rsidRPr="00D56C3B">
        <w:rPr>
          <w:rFonts w:asciiTheme="minorHAnsi" w:hAnsiTheme="minorHAnsi" w:cstheme="minorHAnsi"/>
          <w:b/>
          <w:bCs/>
          <w:sz w:val="20"/>
          <w:szCs w:val="20"/>
          <w:highlight w:val="yellow"/>
        </w:rPr>
        <w:t>Assessment Topics and Lesson Themes:</w:t>
      </w:r>
    </w:p>
    <w:p w14:paraId="6519D0CC" w14:textId="77777777" w:rsidR="004F7797" w:rsidRPr="00D56C3B" w:rsidRDefault="004F7797" w:rsidP="004F7797">
      <w:pPr>
        <w:rPr>
          <w:rFonts w:asciiTheme="minorHAnsi" w:hAnsiTheme="minorHAnsi" w:cstheme="minorHAnsi"/>
          <w:sz w:val="20"/>
          <w:szCs w:val="20"/>
        </w:rPr>
      </w:pPr>
    </w:p>
    <w:p w14:paraId="3F8BD564" w14:textId="77777777" w:rsidR="00F83467" w:rsidRPr="00D56C3B" w:rsidRDefault="00F83467" w:rsidP="00F83467">
      <w:pPr>
        <w:rPr>
          <w:rFonts w:asciiTheme="minorHAnsi" w:hAnsiTheme="minorHAnsi" w:cstheme="minorHAnsi"/>
          <w:color w:val="000000" w:themeColor="text1"/>
          <w:sz w:val="20"/>
          <w:szCs w:val="20"/>
        </w:rPr>
      </w:pPr>
      <w:r w:rsidRPr="00F83467">
        <w:rPr>
          <w:rFonts w:asciiTheme="minorHAnsi" w:hAnsiTheme="minorHAnsi" w:cstheme="minorHAnsi"/>
          <w:b/>
          <w:bCs/>
          <w:sz w:val="20"/>
          <w:szCs w:val="20"/>
          <w:u w:val="single"/>
        </w:rPr>
        <w:t>Assessment Topic #</w:t>
      </w:r>
      <w:r>
        <w:rPr>
          <w:rFonts w:asciiTheme="minorHAnsi" w:hAnsiTheme="minorHAnsi" w:cstheme="minorHAnsi"/>
          <w:b/>
          <w:bCs/>
          <w:sz w:val="20"/>
          <w:szCs w:val="20"/>
          <w:u w:val="single"/>
        </w:rPr>
        <w:t>6</w:t>
      </w:r>
      <w:r w:rsidRPr="00F83467">
        <w:rPr>
          <w:rFonts w:asciiTheme="minorHAnsi" w:hAnsiTheme="minorHAnsi" w:cstheme="minorHAnsi"/>
          <w:b/>
          <w:bCs/>
          <w:sz w:val="20"/>
          <w:szCs w:val="20"/>
          <w:u w:val="single"/>
        </w:rPr>
        <w:t xml:space="preserve">: Key </w:t>
      </w:r>
      <w:proofErr w:type="gramStart"/>
      <w:r w:rsidRPr="00F83467">
        <w:rPr>
          <w:rFonts w:asciiTheme="minorHAnsi" w:hAnsiTheme="minorHAnsi" w:cstheme="minorHAnsi"/>
          <w:b/>
          <w:bCs/>
          <w:sz w:val="20"/>
          <w:szCs w:val="20"/>
          <w:u w:val="single"/>
        </w:rPr>
        <w:t>Concept :</w:t>
      </w:r>
      <w:proofErr w:type="gramEnd"/>
      <w:r w:rsidRPr="00F83467">
        <w:rPr>
          <w:rFonts w:asciiTheme="minorHAnsi" w:hAnsiTheme="minorHAnsi" w:cstheme="minorHAnsi"/>
          <w:b/>
          <w:bCs/>
          <w:sz w:val="20"/>
          <w:szCs w:val="20"/>
          <w:u w:val="single"/>
        </w:rPr>
        <w:t xml:space="preserve"> </w:t>
      </w:r>
      <w:r w:rsidRPr="00F83467">
        <w:rPr>
          <w:rFonts w:asciiTheme="minorHAnsi" w:hAnsiTheme="minorHAnsi" w:cstheme="minorHAnsi"/>
          <w:b/>
          <w:noProof/>
          <w:sz w:val="20"/>
          <w:szCs w:val="20"/>
          <w:u w:val="single"/>
        </w:rPr>
        <w:t>Integration and Accumulation of Change</w:t>
      </w:r>
      <w:r>
        <w:rPr>
          <w:rFonts w:asciiTheme="minorHAnsi" w:hAnsiTheme="minorHAnsi" w:cstheme="minorHAnsi"/>
          <w:b/>
          <w:noProof/>
          <w:sz w:val="20"/>
          <w:szCs w:val="20"/>
          <w:u w:val="single"/>
        </w:rPr>
        <w:t xml:space="preserve"> </w:t>
      </w:r>
      <w:r w:rsidRPr="00D56C3B">
        <w:rPr>
          <w:rFonts w:asciiTheme="minorHAnsi" w:hAnsiTheme="minorHAnsi" w:cstheme="minorHAnsi"/>
          <w:color w:val="FFFFFF" w:themeColor="background1"/>
          <w:sz w:val="20"/>
          <w:szCs w:val="20"/>
          <w:highlight w:val="blue"/>
        </w:rPr>
        <w:t>CR1</w:t>
      </w:r>
      <w:r w:rsidRPr="00D56C3B">
        <w:rPr>
          <w:rFonts w:asciiTheme="minorHAnsi" w:hAnsiTheme="minorHAnsi" w:cstheme="minorHAnsi"/>
          <w:color w:val="FFFFFF" w:themeColor="background1"/>
          <w:sz w:val="20"/>
          <w:szCs w:val="20"/>
        </w:rPr>
        <w:t xml:space="preserve"> </w:t>
      </w:r>
      <w:r w:rsidRPr="00D56C3B">
        <w:rPr>
          <w:rFonts w:asciiTheme="minorHAnsi" w:hAnsiTheme="minorHAnsi" w:cstheme="minorHAnsi"/>
          <w:color w:val="FFFFFF" w:themeColor="background1"/>
          <w:sz w:val="20"/>
          <w:szCs w:val="20"/>
          <w:highlight w:val="blue"/>
        </w:rPr>
        <w:t>CR2</w:t>
      </w:r>
      <w:r w:rsidRPr="00D56C3B">
        <w:rPr>
          <w:rFonts w:asciiTheme="minorHAnsi" w:hAnsiTheme="minorHAnsi" w:cstheme="minorHAnsi"/>
          <w:color w:val="FFFFFF" w:themeColor="background1"/>
          <w:sz w:val="20"/>
          <w:szCs w:val="20"/>
        </w:rPr>
        <w:t xml:space="preserve"> </w:t>
      </w:r>
      <w:r w:rsidRPr="00D56C3B">
        <w:rPr>
          <w:rFonts w:asciiTheme="minorHAnsi" w:hAnsiTheme="minorHAnsi" w:cstheme="minorHAnsi"/>
          <w:color w:val="FFFFFF" w:themeColor="background1"/>
          <w:sz w:val="20"/>
          <w:szCs w:val="20"/>
          <w:highlight w:val="blue"/>
        </w:rPr>
        <w:t>CR3</w:t>
      </w:r>
      <w:r w:rsidRPr="00D56C3B">
        <w:rPr>
          <w:rFonts w:asciiTheme="minorHAnsi" w:hAnsiTheme="minorHAnsi" w:cstheme="minorHAnsi"/>
          <w:color w:val="FFFFFF" w:themeColor="background1"/>
          <w:sz w:val="20"/>
          <w:szCs w:val="20"/>
        </w:rPr>
        <w:t xml:space="preserve"> </w:t>
      </w:r>
      <w:r w:rsidRPr="00D56C3B">
        <w:rPr>
          <w:rFonts w:asciiTheme="minorHAnsi" w:hAnsiTheme="minorHAnsi" w:cstheme="minorHAnsi"/>
          <w:color w:val="FFFFFF" w:themeColor="background1"/>
          <w:sz w:val="20"/>
          <w:szCs w:val="20"/>
          <w:highlight w:val="blue"/>
        </w:rPr>
        <w:t>CR4</w:t>
      </w:r>
      <w:r w:rsidRPr="00D56C3B">
        <w:rPr>
          <w:rFonts w:asciiTheme="minorHAnsi" w:hAnsiTheme="minorHAnsi" w:cstheme="minorHAnsi"/>
          <w:color w:val="FFFFFF" w:themeColor="background1"/>
          <w:sz w:val="20"/>
          <w:szCs w:val="20"/>
        </w:rPr>
        <w:t xml:space="preserve"> </w:t>
      </w:r>
      <w:r w:rsidRPr="00D56C3B">
        <w:rPr>
          <w:rFonts w:asciiTheme="minorHAnsi" w:hAnsiTheme="minorHAnsi" w:cstheme="minorHAnsi"/>
          <w:color w:val="FFFFFF" w:themeColor="background1"/>
          <w:sz w:val="20"/>
          <w:szCs w:val="20"/>
          <w:highlight w:val="blue"/>
        </w:rPr>
        <w:t>CR5</w:t>
      </w:r>
      <w:r w:rsidRPr="00D56C3B">
        <w:rPr>
          <w:rFonts w:asciiTheme="minorHAnsi" w:hAnsiTheme="minorHAnsi" w:cstheme="minorHAnsi"/>
          <w:color w:val="FFFFFF" w:themeColor="background1"/>
          <w:sz w:val="20"/>
          <w:szCs w:val="20"/>
        </w:rPr>
        <w:t xml:space="preserve"> </w:t>
      </w:r>
      <w:r w:rsidRPr="00D56C3B">
        <w:rPr>
          <w:rFonts w:asciiTheme="minorHAnsi" w:hAnsiTheme="minorHAnsi" w:cstheme="minorHAnsi"/>
          <w:color w:val="FFFFFF" w:themeColor="background1"/>
          <w:sz w:val="20"/>
          <w:szCs w:val="20"/>
          <w:highlight w:val="blue"/>
        </w:rPr>
        <w:t>CR6</w:t>
      </w:r>
      <w:r w:rsidRPr="00D56C3B">
        <w:rPr>
          <w:rFonts w:asciiTheme="minorHAnsi" w:hAnsiTheme="minorHAnsi" w:cstheme="minorHAnsi"/>
          <w:color w:val="FFFFFF" w:themeColor="background1"/>
          <w:sz w:val="20"/>
          <w:szCs w:val="20"/>
        </w:rPr>
        <w:t xml:space="preserve"> </w:t>
      </w:r>
      <w:r w:rsidRPr="00D56C3B">
        <w:rPr>
          <w:rFonts w:asciiTheme="minorHAnsi" w:hAnsiTheme="minorHAnsi" w:cstheme="minorHAnsi"/>
          <w:color w:val="FFFFFF" w:themeColor="background1"/>
          <w:sz w:val="20"/>
          <w:szCs w:val="20"/>
          <w:highlight w:val="blue"/>
        </w:rPr>
        <w:t>CR7</w:t>
      </w:r>
      <w:r w:rsidRPr="00D56C3B">
        <w:rPr>
          <w:rFonts w:asciiTheme="minorHAnsi" w:hAnsiTheme="minorHAnsi" w:cstheme="minorHAnsi"/>
          <w:color w:val="FFFFFF" w:themeColor="background1"/>
          <w:sz w:val="20"/>
          <w:szCs w:val="20"/>
        </w:rPr>
        <w:t xml:space="preserve"> </w:t>
      </w:r>
      <w:r w:rsidRPr="00D56C3B">
        <w:rPr>
          <w:rFonts w:asciiTheme="minorHAnsi" w:hAnsiTheme="minorHAnsi" w:cstheme="minorHAnsi"/>
          <w:color w:val="FFFFFF" w:themeColor="background1"/>
          <w:sz w:val="20"/>
          <w:szCs w:val="20"/>
          <w:highlight w:val="blue"/>
        </w:rPr>
        <w:t xml:space="preserve"> CR8</w:t>
      </w:r>
    </w:p>
    <w:p w14:paraId="77611E4A" w14:textId="72863ECF" w:rsidR="00F83467" w:rsidRDefault="00F83467" w:rsidP="004F7797">
      <w:pPr>
        <w:rPr>
          <w:rFonts w:asciiTheme="minorHAnsi" w:hAnsiTheme="minorHAnsi" w:cstheme="minorHAnsi"/>
          <w:b/>
          <w:noProof/>
          <w:sz w:val="20"/>
          <w:szCs w:val="20"/>
          <w:u w:val="single"/>
        </w:rPr>
      </w:pPr>
    </w:p>
    <w:p w14:paraId="4BBEB311" w14:textId="77777777" w:rsidR="0000647E" w:rsidRPr="0000647E" w:rsidRDefault="0000647E" w:rsidP="0000647E">
      <w:pPr>
        <w:rPr>
          <w:rFonts w:asciiTheme="minorHAnsi" w:hAnsiTheme="minorHAnsi" w:cstheme="minorHAnsi"/>
          <w:sz w:val="20"/>
          <w:szCs w:val="20"/>
        </w:rPr>
      </w:pPr>
      <w:r w:rsidRPr="0000647E">
        <w:rPr>
          <w:rFonts w:asciiTheme="minorHAnsi" w:hAnsiTheme="minorHAnsi" w:cstheme="minorHAnsi"/>
          <w:sz w:val="20"/>
          <w:szCs w:val="20"/>
        </w:rPr>
        <w:t xml:space="preserve">Lesson Theme </w:t>
      </w:r>
      <w:proofErr w:type="gramStart"/>
      <w:r w:rsidRPr="0000647E">
        <w:rPr>
          <w:rFonts w:asciiTheme="minorHAnsi" w:hAnsiTheme="minorHAnsi" w:cstheme="minorHAnsi"/>
          <w:sz w:val="20"/>
          <w:szCs w:val="20"/>
        </w:rPr>
        <w:t>5.1 :</w:t>
      </w:r>
      <w:proofErr w:type="gramEnd"/>
      <w:r w:rsidRPr="0000647E">
        <w:rPr>
          <w:rFonts w:asciiTheme="minorHAnsi" w:hAnsiTheme="minorHAnsi" w:cstheme="minorHAnsi"/>
          <w:sz w:val="20"/>
          <w:szCs w:val="20"/>
        </w:rPr>
        <w:t xml:space="preserve"> How Do We Measure Distance Traveled</w:t>
      </w:r>
    </w:p>
    <w:p w14:paraId="0B5A0538" w14:textId="34D2FE6E" w:rsidR="0000647E" w:rsidRPr="0000647E" w:rsidRDefault="0000647E" w:rsidP="0000647E">
      <w:pPr>
        <w:rPr>
          <w:rFonts w:asciiTheme="minorHAnsi" w:hAnsiTheme="minorHAnsi" w:cstheme="minorHAnsi"/>
          <w:sz w:val="20"/>
          <w:szCs w:val="20"/>
        </w:rPr>
      </w:pPr>
      <w:r w:rsidRPr="0000647E">
        <w:rPr>
          <w:rFonts w:asciiTheme="minorHAnsi" w:hAnsiTheme="minorHAnsi" w:cstheme="minorHAnsi"/>
          <w:sz w:val="20"/>
          <w:szCs w:val="20"/>
        </w:rPr>
        <w:t xml:space="preserve">Lesson Theme </w:t>
      </w:r>
      <w:proofErr w:type="gramStart"/>
      <w:r w:rsidRPr="0000647E">
        <w:rPr>
          <w:rFonts w:asciiTheme="minorHAnsi" w:hAnsiTheme="minorHAnsi" w:cstheme="minorHAnsi"/>
          <w:sz w:val="20"/>
          <w:szCs w:val="20"/>
        </w:rPr>
        <w:t>5.2 :</w:t>
      </w:r>
      <w:proofErr w:type="gramEnd"/>
      <w:r w:rsidRPr="0000647E">
        <w:rPr>
          <w:rFonts w:asciiTheme="minorHAnsi" w:hAnsiTheme="minorHAnsi" w:cstheme="minorHAnsi"/>
          <w:sz w:val="20"/>
          <w:szCs w:val="20"/>
        </w:rPr>
        <w:t xml:space="preserve"> The Definite Integral</w:t>
      </w:r>
    </w:p>
    <w:p w14:paraId="0514988E" w14:textId="77777777" w:rsidR="0000647E" w:rsidRPr="0000647E" w:rsidRDefault="0000647E" w:rsidP="0000647E">
      <w:pPr>
        <w:rPr>
          <w:rFonts w:asciiTheme="minorHAnsi" w:hAnsiTheme="minorHAnsi" w:cstheme="minorHAnsi"/>
          <w:sz w:val="20"/>
          <w:szCs w:val="20"/>
        </w:rPr>
      </w:pPr>
      <w:r w:rsidRPr="0000647E">
        <w:rPr>
          <w:rFonts w:asciiTheme="minorHAnsi" w:hAnsiTheme="minorHAnsi" w:cstheme="minorHAnsi"/>
          <w:sz w:val="20"/>
          <w:szCs w:val="20"/>
        </w:rPr>
        <w:t xml:space="preserve">Lesson Theme </w:t>
      </w:r>
      <w:proofErr w:type="gramStart"/>
      <w:r w:rsidRPr="0000647E">
        <w:rPr>
          <w:rFonts w:asciiTheme="minorHAnsi" w:hAnsiTheme="minorHAnsi" w:cstheme="minorHAnsi"/>
          <w:sz w:val="20"/>
          <w:szCs w:val="20"/>
        </w:rPr>
        <w:t>5.3 :</w:t>
      </w:r>
      <w:proofErr w:type="gramEnd"/>
      <w:r w:rsidRPr="0000647E">
        <w:rPr>
          <w:rFonts w:asciiTheme="minorHAnsi" w:hAnsiTheme="minorHAnsi" w:cstheme="minorHAnsi"/>
          <w:sz w:val="20"/>
          <w:szCs w:val="20"/>
        </w:rPr>
        <w:t xml:space="preserve"> The Fundamental Theorem and Interpretations</w:t>
      </w:r>
    </w:p>
    <w:p w14:paraId="7B5E3995" w14:textId="77777777" w:rsidR="0000647E" w:rsidRPr="0000647E" w:rsidRDefault="0000647E" w:rsidP="0000647E">
      <w:pPr>
        <w:rPr>
          <w:rFonts w:asciiTheme="minorHAnsi" w:hAnsiTheme="minorHAnsi" w:cstheme="minorHAnsi"/>
          <w:sz w:val="20"/>
          <w:szCs w:val="20"/>
        </w:rPr>
      </w:pPr>
      <w:r w:rsidRPr="0000647E">
        <w:rPr>
          <w:rFonts w:asciiTheme="minorHAnsi" w:hAnsiTheme="minorHAnsi" w:cstheme="minorHAnsi"/>
          <w:sz w:val="20"/>
          <w:szCs w:val="20"/>
        </w:rPr>
        <w:t xml:space="preserve">Lesson Theme </w:t>
      </w:r>
      <w:proofErr w:type="gramStart"/>
      <w:r w:rsidRPr="0000647E">
        <w:rPr>
          <w:rFonts w:asciiTheme="minorHAnsi" w:hAnsiTheme="minorHAnsi" w:cstheme="minorHAnsi"/>
          <w:sz w:val="20"/>
          <w:szCs w:val="20"/>
        </w:rPr>
        <w:t>5.4 :</w:t>
      </w:r>
      <w:proofErr w:type="gramEnd"/>
      <w:r w:rsidRPr="0000647E">
        <w:rPr>
          <w:rFonts w:asciiTheme="minorHAnsi" w:hAnsiTheme="minorHAnsi" w:cstheme="minorHAnsi"/>
          <w:sz w:val="20"/>
          <w:szCs w:val="20"/>
        </w:rPr>
        <w:t xml:space="preserve"> Theorems About Definite Integrals</w:t>
      </w:r>
    </w:p>
    <w:p w14:paraId="327D5903" w14:textId="77777777" w:rsidR="0000647E" w:rsidRPr="0000647E" w:rsidRDefault="0000647E" w:rsidP="0000647E">
      <w:pPr>
        <w:rPr>
          <w:rFonts w:asciiTheme="minorHAnsi" w:hAnsiTheme="minorHAnsi" w:cstheme="minorHAnsi"/>
          <w:sz w:val="20"/>
          <w:szCs w:val="20"/>
        </w:rPr>
      </w:pPr>
      <w:r w:rsidRPr="0000647E">
        <w:rPr>
          <w:rFonts w:asciiTheme="minorHAnsi" w:hAnsiTheme="minorHAnsi" w:cstheme="minorHAnsi"/>
          <w:sz w:val="20"/>
          <w:szCs w:val="20"/>
        </w:rPr>
        <w:t xml:space="preserve">Lesson </w:t>
      </w:r>
      <w:proofErr w:type="gramStart"/>
      <w:r w:rsidRPr="0000647E">
        <w:rPr>
          <w:rFonts w:asciiTheme="minorHAnsi" w:hAnsiTheme="minorHAnsi" w:cstheme="minorHAnsi"/>
          <w:sz w:val="20"/>
          <w:szCs w:val="20"/>
        </w:rPr>
        <w:t>Theme :</w:t>
      </w:r>
      <w:proofErr w:type="gramEnd"/>
      <w:r w:rsidRPr="0000647E">
        <w:rPr>
          <w:rFonts w:asciiTheme="minorHAnsi" w:hAnsiTheme="minorHAnsi" w:cstheme="minorHAnsi"/>
          <w:sz w:val="20"/>
          <w:szCs w:val="20"/>
        </w:rPr>
        <w:t xml:space="preserve"> Chapter 5 Review</w:t>
      </w:r>
    </w:p>
    <w:p w14:paraId="5E715AFB" w14:textId="77777777" w:rsidR="0000647E" w:rsidRPr="0000647E" w:rsidRDefault="0000647E" w:rsidP="0000647E">
      <w:pPr>
        <w:rPr>
          <w:rFonts w:asciiTheme="minorHAnsi" w:hAnsiTheme="minorHAnsi" w:cstheme="minorHAnsi"/>
          <w:sz w:val="20"/>
          <w:szCs w:val="20"/>
        </w:rPr>
      </w:pPr>
      <w:r w:rsidRPr="0000647E">
        <w:rPr>
          <w:rFonts w:asciiTheme="minorHAnsi" w:hAnsiTheme="minorHAnsi" w:cstheme="minorHAnsi"/>
          <w:sz w:val="20"/>
          <w:szCs w:val="20"/>
        </w:rPr>
        <w:t xml:space="preserve">Lesson Theme </w:t>
      </w:r>
      <w:proofErr w:type="gramStart"/>
      <w:r w:rsidRPr="0000647E">
        <w:rPr>
          <w:rFonts w:asciiTheme="minorHAnsi" w:hAnsiTheme="minorHAnsi" w:cstheme="minorHAnsi"/>
          <w:sz w:val="20"/>
          <w:szCs w:val="20"/>
        </w:rPr>
        <w:t>6.1 :</w:t>
      </w:r>
      <w:proofErr w:type="gramEnd"/>
      <w:r w:rsidRPr="0000647E">
        <w:rPr>
          <w:rFonts w:asciiTheme="minorHAnsi" w:hAnsiTheme="minorHAnsi" w:cstheme="minorHAnsi"/>
          <w:sz w:val="20"/>
          <w:szCs w:val="20"/>
        </w:rPr>
        <w:t xml:space="preserve"> Antiderivatives Graphically &amp; Numerically</w:t>
      </w:r>
    </w:p>
    <w:p w14:paraId="24DF6036" w14:textId="77777777" w:rsidR="0000647E" w:rsidRPr="0000647E" w:rsidRDefault="0000647E" w:rsidP="0000647E">
      <w:pPr>
        <w:rPr>
          <w:rFonts w:asciiTheme="minorHAnsi" w:hAnsiTheme="minorHAnsi" w:cstheme="minorHAnsi"/>
          <w:sz w:val="20"/>
          <w:szCs w:val="20"/>
        </w:rPr>
      </w:pPr>
      <w:r w:rsidRPr="0000647E">
        <w:rPr>
          <w:rFonts w:asciiTheme="minorHAnsi" w:hAnsiTheme="minorHAnsi" w:cstheme="minorHAnsi"/>
          <w:sz w:val="20"/>
          <w:szCs w:val="20"/>
        </w:rPr>
        <w:t xml:space="preserve">Lesson Theme </w:t>
      </w:r>
      <w:proofErr w:type="gramStart"/>
      <w:r w:rsidRPr="0000647E">
        <w:rPr>
          <w:rFonts w:asciiTheme="minorHAnsi" w:hAnsiTheme="minorHAnsi" w:cstheme="minorHAnsi"/>
          <w:sz w:val="20"/>
          <w:szCs w:val="20"/>
        </w:rPr>
        <w:t>6.2 :</w:t>
      </w:r>
      <w:proofErr w:type="gramEnd"/>
      <w:r w:rsidRPr="0000647E">
        <w:rPr>
          <w:rFonts w:asciiTheme="minorHAnsi" w:hAnsiTheme="minorHAnsi" w:cstheme="minorHAnsi"/>
          <w:sz w:val="20"/>
          <w:szCs w:val="20"/>
        </w:rPr>
        <w:t xml:space="preserve"> Constructing Antiderivatives Analytically</w:t>
      </w:r>
    </w:p>
    <w:p w14:paraId="5E867CE8" w14:textId="77777777" w:rsidR="0000647E" w:rsidRPr="0000647E" w:rsidRDefault="0000647E" w:rsidP="0000647E">
      <w:pPr>
        <w:rPr>
          <w:rFonts w:asciiTheme="minorHAnsi" w:hAnsiTheme="minorHAnsi" w:cstheme="minorHAnsi"/>
          <w:sz w:val="20"/>
          <w:szCs w:val="20"/>
        </w:rPr>
      </w:pPr>
      <w:r w:rsidRPr="0000647E">
        <w:rPr>
          <w:rFonts w:asciiTheme="minorHAnsi" w:hAnsiTheme="minorHAnsi" w:cstheme="minorHAnsi"/>
          <w:sz w:val="20"/>
          <w:szCs w:val="20"/>
        </w:rPr>
        <w:t xml:space="preserve">Lesson </w:t>
      </w:r>
      <w:proofErr w:type="gramStart"/>
      <w:r w:rsidRPr="0000647E">
        <w:rPr>
          <w:rFonts w:asciiTheme="minorHAnsi" w:hAnsiTheme="minorHAnsi" w:cstheme="minorHAnsi"/>
          <w:sz w:val="20"/>
          <w:szCs w:val="20"/>
        </w:rPr>
        <w:t>Theme :</w:t>
      </w:r>
      <w:proofErr w:type="gramEnd"/>
      <w:r w:rsidRPr="0000647E">
        <w:rPr>
          <w:rFonts w:asciiTheme="minorHAnsi" w:hAnsiTheme="minorHAnsi" w:cstheme="minorHAnsi"/>
          <w:sz w:val="20"/>
          <w:szCs w:val="20"/>
        </w:rPr>
        <w:t xml:space="preserve"> Chapter 6 Review</w:t>
      </w:r>
    </w:p>
    <w:p w14:paraId="616A61C8" w14:textId="77777777" w:rsidR="0000647E" w:rsidRPr="0000647E" w:rsidRDefault="0000647E" w:rsidP="0000647E">
      <w:pPr>
        <w:rPr>
          <w:rFonts w:asciiTheme="minorHAnsi" w:hAnsiTheme="minorHAnsi" w:cstheme="minorHAnsi"/>
          <w:sz w:val="20"/>
          <w:szCs w:val="20"/>
        </w:rPr>
      </w:pPr>
      <w:r w:rsidRPr="0000647E">
        <w:rPr>
          <w:rFonts w:asciiTheme="minorHAnsi" w:hAnsiTheme="minorHAnsi" w:cstheme="minorHAnsi"/>
          <w:sz w:val="20"/>
          <w:szCs w:val="20"/>
        </w:rPr>
        <w:t xml:space="preserve">Lesson Theme </w:t>
      </w:r>
      <w:proofErr w:type="gramStart"/>
      <w:r w:rsidRPr="0000647E">
        <w:rPr>
          <w:rFonts w:asciiTheme="minorHAnsi" w:hAnsiTheme="minorHAnsi" w:cstheme="minorHAnsi"/>
          <w:sz w:val="20"/>
          <w:szCs w:val="20"/>
        </w:rPr>
        <w:t>7.1 :</w:t>
      </w:r>
      <w:proofErr w:type="gramEnd"/>
      <w:r w:rsidRPr="0000647E">
        <w:rPr>
          <w:rFonts w:asciiTheme="minorHAnsi" w:hAnsiTheme="minorHAnsi" w:cstheme="minorHAnsi"/>
          <w:sz w:val="20"/>
          <w:szCs w:val="20"/>
        </w:rPr>
        <w:t xml:space="preserve"> Integration by Substitution</w:t>
      </w:r>
    </w:p>
    <w:p w14:paraId="6C4FD6C4" w14:textId="77777777" w:rsidR="004F7797" w:rsidRPr="00D56C3B" w:rsidRDefault="004F7797" w:rsidP="004F7797">
      <w:pPr>
        <w:rPr>
          <w:rFonts w:asciiTheme="minorHAnsi" w:hAnsiTheme="minorHAnsi" w:cstheme="minorHAnsi"/>
          <w:sz w:val="20"/>
          <w:szCs w:val="20"/>
        </w:rPr>
      </w:pPr>
    </w:p>
    <w:p w14:paraId="4DEF1B15" w14:textId="2C8DF9E1" w:rsidR="004F7797" w:rsidRPr="00D56C3B" w:rsidRDefault="004F7797" w:rsidP="004F7797">
      <w:pPr>
        <w:rPr>
          <w:rFonts w:asciiTheme="minorHAnsi" w:hAnsiTheme="minorHAnsi" w:cstheme="minorHAnsi"/>
          <w:b/>
          <w:bCs/>
          <w:sz w:val="20"/>
          <w:szCs w:val="20"/>
        </w:rPr>
      </w:pPr>
      <w:r w:rsidRPr="00D56C3B">
        <w:rPr>
          <w:rFonts w:asciiTheme="minorHAnsi" w:hAnsiTheme="minorHAnsi" w:cstheme="minorHAnsi"/>
          <w:b/>
          <w:bCs/>
          <w:sz w:val="20"/>
          <w:szCs w:val="20"/>
          <w:highlight w:val="yellow"/>
        </w:rPr>
        <w:t>Unit Specific Accommodations and Modifications</w:t>
      </w:r>
    </w:p>
    <w:p w14:paraId="5DB7FA10" w14:textId="76012308" w:rsidR="00C86CFA" w:rsidRPr="00D56C3B" w:rsidRDefault="00C86CFA" w:rsidP="004F7797">
      <w:pPr>
        <w:rPr>
          <w:rFonts w:asciiTheme="minorHAnsi" w:hAnsiTheme="minorHAnsi" w:cstheme="minorHAnsi"/>
          <w:b/>
          <w:bCs/>
          <w:sz w:val="20"/>
          <w:szCs w:val="20"/>
        </w:rPr>
      </w:pPr>
    </w:p>
    <w:p w14:paraId="53A39DD4" w14:textId="77777777" w:rsidR="00401758" w:rsidRDefault="00C86CFA" w:rsidP="0060422C">
      <w:pPr>
        <w:widowControl w:val="0"/>
        <w:numPr>
          <w:ilvl w:val="0"/>
          <w:numId w:val="25"/>
        </w:numPr>
        <w:jc w:val="both"/>
        <w:rPr>
          <w:rFonts w:asciiTheme="minorHAnsi" w:hAnsiTheme="minorHAnsi" w:cstheme="minorHAnsi"/>
          <w:sz w:val="20"/>
          <w:szCs w:val="20"/>
        </w:rPr>
      </w:pPr>
      <w:r w:rsidRPr="00D56C3B">
        <w:rPr>
          <w:rFonts w:asciiTheme="minorHAnsi" w:hAnsiTheme="minorHAnsi" w:cstheme="minorHAnsi"/>
          <w:sz w:val="20"/>
          <w:szCs w:val="20"/>
        </w:rPr>
        <w:t xml:space="preserve">Students may assume the MRAM estimate is the average of LRAM and RRAM estimates.  </w:t>
      </w:r>
    </w:p>
    <w:p w14:paraId="251CAAC8" w14:textId="581C6034" w:rsidR="00C86CFA" w:rsidRPr="00D56C3B" w:rsidRDefault="00C86CFA" w:rsidP="00401758">
      <w:pPr>
        <w:widowControl w:val="0"/>
        <w:ind w:left="720"/>
        <w:jc w:val="both"/>
        <w:rPr>
          <w:rFonts w:asciiTheme="minorHAnsi" w:hAnsiTheme="minorHAnsi" w:cstheme="minorHAnsi"/>
          <w:sz w:val="20"/>
          <w:szCs w:val="20"/>
        </w:rPr>
      </w:pPr>
      <w:r w:rsidRPr="00D56C3B">
        <w:rPr>
          <w:rFonts w:asciiTheme="minorHAnsi" w:hAnsiTheme="minorHAnsi" w:cstheme="minorHAnsi"/>
          <w:sz w:val="20"/>
          <w:szCs w:val="20"/>
        </w:rPr>
        <w:t>Use an example of a quadratic to show this is not the case.</w:t>
      </w:r>
    </w:p>
    <w:p w14:paraId="57D07AA5" w14:textId="77777777" w:rsidR="00C86CFA" w:rsidRPr="00D56C3B" w:rsidRDefault="00C86CFA" w:rsidP="0060422C">
      <w:pPr>
        <w:widowControl w:val="0"/>
        <w:numPr>
          <w:ilvl w:val="0"/>
          <w:numId w:val="25"/>
        </w:numPr>
        <w:jc w:val="both"/>
        <w:rPr>
          <w:rFonts w:asciiTheme="minorHAnsi" w:hAnsiTheme="minorHAnsi" w:cstheme="minorHAnsi"/>
          <w:sz w:val="20"/>
          <w:szCs w:val="20"/>
        </w:rPr>
      </w:pPr>
      <w:r w:rsidRPr="00D56C3B">
        <w:rPr>
          <w:rFonts w:asciiTheme="minorHAnsi" w:hAnsiTheme="minorHAnsi" w:cstheme="minorHAnsi"/>
          <w:sz w:val="20"/>
          <w:szCs w:val="20"/>
        </w:rPr>
        <w:t xml:space="preserve">Stress the importance of not forgetting the </w:t>
      </w:r>
      <w:r w:rsidRPr="00D56C3B">
        <w:rPr>
          <w:rFonts w:asciiTheme="minorHAnsi" w:hAnsiTheme="minorHAnsi" w:cstheme="minorHAnsi"/>
          <w:i/>
          <w:sz w:val="20"/>
          <w:szCs w:val="20"/>
        </w:rPr>
        <w:t>dx</w:t>
      </w:r>
      <w:r w:rsidRPr="00D56C3B">
        <w:rPr>
          <w:rFonts w:asciiTheme="minorHAnsi" w:hAnsiTheme="minorHAnsi" w:cstheme="minorHAnsi"/>
          <w:sz w:val="20"/>
          <w:szCs w:val="20"/>
        </w:rPr>
        <w:t>.</w:t>
      </w:r>
    </w:p>
    <w:p w14:paraId="73FDEA6C" w14:textId="77777777" w:rsidR="00C86CFA" w:rsidRPr="00D56C3B" w:rsidRDefault="00C86CFA" w:rsidP="0060422C">
      <w:pPr>
        <w:widowControl w:val="0"/>
        <w:numPr>
          <w:ilvl w:val="0"/>
          <w:numId w:val="25"/>
        </w:numPr>
        <w:jc w:val="both"/>
        <w:rPr>
          <w:rFonts w:asciiTheme="minorHAnsi" w:hAnsiTheme="minorHAnsi" w:cstheme="minorHAnsi"/>
          <w:sz w:val="20"/>
          <w:szCs w:val="20"/>
        </w:rPr>
      </w:pPr>
      <w:r w:rsidRPr="00D56C3B">
        <w:rPr>
          <w:rFonts w:asciiTheme="minorHAnsi" w:hAnsiTheme="minorHAnsi" w:cstheme="minorHAnsi"/>
          <w:sz w:val="20"/>
          <w:szCs w:val="20"/>
        </w:rPr>
        <w:t>Algebraic mistakes are often made when finding antiderivatives.  Have students get in the habit of differentiating their answer to verify that they found the correct antiderivative.</w:t>
      </w:r>
    </w:p>
    <w:p w14:paraId="531C0794" w14:textId="77777777" w:rsidR="00BD0C66" w:rsidRDefault="00C86CFA" w:rsidP="0060422C">
      <w:pPr>
        <w:widowControl w:val="0"/>
        <w:numPr>
          <w:ilvl w:val="0"/>
          <w:numId w:val="25"/>
        </w:numPr>
        <w:jc w:val="both"/>
        <w:rPr>
          <w:rFonts w:asciiTheme="minorHAnsi" w:hAnsiTheme="minorHAnsi" w:cstheme="minorHAnsi"/>
          <w:sz w:val="20"/>
          <w:szCs w:val="20"/>
        </w:rPr>
      </w:pPr>
      <w:r w:rsidRPr="00D56C3B">
        <w:rPr>
          <w:rFonts w:asciiTheme="minorHAnsi" w:hAnsiTheme="minorHAnsi" w:cstheme="minorHAnsi"/>
          <w:sz w:val="20"/>
          <w:szCs w:val="20"/>
        </w:rPr>
        <w:t xml:space="preserve">Make sure students pay attention to functions that are both above the </w:t>
      </w:r>
      <w:r w:rsidRPr="00D56C3B">
        <w:rPr>
          <w:rFonts w:asciiTheme="minorHAnsi" w:hAnsiTheme="minorHAnsi" w:cstheme="minorHAnsi"/>
          <w:i/>
          <w:sz w:val="20"/>
          <w:szCs w:val="20"/>
        </w:rPr>
        <w:t>x-</w:t>
      </w:r>
      <w:r w:rsidRPr="00D56C3B">
        <w:rPr>
          <w:rFonts w:asciiTheme="minorHAnsi" w:hAnsiTheme="minorHAnsi" w:cstheme="minorHAnsi"/>
          <w:sz w:val="20"/>
          <w:szCs w:val="20"/>
        </w:rPr>
        <w:t xml:space="preserve">axis and below the </w:t>
      </w:r>
      <w:r w:rsidRPr="00D56C3B">
        <w:rPr>
          <w:rFonts w:asciiTheme="minorHAnsi" w:hAnsiTheme="minorHAnsi" w:cstheme="minorHAnsi"/>
          <w:i/>
          <w:sz w:val="20"/>
          <w:szCs w:val="20"/>
        </w:rPr>
        <w:t>x-</w:t>
      </w:r>
      <w:r w:rsidRPr="00D56C3B">
        <w:rPr>
          <w:rFonts w:asciiTheme="minorHAnsi" w:hAnsiTheme="minorHAnsi" w:cstheme="minorHAnsi"/>
          <w:sz w:val="20"/>
          <w:szCs w:val="20"/>
        </w:rPr>
        <w:t>axis and to be careful with positive and negative definite integrals.</w:t>
      </w:r>
    </w:p>
    <w:p w14:paraId="24A9E757" w14:textId="75E0FB77" w:rsidR="00C86CFA" w:rsidRPr="00BD0C66" w:rsidRDefault="00C86CFA" w:rsidP="0060422C">
      <w:pPr>
        <w:widowControl w:val="0"/>
        <w:numPr>
          <w:ilvl w:val="0"/>
          <w:numId w:val="25"/>
        </w:numPr>
        <w:jc w:val="both"/>
        <w:rPr>
          <w:rFonts w:asciiTheme="minorHAnsi" w:hAnsiTheme="minorHAnsi" w:cstheme="minorHAnsi"/>
          <w:sz w:val="20"/>
          <w:szCs w:val="20"/>
        </w:rPr>
      </w:pPr>
      <w:r w:rsidRPr="00BD0C66">
        <w:rPr>
          <w:rFonts w:asciiTheme="minorHAnsi" w:hAnsiTheme="minorHAnsi" w:cstheme="minorHAnsi"/>
          <w:sz w:val="20"/>
          <w:szCs w:val="20"/>
        </w:rPr>
        <w:t xml:space="preserve">Students may assume that the Trapezoidal Rule is equivalent to MRAM.  Use a function such as </w:t>
      </w:r>
      <w:r w:rsidRPr="00BD0C66">
        <w:rPr>
          <w:rFonts w:asciiTheme="minorHAnsi" w:hAnsiTheme="minorHAnsi" w:cstheme="minorHAnsi"/>
          <w:i/>
          <w:sz w:val="20"/>
          <w:szCs w:val="20"/>
        </w:rPr>
        <w:t>f(x)=x</w:t>
      </w:r>
      <w:r w:rsidRPr="00BD0C66">
        <w:rPr>
          <w:rFonts w:asciiTheme="minorHAnsi" w:hAnsiTheme="minorHAnsi" w:cstheme="minorHAnsi"/>
          <w:i/>
          <w:sz w:val="20"/>
          <w:szCs w:val="20"/>
          <w:vertAlign w:val="superscript"/>
        </w:rPr>
        <w:t>2</w:t>
      </w:r>
      <w:r w:rsidRPr="00BD0C66">
        <w:rPr>
          <w:rFonts w:asciiTheme="minorHAnsi" w:hAnsiTheme="minorHAnsi" w:cstheme="minorHAnsi"/>
          <w:i/>
          <w:sz w:val="20"/>
          <w:szCs w:val="20"/>
        </w:rPr>
        <w:t xml:space="preserve"> </w:t>
      </w:r>
      <w:r w:rsidRPr="00BD0C66">
        <w:rPr>
          <w:rFonts w:asciiTheme="minorHAnsi" w:hAnsiTheme="minorHAnsi" w:cstheme="minorHAnsi"/>
          <w:sz w:val="20"/>
          <w:szCs w:val="20"/>
        </w:rPr>
        <w:t>to show how the two rules differ.</w:t>
      </w:r>
    </w:p>
    <w:p w14:paraId="68EED476" w14:textId="77777777" w:rsidR="004F7797" w:rsidRPr="00D56C3B" w:rsidRDefault="004F7797" w:rsidP="004F7797">
      <w:pPr>
        <w:rPr>
          <w:rFonts w:asciiTheme="minorHAnsi" w:hAnsiTheme="minorHAnsi" w:cstheme="minorHAnsi"/>
          <w:sz w:val="20"/>
          <w:szCs w:val="20"/>
        </w:rPr>
      </w:pPr>
    </w:p>
    <w:p w14:paraId="1084B380" w14:textId="77777777" w:rsidR="00BD0C66" w:rsidRPr="00954068" w:rsidRDefault="00BD0C66" w:rsidP="00BD0C66">
      <w:pPr>
        <w:rPr>
          <w:rFonts w:cstheme="minorHAnsi"/>
          <w:sz w:val="20"/>
          <w:szCs w:val="20"/>
        </w:rPr>
      </w:pPr>
    </w:p>
    <w:tbl>
      <w:tblPr>
        <w:tblStyle w:val="TableGrid"/>
        <w:tblW w:w="10790" w:type="dxa"/>
        <w:tblInd w:w="-5" w:type="dxa"/>
        <w:shd w:val="clear" w:color="auto" w:fill="000000"/>
        <w:tblLook w:val="04A0" w:firstRow="1" w:lastRow="0" w:firstColumn="1" w:lastColumn="0" w:noHBand="0" w:noVBand="1"/>
      </w:tblPr>
      <w:tblGrid>
        <w:gridCol w:w="10790"/>
      </w:tblGrid>
      <w:tr w:rsidR="00BD0C66" w:rsidRPr="00954068" w14:paraId="2E98AF97" w14:textId="77777777" w:rsidTr="00B0162F">
        <w:tc>
          <w:tcPr>
            <w:tcW w:w="10790" w:type="dxa"/>
            <w:shd w:val="clear" w:color="auto" w:fill="000000"/>
            <w:tcMar>
              <w:top w:w="144" w:type="dxa"/>
              <w:left w:w="144" w:type="dxa"/>
              <w:bottom w:w="144" w:type="dxa"/>
              <w:right w:w="144" w:type="dxa"/>
            </w:tcMar>
          </w:tcPr>
          <w:p w14:paraId="4DE6E980" w14:textId="77777777" w:rsidR="00BD0C66" w:rsidRPr="00954068" w:rsidRDefault="00BD0C66" w:rsidP="00B0162F">
            <w:pPr>
              <w:jc w:val="center"/>
              <w:rPr>
                <w:rFonts w:cstheme="minorHAnsi"/>
                <w:b/>
                <w:bCs/>
                <w:sz w:val="20"/>
                <w:szCs w:val="20"/>
              </w:rPr>
            </w:pPr>
            <w:r w:rsidRPr="00954068">
              <w:rPr>
                <w:rFonts w:cstheme="minorHAnsi"/>
                <w:b/>
                <w:bCs/>
                <w:sz w:val="20"/>
                <w:szCs w:val="20"/>
              </w:rPr>
              <w:t>Additional Materials</w:t>
            </w:r>
          </w:p>
        </w:tc>
      </w:tr>
    </w:tbl>
    <w:p w14:paraId="3294F066" w14:textId="77777777" w:rsidR="00BD0C66" w:rsidRPr="00954068" w:rsidRDefault="00BD0C66" w:rsidP="00BD0C66">
      <w:pPr>
        <w:rPr>
          <w:rFonts w:cstheme="minorHAnsi"/>
          <w:sz w:val="20"/>
          <w:szCs w:val="20"/>
        </w:rPr>
      </w:pPr>
    </w:p>
    <w:p w14:paraId="16D749E8" w14:textId="77777777" w:rsidR="00BD0C66" w:rsidRPr="00F073EA" w:rsidRDefault="00BD0C66" w:rsidP="005933E6">
      <w:pPr>
        <w:rPr>
          <w:rFonts w:asciiTheme="minorHAnsi" w:hAnsiTheme="minorHAnsi" w:cstheme="minorHAnsi"/>
          <w:b/>
          <w:bCs/>
          <w:sz w:val="20"/>
          <w:szCs w:val="20"/>
          <w:u w:val="single"/>
        </w:rPr>
      </w:pPr>
      <w:r w:rsidRPr="00F073EA">
        <w:rPr>
          <w:rFonts w:asciiTheme="minorHAnsi" w:hAnsiTheme="minorHAnsi" w:cstheme="minorHAnsi"/>
          <w:b/>
          <w:bCs/>
          <w:sz w:val="20"/>
          <w:szCs w:val="20"/>
          <w:highlight w:val="yellow"/>
          <w:u w:val="single"/>
        </w:rPr>
        <w:t>Digital Tools/Resources:</w:t>
      </w:r>
      <w:r w:rsidRPr="00F073EA">
        <w:rPr>
          <w:rFonts w:asciiTheme="minorHAnsi" w:hAnsiTheme="minorHAnsi" w:cstheme="minorHAnsi"/>
          <w:b/>
          <w:bCs/>
          <w:sz w:val="20"/>
          <w:szCs w:val="20"/>
          <w:u w:val="single"/>
        </w:rPr>
        <w:t xml:space="preserve"> </w:t>
      </w:r>
    </w:p>
    <w:p w14:paraId="001A7F92" w14:textId="77777777" w:rsidR="00EB57DF" w:rsidRDefault="00EB57DF" w:rsidP="00FE3631">
      <w:pPr>
        <w:rPr>
          <w:rFonts w:asciiTheme="minorHAnsi" w:hAnsiTheme="minorHAnsi" w:cstheme="minorHAnsi"/>
          <w:sz w:val="20"/>
          <w:szCs w:val="20"/>
        </w:rPr>
      </w:pPr>
    </w:p>
    <w:p w14:paraId="173FB9FB" w14:textId="7BA83C34" w:rsidR="00FE3631" w:rsidRPr="0052172C" w:rsidRDefault="00FE3631" w:rsidP="00FE3631">
      <w:pPr>
        <w:rPr>
          <w:rFonts w:asciiTheme="minorHAnsi" w:hAnsiTheme="minorHAnsi" w:cstheme="minorHAnsi"/>
          <w:sz w:val="20"/>
          <w:szCs w:val="20"/>
        </w:rPr>
      </w:pPr>
      <w:r w:rsidRPr="0052172C">
        <w:rPr>
          <w:rFonts w:asciiTheme="minorHAnsi" w:hAnsiTheme="minorHAnsi" w:cstheme="minorHAnsi"/>
          <w:sz w:val="20"/>
          <w:szCs w:val="20"/>
        </w:rPr>
        <w:t>TI-84 Plus Graphing Calculator provided to each student</w:t>
      </w:r>
      <w:r w:rsidR="00D011C4" w:rsidRPr="0052172C">
        <w:rPr>
          <w:rFonts w:asciiTheme="minorHAnsi" w:hAnsiTheme="minorHAnsi" w:cstheme="minorHAnsi"/>
          <w:sz w:val="20"/>
          <w:szCs w:val="20"/>
        </w:rPr>
        <w:t xml:space="preserve"> by the district</w:t>
      </w:r>
    </w:p>
    <w:p w14:paraId="2EC8DFB4" w14:textId="29DF2BFD" w:rsidR="005933E6" w:rsidRPr="0052172C" w:rsidRDefault="00BD0C66" w:rsidP="005933E6">
      <w:pPr>
        <w:rPr>
          <w:rFonts w:asciiTheme="minorHAnsi" w:hAnsiTheme="minorHAnsi" w:cstheme="minorHAnsi"/>
          <w:sz w:val="20"/>
          <w:szCs w:val="20"/>
        </w:rPr>
      </w:pPr>
      <w:r w:rsidRPr="0052172C">
        <w:rPr>
          <w:rFonts w:asciiTheme="minorHAnsi" w:hAnsiTheme="minorHAnsi" w:cstheme="minorHAnsi"/>
          <w:sz w:val="20"/>
          <w:szCs w:val="20"/>
        </w:rPr>
        <w:t>Wiley course resources on Canvas</w:t>
      </w:r>
    </w:p>
    <w:p w14:paraId="6B3AC19F" w14:textId="77777777" w:rsidR="005933E6" w:rsidRPr="0052172C" w:rsidRDefault="005933E6" w:rsidP="005933E6">
      <w:pPr>
        <w:widowControl w:val="0"/>
        <w:jc w:val="both"/>
        <w:rPr>
          <w:rFonts w:asciiTheme="minorHAnsi" w:hAnsiTheme="minorHAnsi" w:cstheme="minorHAnsi"/>
          <w:sz w:val="20"/>
          <w:szCs w:val="20"/>
        </w:rPr>
      </w:pPr>
      <w:r w:rsidRPr="0052172C">
        <w:rPr>
          <w:rFonts w:asciiTheme="minorHAnsi" w:hAnsiTheme="minorHAnsi" w:cstheme="minorHAnsi"/>
          <w:sz w:val="20"/>
          <w:szCs w:val="20"/>
        </w:rPr>
        <w:t>http://apcentral.collegeboard.com</w:t>
      </w:r>
    </w:p>
    <w:p w14:paraId="041E29BF" w14:textId="09B8A09B" w:rsidR="00BD0C66" w:rsidRPr="0052172C" w:rsidRDefault="00BD0C66" w:rsidP="005933E6">
      <w:pPr>
        <w:rPr>
          <w:rFonts w:asciiTheme="minorHAnsi" w:hAnsiTheme="minorHAnsi" w:cstheme="minorHAnsi"/>
          <w:sz w:val="20"/>
          <w:szCs w:val="20"/>
        </w:rPr>
      </w:pPr>
      <w:r w:rsidRPr="0052172C">
        <w:rPr>
          <w:rFonts w:asciiTheme="minorHAnsi" w:hAnsiTheme="minorHAnsi" w:cstheme="minorHAnsi"/>
          <w:sz w:val="20"/>
          <w:szCs w:val="20"/>
        </w:rPr>
        <w:t>Khan Academy</w:t>
      </w:r>
    </w:p>
    <w:p w14:paraId="14342A61" w14:textId="35067CEB" w:rsidR="00BD0C66" w:rsidRPr="0052172C" w:rsidRDefault="00BD0C66" w:rsidP="005933E6">
      <w:pPr>
        <w:rPr>
          <w:rFonts w:asciiTheme="minorHAnsi" w:hAnsiTheme="minorHAnsi" w:cstheme="minorHAnsi"/>
          <w:sz w:val="20"/>
          <w:szCs w:val="20"/>
        </w:rPr>
      </w:pPr>
      <w:r w:rsidRPr="0052172C">
        <w:rPr>
          <w:rFonts w:asciiTheme="minorHAnsi" w:hAnsiTheme="minorHAnsi" w:cstheme="minorHAnsi"/>
          <w:sz w:val="20"/>
          <w:szCs w:val="20"/>
        </w:rPr>
        <w:t>Edmentum Exact Path</w:t>
      </w:r>
    </w:p>
    <w:p w14:paraId="54F323E1" w14:textId="77777777" w:rsidR="005933E6" w:rsidRPr="00F073EA" w:rsidRDefault="005933E6" w:rsidP="005933E6">
      <w:pPr>
        <w:rPr>
          <w:rFonts w:asciiTheme="minorHAnsi" w:hAnsiTheme="minorHAnsi" w:cstheme="minorHAnsi"/>
          <w:sz w:val="20"/>
          <w:szCs w:val="20"/>
        </w:rPr>
      </w:pPr>
    </w:p>
    <w:p w14:paraId="304A823D" w14:textId="71A756FC" w:rsidR="00BD0C66" w:rsidRDefault="00BD0C66" w:rsidP="005933E6">
      <w:pPr>
        <w:rPr>
          <w:rFonts w:asciiTheme="minorHAnsi" w:hAnsiTheme="minorHAnsi" w:cstheme="minorHAnsi"/>
          <w:b/>
          <w:bCs/>
          <w:sz w:val="20"/>
          <w:szCs w:val="20"/>
          <w:u w:val="single"/>
        </w:rPr>
      </w:pPr>
      <w:r w:rsidRPr="00F073EA">
        <w:rPr>
          <w:rFonts w:asciiTheme="minorHAnsi" w:hAnsiTheme="minorHAnsi" w:cstheme="minorHAnsi"/>
          <w:b/>
          <w:bCs/>
          <w:sz w:val="20"/>
          <w:szCs w:val="20"/>
          <w:highlight w:val="yellow"/>
          <w:u w:val="single"/>
        </w:rPr>
        <w:t>Additional Primary &amp; Secondary Resources:</w:t>
      </w:r>
    </w:p>
    <w:p w14:paraId="3BC0E5BA" w14:textId="77777777" w:rsidR="005933E6" w:rsidRPr="00F073EA" w:rsidRDefault="005933E6" w:rsidP="005933E6">
      <w:pPr>
        <w:rPr>
          <w:rFonts w:asciiTheme="minorHAnsi" w:hAnsiTheme="minorHAnsi" w:cstheme="minorHAnsi"/>
          <w:b/>
          <w:bCs/>
          <w:sz w:val="20"/>
          <w:szCs w:val="20"/>
          <w:u w:val="single"/>
        </w:rPr>
      </w:pPr>
    </w:p>
    <w:p w14:paraId="35731E13" w14:textId="06DED5C9" w:rsidR="00BD0C66" w:rsidRPr="00FE3631" w:rsidRDefault="005933E6" w:rsidP="005933E6">
      <w:pPr>
        <w:rPr>
          <w:rFonts w:asciiTheme="minorHAnsi" w:hAnsiTheme="minorHAnsi" w:cstheme="minorHAnsi"/>
          <w:sz w:val="20"/>
          <w:szCs w:val="20"/>
        </w:rPr>
      </w:pPr>
      <w:r w:rsidRPr="00FE3631">
        <w:rPr>
          <w:rFonts w:asciiTheme="minorHAnsi" w:hAnsiTheme="minorHAnsi" w:cstheme="minorHAnsi"/>
          <w:sz w:val="20"/>
          <w:szCs w:val="20"/>
        </w:rPr>
        <w:t>Multiple Choice &amp; Free-Response questions in preparation for the AP Calculus (AB) Examination</w:t>
      </w:r>
    </w:p>
    <w:p w14:paraId="1C55966C" w14:textId="77777777" w:rsidR="00BD0C66" w:rsidRPr="00FE3631" w:rsidRDefault="00BD0C66" w:rsidP="005933E6">
      <w:pPr>
        <w:rPr>
          <w:rFonts w:asciiTheme="minorHAnsi" w:hAnsiTheme="minorHAnsi" w:cstheme="minorHAnsi"/>
          <w:sz w:val="20"/>
          <w:szCs w:val="20"/>
        </w:rPr>
      </w:pPr>
      <w:r w:rsidRPr="00FE3631">
        <w:rPr>
          <w:rFonts w:asciiTheme="minorHAnsi" w:hAnsiTheme="minorHAnsi" w:cstheme="minorHAnsi"/>
          <w:sz w:val="20"/>
          <w:szCs w:val="20"/>
        </w:rPr>
        <w:t xml:space="preserve">LPS Adopted Textbooks and Programs </w:t>
      </w:r>
    </w:p>
    <w:p w14:paraId="1A7866B5" w14:textId="77777777" w:rsidR="00BD0C66" w:rsidRPr="00F073EA" w:rsidRDefault="00BD0C66" w:rsidP="005933E6">
      <w:pPr>
        <w:numPr>
          <w:ilvl w:val="0"/>
          <w:numId w:val="1"/>
        </w:numPr>
        <w:ind w:hanging="210"/>
        <w:rPr>
          <w:rFonts w:asciiTheme="minorHAnsi" w:hAnsiTheme="minorHAnsi" w:cstheme="minorHAnsi"/>
          <w:sz w:val="20"/>
          <w:szCs w:val="20"/>
        </w:rPr>
      </w:pPr>
      <w:r w:rsidRPr="00F073EA">
        <w:rPr>
          <w:rFonts w:asciiTheme="minorHAnsi" w:hAnsiTheme="minorHAnsi" w:cstheme="minorHAnsi"/>
          <w:sz w:val="20"/>
          <w:szCs w:val="20"/>
        </w:rPr>
        <w:t xml:space="preserve">Wiley: Calculus – AP Edition </w:t>
      </w:r>
      <w:r w:rsidRPr="00F073EA">
        <w:rPr>
          <w:rFonts w:asciiTheme="minorHAnsi" w:hAnsiTheme="minorHAnsi" w:cstheme="minorHAnsi"/>
          <w:color w:val="FFFFFF" w:themeColor="background1"/>
          <w:sz w:val="20"/>
          <w:szCs w:val="20"/>
          <w:highlight w:val="blue"/>
        </w:rPr>
        <w:t>CR1</w:t>
      </w:r>
    </w:p>
    <w:p w14:paraId="1808ED72" w14:textId="3B0D6E74" w:rsidR="00BD0C66" w:rsidRPr="003466BD" w:rsidRDefault="00BD0C66" w:rsidP="005933E6">
      <w:pPr>
        <w:numPr>
          <w:ilvl w:val="0"/>
          <w:numId w:val="1"/>
        </w:numPr>
        <w:ind w:hanging="210"/>
        <w:rPr>
          <w:rFonts w:asciiTheme="minorHAnsi" w:hAnsiTheme="minorHAnsi" w:cstheme="minorHAnsi"/>
          <w:sz w:val="20"/>
          <w:szCs w:val="20"/>
        </w:rPr>
      </w:pPr>
      <w:r w:rsidRPr="00F073EA">
        <w:rPr>
          <w:rFonts w:asciiTheme="minorHAnsi" w:hAnsiTheme="minorHAnsi" w:cstheme="minorHAnsi"/>
          <w:sz w:val="20"/>
          <w:szCs w:val="20"/>
        </w:rPr>
        <w:t xml:space="preserve">Cengage: Calculus – Early Transcendental Functions </w:t>
      </w:r>
      <w:r w:rsidRPr="00F073EA">
        <w:rPr>
          <w:rFonts w:asciiTheme="minorHAnsi" w:hAnsiTheme="minorHAnsi" w:cstheme="minorHAnsi"/>
          <w:color w:val="FFFFFF" w:themeColor="background1"/>
          <w:sz w:val="20"/>
          <w:szCs w:val="20"/>
          <w:highlight w:val="blue"/>
        </w:rPr>
        <w:t>CR1</w:t>
      </w:r>
    </w:p>
    <w:p w14:paraId="0D531AAE" w14:textId="48334413" w:rsidR="003466BD" w:rsidRDefault="003466BD" w:rsidP="003466BD">
      <w:pPr>
        <w:rPr>
          <w:rFonts w:asciiTheme="minorHAnsi" w:hAnsiTheme="minorHAnsi" w:cstheme="minorHAnsi"/>
          <w:color w:val="FFFFFF" w:themeColor="background1"/>
          <w:sz w:val="20"/>
          <w:szCs w:val="20"/>
        </w:rPr>
      </w:pPr>
    </w:p>
    <w:p w14:paraId="71C775F3" w14:textId="0C04DE72" w:rsidR="003466BD" w:rsidRDefault="003466BD" w:rsidP="003466BD">
      <w:pPr>
        <w:rPr>
          <w:rFonts w:asciiTheme="minorHAnsi" w:hAnsiTheme="minorHAnsi" w:cstheme="minorHAnsi"/>
          <w:color w:val="FFFFFF" w:themeColor="background1"/>
          <w:sz w:val="20"/>
          <w:szCs w:val="20"/>
        </w:rPr>
      </w:pPr>
    </w:p>
    <w:p w14:paraId="31D675EF" w14:textId="55DE77F2" w:rsidR="003466BD" w:rsidRDefault="003466BD" w:rsidP="003466BD">
      <w:pPr>
        <w:rPr>
          <w:rFonts w:asciiTheme="minorHAnsi" w:hAnsiTheme="minorHAnsi" w:cstheme="minorHAnsi"/>
          <w:color w:val="FFFFFF" w:themeColor="background1"/>
          <w:sz w:val="20"/>
          <w:szCs w:val="20"/>
        </w:rPr>
      </w:pPr>
    </w:p>
    <w:p w14:paraId="52AC651E" w14:textId="3AB00072" w:rsidR="005417ED" w:rsidRDefault="005417ED" w:rsidP="003466BD">
      <w:pPr>
        <w:rPr>
          <w:rFonts w:asciiTheme="minorHAnsi" w:hAnsiTheme="minorHAnsi" w:cstheme="minorHAnsi"/>
          <w:color w:val="FFFFFF" w:themeColor="background1"/>
          <w:sz w:val="20"/>
          <w:szCs w:val="20"/>
        </w:rPr>
      </w:pPr>
    </w:p>
    <w:p w14:paraId="0D0DF95F" w14:textId="6C2470D3" w:rsidR="005417ED" w:rsidRDefault="005417ED" w:rsidP="003466BD">
      <w:pPr>
        <w:rPr>
          <w:rFonts w:asciiTheme="minorHAnsi" w:hAnsiTheme="minorHAnsi" w:cstheme="minorHAnsi"/>
          <w:color w:val="FFFFFF" w:themeColor="background1"/>
          <w:sz w:val="20"/>
          <w:szCs w:val="20"/>
        </w:rPr>
      </w:pPr>
    </w:p>
    <w:p w14:paraId="4D093B26" w14:textId="762EFB3D" w:rsidR="005417ED" w:rsidRDefault="005417ED" w:rsidP="003466BD">
      <w:pPr>
        <w:rPr>
          <w:rFonts w:asciiTheme="minorHAnsi" w:hAnsiTheme="minorHAnsi" w:cstheme="minorHAnsi"/>
          <w:color w:val="FFFFFF" w:themeColor="background1"/>
          <w:sz w:val="20"/>
          <w:szCs w:val="20"/>
        </w:rPr>
      </w:pPr>
    </w:p>
    <w:p w14:paraId="03695C95" w14:textId="7C1178B2" w:rsidR="005417ED" w:rsidRDefault="005417ED" w:rsidP="003466BD">
      <w:pPr>
        <w:rPr>
          <w:rFonts w:asciiTheme="minorHAnsi" w:hAnsiTheme="minorHAnsi" w:cstheme="minorHAnsi"/>
          <w:color w:val="FFFFFF" w:themeColor="background1"/>
          <w:sz w:val="20"/>
          <w:szCs w:val="20"/>
        </w:rPr>
      </w:pPr>
    </w:p>
    <w:p w14:paraId="45504A30" w14:textId="343AE14A" w:rsidR="005417ED" w:rsidRDefault="005417ED" w:rsidP="003466BD">
      <w:pPr>
        <w:rPr>
          <w:rFonts w:asciiTheme="minorHAnsi" w:hAnsiTheme="minorHAnsi" w:cstheme="minorHAnsi"/>
          <w:color w:val="FFFFFF" w:themeColor="background1"/>
          <w:sz w:val="20"/>
          <w:szCs w:val="20"/>
        </w:rPr>
      </w:pPr>
    </w:p>
    <w:p w14:paraId="4BAEB783" w14:textId="77777777" w:rsidR="004F7797" w:rsidRPr="00954068" w:rsidRDefault="004F7797" w:rsidP="004F7797">
      <w:pPr>
        <w:rPr>
          <w:rFonts w:cstheme="minorHAnsi"/>
          <w:sz w:val="20"/>
          <w:szCs w:val="20"/>
        </w:rPr>
      </w:pPr>
    </w:p>
    <w:tbl>
      <w:tblPr>
        <w:tblStyle w:val="TableGrid"/>
        <w:tblW w:w="10790" w:type="dxa"/>
        <w:tblInd w:w="-5" w:type="dxa"/>
        <w:tblLook w:val="04A0" w:firstRow="1" w:lastRow="0" w:firstColumn="1" w:lastColumn="0" w:noHBand="0" w:noVBand="1"/>
      </w:tblPr>
      <w:tblGrid>
        <w:gridCol w:w="10790"/>
      </w:tblGrid>
      <w:tr w:rsidR="004F7797" w:rsidRPr="00954068" w14:paraId="57EE3A26" w14:textId="77777777" w:rsidTr="00B0162F">
        <w:tc>
          <w:tcPr>
            <w:tcW w:w="10790" w:type="dxa"/>
            <w:shd w:val="clear" w:color="auto" w:fill="E36C0A"/>
            <w:tcMar>
              <w:top w:w="144" w:type="dxa"/>
              <w:left w:w="144" w:type="dxa"/>
              <w:bottom w:w="144" w:type="dxa"/>
              <w:right w:w="144" w:type="dxa"/>
            </w:tcMar>
          </w:tcPr>
          <w:p w14:paraId="08C2F17D" w14:textId="77D0AB07" w:rsidR="004F7797" w:rsidRDefault="004F7797" w:rsidP="00B0162F">
            <w:pPr>
              <w:jc w:val="center"/>
              <w:rPr>
                <w:rFonts w:cstheme="minorHAnsi"/>
                <w:b/>
                <w:bCs/>
                <w:sz w:val="20"/>
                <w:szCs w:val="20"/>
              </w:rPr>
            </w:pPr>
            <w:r w:rsidRPr="00954068">
              <w:rPr>
                <w:rFonts w:cstheme="minorHAnsi"/>
                <w:b/>
                <w:bCs/>
                <w:sz w:val="20"/>
                <w:szCs w:val="20"/>
              </w:rPr>
              <w:lastRenderedPageBreak/>
              <w:t xml:space="preserve">Unit # </w:t>
            </w:r>
            <w:r w:rsidR="00B95B06">
              <w:rPr>
                <w:rFonts w:cstheme="minorHAnsi"/>
                <w:b/>
                <w:bCs/>
                <w:sz w:val="20"/>
                <w:szCs w:val="20"/>
              </w:rPr>
              <w:t>7</w:t>
            </w:r>
          </w:p>
          <w:p w14:paraId="39B6F42B" w14:textId="77777777" w:rsidR="004F7797" w:rsidRDefault="004F7797" w:rsidP="00B0162F">
            <w:pPr>
              <w:jc w:val="center"/>
              <w:rPr>
                <w:rFonts w:cstheme="minorHAnsi"/>
                <w:b/>
                <w:bCs/>
                <w:sz w:val="20"/>
                <w:szCs w:val="20"/>
              </w:rPr>
            </w:pPr>
            <w:r>
              <w:rPr>
                <w:rFonts w:cstheme="minorHAnsi"/>
                <w:b/>
                <w:bCs/>
                <w:sz w:val="20"/>
                <w:szCs w:val="20"/>
              </w:rPr>
              <w:t>14 Days</w:t>
            </w:r>
          </w:p>
          <w:p w14:paraId="3AC1F275" w14:textId="7BC25BF0" w:rsidR="004F7797" w:rsidRPr="00F97837" w:rsidRDefault="00B95B06" w:rsidP="00B0162F">
            <w:pPr>
              <w:jc w:val="center"/>
              <w:rPr>
                <w:rFonts w:cstheme="minorHAnsi"/>
                <w:b/>
                <w:bCs/>
                <w:sz w:val="20"/>
                <w:szCs w:val="20"/>
              </w:rPr>
            </w:pPr>
            <w:r>
              <w:rPr>
                <w:rFonts w:ascii="Tahoma" w:hAnsi="Tahoma" w:cs="Tahoma"/>
                <w:b/>
                <w:noProof/>
                <w:sz w:val="20"/>
                <w:szCs w:val="20"/>
              </w:rPr>
              <w:t>Differential Equations</w:t>
            </w:r>
          </w:p>
          <w:p w14:paraId="3D7F4E5E" w14:textId="61BD90FD" w:rsidR="004F7797" w:rsidRPr="00AF1D80" w:rsidRDefault="004F7797" w:rsidP="00B0162F">
            <w:pPr>
              <w:jc w:val="center"/>
              <w:rPr>
                <w:rFonts w:cstheme="minorHAnsi"/>
                <w:b/>
                <w:bCs/>
                <w:sz w:val="20"/>
                <w:szCs w:val="20"/>
              </w:rPr>
            </w:pPr>
            <w:r>
              <w:rPr>
                <w:rFonts w:cstheme="minorHAnsi"/>
                <w:b/>
                <w:bCs/>
                <w:sz w:val="20"/>
                <w:szCs w:val="20"/>
              </w:rPr>
              <w:t xml:space="preserve">(Weight on Exam </w:t>
            </w:r>
            <w:r w:rsidR="00B95B06">
              <w:rPr>
                <w:rFonts w:cstheme="minorHAnsi"/>
                <w:b/>
                <w:bCs/>
                <w:sz w:val="20"/>
                <w:szCs w:val="20"/>
              </w:rPr>
              <w:t>6</w:t>
            </w:r>
            <w:r>
              <w:rPr>
                <w:rFonts w:cstheme="minorHAnsi"/>
                <w:b/>
                <w:bCs/>
                <w:sz w:val="20"/>
                <w:szCs w:val="20"/>
              </w:rPr>
              <w:t>-</w:t>
            </w:r>
            <w:r w:rsidR="00B95B06">
              <w:rPr>
                <w:rFonts w:cstheme="minorHAnsi"/>
                <w:b/>
                <w:bCs/>
                <w:sz w:val="20"/>
                <w:szCs w:val="20"/>
              </w:rPr>
              <w:t>12</w:t>
            </w:r>
            <w:r>
              <w:rPr>
                <w:rFonts w:cstheme="minorHAnsi"/>
                <w:b/>
                <w:bCs/>
                <w:sz w:val="20"/>
                <w:szCs w:val="20"/>
              </w:rPr>
              <w:t>%)</w:t>
            </w:r>
          </w:p>
        </w:tc>
      </w:tr>
      <w:tr w:rsidR="004F7797" w:rsidRPr="00954068" w14:paraId="62E2EECB" w14:textId="77777777" w:rsidTr="00B0162F">
        <w:tc>
          <w:tcPr>
            <w:tcW w:w="10790" w:type="dxa"/>
            <w:shd w:val="clear" w:color="auto" w:fill="000000"/>
            <w:tcMar>
              <w:top w:w="144" w:type="dxa"/>
              <w:left w:w="144" w:type="dxa"/>
              <w:bottom w:w="144" w:type="dxa"/>
              <w:right w:w="144" w:type="dxa"/>
            </w:tcMar>
          </w:tcPr>
          <w:p w14:paraId="6939A103" w14:textId="77777777" w:rsidR="004F7797" w:rsidRPr="00954068" w:rsidRDefault="004F7797" w:rsidP="00B0162F">
            <w:pPr>
              <w:jc w:val="center"/>
              <w:rPr>
                <w:rFonts w:cstheme="minorHAnsi"/>
                <w:b/>
                <w:bCs/>
                <w:sz w:val="20"/>
                <w:szCs w:val="20"/>
              </w:rPr>
            </w:pPr>
            <w:r w:rsidRPr="00954068">
              <w:rPr>
                <w:rFonts w:cstheme="minorHAnsi"/>
                <w:b/>
                <w:bCs/>
                <w:sz w:val="20"/>
                <w:szCs w:val="20"/>
              </w:rPr>
              <w:t>Overview</w:t>
            </w:r>
          </w:p>
        </w:tc>
      </w:tr>
    </w:tbl>
    <w:p w14:paraId="26DF50F3" w14:textId="77777777" w:rsidR="004F7797" w:rsidRPr="0052172C" w:rsidRDefault="004F7797" w:rsidP="004F7797">
      <w:pPr>
        <w:rPr>
          <w:rFonts w:cstheme="minorHAnsi"/>
          <w:sz w:val="8"/>
          <w:szCs w:val="8"/>
        </w:rPr>
      </w:pPr>
    </w:p>
    <w:tbl>
      <w:tblPr>
        <w:tblStyle w:val="TableGrid"/>
        <w:tblW w:w="10790" w:type="dxa"/>
        <w:tblInd w:w="-5" w:type="dxa"/>
        <w:shd w:val="clear" w:color="auto" w:fill="000000"/>
        <w:tblLook w:val="04A0" w:firstRow="1" w:lastRow="0" w:firstColumn="1" w:lastColumn="0" w:noHBand="0" w:noVBand="1"/>
      </w:tblPr>
      <w:tblGrid>
        <w:gridCol w:w="10790"/>
      </w:tblGrid>
      <w:tr w:rsidR="004F7797" w:rsidRPr="00954068" w14:paraId="47E8444F" w14:textId="77777777" w:rsidTr="00B0162F">
        <w:tc>
          <w:tcPr>
            <w:tcW w:w="10790" w:type="dxa"/>
            <w:shd w:val="clear" w:color="auto" w:fill="000000"/>
            <w:tcMar>
              <w:top w:w="144" w:type="dxa"/>
              <w:left w:w="144" w:type="dxa"/>
              <w:bottom w:w="144" w:type="dxa"/>
              <w:right w:w="144" w:type="dxa"/>
            </w:tcMar>
          </w:tcPr>
          <w:p w14:paraId="60314102" w14:textId="77777777" w:rsidR="004F7797" w:rsidRPr="00954068" w:rsidRDefault="004F7797" w:rsidP="00B0162F">
            <w:pPr>
              <w:jc w:val="center"/>
              <w:rPr>
                <w:rFonts w:cstheme="minorHAnsi"/>
                <w:b/>
                <w:bCs/>
                <w:sz w:val="20"/>
                <w:szCs w:val="20"/>
              </w:rPr>
            </w:pPr>
            <w:r w:rsidRPr="00954068">
              <w:rPr>
                <w:rFonts w:cstheme="minorHAnsi"/>
                <w:b/>
                <w:bCs/>
                <w:sz w:val="20"/>
                <w:szCs w:val="20"/>
              </w:rPr>
              <w:t>STAGE 1</w:t>
            </w:r>
          </w:p>
          <w:p w14:paraId="5C97D58C" w14:textId="77777777" w:rsidR="004F7797" w:rsidRPr="00954068" w:rsidRDefault="004F7797" w:rsidP="00B0162F">
            <w:pPr>
              <w:jc w:val="center"/>
              <w:rPr>
                <w:rFonts w:cstheme="minorHAnsi"/>
                <w:sz w:val="20"/>
                <w:szCs w:val="20"/>
              </w:rPr>
            </w:pPr>
            <w:r w:rsidRPr="00954068">
              <w:rPr>
                <w:rFonts w:cstheme="minorHAnsi"/>
                <w:b/>
                <w:bCs/>
                <w:sz w:val="20"/>
                <w:szCs w:val="20"/>
              </w:rPr>
              <w:t>Desired Results</w:t>
            </w:r>
          </w:p>
        </w:tc>
      </w:tr>
    </w:tbl>
    <w:p w14:paraId="34916C7B" w14:textId="77777777" w:rsidR="004F7797" w:rsidRPr="00954068" w:rsidRDefault="004F7797" w:rsidP="004F7797">
      <w:pPr>
        <w:rPr>
          <w:rFonts w:cstheme="minorHAnsi"/>
          <w:sz w:val="20"/>
          <w:szCs w:val="20"/>
        </w:rPr>
      </w:pPr>
    </w:p>
    <w:p w14:paraId="49FB8619" w14:textId="77777777" w:rsidR="004F7797" w:rsidRPr="00D56C3B" w:rsidRDefault="004F7797" w:rsidP="004F7797">
      <w:pPr>
        <w:rPr>
          <w:rFonts w:asciiTheme="minorHAnsi" w:hAnsiTheme="minorHAnsi" w:cstheme="minorHAnsi"/>
          <w:b/>
          <w:bCs/>
          <w:sz w:val="20"/>
          <w:szCs w:val="20"/>
          <w:highlight w:val="yellow"/>
        </w:rPr>
      </w:pPr>
      <w:r w:rsidRPr="00D56C3B">
        <w:rPr>
          <w:rFonts w:asciiTheme="minorHAnsi" w:hAnsiTheme="minorHAnsi" w:cstheme="minorHAnsi"/>
          <w:b/>
          <w:bCs/>
          <w:sz w:val="20"/>
          <w:szCs w:val="20"/>
          <w:highlight w:val="yellow"/>
        </w:rPr>
        <w:t>Unit Overview</w:t>
      </w:r>
    </w:p>
    <w:p w14:paraId="72900346" w14:textId="036DAFD0" w:rsidR="00E323A5" w:rsidRDefault="00B95B06" w:rsidP="00E323A5">
      <w:pPr>
        <w:snapToGrid w:val="0"/>
        <w:rPr>
          <w:rFonts w:asciiTheme="minorHAnsi" w:hAnsiTheme="minorHAnsi" w:cstheme="minorHAnsi"/>
          <w:color w:val="FFFFFF" w:themeColor="background1"/>
          <w:sz w:val="20"/>
          <w:szCs w:val="20"/>
        </w:rPr>
      </w:pPr>
      <w:r w:rsidRPr="00B95B06">
        <w:rPr>
          <w:rFonts w:asciiTheme="minorHAnsi" w:hAnsiTheme="minorHAnsi" w:cstheme="minorHAnsi"/>
          <w:color w:val="505050"/>
          <w:sz w:val="20"/>
          <w:szCs w:val="20"/>
        </w:rPr>
        <w:br/>
      </w:r>
      <w:r w:rsidRPr="00B95B06">
        <w:rPr>
          <w:rFonts w:asciiTheme="minorHAnsi" w:hAnsiTheme="minorHAnsi" w:cstheme="minorHAnsi"/>
          <w:color w:val="000000" w:themeColor="text1"/>
          <w:sz w:val="20"/>
          <w:szCs w:val="20"/>
        </w:rPr>
        <w:t>You’ll learn how to solve certain differential equations and apply that knowledge to deepen your understanding of exponential growth and decay.</w:t>
      </w:r>
      <w:r w:rsidRPr="00D56C3B">
        <w:rPr>
          <w:rFonts w:asciiTheme="minorHAnsi" w:hAnsiTheme="minorHAnsi" w:cstheme="minorHAnsi"/>
          <w:color w:val="000000" w:themeColor="text1"/>
          <w:sz w:val="20"/>
          <w:szCs w:val="20"/>
        </w:rPr>
        <w:t xml:space="preserve"> </w:t>
      </w:r>
      <w:r w:rsidRPr="00B95B06">
        <w:rPr>
          <w:rFonts w:asciiTheme="minorHAnsi" w:hAnsiTheme="minorHAnsi" w:cstheme="minorHAnsi"/>
          <w:color w:val="000000" w:themeColor="text1"/>
          <w:sz w:val="20"/>
          <w:szCs w:val="20"/>
        </w:rPr>
        <w:t>Topics include</w:t>
      </w:r>
      <w:r w:rsidRPr="00D56C3B">
        <w:rPr>
          <w:rFonts w:asciiTheme="minorHAnsi" w:hAnsiTheme="minorHAnsi" w:cstheme="minorHAnsi"/>
          <w:color w:val="000000" w:themeColor="text1"/>
          <w:sz w:val="20"/>
          <w:szCs w:val="20"/>
        </w:rPr>
        <w:t xml:space="preserve"> i</w:t>
      </w:r>
      <w:r w:rsidRPr="00B95B06">
        <w:rPr>
          <w:rFonts w:asciiTheme="minorHAnsi" w:hAnsiTheme="minorHAnsi" w:cstheme="minorHAnsi"/>
          <w:color w:val="000000" w:themeColor="text1"/>
          <w:sz w:val="20"/>
          <w:szCs w:val="20"/>
        </w:rPr>
        <w:t>nterpreting verbal descriptions of change as separable differential equations</w:t>
      </w:r>
      <w:r w:rsidRPr="00D56C3B">
        <w:rPr>
          <w:rFonts w:asciiTheme="minorHAnsi" w:hAnsiTheme="minorHAnsi" w:cstheme="minorHAnsi"/>
          <w:color w:val="000000" w:themeColor="text1"/>
          <w:sz w:val="20"/>
          <w:szCs w:val="20"/>
        </w:rPr>
        <w:t>, s</w:t>
      </w:r>
      <w:r w:rsidRPr="00B95B06">
        <w:rPr>
          <w:rFonts w:asciiTheme="minorHAnsi" w:hAnsiTheme="minorHAnsi" w:cstheme="minorHAnsi"/>
          <w:color w:val="000000" w:themeColor="text1"/>
          <w:sz w:val="20"/>
          <w:szCs w:val="20"/>
        </w:rPr>
        <w:t>ketching slope fields and families of solution curves</w:t>
      </w:r>
      <w:r w:rsidRPr="00D56C3B">
        <w:rPr>
          <w:rFonts w:asciiTheme="minorHAnsi" w:hAnsiTheme="minorHAnsi" w:cstheme="minorHAnsi"/>
          <w:color w:val="000000" w:themeColor="text1"/>
          <w:sz w:val="20"/>
          <w:szCs w:val="20"/>
        </w:rPr>
        <w:t>, s</w:t>
      </w:r>
      <w:r w:rsidRPr="00B95B06">
        <w:rPr>
          <w:rFonts w:asciiTheme="minorHAnsi" w:hAnsiTheme="minorHAnsi" w:cstheme="minorHAnsi"/>
          <w:color w:val="000000" w:themeColor="text1"/>
          <w:sz w:val="20"/>
          <w:szCs w:val="20"/>
        </w:rPr>
        <w:t xml:space="preserve">olving separable differential equations to find general and </w:t>
      </w:r>
      <w:proofErr w:type="gramStart"/>
      <w:r w:rsidRPr="00B95B06">
        <w:rPr>
          <w:rFonts w:asciiTheme="minorHAnsi" w:hAnsiTheme="minorHAnsi" w:cstheme="minorHAnsi"/>
          <w:color w:val="000000" w:themeColor="text1"/>
          <w:sz w:val="20"/>
          <w:szCs w:val="20"/>
        </w:rPr>
        <w:t>particular solutions</w:t>
      </w:r>
      <w:r w:rsidRPr="00D56C3B">
        <w:rPr>
          <w:rFonts w:asciiTheme="minorHAnsi" w:hAnsiTheme="minorHAnsi" w:cstheme="minorHAnsi"/>
          <w:color w:val="000000" w:themeColor="text1"/>
          <w:sz w:val="20"/>
          <w:szCs w:val="20"/>
        </w:rPr>
        <w:t xml:space="preserve"> &amp; d</w:t>
      </w:r>
      <w:r w:rsidRPr="00B95B06">
        <w:rPr>
          <w:rFonts w:asciiTheme="minorHAnsi" w:hAnsiTheme="minorHAnsi" w:cstheme="minorHAnsi"/>
          <w:color w:val="000000" w:themeColor="text1"/>
          <w:sz w:val="20"/>
          <w:szCs w:val="20"/>
        </w:rPr>
        <w:t>eriving</w:t>
      </w:r>
      <w:proofErr w:type="gramEnd"/>
      <w:r w:rsidRPr="00B95B06">
        <w:rPr>
          <w:rFonts w:asciiTheme="minorHAnsi" w:hAnsiTheme="minorHAnsi" w:cstheme="minorHAnsi"/>
          <w:color w:val="000000" w:themeColor="text1"/>
          <w:sz w:val="20"/>
          <w:szCs w:val="20"/>
        </w:rPr>
        <w:t xml:space="preserve"> and applying a model for exponential growth and decay</w:t>
      </w:r>
      <w:r w:rsidRPr="00D56C3B">
        <w:rPr>
          <w:rFonts w:asciiTheme="minorHAnsi" w:hAnsiTheme="minorHAnsi" w:cstheme="minorHAnsi"/>
          <w:color w:val="000000" w:themeColor="text1"/>
          <w:sz w:val="20"/>
          <w:szCs w:val="20"/>
        </w:rPr>
        <w:t xml:space="preserve">. </w:t>
      </w:r>
      <w:r w:rsidR="004F7797" w:rsidRPr="00D56C3B">
        <w:rPr>
          <w:rFonts w:asciiTheme="minorHAnsi" w:hAnsiTheme="minorHAnsi" w:cstheme="minorHAnsi"/>
          <w:color w:val="FFFFFF" w:themeColor="background1"/>
          <w:sz w:val="20"/>
          <w:szCs w:val="20"/>
          <w:highlight w:val="blue"/>
        </w:rPr>
        <w:t>CR2</w:t>
      </w:r>
      <w:r w:rsidR="004F7797" w:rsidRPr="00D56C3B">
        <w:rPr>
          <w:rFonts w:asciiTheme="minorHAnsi" w:hAnsiTheme="minorHAnsi" w:cstheme="minorHAnsi"/>
          <w:color w:val="FFFFFF" w:themeColor="background1"/>
          <w:sz w:val="20"/>
          <w:szCs w:val="20"/>
        </w:rPr>
        <w:t xml:space="preserve"> </w:t>
      </w:r>
      <w:r w:rsidR="004F7797" w:rsidRPr="00D56C3B">
        <w:rPr>
          <w:rFonts w:asciiTheme="minorHAnsi" w:hAnsiTheme="minorHAnsi" w:cstheme="minorHAnsi"/>
          <w:color w:val="FFFFFF" w:themeColor="background1"/>
          <w:sz w:val="20"/>
          <w:szCs w:val="20"/>
          <w:highlight w:val="blue"/>
        </w:rPr>
        <w:t>CR3</w:t>
      </w:r>
      <w:r w:rsidR="004F7797" w:rsidRPr="00D56C3B">
        <w:rPr>
          <w:rFonts w:asciiTheme="minorHAnsi" w:hAnsiTheme="minorHAnsi" w:cstheme="minorHAnsi"/>
          <w:color w:val="FFFFFF" w:themeColor="background1"/>
          <w:sz w:val="20"/>
          <w:szCs w:val="20"/>
        </w:rPr>
        <w:t xml:space="preserve"> </w:t>
      </w:r>
      <w:r w:rsidR="004F7797" w:rsidRPr="00D56C3B">
        <w:rPr>
          <w:rFonts w:asciiTheme="minorHAnsi" w:hAnsiTheme="minorHAnsi" w:cstheme="minorHAnsi"/>
          <w:color w:val="FFFFFF" w:themeColor="background1"/>
          <w:sz w:val="20"/>
          <w:szCs w:val="20"/>
          <w:highlight w:val="blue"/>
        </w:rPr>
        <w:t>CR4</w:t>
      </w:r>
      <w:r w:rsidR="004F7797" w:rsidRPr="00D56C3B">
        <w:rPr>
          <w:rFonts w:asciiTheme="minorHAnsi" w:hAnsiTheme="minorHAnsi" w:cstheme="minorHAnsi"/>
          <w:color w:val="FFFFFF" w:themeColor="background1"/>
          <w:sz w:val="20"/>
          <w:szCs w:val="20"/>
        </w:rPr>
        <w:t xml:space="preserve"> </w:t>
      </w:r>
      <w:r w:rsidR="004F7797" w:rsidRPr="00D56C3B">
        <w:rPr>
          <w:rFonts w:asciiTheme="minorHAnsi" w:hAnsiTheme="minorHAnsi" w:cstheme="minorHAnsi"/>
          <w:color w:val="FFFFFF" w:themeColor="background1"/>
          <w:sz w:val="20"/>
          <w:szCs w:val="20"/>
          <w:highlight w:val="blue"/>
        </w:rPr>
        <w:t>CR5</w:t>
      </w:r>
      <w:r w:rsidR="004F7797" w:rsidRPr="00D56C3B">
        <w:rPr>
          <w:rFonts w:asciiTheme="minorHAnsi" w:hAnsiTheme="minorHAnsi" w:cstheme="minorHAnsi"/>
          <w:color w:val="FFFFFF" w:themeColor="background1"/>
          <w:sz w:val="20"/>
          <w:szCs w:val="20"/>
        </w:rPr>
        <w:t xml:space="preserve"> </w:t>
      </w:r>
      <w:r w:rsidR="004F7797" w:rsidRPr="00D56C3B">
        <w:rPr>
          <w:rFonts w:asciiTheme="minorHAnsi" w:hAnsiTheme="minorHAnsi" w:cstheme="minorHAnsi"/>
          <w:color w:val="FFFFFF" w:themeColor="background1"/>
          <w:sz w:val="20"/>
          <w:szCs w:val="20"/>
          <w:highlight w:val="blue"/>
        </w:rPr>
        <w:t>CR6</w:t>
      </w:r>
      <w:r w:rsidR="004F7797" w:rsidRPr="00D56C3B">
        <w:rPr>
          <w:rFonts w:asciiTheme="minorHAnsi" w:hAnsiTheme="minorHAnsi" w:cstheme="minorHAnsi"/>
          <w:color w:val="FFFFFF" w:themeColor="background1"/>
          <w:sz w:val="20"/>
          <w:szCs w:val="20"/>
        </w:rPr>
        <w:t xml:space="preserve"> </w:t>
      </w:r>
    </w:p>
    <w:p w14:paraId="21FE6C7F" w14:textId="77777777" w:rsidR="00E323A5" w:rsidRDefault="00E323A5" w:rsidP="00E323A5">
      <w:pPr>
        <w:snapToGrid w:val="0"/>
        <w:rPr>
          <w:rFonts w:asciiTheme="minorHAnsi" w:hAnsiTheme="minorHAnsi" w:cstheme="minorHAnsi"/>
          <w:color w:val="000000" w:themeColor="text1"/>
          <w:sz w:val="20"/>
          <w:szCs w:val="20"/>
        </w:rPr>
      </w:pPr>
    </w:p>
    <w:p w14:paraId="26E737CA" w14:textId="5873EE76" w:rsidR="004F7797" w:rsidRPr="00E323A5" w:rsidRDefault="004F7797" w:rsidP="00E323A5">
      <w:pPr>
        <w:snapToGrid w:val="0"/>
        <w:rPr>
          <w:rFonts w:asciiTheme="minorHAnsi" w:hAnsiTheme="minorHAnsi" w:cstheme="minorHAnsi"/>
          <w:color w:val="000000" w:themeColor="text1"/>
          <w:sz w:val="20"/>
          <w:szCs w:val="20"/>
        </w:rPr>
      </w:pPr>
      <w:r w:rsidRPr="00D56C3B">
        <w:rPr>
          <w:rFonts w:asciiTheme="minorHAnsi" w:hAnsiTheme="minorHAnsi" w:cstheme="minorHAnsi"/>
          <w:b/>
          <w:bCs/>
          <w:sz w:val="20"/>
          <w:szCs w:val="20"/>
          <w:highlight w:val="yellow"/>
        </w:rPr>
        <w:t>Big Ideas</w:t>
      </w:r>
    </w:p>
    <w:p w14:paraId="4286C3A9" w14:textId="77777777" w:rsidR="00E323A5" w:rsidRPr="00D56C3B" w:rsidRDefault="00E323A5" w:rsidP="00E323A5">
      <w:pPr>
        <w:snapToGrid w:val="0"/>
        <w:rPr>
          <w:rFonts w:asciiTheme="minorHAnsi" w:hAnsiTheme="minorHAnsi" w:cstheme="minorHAnsi"/>
          <w:b/>
          <w:bCs/>
          <w:sz w:val="20"/>
          <w:szCs w:val="20"/>
          <w:highlight w:val="yellow"/>
        </w:rPr>
      </w:pPr>
    </w:p>
    <w:p w14:paraId="19FF8A19" w14:textId="77777777" w:rsidR="004F7797" w:rsidRPr="00D56C3B" w:rsidRDefault="004F7797" w:rsidP="00E323A5">
      <w:pPr>
        <w:snapToGrid w:val="0"/>
        <w:rPr>
          <w:rFonts w:asciiTheme="minorHAnsi" w:hAnsiTheme="minorHAnsi" w:cstheme="minorHAnsi"/>
          <w:sz w:val="20"/>
          <w:szCs w:val="20"/>
        </w:rPr>
      </w:pPr>
      <w:r w:rsidRPr="00D56C3B">
        <w:rPr>
          <w:rFonts w:asciiTheme="minorHAnsi" w:hAnsiTheme="minorHAnsi" w:cstheme="minorHAnsi"/>
          <w:sz w:val="20"/>
          <w:szCs w:val="20"/>
        </w:rPr>
        <w:t xml:space="preserve">Big Idea 3. Analysis of Functions (FUN) </w:t>
      </w:r>
      <w:r w:rsidRPr="00D56C3B">
        <w:rPr>
          <w:rFonts w:asciiTheme="minorHAnsi" w:hAnsiTheme="minorHAnsi" w:cstheme="minorHAnsi"/>
          <w:color w:val="FFFFFF" w:themeColor="background1"/>
          <w:sz w:val="20"/>
          <w:szCs w:val="20"/>
          <w:highlight w:val="blue"/>
        </w:rPr>
        <w:t>CR2</w:t>
      </w:r>
    </w:p>
    <w:p w14:paraId="7B619C92" w14:textId="77777777" w:rsidR="004F7797" w:rsidRPr="00D56C3B" w:rsidRDefault="004F7797" w:rsidP="00E323A5">
      <w:pPr>
        <w:snapToGrid w:val="0"/>
        <w:rPr>
          <w:rFonts w:asciiTheme="minorHAnsi" w:hAnsiTheme="minorHAnsi" w:cstheme="minorHAnsi"/>
          <w:b/>
          <w:bCs/>
          <w:sz w:val="20"/>
          <w:szCs w:val="20"/>
          <w:highlight w:val="yellow"/>
        </w:rPr>
      </w:pPr>
    </w:p>
    <w:p w14:paraId="6AC095C8" w14:textId="5BC1F1A1" w:rsidR="004F7797" w:rsidRPr="00D56C3B" w:rsidRDefault="004F7797" w:rsidP="00E323A5">
      <w:pPr>
        <w:snapToGrid w:val="0"/>
        <w:rPr>
          <w:rFonts w:asciiTheme="minorHAnsi" w:hAnsiTheme="minorHAnsi" w:cstheme="minorHAnsi"/>
          <w:b/>
          <w:bCs/>
          <w:sz w:val="20"/>
          <w:szCs w:val="20"/>
        </w:rPr>
      </w:pPr>
      <w:r w:rsidRPr="00D56C3B">
        <w:rPr>
          <w:rFonts w:asciiTheme="minorHAnsi" w:hAnsiTheme="minorHAnsi" w:cstheme="minorHAnsi"/>
          <w:b/>
          <w:bCs/>
          <w:sz w:val="20"/>
          <w:szCs w:val="20"/>
          <w:highlight w:val="yellow"/>
        </w:rPr>
        <w:t>Essential Questions…</w:t>
      </w:r>
      <w:r w:rsidRPr="00D56C3B">
        <w:rPr>
          <w:rFonts w:asciiTheme="minorHAnsi" w:hAnsiTheme="minorHAnsi" w:cstheme="minorHAnsi"/>
          <w:b/>
          <w:bCs/>
          <w:sz w:val="20"/>
          <w:szCs w:val="20"/>
        </w:rPr>
        <w:t xml:space="preserve"> </w:t>
      </w:r>
      <w:r w:rsidR="00451C0C">
        <w:rPr>
          <w:rFonts w:asciiTheme="minorHAnsi" w:hAnsiTheme="minorHAnsi" w:cstheme="minorHAnsi"/>
          <w:b/>
          <w:bCs/>
          <w:sz w:val="20"/>
          <w:szCs w:val="20"/>
        </w:rPr>
        <w:t xml:space="preserve"> </w:t>
      </w:r>
      <w:r w:rsidR="00451C0C" w:rsidRPr="00F073EA">
        <w:rPr>
          <w:rFonts w:asciiTheme="minorHAnsi" w:hAnsiTheme="minorHAnsi" w:cstheme="minorHAnsi"/>
          <w:color w:val="FFFFFF" w:themeColor="background1"/>
          <w:sz w:val="20"/>
          <w:szCs w:val="20"/>
          <w:highlight w:val="blue"/>
        </w:rPr>
        <w:t>CR2</w:t>
      </w:r>
      <w:r w:rsidR="00451C0C" w:rsidRPr="00F073EA">
        <w:rPr>
          <w:rFonts w:asciiTheme="minorHAnsi" w:hAnsiTheme="minorHAnsi" w:cstheme="minorHAnsi"/>
          <w:color w:val="FFFFFF" w:themeColor="background1"/>
          <w:sz w:val="20"/>
          <w:szCs w:val="20"/>
        </w:rPr>
        <w:t xml:space="preserve"> </w:t>
      </w:r>
      <w:r w:rsidR="00451C0C" w:rsidRPr="00F073EA">
        <w:rPr>
          <w:rFonts w:asciiTheme="minorHAnsi" w:hAnsiTheme="minorHAnsi" w:cstheme="minorHAnsi"/>
          <w:color w:val="FFFFFF" w:themeColor="background1"/>
          <w:sz w:val="20"/>
          <w:szCs w:val="20"/>
          <w:highlight w:val="blue"/>
        </w:rPr>
        <w:t>CR3</w:t>
      </w:r>
      <w:r w:rsidR="00451C0C" w:rsidRPr="00F073EA">
        <w:rPr>
          <w:rFonts w:asciiTheme="minorHAnsi" w:hAnsiTheme="minorHAnsi" w:cstheme="minorHAnsi"/>
          <w:color w:val="FFFFFF" w:themeColor="background1"/>
          <w:sz w:val="20"/>
          <w:szCs w:val="20"/>
        </w:rPr>
        <w:t xml:space="preserve"> </w:t>
      </w:r>
      <w:r w:rsidR="00451C0C" w:rsidRPr="00F073EA">
        <w:rPr>
          <w:rFonts w:asciiTheme="minorHAnsi" w:hAnsiTheme="minorHAnsi" w:cstheme="minorHAnsi"/>
          <w:color w:val="FFFFFF" w:themeColor="background1"/>
          <w:sz w:val="20"/>
          <w:szCs w:val="20"/>
          <w:highlight w:val="blue"/>
        </w:rPr>
        <w:t>CR4</w:t>
      </w:r>
      <w:r w:rsidR="00451C0C" w:rsidRPr="00F073EA">
        <w:rPr>
          <w:rFonts w:asciiTheme="minorHAnsi" w:hAnsiTheme="minorHAnsi" w:cstheme="minorHAnsi"/>
          <w:color w:val="FFFFFF" w:themeColor="background1"/>
          <w:sz w:val="20"/>
          <w:szCs w:val="20"/>
        </w:rPr>
        <w:t xml:space="preserve"> </w:t>
      </w:r>
      <w:r w:rsidR="00451C0C" w:rsidRPr="00F073EA">
        <w:rPr>
          <w:rFonts w:asciiTheme="minorHAnsi" w:hAnsiTheme="minorHAnsi" w:cstheme="minorHAnsi"/>
          <w:color w:val="FFFFFF" w:themeColor="background1"/>
          <w:sz w:val="20"/>
          <w:szCs w:val="20"/>
          <w:highlight w:val="blue"/>
        </w:rPr>
        <w:t>CR5</w:t>
      </w:r>
      <w:r w:rsidR="00451C0C" w:rsidRPr="00F073EA">
        <w:rPr>
          <w:rFonts w:asciiTheme="minorHAnsi" w:hAnsiTheme="minorHAnsi" w:cstheme="minorHAnsi"/>
          <w:color w:val="FFFFFF" w:themeColor="background1"/>
          <w:sz w:val="20"/>
          <w:szCs w:val="20"/>
        </w:rPr>
        <w:t xml:space="preserve"> </w:t>
      </w:r>
      <w:r w:rsidR="00451C0C" w:rsidRPr="00F073EA">
        <w:rPr>
          <w:rFonts w:asciiTheme="minorHAnsi" w:hAnsiTheme="minorHAnsi" w:cstheme="minorHAnsi"/>
          <w:color w:val="FFFFFF" w:themeColor="background1"/>
          <w:sz w:val="20"/>
          <w:szCs w:val="20"/>
          <w:highlight w:val="blue"/>
        </w:rPr>
        <w:t>CR6</w:t>
      </w:r>
      <w:r w:rsidR="00451C0C">
        <w:rPr>
          <w:rFonts w:asciiTheme="minorHAnsi" w:hAnsiTheme="minorHAnsi" w:cstheme="minorHAnsi"/>
          <w:color w:val="FFFFFF" w:themeColor="background1"/>
          <w:sz w:val="20"/>
          <w:szCs w:val="20"/>
        </w:rPr>
        <w:t xml:space="preserve"> </w:t>
      </w:r>
      <w:r w:rsidR="00451C0C" w:rsidRPr="00D56C3B">
        <w:rPr>
          <w:rFonts w:asciiTheme="minorHAnsi" w:hAnsiTheme="minorHAnsi" w:cstheme="minorHAnsi"/>
          <w:color w:val="FFFFFF" w:themeColor="background1"/>
          <w:sz w:val="20"/>
          <w:szCs w:val="20"/>
          <w:highlight w:val="blue"/>
        </w:rPr>
        <w:t>C</w:t>
      </w:r>
      <w:r w:rsidR="00451C0C">
        <w:rPr>
          <w:rFonts w:asciiTheme="minorHAnsi" w:hAnsiTheme="minorHAnsi" w:cstheme="minorHAnsi"/>
          <w:color w:val="FFFFFF" w:themeColor="background1"/>
          <w:sz w:val="20"/>
          <w:szCs w:val="20"/>
          <w:highlight w:val="blue"/>
        </w:rPr>
        <w:t>R8</w:t>
      </w:r>
      <w:r w:rsidR="00451C0C">
        <w:rPr>
          <w:rFonts w:asciiTheme="minorHAnsi" w:hAnsiTheme="minorHAnsi" w:cstheme="minorHAnsi"/>
          <w:color w:val="FFFFFF" w:themeColor="background1"/>
          <w:sz w:val="20"/>
          <w:szCs w:val="20"/>
        </w:rPr>
        <w:t>8</w:t>
      </w:r>
    </w:p>
    <w:p w14:paraId="793F0686" w14:textId="77777777" w:rsidR="004F7797" w:rsidRPr="00D56C3B" w:rsidRDefault="004F7797" w:rsidP="00E323A5">
      <w:pPr>
        <w:snapToGrid w:val="0"/>
        <w:rPr>
          <w:rFonts w:asciiTheme="minorHAnsi" w:hAnsiTheme="minorHAnsi" w:cstheme="minorHAnsi"/>
          <w:b/>
          <w:bCs/>
          <w:sz w:val="20"/>
          <w:szCs w:val="20"/>
        </w:rPr>
      </w:pPr>
    </w:p>
    <w:p w14:paraId="01EA3FF7" w14:textId="390B0985" w:rsidR="004F7797" w:rsidRPr="00D56C3B" w:rsidRDefault="004F7797" w:rsidP="00E323A5">
      <w:pPr>
        <w:snapToGrid w:val="0"/>
        <w:rPr>
          <w:rFonts w:asciiTheme="minorHAnsi" w:hAnsiTheme="minorHAnsi" w:cstheme="minorHAnsi"/>
          <w:sz w:val="20"/>
          <w:szCs w:val="20"/>
        </w:rPr>
      </w:pPr>
      <w:r w:rsidRPr="00D56C3B">
        <w:rPr>
          <w:rFonts w:asciiTheme="minorHAnsi" w:hAnsiTheme="minorHAnsi" w:cstheme="minorHAnsi"/>
          <w:sz w:val="20"/>
          <w:szCs w:val="20"/>
        </w:rPr>
        <w:t xml:space="preserve">A. </w:t>
      </w:r>
      <w:r w:rsidR="00585DF9">
        <w:rPr>
          <w:rFonts w:asciiTheme="minorHAnsi" w:hAnsiTheme="minorHAnsi" w:cstheme="minorHAnsi"/>
          <w:sz w:val="20"/>
          <w:szCs w:val="20"/>
        </w:rPr>
        <w:t xml:space="preserve">How can we pick one solution to the equation </w:t>
      </w:r>
      <m:oMath>
        <m:f>
          <m:fPr>
            <m:ctrlPr>
              <w:rPr>
                <w:rFonts w:ascii="Cambria Math" w:hAnsi="Cambria Math" w:cstheme="minorHAnsi"/>
                <w:sz w:val="20"/>
                <w:szCs w:val="20"/>
              </w:rPr>
            </m:ctrlPr>
          </m:fPr>
          <m:num>
            <m:r>
              <w:rPr>
                <w:rFonts w:ascii="Cambria Math" w:hAnsi="Cambria Math" w:cstheme="minorHAnsi"/>
                <w:sz w:val="20"/>
                <w:szCs w:val="20"/>
              </w:rPr>
              <m:t>dy</m:t>
            </m:r>
          </m:num>
          <m:den>
            <m:r>
              <w:rPr>
                <w:rFonts w:ascii="Cambria Math" w:hAnsi="Cambria Math" w:cstheme="minorHAnsi"/>
                <w:sz w:val="20"/>
                <w:szCs w:val="20"/>
              </w:rPr>
              <m:t>dx</m:t>
            </m:r>
          </m:den>
        </m:f>
        <m:r>
          <w:rPr>
            <w:rFonts w:ascii="Cambria Math" w:hAnsi="Cambria Math" w:cstheme="minorHAnsi"/>
            <w:sz w:val="20"/>
            <w:szCs w:val="20"/>
          </w:rPr>
          <m:t>=f(x)</m:t>
        </m:r>
      </m:oMath>
      <w:r w:rsidR="00585DF9">
        <w:rPr>
          <w:rFonts w:asciiTheme="minorHAnsi" w:hAnsiTheme="minorHAnsi" w:cstheme="minorHAnsi"/>
          <w:sz w:val="20"/>
          <w:szCs w:val="20"/>
        </w:rPr>
        <w:t>?</w:t>
      </w:r>
    </w:p>
    <w:p w14:paraId="6FAF801C" w14:textId="4E639FFA" w:rsidR="004F7797" w:rsidRDefault="004F7797" w:rsidP="00E323A5">
      <w:pPr>
        <w:snapToGrid w:val="0"/>
        <w:rPr>
          <w:rFonts w:asciiTheme="minorHAnsi" w:hAnsiTheme="minorHAnsi" w:cstheme="minorHAnsi"/>
          <w:sz w:val="20"/>
          <w:szCs w:val="20"/>
        </w:rPr>
      </w:pPr>
      <w:r w:rsidRPr="00D56C3B">
        <w:rPr>
          <w:rFonts w:asciiTheme="minorHAnsi" w:hAnsiTheme="minorHAnsi" w:cstheme="minorHAnsi"/>
          <w:sz w:val="20"/>
          <w:szCs w:val="20"/>
        </w:rPr>
        <w:t>B</w:t>
      </w:r>
      <w:r w:rsidR="00585DF9">
        <w:rPr>
          <w:rFonts w:asciiTheme="minorHAnsi" w:hAnsiTheme="minorHAnsi" w:cstheme="minorHAnsi"/>
          <w:sz w:val="20"/>
          <w:szCs w:val="20"/>
        </w:rPr>
        <w:t>.  What is a differential equation?</w:t>
      </w:r>
    </w:p>
    <w:p w14:paraId="5EFD1442" w14:textId="33239EAC" w:rsidR="00585DF9" w:rsidRDefault="00585DF9" w:rsidP="00E323A5">
      <w:pPr>
        <w:snapToGrid w:val="0"/>
        <w:rPr>
          <w:rFonts w:asciiTheme="minorHAnsi" w:hAnsiTheme="minorHAnsi" w:cstheme="minorHAnsi"/>
          <w:sz w:val="20"/>
          <w:szCs w:val="20"/>
        </w:rPr>
      </w:pPr>
      <w:r>
        <w:rPr>
          <w:rFonts w:asciiTheme="minorHAnsi" w:hAnsiTheme="minorHAnsi" w:cstheme="minorHAnsi"/>
          <w:sz w:val="20"/>
          <w:szCs w:val="20"/>
        </w:rPr>
        <w:t>C. What are slope fields, and what are they used for?</w:t>
      </w:r>
    </w:p>
    <w:p w14:paraId="2C1385FF" w14:textId="10A77086" w:rsidR="00585DF9" w:rsidRDefault="00585DF9" w:rsidP="00E323A5">
      <w:pPr>
        <w:snapToGrid w:val="0"/>
        <w:rPr>
          <w:rFonts w:asciiTheme="minorHAnsi" w:hAnsiTheme="minorHAnsi" w:cstheme="minorHAnsi"/>
          <w:sz w:val="20"/>
          <w:szCs w:val="20"/>
        </w:rPr>
      </w:pPr>
      <w:r>
        <w:rPr>
          <w:rFonts w:asciiTheme="minorHAnsi" w:hAnsiTheme="minorHAnsi" w:cstheme="minorHAnsi"/>
          <w:sz w:val="20"/>
          <w:szCs w:val="20"/>
        </w:rPr>
        <w:t>D. How does separating variables lead to solving differential equations?</w:t>
      </w:r>
    </w:p>
    <w:p w14:paraId="0294819A" w14:textId="4B457FAA" w:rsidR="00585DF9" w:rsidRDefault="00585DF9" w:rsidP="00E323A5">
      <w:pPr>
        <w:snapToGrid w:val="0"/>
        <w:rPr>
          <w:rFonts w:asciiTheme="minorHAnsi" w:hAnsiTheme="minorHAnsi" w:cstheme="minorHAnsi"/>
          <w:sz w:val="20"/>
          <w:szCs w:val="20"/>
        </w:rPr>
      </w:pPr>
      <w:r>
        <w:rPr>
          <w:rFonts w:asciiTheme="minorHAnsi" w:hAnsiTheme="minorHAnsi" w:cstheme="minorHAnsi"/>
          <w:sz w:val="20"/>
          <w:szCs w:val="20"/>
        </w:rPr>
        <w:t>E. What are they types of growth and decay situations that calculus could be used to compute?</w:t>
      </w:r>
    </w:p>
    <w:p w14:paraId="443F7732" w14:textId="4B03E1ED" w:rsidR="00585DF9" w:rsidRPr="00D56C3B" w:rsidRDefault="00585DF9" w:rsidP="00E323A5">
      <w:pPr>
        <w:snapToGrid w:val="0"/>
        <w:rPr>
          <w:rFonts w:asciiTheme="minorHAnsi" w:hAnsiTheme="minorHAnsi" w:cstheme="minorHAnsi"/>
          <w:sz w:val="20"/>
          <w:szCs w:val="20"/>
        </w:rPr>
      </w:pPr>
      <w:r>
        <w:rPr>
          <w:rFonts w:asciiTheme="minorHAnsi" w:hAnsiTheme="minorHAnsi" w:cstheme="minorHAnsi"/>
          <w:sz w:val="20"/>
          <w:szCs w:val="20"/>
        </w:rPr>
        <w:t xml:space="preserve">F. </w:t>
      </w:r>
      <w:r w:rsidR="001C6AB6">
        <w:rPr>
          <w:rFonts w:asciiTheme="minorHAnsi" w:hAnsiTheme="minorHAnsi" w:cstheme="minorHAnsi"/>
          <w:sz w:val="20"/>
          <w:szCs w:val="20"/>
        </w:rPr>
        <w:t xml:space="preserve">Where do the theoretical functions come from that allow us to solve real world problems? </w:t>
      </w:r>
    </w:p>
    <w:p w14:paraId="3AD2A350" w14:textId="77777777" w:rsidR="004F7797" w:rsidRPr="00D56C3B" w:rsidRDefault="004F7797" w:rsidP="00E323A5">
      <w:pPr>
        <w:snapToGrid w:val="0"/>
        <w:rPr>
          <w:rFonts w:asciiTheme="minorHAnsi" w:hAnsiTheme="minorHAnsi" w:cstheme="minorHAnsi"/>
          <w:b/>
          <w:bCs/>
          <w:sz w:val="20"/>
          <w:szCs w:val="20"/>
          <w:highlight w:val="yellow"/>
        </w:rPr>
      </w:pPr>
    </w:p>
    <w:p w14:paraId="3DD018B1" w14:textId="77777777" w:rsidR="004F7797" w:rsidRPr="00D56C3B" w:rsidRDefault="004F7797" w:rsidP="00E323A5">
      <w:pPr>
        <w:snapToGrid w:val="0"/>
        <w:rPr>
          <w:rFonts w:asciiTheme="minorHAnsi" w:hAnsiTheme="minorHAnsi" w:cstheme="minorHAnsi"/>
          <w:b/>
          <w:bCs/>
          <w:sz w:val="20"/>
          <w:szCs w:val="20"/>
        </w:rPr>
      </w:pPr>
      <w:r w:rsidRPr="00D56C3B">
        <w:rPr>
          <w:rFonts w:asciiTheme="minorHAnsi" w:hAnsiTheme="minorHAnsi" w:cstheme="minorHAnsi"/>
          <w:b/>
          <w:bCs/>
          <w:sz w:val="20"/>
          <w:szCs w:val="20"/>
          <w:highlight w:val="yellow"/>
        </w:rPr>
        <w:t>Enduring Understanding…</w:t>
      </w:r>
    </w:p>
    <w:p w14:paraId="735015F7" w14:textId="77777777" w:rsidR="004F7797" w:rsidRPr="00D56C3B" w:rsidRDefault="004F7797" w:rsidP="00E323A5">
      <w:pPr>
        <w:snapToGrid w:val="0"/>
        <w:rPr>
          <w:rFonts w:asciiTheme="minorHAnsi" w:hAnsiTheme="minorHAnsi" w:cstheme="minorHAnsi"/>
          <w:b/>
          <w:bCs/>
          <w:sz w:val="20"/>
          <w:szCs w:val="20"/>
        </w:rPr>
      </w:pPr>
    </w:p>
    <w:p w14:paraId="62679280" w14:textId="6A773F35" w:rsidR="004F7797" w:rsidRPr="00D56C3B" w:rsidRDefault="004F7797" w:rsidP="00E323A5">
      <w:pPr>
        <w:snapToGrid w:val="0"/>
        <w:rPr>
          <w:rFonts w:asciiTheme="minorHAnsi" w:hAnsiTheme="minorHAnsi" w:cstheme="minorHAnsi"/>
          <w:sz w:val="20"/>
          <w:szCs w:val="20"/>
        </w:rPr>
      </w:pPr>
      <w:r w:rsidRPr="00D56C3B">
        <w:rPr>
          <w:rFonts w:asciiTheme="minorHAnsi" w:hAnsiTheme="minorHAnsi" w:cstheme="minorHAnsi"/>
          <w:sz w:val="20"/>
          <w:szCs w:val="20"/>
        </w:rPr>
        <w:t>How functions change gives key information about the function and related real</w:t>
      </w:r>
      <w:r w:rsidR="00A02986">
        <w:rPr>
          <w:rFonts w:asciiTheme="minorHAnsi" w:hAnsiTheme="minorHAnsi" w:cstheme="minorHAnsi"/>
          <w:sz w:val="20"/>
          <w:szCs w:val="20"/>
        </w:rPr>
        <w:t>-</w:t>
      </w:r>
      <w:r w:rsidRPr="00D56C3B">
        <w:rPr>
          <w:rFonts w:asciiTheme="minorHAnsi" w:hAnsiTheme="minorHAnsi" w:cstheme="minorHAnsi"/>
          <w:sz w:val="20"/>
          <w:szCs w:val="20"/>
        </w:rPr>
        <w:t>world phenomena.</w:t>
      </w:r>
      <w:r w:rsidR="00E323A5">
        <w:rPr>
          <w:rFonts w:asciiTheme="minorHAnsi" w:hAnsiTheme="minorHAnsi" w:cstheme="minorHAnsi"/>
          <w:sz w:val="20"/>
          <w:szCs w:val="20"/>
        </w:rPr>
        <w:t xml:space="preserve"> </w:t>
      </w:r>
      <w:r w:rsidR="00E323A5" w:rsidRPr="00D56C3B">
        <w:rPr>
          <w:rFonts w:asciiTheme="minorHAnsi" w:hAnsiTheme="minorHAnsi" w:cstheme="minorHAnsi"/>
          <w:color w:val="FFFFFF" w:themeColor="background1"/>
          <w:sz w:val="20"/>
          <w:szCs w:val="20"/>
          <w:highlight w:val="blue"/>
        </w:rPr>
        <w:t>C</w:t>
      </w:r>
      <w:r w:rsidR="00E323A5">
        <w:rPr>
          <w:rFonts w:asciiTheme="minorHAnsi" w:hAnsiTheme="minorHAnsi" w:cstheme="minorHAnsi"/>
          <w:color w:val="FFFFFF" w:themeColor="background1"/>
          <w:sz w:val="20"/>
          <w:szCs w:val="20"/>
          <w:highlight w:val="blue"/>
        </w:rPr>
        <w:t>R8</w:t>
      </w:r>
      <w:r w:rsidR="00E323A5">
        <w:rPr>
          <w:rFonts w:asciiTheme="minorHAnsi" w:hAnsiTheme="minorHAnsi" w:cstheme="minorHAnsi"/>
          <w:color w:val="FFFFFF" w:themeColor="background1"/>
          <w:sz w:val="20"/>
          <w:szCs w:val="20"/>
        </w:rPr>
        <w:t>8</w:t>
      </w:r>
    </w:p>
    <w:p w14:paraId="5A04976D" w14:textId="77777777" w:rsidR="007F53DF" w:rsidRPr="00D56C3B" w:rsidRDefault="007F53DF" w:rsidP="00E323A5">
      <w:pPr>
        <w:snapToGrid w:val="0"/>
        <w:rPr>
          <w:rFonts w:asciiTheme="minorHAnsi" w:hAnsiTheme="minorHAnsi" w:cstheme="minorHAnsi"/>
          <w:sz w:val="20"/>
          <w:szCs w:val="20"/>
        </w:rPr>
      </w:pPr>
      <w:r w:rsidRPr="00D56C3B">
        <w:rPr>
          <w:rFonts w:asciiTheme="minorHAnsi" w:hAnsiTheme="minorHAnsi" w:cstheme="minorHAnsi"/>
          <w:sz w:val="20"/>
          <w:szCs w:val="20"/>
        </w:rPr>
        <w:t xml:space="preserve">EU 3.1: Antidifferentiation is the inverse process of differentiation.  </w:t>
      </w:r>
      <w:r w:rsidRPr="00D56C3B">
        <w:rPr>
          <w:rFonts w:asciiTheme="minorHAnsi" w:hAnsiTheme="minorHAnsi" w:cstheme="minorHAnsi"/>
          <w:color w:val="FFFFFF" w:themeColor="background1"/>
          <w:sz w:val="20"/>
          <w:szCs w:val="20"/>
          <w:highlight w:val="blue"/>
        </w:rPr>
        <w:t>CR3</w:t>
      </w:r>
    </w:p>
    <w:p w14:paraId="07145657" w14:textId="77777777" w:rsidR="007F53DF" w:rsidRPr="00D56C3B" w:rsidRDefault="007F53DF" w:rsidP="00E323A5">
      <w:pPr>
        <w:snapToGrid w:val="0"/>
        <w:rPr>
          <w:rFonts w:asciiTheme="minorHAnsi" w:hAnsiTheme="minorHAnsi" w:cstheme="minorHAnsi"/>
          <w:sz w:val="20"/>
          <w:szCs w:val="20"/>
        </w:rPr>
      </w:pPr>
      <w:r w:rsidRPr="00D56C3B">
        <w:rPr>
          <w:rFonts w:asciiTheme="minorHAnsi" w:hAnsiTheme="minorHAnsi" w:cstheme="minorHAnsi"/>
          <w:sz w:val="20"/>
          <w:szCs w:val="20"/>
        </w:rPr>
        <w:t xml:space="preserve">EU 3.2: The definite integral of a function over an interval is the limit of a Riemann sum over that interval and can be calculated using a variety of strategies. </w:t>
      </w:r>
      <w:r w:rsidRPr="00D56C3B">
        <w:rPr>
          <w:rFonts w:asciiTheme="minorHAnsi" w:hAnsiTheme="minorHAnsi" w:cstheme="minorHAnsi"/>
          <w:color w:val="FFFFFF" w:themeColor="background1"/>
          <w:sz w:val="20"/>
          <w:szCs w:val="20"/>
          <w:highlight w:val="blue"/>
        </w:rPr>
        <w:t>CR3</w:t>
      </w:r>
    </w:p>
    <w:p w14:paraId="04430B68" w14:textId="77777777" w:rsidR="007F53DF" w:rsidRPr="00D56C3B" w:rsidRDefault="007F53DF" w:rsidP="00E323A5">
      <w:pPr>
        <w:snapToGrid w:val="0"/>
        <w:rPr>
          <w:rFonts w:asciiTheme="minorHAnsi" w:hAnsiTheme="minorHAnsi" w:cstheme="minorHAnsi"/>
          <w:color w:val="FFFFFF" w:themeColor="background1"/>
          <w:sz w:val="20"/>
          <w:szCs w:val="20"/>
        </w:rPr>
      </w:pPr>
      <w:r w:rsidRPr="00D56C3B">
        <w:rPr>
          <w:rFonts w:asciiTheme="minorHAnsi" w:hAnsiTheme="minorHAnsi" w:cstheme="minorHAnsi"/>
          <w:sz w:val="20"/>
          <w:szCs w:val="20"/>
        </w:rPr>
        <w:t xml:space="preserve">EU 3.3: The Fundamental Theorem of Calculus, which has two distinct formulations, connects differentiation and integration. </w:t>
      </w:r>
      <w:r w:rsidRPr="00D56C3B">
        <w:rPr>
          <w:rFonts w:asciiTheme="minorHAnsi" w:hAnsiTheme="minorHAnsi" w:cstheme="minorHAnsi"/>
          <w:color w:val="FFFFFF" w:themeColor="background1"/>
          <w:sz w:val="20"/>
          <w:szCs w:val="20"/>
          <w:highlight w:val="blue"/>
        </w:rPr>
        <w:t>CR3</w:t>
      </w:r>
    </w:p>
    <w:p w14:paraId="31EAB530" w14:textId="77777777" w:rsidR="007F53DF" w:rsidRPr="00D56C3B" w:rsidRDefault="007F53DF" w:rsidP="00E323A5">
      <w:pPr>
        <w:snapToGrid w:val="0"/>
        <w:rPr>
          <w:rFonts w:asciiTheme="minorHAnsi" w:hAnsiTheme="minorHAnsi" w:cstheme="minorHAnsi"/>
          <w:color w:val="FFFFFF" w:themeColor="background1"/>
          <w:sz w:val="20"/>
          <w:szCs w:val="20"/>
        </w:rPr>
      </w:pPr>
      <w:r w:rsidRPr="00D56C3B">
        <w:rPr>
          <w:rFonts w:asciiTheme="minorHAnsi" w:hAnsiTheme="minorHAnsi" w:cstheme="minorHAnsi"/>
          <w:sz w:val="20"/>
          <w:szCs w:val="20"/>
        </w:rPr>
        <w:t xml:space="preserve">EU 3.4: The definite integral of a function over an interval is a mathematical tool with many interpretations and applications involving accumulation. </w:t>
      </w:r>
      <w:r w:rsidRPr="00D56C3B">
        <w:rPr>
          <w:rFonts w:asciiTheme="minorHAnsi" w:hAnsiTheme="minorHAnsi" w:cstheme="minorHAnsi"/>
          <w:color w:val="FFFFFF" w:themeColor="background1"/>
          <w:sz w:val="20"/>
          <w:szCs w:val="20"/>
          <w:highlight w:val="blue"/>
        </w:rPr>
        <w:t>CR3</w:t>
      </w:r>
    </w:p>
    <w:p w14:paraId="6C442FFC" w14:textId="77777777" w:rsidR="007F53DF" w:rsidRPr="00D56C3B" w:rsidRDefault="007F53DF" w:rsidP="00E323A5">
      <w:pPr>
        <w:snapToGrid w:val="0"/>
        <w:rPr>
          <w:rFonts w:asciiTheme="minorHAnsi" w:hAnsiTheme="minorHAnsi" w:cstheme="minorHAnsi"/>
          <w:sz w:val="20"/>
          <w:szCs w:val="20"/>
        </w:rPr>
      </w:pPr>
      <w:r w:rsidRPr="00D56C3B">
        <w:rPr>
          <w:rFonts w:asciiTheme="minorHAnsi" w:hAnsiTheme="minorHAnsi" w:cstheme="minorHAnsi"/>
          <w:sz w:val="20"/>
          <w:szCs w:val="20"/>
        </w:rPr>
        <w:t xml:space="preserve">EU 3.5: Antidifferentiation is an underlying concept involved in solving separable differential equations. Solving separable differential equations involves determining a function or relation given its rate of change. </w:t>
      </w:r>
      <w:r w:rsidRPr="00D56C3B">
        <w:rPr>
          <w:rFonts w:asciiTheme="minorHAnsi" w:hAnsiTheme="minorHAnsi" w:cstheme="minorHAnsi"/>
          <w:color w:val="FFFFFF" w:themeColor="background1"/>
          <w:sz w:val="20"/>
          <w:szCs w:val="20"/>
          <w:highlight w:val="blue"/>
        </w:rPr>
        <w:t>CR3</w:t>
      </w:r>
    </w:p>
    <w:p w14:paraId="00DB0B16" w14:textId="7BC0CC10" w:rsidR="004F7797" w:rsidRPr="00D56C3B" w:rsidRDefault="004F7797" w:rsidP="00E323A5">
      <w:pPr>
        <w:snapToGrid w:val="0"/>
        <w:rPr>
          <w:rFonts w:asciiTheme="minorHAnsi" w:hAnsiTheme="minorHAnsi" w:cstheme="minorHAnsi"/>
          <w:sz w:val="20"/>
          <w:szCs w:val="20"/>
        </w:rPr>
      </w:pPr>
      <w:r w:rsidRPr="00D56C3B">
        <w:rPr>
          <w:rFonts w:asciiTheme="minorHAnsi" w:hAnsiTheme="minorHAnsi" w:cstheme="minorHAnsi"/>
          <w:sz w:val="20"/>
          <w:szCs w:val="20"/>
        </w:rPr>
        <w:softHyphen/>
      </w:r>
      <w:r w:rsidR="005B6A0E" w:rsidRPr="00D56C3B">
        <w:rPr>
          <w:rFonts w:asciiTheme="minorHAnsi" w:hAnsiTheme="minorHAnsi" w:cstheme="minorHAnsi"/>
          <w:sz w:val="20"/>
          <w:szCs w:val="20"/>
        </w:rPr>
        <w:t>FUN-7</w:t>
      </w:r>
      <w:r w:rsidRPr="00D56C3B">
        <w:rPr>
          <w:rFonts w:asciiTheme="minorHAnsi" w:hAnsiTheme="minorHAnsi" w:cstheme="minorHAnsi"/>
          <w:sz w:val="20"/>
          <w:szCs w:val="20"/>
        </w:rPr>
        <w:t xml:space="preserve">: </w:t>
      </w:r>
      <w:r w:rsidR="005B6A0E" w:rsidRPr="00D56C3B">
        <w:rPr>
          <w:rFonts w:asciiTheme="minorHAnsi" w:hAnsiTheme="minorHAnsi" w:cstheme="minorHAnsi"/>
          <w:sz w:val="20"/>
          <w:szCs w:val="20"/>
        </w:rPr>
        <w:t>Solving differential equations allows us to determine functions and develop models</w:t>
      </w:r>
      <w:r w:rsidRPr="00D56C3B">
        <w:rPr>
          <w:rFonts w:asciiTheme="minorHAnsi" w:hAnsiTheme="minorHAnsi" w:cstheme="minorHAnsi"/>
          <w:sz w:val="20"/>
          <w:szCs w:val="20"/>
        </w:rPr>
        <w:t>.</w:t>
      </w:r>
      <w:r w:rsidR="005B6A0E" w:rsidRPr="00D56C3B">
        <w:rPr>
          <w:rFonts w:asciiTheme="minorHAnsi" w:hAnsiTheme="minorHAnsi" w:cstheme="minorHAnsi"/>
          <w:sz w:val="20"/>
          <w:szCs w:val="20"/>
        </w:rPr>
        <w:t xml:space="preserve"> </w:t>
      </w:r>
      <w:r w:rsidRPr="00D56C3B">
        <w:rPr>
          <w:rFonts w:asciiTheme="minorHAnsi" w:hAnsiTheme="minorHAnsi" w:cstheme="minorHAnsi"/>
          <w:color w:val="FFFFFF" w:themeColor="background1"/>
          <w:sz w:val="20"/>
          <w:szCs w:val="20"/>
          <w:highlight w:val="blue"/>
        </w:rPr>
        <w:t>CR3</w:t>
      </w:r>
    </w:p>
    <w:p w14:paraId="4399B7CE" w14:textId="77777777" w:rsidR="004F7797" w:rsidRPr="00D56C3B" w:rsidRDefault="004F7797" w:rsidP="004F7797">
      <w:pPr>
        <w:rPr>
          <w:rFonts w:asciiTheme="minorHAnsi" w:hAnsiTheme="minorHAnsi" w:cstheme="minorHAnsi"/>
          <w:sz w:val="20"/>
          <w:szCs w:val="20"/>
        </w:rPr>
      </w:pPr>
    </w:p>
    <w:p w14:paraId="7B2D431B" w14:textId="46EAC048" w:rsidR="004F7797" w:rsidRDefault="004F7797" w:rsidP="004F7797">
      <w:pPr>
        <w:rPr>
          <w:rFonts w:asciiTheme="minorHAnsi" w:hAnsiTheme="minorHAnsi" w:cstheme="minorHAnsi"/>
          <w:b/>
          <w:bCs/>
          <w:sz w:val="20"/>
          <w:szCs w:val="20"/>
        </w:rPr>
      </w:pPr>
      <w:r w:rsidRPr="00D56C3B">
        <w:rPr>
          <w:rFonts w:asciiTheme="minorHAnsi" w:hAnsiTheme="minorHAnsi" w:cstheme="minorHAnsi"/>
          <w:b/>
          <w:bCs/>
          <w:sz w:val="20"/>
          <w:szCs w:val="20"/>
          <w:highlight w:val="yellow"/>
        </w:rPr>
        <w:t>Students will be able to...</w:t>
      </w:r>
    </w:p>
    <w:p w14:paraId="36DF6412" w14:textId="77777777" w:rsidR="00401758" w:rsidRPr="00D56C3B" w:rsidRDefault="00401758" w:rsidP="004F7797">
      <w:pPr>
        <w:rPr>
          <w:rFonts w:asciiTheme="minorHAnsi" w:hAnsiTheme="minorHAnsi" w:cstheme="minorHAnsi"/>
          <w:b/>
          <w:bCs/>
          <w:sz w:val="20"/>
          <w:szCs w:val="20"/>
        </w:rPr>
      </w:pPr>
    </w:p>
    <w:p w14:paraId="76499223" w14:textId="447D97EC" w:rsidR="00FC4818" w:rsidRPr="00D56C3B" w:rsidRDefault="00E323A5" w:rsidP="0060422C">
      <w:pPr>
        <w:widowControl w:val="0"/>
        <w:numPr>
          <w:ilvl w:val="0"/>
          <w:numId w:val="27"/>
        </w:numPr>
        <w:rPr>
          <w:rFonts w:asciiTheme="minorHAnsi" w:hAnsiTheme="minorHAnsi" w:cstheme="minorHAnsi"/>
          <w:sz w:val="20"/>
          <w:szCs w:val="20"/>
        </w:rPr>
      </w:pPr>
      <w:r>
        <w:rPr>
          <w:rFonts w:asciiTheme="minorHAnsi" w:hAnsiTheme="minorHAnsi" w:cstheme="minorHAnsi"/>
          <w:sz w:val="20"/>
          <w:szCs w:val="20"/>
        </w:rPr>
        <w:t>S</w:t>
      </w:r>
      <w:r w:rsidR="00FC4818" w:rsidRPr="00D56C3B">
        <w:rPr>
          <w:rFonts w:asciiTheme="minorHAnsi" w:hAnsiTheme="minorHAnsi" w:cstheme="minorHAnsi"/>
          <w:sz w:val="20"/>
          <w:szCs w:val="20"/>
        </w:rPr>
        <w:t xml:space="preserve">olve initial value problems in the form </w:t>
      </w:r>
      <m:oMath>
        <m:f>
          <m:fPr>
            <m:ctrlPr>
              <w:rPr>
                <w:rFonts w:ascii="Cambria Math" w:hAnsi="Cambria Math" w:cstheme="minorHAnsi"/>
                <w:sz w:val="20"/>
                <w:szCs w:val="20"/>
              </w:rPr>
            </m:ctrlPr>
          </m:fPr>
          <m:num>
            <m:r>
              <w:rPr>
                <w:rFonts w:ascii="Cambria Math" w:hAnsi="Cambria Math" w:cstheme="minorHAnsi"/>
                <w:sz w:val="20"/>
                <w:szCs w:val="20"/>
              </w:rPr>
              <m:t>dy</m:t>
            </m:r>
          </m:num>
          <m:den>
            <m:r>
              <w:rPr>
                <w:rFonts w:ascii="Cambria Math" w:hAnsi="Cambria Math" w:cstheme="minorHAnsi"/>
                <w:sz w:val="20"/>
                <w:szCs w:val="20"/>
              </w:rPr>
              <m:t>dx</m:t>
            </m:r>
          </m:den>
        </m:f>
        <m:r>
          <w:rPr>
            <w:rFonts w:ascii="Cambria Math" w:hAnsi="Cambria Math" w:cstheme="minorHAnsi"/>
            <w:sz w:val="20"/>
            <w:szCs w:val="20"/>
          </w:rPr>
          <m:t>=f(x)</m:t>
        </m:r>
      </m:oMath>
      <w:r w:rsidR="00FC4818" w:rsidRPr="00D56C3B">
        <w:rPr>
          <w:rFonts w:asciiTheme="minorHAnsi" w:hAnsiTheme="minorHAnsi" w:cstheme="minorHAnsi"/>
          <w:sz w:val="20"/>
          <w:szCs w:val="20"/>
        </w:rPr>
        <w:t xml:space="preserve">, </w:t>
      </w:r>
      <m:oMath>
        <m:sSub>
          <m:sSubPr>
            <m:ctrlPr>
              <w:rPr>
                <w:rFonts w:ascii="Cambria Math" w:hAnsi="Cambria Math" w:cstheme="minorHAnsi"/>
                <w:sz w:val="20"/>
                <w:szCs w:val="20"/>
                <w:vertAlign w:val="subscript"/>
              </w:rPr>
            </m:ctrlPr>
          </m:sSubPr>
          <m:e>
            <m:r>
              <w:rPr>
                <w:rFonts w:ascii="Cambria Math" w:hAnsi="Cambria Math" w:cstheme="minorHAnsi"/>
                <w:sz w:val="20"/>
                <w:szCs w:val="20"/>
              </w:rPr>
              <m:t>y</m:t>
            </m:r>
          </m:e>
          <m:sub>
            <m:r>
              <w:rPr>
                <w:rFonts w:ascii="Cambria Math" w:hAnsi="Cambria Math" w:cstheme="minorHAnsi"/>
                <w:sz w:val="20"/>
                <w:szCs w:val="20"/>
                <w:vertAlign w:val="subscript"/>
              </w:rPr>
              <m:t>0</m:t>
            </m:r>
          </m:sub>
        </m:sSub>
        <m:r>
          <w:rPr>
            <w:rFonts w:ascii="Cambria Math" w:hAnsi="Cambria Math" w:cstheme="minorHAnsi"/>
            <w:sz w:val="20"/>
            <w:szCs w:val="20"/>
          </w:rPr>
          <m:t>=f(</m:t>
        </m:r>
        <m:sSub>
          <m:sSubPr>
            <m:ctrlPr>
              <w:rPr>
                <w:rFonts w:ascii="Cambria Math" w:hAnsi="Cambria Math" w:cstheme="minorHAnsi"/>
                <w:sz w:val="20"/>
                <w:szCs w:val="20"/>
              </w:rPr>
            </m:ctrlPr>
          </m:sSubPr>
          <m:e>
            <m:r>
              <w:rPr>
                <w:rFonts w:ascii="Cambria Math" w:hAnsi="Cambria Math" w:cstheme="minorHAnsi"/>
                <w:sz w:val="20"/>
                <w:szCs w:val="20"/>
              </w:rPr>
              <m:t>x</m:t>
            </m:r>
          </m:e>
          <m:sub>
            <m:r>
              <w:rPr>
                <w:rFonts w:ascii="Cambria Math" w:hAnsi="Cambria Math" w:cstheme="minorHAnsi"/>
                <w:sz w:val="20"/>
                <w:szCs w:val="20"/>
              </w:rPr>
              <m:t>o</m:t>
            </m:r>
          </m:sub>
        </m:sSub>
      </m:oMath>
      <w:r w:rsidR="00FC4818" w:rsidRPr="00D56C3B">
        <w:rPr>
          <w:rFonts w:asciiTheme="minorHAnsi" w:hAnsiTheme="minorHAnsi" w:cstheme="minorHAnsi"/>
          <w:sz w:val="20"/>
          <w:szCs w:val="20"/>
        </w:rPr>
        <w:t>)</w:t>
      </w:r>
    </w:p>
    <w:p w14:paraId="7F784A0A" w14:textId="49A59D12" w:rsidR="00FC4818" w:rsidRPr="00D56C3B" w:rsidRDefault="00E323A5" w:rsidP="0060422C">
      <w:pPr>
        <w:widowControl w:val="0"/>
        <w:numPr>
          <w:ilvl w:val="0"/>
          <w:numId w:val="27"/>
        </w:numPr>
        <w:rPr>
          <w:rFonts w:asciiTheme="minorHAnsi" w:hAnsiTheme="minorHAnsi" w:cstheme="minorHAnsi"/>
          <w:sz w:val="20"/>
          <w:szCs w:val="20"/>
        </w:rPr>
      </w:pPr>
      <w:r>
        <w:rPr>
          <w:rFonts w:asciiTheme="minorHAnsi" w:hAnsiTheme="minorHAnsi" w:cstheme="minorHAnsi"/>
          <w:sz w:val="20"/>
          <w:szCs w:val="20"/>
        </w:rPr>
        <w:t>B</w:t>
      </w:r>
      <w:r w:rsidR="00FC4818" w:rsidRPr="00D56C3B">
        <w:rPr>
          <w:rFonts w:asciiTheme="minorHAnsi" w:hAnsiTheme="minorHAnsi" w:cstheme="minorHAnsi"/>
          <w:sz w:val="20"/>
          <w:szCs w:val="20"/>
        </w:rPr>
        <w:t>e able to construct slope fields using technology and interpret slope fields as visualizations of differential equations</w:t>
      </w:r>
    </w:p>
    <w:p w14:paraId="44BD4F41" w14:textId="771077B6" w:rsidR="00FC4818" w:rsidRPr="00D56C3B" w:rsidRDefault="00E323A5" w:rsidP="0060422C">
      <w:pPr>
        <w:widowControl w:val="0"/>
        <w:numPr>
          <w:ilvl w:val="0"/>
          <w:numId w:val="27"/>
        </w:numPr>
        <w:rPr>
          <w:rFonts w:asciiTheme="minorHAnsi" w:hAnsiTheme="minorHAnsi" w:cstheme="minorHAnsi"/>
          <w:sz w:val="20"/>
          <w:szCs w:val="20"/>
        </w:rPr>
      </w:pPr>
      <w:r>
        <w:rPr>
          <w:rFonts w:asciiTheme="minorHAnsi" w:hAnsiTheme="minorHAnsi" w:cstheme="minorHAnsi"/>
          <w:sz w:val="20"/>
          <w:szCs w:val="20"/>
        </w:rPr>
        <w:t>U</w:t>
      </w:r>
      <w:r w:rsidR="00FC4818" w:rsidRPr="00D56C3B">
        <w:rPr>
          <w:rFonts w:asciiTheme="minorHAnsi" w:hAnsiTheme="minorHAnsi" w:cstheme="minorHAnsi"/>
          <w:sz w:val="20"/>
          <w:szCs w:val="20"/>
        </w:rPr>
        <w:t>se Euler’s Method for graphing a solution to an initial value problem</w:t>
      </w:r>
    </w:p>
    <w:p w14:paraId="2D964090" w14:textId="606572D8" w:rsidR="00FC4818" w:rsidRPr="00D56C3B" w:rsidRDefault="00E323A5" w:rsidP="0060422C">
      <w:pPr>
        <w:widowControl w:val="0"/>
        <w:numPr>
          <w:ilvl w:val="0"/>
          <w:numId w:val="27"/>
        </w:numPr>
        <w:rPr>
          <w:rFonts w:asciiTheme="minorHAnsi" w:hAnsiTheme="minorHAnsi" w:cstheme="minorHAnsi"/>
          <w:sz w:val="20"/>
          <w:szCs w:val="20"/>
        </w:rPr>
      </w:pPr>
      <w:r>
        <w:rPr>
          <w:rFonts w:asciiTheme="minorHAnsi" w:hAnsiTheme="minorHAnsi" w:cstheme="minorHAnsi"/>
          <w:sz w:val="20"/>
          <w:szCs w:val="20"/>
        </w:rPr>
        <w:t>C</w:t>
      </w:r>
      <w:r w:rsidR="00FC4818" w:rsidRPr="00D56C3B">
        <w:rPr>
          <w:rFonts w:asciiTheme="minorHAnsi" w:hAnsiTheme="minorHAnsi" w:cstheme="minorHAnsi"/>
          <w:sz w:val="20"/>
          <w:szCs w:val="20"/>
        </w:rPr>
        <w:t>ompute indefinite and definite integrals by the method of substitution</w:t>
      </w:r>
    </w:p>
    <w:p w14:paraId="7837A6E1" w14:textId="56330503" w:rsidR="00FC4818" w:rsidRPr="00D56C3B" w:rsidRDefault="00E323A5" w:rsidP="0060422C">
      <w:pPr>
        <w:widowControl w:val="0"/>
        <w:numPr>
          <w:ilvl w:val="0"/>
          <w:numId w:val="27"/>
        </w:numPr>
        <w:rPr>
          <w:rFonts w:asciiTheme="minorHAnsi" w:hAnsiTheme="minorHAnsi" w:cstheme="minorHAnsi"/>
          <w:sz w:val="20"/>
          <w:szCs w:val="20"/>
        </w:rPr>
      </w:pPr>
      <w:r>
        <w:rPr>
          <w:rFonts w:asciiTheme="minorHAnsi" w:hAnsiTheme="minorHAnsi" w:cstheme="minorHAnsi"/>
          <w:sz w:val="20"/>
          <w:szCs w:val="20"/>
        </w:rPr>
        <w:t>U</w:t>
      </w:r>
      <w:r w:rsidR="00FC4818" w:rsidRPr="00D56C3B">
        <w:rPr>
          <w:rFonts w:asciiTheme="minorHAnsi" w:hAnsiTheme="minorHAnsi" w:cstheme="minorHAnsi"/>
          <w:sz w:val="20"/>
          <w:szCs w:val="20"/>
        </w:rPr>
        <w:t>se integration by parts to evaluate indefinite and definite integrals</w:t>
      </w:r>
    </w:p>
    <w:p w14:paraId="0A0A0C63" w14:textId="7F853D2B" w:rsidR="00FC4818" w:rsidRPr="00D56C3B" w:rsidRDefault="00E323A5" w:rsidP="0060422C">
      <w:pPr>
        <w:widowControl w:val="0"/>
        <w:numPr>
          <w:ilvl w:val="0"/>
          <w:numId w:val="27"/>
        </w:numPr>
        <w:rPr>
          <w:rFonts w:asciiTheme="minorHAnsi" w:hAnsiTheme="minorHAnsi" w:cstheme="minorHAnsi"/>
          <w:sz w:val="20"/>
          <w:szCs w:val="20"/>
        </w:rPr>
      </w:pPr>
      <w:r>
        <w:rPr>
          <w:rFonts w:asciiTheme="minorHAnsi" w:hAnsiTheme="minorHAnsi" w:cstheme="minorHAnsi"/>
          <w:sz w:val="20"/>
          <w:szCs w:val="20"/>
        </w:rPr>
        <w:t>U</w:t>
      </w:r>
      <w:r w:rsidR="00FC4818" w:rsidRPr="00D56C3B">
        <w:rPr>
          <w:rFonts w:asciiTheme="minorHAnsi" w:hAnsiTheme="minorHAnsi" w:cstheme="minorHAnsi"/>
          <w:sz w:val="20"/>
          <w:szCs w:val="20"/>
        </w:rPr>
        <w:t xml:space="preserve">se tabular integration or the method of solving for the unknown integral </w:t>
      </w:r>
      <w:proofErr w:type="gramStart"/>
      <w:r w:rsidR="00FC4818" w:rsidRPr="00D56C3B">
        <w:rPr>
          <w:rFonts w:asciiTheme="minorHAnsi" w:hAnsiTheme="minorHAnsi" w:cstheme="minorHAnsi"/>
          <w:sz w:val="20"/>
          <w:szCs w:val="20"/>
        </w:rPr>
        <w:t>in order to</w:t>
      </w:r>
      <w:proofErr w:type="gramEnd"/>
      <w:r w:rsidR="00FC4818" w:rsidRPr="00D56C3B">
        <w:rPr>
          <w:rFonts w:asciiTheme="minorHAnsi" w:hAnsiTheme="minorHAnsi" w:cstheme="minorHAnsi"/>
          <w:sz w:val="20"/>
          <w:szCs w:val="20"/>
        </w:rPr>
        <w:t xml:space="preserve"> evaluate integrals that require repeated use of integration by parts</w:t>
      </w:r>
    </w:p>
    <w:p w14:paraId="3E89F52D" w14:textId="537D6FD9" w:rsidR="00FC4818" w:rsidRPr="00D56C3B" w:rsidRDefault="00E323A5" w:rsidP="0060422C">
      <w:pPr>
        <w:widowControl w:val="0"/>
        <w:numPr>
          <w:ilvl w:val="0"/>
          <w:numId w:val="27"/>
        </w:numPr>
        <w:rPr>
          <w:rFonts w:asciiTheme="minorHAnsi" w:hAnsiTheme="minorHAnsi" w:cstheme="minorHAnsi"/>
          <w:sz w:val="20"/>
          <w:szCs w:val="20"/>
        </w:rPr>
      </w:pPr>
      <w:r>
        <w:rPr>
          <w:rFonts w:asciiTheme="minorHAnsi" w:hAnsiTheme="minorHAnsi" w:cstheme="minorHAnsi"/>
          <w:sz w:val="20"/>
          <w:szCs w:val="20"/>
        </w:rPr>
        <w:t>U</w:t>
      </w:r>
      <w:r w:rsidR="00FC4818" w:rsidRPr="00D56C3B">
        <w:rPr>
          <w:rFonts w:asciiTheme="minorHAnsi" w:hAnsiTheme="minorHAnsi" w:cstheme="minorHAnsi"/>
          <w:sz w:val="20"/>
          <w:szCs w:val="20"/>
        </w:rPr>
        <w:t>se integration by parts to integrate inverse trigonometric and logarithmic functions</w:t>
      </w:r>
    </w:p>
    <w:p w14:paraId="4D8F9690" w14:textId="31FBEE86" w:rsidR="00FC4818" w:rsidRPr="00D56C3B" w:rsidRDefault="00E323A5" w:rsidP="0060422C">
      <w:pPr>
        <w:widowControl w:val="0"/>
        <w:numPr>
          <w:ilvl w:val="0"/>
          <w:numId w:val="27"/>
        </w:numPr>
        <w:rPr>
          <w:rFonts w:asciiTheme="minorHAnsi" w:hAnsiTheme="minorHAnsi" w:cstheme="minorHAnsi"/>
          <w:sz w:val="20"/>
          <w:szCs w:val="20"/>
        </w:rPr>
      </w:pPr>
      <w:r>
        <w:rPr>
          <w:rFonts w:asciiTheme="minorHAnsi" w:hAnsiTheme="minorHAnsi" w:cstheme="minorHAnsi"/>
          <w:sz w:val="20"/>
          <w:szCs w:val="20"/>
        </w:rPr>
        <w:t>S</w:t>
      </w:r>
      <w:r w:rsidR="00FC4818" w:rsidRPr="00D56C3B">
        <w:rPr>
          <w:rFonts w:asciiTheme="minorHAnsi" w:hAnsiTheme="minorHAnsi" w:cstheme="minorHAnsi"/>
          <w:sz w:val="20"/>
          <w:szCs w:val="20"/>
        </w:rPr>
        <w:t>olve separable differential equations</w:t>
      </w:r>
    </w:p>
    <w:p w14:paraId="188FFCA3" w14:textId="2A05E772" w:rsidR="00FC4818" w:rsidRPr="00D56C3B" w:rsidRDefault="00E323A5" w:rsidP="0060422C">
      <w:pPr>
        <w:widowControl w:val="0"/>
        <w:numPr>
          <w:ilvl w:val="0"/>
          <w:numId w:val="27"/>
        </w:numPr>
        <w:rPr>
          <w:rFonts w:asciiTheme="minorHAnsi" w:hAnsiTheme="minorHAnsi" w:cstheme="minorHAnsi"/>
          <w:sz w:val="20"/>
          <w:szCs w:val="20"/>
        </w:rPr>
      </w:pPr>
      <w:r>
        <w:rPr>
          <w:rFonts w:asciiTheme="minorHAnsi" w:hAnsiTheme="minorHAnsi" w:cstheme="minorHAnsi"/>
          <w:sz w:val="20"/>
          <w:szCs w:val="20"/>
        </w:rPr>
        <w:t>S</w:t>
      </w:r>
      <w:r w:rsidR="00FC4818" w:rsidRPr="00D56C3B">
        <w:rPr>
          <w:rFonts w:asciiTheme="minorHAnsi" w:hAnsiTheme="minorHAnsi" w:cstheme="minorHAnsi"/>
          <w:sz w:val="20"/>
          <w:szCs w:val="20"/>
        </w:rPr>
        <w:t>olve problems involving exponential growth and decay in a variety of applications</w:t>
      </w:r>
    </w:p>
    <w:p w14:paraId="66DBC963" w14:textId="17227DDE" w:rsidR="00FC4818" w:rsidRPr="00D56C3B" w:rsidRDefault="00E323A5" w:rsidP="0060422C">
      <w:pPr>
        <w:widowControl w:val="0"/>
        <w:numPr>
          <w:ilvl w:val="0"/>
          <w:numId w:val="27"/>
        </w:numPr>
        <w:rPr>
          <w:rFonts w:asciiTheme="minorHAnsi" w:hAnsiTheme="minorHAnsi" w:cstheme="minorHAnsi"/>
          <w:sz w:val="20"/>
          <w:szCs w:val="20"/>
        </w:rPr>
      </w:pPr>
      <w:r>
        <w:rPr>
          <w:rFonts w:asciiTheme="minorHAnsi" w:hAnsiTheme="minorHAnsi" w:cstheme="minorHAnsi"/>
          <w:sz w:val="20"/>
          <w:szCs w:val="20"/>
        </w:rPr>
        <w:lastRenderedPageBreak/>
        <w:t>S</w:t>
      </w:r>
      <w:r w:rsidR="00FC4818" w:rsidRPr="00D56C3B">
        <w:rPr>
          <w:rFonts w:asciiTheme="minorHAnsi" w:hAnsiTheme="minorHAnsi" w:cstheme="minorHAnsi"/>
          <w:sz w:val="20"/>
          <w:szCs w:val="20"/>
        </w:rPr>
        <w:t>olve logistic differential equations using the technique of partial fractions and by the general formula.</w:t>
      </w:r>
    </w:p>
    <w:p w14:paraId="18C9C272" w14:textId="35220A0F" w:rsidR="00FC4818" w:rsidRPr="00D56C3B" w:rsidRDefault="00E323A5" w:rsidP="0060422C">
      <w:pPr>
        <w:widowControl w:val="0"/>
        <w:numPr>
          <w:ilvl w:val="0"/>
          <w:numId w:val="27"/>
        </w:numPr>
        <w:rPr>
          <w:rFonts w:asciiTheme="minorHAnsi" w:hAnsiTheme="minorHAnsi" w:cstheme="minorHAnsi"/>
          <w:sz w:val="20"/>
          <w:szCs w:val="20"/>
        </w:rPr>
      </w:pPr>
      <w:r>
        <w:rPr>
          <w:rFonts w:asciiTheme="minorHAnsi" w:hAnsiTheme="minorHAnsi" w:cstheme="minorHAnsi"/>
          <w:sz w:val="20"/>
          <w:szCs w:val="20"/>
        </w:rPr>
        <w:t>S</w:t>
      </w:r>
      <w:r w:rsidR="00FC4818" w:rsidRPr="00D56C3B">
        <w:rPr>
          <w:rFonts w:asciiTheme="minorHAnsi" w:hAnsiTheme="minorHAnsi" w:cstheme="minorHAnsi"/>
          <w:sz w:val="20"/>
          <w:szCs w:val="20"/>
        </w:rPr>
        <w:t>olve problems involving exponential or logistic population growth</w:t>
      </w:r>
    </w:p>
    <w:p w14:paraId="4F8B61EC" w14:textId="77777777" w:rsidR="004F7797" w:rsidRPr="00D56C3B" w:rsidRDefault="004F7797" w:rsidP="004F7797">
      <w:pPr>
        <w:rPr>
          <w:rFonts w:asciiTheme="minorHAnsi" w:hAnsiTheme="minorHAnsi" w:cstheme="minorHAnsi"/>
          <w:sz w:val="20"/>
          <w:szCs w:val="20"/>
        </w:rPr>
      </w:pPr>
    </w:p>
    <w:p w14:paraId="1E16EA4A" w14:textId="330EDF2E" w:rsidR="001202F3" w:rsidRDefault="004F7797" w:rsidP="004F7797">
      <w:pPr>
        <w:rPr>
          <w:rFonts w:asciiTheme="minorHAnsi" w:hAnsiTheme="minorHAnsi" w:cstheme="minorHAnsi"/>
          <w:b/>
          <w:bCs/>
          <w:sz w:val="20"/>
          <w:szCs w:val="20"/>
        </w:rPr>
      </w:pPr>
      <w:r w:rsidRPr="00D56C3B">
        <w:rPr>
          <w:rFonts w:asciiTheme="minorHAnsi" w:hAnsiTheme="minorHAnsi" w:cstheme="minorHAnsi"/>
          <w:b/>
          <w:bCs/>
          <w:sz w:val="20"/>
          <w:szCs w:val="20"/>
          <w:highlight w:val="yellow"/>
        </w:rPr>
        <w:t>Students will know...</w:t>
      </w:r>
    </w:p>
    <w:p w14:paraId="62C33350" w14:textId="77777777" w:rsidR="00E323A5" w:rsidRDefault="00E323A5" w:rsidP="00E323A5">
      <w:pPr>
        <w:widowControl w:val="0"/>
        <w:rPr>
          <w:rFonts w:ascii="Calibri" w:hAnsi="Calibri" w:cs="Calibri"/>
          <w:sz w:val="20"/>
          <w:szCs w:val="20"/>
        </w:rPr>
      </w:pPr>
    </w:p>
    <w:p w14:paraId="426F5822" w14:textId="1D823C8E" w:rsidR="00E323A5" w:rsidRPr="00E323A5" w:rsidRDefault="00E323A5" w:rsidP="00E323A5">
      <w:pPr>
        <w:widowControl w:val="0"/>
        <w:rPr>
          <w:rFonts w:ascii="Calibri" w:hAnsi="Calibri" w:cs="Calibri"/>
          <w:sz w:val="20"/>
          <w:szCs w:val="20"/>
        </w:rPr>
      </w:pPr>
      <w:r w:rsidRPr="00E323A5">
        <w:rPr>
          <w:rFonts w:ascii="Calibri" w:hAnsi="Calibri" w:cs="Calibri"/>
          <w:sz w:val="20"/>
          <w:szCs w:val="20"/>
        </w:rPr>
        <w:t xml:space="preserve">• </w:t>
      </w:r>
      <w:r>
        <w:rPr>
          <w:rFonts w:ascii="Calibri" w:hAnsi="Calibri" w:cs="Calibri"/>
          <w:sz w:val="20"/>
          <w:szCs w:val="20"/>
        </w:rPr>
        <w:t xml:space="preserve"> </w:t>
      </w:r>
      <w:r w:rsidRPr="00E323A5">
        <w:rPr>
          <w:rFonts w:asciiTheme="minorHAnsi" w:hAnsiTheme="minorHAnsi" w:cstheme="minorHAnsi"/>
          <w:sz w:val="20"/>
          <w:szCs w:val="20"/>
        </w:rPr>
        <w:t>The definitions for the following terms:</w:t>
      </w:r>
    </w:p>
    <w:p w14:paraId="5D638F15" w14:textId="77777777" w:rsidR="00FC4818" w:rsidRPr="00D56C3B" w:rsidRDefault="00FC4818" w:rsidP="0060422C">
      <w:pPr>
        <w:widowControl w:val="0"/>
        <w:numPr>
          <w:ilvl w:val="1"/>
          <w:numId w:val="26"/>
        </w:numPr>
        <w:rPr>
          <w:rFonts w:asciiTheme="minorHAnsi" w:hAnsiTheme="minorHAnsi" w:cstheme="minorHAnsi"/>
          <w:sz w:val="20"/>
          <w:szCs w:val="20"/>
        </w:rPr>
      </w:pPr>
      <w:r w:rsidRPr="00D56C3B">
        <w:rPr>
          <w:rFonts w:asciiTheme="minorHAnsi" w:hAnsiTheme="minorHAnsi" w:cstheme="minorHAnsi"/>
          <w:sz w:val="20"/>
          <w:szCs w:val="20"/>
        </w:rPr>
        <w:t>differential equations</w:t>
      </w:r>
    </w:p>
    <w:p w14:paraId="4F74FEC1" w14:textId="77777777" w:rsidR="00FC4818" w:rsidRPr="00D56C3B" w:rsidRDefault="00FC4818" w:rsidP="0060422C">
      <w:pPr>
        <w:widowControl w:val="0"/>
        <w:numPr>
          <w:ilvl w:val="1"/>
          <w:numId w:val="26"/>
        </w:numPr>
        <w:rPr>
          <w:rFonts w:asciiTheme="minorHAnsi" w:hAnsiTheme="minorHAnsi" w:cstheme="minorHAnsi"/>
          <w:sz w:val="20"/>
          <w:szCs w:val="20"/>
        </w:rPr>
      </w:pPr>
      <w:r w:rsidRPr="00D56C3B">
        <w:rPr>
          <w:rFonts w:asciiTheme="minorHAnsi" w:hAnsiTheme="minorHAnsi" w:cstheme="minorHAnsi"/>
          <w:sz w:val="20"/>
          <w:szCs w:val="20"/>
        </w:rPr>
        <w:t>slope fields</w:t>
      </w:r>
    </w:p>
    <w:p w14:paraId="565E220E" w14:textId="77777777" w:rsidR="00FC4818" w:rsidRPr="00D56C3B" w:rsidRDefault="00FC4818" w:rsidP="0060422C">
      <w:pPr>
        <w:widowControl w:val="0"/>
        <w:numPr>
          <w:ilvl w:val="1"/>
          <w:numId w:val="26"/>
        </w:numPr>
        <w:rPr>
          <w:rFonts w:asciiTheme="minorHAnsi" w:hAnsiTheme="minorHAnsi" w:cstheme="minorHAnsi"/>
          <w:sz w:val="20"/>
          <w:szCs w:val="20"/>
        </w:rPr>
      </w:pPr>
      <w:r w:rsidRPr="00D56C3B">
        <w:rPr>
          <w:rFonts w:asciiTheme="minorHAnsi" w:hAnsiTheme="minorHAnsi" w:cstheme="minorHAnsi"/>
          <w:sz w:val="20"/>
          <w:szCs w:val="20"/>
        </w:rPr>
        <w:t>Euler’s Method</w:t>
      </w:r>
    </w:p>
    <w:p w14:paraId="744D5B29" w14:textId="77777777" w:rsidR="00FC4818" w:rsidRPr="00D56C3B" w:rsidRDefault="00FC4818" w:rsidP="0060422C">
      <w:pPr>
        <w:widowControl w:val="0"/>
        <w:numPr>
          <w:ilvl w:val="1"/>
          <w:numId w:val="26"/>
        </w:numPr>
        <w:rPr>
          <w:rFonts w:asciiTheme="minorHAnsi" w:hAnsiTheme="minorHAnsi" w:cstheme="minorHAnsi"/>
          <w:sz w:val="20"/>
          <w:szCs w:val="20"/>
        </w:rPr>
      </w:pPr>
      <w:r w:rsidRPr="00D56C3B">
        <w:rPr>
          <w:rFonts w:asciiTheme="minorHAnsi" w:hAnsiTheme="minorHAnsi" w:cstheme="minorHAnsi"/>
          <w:sz w:val="20"/>
          <w:szCs w:val="20"/>
        </w:rPr>
        <w:t>indefinite integrals</w:t>
      </w:r>
    </w:p>
    <w:p w14:paraId="56AF1932" w14:textId="77777777" w:rsidR="00FC4818" w:rsidRPr="00D56C3B" w:rsidRDefault="00FC4818" w:rsidP="0060422C">
      <w:pPr>
        <w:widowControl w:val="0"/>
        <w:numPr>
          <w:ilvl w:val="1"/>
          <w:numId w:val="26"/>
        </w:numPr>
        <w:rPr>
          <w:rFonts w:asciiTheme="minorHAnsi" w:hAnsiTheme="minorHAnsi" w:cstheme="minorHAnsi"/>
          <w:sz w:val="20"/>
          <w:szCs w:val="20"/>
        </w:rPr>
      </w:pPr>
      <w:r w:rsidRPr="00D56C3B">
        <w:rPr>
          <w:rFonts w:asciiTheme="minorHAnsi" w:hAnsiTheme="minorHAnsi" w:cstheme="minorHAnsi"/>
          <w:sz w:val="20"/>
          <w:szCs w:val="20"/>
        </w:rPr>
        <w:t>product rule in integral form</w:t>
      </w:r>
    </w:p>
    <w:p w14:paraId="1666832F" w14:textId="77777777" w:rsidR="00FC4818" w:rsidRPr="00D56C3B" w:rsidRDefault="00FC4818" w:rsidP="0060422C">
      <w:pPr>
        <w:widowControl w:val="0"/>
        <w:numPr>
          <w:ilvl w:val="1"/>
          <w:numId w:val="26"/>
        </w:numPr>
        <w:rPr>
          <w:rFonts w:asciiTheme="minorHAnsi" w:hAnsiTheme="minorHAnsi" w:cstheme="minorHAnsi"/>
          <w:sz w:val="20"/>
          <w:szCs w:val="20"/>
        </w:rPr>
      </w:pPr>
      <w:r w:rsidRPr="00D56C3B">
        <w:rPr>
          <w:rFonts w:asciiTheme="minorHAnsi" w:hAnsiTheme="minorHAnsi" w:cstheme="minorHAnsi"/>
          <w:sz w:val="20"/>
          <w:szCs w:val="20"/>
        </w:rPr>
        <w:t>law of exponential change</w:t>
      </w:r>
    </w:p>
    <w:p w14:paraId="75C36AC0" w14:textId="77777777" w:rsidR="00FC4818" w:rsidRPr="00D56C3B" w:rsidRDefault="00FC4818" w:rsidP="0060422C">
      <w:pPr>
        <w:widowControl w:val="0"/>
        <w:numPr>
          <w:ilvl w:val="1"/>
          <w:numId w:val="26"/>
        </w:numPr>
        <w:rPr>
          <w:rFonts w:asciiTheme="minorHAnsi" w:hAnsiTheme="minorHAnsi" w:cstheme="minorHAnsi"/>
          <w:sz w:val="20"/>
          <w:szCs w:val="20"/>
        </w:rPr>
      </w:pPr>
      <w:r w:rsidRPr="00D56C3B">
        <w:rPr>
          <w:rFonts w:asciiTheme="minorHAnsi" w:hAnsiTheme="minorHAnsi" w:cstheme="minorHAnsi"/>
          <w:sz w:val="20"/>
          <w:szCs w:val="20"/>
        </w:rPr>
        <w:t>separable differential equations</w:t>
      </w:r>
    </w:p>
    <w:p w14:paraId="64E34F4B" w14:textId="77777777" w:rsidR="00FC4818" w:rsidRPr="00D56C3B" w:rsidRDefault="00FC4818" w:rsidP="0060422C">
      <w:pPr>
        <w:widowControl w:val="0"/>
        <w:numPr>
          <w:ilvl w:val="1"/>
          <w:numId w:val="26"/>
        </w:numPr>
        <w:rPr>
          <w:rFonts w:asciiTheme="minorHAnsi" w:hAnsiTheme="minorHAnsi" w:cstheme="minorHAnsi"/>
          <w:sz w:val="20"/>
          <w:szCs w:val="20"/>
        </w:rPr>
      </w:pPr>
      <w:r w:rsidRPr="00D56C3B">
        <w:rPr>
          <w:rFonts w:asciiTheme="minorHAnsi" w:hAnsiTheme="minorHAnsi" w:cstheme="minorHAnsi"/>
          <w:sz w:val="20"/>
          <w:szCs w:val="20"/>
        </w:rPr>
        <w:t>continuously compounded interest</w:t>
      </w:r>
    </w:p>
    <w:p w14:paraId="7F65E0B6" w14:textId="77777777" w:rsidR="00FC4818" w:rsidRPr="00D56C3B" w:rsidRDefault="00FC4818" w:rsidP="0060422C">
      <w:pPr>
        <w:widowControl w:val="0"/>
        <w:numPr>
          <w:ilvl w:val="1"/>
          <w:numId w:val="26"/>
        </w:numPr>
        <w:rPr>
          <w:rFonts w:asciiTheme="minorHAnsi" w:hAnsiTheme="minorHAnsi" w:cstheme="minorHAnsi"/>
          <w:sz w:val="20"/>
          <w:szCs w:val="20"/>
        </w:rPr>
      </w:pPr>
      <w:r w:rsidRPr="00D56C3B">
        <w:rPr>
          <w:rFonts w:asciiTheme="minorHAnsi" w:hAnsiTheme="minorHAnsi" w:cstheme="minorHAnsi"/>
          <w:sz w:val="20"/>
          <w:szCs w:val="20"/>
        </w:rPr>
        <w:t>modeling growth with other bases</w:t>
      </w:r>
    </w:p>
    <w:p w14:paraId="026A989D" w14:textId="77777777" w:rsidR="00FC4818" w:rsidRPr="00D56C3B" w:rsidRDefault="00FC4818" w:rsidP="0060422C">
      <w:pPr>
        <w:widowControl w:val="0"/>
        <w:numPr>
          <w:ilvl w:val="1"/>
          <w:numId w:val="26"/>
        </w:numPr>
        <w:rPr>
          <w:rFonts w:asciiTheme="minorHAnsi" w:hAnsiTheme="minorHAnsi" w:cstheme="minorHAnsi"/>
          <w:sz w:val="20"/>
          <w:szCs w:val="20"/>
        </w:rPr>
      </w:pPr>
      <w:r w:rsidRPr="00D56C3B">
        <w:rPr>
          <w:rFonts w:asciiTheme="minorHAnsi" w:hAnsiTheme="minorHAnsi" w:cstheme="minorHAnsi"/>
          <w:sz w:val="20"/>
          <w:szCs w:val="20"/>
        </w:rPr>
        <w:t>partial fractions</w:t>
      </w:r>
    </w:p>
    <w:p w14:paraId="4E6D6121" w14:textId="77777777" w:rsidR="00FC4818" w:rsidRPr="00D56C3B" w:rsidRDefault="00FC4818" w:rsidP="0060422C">
      <w:pPr>
        <w:widowControl w:val="0"/>
        <w:numPr>
          <w:ilvl w:val="1"/>
          <w:numId w:val="26"/>
        </w:numPr>
        <w:rPr>
          <w:rFonts w:asciiTheme="minorHAnsi" w:hAnsiTheme="minorHAnsi" w:cstheme="minorHAnsi"/>
          <w:sz w:val="20"/>
          <w:szCs w:val="20"/>
        </w:rPr>
      </w:pPr>
      <w:r w:rsidRPr="00D56C3B">
        <w:rPr>
          <w:rFonts w:asciiTheme="minorHAnsi" w:hAnsiTheme="minorHAnsi" w:cstheme="minorHAnsi"/>
          <w:sz w:val="20"/>
          <w:szCs w:val="20"/>
        </w:rPr>
        <w:t>the logistic differential equation</w:t>
      </w:r>
    </w:p>
    <w:p w14:paraId="5533FB44" w14:textId="1ABFF9C0" w:rsidR="00FC4818" w:rsidRPr="00D56C3B" w:rsidRDefault="00E323A5" w:rsidP="00E323A5">
      <w:pPr>
        <w:widowControl w:val="0"/>
        <w:rPr>
          <w:rFonts w:asciiTheme="minorHAnsi" w:hAnsiTheme="minorHAnsi" w:cstheme="minorHAnsi"/>
          <w:sz w:val="20"/>
          <w:szCs w:val="20"/>
        </w:rPr>
      </w:pPr>
      <w:r w:rsidRPr="00E323A5">
        <w:rPr>
          <w:rFonts w:ascii="Calibri" w:hAnsi="Calibri" w:cs="Calibri"/>
          <w:sz w:val="20"/>
          <w:szCs w:val="20"/>
        </w:rPr>
        <w:t xml:space="preserve">• </w:t>
      </w:r>
      <w:r w:rsidR="00FC4818" w:rsidRPr="00D56C3B">
        <w:rPr>
          <w:rFonts w:asciiTheme="minorHAnsi" w:hAnsiTheme="minorHAnsi" w:cstheme="minorHAnsi"/>
          <w:sz w:val="20"/>
          <w:szCs w:val="20"/>
        </w:rPr>
        <w:t>Leibniz notation and antiderivatives</w:t>
      </w:r>
    </w:p>
    <w:p w14:paraId="463B4D19" w14:textId="2C1256F1" w:rsidR="00FC4818" w:rsidRPr="00D56C3B" w:rsidRDefault="00E323A5" w:rsidP="00E323A5">
      <w:pPr>
        <w:widowControl w:val="0"/>
        <w:rPr>
          <w:rFonts w:asciiTheme="minorHAnsi" w:hAnsiTheme="minorHAnsi" w:cstheme="minorHAnsi"/>
          <w:sz w:val="20"/>
          <w:szCs w:val="20"/>
        </w:rPr>
      </w:pPr>
      <w:r w:rsidRPr="00E323A5">
        <w:rPr>
          <w:rFonts w:ascii="Calibri" w:hAnsi="Calibri" w:cs="Calibri"/>
          <w:sz w:val="20"/>
          <w:szCs w:val="20"/>
        </w:rPr>
        <w:t xml:space="preserve">• </w:t>
      </w:r>
      <w:r>
        <w:rPr>
          <w:rFonts w:asciiTheme="minorHAnsi" w:hAnsiTheme="minorHAnsi" w:cstheme="minorHAnsi"/>
          <w:sz w:val="20"/>
          <w:szCs w:val="20"/>
        </w:rPr>
        <w:t>S</w:t>
      </w:r>
      <w:r w:rsidR="00FC4818" w:rsidRPr="00D56C3B">
        <w:rPr>
          <w:rFonts w:asciiTheme="minorHAnsi" w:hAnsiTheme="minorHAnsi" w:cstheme="minorHAnsi"/>
          <w:sz w:val="20"/>
          <w:szCs w:val="20"/>
        </w:rPr>
        <w:t>ubstitution in indefinite integrals</w:t>
      </w:r>
    </w:p>
    <w:p w14:paraId="6C099969" w14:textId="0EE04A17" w:rsidR="00FC4818" w:rsidRPr="00D56C3B" w:rsidRDefault="00E323A5" w:rsidP="00E323A5">
      <w:pPr>
        <w:widowControl w:val="0"/>
        <w:rPr>
          <w:rFonts w:asciiTheme="minorHAnsi" w:hAnsiTheme="minorHAnsi" w:cstheme="minorHAnsi"/>
          <w:sz w:val="20"/>
          <w:szCs w:val="20"/>
        </w:rPr>
      </w:pPr>
      <w:r w:rsidRPr="00E323A5">
        <w:rPr>
          <w:rFonts w:ascii="Calibri" w:hAnsi="Calibri" w:cs="Calibri"/>
          <w:sz w:val="20"/>
          <w:szCs w:val="20"/>
        </w:rPr>
        <w:t xml:space="preserve">• </w:t>
      </w:r>
      <w:r>
        <w:rPr>
          <w:rFonts w:asciiTheme="minorHAnsi" w:hAnsiTheme="minorHAnsi" w:cstheme="minorHAnsi"/>
          <w:sz w:val="20"/>
          <w:szCs w:val="20"/>
        </w:rPr>
        <w:t>S</w:t>
      </w:r>
      <w:r w:rsidR="00FC4818" w:rsidRPr="00D56C3B">
        <w:rPr>
          <w:rFonts w:asciiTheme="minorHAnsi" w:hAnsiTheme="minorHAnsi" w:cstheme="minorHAnsi"/>
          <w:sz w:val="20"/>
          <w:szCs w:val="20"/>
        </w:rPr>
        <w:t>ubstitution in definite integrals</w:t>
      </w:r>
    </w:p>
    <w:p w14:paraId="474F4F79" w14:textId="4FBA4E42" w:rsidR="00FC4818" w:rsidRPr="00D56C3B" w:rsidRDefault="00E323A5" w:rsidP="00E323A5">
      <w:pPr>
        <w:widowControl w:val="0"/>
        <w:rPr>
          <w:rFonts w:asciiTheme="minorHAnsi" w:hAnsiTheme="minorHAnsi" w:cstheme="minorHAnsi"/>
          <w:sz w:val="20"/>
          <w:szCs w:val="20"/>
        </w:rPr>
      </w:pPr>
      <w:r w:rsidRPr="00E323A5">
        <w:rPr>
          <w:rFonts w:ascii="Calibri" w:hAnsi="Calibri" w:cs="Calibri"/>
          <w:sz w:val="20"/>
          <w:szCs w:val="20"/>
        </w:rPr>
        <w:t xml:space="preserve">• </w:t>
      </w:r>
      <w:r>
        <w:rPr>
          <w:rFonts w:asciiTheme="minorHAnsi" w:hAnsiTheme="minorHAnsi" w:cstheme="minorHAnsi"/>
          <w:sz w:val="20"/>
          <w:szCs w:val="20"/>
        </w:rPr>
        <w:t>S</w:t>
      </w:r>
      <w:r w:rsidR="00FC4818" w:rsidRPr="00D56C3B">
        <w:rPr>
          <w:rFonts w:asciiTheme="minorHAnsi" w:hAnsiTheme="minorHAnsi" w:cstheme="minorHAnsi"/>
          <w:sz w:val="20"/>
          <w:szCs w:val="20"/>
        </w:rPr>
        <w:t>olving for the unknown integral</w:t>
      </w:r>
    </w:p>
    <w:p w14:paraId="48A8B863" w14:textId="2A2EC107" w:rsidR="00FC4818" w:rsidRPr="00D56C3B" w:rsidRDefault="00E323A5" w:rsidP="00E323A5">
      <w:pPr>
        <w:widowControl w:val="0"/>
        <w:rPr>
          <w:rFonts w:asciiTheme="minorHAnsi" w:hAnsiTheme="minorHAnsi" w:cstheme="minorHAnsi"/>
          <w:sz w:val="20"/>
          <w:szCs w:val="20"/>
        </w:rPr>
      </w:pPr>
      <w:r w:rsidRPr="00E323A5">
        <w:rPr>
          <w:rFonts w:ascii="Calibri" w:hAnsi="Calibri" w:cs="Calibri"/>
          <w:sz w:val="20"/>
          <w:szCs w:val="20"/>
        </w:rPr>
        <w:t xml:space="preserve">• </w:t>
      </w:r>
      <w:r>
        <w:rPr>
          <w:rFonts w:asciiTheme="minorHAnsi" w:hAnsiTheme="minorHAnsi" w:cstheme="minorHAnsi"/>
          <w:sz w:val="20"/>
          <w:szCs w:val="20"/>
        </w:rPr>
        <w:t>T</w:t>
      </w:r>
      <w:r w:rsidR="00FC4818" w:rsidRPr="00D56C3B">
        <w:rPr>
          <w:rFonts w:asciiTheme="minorHAnsi" w:hAnsiTheme="minorHAnsi" w:cstheme="minorHAnsi"/>
          <w:sz w:val="20"/>
          <w:szCs w:val="20"/>
        </w:rPr>
        <w:t>abular integration</w:t>
      </w:r>
    </w:p>
    <w:p w14:paraId="0BB6893B" w14:textId="21B815B0" w:rsidR="00FC4818" w:rsidRPr="00D56C3B" w:rsidRDefault="00E323A5" w:rsidP="00E323A5">
      <w:pPr>
        <w:widowControl w:val="0"/>
        <w:rPr>
          <w:rFonts w:asciiTheme="minorHAnsi" w:hAnsiTheme="minorHAnsi" w:cstheme="minorHAnsi"/>
          <w:sz w:val="20"/>
          <w:szCs w:val="20"/>
        </w:rPr>
      </w:pPr>
      <w:r w:rsidRPr="00E323A5">
        <w:rPr>
          <w:rFonts w:ascii="Calibri" w:hAnsi="Calibri" w:cs="Calibri"/>
          <w:sz w:val="20"/>
          <w:szCs w:val="20"/>
        </w:rPr>
        <w:t xml:space="preserve">• </w:t>
      </w:r>
      <w:r>
        <w:rPr>
          <w:rFonts w:asciiTheme="minorHAnsi" w:hAnsiTheme="minorHAnsi" w:cstheme="minorHAnsi"/>
          <w:sz w:val="20"/>
          <w:szCs w:val="20"/>
        </w:rPr>
        <w:t>I</w:t>
      </w:r>
      <w:r w:rsidR="00FC4818" w:rsidRPr="00D56C3B">
        <w:rPr>
          <w:rFonts w:asciiTheme="minorHAnsi" w:hAnsiTheme="minorHAnsi" w:cstheme="minorHAnsi"/>
          <w:sz w:val="20"/>
          <w:szCs w:val="20"/>
        </w:rPr>
        <w:t>nverse trigonometric and logarithmic functions</w:t>
      </w:r>
    </w:p>
    <w:p w14:paraId="74BB590C" w14:textId="55FE2092" w:rsidR="00FC4818" w:rsidRPr="00D56C3B" w:rsidRDefault="00E323A5" w:rsidP="00E323A5">
      <w:pPr>
        <w:widowControl w:val="0"/>
        <w:rPr>
          <w:rFonts w:asciiTheme="minorHAnsi" w:hAnsiTheme="minorHAnsi" w:cstheme="minorHAnsi"/>
          <w:sz w:val="20"/>
          <w:szCs w:val="20"/>
        </w:rPr>
      </w:pPr>
      <w:r w:rsidRPr="00E323A5">
        <w:rPr>
          <w:rFonts w:ascii="Calibri" w:hAnsi="Calibri" w:cs="Calibri"/>
          <w:sz w:val="20"/>
          <w:szCs w:val="20"/>
        </w:rPr>
        <w:t xml:space="preserve">• </w:t>
      </w:r>
      <w:r>
        <w:rPr>
          <w:rFonts w:asciiTheme="minorHAnsi" w:hAnsiTheme="minorHAnsi" w:cstheme="minorHAnsi"/>
          <w:sz w:val="20"/>
          <w:szCs w:val="20"/>
        </w:rPr>
        <w:t>L</w:t>
      </w:r>
      <w:r w:rsidR="00FC4818" w:rsidRPr="00D56C3B">
        <w:rPr>
          <w:rFonts w:asciiTheme="minorHAnsi" w:hAnsiTheme="minorHAnsi" w:cstheme="minorHAnsi"/>
          <w:sz w:val="20"/>
          <w:szCs w:val="20"/>
        </w:rPr>
        <w:t>ogistic growth models</w:t>
      </w:r>
    </w:p>
    <w:p w14:paraId="69A8DFE8" w14:textId="77777777" w:rsidR="004F7797" w:rsidRPr="00954068" w:rsidRDefault="004F7797" w:rsidP="004F7797">
      <w:pPr>
        <w:rPr>
          <w:rFonts w:cstheme="minorHAnsi"/>
          <w:sz w:val="20"/>
          <w:szCs w:val="20"/>
        </w:rPr>
      </w:pPr>
    </w:p>
    <w:tbl>
      <w:tblPr>
        <w:tblStyle w:val="TableGrid"/>
        <w:tblW w:w="10790" w:type="dxa"/>
        <w:tblInd w:w="-5" w:type="dxa"/>
        <w:shd w:val="clear" w:color="auto" w:fill="000000"/>
        <w:tblLook w:val="04A0" w:firstRow="1" w:lastRow="0" w:firstColumn="1" w:lastColumn="0" w:noHBand="0" w:noVBand="1"/>
      </w:tblPr>
      <w:tblGrid>
        <w:gridCol w:w="10790"/>
      </w:tblGrid>
      <w:tr w:rsidR="004F7797" w:rsidRPr="00954068" w14:paraId="41034999" w14:textId="77777777" w:rsidTr="00B0162F">
        <w:tc>
          <w:tcPr>
            <w:tcW w:w="10790" w:type="dxa"/>
            <w:shd w:val="clear" w:color="auto" w:fill="000000"/>
            <w:tcMar>
              <w:top w:w="144" w:type="dxa"/>
              <w:left w:w="144" w:type="dxa"/>
              <w:bottom w:w="144" w:type="dxa"/>
              <w:right w:w="144" w:type="dxa"/>
            </w:tcMar>
          </w:tcPr>
          <w:p w14:paraId="0EA2B14F" w14:textId="77777777" w:rsidR="004F7797" w:rsidRPr="00954068" w:rsidRDefault="004F7797" w:rsidP="00B0162F">
            <w:pPr>
              <w:jc w:val="center"/>
              <w:rPr>
                <w:rFonts w:cstheme="minorHAnsi"/>
                <w:b/>
                <w:bCs/>
                <w:sz w:val="20"/>
                <w:szCs w:val="20"/>
              </w:rPr>
            </w:pPr>
            <w:r w:rsidRPr="00954068">
              <w:rPr>
                <w:rFonts w:cstheme="minorHAnsi"/>
                <w:b/>
                <w:bCs/>
                <w:sz w:val="20"/>
                <w:szCs w:val="20"/>
              </w:rPr>
              <w:t>STAGE 2</w:t>
            </w:r>
          </w:p>
          <w:p w14:paraId="1278D801" w14:textId="77777777" w:rsidR="004F7797" w:rsidRPr="00954068" w:rsidRDefault="004F7797" w:rsidP="00B0162F">
            <w:pPr>
              <w:jc w:val="center"/>
              <w:rPr>
                <w:rFonts w:cstheme="minorHAnsi"/>
                <w:sz w:val="20"/>
                <w:szCs w:val="20"/>
              </w:rPr>
            </w:pPr>
            <w:r w:rsidRPr="00954068">
              <w:rPr>
                <w:rFonts w:cstheme="minorHAnsi"/>
                <w:b/>
                <w:bCs/>
                <w:sz w:val="20"/>
                <w:szCs w:val="20"/>
              </w:rPr>
              <w:t>Evidence of Learning</w:t>
            </w:r>
          </w:p>
        </w:tc>
      </w:tr>
    </w:tbl>
    <w:p w14:paraId="362B4501" w14:textId="77777777" w:rsidR="004F7797" w:rsidRPr="00954068" w:rsidRDefault="004F7797" w:rsidP="004F7797">
      <w:pPr>
        <w:rPr>
          <w:rFonts w:cstheme="minorHAnsi"/>
          <w:sz w:val="20"/>
          <w:szCs w:val="20"/>
        </w:rPr>
      </w:pPr>
    </w:p>
    <w:p w14:paraId="350309B6" w14:textId="4D39E7FF" w:rsidR="004F7797" w:rsidRPr="00D56C3B" w:rsidRDefault="004F7797" w:rsidP="004F7797">
      <w:pPr>
        <w:rPr>
          <w:rFonts w:asciiTheme="minorHAnsi" w:hAnsiTheme="minorHAnsi" w:cstheme="minorHAnsi"/>
          <w:b/>
          <w:bCs/>
          <w:sz w:val="20"/>
          <w:szCs w:val="20"/>
        </w:rPr>
      </w:pPr>
      <w:r w:rsidRPr="00D56C3B">
        <w:rPr>
          <w:rFonts w:asciiTheme="minorHAnsi" w:hAnsiTheme="minorHAnsi" w:cstheme="minorHAnsi"/>
          <w:b/>
          <w:bCs/>
          <w:sz w:val="20"/>
          <w:szCs w:val="20"/>
          <w:highlight w:val="yellow"/>
        </w:rPr>
        <w:t>Formative Activities, Tasks, or Projects:</w:t>
      </w:r>
      <w:r w:rsidRPr="00D56C3B">
        <w:rPr>
          <w:rFonts w:asciiTheme="minorHAnsi" w:hAnsiTheme="minorHAnsi" w:cstheme="minorHAnsi"/>
          <w:b/>
          <w:bCs/>
          <w:sz w:val="20"/>
          <w:szCs w:val="20"/>
        </w:rPr>
        <w:t xml:space="preserve"> </w:t>
      </w:r>
    </w:p>
    <w:p w14:paraId="4185FA6D" w14:textId="4BE50ACD" w:rsidR="00FC4818" w:rsidRPr="00D56C3B" w:rsidRDefault="00FC4818" w:rsidP="004F7797">
      <w:pPr>
        <w:rPr>
          <w:rFonts w:asciiTheme="minorHAnsi" w:hAnsiTheme="minorHAnsi" w:cstheme="minorHAnsi"/>
          <w:b/>
          <w:bCs/>
          <w:sz w:val="20"/>
          <w:szCs w:val="20"/>
        </w:rPr>
      </w:pPr>
    </w:p>
    <w:p w14:paraId="19A41226" w14:textId="77777777" w:rsidR="00FC4818" w:rsidRPr="0051305A" w:rsidRDefault="00FC4818" w:rsidP="0051305A">
      <w:pPr>
        <w:widowControl w:val="0"/>
        <w:numPr>
          <w:ilvl w:val="0"/>
          <w:numId w:val="28"/>
        </w:numPr>
        <w:rPr>
          <w:rFonts w:asciiTheme="minorHAnsi" w:hAnsiTheme="minorHAnsi" w:cstheme="minorHAnsi"/>
          <w:sz w:val="20"/>
          <w:szCs w:val="20"/>
        </w:rPr>
      </w:pPr>
      <w:r w:rsidRPr="0051305A">
        <w:rPr>
          <w:rFonts w:asciiTheme="minorHAnsi" w:hAnsiTheme="minorHAnsi" w:cstheme="minorHAnsi"/>
          <w:sz w:val="20"/>
          <w:szCs w:val="20"/>
        </w:rPr>
        <w:t>Discuss the relationship between a slope field and a differential equation.</w:t>
      </w:r>
    </w:p>
    <w:p w14:paraId="4658EC22" w14:textId="77777777" w:rsidR="00FC4818" w:rsidRPr="0051305A" w:rsidRDefault="00FC4818" w:rsidP="0051305A">
      <w:pPr>
        <w:widowControl w:val="0"/>
        <w:numPr>
          <w:ilvl w:val="0"/>
          <w:numId w:val="28"/>
        </w:numPr>
        <w:rPr>
          <w:rFonts w:asciiTheme="minorHAnsi" w:hAnsiTheme="minorHAnsi" w:cstheme="minorHAnsi"/>
          <w:sz w:val="20"/>
          <w:szCs w:val="20"/>
        </w:rPr>
      </w:pPr>
      <w:r w:rsidRPr="0051305A">
        <w:rPr>
          <w:rFonts w:asciiTheme="minorHAnsi" w:hAnsiTheme="minorHAnsi" w:cstheme="minorHAnsi"/>
          <w:sz w:val="20"/>
          <w:szCs w:val="20"/>
        </w:rPr>
        <w:t>Discuss and stress to the students that the solutions to a differential equation given an initial condition is a function.</w:t>
      </w:r>
    </w:p>
    <w:p w14:paraId="5C67B442" w14:textId="77777777" w:rsidR="00FC4818" w:rsidRPr="0051305A" w:rsidRDefault="00FC4818" w:rsidP="0051305A">
      <w:pPr>
        <w:widowControl w:val="0"/>
        <w:numPr>
          <w:ilvl w:val="0"/>
          <w:numId w:val="28"/>
        </w:numPr>
        <w:rPr>
          <w:rFonts w:asciiTheme="minorHAnsi" w:hAnsiTheme="minorHAnsi" w:cstheme="minorHAnsi"/>
          <w:sz w:val="20"/>
          <w:szCs w:val="20"/>
        </w:rPr>
      </w:pPr>
      <w:r w:rsidRPr="0051305A">
        <w:rPr>
          <w:rFonts w:asciiTheme="minorHAnsi" w:hAnsiTheme="minorHAnsi" w:cstheme="minorHAnsi"/>
          <w:sz w:val="20"/>
          <w:szCs w:val="20"/>
        </w:rPr>
        <w:t xml:space="preserve">Have students use </w:t>
      </w:r>
      <w:r w:rsidRPr="0051305A">
        <w:rPr>
          <w:rFonts w:asciiTheme="minorHAnsi" w:hAnsiTheme="minorHAnsi" w:cstheme="minorHAnsi"/>
          <w:i/>
          <w:sz w:val="20"/>
          <w:szCs w:val="20"/>
        </w:rPr>
        <w:t>Desmos</w:t>
      </w:r>
      <w:r w:rsidRPr="0051305A">
        <w:rPr>
          <w:rFonts w:asciiTheme="minorHAnsi" w:hAnsiTheme="minorHAnsi" w:cstheme="minorHAnsi"/>
          <w:sz w:val="20"/>
          <w:szCs w:val="20"/>
        </w:rPr>
        <w:t xml:space="preserve"> to understand a slope field.</w:t>
      </w:r>
    </w:p>
    <w:p w14:paraId="117B3500" w14:textId="77777777" w:rsidR="00FC4818" w:rsidRPr="0051305A" w:rsidRDefault="00FC4818" w:rsidP="0051305A">
      <w:pPr>
        <w:widowControl w:val="0"/>
        <w:numPr>
          <w:ilvl w:val="0"/>
          <w:numId w:val="28"/>
        </w:numPr>
        <w:rPr>
          <w:rFonts w:asciiTheme="minorHAnsi" w:hAnsiTheme="minorHAnsi" w:cstheme="minorHAnsi"/>
          <w:sz w:val="20"/>
          <w:szCs w:val="20"/>
        </w:rPr>
      </w:pPr>
      <w:r w:rsidRPr="0051305A">
        <w:rPr>
          <w:rFonts w:asciiTheme="minorHAnsi" w:hAnsiTheme="minorHAnsi" w:cstheme="minorHAnsi"/>
          <w:sz w:val="20"/>
          <w:szCs w:val="20"/>
        </w:rPr>
        <w:t xml:space="preserve">As an introduction to integration using substitution, review the Chain Rule since </w:t>
      </w:r>
      <w:r w:rsidRPr="0051305A">
        <w:rPr>
          <w:rFonts w:asciiTheme="minorHAnsi" w:hAnsiTheme="minorHAnsi" w:cstheme="minorHAnsi"/>
          <w:i/>
          <w:sz w:val="20"/>
          <w:szCs w:val="20"/>
        </w:rPr>
        <w:t>u</w:t>
      </w:r>
      <w:r w:rsidRPr="0051305A">
        <w:rPr>
          <w:rFonts w:asciiTheme="minorHAnsi" w:hAnsiTheme="minorHAnsi" w:cstheme="minorHAnsi"/>
          <w:sz w:val="20"/>
          <w:szCs w:val="20"/>
        </w:rPr>
        <w:t>-substitution is a method for “reversing” the Chain Rule.</w:t>
      </w:r>
    </w:p>
    <w:p w14:paraId="3EACFF7E" w14:textId="77777777" w:rsidR="00FC4818" w:rsidRPr="0051305A" w:rsidRDefault="00FC4818" w:rsidP="0051305A">
      <w:pPr>
        <w:widowControl w:val="0"/>
        <w:numPr>
          <w:ilvl w:val="0"/>
          <w:numId w:val="28"/>
        </w:numPr>
        <w:rPr>
          <w:rFonts w:asciiTheme="minorHAnsi" w:hAnsiTheme="minorHAnsi" w:cstheme="minorHAnsi"/>
          <w:sz w:val="20"/>
          <w:szCs w:val="20"/>
        </w:rPr>
      </w:pPr>
      <w:r w:rsidRPr="0051305A">
        <w:rPr>
          <w:rFonts w:asciiTheme="minorHAnsi" w:hAnsiTheme="minorHAnsi" w:cstheme="minorHAnsi"/>
          <w:sz w:val="20"/>
          <w:szCs w:val="20"/>
        </w:rPr>
        <w:t xml:space="preserve">Make sure to stress the basic steps for finding an antiderivative by substitution and practice with students </w:t>
      </w:r>
      <w:proofErr w:type="gramStart"/>
      <w:r w:rsidRPr="0051305A">
        <w:rPr>
          <w:rFonts w:asciiTheme="minorHAnsi" w:hAnsiTheme="minorHAnsi" w:cstheme="minorHAnsi"/>
          <w:sz w:val="20"/>
          <w:szCs w:val="20"/>
        </w:rPr>
        <w:t>in order for</w:t>
      </w:r>
      <w:proofErr w:type="gramEnd"/>
      <w:r w:rsidRPr="0051305A">
        <w:rPr>
          <w:rFonts w:asciiTheme="minorHAnsi" w:hAnsiTheme="minorHAnsi" w:cstheme="minorHAnsi"/>
          <w:sz w:val="20"/>
          <w:szCs w:val="20"/>
        </w:rPr>
        <w:t xml:space="preserve"> students to thoroughly understand the process.</w:t>
      </w:r>
    </w:p>
    <w:p w14:paraId="0DD24AFC" w14:textId="77777777" w:rsidR="00FC4818" w:rsidRPr="0051305A" w:rsidRDefault="00FC4818" w:rsidP="0051305A">
      <w:pPr>
        <w:widowControl w:val="0"/>
        <w:numPr>
          <w:ilvl w:val="0"/>
          <w:numId w:val="28"/>
        </w:numPr>
        <w:rPr>
          <w:rFonts w:asciiTheme="minorHAnsi" w:hAnsiTheme="minorHAnsi" w:cstheme="minorHAnsi"/>
          <w:sz w:val="20"/>
          <w:szCs w:val="20"/>
        </w:rPr>
      </w:pPr>
      <w:r w:rsidRPr="0051305A">
        <w:rPr>
          <w:rFonts w:asciiTheme="minorHAnsi" w:hAnsiTheme="minorHAnsi" w:cstheme="minorHAnsi"/>
          <w:sz w:val="20"/>
          <w:szCs w:val="20"/>
        </w:rPr>
        <w:t xml:space="preserve">Review the double angle formulas need to integrate </w:t>
      </w:r>
      <m:oMath>
        <m:sSup>
          <m:sSupPr>
            <m:ctrlPr>
              <w:rPr>
                <w:rFonts w:ascii="Cambria Math" w:hAnsi="Cambria Math" w:cstheme="minorHAnsi"/>
                <w:sz w:val="20"/>
                <w:szCs w:val="20"/>
              </w:rPr>
            </m:ctrlPr>
          </m:sSupPr>
          <m:e>
            <m:r>
              <w:rPr>
                <w:rFonts w:ascii="Cambria Math" w:hAnsi="Cambria Math" w:cstheme="minorHAnsi"/>
                <w:sz w:val="20"/>
                <w:szCs w:val="20"/>
              </w:rPr>
              <m:t>sin</m:t>
            </m:r>
          </m:e>
          <m:sup>
            <m:r>
              <w:rPr>
                <w:rFonts w:ascii="Cambria Math" w:hAnsi="Cambria Math" w:cstheme="minorHAnsi"/>
                <w:sz w:val="20"/>
                <w:szCs w:val="20"/>
              </w:rPr>
              <m:t>2</m:t>
            </m:r>
          </m:sup>
        </m:sSup>
        <m:r>
          <w:rPr>
            <w:rFonts w:ascii="Cambria Math" w:hAnsi="Cambria Math" w:cstheme="minorHAnsi"/>
            <w:sz w:val="20"/>
            <w:szCs w:val="20"/>
          </w:rPr>
          <m:t xml:space="preserve">x </m:t>
        </m:r>
      </m:oMath>
      <w:r w:rsidRPr="0051305A">
        <w:rPr>
          <w:rFonts w:asciiTheme="minorHAnsi" w:hAnsiTheme="minorHAnsi" w:cstheme="minorHAnsi"/>
          <w:sz w:val="20"/>
          <w:szCs w:val="20"/>
        </w:rPr>
        <w:t xml:space="preserve">and </w:t>
      </w:r>
      <m:oMath>
        <m:sSup>
          <m:sSupPr>
            <m:ctrlPr>
              <w:rPr>
                <w:rFonts w:ascii="Cambria Math" w:hAnsi="Cambria Math" w:cstheme="minorHAnsi"/>
                <w:sz w:val="20"/>
                <w:szCs w:val="20"/>
              </w:rPr>
            </m:ctrlPr>
          </m:sSupPr>
          <m:e>
            <m:r>
              <w:rPr>
                <w:rFonts w:ascii="Cambria Math" w:hAnsi="Cambria Math" w:cstheme="minorHAnsi"/>
                <w:sz w:val="20"/>
                <w:szCs w:val="20"/>
              </w:rPr>
              <m:t>cos</m:t>
            </m:r>
          </m:e>
          <m:sup>
            <m:r>
              <w:rPr>
                <w:rFonts w:ascii="Cambria Math" w:hAnsi="Cambria Math" w:cstheme="minorHAnsi"/>
                <w:sz w:val="20"/>
                <w:szCs w:val="20"/>
              </w:rPr>
              <m:t>2</m:t>
            </m:r>
          </m:sup>
        </m:sSup>
        <m:r>
          <w:rPr>
            <w:rFonts w:ascii="Cambria Math" w:hAnsi="Cambria Math" w:cstheme="minorHAnsi"/>
            <w:sz w:val="20"/>
            <w:szCs w:val="20"/>
          </w:rPr>
          <m:t>x.</m:t>
        </m:r>
      </m:oMath>
    </w:p>
    <w:p w14:paraId="57936097" w14:textId="77777777" w:rsidR="00FC4818" w:rsidRPr="0051305A" w:rsidRDefault="00FC4818" w:rsidP="0051305A">
      <w:pPr>
        <w:widowControl w:val="0"/>
        <w:numPr>
          <w:ilvl w:val="0"/>
          <w:numId w:val="28"/>
        </w:numPr>
        <w:rPr>
          <w:rFonts w:asciiTheme="minorHAnsi" w:hAnsiTheme="minorHAnsi" w:cstheme="minorHAnsi"/>
          <w:sz w:val="20"/>
          <w:szCs w:val="20"/>
        </w:rPr>
      </w:pPr>
      <w:r w:rsidRPr="0051305A">
        <w:rPr>
          <w:rFonts w:asciiTheme="minorHAnsi" w:hAnsiTheme="minorHAnsi" w:cstheme="minorHAnsi"/>
          <w:sz w:val="20"/>
          <w:szCs w:val="20"/>
        </w:rPr>
        <w:t>To introduce integration by parts, use the Product Rule to derive the formula for integration by parts.</w:t>
      </w:r>
    </w:p>
    <w:p w14:paraId="4BED5FCA" w14:textId="77777777" w:rsidR="00FC4818" w:rsidRPr="0051305A" w:rsidRDefault="00FC4818" w:rsidP="0051305A">
      <w:pPr>
        <w:widowControl w:val="0"/>
        <w:numPr>
          <w:ilvl w:val="0"/>
          <w:numId w:val="28"/>
        </w:numPr>
        <w:rPr>
          <w:rFonts w:asciiTheme="minorHAnsi" w:hAnsiTheme="minorHAnsi" w:cstheme="minorHAnsi"/>
          <w:sz w:val="20"/>
          <w:szCs w:val="20"/>
        </w:rPr>
      </w:pPr>
      <w:r w:rsidRPr="0051305A">
        <w:rPr>
          <w:rFonts w:asciiTheme="minorHAnsi" w:hAnsiTheme="minorHAnsi" w:cstheme="minorHAnsi"/>
          <w:sz w:val="20"/>
          <w:szCs w:val="20"/>
        </w:rPr>
        <w:t xml:space="preserve">Use LIPET to help the students determine what should be </w:t>
      </w:r>
      <w:r w:rsidRPr="0051305A">
        <w:rPr>
          <w:rFonts w:asciiTheme="minorHAnsi" w:hAnsiTheme="minorHAnsi" w:cstheme="minorHAnsi"/>
          <w:i/>
          <w:sz w:val="20"/>
          <w:szCs w:val="20"/>
        </w:rPr>
        <w:t>u</w:t>
      </w:r>
      <w:r w:rsidRPr="0051305A">
        <w:rPr>
          <w:rFonts w:asciiTheme="minorHAnsi" w:hAnsiTheme="minorHAnsi" w:cstheme="minorHAnsi"/>
          <w:sz w:val="20"/>
          <w:szCs w:val="20"/>
        </w:rPr>
        <w:t>.</w:t>
      </w:r>
    </w:p>
    <w:p w14:paraId="6C80A78A" w14:textId="77777777" w:rsidR="00FC4818" w:rsidRPr="0051305A" w:rsidRDefault="00FC4818" w:rsidP="0051305A">
      <w:pPr>
        <w:widowControl w:val="0"/>
        <w:numPr>
          <w:ilvl w:val="0"/>
          <w:numId w:val="28"/>
        </w:numPr>
        <w:rPr>
          <w:rFonts w:asciiTheme="minorHAnsi" w:hAnsiTheme="minorHAnsi" w:cstheme="minorHAnsi"/>
          <w:sz w:val="20"/>
          <w:szCs w:val="20"/>
        </w:rPr>
      </w:pPr>
      <w:r w:rsidRPr="0051305A">
        <w:rPr>
          <w:rFonts w:asciiTheme="minorHAnsi" w:hAnsiTheme="minorHAnsi" w:cstheme="minorHAnsi"/>
          <w:sz w:val="20"/>
          <w:szCs w:val="20"/>
        </w:rPr>
        <w:t>Discuss why tabular integration works and when it can be used to integrate.</w:t>
      </w:r>
    </w:p>
    <w:p w14:paraId="1EA84D33" w14:textId="77777777" w:rsidR="00FC4818" w:rsidRPr="0051305A" w:rsidRDefault="00FC4818" w:rsidP="0051305A">
      <w:pPr>
        <w:widowControl w:val="0"/>
        <w:numPr>
          <w:ilvl w:val="0"/>
          <w:numId w:val="28"/>
        </w:numPr>
        <w:rPr>
          <w:rFonts w:asciiTheme="minorHAnsi" w:hAnsiTheme="minorHAnsi" w:cstheme="minorHAnsi"/>
          <w:sz w:val="20"/>
          <w:szCs w:val="20"/>
        </w:rPr>
      </w:pPr>
      <w:r w:rsidRPr="0051305A">
        <w:rPr>
          <w:rFonts w:asciiTheme="minorHAnsi" w:hAnsiTheme="minorHAnsi" w:cstheme="minorHAnsi"/>
          <w:sz w:val="20"/>
          <w:szCs w:val="20"/>
        </w:rPr>
        <w:t>Before completing exponential growth and decay problems, review the algebraic rules for logarithms and exponents.</w:t>
      </w:r>
    </w:p>
    <w:p w14:paraId="52A25CAA" w14:textId="39C9B46F" w:rsidR="00401758" w:rsidRPr="0051305A" w:rsidRDefault="00FC4818" w:rsidP="0051305A">
      <w:pPr>
        <w:widowControl w:val="0"/>
        <w:numPr>
          <w:ilvl w:val="0"/>
          <w:numId w:val="28"/>
        </w:numPr>
        <w:rPr>
          <w:rFonts w:asciiTheme="minorHAnsi" w:hAnsiTheme="minorHAnsi" w:cstheme="minorHAnsi"/>
          <w:sz w:val="20"/>
          <w:szCs w:val="20"/>
        </w:rPr>
      </w:pPr>
      <w:r w:rsidRPr="0051305A">
        <w:rPr>
          <w:rFonts w:asciiTheme="minorHAnsi" w:hAnsiTheme="minorHAnsi" w:cstheme="minorHAnsi"/>
          <w:sz w:val="20"/>
          <w:szCs w:val="20"/>
        </w:rPr>
        <w:t>Review the partial fraction decomposition method and use the “cover up”</w:t>
      </w:r>
      <w:r w:rsidR="00401758" w:rsidRPr="0051305A">
        <w:rPr>
          <w:rFonts w:asciiTheme="minorHAnsi" w:hAnsiTheme="minorHAnsi" w:cstheme="minorHAnsi"/>
          <w:sz w:val="20"/>
          <w:szCs w:val="20"/>
        </w:rPr>
        <w:t xml:space="preserve"> </w:t>
      </w:r>
      <w:r w:rsidRPr="0051305A">
        <w:rPr>
          <w:rFonts w:asciiTheme="minorHAnsi" w:hAnsiTheme="minorHAnsi" w:cstheme="minorHAnsi"/>
          <w:sz w:val="20"/>
          <w:szCs w:val="20"/>
        </w:rPr>
        <w:t>method where possible.</w:t>
      </w:r>
    </w:p>
    <w:p w14:paraId="2CDC4732" w14:textId="29EBB598" w:rsidR="00FC4818" w:rsidRPr="0051305A" w:rsidRDefault="00FC4818" w:rsidP="0051305A">
      <w:pPr>
        <w:widowControl w:val="0"/>
        <w:numPr>
          <w:ilvl w:val="0"/>
          <w:numId w:val="28"/>
        </w:numPr>
        <w:rPr>
          <w:rFonts w:asciiTheme="minorHAnsi" w:hAnsiTheme="minorHAnsi" w:cstheme="minorHAnsi"/>
          <w:sz w:val="20"/>
          <w:szCs w:val="20"/>
        </w:rPr>
      </w:pPr>
      <w:r w:rsidRPr="0051305A">
        <w:rPr>
          <w:rFonts w:asciiTheme="minorHAnsi" w:hAnsiTheme="minorHAnsi" w:cstheme="minorHAnsi"/>
          <w:sz w:val="20"/>
          <w:szCs w:val="20"/>
        </w:rPr>
        <w:t>Complete examples together using differential equations to model physical situations.</w:t>
      </w:r>
    </w:p>
    <w:p w14:paraId="5098567F" w14:textId="77777777" w:rsidR="004F7797" w:rsidRPr="0051305A" w:rsidRDefault="004F7797" w:rsidP="0051305A">
      <w:pPr>
        <w:rPr>
          <w:rFonts w:asciiTheme="minorHAnsi" w:hAnsiTheme="minorHAnsi" w:cstheme="minorHAnsi"/>
          <w:sz w:val="20"/>
          <w:szCs w:val="20"/>
        </w:rPr>
      </w:pPr>
    </w:p>
    <w:p w14:paraId="37194445" w14:textId="3610A665" w:rsidR="00F83467" w:rsidRPr="0051305A" w:rsidRDefault="004F7797" w:rsidP="0051305A">
      <w:pPr>
        <w:rPr>
          <w:rFonts w:asciiTheme="minorHAnsi" w:hAnsiTheme="minorHAnsi" w:cstheme="minorHAnsi"/>
          <w:color w:val="FFFFFF" w:themeColor="background1"/>
          <w:sz w:val="20"/>
          <w:szCs w:val="20"/>
        </w:rPr>
      </w:pPr>
      <w:r w:rsidRPr="0051305A">
        <w:rPr>
          <w:rFonts w:asciiTheme="minorHAnsi" w:hAnsiTheme="minorHAnsi" w:cstheme="minorHAnsi"/>
          <w:b/>
          <w:bCs/>
          <w:color w:val="000000" w:themeColor="text1"/>
          <w:sz w:val="20"/>
          <w:szCs w:val="20"/>
          <w:u w:val="single"/>
        </w:rPr>
        <w:t>Assessment Topic #</w:t>
      </w:r>
      <w:r w:rsidR="00F83467" w:rsidRPr="0051305A">
        <w:rPr>
          <w:rFonts w:asciiTheme="minorHAnsi" w:hAnsiTheme="minorHAnsi" w:cstheme="minorHAnsi"/>
          <w:b/>
          <w:bCs/>
          <w:color w:val="000000" w:themeColor="text1"/>
          <w:sz w:val="20"/>
          <w:szCs w:val="20"/>
          <w:u w:val="single"/>
        </w:rPr>
        <w:t>7</w:t>
      </w:r>
      <w:r w:rsidRPr="0051305A">
        <w:rPr>
          <w:rFonts w:asciiTheme="minorHAnsi" w:hAnsiTheme="minorHAnsi" w:cstheme="minorHAnsi"/>
          <w:b/>
          <w:bCs/>
          <w:color w:val="000000" w:themeColor="text1"/>
          <w:sz w:val="20"/>
          <w:szCs w:val="20"/>
          <w:u w:val="single"/>
        </w:rPr>
        <w:t xml:space="preserve">: Key </w:t>
      </w:r>
      <w:proofErr w:type="gramStart"/>
      <w:r w:rsidRPr="0051305A">
        <w:rPr>
          <w:rFonts w:asciiTheme="minorHAnsi" w:hAnsiTheme="minorHAnsi" w:cstheme="minorHAnsi"/>
          <w:b/>
          <w:bCs/>
          <w:color w:val="000000" w:themeColor="text1"/>
          <w:sz w:val="20"/>
          <w:szCs w:val="20"/>
          <w:u w:val="single"/>
        </w:rPr>
        <w:t>Concept :</w:t>
      </w:r>
      <w:proofErr w:type="gramEnd"/>
      <w:r w:rsidRPr="0051305A">
        <w:rPr>
          <w:rFonts w:asciiTheme="minorHAnsi" w:hAnsiTheme="minorHAnsi" w:cstheme="minorHAnsi"/>
          <w:b/>
          <w:bCs/>
          <w:color w:val="000000" w:themeColor="text1"/>
          <w:sz w:val="20"/>
          <w:szCs w:val="20"/>
          <w:u w:val="single"/>
        </w:rPr>
        <w:t xml:space="preserve"> </w:t>
      </w:r>
      <w:r w:rsidR="00F83467" w:rsidRPr="0051305A">
        <w:rPr>
          <w:rFonts w:asciiTheme="minorHAnsi" w:hAnsiTheme="minorHAnsi" w:cstheme="minorHAnsi"/>
          <w:b/>
          <w:noProof/>
          <w:color w:val="000000" w:themeColor="text1"/>
          <w:sz w:val="20"/>
          <w:szCs w:val="20"/>
          <w:u w:val="single"/>
        </w:rPr>
        <w:t>Differential Equations</w:t>
      </w:r>
      <w:r w:rsidR="00F83467" w:rsidRPr="0051305A">
        <w:rPr>
          <w:rFonts w:asciiTheme="minorHAnsi" w:hAnsiTheme="minorHAnsi" w:cstheme="minorHAnsi"/>
          <w:b/>
          <w:noProof/>
          <w:color w:val="000000" w:themeColor="text1"/>
          <w:sz w:val="20"/>
          <w:szCs w:val="20"/>
        </w:rPr>
        <w:t xml:space="preserve"> </w:t>
      </w:r>
      <w:r w:rsidR="00F83467" w:rsidRPr="0051305A">
        <w:rPr>
          <w:rFonts w:asciiTheme="minorHAnsi" w:hAnsiTheme="minorHAnsi" w:cstheme="minorHAnsi"/>
          <w:color w:val="FFFFFF" w:themeColor="background1"/>
          <w:sz w:val="20"/>
          <w:szCs w:val="20"/>
          <w:highlight w:val="blue"/>
        </w:rPr>
        <w:t>CR1</w:t>
      </w:r>
      <w:r w:rsidR="00F83467" w:rsidRPr="0051305A">
        <w:rPr>
          <w:rFonts w:asciiTheme="minorHAnsi" w:hAnsiTheme="minorHAnsi" w:cstheme="minorHAnsi"/>
          <w:color w:val="FFFFFF" w:themeColor="background1"/>
          <w:sz w:val="20"/>
          <w:szCs w:val="20"/>
        </w:rPr>
        <w:t xml:space="preserve"> </w:t>
      </w:r>
      <w:r w:rsidR="00F83467" w:rsidRPr="0051305A">
        <w:rPr>
          <w:rFonts w:asciiTheme="minorHAnsi" w:hAnsiTheme="minorHAnsi" w:cstheme="minorHAnsi"/>
          <w:color w:val="FFFFFF" w:themeColor="background1"/>
          <w:sz w:val="20"/>
          <w:szCs w:val="20"/>
          <w:highlight w:val="blue"/>
        </w:rPr>
        <w:t>CR2</w:t>
      </w:r>
      <w:r w:rsidR="00F83467" w:rsidRPr="0051305A">
        <w:rPr>
          <w:rFonts w:asciiTheme="minorHAnsi" w:hAnsiTheme="minorHAnsi" w:cstheme="minorHAnsi"/>
          <w:color w:val="FFFFFF" w:themeColor="background1"/>
          <w:sz w:val="20"/>
          <w:szCs w:val="20"/>
        </w:rPr>
        <w:t xml:space="preserve"> </w:t>
      </w:r>
      <w:r w:rsidR="00F83467" w:rsidRPr="0051305A">
        <w:rPr>
          <w:rFonts w:asciiTheme="minorHAnsi" w:hAnsiTheme="minorHAnsi" w:cstheme="minorHAnsi"/>
          <w:color w:val="FFFFFF" w:themeColor="background1"/>
          <w:sz w:val="20"/>
          <w:szCs w:val="20"/>
          <w:highlight w:val="blue"/>
        </w:rPr>
        <w:t>CR3</w:t>
      </w:r>
      <w:r w:rsidR="00F83467" w:rsidRPr="0051305A">
        <w:rPr>
          <w:rFonts w:asciiTheme="minorHAnsi" w:hAnsiTheme="minorHAnsi" w:cstheme="minorHAnsi"/>
          <w:color w:val="FFFFFF" w:themeColor="background1"/>
          <w:sz w:val="20"/>
          <w:szCs w:val="20"/>
        </w:rPr>
        <w:t xml:space="preserve"> </w:t>
      </w:r>
      <w:r w:rsidR="00F83467" w:rsidRPr="0051305A">
        <w:rPr>
          <w:rFonts w:asciiTheme="minorHAnsi" w:hAnsiTheme="minorHAnsi" w:cstheme="minorHAnsi"/>
          <w:color w:val="FFFFFF" w:themeColor="background1"/>
          <w:sz w:val="20"/>
          <w:szCs w:val="20"/>
          <w:highlight w:val="blue"/>
        </w:rPr>
        <w:t>CR4</w:t>
      </w:r>
      <w:r w:rsidR="00F83467" w:rsidRPr="0051305A">
        <w:rPr>
          <w:rFonts w:asciiTheme="minorHAnsi" w:hAnsiTheme="minorHAnsi" w:cstheme="minorHAnsi"/>
          <w:color w:val="FFFFFF" w:themeColor="background1"/>
          <w:sz w:val="20"/>
          <w:szCs w:val="20"/>
        </w:rPr>
        <w:t xml:space="preserve"> </w:t>
      </w:r>
      <w:r w:rsidR="00F83467" w:rsidRPr="0051305A">
        <w:rPr>
          <w:rFonts w:asciiTheme="minorHAnsi" w:hAnsiTheme="minorHAnsi" w:cstheme="minorHAnsi"/>
          <w:color w:val="FFFFFF" w:themeColor="background1"/>
          <w:sz w:val="20"/>
          <w:szCs w:val="20"/>
          <w:highlight w:val="blue"/>
        </w:rPr>
        <w:t>CR5</w:t>
      </w:r>
      <w:r w:rsidR="00F83467" w:rsidRPr="0051305A">
        <w:rPr>
          <w:rFonts w:asciiTheme="minorHAnsi" w:hAnsiTheme="minorHAnsi" w:cstheme="minorHAnsi"/>
          <w:color w:val="FFFFFF" w:themeColor="background1"/>
          <w:sz w:val="20"/>
          <w:szCs w:val="20"/>
        </w:rPr>
        <w:t xml:space="preserve"> </w:t>
      </w:r>
      <w:r w:rsidR="00F83467" w:rsidRPr="0051305A">
        <w:rPr>
          <w:rFonts w:asciiTheme="minorHAnsi" w:hAnsiTheme="minorHAnsi" w:cstheme="minorHAnsi"/>
          <w:color w:val="FFFFFF" w:themeColor="background1"/>
          <w:sz w:val="20"/>
          <w:szCs w:val="20"/>
          <w:highlight w:val="blue"/>
        </w:rPr>
        <w:t>CR6</w:t>
      </w:r>
      <w:r w:rsidR="00F83467" w:rsidRPr="0051305A">
        <w:rPr>
          <w:rFonts w:asciiTheme="minorHAnsi" w:hAnsiTheme="minorHAnsi" w:cstheme="minorHAnsi"/>
          <w:color w:val="FFFFFF" w:themeColor="background1"/>
          <w:sz w:val="20"/>
          <w:szCs w:val="20"/>
        </w:rPr>
        <w:t xml:space="preserve"> </w:t>
      </w:r>
      <w:r w:rsidR="00F83467" w:rsidRPr="0051305A">
        <w:rPr>
          <w:rFonts w:asciiTheme="minorHAnsi" w:hAnsiTheme="minorHAnsi" w:cstheme="minorHAnsi"/>
          <w:color w:val="FFFFFF" w:themeColor="background1"/>
          <w:sz w:val="20"/>
          <w:szCs w:val="20"/>
          <w:highlight w:val="blue"/>
        </w:rPr>
        <w:t>CR7</w:t>
      </w:r>
      <w:r w:rsidR="00F83467" w:rsidRPr="0051305A">
        <w:rPr>
          <w:rFonts w:asciiTheme="minorHAnsi" w:hAnsiTheme="minorHAnsi" w:cstheme="minorHAnsi"/>
          <w:color w:val="FFFFFF" w:themeColor="background1"/>
          <w:sz w:val="20"/>
          <w:szCs w:val="20"/>
        </w:rPr>
        <w:t xml:space="preserve"> </w:t>
      </w:r>
      <w:r w:rsidR="00F83467" w:rsidRPr="0051305A">
        <w:rPr>
          <w:rFonts w:asciiTheme="minorHAnsi" w:hAnsiTheme="minorHAnsi" w:cstheme="minorHAnsi"/>
          <w:color w:val="FFFFFF" w:themeColor="background1"/>
          <w:sz w:val="20"/>
          <w:szCs w:val="20"/>
          <w:highlight w:val="blue"/>
        </w:rPr>
        <w:t xml:space="preserve"> CR8</w:t>
      </w:r>
    </w:p>
    <w:p w14:paraId="1DB433EE" w14:textId="77777777" w:rsidR="00F83467" w:rsidRPr="0051305A" w:rsidRDefault="00F83467" w:rsidP="0051305A">
      <w:pPr>
        <w:rPr>
          <w:rFonts w:asciiTheme="minorHAnsi" w:hAnsiTheme="minorHAnsi" w:cstheme="minorHAnsi"/>
          <w:b/>
          <w:bCs/>
          <w:sz w:val="20"/>
          <w:szCs w:val="20"/>
        </w:rPr>
      </w:pPr>
    </w:p>
    <w:p w14:paraId="27423D94" w14:textId="0147EC36" w:rsidR="0000647E" w:rsidRPr="0051305A" w:rsidRDefault="0000647E" w:rsidP="0051305A">
      <w:pPr>
        <w:rPr>
          <w:rFonts w:asciiTheme="minorHAnsi" w:hAnsiTheme="minorHAnsi" w:cstheme="minorHAnsi"/>
          <w:sz w:val="20"/>
          <w:szCs w:val="20"/>
          <w:u w:val="single"/>
        </w:rPr>
      </w:pPr>
      <w:r w:rsidRPr="0051305A">
        <w:rPr>
          <w:rFonts w:asciiTheme="minorHAnsi" w:hAnsiTheme="minorHAnsi" w:cstheme="minorHAnsi"/>
          <w:sz w:val="20"/>
          <w:szCs w:val="20"/>
          <w:u w:val="single"/>
        </w:rPr>
        <w:t xml:space="preserve">Lesson Theme </w:t>
      </w:r>
      <w:proofErr w:type="gramStart"/>
      <w:r w:rsidRPr="0051305A">
        <w:rPr>
          <w:rFonts w:asciiTheme="minorHAnsi" w:hAnsiTheme="minorHAnsi" w:cstheme="minorHAnsi"/>
          <w:sz w:val="20"/>
          <w:szCs w:val="20"/>
          <w:u w:val="single"/>
        </w:rPr>
        <w:t>6.3</w:t>
      </w:r>
      <w:r w:rsidR="00A02986">
        <w:rPr>
          <w:rFonts w:asciiTheme="minorHAnsi" w:hAnsiTheme="minorHAnsi" w:cstheme="minorHAnsi"/>
          <w:sz w:val="20"/>
          <w:szCs w:val="20"/>
          <w:u w:val="single"/>
        </w:rPr>
        <w:t xml:space="preserve"> </w:t>
      </w:r>
      <w:r w:rsidRPr="0051305A">
        <w:rPr>
          <w:rFonts w:asciiTheme="minorHAnsi" w:hAnsiTheme="minorHAnsi" w:cstheme="minorHAnsi"/>
          <w:sz w:val="20"/>
          <w:szCs w:val="20"/>
          <w:u w:val="single"/>
        </w:rPr>
        <w:t>:</w:t>
      </w:r>
      <w:proofErr w:type="gramEnd"/>
      <w:r w:rsidRPr="0051305A">
        <w:rPr>
          <w:rFonts w:asciiTheme="minorHAnsi" w:hAnsiTheme="minorHAnsi" w:cstheme="minorHAnsi"/>
          <w:sz w:val="20"/>
          <w:szCs w:val="20"/>
          <w:u w:val="single"/>
        </w:rPr>
        <w:t xml:space="preserve"> Differential Equations in Motion</w:t>
      </w:r>
      <w:r w:rsidR="006B57A3">
        <w:rPr>
          <w:rFonts w:asciiTheme="minorHAnsi" w:hAnsiTheme="minorHAnsi" w:cstheme="minorHAnsi"/>
          <w:sz w:val="20"/>
          <w:szCs w:val="20"/>
          <w:u w:val="single"/>
        </w:rPr>
        <w:t xml:space="preserve"> </w:t>
      </w:r>
      <w:r w:rsidR="00FF41B2" w:rsidRPr="005417ED">
        <w:rPr>
          <w:rFonts w:asciiTheme="minorHAnsi" w:hAnsiTheme="minorHAnsi" w:cstheme="minorHAnsi"/>
          <w:sz w:val="20"/>
          <w:szCs w:val="20"/>
          <w:highlight w:val="cyan"/>
        </w:rPr>
        <w:t>(1.E) (4.B)</w:t>
      </w:r>
    </w:p>
    <w:p w14:paraId="58B11CDA" w14:textId="074F011B" w:rsidR="0079254E" w:rsidRPr="0051305A" w:rsidRDefault="00FE5FDE" w:rsidP="0051305A">
      <w:pPr>
        <w:rPr>
          <w:rFonts w:asciiTheme="minorHAnsi" w:hAnsiTheme="minorHAnsi" w:cstheme="minorHAnsi"/>
          <w:sz w:val="20"/>
          <w:szCs w:val="20"/>
        </w:rPr>
      </w:pPr>
      <w:r w:rsidRPr="0051305A">
        <w:rPr>
          <w:rFonts w:asciiTheme="minorHAnsi" w:hAnsiTheme="minorHAnsi" w:cstheme="minorHAnsi"/>
          <w:sz w:val="20"/>
          <w:szCs w:val="20"/>
        </w:rPr>
        <w:t>Start with a brief</w:t>
      </w:r>
      <w:r w:rsidR="002D1B0D" w:rsidRPr="0051305A">
        <w:rPr>
          <w:rFonts w:asciiTheme="minorHAnsi" w:hAnsiTheme="minorHAnsi" w:cstheme="minorHAnsi"/>
          <w:sz w:val="20"/>
          <w:szCs w:val="20"/>
        </w:rPr>
        <w:t xml:space="preserve"> introduction to differential equations. </w:t>
      </w:r>
      <w:r w:rsidRPr="0051305A">
        <w:rPr>
          <w:rFonts w:asciiTheme="minorHAnsi" w:hAnsiTheme="minorHAnsi" w:cstheme="minorHAnsi"/>
          <w:sz w:val="20"/>
          <w:szCs w:val="20"/>
        </w:rPr>
        <w:t>Next e</w:t>
      </w:r>
      <w:r w:rsidR="002D1B0D" w:rsidRPr="0051305A">
        <w:rPr>
          <w:rFonts w:asciiTheme="minorHAnsi" w:hAnsiTheme="minorHAnsi" w:cstheme="minorHAnsi"/>
          <w:sz w:val="20"/>
          <w:szCs w:val="20"/>
        </w:rPr>
        <w:t xml:space="preserve">mphasize the idea of a family of solution </w:t>
      </w:r>
      <w:r w:rsidR="003A3B9D" w:rsidRPr="0051305A">
        <w:rPr>
          <w:rFonts w:asciiTheme="minorHAnsi" w:hAnsiTheme="minorHAnsi" w:cstheme="minorHAnsi"/>
          <w:sz w:val="20"/>
          <w:szCs w:val="20"/>
        </w:rPr>
        <w:t>by</w:t>
      </w:r>
      <w:r w:rsidR="002D1B0D" w:rsidRPr="0051305A">
        <w:rPr>
          <w:rFonts w:asciiTheme="minorHAnsi" w:hAnsiTheme="minorHAnsi" w:cstheme="minorHAnsi"/>
          <w:sz w:val="20"/>
          <w:szCs w:val="20"/>
        </w:rPr>
        <w:t xml:space="preserve"> choosing a particular solution using initial or other values. Focus on antidifferentiation as a process of “working backward.” </w:t>
      </w:r>
      <w:r w:rsidR="0079254E" w:rsidRPr="0051305A">
        <w:rPr>
          <w:rFonts w:asciiTheme="minorHAnsi" w:hAnsiTheme="minorHAnsi" w:cstheme="minorHAnsi"/>
          <w:sz w:val="20"/>
          <w:szCs w:val="20"/>
        </w:rPr>
        <w:t>Place e</w:t>
      </w:r>
      <w:r w:rsidR="002D1B0D" w:rsidRPr="0051305A">
        <w:rPr>
          <w:rFonts w:asciiTheme="minorHAnsi" w:hAnsiTheme="minorHAnsi" w:cstheme="minorHAnsi"/>
          <w:sz w:val="20"/>
          <w:szCs w:val="20"/>
        </w:rPr>
        <w:t>mphasi</w:t>
      </w:r>
      <w:r w:rsidR="0079254E" w:rsidRPr="0051305A">
        <w:rPr>
          <w:rFonts w:asciiTheme="minorHAnsi" w:hAnsiTheme="minorHAnsi" w:cstheme="minorHAnsi"/>
          <w:sz w:val="20"/>
          <w:szCs w:val="20"/>
        </w:rPr>
        <w:t>s</w:t>
      </w:r>
      <w:r w:rsidR="002D1B0D" w:rsidRPr="0051305A">
        <w:rPr>
          <w:rFonts w:asciiTheme="minorHAnsi" w:hAnsiTheme="minorHAnsi" w:cstheme="minorHAnsi"/>
          <w:sz w:val="20"/>
          <w:szCs w:val="20"/>
        </w:rPr>
        <w:t xml:space="preserve"> </w:t>
      </w:r>
      <w:r w:rsidR="0079254E" w:rsidRPr="0051305A">
        <w:rPr>
          <w:rFonts w:asciiTheme="minorHAnsi" w:hAnsiTheme="minorHAnsi" w:cstheme="minorHAnsi"/>
          <w:sz w:val="20"/>
          <w:szCs w:val="20"/>
        </w:rPr>
        <w:t>on the fact t</w:t>
      </w:r>
      <w:r w:rsidR="002D1B0D" w:rsidRPr="0051305A">
        <w:rPr>
          <w:rFonts w:asciiTheme="minorHAnsi" w:hAnsiTheme="minorHAnsi" w:cstheme="minorHAnsi"/>
          <w:sz w:val="20"/>
          <w:szCs w:val="20"/>
        </w:rPr>
        <w:t xml:space="preserve">hat though the antiderivatives of a function form a family, when one additional condition is imposed, there is a unique antiderivative. </w:t>
      </w:r>
    </w:p>
    <w:p w14:paraId="481DC051" w14:textId="77777777" w:rsidR="0079254E" w:rsidRPr="0051305A" w:rsidRDefault="0079254E" w:rsidP="0051305A">
      <w:pPr>
        <w:rPr>
          <w:rFonts w:asciiTheme="minorHAnsi" w:hAnsiTheme="minorHAnsi" w:cstheme="minorHAnsi"/>
          <w:sz w:val="20"/>
          <w:szCs w:val="20"/>
        </w:rPr>
      </w:pPr>
      <w:r w:rsidRPr="0051305A">
        <w:rPr>
          <w:rFonts w:asciiTheme="minorHAnsi" w:hAnsiTheme="minorHAnsi" w:cstheme="minorHAnsi"/>
          <w:sz w:val="20"/>
          <w:szCs w:val="20"/>
        </w:rPr>
        <w:t>Use a</w:t>
      </w:r>
      <w:r w:rsidR="002D1B0D" w:rsidRPr="0051305A">
        <w:rPr>
          <w:rFonts w:asciiTheme="minorHAnsi" w:hAnsiTheme="minorHAnsi" w:cstheme="minorHAnsi"/>
          <w:sz w:val="20"/>
          <w:szCs w:val="20"/>
        </w:rPr>
        <w:t xml:space="preserve"> situation is in describing an object thrown in the air</w:t>
      </w:r>
      <w:r w:rsidRPr="0051305A">
        <w:rPr>
          <w:rFonts w:asciiTheme="minorHAnsi" w:hAnsiTheme="minorHAnsi" w:cstheme="minorHAnsi"/>
          <w:sz w:val="20"/>
          <w:szCs w:val="20"/>
        </w:rPr>
        <w:t xml:space="preserve"> to get this point across</w:t>
      </w:r>
      <w:r w:rsidR="002D1B0D" w:rsidRPr="0051305A">
        <w:rPr>
          <w:rFonts w:asciiTheme="minorHAnsi" w:hAnsiTheme="minorHAnsi" w:cstheme="minorHAnsi"/>
          <w:sz w:val="20"/>
          <w:szCs w:val="20"/>
        </w:rPr>
        <w:t xml:space="preserve">. Starting with its initial velocity, we need one additional constraint—its initial height—to find its position. Starting with its acceleration (that due to gravity) you need two additional pieces of information—the initial velocity and position. </w:t>
      </w:r>
    </w:p>
    <w:p w14:paraId="4FF277C3" w14:textId="3211C61E" w:rsidR="0079254E" w:rsidRPr="0051305A" w:rsidRDefault="0079254E" w:rsidP="0051305A">
      <w:pPr>
        <w:rPr>
          <w:rFonts w:asciiTheme="minorHAnsi" w:hAnsiTheme="minorHAnsi" w:cstheme="minorHAnsi"/>
          <w:sz w:val="20"/>
          <w:szCs w:val="20"/>
        </w:rPr>
      </w:pPr>
      <w:r w:rsidRPr="0051305A">
        <w:rPr>
          <w:rFonts w:asciiTheme="minorHAnsi" w:hAnsiTheme="minorHAnsi" w:cstheme="minorHAnsi"/>
          <w:sz w:val="20"/>
          <w:szCs w:val="20"/>
        </w:rPr>
        <w:t>Next give the class the following</w:t>
      </w:r>
      <w:r w:rsidR="002D1B0D" w:rsidRPr="0051305A">
        <w:rPr>
          <w:rFonts w:asciiTheme="minorHAnsi" w:hAnsiTheme="minorHAnsi" w:cstheme="minorHAnsi"/>
          <w:sz w:val="20"/>
          <w:szCs w:val="20"/>
        </w:rPr>
        <w:t xml:space="preserve"> example </w:t>
      </w:r>
      <w:r w:rsidRPr="0051305A">
        <w:rPr>
          <w:rFonts w:asciiTheme="minorHAnsi" w:hAnsiTheme="minorHAnsi" w:cstheme="minorHAnsi"/>
          <w:sz w:val="20"/>
          <w:szCs w:val="20"/>
        </w:rPr>
        <w:t>of</w:t>
      </w:r>
      <w:r w:rsidR="002D1B0D" w:rsidRPr="0051305A">
        <w:rPr>
          <w:rFonts w:asciiTheme="minorHAnsi" w:hAnsiTheme="minorHAnsi" w:cstheme="minorHAnsi"/>
          <w:sz w:val="20"/>
          <w:szCs w:val="20"/>
        </w:rPr>
        <w:t xml:space="preserve"> an object that is being dropped from a certain height</w:t>
      </w:r>
      <w:r w:rsidRPr="0051305A">
        <w:rPr>
          <w:rFonts w:asciiTheme="minorHAnsi" w:hAnsiTheme="minorHAnsi" w:cstheme="minorHAnsi"/>
          <w:sz w:val="20"/>
          <w:szCs w:val="20"/>
        </w:rPr>
        <w:t xml:space="preserve"> to solve together</w:t>
      </w:r>
      <w:r w:rsidR="002D1B0D" w:rsidRPr="0051305A">
        <w:rPr>
          <w:rFonts w:asciiTheme="minorHAnsi" w:hAnsiTheme="minorHAnsi" w:cstheme="minorHAnsi"/>
          <w:sz w:val="20"/>
          <w:szCs w:val="20"/>
        </w:rPr>
        <w:t xml:space="preserve">. </w:t>
      </w:r>
    </w:p>
    <w:p w14:paraId="0E3A2751" w14:textId="37F3BB78" w:rsidR="002D1B0D" w:rsidRPr="0051305A" w:rsidRDefault="002D1B0D" w:rsidP="0051305A">
      <w:pPr>
        <w:rPr>
          <w:rFonts w:asciiTheme="minorHAnsi" w:hAnsiTheme="minorHAnsi" w:cstheme="minorHAnsi"/>
          <w:sz w:val="20"/>
          <w:szCs w:val="20"/>
        </w:rPr>
      </w:pPr>
      <w:r w:rsidRPr="0051305A">
        <w:rPr>
          <w:rFonts w:asciiTheme="minorHAnsi" w:hAnsiTheme="minorHAnsi" w:cstheme="minorHAnsi"/>
          <w:sz w:val="20"/>
          <w:szCs w:val="20"/>
        </w:rPr>
        <w:lastRenderedPageBreak/>
        <w:t xml:space="preserve">An egg is dropped from the student union’s roof, which is 20 m high. Find the velocity, </w:t>
      </w:r>
      <m:oMath>
        <m:r>
          <w:rPr>
            <w:rFonts w:ascii="Cambria Math" w:hAnsi="Cambria Math" w:cstheme="minorHAnsi"/>
            <w:sz w:val="20"/>
            <w:szCs w:val="20"/>
          </w:rPr>
          <m:t>v(t)</m:t>
        </m:r>
      </m:oMath>
      <w:r w:rsidRPr="0051305A">
        <w:rPr>
          <w:rFonts w:asciiTheme="minorHAnsi" w:hAnsiTheme="minorHAnsi" w:cstheme="minorHAnsi"/>
          <w:sz w:val="20"/>
          <w:szCs w:val="20"/>
        </w:rPr>
        <w:t xml:space="preserve"> in meters per second, and the position, </w:t>
      </w:r>
      <m:oMath>
        <m:r>
          <w:rPr>
            <w:rFonts w:ascii="Cambria Math" w:hAnsi="Cambria Math" w:cstheme="minorHAnsi"/>
            <w:sz w:val="20"/>
            <w:szCs w:val="20"/>
          </w:rPr>
          <m:t>s(t)</m:t>
        </m:r>
      </m:oMath>
      <w:r w:rsidRPr="0051305A">
        <w:rPr>
          <w:rFonts w:asciiTheme="minorHAnsi" w:hAnsiTheme="minorHAnsi" w:cstheme="minorHAnsi"/>
          <w:sz w:val="20"/>
          <w:szCs w:val="20"/>
        </w:rPr>
        <w:t xml:space="preserve"> in meters, after</w:t>
      </w:r>
      <m:oMath>
        <m:r>
          <w:rPr>
            <w:rFonts w:ascii="Cambria Math" w:hAnsi="Cambria Math" w:cstheme="minorHAnsi"/>
            <w:sz w:val="20"/>
            <w:szCs w:val="20"/>
          </w:rPr>
          <m:t xml:space="preserve"> t</m:t>
        </m:r>
      </m:oMath>
      <w:r w:rsidRPr="0051305A">
        <w:rPr>
          <w:rFonts w:asciiTheme="minorHAnsi" w:hAnsiTheme="minorHAnsi" w:cstheme="minorHAnsi"/>
          <w:i/>
          <w:iCs/>
          <w:sz w:val="20"/>
          <w:szCs w:val="20"/>
        </w:rPr>
        <w:t xml:space="preserve"> </w:t>
      </w:r>
      <w:r w:rsidRPr="0051305A">
        <w:rPr>
          <w:rFonts w:asciiTheme="minorHAnsi" w:hAnsiTheme="minorHAnsi" w:cstheme="minorHAnsi"/>
          <w:sz w:val="20"/>
          <w:szCs w:val="20"/>
        </w:rPr>
        <w:t xml:space="preserve">seconds. </w:t>
      </w:r>
    </w:p>
    <w:p w14:paraId="6802F443" w14:textId="758B6FAB" w:rsidR="002D1B0D" w:rsidRPr="0051305A" w:rsidRDefault="002D1B0D" w:rsidP="0051305A">
      <w:pPr>
        <w:rPr>
          <w:rFonts w:asciiTheme="minorHAnsi" w:hAnsiTheme="minorHAnsi" w:cstheme="minorHAnsi"/>
          <w:sz w:val="20"/>
          <w:szCs w:val="20"/>
        </w:rPr>
      </w:pPr>
      <w:r w:rsidRPr="0051305A">
        <w:rPr>
          <w:rFonts w:asciiTheme="minorHAnsi" w:hAnsiTheme="minorHAnsi" w:cstheme="minorHAnsi"/>
          <w:sz w:val="20"/>
          <w:szCs w:val="20"/>
        </w:rPr>
        <w:t xml:space="preserve">At first it seems that we don’t have enough information until we remember that we know the ac </w:t>
      </w:r>
      <w:proofErr w:type="spellStart"/>
      <w:r w:rsidRPr="0051305A">
        <w:rPr>
          <w:rFonts w:asciiTheme="minorHAnsi" w:hAnsiTheme="minorHAnsi" w:cstheme="minorHAnsi"/>
          <w:sz w:val="20"/>
          <w:szCs w:val="20"/>
        </w:rPr>
        <w:t>celeration</w:t>
      </w:r>
      <w:proofErr w:type="spellEnd"/>
      <w:r w:rsidRPr="0051305A">
        <w:rPr>
          <w:rFonts w:asciiTheme="minorHAnsi" w:hAnsiTheme="minorHAnsi" w:cstheme="minorHAnsi"/>
          <w:sz w:val="20"/>
          <w:szCs w:val="20"/>
        </w:rPr>
        <w:t xml:space="preserve"> due to gravity, </w:t>
      </w:r>
      <m:oMath>
        <m:r>
          <w:rPr>
            <w:rFonts w:ascii="Cambria Math" w:hAnsi="Cambria Math" w:cstheme="minorHAnsi"/>
            <w:sz w:val="20"/>
            <w:szCs w:val="20"/>
          </w:rPr>
          <m:t>g</m:t>
        </m:r>
      </m:oMath>
      <w:r w:rsidRPr="0051305A">
        <w:rPr>
          <w:rFonts w:asciiTheme="minorHAnsi" w:hAnsiTheme="minorHAnsi" w:cstheme="minorHAnsi"/>
          <w:sz w:val="20"/>
          <w:szCs w:val="20"/>
        </w:rPr>
        <w:t>, is 9.81 m/se</w:t>
      </w:r>
      <w:r w:rsidR="0079254E" w:rsidRPr="0051305A">
        <w:rPr>
          <w:rFonts w:asciiTheme="minorHAnsi" w:hAnsiTheme="minorHAnsi" w:cstheme="minorHAnsi"/>
          <w:sz w:val="20"/>
          <w:szCs w:val="20"/>
        </w:rPr>
        <w:t>c</w:t>
      </w:r>
      <w:r w:rsidR="0079254E" w:rsidRPr="0051305A">
        <w:rPr>
          <w:rFonts w:asciiTheme="minorHAnsi" w:hAnsiTheme="minorHAnsi" w:cstheme="minorHAnsi"/>
          <w:sz w:val="20"/>
          <w:szCs w:val="20"/>
          <w:vertAlign w:val="superscript"/>
        </w:rPr>
        <w:t>2</w:t>
      </w:r>
      <w:r w:rsidRPr="0051305A">
        <w:rPr>
          <w:rFonts w:asciiTheme="minorHAnsi" w:hAnsiTheme="minorHAnsi" w:cstheme="minorHAnsi"/>
          <w:sz w:val="20"/>
          <w:szCs w:val="20"/>
        </w:rPr>
        <w:t>. Therefore</w:t>
      </w:r>
      <w:r w:rsidR="00A02986">
        <w:rPr>
          <w:rFonts w:asciiTheme="minorHAnsi" w:hAnsiTheme="minorHAnsi" w:cstheme="minorHAnsi"/>
          <w:sz w:val="20"/>
          <w:szCs w:val="20"/>
        </w:rPr>
        <w:t>,</w:t>
      </w:r>
      <w:r w:rsidRPr="0051305A">
        <w:rPr>
          <w:rFonts w:asciiTheme="minorHAnsi" w:hAnsiTheme="minorHAnsi" w:cstheme="minorHAnsi"/>
          <w:sz w:val="20"/>
          <w:szCs w:val="20"/>
        </w:rPr>
        <w:t xml:space="preserve"> we know that </w:t>
      </w:r>
      <m:oMath>
        <m:r>
          <w:rPr>
            <w:rFonts w:ascii="Cambria Math" w:hAnsi="Cambria Math" w:cstheme="minorHAnsi"/>
            <w:sz w:val="20"/>
            <w:szCs w:val="20"/>
          </w:rPr>
          <m:t>a(t)=v'(t)=-9.8</m:t>
        </m:r>
      </m:oMath>
      <w:r w:rsidRPr="0051305A">
        <w:rPr>
          <w:rFonts w:asciiTheme="minorHAnsi" w:hAnsiTheme="minorHAnsi" w:cstheme="minorHAnsi"/>
          <w:sz w:val="20"/>
          <w:szCs w:val="20"/>
        </w:rPr>
        <w:t xml:space="preserve">. Thus, </w:t>
      </w:r>
      <m:oMath>
        <m:r>
          <w:rPr>
            <w:rFonts w:ascii="Cambria Math" w:hAnsi="Cambria Math" w:cstheme="minorHAnsi"/>
            <w:sz w:val="20"/>
            <w:szCs w:val="20"/>
          </w:rPr>
          <m:t>v</m:t>
        </m:r>
        <m:d>
          <m:dPr>
            <m:ctrlPr>
              <w:rPr>
                <w:rFonts w:ascii="Cambria Math" w:hAnsi="Cambria Math" w:cstheme="minorHAnsi"/>
                <w:i/>
                <w:sz w:val="20"/>
                <w:szCs w:val="20"/>
              </w:rPr>
            </m:ctrlPr>
          </m:dPr>
          <m:e>
            <m:r>
              <w:rPr>
                <w:rFonts w:ascii="Cambria Math" w:hAnsi="Cambria Math" w:cstheme="minorHAnsi"/>
                <w:sz w:val="20"/>
                <w:szCs w:val="20"/>
              </w:rPr>
              <m:t>t</m:t>
            </m:r>
          </m:e>
        </m:d>
        <m:r>
          <w:rPr>
            <w:rFonts w:ascii="Cambria Math" w:hAnsi="Cambria Math" w:cstheme="minorHAnsi"/>
            <w:sz w:val="20"/>
            <w:szCs w:val="20"/>
          </w:rPr>
          <m:t>=-9.8t+c=s'(t)</m:t>
        </m:r>
      </m:oMath>
      <w:r w:rsidRPr="0051305A">
        <w:rPr>
          <w:rFonts w:asciiTheme="minorHAnsi" w:hAnsiTheme="minorHAnsi" w:cstheme="minorHAnsi"/>
          <w:sz w:val="20"/>
          <w:szCs w:val="20"/>
        </w:rPr>
        <w:t xml:space="preserve"> and </w:t>
      </w:r>
      <m:oMath>
        <m:r>
          <w:rPr>
            <w:rFonts w:ascii="Cambria Math" w:hAnsi="Cambria Math" w:cstheme="minorHAnsi"/>
            <w:sz w:val="20"/>
            <w:szCs w:val="20"/>
          </w:rPr>
          <m:t>s(t) = -4.9</m:t>
        </m:r>
        <m:sSup>
          <m:sSupPr>
            <m:ctrlPr>
              <w:rPr>
                <w:rFonts w:ascii="Cambria Math" w:hAnsi="Cambria Math" w:cstheme="minorHAnsi"/>
                <w:i/>
                <w:iCs/>
                <w:sz w:val="20"/>
                <w:szCs w:val="20"/>
              </w:rPr>
            </m:ctrlPr>
          </m:sSupPr>
          <m:e>
            <m:r>
              <w:rPr>
                <w:rFonts w:ascii="Cambria Math" w:hAnsi="Cambria Math" w:cstheme="minorHAnsi"/>
                <w:sz w:val="20"/>
                <w:szCs w:val="20"/>
              </w:rPr>
              <m:t>t</m:t>
            </m:r>
          </m:e>
          <m:sup>
            <m:r>
              <w:rPr>
                <w:rFonts w:ascii="Cambria Math" w:hAnsi="Cambria Math" w:cstheme="minorHAnsi"/>
                <w:sz w:val="20"/>
                <w:szCs w:val="20"/>
              </w:rPr>
              <m:t>2</m:t>
            </m:r>
          </m:sup>
        </m:sSup>
        <m:r>
          <w:rPr>
            <w:rFonts w:ascii="Cambria Math" w:hAnsi="Cambria Math" w:cstheme="minorHAnsi"/>
            <w:sz w:val="20"/>
            <w:szCs w:val="20"/>
          </w:rPr>
          <m:t>+ct+d</m:t>
        </m:r>
      </m:oMath>
      <w:r w:rsidRPr="0051305A">
        <w:rPr>
          <w:rFonts w:asciiTheme="minorHAnsi" w:hAnsiTheme="minorHAnsi" w:cstheme="minorHAnsi"/>
          <w:sz w:val="20"/>
          <w:szCs w:val="20"/>
        </w:rPr>
        <w:t xml:space="preserve">. </w:t>
      </w:r>
      <w:r w:rsidR="0079254E" w:rsidRPr="0051305A">
        <w:rPr>
          <w:rFonts w:asciiTheme="minorHAnsi" w:hAnsiTheme="minorHAnsi" w:cstheme="minorHAnsi"/>
          <w:sz w:val="20"/>
          <w:szCs w:val="20"/>
        </w:rPr>
        <w:t xml:space="preserve">  </w:t>
      </w:r>
      <w:r w:rsidRPr="0051305A">
        <w:rPr>
          <w:rFonts w:asciiTheme="minorHAnsi" w:hAnsiTheme="minorHAnsi" w:cstheme="minorHAnsi"/>
          <w:sz w:val="20"/>
          <w:szCs w:val="20"/>
        </w:rPr>
        <w:t>At first glance we obtain a family of solu</w:t>
      </w:r>
      <w:r w:rsidR="0079254E" w:rsidRPr="0051305A">
        <w:rPr>
          <w:rFonts w:asciiTheme="minorHAnsi" w:hAnsiTheme="minorHAnsi" w:cstheme="minorHAnsi"/>
          <w:sz w:val="20"/>
          <w:szCs w:val="20"/>
        </w:rPr>
        <w:t>t</w:t>
      </w:r>
      <w:r w:rsidRPr="0051305A">
        <w:rPr>
          <w:rFonts w:asciiTheme="minorHAnsi" w:hAnsiTheme="minorHAnsi" w:cstheme="minorHAnsi"/>
          <w:sz w:val="20"/>
          <w:szCs w:val="20"/>
        </w:rPr>
        <w:t xml:space="preserve">ions for both, </w:t>
      </w:r>
      <w:proofErr w:type="gramStart"/>
      <w:r w:rsidRPr="0051305A">
        <w:rPr>
          <w:rFonts w:asciiTheme="minorHAnsi" w:hAnsiTheme="minorHAnsi" w:cstheme="minorHAnsi"/>
          <w:sz w:val="20"/>
          <w:szCs w:val="20"/>
        </w:rPr>
        <w:t>velocity</w:t>
      </w:r>
      <w:proofErr w:type="gramEnd"/>
      <w:r w:rsidRPr="0051305A">
        <w:rPr>
          <w:rFonts w:asciiTheme="minorHAnsi" w:hAnsiTheme="minorHAnsi" w:cstheme="minorHAnsi"/>
          <w:sz w:val="20"/>
          <w:szCs w:val="20"/>
        </w:rPr>
        <w:t xml:space="preserve"> and position of the egg. </w:t>
      </w:r>
      <w:r w:rsidR="0079254E" w:rsidRPr="0051305A">
        <w:rPr>
          <w:rFonts w:asciiTheme="minorHAnsi" w:hAnsiTheme="minorHAnsi" w:cstheme="minorHAnsi"/>
          <w:sz w:val="20"/>
          <w:szCs w:val="20"/>
        </w:rPr>
        <w:t xml:space="preserve"> </w:t>
      </w:r>
      <w:r w:rsidRPr="0051305A">
        <w:rPr>
          <w:rFonts w:asciiTheme="minorHAnsi" w:hAnsiTheme="minorHAnsi" w:cstheme="minorHAnsi"/>
          <w:sz w:val="20"/>
          <w:szCs w:val="20"/>
        </w:rPr>
        <w:t xml:space="preserve">Looking at the problem statement more carefully, we can write down two initial conditions. Since the student union is 20 m height, the initial height is given as </w:t>
      </w:r>
      <m:oMath>
        <m:r>
          <w:rPr>
            <w:rFonts w:ascii="Cambria Math" w:hAnsi="Cambria Math" w:cstheme="minorHAnsi"/>
            <w:sz w:val="20"/>
            <w:szCs w:val="20"/>
          </w:rPr>
          <m:t>s</m:t>
        </m:r>
        <m:d>
          <m:dPr>
            <m:ctrlPr>
              <w:rPr>
                <w:rFonts w:ascii="Cambria Math" w:hAnsi="Cambria Math" w:cstheme="minorHAnsi"/>
                <w:i/>
                <w:sz w:val="20"/>
                <w:szCs w:val="20"/>
              </w:rPr>
            </m:ctrlPr>
          </m:dPr>
          <m:e>
            <m:r>
              <w:rPr>
                <w:rFonts w:ascii="Cambria Math" w:hAnsi="Cambria Math" w:cstheme="minorHAnsi"/>
                <w:sz w:val="20"/>
                <w:szCs w:val="20"/>
              </w:rPr>
              <m:t>0</m:t>
            </m:r>
          </m:e>
        </m:d>
        <m:r>
          <w:rPr>
            <w:rFonts w:ascii="Cambria Math" w:hAnsi="Cambria Math" w:cstheme="minorHAnsi"/>
            <w:sz w:val="20"/>
            <w:szCs w:val="20"/>
          </w:rPr>
          <m:t>=20</m:t>
        </m:r>
      </m:oMath>
      <w:r w:rsidRPr="0051305A">
        <w:rPr>
          <w:rFonts w:asciiTheme="minorHAnsi" w:hAnsiTheme="minorHAnsi" w:cstheme="minorHAnsi"/>
          <w:sz w:val="20"/>
          <w:szCs w:val="20"/>
        </w:rPr>
        <w:t xml:space="preserve">, and since the egg is dropped and not thrown down the initial velocity is zero, thus </w:t>
      </w:r>
      <m:oMath>
        <m:r>
          <w:rPr>
            <w:rFonts w:ascii="Cambria Math" w:hAnsi="Cambria Math" w:cstheme="minorHAnsi"/>
            <w:sz w:val="20"/>
            <w:szCs w:val="20"/>
          </w:rPr>
          <m:t>v</m:t>
        </m:r>
        <m:d>
          <m:dPr>
            <m:ctrlPr>
              <w:rPr>
                <w:rFonts w:ascii="Cambria Math" w:hAnsi="Cambria Math" w:cstheme="minorHAnsi"/>
                <w:i/>
                <w:sz w:val="20"/>
                <w:szCs w:val="20"/>
              </w:rPr>
            </m:ctrlPr>
          </m:dPr>
          <m:e>
            <m:r>
              <w:rPr>
                <w:rFonts w:ascii="Cambria Math" w:hAnsi="Cambria Math" w:cstheme="minorHAnsi"/>
                <w:sz w:val="20"/>
                <w:szCs w:val="20"/>
              </w:rPr>
              <m:t>0</m:t>
            </m:r>
          </m:e>
        </m:d>
        <m:r>
          <w:rPr>
            <w:rFonts w:ascii="Cambria Math" w:hAnsi="Cambria Math" w:cstheme="minorHAnsi"/>
            <w:sz w:val="20"/>
            <w:szCs w:val="20"/>
          </w:rPr>
          <m:t>= 0</m:t>
        </m:r>
      </m:oMath>
      <w:r w:rsidRPr="0051305A">
        <w:rPr>
          <w:rFonts w:asciiTheme="minorHAnsi" w:hAnsiTheme="minorHAnsi" w:cstheme="minorHAnsi"/>
          <w:sz w:val="20"/>
          <w:szCs w:val="20"/>
        </w:rPr>
        <w:t xml:space="preserve">. Using this </w:t>
      </w:r>
      <w:proofErr w:type="gramStart"/>
      <w:r w:rsidRPr="0051305A">
        <w:rPr>
          <w:rFonts w:asciiTheme="minorHAnsi" w:hAnsiTheme="minorHAnsi" w:cstheme="minorHAnsi"/>
          <w:sz w:val="20"/>
          <w:szCs w:val="20"/>
        </w:rPr>
        <w:t>information</w:t>
      </w:r>
      <w:proofErr w:type="gramEnd"/>
      <w:r w:rsidRPr="0051305A">
        <w:rPr>
          <w:rFonts w:asciiTheme="minorHAnsi" w:hAnsiTheme="minorHAnsi" w:cstheme="minorHAnsi"/>
          <w:sz w:val="20"/>
          <w:szCs w:val="20"/>
        </w:rPr>
        <w:t xml:space="preserve"> we can solve for </w:t>
      </w:r>
      <m:oMath>
        <m:r>
          <w:rPr>
            <w:rFonts w:ascii="Cambria Math" w:hAnsi="Cambria Math" w:cstheme="minorHAnsi"/>
            <w:sz w:val="20"/>
            <w:szCs w:val="20"/>
          </w:rPr>
          <m:t>c</m:t>
        </m:r>
      </m:oMath>
      <w:r w:rsidRPr="0051305A">
        <w:rPr>
          <w:rFonts w:asciiTheme="minorHAnsi" w:hAnsiTheme="minorHAnsi" w:cstheme="minorHAnsi"/>
          <w:i/>
          <w:iCs/>
          <w:sz w:val="20"/>
          <w:szCs w:val="20"/>
        </w:rPr>
        <w:t xml:space="preserve"> </w:t>
      </w:r>
      <w:r w:rsidRPr="0051305A">
        <w:rPr>
          <w:rFonts w:asciiTheme="minorHAnsi" w:hAnsiTheme="minorHAnsi" w:cstheme="minorHAnsi"/>
          <w:sz w:val="20"/>
          <w:szCs w:val="20"/>
        </w:rPr>
        <w:t xml:space="preserve">and </w:t>
      </w:r>
      <m:oMath>
        <m:r>
          <w:rPr>
            <w:rFonts w:ascii="Cambria Math" w:hAnsi="Cambria Math" w:cstheme="minorHAnsi"/>
            <w:sz w:val="20"/>
            <w:szCs w:val="20"/>
          </w:rPr>
          <m:t>d</m:t>
        </m:r>
      </m:oMath>
      <w:r w:rsidRPr="0051305A">
        <w:rPr>
          <w:rFonts w:asciiTheme="minorHAnsi" w:hAnsiTheme="minorHAnsi" w:cstheme="minorHAnsi"/>
          <w:i/>
          <w:iCs/>
          <w:sz w:val="20"/>
          <w:szCs w:val="20"/>
        </w:rPr>
        <w:t xml:space="preserve"> </w:t>
      </w:r>
      <w:proofErr w:type="spellStart"/>
      <w:r w:rsidRPr="0051305A">
        <w:rPr>
          <w:rFonts w:asciiTheme="minorHAnsi" w:hAnsiTheme="minorHAnsi" w:cstheme="minorHAnsi"/>
          <w:sz w:val="20"/>
          <w:szCs w:val="20"/>
        </w:rPr>
        <w:t>and</w:t>
      </w:r>
      <w:proofErr w:type="spellEnd"/>
      <w:r w:rsidRPr="0051305A">
        <w:rPr>
          <w:rFonts w:asciiTheme="minorHAnsi" w:hAnsiTheme="minorHAnsi" w:cstheme="minorHAnsi"/>
          <w:sz w:val="20"/>
          <w:szCs w:val="20"/>
        </w:rPr>
        <w:t xml:space="preserve"> obtain particular solutions </w:t>
      </w:r>
      <m:oMath>
        <m:r>
          <w:rPr>
            <w:rFonts w:ascii="Cambria Math" w:hAnsi="Cambria Math" w:cstheme="minorHAnsi"/>
            <w:sz w:val="20"/>
            <w:szCs w:val="20"/>
          </w:rPr>
          <m:t>v(t)=-9.8t</m:t>
        </m:r>
      </m:oMath>
      <w:r w:rsidRPr="0051305A">
        <w:rPr>
          <w:rFonts w:asciiTheme="minorHAnsi" w:hAnsiTheme="minorHAnsi" w:cstheme="minorHAnsi"/>
          <w:i/>
          <w:iCs/>
          <w:sz w:val="20"/>
          <w:szCs w:val="20"/>
        </w:rPr>
        <w:t xml:space="preserve"> </w:t>
      </w:r>
      <w:r w:rsidRPr="0051305A">
        <w:rPr>
          <w:rFonts w:asciiTheme="minorHAnsi" w:hAnsiTheme="minorHAnsi" w:cstheme="minorHAnsi"/>
          <w:sz w:val="20"/>
          <w:szCs w:val="20"/>
        </w:rPr>
        <w:t xml:space="preserve">and </w:t>
      </w:r>
      <m:oMath>
        <m:r>
          <w:rPr>
            <w:rFonts w:ascii="Cambria Math" w:hAnsi="Cambria Math" w:cstheme="minorHAnsi"/>
            <w:sz w:val="20"/>
            <w:szCs w:val="20"/>
          </w:rPr>
          <m:t>s(t)=-4.9</m:t>
        </m:r>
        <m:sSup>
          <m:sSupPr>
            <m:ctrlPr>
              <w:rPr>
                <w:rFonts w:ascii="Cambria Math" w:hAnsi="Cambria Math" w:cstheme="minorHAnsi"/>
                <w:i/>
                <w:iCs/>
                <w:sz w:val="20"/>
                <w:szCs w:val="20"/>
              </w:rPr>
            </m:ctrlPr>
          </m:sSupPr>
          <m:e>
            <m:r>
              <w:rPr>
                <w:rFonts w:ascii="Cambria Math" w:hAnsi="Cambria Math" w:cstheme="minorHAnsi"/>
                <w:sz w:val="20"/>
                <w:szCs w:val="20"/>
              </w:rPr>
              <m:t>t</m:t>
            </m:r>
          </m:e>
          <m:sup>
            <m:r>
              <w:rPr>
                <w:rFonts w:ascii="Cambria Math" w:hAnsi="Cambria Math" w:cstheme="minorHAnsi"/>
                <w:sz w:val="20"/>
                <w:szCs w:val="20"/>
              </w:rPr>
              <m:t>2</m:t>
            </m:r>
          </m:sup>
        </m:sSup>
        <m:r>
          <w:rPr>
            <w:rFonts w:ascii="Cambria Math" w:hAnsi="Cambria Math" w:cstheme="minorHAnsi"/>
            <w:sz w:val="20"/>
            <w:szCs w:val="20"/>
          </w:rPr>
          <m:t xml:space="preserve">+20. </m:t>
        </m:r>
      </m:oMath>
    </w:p>
    <w:p w14:paraId="7CD45F61" w14:textId="549BCE69" w:rsidR="0079254E" w:rsidRPr="0051305A" w:rsidRDefault="002D1B0D" w:rsidP="0051305A">
      <w:pPr>
        <w:rPr>
          <w:rFonts w:asciiTheme="minorHAnsi" w:hAnsiTheme="minorHAnsi" w:cstheme="minorHAnsi"/>
          <w:sz w:val="20"/>
          <w:szCs w:val="20"/>
        </w:rPr>
      </w:pPr>
      <w:r w:rsidRPr="0051305A">
        <w:rPr>
          <w:rFonts w:asciiTheme="minorHAnsi" w:hAnsiTheme="minorHAnsi" w:cstheme="minorHAnsi"/>
          <w:sz w:val="20"/>
          <w:szCs w:val="20"/>
        </w:rPr>
        <w:t xml:space="preserve">As follow-up questions </w:t>
      </w:r>
      <w:r w:rsidR="0079254E" w:rsidRPr="0051305A">
        <w:rPr>
          <w:rFonts w:asciiTheme="minorHAnsi" w:hAnsiTheme="minorHAnsi" w:cstheme="minorHAnsi"/>
          <w:sz w:val="20"/>
          <w:szCs w:val="20"/>
        </w:rPr>
        <w:t>I will ask</w:t>
      </w:r>
      <w:r w:rsidRPr="0051305A">
        <w:rPr>
          <w:rFonts w:asciiTheme="minorHAnsi" w:hAnsiTheme="minorHAnsi" w:cstheme="minorHAnsi"/>
          <w:sz w:val="20"/>
          <w:szCs w:val="20"/>
        </w:rPr>
        <w:t xml:space="preserve">: </w:t>
      </w:r>
    </w:p>
    <w:p w14:paraId="39944695" w14:textId="77777777" w:rsidR="0079254E" w:rsidRPr="0051305A" w:rsidRDefault="002D1B0D" w:rsidP="0051305A">
      <w:pPr>
        <w:rPr>
          <w:rFonts w:asciiTheme="minorHAnsi" w:hAnsiTheme="minorHAnsi" w:cstheme="minorHAnsi"/>
          <w:sz w:val="20"/>
          <w:szCs w:val="20"/>
        </w:rPr>
      </w:pPr>
      <w:r w:rsidRPr="0051305A">
        <w:rPr>
          <w:rFonts w:asciiTheme="minorHAnsi" w:hAnsiTheme="minorHAnsi" w:cstheme="minorHAnsi"/>
          <w:sz w:val="20"/>
          <w:szCs w:val="20"/>
        </w:rPr>
        <w:t>(</w:t>
      </w:r>
      <w:r w:rsidR="0079254E" w:rsidRPr="0051305A">
        <w:rPr>
          <w:rFonts w:asciiTheme="minorHAnsi" w:hAnsiTheme="minorHAnsi" w:cstheme="minorHAnsi"/>
          <w:sz w:val="20"/>
          <w:szCs w:val="20"/>
        </w:rPr>
        <w:t>a</w:t>
      </w:r>
      <w:r w:rsidRPr="0051305A">
        <w:rPr>
          <w:rFonts w:asciiTheme="minorHAnsi" w:hAnsiTheme="minorHAnsi" w:cstheme="minorHAnsi"/>
          <w:sz w:val="20"/>
          <w:szCs w:val="20"/>
        </w:rPr>
        <w:t xml:space="preserve">) When will the egg hit the ground? </w:t>
      </w:r>
    </w:p>
    <w:p w14:paraId="5461A420" w14:textId="659C55CB" w:rsidR="002D1B0D" w:rsidRPr="0051305A" w:rsidRDefault="002D1B0D" w:rsidP="0051305A">
      <w:pPr>
        <w:rPr>
          <w:rFonts w:asciiTheme="minorHAnsi" w:hAnsiTheme="minorHAnsi" w:cstheme="minorHAnsi"/>
          <w:sz w:val="20"/>
          <w:szCs w:val="20"/>
        </w:rPr>
      </w:pPr>
      <w:r w:rsidRPr="0051305A">
        <w:rPr>
          <w:rFonts w:asciiTheme="minorHAnsi" w:hAnsiTheme="minorHAnsi" w:cstheme="minorHAnsi"/>
          <w:sz w:val="20"/>
          <w:szCs w:val="20"/>
        </w:rPr>
        <w:t>(</w:t>
      </w:r>
      <w:r w:rsidR="0079254E" w:rsidRPr="0051305A">
        <w:rPr>
          <w:rFonts w:asciiTheme="minorHAnsi" w:hAnsiTheme="minorHAnsi" w:cstheme="minorHAnsi"/>
          <w:sz w:val="20"/>
          <w:szCs w:val="20"/>
        </w:rPr>
        <w:t>b</w:t>
      </w:r>
      <w:r w:rsidRPr="0051305A">
        <w:rPr>
          <w:rFonts w:asciiTheme="minorHAnsi" w:hAnsiTheme="minorHAnsi" w:cstheme="minorHAnsi"/>
          <w:sz w:val="20"/>
          <w:szCs w:val="20"/>
        </w:rPr>
        <w:t xml:space="preserve">) What is the velocity of the egg when it hits the ground? </w:t>
      </w:r>
    </w:p>
    <w:p w14:paraId="3341152F" w14:textId="00D21074" w:rsidR="0000647E" w:rsidRPr="0051305A" w:rsidRDefault="0000647E" w:rsidP="0051305A">
      <w:pPr>
        <w:rPr>
          <w:rFonts w:asciiTheme="minorHAnsi" w:hAnsiTheme="minorHAnsi" w:cstheme="minorHAnsi"/>
          <w:sz w:val="20"/>
          <w:szCs w:val="20"/>
          <w:u w:val="single"/>
        </w:rPr>
      </w:pPr>
      <w:r w:rsidRPr="0051305A">
        <w:rPr>
          <w:rFonts w:asciiTheme="minorHAnsi" w:hAnsiTheme="minorHAnsi" w:cstheme="minorHAnsi"/>
          <w:color w:val="000000" w:themeColor="text1"/>
          <w:sz w:val="20"/>
          <w:szCs w:val="20"/>
        </w:rPr>
        <w:t xml:space="preserve">Day 1: Complete problems </w:t>
      </w:r>
      <w:r w:rsidR="00153EF0" w:rsidRPr="0051305A">
        <w:rPr>
          <w:rFonts w:asciiTheme="minorHAnsi" w:hAnsiTheme="minorHAnsi" w:cstheme="minorHAnsi"/>
          <w:sz w:val="20"/>
          <w:szCs w:val="20"/>
        </w:rPr>
        <w:t>1, 2, 5-12</w:t>
      </w:r>
    </w:p>
    <w:p w14:paraId="62D66B50" w14:textId="0789D446" w:rsidR="0000647E" w:rsidRPr="0051305A" w:rsidRDefault="0000647E" w:rsidP="0051305A">
      <w:pPr>
        <w:rPr>
          <w:rFonts w:asciiTheme="minorHAnsi" w:hAnsiTheme="minorHAnsi" w:cstheme="minorHAnsi"/>
          <w:color w:val="000000" w:themeColor="text1"/>
          <w:sz w:val="20"/>
          <w:szCs w:val="20"/>
        </w:rPr>
      </w:pPr>
      <w:r w:rsidRPr="0051305A">
        <w:rPr>
          <w:rFonts w:asciiTheme="minorHAnsi" w:hAnsiTheme="minorHAnsi" w:cstheme="minorHAnsi"/>
          <w:color w:val="000000" w:themeColor="text1"/>
          <w:sz w:val="20"/>
          <w:szCs w:val="20"/>
        </w:rPr>
        <w:t xml:space="preserve">Day 2: Complete problems </w:t>
      </w:r>
      <w:r w:rsidR="00153EF0" w:rsidRPr="0051305A">
        <w:rPr>
          <w:rFonts w:asciiTheme="minorHAnsi" w:hAnsiTheme="minorHAnsi" w:cstheme="minorHAnsi"/>
          <w:color w:val="111111"/>
          <w:sz w:val="20"/>
          <w:szCs w:val="20"/>
        </w:rPr>
        <w:t xml:space="preserve">13, </w:t>
      </w:r>
      <w:r w:rsidR="00153EF0" w:rsidRPr="0051305A">
        <w:rPr>
          <w:rFonts w:asciiTheme="minorHAnsi" w:hAnsiTheme="minorHAnsi" w:cstheme="minorHAnsi"/>
          <w:sz w:val="20"/>
          <w:szCs w:val="20"/>
        </w:rPr>
        <w:t xml:space="preserve">14, 16, </w:t>
      </w:r>
      <w:r w:rsidR="00153EF0" w:rsidRPr="0051305A">
        <w:rPr>
          <w:rFonts w:asciiTheme="minorHAnsi" w:hAnsiTheme="minorHAnsi" w:cstheme="minorHAnsi"/>
          <w:color w:val="111111"/>
          <w:sz w:val="20"/>
          <w:szCs w:val="20"/>
        </w:rPr>
        <w:t xml:space="preserve">17, </w:t>
      </w:r>
      <w:r w:rsidR="00153EF0" w:rsidRPr="0051305A">
        <w:rPr>
          <w:rFonts w:asciiTheme="minorHAnsi" w:hAnsiTheme="minorHAnsi" w:cstheme="minorHAnsi"/>
          <w:sz w:val="20"/>
          <w:szCs w:val="20"/>
        </w:rPr>
        <w:t>19-27, 30, 31</w:t>
      </w:r>
    </w:p>
    <w:p w14:paraId="7D559FBE" w14:textId="58DE3D0C" w:rsidR="0000647E" w:rsidRPr="0051305A" w:rsidRDefault="0000647E" w:rsidP="0051305A">
      <w:pPr>
        <w:rPr>
          <w:rFonts w:asciiTheme="minorHAnsi" w:hAnsiTheme="minorHAnsi" w:cstheme="minorHAnsi"/>
          <w:color w:val="000000" w:themeColor="text1"/>
          <w:sz w:val="20"/>
          <w:szCs w:val="20"/>
        </w:rPr>
      </w:pPr>
    </w:p>
    <w:p w14:paraId="7D1AF4F3" w14:textId="0DFE72EC" w:rsidR="0000647E" w:rsidRPr="0051305A" w:rsidRDefault="0000647E" w:rsidP="0051305A">
      <w:pPr>
        <w:rPr>
          <w:rFonts w:asciiTheme="minorHAnsi" w:hAnsiTheme="minorHAnsi" w:cstheme="minorHAnsi"/>
          <w:sz w:val="20"/>
          <w:szCs w:val="20"/>
          <w:u w:val="single"/>
        </w:rPr>
      </w:pPr>
      <w:r w:rsidRPr="0051305A">
        <w:rPr>
          <w:rFonts w:asciiTheme="minorHAnsi" w:hAnsiTheme="minorHAnsi" w:cstheme="minorHAnsi"/>
          <w:sz w:val="20"/>
          <w:szCs w:val="20"/>
          <w:u w:val="single"/>
        </w:rPr>
        <w:t xml:space="preserve">Lesson Theme </w:t>
      </w:r>
      <w:proofErr w:type="gramStart"/>
      <w:r w:rsidRPr="0051305A">
        <w:rPr>
          <w:rFonts w:asciiTheme="minorHAnsi" w:hAnsiTheme="minorHAnsi" w:cstheme="minorHAnsi"/>
          <w:sz w:val="20"/>
          <w:szCs w:val="20"/>
          <w:u w:val="single"/>
        </w:rPr>
        <w:t>11.1</w:t>
      </w:r>
      <w:r w:rsidR="00A02986">
        <w:rPr>
          <w:rFonts w:asciiTheme="minorHAnsi" w:hAnsiTheme="minorHAnsi" w:cstheme="minorHAnsi"/>
          <w:sz w:val="20"/>
          <w:szCs w:val="20"/>
          <w:u w:val="single"/>
        </w:rPr>
        <w:t xml:space="preserve"> </w:t>
      </w:r>
      <w:r w:rsidRPr="0051305A">
        <w:rPr>
          <w:rFonts w:asciiTheme="minorHAnsi" w:hAnsiTheme="minorHAnsi" w:cstheme="minorHAnsi"/>
          <w:sz w:val="20"/>
          <w:szCs w:val="20"/>
          <w:u w:val="single"/>
        </w:rPr>
        <w:t>:</w:t>
      </w:r>
      <w:proofErr w:type="gramEnd"/>
      <w:r w:rsidRPr="0051305A">
        <w:rPr>
          <w:rFonts w:asciiTheme="minorHAnsi" w:hAnsiTheme="minorHAnsi" w:cstheme="minorHAnsi"/>
          <w:sz w:val="20"/>
          <w:szCs w:val="20"/>
          <w:u w:val="single"/>
        </w:rPr>
        <w:t xml:space="preserve"> What is a Differential Equation</w:t>
      </w:r>
      <w:r w:rsidR="006B57A3">
        <w:rPr>
          <w:rFonts w:asciiTheme="minorHAnsi" w:hAnsiTheme="minorHAnsi" w:cstheme="minorHAnsi"/>
          <w:sz w:val="20"/>
          <w:szCs w:val="20"/>
          <w:u w:val="single"/>
        </w:rPr>
        <w:t xml:space="preserve"> </w:t>
      </w:r>
      <w:r w:rsidR="006B57A3" w:rsidRPr="005417ED">
        <w:rPr>
          <w:rFonts w:asciiTheme="minorHAnsi" w:hAnsiTheme="minorHAnsi" w:cstheme="minorHAnsi"/>
          <w:sz w:val="20"/>
          <w:szCs w:val="20"/>
          <w:highlight w:val="cyan"/>
        </w:rPr>
        <w:t>(1.E) (2.C</w:t>
      </w:r>
      <w:r w:rsidR="006B57A3" w:rsidRPr="00D165C5">
        <w:rPr>
          <w:rFonts w:asciiTheme="minorHAnsi" w:hAnsiTheme="minorHAnsi" w:cstheme="minorHAnsi"/>
          <w:sz w:val="20"/>
          <w:szCs w:val="20"/>
          <w:highlight w:val="cyan"/>
        </w:rPr>
        <w:t>)</w:t>
      </w:r>
      <w:r w:rsidR="00D165C5" w:rsidRPr="00D165C5">
        <w:rPr>
          <w:rFonts w:asciiTheme="minorHAnsi" w:hAnsiTheme="minorHAnsi" w:cstheme="minorHAnsi"/>
          <w:sz w:val="20"/>
          <w:szCs w:val="20"/>
          <w:highlight w:val="cyan"/>
        </w:rPr>
        <w:t>(4.A)</w:t>
      </w:r>
    </w:p>
    <w:p w14:paraId="541BD0F6" w14:textId="1464A8C6" w:rsidR="002D1B0D" w:rsidRPr="0051305A" w:rsidRDefault="00AB31D0" w:rsidP="0051305A">
      <w:pPr>
        <w:rPr>
          <w:rFonts w:asciiTheme="minorHAnsi" w:hAnsiTheme="minorHAnsi" w:cstheme="minorHAnsi"/>
          <w:sz w:val="20"/>
          <w:szCs w:val="20"/>
        </w:rPr>
      </w:pPr>
      <w:r w:rsidRPr="0051305A">
        <w:rPr>
          <w:rFonts w:asciiTheme="minorHAnsi" w:hAnsiTheme="minorHAnsi" w:cstheme="minorHAnsi"/>
          <w:sz w:val="20"/>
          <w:szCs w:val="20"/>
        </w:rPr>
        <w:t>D</w:t>
      </w:r>
      <w:r w:rsidR="002D1B0D" w:rsidRPr="0051305A">
        <w:rPr>
          <w:rFonts w:asciiTheme="minorHAnsi" w:hAnsiTheme="minorHAnsi" w:cstheme="minorHAnsi"/>
          <w:sz w:val="20"/>
          <w:szCs w:val="20"/>
        </w:rPr>
        <w:t xml:space="preserve">ifferential equations </w:t>
      </w:r>
      <w:r w:rsidRPr="0051305A">
        <w:rPr>
          <w:rFonts w:asciiTheme="minorHAnsi" w:hAnsiTheme="minorHAnsi" w:cstheme="minorHAnsi"/>
          <w:sz w:val="20"/>
          <w:szCs w:val="20"/>
        </w:rPr>
        <w:t xml:space="preserve">will be introduced </w:t>
      </w:r>
      <w:r w:rsidR="002D1B0D" w:rsidRPr="0051305A">
        <w:rPr>
          <w:rFonts w:asciiTheme="minorHAnsi" w:hAnsiTheme="minorHAnsi" w:cstheme="minorHAnsi"/>
          <w:sz w:val="20"/>
          <w:szCs w:val="20"/>
        </w:rPr>
        <w:t xml:space="preserve">by analogy with algebraic equations. Differential equations have functions as solutions rather than numbers. Algebraic equations model simple problems where the solution is a number; differential equations model more complex problems where the solution is described by a function. </w:t>
      </w:r>
    </w:p>
    <w:p w14:paraId="023E2A94" w14:textId="77777777" w:rsidR="00AB31D0" w:rsidRPr="0051305A" w:rsidRDefault="00AB31D0" w:rsidP="0051305A">
      <w:pPr>
        <w:rPr>
          <w:rFonts w:asciiTheme="minorHAnsi" w:hAnsiTheme="minorHAnsi" w:cstheme="minorHAnsi"/>
          <w:sz w:val="20"/>
          <w:szCs w:val="20"/>
        </w:rPr>
      </w:pPr>
      <w:r w:rsidRPr="0051305A">
        <w:rPr>
          <w:rFonts w:asciiTheme="minorHAnsi" w:hAnsiTheme="minorHAnsi" w:cstheme="minorHAnsi"/>
          <w:sz w:val="20"/>
          <w:szCs w:val="20"/>
        </w:rPr>
        <w:t>We will s</w:t>
      </w:r>
      <w:r w:rsidR="002D1B0D" w:rsidRPr="0051305A">
        <w:rPr>
          <w:rFonts w:asciiTheme="minorHAnsi" w:hAnsiTheme="minorHAnsi" w:cstheme="minorHAnsi"/>
          <w:sz w:val="20"/>
          <w:szCs w:val="20"/>
        </w:rPr>
        <w:t xml:space="preserve">tart with a simple example that illustrates this modeling procedure, such as the following. </w:t>
      </w:r>
    </w:p>
    <w:p w14:paraId="4A2C4DBA" w14:textId="722A76C2" w:rsidR="002D1B0D" w:rsidRPr="0051305A" w:rsidRDefault="002D1B0D" w:rsidP="0051305A">
      <w:pPr>
        <w:rPr>
          <w:rFonts w:asciiTheme="minorHAnsi" w:hAnsiTheme="minorHAnsi" w:cstheme="minorHAnsi"/>
          <w:sz w:val="20"/>
          <w:szCs w:val="20"/>
        </w:rPr>
      </w:pPr>
      <w:r w:rsidRPr="0051305A">
        <w:rPr>
          <w:rFonts w:asciiTheme="minorHAnsi" w:hAnsiTheme="minorHAnsi" w:cstheme="minorHAnsi"/>
          <w:sz w:val="20"/>
          <w:szCs w:val="20"/>
        </w:rPr>
        <w:t>A yam is placed inside a 200</w:t>
      </w:r>
      <w:r w:rsidRPr="0051305A">
        <w:rPr>
          <w:rFonts w:asciiTheme="minorHAnsi" w:hAnsiTheme="minorHAnsi" w:cstheme="minorHAnsi"/>
          <w:position w:val="6"/>
          <w:sz w:val="20"/>
          <w:szCs w:val="20"/>
        </w:rPr>
        <w:t>◦</w:t>
      </w:r>
      <w:r w:rsidRPr="0051305A">
        <w:rPr>
          <w:rFonts w:asciiTheme="minorHAnsi" w:hAnsiTheme="minorHAnsi" w:cstheme="minorHAnsi"/>
          <w:sz w:val="20"/>
          <w:szCs w:val="20"/>
        </w:rPr>
        <w:t>C oven. The yam gets hotter at a rate proportional to the difference between its temperature and the oven’s temperature. When the yam is at 120</w:t>
      </w:r>
      <w:r w:rsidRPr="0051305A">
        <w:rPr>
          <w:rFonts w:asciiTheme="minorHAnsi" w:hAnsiTheme="minorHAnsi" w:cstheme="minorHAnsi"/>
          <w:position w:val="6"/>
          <w:sz w:val="20"/>
          <w:szCs w:val="20"/>
        </w:rPr>
        <w:t>◦</w:t>
      </w:r>
      <w:r w:rsidRPr="0051305A">
        <w:rPr>
          <w:rFonts w:asciiTheme="minorHAnsi" w:hAnsiTheme="minorHAnsi" w:cstheme="minorHAnsi"/>
          <w:sz w:val="20"/>
          <w:szCs w:val="20"/>
        </w:rPr>
        <w:t>C, it is getting hotter at a rate of 2</w:t>
      </w:r>
      <w:r w:rsidRPr="0051305A">
        <w:rPr>
          <w:rFonts w:asciiTheme="minorHAnsi" w:hAnsiTheme="minorHAnsi" w:cstheme="minorHAnsi"/>
          <w:position w:val="6"/>
          <w:sz w:val="20"/>
          <w:szCs w:val="20"/>
        </w:rPr>
        <w:t xml:space="preserve">◦ </w:t>
      </w:r>
      <w:r w:rsidRPr="0051305A">
        <w:rPr>
          <w:rFonts w:asciiTheme="minorHAnsi" w:hAnsiTheme="minorHAnsi" w:cstheme="minorHAnsi"/>
          <w:sz w:val="20"/>
          <w:szCs w:val="20"/>
        </w:rPr>
        <w:t xml:space="preserve">per minute. Write a differential equation that models the temperature, </w:t>
      </w:r>
      <m:oMath>
        <m:r>
          <w:rPr>
            <w:rFonts w:ascii="Cambria Math" w:hAnsi="Cambria Math" w:cstheme="minorHAnsi"/>
            <w:sz w:val="20"/>
            <w:szCs w:val="20"/>
          </w:rPr>
          <m:t>T</m:t>
        </m:r>
      </m:oMath>
      <w:r w:rsidRPr="0051305A">
        <w:rPr>
          <w:rFonts w:asciiTheme="minorHAnsi" w:hAnsiTheme="minorHAnsi" w:cstheme="minorHAnsi"/>
          <w:sz w:val="20"/>
          <w:szCs w:val="20"/>
        </w:rPr>
        <w:t xml:space="preserve">, of the yam as a function of time, </w:t>
      </w:r>
      <w:r w:rsidRPr="0051305A">
        <w:rPr>
          <w:rFonts w:ascii="Cambria Math" w:hAnsi="Cambria Math" w:cs="Cambria Math"/>
          <w:i/>
          <w:iCs/>
          <w:sz w:val="20"/>
          <w:szCs w:val="20"/>
        </w:rPr>
        <w:t>𝑡</w:t>
      </w:r>
      <w:r w:rsidRPr="0051305A">
        <w:rPr>
          <w:rFonts w:asciiTheme="minorHAnsi" w:hAnsiTheme="minorHAnsi" w:cstheme="minorHAnsi"/>
          <w:sz w:val="20"/>
          <w:szCs w:val="20"/>
        </w:rPr>
        <w:t xml:space="preserve">. (Answer: </w:t>
      </w:r>
      <m:oMath>
        <m:r>
          <w:rPr>
            <w:rFonts w:ascii="Cambria Math" w:hAnsi="Cambria Math" w:cstheme="minorHAnsi"/>
            <w:sz w:val="20"/>
            <w:szCs w:val="20"/>
          </w:rPr>
          <m:t>dT/dt=0.025(200-T)</m:t>
        </m:r>
      </m:oMath>
      <w:r w:rsidRPr="0051305A">
        <w:rPr>
          <w:rFonts w:asciiTheme="minorHAnsi" w:hAnsiTheme="minorHAnsi" w:cstheme="minorHAnsi"/>
          <w:sz w:val="20"/>
          <w:szCs w:val="20"/>
        </w:rPr>
        <w:t xml:space="preserve">. Show by substitution that </w:t>
      </w:r>
    </w:p>
    <w:p w14:paraId="38E9F512" w14:textId="1AB2AFE5" w:rsidR="002D1B0D" w:rsidRPr="0051305A" w:rsidRDefault="00AB31D0" w:rsidP="0051305A">
      <w:pPr>
        <w:rPr>
          <w:rFonts w:asciiTheme="minorHAnsi" w:hAnsiTheme="minorHAnsi" w:cstheme="minorHAnsi"/>
          <w:sz w:val="20"/>
          <w:szCs w:val="20"/>
        </w:rPr>
      </w:pPr>
      <m:oMath>
        <m:r>
          <w:rPr>
            <w:rFonts w:ascii="Cambria Math" w:hAnsi="Cambria Math" w:cstheme="minorHAnsi"/>
            <w:sz w:val="20"/>
            <w:szCs w:val="20"/>
          </w:rPr>
          <m:t>T=200-C</m:t>
        </m:r>
        <m:sSup>
          <m:sSupPr>
            <m:ctrlPr>
              <w:rPr>
                <w:rFonts w:ascii="Cambria Math" w:hAnsi="Cambria Math" w:cstheme="minorHAnsi"/>
                <w:i/>
                <w:sz w:val="20"/>
                <w:szCs w:val="20"/>
              </w:rPr>
            </m:ctrlPr>
          </m:sSupPr>
          <m:e>
            <m:r>
              <w:rPr>
                <w:rFonts w:ascii="Cambria Math" w:hAnsi="Cambria Math" w:cstheme="minorHAnsi"/>
                <w:sz w:val="20"/>
                <w:szCs w:val="20"/>
              </w:rPr>
              <m:t>e</m:t>
            </m:r>
          </m:e>
          <m:sup>
            <m:r>
              <w:rPr>
                <w:rFonts w:ascii="Cambria Math" w:hAnsi="Cambria Math" w:cstheme="minorHAnsi"/>
                <w:sz w:val="20"/>
                <w:szCs w:val="20"/>
              </w:rPr>
              <m:t>-0.025t</m:t>
            </m:r>
          </m:sup>
        </m:sSup>
      </m:oMath>
      <w:r w:rsidRPr="0051305A">
        <w:rPr>
          <w:rFonts w:asciiTheme="minorHAnsi" w:hAnsiTheme="minorHAnsi" w:cstheme="minorHAnsi"/>
          <w:sz w:val="20"/>
          <w:szCs w:val="20"/>
        </w:rPr>
        <w:t xml:space="preserve"> </w:t>
      </w:r>
      <w:r w:rsidR="002D1B0D" w:rsidRPr="0051305A">
        <w:rPr>
          <w:rFonts w:asciiTheme="minorHAnsi" w:hAnsiTheme="minorHAnsi" w:cstheme="minorHAnsi"/>
          <w:sz w:val="20"/>
          <w:szCs w:val="20"/>
        </w:rPr>
        <w:t xml:space="preserve">is a solution to this differential equation for any constant </w:t>
      </w:r>
      <m:oMath>
        <m:r>
          <w:rPr>
            <w:rFonts w:ascii="Cambria Math" w:hAnsi="Cambria Math" w:cstheme="minorHAnsi"/>
            <w:sz w:val="20"/>
            <w:szCs w:val="20"/>
          </w:rPr>
          <m:t>C</m:t>
        </m:r>
      </m:oMath>
      <w:r w:rsidR="002D1B0D" w:rsidRPr="0051305A">
        <w:rPr>
          <w:rFonts w:asciiTheme="minorHAnsi" w:hAnsiTheme="minorHAnsi" w:cstheme="minorHAnsi"/>
          <w:sz w:val="20"/>
          <w:szCs w:val="20"/>
        </w:rPr>
        <w:t xml:space="preserve">. </w:t>
      </w:r>
      <w:r w:rsidRPr="0051305A">
        <w:rPr>
          <w:rFonts w:asciiTheme="minorHAnsi" w:hAnsiTheme="minorHAnsi" w:cstheme="minorHAnsi"/>
          <w:sz w:val="20"/>
          <w:szCs w:val="20"/>
        </w:rPr>
        <w:t xml:space="preserve"> A d</w:t>
      </w:r>
      <w:r w:rsidR="002D1B0D" w:rsidRPr="0051305A">
        <w:rPr>
          <w:rFonts w:asciiTheme="minorHAnsi" w:hAnsiTheme="minorHAnsi" w:cstheme="minorHAnsi"/>
          <w:sz w:val="20"/>
          <w:szCs w:val="20"/>
        </w:rPr>
        <w:t>iscuss</w:t>
      </w:r>
      <w:r w:rsidRPr="0051305A">
        <w:rPr>
          <w:rFonts w:asciiTheme="minorHAnsi" w:hAnsiTheme="minorHAnsi" w:cstheme="minorHAnsi"/>
          <w:sz w:val="20"/>
          <w:szCs w:val="20"/>
        </w:rPr>
        <w:t>ion of</w:t>
      </w:r>
      <w:r w:rsidR="002D1B0D" w:rsidRPr="0051305A">
        <w:rPr>
          <w:rFonts w:asciiTheme="minorHAnsi" w:hAnsiTheme="minorHAnsi" w:cstheme="minorHAnsi"/>
          <w:sz w:val="20"/>
          <w:szCs w:val="20"/>
        </w:rPr>
        <w:t xml:space="preserve"> the significance of the constant </w:t>
      </w:r>
      <m:oMath>
        <m:r>
          <w:rPr>
            <w:rFonts w:ascii="Cambria Math" w:hAnsi="Cambria Math" w:cstheme="minorHAnsi"/>
            <w:sz w:val="20"/>
            <w:szCs w:val="20"/>
          </w:rPr>
          <m:t>C</m:t>
        </m:r>
      </m:oMath>
      <w:r w:rsidR="002D1B0D" w:rsidRPr="0051305A">
        <w:rPr>
          <w:rFonts w:asciiTheme="minorHAnsi" w:hAnsiTheme="minorHAnsi" w:cstheme="minorHAnsi"/>
          <w:i/>
          <w:iCs/>
          <w:sz w:val="20"/>
          <w:szCs w:val="20"/>
        </w:rPr>
        <w:t xml:space="preserve"> </w:t>
      </w:r>
      <w:r w:rsidR="002D1B0D" w:rsidRPr="0051305A">
        <w:rPr>
          <w:rFonts w:asciiTheme="minorHAnsi" w:hAnsiTheme="minorHAnsi" w:cstheme="minorHAnsi"/>
          <w:sz w:val="20"/>
          <w:szCs w:val="20"/>
        </w:rPr>
        <w:t>(it’s the initial temperature difference between the yam and the oven)</w:t>
      </w:r>
      <w:r w:rsidRPr="0051305A">
        <w:rPr>
          <w:rFonts w:asciiTheme="minorHAnsi" w:hAnsiTheme="minorHAnsi" w:cstheme="minorHAnsi"/>
          <w:sz w:val="20"/>
          <w:szCs w:val="20"/>
        </w:rPr>
        <w:t xml:space="preserve"> will take place next, followed by s</w:t>
      </w:r>
      <w:r w:rsidR="002D1B0D" w:rsidRPr="0051305A">
        <w:rPr>
          <w:rFonts w:asciiTheme="minorHAnsi" w:hAnsiTheme="minorHAnsi" w:cstheme="minorHAnsi"/>
          <w:sz w:val="20"/>
          <w:szCs w:val="20"/>
        </w:rPr>
        <w:t>olv</w:t>
      </w:r>
      <w:r w:rsidRPr="0051305A">
        <w:rPr>
          <w:rFonts w:asciiTheme="minorHAnsi" w:hAnsiTheme="minorHAnsi" w:cstheme="minorHAnsi"/>
          <w:sz w:val="20"/>
          <w:szCs w:val="20"/>
        </w:rPr>
        <w:t>ing</w:t>
      </w:r>
      <w:r w:rsidR="002D1B0D" w:rsidRPr="0051305A">
        <w:rPr>
          <w:rFonts w:asciiTheme="minorHAnsi" w:hAnsiTheme="minorHAnsi" w:cstheme="minorHAnsi"/>
          <w:sz w:val="20"/>
          <w:szCs w:val="20"/>
        </w:rPr>
        <w:t xml:space="preserve"> for </w:t>
      </w:r>
      <m:oMath>
        <m:r>
          <w:rPr>
            <w:rFonts w:ascii="Cambria Math" w:hAnsi="Cambria Math" w:cstheme="minorHAnsi"/>
            <w:sz w:val="20"/>
            <w:szCs w:val="20"/>
          </w:rPr>
          <m:t>C</m:t>
        </m:r>
      </m:oMath>
      <w:r w:rsidR="002D1B0D" w:rsidRPr="0051305A">
        <w:rPr>
          <w:rFonts w:asciiTheme="minorHAnsi" w:hAnsiTheme="minorHAnsi" w:cstheme="minorHAnsi"/>
          <w:i/>
          <w:iCs/>
          <w:sz w:val="20"/>
          <w:szCs w:val="20"/>
        </w:rPr>
        <w:t xml:space="preserve"> </w:t>
      </w:r>
      <w:r w:rsidR="002D1B0D" w:rsidRPr="0051305A">
        <w:rPr>
          <w:rFonts w:asciiTheme="minorHAnsi" w:hAnsiTheme="minorHAnsi" w:cstheme="minorHAnsi"/>
          <w:sz w:val="20"/>
          <w:szCs w:val="20"/>
        </w:rPr>
        <w:t xml:space="preserve">in the </w:t>
      </w:r>
      <w:proofErr w:type="gramStart"/>
      <w:r w:rsidR="002D1B0D" w:rsidRPr="0051305A">
        <w:rPr>
          <w:rFonts w:asciiTheme="minorHAnsi" w:hAnsiTheme="minorHAnsi" w:cstheme="minorHAnsi"/>
          <w:sz w:val="20"/>
          <w:szCs w:val="20"/>
        </w:rPr>
        <w:t>particular case</w:t>
      </w:r>
      <w:proofErr w:type="gramEnd"/>
      <w:r w:rsidR="002D1B0D" w:rsidRPr="0051305A">
        <w:rPr>
          <w:rFonts w:asciiTheme="minorHAnsi" w:hAnsiTheme="minorHAnsi" w:cstheme="minorHAnsi"/>
          <w:sz w:val="20"/>
          <w:szCs w:val="20"/>
        </w:rPr>
        <w:t xml:space="preserve"> when the initial temperature of the yam is 20</w:t>
      </w:r>
      <w:r w:rsidR="002D1B0D" w:rsidRPr="0051305A">
        <w:rPr>
          <w:rFonts w:asciiTheme="minorHAnsi" w:hAnsiTheme="minorHAnsi" w:cstheme="minorHAnsi"/>
          <w:position w:val="8"/>
          <w:sz w:val="20"/>
          <w:szCs w:val="20"/>
        </w:rPr>
        <w:t>◦</w:t>
      </w:r>
      <w:r w:rsidR="002D1B0D" w:rsidRPr="0051305A">
        <w:rPr>
          <w:rFonts w:asciiTheme="minorHAnsi" w:hAnsiTheme="minorHAnsi" w:cstheme="minorHAnsi"/>
          <w:sz w:val="20"/>
          <w:szCs w:val="20"/>
        </w:rPr>
        <w:t xml:space="preserve">. Discuss from an intuitive point of view why you would expect an arbitrary constant in the solution (the differential equation describes many different situations, with different initial temperature differences) and how you calculate the specific value of the constant given a specific initial value. </w:t>
      </w:r>
    </w:p>
    <w:p w14:paraId="026B89EF" w14:textId="22643260" w:rsidR="002D1B0D" w:rsidRPr="0051305A" w:rsidRDefault="002D1B0D" w:rsidP="0051305A">
      <w:pPr>
        <w:rPr>
          <w:rFonts w:asciiTheme="minorHAnsi" w:hAnsiTheme="minorHAnsi" w:cstheme="minorHAnsi"/>
          <w:sz w:val="20"/>
          <w:szCs w:val="20"/>
        </w:rPr>
      </w:pPr>
      <w:r w:rsidRPr="0051305A">
        <w:rPr>
          <w:rFonts w:asciiTheme="minorHAnsi" w:hAnsiTheme="minorHAnsi" w:cstheme="minorHAnsi"/>
          <w:sz w:val="20"/>
          <w:szCs w:val="20"/>
        </w:rPr>
        <w:t xml:space="preserve">Point out that antidifferentiation is a particular case of solving a differential equation, namely </w:t>
      </w:r>
      <m:oMath>
        <m:r>
          <w:rPr>
            <w:rFonts w:ascii="Cambria Math" w:hAnsi="Cambria Math" w:cstheme="minorHAnsi"/>
            <w:sz w:val="20"/>
            <w:szCs w:val="20"/>
          </w:rPr>
          <m:t>dy/dx=f(x),</m:t>
        </m:r>
      </m:oMath>
      <w:r w:rsidRPr="0051305A">
        <w:rPr>
          <w:rFonts w:asciiTheme="minorHAnsi" w:hAnsiTheme="minorHAnsi" w:cstheme="minorHAnsi"/>
          <w:sz w:val="20"/>
          <w:szCs w:val="20"/>
        </w:rPr>
        <w:t xml:space="preserve"> and that there the arbitrary </w:t>
      </w:r>
      <w:r w:rsidR="00AB31D0" w:rsidRPr="0051305A">
        <w:rPr>
          <w:rFonts w:asciiTheme="minorHAnsi" w:hAnsiTheme="minorHAnsi" w:cstheme="minorHAnsi"/>
          <w:sz w:val="20"/>
          <w:szCs w:val="20"/>
        </w:rPr>
        <w:t>con</w:t>
      </w:r>
      <w:r w:rsidRPr="0051305A">
        <w:rPr>
          <w:rFonts w:asciiTheme="minorHAnsi" w:hAnsiTheme="minorHAnsi" w:cstheme="minorHAnsi"/>
          <w:sz w:val="20"/>
          <w:szCs w:val="20"/>
        </w:rPr>
        <w:t xml:space="preserve">stant appears added to the solution, not multiplied. </w:t>
      </w:r>
    </w:p>
    <w:p w14:paraId="729759DB" w14:textId="78ED448B" w:rsidR="002D1B0D" w:rsidRPr="0051305A" w:rsidRDefault="002D1B0D" w:rsidP="0051305A">
      <w:pPr>
        <w:rPr>
          <w:rFonts w:asciiTheme="minorHAnsi" w:hAnsiTheme="minorHAnsi" w:cstheme="minorHAnsi"/>
          <w:sz w:val="20"/>
          <w:szCs w:val="20"/>
        </w:rPr>
      </w:pPr>
      <w:r w:rsidRPr="0051305A">
        <w:rPr>
          <w:rFonts w:asciiTheme="minorHAnsi" w:hAnsiTheme="minorHAnsi" w:cstheme="minorHAnsi"/>
          <w:sz w:val="20"/>
          <w:szCs w:val="20"/>
        </w:rPr>
        <w:t xml:space="preserve">Repeat that the solution to a differential equation is a </w:t>
      </w:r>
      <w:r w:rsidRPr="0051305A">
        <w:rPr>
          <w:rFonts w:asciiTheme="minorHAnsi" w:hAnsiTheme="minorHAnsi" w:cstheme="minorHAnsi"/>
          <w:i/>
          <w:iCs/>
          <w:sz w:val="20"/>
          <w:szCs w:val="20"/>
        </w:rPr>
        <w:t>function</w:t>
      </w:r>
      <w:r w:rsidRPr="0051305A">
        <w:rPr>
          <w:rFonts w:asciiTheme="minorHAnsi" w:hAnsiTheme="minorHAnsi" w:cstheme="minorHAnsi"/>
          <w:sz w:val="20"/>
          <w:szCs w:val="20"/>
        </w:rPr>
        <w:t xml:space="preserve">, and that unless specific conditions are given there are usually many solutions to a given differential equation. </w:t>
      </w:r>
    </w:p>
    <w:p w14:paraId="2B6DD0AE" w14:textId="77777777" w:rsidR="00F060E9" w:rsidRPr="0051305A" w:rsidRDefault="00AB31D0" w:rsidP="0051305A">
      <w:pPr>
        <w:rPr>
          <w:rFonts w:asciiTheme="minorHAnsi" w:hAnsiTheme="minorHAnsi" w:cstheme="minorHAnsi"/>
          <w:sz w:val="20"/>
          <w:szCs w:val="20"/>
        </w:rPr>
      </w:pPr>
      <w:r w:rsidRPr="0051305A">
        <w:rPr>
          <w:rFonts w:asciiTheme="minorHAnsi" w:hAnsiTheme="minorHAnsi" w:cstheme="minorHAnsi"/>
          <w:sz w:val="20"/>
          <w:szCs w:val="20"/>
        </w:rPr>
        <w:t xml:space="preserve">Use </w:t>
      </w:r>
      <w:r w:rsidR="002D1B0D" w:rsidRPr="0051305A">
        <w:rPr>
          <w:rFonts w:asciiTheme="minorHAnsi" w:hAnsiTheme="minorHAnsi" w:cstheme="minorHAnsi"/>
          <w:sz w:val="20"/>
          <w:szCs w:val="20"/>
        </w:rPr>
        <w:t>example</w:t>
      </w:r>
      <w:r w:rsidR="00F060E9" w:rsidRPr="0051305A">
        <w:rPr>
          <w:rFonts w:asciiTheme="minorHAnsi" w:hAnsiTheme="minorHAnsi" w:cstheme="minorHAnsi"/>
          <w:sz w:val="20"/>
          <w:szCs w:val="20"/>
        </w:rPr>
        <w:t>s such as the following:</w:t>
      </w:r>
    </w:p>
    <w:p w14:paraId="6D52BD73" w14:textId="77777777" w:rsidR="00F060E9" w:rsidRPr="0051305A" w:rsidRDefault="00F060E9" w:rsidP="0051305A">
      <w:pPr>
        <w:rPr>
          <w:rFonts w:asciiTheme="minorHAnsi" w:hAnsiTheme="minorHAnsi" w:cstheme="minorHAnsi"/>
          <w:iCs/>
          <w:sz w:val="20"/>
          <w:szCs w:val="20"/>
        </w:rPr>
      </w:pPr>
      <w:r w:rsidRPr="0051305A">
        <w:rPr>
          <w:rFonts w:asciiTheme="minorHAnsi" w:hAnsiTheme="minorHAnsi" w:cstheme="minorHAnsi"/>
          <w:sz w:val="20"/>
          <w:szCs w:val="20"/>
        </w:rPr>
        <w:t>1. V</w:t>
      </w:r>
      <w:r w:rsidR="002D1B0D" w:rsidRPr="0051305A">
        <w:rPr>
          <w:rFonts w:asciiTheme="minorHAnsi" w:hAnsiTheme="minorHAnsi" w:cstheme="minorHAnsi"/>
          <w:sz w:val="20"/>
          <w:szCs w:val="20"/>
        </w:rPr>
        <w:t xml:space="preserve">erify that </w:t>
      </w:r>
      <m:oMath>
        <m:r>
          <w:rPr>
            <w:rFonts w:ascii="Cambria Math" w:hAnsi="Cambria Math" w:cstheme="minorHAnsi"/>
            <w:sz w:val="20"/>
            <w:szCs w:val="20"/>
          </w:rPr>
          <m:t>y=2x-4</m:t>
        </m:r>
      </m:oMath>
      <w:r w:rsidR="002D1B0D" w:rsidRPr="0051305A">
        <w:rPr>
          <w:rFonts w:asciiTheme="minorHAnsi" w:hAnsiTheme="minorHAnsi" w:cstheme="minorHAnsi"/>
          <w:sz w:val="20"/>
          <w:szCs w:val="20"/>
        </w:rPr>
        <w:t xml:space="preserve"> is a solution to </w:t>
      </w:r>
      <m:oMath>
        <m:f>
          <m:fPr>
            <m:ctrlPr>
              <w:rPr>
                <w:rFonts w:ascii="Cambria Math" w:hAnsi="Cambria Math" w:cstheme="minorHAnsi"/>
                <w:i/>
                <w:sz w:val="20"/>
                <w:szCs w:val="20"/>
              </w:rPr>
            </m:ctrlPr>
          </m:fPr>
          <m:num>
            <m:r>
              <w:rPr>
                <w:rFonts w:ascii="Cambria Math" w:hAnsi="Cambria Math" w:cstheme="minorHAnsi"/>
                <w:sz w:val="20"/>
                <w:szCs w:val="20"/>
              </w:rPr>
              <m:t>dy</m:t>
            </m:r>
            <m:ctrlPr>
              <w:rPr>
                <w:rFonts w:ascii="Cambria Math" w:hAnsi="Cambria Math" w:cstheme="minorHAnsi"/>
                <w:i/>
                <w:iCs/>
                <w:sz w:val="20"/>
                <w:szCs w:val="20"/>
              </w:rPr>
            </m:ctrlPr>
          </m:num>
          <m:den>
            <m:r>
              <w:rPr>
                <w:rFonts w:ascii="Cambria Math" w:hAnsi="Cambria Math" w:cstheme="minorHAnsi"/>
                <w:sz w:val="20"/>
                <w:szCs w:val="20"/>
              </w:rPr>
              <m:t>dx</m:t>
            </m:r>
          </m:den>
        </m:f>
        <m:r>
          <w:rPr>
            <w:rFonts w:ascii="Cambria Math" w:hAnsi="Cambria Math" w:cstheme="minorHAnsi"/>
            <w:sz w:val="20"/>
            <w:szCs w:val="20"/>
          </w:rPr>
          <m:t>=x-</m:t>
        </m:r>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2</m:t>
            </m:r>
          </m:den>
        </m:f>
        <m:r>
          <w:rPr>
            <w:rFonts w:ascii="Cambria Math" w:hAnsi="Cambria Math" w:cstheme="minorHAnsi"/>
            <w:sz w:val="20"/>
            <w:szCs w:val="20"/>
          </w:rPr>
          <m:t>y</m:t>
        </m:r>
      </m:oMath>
    </w:p>
    <w:p w14:paraId="4971E4C0" w14:textId="77777777" w:rsidR="00F060E9" w:rsidRPr="0051305A" w:rsidRDefault="00F060E9" w:rsidP="0051305A">
      <w:pPr>
        <w:rPr>
          <w:rFonts w:asciiTheme="minorHAnsi" w:hAnsiTheme="minorHAnsi" w:cstheme="minorHAnsi"/>
          <w:iCs/>
          <w:sz w:val="20"/>
          <w:szCs w:val="20"/>
        </w:rPr>
      </w:pPr>
      <w:r w:rsidRPr="0051305A">
        <w:rPr>
          <w:rFonts w:asciiTheme="minorHAnsi" w:hAnsiTheme="minorHAnsi" w:cstheme="minorHAnsi"/>
          <w:sz w:val="20"/>
          <w:szCs w:val="20"/>
        </w:rPr>
        <w:t xml:space="preserve">2. Verify that </w:t>
      </w:r>
      <m:oMath>
        <m:r>
          <w:rPr>
            <w:rFonts w:ascii="Cambria Math" w:hAnsi="Cambria Math" w:cstheme="minorHAnsi"/>
            <w:sz w:val="20"/>
            <w:szCs w:val="20"/>
          </w:rPr>
          <m:t>y=</m:t>
        </m:r>
        <m:func>
          <m:funcPr>
            <m:ctrlPr>
              <w:rPr>
                <w:rFonts w:ascii="Cambria Math" w:hAnsi="Cambria Math" w:cstheme="minorHAnsi"/>
                <w:i/>
                <w:iCs/>
                <w:sz w:val="20"/>
                <w:szCs w:val="20"/>
              </w:rPr>
            </m:ctrlPr>
          </m:funcPr>
          <m:fName>
            <m:r>
              <m:rPr>
                <m:sty m:val="p"/>
              </m:rPr>
              <w:rPr>
                <w:rFonts w:ascii="Cambria Math" w:hAnsi="Cambria Math" w:cstheme="minorHAnsi"/>
                <w:sz w:val="20"/>
                <w:szCs w:val="20"/>
              </w:rPr>
              <m:t>sin</m:t>
            </m:r>
          </m:fName>
          <m:e>
            <m:r>
              <w:rPr>
                <w:rFonts w:ascii="Cambria Math" w:hAnsi="Cambria Math" w:cstheme="minorHAnsi"/>
                <w:sz w:val="20"/>
                <w:szCs w:val="20"/>
              </w:rPr>
              <m:t>2t</m:t>
            </m:r>
          </m:e>
        </m:func>
      </m:oMath>
      <w:r w:rsidRPr="0051305A">
        <w:rPr>
          <w:rFonts w:asciiTheme="minorHAnsi" w:hAnsiTheme="minorHAnsi" w:cstheme="minorHAnsi"/>
          <w:sz w:val="20"/>
          <w:szCs w:val="20"/>
        </w:rPr>
        <w:t xml:space="preserve"> </w:t>
      </w:r>
      <w:r w:rsidR="002D1B0D" w:rsidRPr="0051305A">
        <w:rPr>
          <w:rFonts w:asciiTheme="minorHAnsi" w:hAnsiTheme="minorHAnsi" w:cstheme="minorHAnsi"/>
          <w:sz w:val="20"/>
          <w:szCs w:val="20"/>
        </w:rPr>
        <w:t xml:space="preserve">is a solution to </w:t>
      </w:r>
      <m:oMath>
        <m:f>
          <m:fPr>
            <m:ctrlPr>
              <w:rPr>
                <w:rFonts w:ascii="Cambria Math" w:hAnsi="Cambria Math" w:cstheme="minorHAnsi"/>
                <w:i/>
                <w:iCs/>
                <w:sz w:val="20"/>
                <w:szCs w:val="20"/>
              </w:rPr>
            </m:ctrlPr>
          </m:fPr>
          <m:num>
            <m:sSup>
              <m:sSupPr>
                <m:ctrlPr>
                  <w:rPr>
                    <w:rFonts w:ascii="Cambria Math" w:hAnsi="Cambria Math" w:cstheme="minorHAnsi"/>
                    <w:i/>
                    <w:iCs/>
                    <w:sz w:val="20"/>
                    <w:szCs w:val="20"/>
                  </w:rPr>
                </m:ctrlPr>
              </m:sSupPr>
              <m:e>
                <m:r>
                  <w:rPr>
                    <w:rFonts w:ascii="Cambria Math" w:hAnsi="Cambria Math" w:cstheme="minorHAnsi"/>
                    <w:sz w:val="20"/>
                    <w:szCs w:val="20"/>
                  </w:rPr>
                  <m:t>d</m:t>
                </m:r>
              </m:e>
              <m:sup>
                <m:r>
                  <w:rPr>
                    <w:rFonts w:ascii="Cambria Math" w:hAnsi="Cambria Math" w:cstheme="minorHAnsi"/>
                    <w:sz w:val="20"/>
                    <w:szCs w:val="20"/>
                  </w:rPr>
                  <m:t>2</m:t>
                </m:r>
              </m:sup>
            </m:sSup>
            <m:r>
              <w:rPr>
                <w:rFonts w:ascii="Cambria Math" w:hAnsi="Cambria Math" w:cstheme="minorHAnsi"/>
                <w:sz w:val="20"/>
                <w:szCs w:val="20"/>
              </w:rPr>
              <m:t>y</m:t>
            </m:r>
          </m:num>
          <m:den>
            <m:r>
              <w:rPr>
                <w:rFonts w:ascii="Cambria Math" w:hAnsi="Cambria Math" w:cstheme="minorHAnsi"/>
                <w:sz w:val="20"/>
                <w:szCs w:val="20"/>
              </w:rPr>
              <m:t>d</m:t>
            </m:r>
            <m:sSup>
              <m:sSupPr>
                <m:ctrlPr>
                  <w:rPr>
                    <w:rFonts w:ascii="Cambria Math" w:hAnsi="Cambria Math" w:cstheme="minorHAnsi"/>
                    <w:i/>
                    <w:iCs/>
                    <w:sz w:val="20"/>
                    <w:szCs w:val="20"/>
                  </w:rPr>
                </m:ctrlPr>
              </m:sSupPr>
              <m:e>
                <m:r>
                  <w:rPr>
                    <w:rFonts w:ascii="Cambria Math" w:hAnsi="Cambria Math" w:cstheme="minorHAnsi"/>
                    <w:sz w:val="20"/>
                    <w:szCs w:val="20"/>
                  </w:rPr>
                  <m:t>t</m:t>
                </m:r>
              </m:e>
              <m:sup>
                <m:r>
                  <w:rPr>
                    <w:rFonts w:ascii="Cambria Math" w:hAnsi="Cambria Math" w:cstheme="minorHAnsi"/>
                    <w:sz w:val="20"/>
                    <w:szCs w:val="20"/>
                  </w:rPr>
                  <m:t>2</m:t>
                </m:r>
              </m:sup>
            </m:sSup>
          </m:den>
        </m:f>
        <m:r>
          <w:rPr>
            <w:rFonts w:ascii="Cambria Math" w:hAnsi="Cambria Math" w:cstheme="minorHAnsi"/>
            <w:sz w:val="20"/>
            <w:szCs w:val="20"/>
          </w:rPr>
          <m:t>+4y=0</m:t>
        </m:r>
      </m:oMath>
      <w:r w:rsidRPr="0051305A">
        <w:rPr>
          <w:rFonts w:asciiTheme="minorHAnsi" w:hAnsiTheme="minorHAnsi" w:cstheme="minorHAnsi"/>
          <w:iCs/>
          <w:sz w:val="20"/>
          <w:szCs w:val="20"/>
        </w:rPr>
        <w:t xml:space="preserve">.  </w:t>
      </w:r>
    </w:p>
    <w:p w14:paraId="49030792" w14:textId="77777777" w:rsidR="00F060E9" w:rsidRPr="0051305A" w:rsidRDefault="002D1B0D" w:rsidP="0051305A">
      <w:pPr>
        <w:rPr>
          <w:rFonts w:asciiTheme="minorHAnsi" w:hAnsiTheme="minorHAnsi" w:cstheme="minorHAnsi"/>
          <w:sz w:val="20"/>
          <w:szCs w:val="20"/>
        </w:rPr>
      </w:pPr>
      <w:r w:rsidRPr="0051305A">
        <w:rPr>
          <w:rFonts w:asciiTheme="minorHAnsi" w:hAnsiTheme="minorHAnsi" w:cstheme="minorHAnsi"/>
          <w:sz w:val="20"/>
          <w:szCs w:val="20"/>
        </w:rPr>
        <w:t xml:space="preserve"> At this stage you should also mention the concept of the order of a differential equation, and its relation to the number of arbitrary constants to expect in the solution. </w:t>
      </w:r>
    </w:p>
    <w:p w14:paraId="335F2411" w14:textId="604CFF51" w:rsidR="002D1B0D" w:rsidRDefault="00F060E9" w:rsidP="0051305A">
      <w:pPr>
        <w:rPr>
          <w:rFonts w:asciiTheme="minorHAnsi" w:hAnsiTheme="minorHAnsi" w:cstheme="minorHAnsi"/>
          <w:sz w:val="20"/>
          <w:szCs w:val="20"/>
        </w:rPr>
      </w:pPr>
      <w:r w:rsidRPr="0051305A">
        <w:rPr>
          <w:rFonts w:asciiTheme="minorHAnsi" w:hAnsiTheme="minorHAnsi" w:cstheme="minorHAnsi"/>
          <w:sz w:val="20"/>
          <w:szCs w:val="20"/>
        </w:rPr>
        <w:t>Finish by s</w:t>
      </w:r>
      <w:r w:rsidR="002D1B0D" w:rsidRPr="0051305A">
        <w:rPr>
          <w:rFonts w:asciiTheme="minorHAnsi" w:hAnsiTheme="minorHAnsi" w:cstheme="minorHAnsi"/>
          <w:sz w:val="20"/>
          <w:szCs w:val="20"/>
        </w:rPr>
        <w:t>olv</w:t>
      </w:r>
      <w:r w:rsidRPr="0051305A">
        <w:rPr>
          <w:rFonts w:asciiTheme="minorHAnsi" w:hAnsiTheme="minorHAnsi" w:cstheme="minorHAnsi"/>
          <w:sz w:val="20"/>
          <w:szCs w:val="20"/>
        </w:rPr>
        <w:t>ing</w:t>
      </w:r>
      <w:r w:rsidR="002D1B0D" w:rsidRPr="0051305A">
        <w:rPr>
          <w:rFonts w:asciiTheme="minorHAnsi" w:hAnsiTheme="minorHAnsi" w:cstheme="minorHAnsi"/>
          <w:sz w:val="20"/>
          <w:szCs w:val="20"/>
        </w:rPr>
        <w:t xml:space="preserve"> a simple second-order differential equation such as </w:t>
      </w:r>
      <m:oMath>
        <m:f>
          <m:fPr>
            <m:ctrlPr>
              <w:rPr>
                <w:rFonts w:ascii="Cambria Math" w:hAnsi="Cambria Math" w:cstheme="minorHAnsi"/>
                <w:i/>
                <w:iCs/>
                <w:sz w:val="20"/>
                <w:szCs w:val="20"/>
              </w:rPr>
            </m:ctrlPr>
          </m:fPr>
          <m:num>
            <m:sSup>
              <m:sSupPr>
                <m:ctrlPr>
                  <w:rPr>
                    <w:rFonts w:ascii="Cambria Math" w:hAnsi="Cambria Math" w:cstheme="minorHAnsi"/>
                    <w:i/>
                    <w:iCs/>
                    <w:sz w:val="20"/>
                    <w:szCs w:val="20"/>
                  </w:rPr>
                </m:ctrlPr>
              </m:sSupPr>
              <m:e>
                <m:r>
                  <w:rPr>
                    <w:rFonts w:ascii="Cambria Math" w:hAnsi="Cambria Math" w:cstheme="minorHAnsi"/>
                    <w:sz w:val="20"/>
                    <w:szCs w:val="20"/>
                  </w:rPr>
                  <m:t>d</m:t>
                </m:r>
              </m:e>
              <m:sup>
                <m:r>
                  <w:rPr>
                    <w:rFonts w:ascii="Cambria Math" w:hAnsi="Cambria Math" w:cstheme="minorHAnsi"/>
                    <w:sz w:val="20"/>
                    <w:szCs w:val="20"/>
                  </w:rPr>
                  <m:t>2</m:t>
                </m:r>
              </m:sup>
            </m:sSup>
            <m:r>
              <w:rPr>
                <w:rFonts w:ascii="Cambria Math" w:hAnsi="Cambria Math" w:cstheme="minorHAnsi"/>
                <w:sz w:val="20"/>
                <w:szCs w:val="20"/>
              </w:rPr>
              <m:t>y</m:t>
            </m:r>
          </m:num>
          <m:den>
            <m:r>
              <w:rPr>
                <w:rFonts w:ascii="Cambria Math" w:hAnsi="Cambria Math" w:cstheme="minorHAnsi"/>
                <w:sz w:val="20"/>
                <w:szCs w:val="20"/>
              </w:rPr>
              <m:t>d</m:t>
            </m:r>
            <m:sSup>
              <m:sSupPr>
                <m:ctrlPr>
                  <w:rPr>
                    <w:rFonts w:ascii="Cambria Math" w:hAnsi="Cambria Math" w:cstheme="minorHAnsi"/>
                    <w:i/>
                    <w:iCs/>
                    <w:sz w:val="20"/>
                    <w:szCs w:val="20"/>
                  </w:rPr>
                </m:ctrlPr>
              </m:sSupPr>
              <m:e>
                <m:r>
                  <w:rPr>
                    <w:rFonts w:ascii="Cambria Math" w:hAnsi="Cambria Math" w:cstheme="minorHAnsi"/>
                    <w:sz w:val="20"/>
                    <w:szCs w:val="20"/>
                  </w:rPr>
                  <m:t>t</m:t>
                </m:r>
              </m:e>
              <m:sup>
                <m:r>
                  <w:rPr>
                    <w:rFonts w:ascii="Cambria Math" w:hAnsi="Cambria Math" w:cstheme="minorHAnsi"/>
                    <w:sz w:val="20"/>
                    <w:szCs w:val="20"/>
                  </w:rPr>
                  <m:t>2</m:t>
                </m:r>
              </m:sup>
            </m:sSup>
          </m:den>
        </m:f>
        <m:r>
          <w:rPr>
            <w:rFonts w:ascii="Cambria Math" w:hAnsi="Cambria Math" w:cstheme="minorHAnsi"/>
            <w:sz w:val="20"/>
            <w:szCs w:val="20"/>
          </w:rPr>
          <m:t>=x</m:t>
        </m:r>
      </m:oMath>
      <w:r w:rsidRPr="0051305A">
        <w:rPr>
          <w:rFonts w:asciiTheme="minorHAnsi" w:hAnsiTheme="minorHAnsi" w:cstheme="minorHAnsi"/>
          <w:iCs/>
          <w:sz w:val="20"/>
          <w:szCs w:val="20"/>
        </w:rPr>
        <w:t xml:space="preserve"> </w:t>
      </w:r>
      <w:r w:rsidR="002D1B0D" w:rsidRPr="0051305A">
        <w:rPr>
          <w:rFonts w:asciiTheme="minorHAnsi" w:hAnsiTheme="minorHAnsi" w:cstheme="minorHAnsi"/>
          <w:sz w:val="20"/>
          <w:szCs w:val="20"/>
        </w:rPr>
        <w:t>to show that you get two arbitrary constants</w:t>
      </w:r>
      <w:r w:rsidRPr="0051305A">
        <w:rPr>
          <w:rFonts w:asciiTheme="minorHAnsi" w:hAnsiTheme="minorHAnsi" w:cstheme="minorHAnsi"/>
          <w:sz w:val="20"/>
          <w:szCs w:val="20"/>
        </w:rPr>
        <w:t>.</w:t>
      </w:r>
    </w:p>
    <w:p w14:paraId="04EBC07D" w14:textId="1A04423B" w:rsidR="00D165C5" w:rsidRPr="0051305A" w:rsidRDefault="00D165C5" w:rsidP="0051305A">
      <w:pPr>
        <w:rPr>
          <w:rFonts w:asciiTheme="minorHAnsi" w:hAnsiTheme="minorHAnsi" w:cstheme="minorHAnsi"/>
          <w:sz w:val="20"/>
          <w:szCs w:val="20"/>
        </w:rPr>
      </w:pPr>
      <w:r>
        <w:rPr>
          <w:rFonts w:asciiTheme="minorHAnsi" w:hAnsiTheme="minorHAnsi" w:cstheme="minorHAnsi"/>
          <w:sz w:val="20"/>
          <w:szCs w:val="20"/>
        </w:rPr>
        <w:t xml:space="preserve">Make sure to use precise mathematical language </w:t>
      </w:r>
      <w:r w:rsidR="00D41A5A">
        <w:rPr>
          <w:rFonts w:asciiTheme="minorHAnsi" w:hAnsiTheme="minorHAnsi" w:cstheme="minorHAnsi"/>
          <w:sz w:val="20"/>
          <w:szCs w:val="20"/>
        </w:rPr>
        <w:t>to communicate the understanding of this concept.</w:t>
      </w:r>
    </w:p>
    <w:p w14:paraId="657FC32F" w14:textId="77777777" w:rsidR="007B1488" w:rsidRPr="0051305A" w:rsidRDefault="007B1488" w:rsidP="0051305A">
      <w:pPr>
        <w:rPr>
          <w:rFonts w:asciiTheme="minorHAnsi" w:hAnsiTheme="minorHAnsi" w:cstheme="minorHAnsi"/>
          <w:sz w:val="20"/>
          <w:szCs w:val="20"/>
          <w:u w:val="single"/>
        </w:rPr>
      </w:pPr>
    </w:p>
    <w:p w14:paraId="0E33FEC0" w14:textId="2EA48A2F" w:rsidR="0000647E" w:rsidRPr="0051305A" w:rsidRDefault="0000647E" w:rsidP="0051305A">
      <w:pPr>
        <w:rPr>
          <w:rFonts w:asciiTheme="minorHAnsi" w:hAnsiTheme="minorHAnsi" w:cstheme="minorHAnsi"/>
          <w:sz w:val="20"/>
          <w:szCs w:val="20"/>
          <w:u w:val="single"/>
        </w:rPr>
      </w:pPr>
      <w:r w:rsidRPr="0051305A">
        <w:rPr>
          <w:rFonts w:asciiTheme="minorHAnsi" w:hAnsiTheme="minorHAnsi" w:cstheme="minorHAnsi"/>
          <w:color w:val="000000" w:themeColor="text1"/>
          <w:sz w:val="20"/>
          <w:szCs w:val="20"/>
        </w:rPr>
        <w:t xml:space="preserve">Day 1: Complete problems </w:t>
      </w:r>
      <w:r w:rsidR="00153EF0" w:rsidRPr="0051305A">
        <w:rPr>
          <w:rFonts w:asciiTheme="minorHAnsi" w:hAnsiTheme="minorHAnsi" w:cstheme="minorHAnsi"/>
          <w:color w:val="000000" w:themeColor="text1"/>
          <w:sz w:val="20"/>
          <w:szCs w:val="20"/>
        </w:rPr>
        <w:t>2-7, 8, 12, 13, 14-17, 20-23</w:t>
      </w:r>
    </w:p>
    <w:p w14:paraId="7BC0B196" w14:textId="1994D58E" w:rsidR="0000647E" w:rsidRPr="0051305A" w:rsidRDefault="0000647E" w:rsidP="0051305A">
      <w:pPr>
        <w:rPr>
          <w:rFonts w:asciiTheme="minorHAnsi" w:hAnsiTheme="minorHAnsi" w:cstheme="minorHAnsi"/>
          <w:color w:val="000000" w:themeColor="text1"/>
          <w:sz w:val="20"/>
          <w:szCs w:val="20"/>
        </w:rPr>
      </w:pPr>
      <w:r w:rsidRPr="0051305A">
        <w:rPr>
          <w:rFonts w:asciiTheme="minorHAnsi" w:hAnsiTheme="minorHAnsi" w:cstheme="minorHAnsi"/>
          <w:color w:val="000000" w:themeColor="text1"/>
          <w:sz w:val="20"/>
          <w:szCs w:val="20"/>
        </w:rPr>
        <w:t xml:space="preserve">Day 2: Complete problems </w:t>
      </w:r>
      <w:r w:rsidR="00153EF0" w:rsidRPr="0051305A">
        <w:rPr>
          <w:rFonts w:asciiTheme="minorHAnsi" w:hAnsiTheme="minorHAnsi" w:cstheme="minorHAnsi"/>
          <w:color w:val="000000" w:themeColor="text1"/>
          <w:sz w:val="20"/>
          <w:szCs w:val="20"/>
        </w:rPr>
        <w:t>24, 27-31, 33-36</w:t>
      </w:r>
    </w:p>
    <w:p w14:paraId="6C4C6571" w14:textId="49DC81FB" w:rsidR="0000647E" w:rsidRPr="0051305A" w:rsidRDefault="0000647E" w:rsidP="0051305A">
      <w:pPr>
        <w:rPr>
          <w:rFonts w:asciiTheme="minorHAnsi" w:hAnsiTheme="minorHAnsi" w:cstheme="minorHAnsi"/>
          <w:color w:val="000000" w:themeColor="text1"/>
          <w:sz w:val="20"/>
          <w:szCs w:val="20"/>
        </w:rPr>
      </w:pPr>
    </w:p>
    <w:p w14:paraId="04C120F5" w14:textId="53EA2993" w:rsidR="0000647E" w:rsidRPr="0051305A" w:rsidRDefault="0000647E" w:rsidP="0051305A">
      <w:pPr>
        <w:rPr>
          <w:rFonts w:asciiTheme="minorHAnsi" w:hAnsiTheme="minorHAnsi" w:cstheme="minorHAnsi"/>
          <w:sz w:val="20"/>
          <w:szCs w:val="20"/>
          <w:u w:val="single"/>
        </w:rPr>
      </w:pPr>
      <w:r w:rsidRPr="0051305A">
        <w:rPr>
          <w:rFonts w:asciiTheme="minorHAnsi" w:hAnsiTheme="minorHAnsi" w:cstheme="minorHAnsi"/>
          <w:sz w:val="20"/>
          <w:szCs w:val="20"/>
          <w:u w:val="single"/>
        </w:rPr>
        <w:t xml:space="preserve">Lesson Theme </w:t>
      </w:r>
      <w:proofErr w:type="gramStart"/>
      <w:r w:rsidRPr="0051305A">
        <w:rPr>
          <w:rFonts w:asciiTheme="minorHAnsi" w:hAnsiTheme="minorHAnsi" w:cstheme="minorHAnsi"/>
          <w:sz w:val="20"/>
          <w:szCs w:val="20"/>
          <w:u w:val="single"/>
        </w:rPr>
        <w:t>11.2 :</w:t>
      </w:r>
      <w:proofErr w:type="gramEnd"/>
      <w:r w:rsidRPr="0051305A">
        <w:rPr>
          <w:rFonts w:asciiTheme="minorHAnsi" w:hAnsiTheme="minorHAnsi" w:cstheme="minorHAnsi"/>
          <w:sz w:val="20"/>
          <w:szCs w:val="20"/>
          <w:u w:val="single"/>
        </w:rPr>
        <w:t xml:space="preserve"> Slope Fields</w:t>
      </w:r>
      <w:r w:rsidR="006B57A3">
        <w:rPr>
          <w:rFonts w:asciiTheme="minorHAnsi" w:hAnsiTheme="minorHAnsi" w:cstheme="minorHAnsi"/>
          <w:sz w:val="20"/>
          <w:szCs w:val="20"/>
          <w:u w:val="single"/>
        </w:rPr>
        <w:t xml:space="preserve"> </w:t>
      </w:r>
      <w:r w:rsidR="006B57A3" w:rsidRPr="00C53039">
        <w:rPr>
          <w:rFonts w:asciiTheme="minorHAnsi" w:hAnsiTheme="minorHAnsi" w:cstheme="minorHAnsi"/>
          <w:sz w:val="20"/>
          <w:szCs w:val="20"/>
        </w:rPr>
        <w:t xml:space="preserve"> </w:t>
      </w:r>
      <w:r w:rsidR="006B57A3" w:rsidRPr="005417ED">
        <w:rPr>
          <w:rFonts w:asciiTheme="minorHAnsi" w:hAnsiTheme="minorHAnsi" w:cstheme="minorHAnsi"/>
          <w:sz w:val="20"/>
          <w:szCs w:val="20"/>
          <w:highlight w:val="cyan"/>
        </w:rPr>
        <w:t>(4.D)</w:t>
      </w:r>
    </w:p>
    <w:p w14:paraId="4F774631" w14:textId="77777777" w:rsidR="005C2624" w:rsidRPr="0051305A" w:rsidRDefault="00694221" w:rsidP="0051305A">
      <w:pPr>
        <w:rPr>
          <w:rFonts w:asciiTheme="minorHAnsi" w:hAnsiTheme="minorHAnsi" w:cstheme="minorHAnsi"/>
          <w:sz w:val="20"/>
          <w:szCs w:val="20"/>
        </w:rPr>
      </w:pPr>
      <w:r w:rsidRPr="0051305A">
        <w:rPr>
          <w:rFonts w:asciiTheme="minorHAnsi" w:hAnsiTheme="minorHAnsi" w:cstheme="minorHAnsi"/>
          <w:sz w:val="20"/>
          <w:szCs w:val="20"/>
        </w:rPr>
        <w:t>Have students using a</w:t>
      </w:r>
      <w:r w:rsidR="002D1B0D" w:rsidRPr="0051305A">
        <w:rPr>
          <w:rFonts w:asciiTheme="minorHAnsi" w:hAnsiTheme="minorHAnsi" w:cstheme="minorHAnsi"/>
          <w:sz w:val="20"/>
          <w:szCs w:val="20"/>
        </w:rPr>
        <w:t xml:space="preserve"> graphing calculator </w:t>
      </w:r>
      <w:r w:rsidRPr="0051305A">
        <w:rPr>
          <w:rFonts w:asciiTheme="minorHAnsi" w:hAnsiTheme="minorHAnsi" w:cstheme="minorHAnsi"/>
          <w:sz w:val="20"/>
          <w:szCs w:val="20"/>
        </w:rPr>
        <w:t xml:space="preserve">and the teacher use a </w:t>
      </w:r>
      <w:r w:rsidR="002D1B0D" w:rsidRPr="0051305A">
        <w:rPr>
          <w:rFonts w:asciiTheme="minorHAnsi" w:hAnsiTheme="minorHAnsi" w:cstheme="minorHAnsi"/>
          <w:sz w:val="20"/>
          <w:szCs w:val="20"/>
        </w:rPr>
        <w:t xml:space="preserve">computer program that draws slope fields and project them on </w:t>
      </w:r>
      <w:r w:rsidRPr="0051305A">
        <w:rPr>
          <w:rFonts w:asciiTheme="minorHAnsi" w:hAnsiTheme="minorHAnsi" w:cstheme="minorHAnsi"/>
          <w:sz w:val="20"/>
          <w:szCs w:val="20"/>
        </w:rPr>
        <w:t>a smartboard</w:t>
      </w:r>
      <w:r w:rsidR="002D1B0D" w:rsidRPr="0051305A">
        <w:rPr>
          <w:rFonts w:asciiTheme="minorHAnsi" w:hAnsiTheme="minorHAnsi" w:cstheme="minorHAnsi"/>
          <w:sz w:val="20"/>
          <w:szCs w:val="20"/>
        </w:rPr>
        <w:t xml:space="preserve">. </w:t>
      </w:r>
      <w:r w:rsidRPr="0051305A">
        <w:rPr>
          <w:rFonts w:asciiTheme="minorHAnsi" w:hAnsiTheme="minorHAnsi" w:cstheme="minorHAnsi"/>
          <w:sz w:val="20"/>
          <w:szCs w:val="20"/>
        </w:rPr>
        <w:t>Go over how to find slope fields on the calculator with the class by</w:t>
      </w:r>
      <w:r w:rsidR="002D1B0D" w:rsidRPr="0051305A">
        <w:rPr>
          <w:rFonts w:asciiTheme="minorHAnsi" w:hAnsiTheme="minorHAnsi" w:cstheme="minorHAnsi"/>
          <w:sz w:val="20"/>
          <w:szCs w:val="20"/>
        </w:rPr>
        <w:t xml:space="preserve"> </w:t>
      </w:r>
      <w:r w:rsidRPr="0051305A">
        <w:rPr>
          <w:rFonts w:asciiTheme="minorHAnsi" w:hAnsiTheme="minorHAnsi" w:cstheme="minorHAnsi"/>
          <w:sz w:val="20"/>
          <w:szCs w:val="20"/>
        </w:rPr>
        <w:t>using an online g</w:t>
      </w:r>
      <w:r w:rsidR="002D1B0D" w:rsidRPr="0051305A">
        <w:rPr>
          <w:rFonts w:asciiTheme="minorHAnsi" w:hAnsiTheme="minorHAnsi" w:cstheme="minorHAnsi"/>
          <w:sz w:val="20"/>
          <w:szCs w:val="20"/>
        </w:rPr>
        <w:t xml:space="preserve">raphing calculator </w:t>
      </w:r>
      <w:r w:rsidRPr="0051305A">
        <w:rPr>
          <w:rFonts w:asciiTheme="minorHAnsi" w:hAnsiTheme="minorHAnsi" w:cstheme="minorHAnsi"/>
          <w:sz w:val="20"/>
          <w:szCs w:val="20"/>
        </w:rPr>
        <w:t xml:space="preserve">and having </w:t>
      </w:r>
      <w:proofErr w:type="spellStart"/>
      <w:r w:rsidRPr="0051305A">
        <w:rPr>
          <w:rFonts w:asciiTheme="minorHAnsi" w:hAnsiTheme="minorHAnsi" w:cstheme="minorHAnsi"/>
          <w:sz w:val="20"/>
          <w:szCs w:val="20"/>
        </w:rPr>
        <w:t>iot</w:t>
      </w:r>
      <w:proofErr w:type="spellEnd"/>
      <w:r w:rsidRPr="0051305A">
        <w:rPr>
          <w:rFonts w:asciiTheme="minorHAnsi" w:hAnsiTheme="minorHAnsi" w:cstheme="minorHAnsi"/>
          <w:sz w:val="20"/>
          <w:szCs w:val="20"/>
        </w:rPr>
        <w:t xml:space="preserve"> projected on my smartboard as well via an</w:t>
      </w:r>
      <w:r w:rsidR="002D1B0D" w:rsidRPr="0051305A">
        <w:rPr>
          <w:rFonts w:asciiTheme="minorHAnsi" w:hAnsiTheme="minorHAnsi" w:cstheme="minorHAnsi"/>
          <w:sz w:val="20"/>
          <w:szCs w:val="20"/>
        </w:rPr>
        <w:t xml:space="preserve"> overhead projector. </w:t>
      </w:r>
      <w:r w:rsidRPr="0051305A">
        <w:rPr>
          <w:rFonts w:asciiTheme="minorHAnsi" w:hAnsiTheme="minorHAnsi" w:cstheme="minorHAnsi"/>
          <w:sz w:val="20"/>
          <w:szCs w:val="20"/>
        </w:rPr>
        <w:t xml:space="preserve">On top of that use </w:t>
      </w:r>
      <w:r w:rsidR="002D1B0D" w:rsidRPr="0051305A">
        <w:rPr>
          <w:rFonts w:asciiTheme="minorHAnsi" w:hAnsiTheme="minorHAnsi" w:cstheme="minorHAnsi"/>
          <w:sz w:val="20"/>
          <w:szCs w:val="20"/>
        </w:rPr>
        <w:t>photocop</w:t>
      </w:r>
      <w:r w:rsidRPr="0051305A">
        <w:rPr>
          <w:rFonts w:asciiTheme="minorHAnsi" w:hAnsiTheme="minorHAnsi" w:cstheme="minorHAnsi"/>
          <w:sz w:val="20"/>
          <w:szCs w:val="20"/>
        </w:rPr>
        <w:t>ied</w:t>
      </w:r>
      <w:r w:rsidR="002D1B0D" w:rsidRPr="0051305A">
        <w:rPr>
          <w:rFonts w:asciiTheme="minorHAnsi" w:hAnsiTheme="minorHAnsi" w:cstheme="minorHAnsi"/>
          <w:sz w:val="20"/>
          <w:szCs w:val="20"/>
        </w:rPr>
        <w:t xml:space="preserve"> prepared slope fields </w:t>
      </w:r>
      <w:r w:rsidRPr="0051305A">
        <w:rPr>
          <w:rFonts w:asciiTheme="minorHAnsi" w:hAnsiTheme="minorHAnsi" w:cstheme="minorHAnsi"/>
          <w:sz w:val="20"/>
          <w:szCs w:val="20"/>
        </w:rPr>
        <w:t>from the Wiley AP Calculus manual</w:t>
      </w:r>
      <w:r w:rsidR="002D1B0D" w:rsidRPr="0051305A">
        <w:rPr>
          <w:rFonts w:asciiTheme="minorHAnsi" w:hAnsiTheme="minorHAnsi" w:cstheme="minorHAnsi"/>
          <w:sz w:val="20"/>
          <w:szCs w:val="20"/>
        </w:rPr>
        <w:t xml:space="preserve"> </w:t>
      </w:r>
      <w:r w:rsidRPr="0051305A">
        <w:rPr>
          <w:rFonts w:asciiTheme="minorHAnsi" w:hAnsiTheme="minorHAnsi" w:cstheme="minorHAnsi"/>
          <w:sz w:val="20"/>
          <w:szCs w:val="20"/>
        </w:rPr>
        <w:t>that match</w:t>
      </w:r>
      <w:r w:rsidR="002D1B0D" w:rsidRPr="0051305A">
        <w:rPr>
          <w:rFonts w:asciiTheme="minorHAnsi" w:hAnsiTheme="minorHAnsi" w:cstheme="minorHAnsi"/>
          <w:sz w:val="20"/>
          <w:szCs w:val="20"/>
        </w:rPr>
        <w:t xml:space="preserve"> overhead </w:t>
      </w:r>
      <w:proofErr w:type="spellStart"/>
      <w:r w:rsidR="002D1B0D" w:rsidRPr="0051305A">
        <w:rPr>
          <w:rFonts w:asciiTheme="minorHAnsi" w:hAnsiTheme="minorHAnsi" w:cstheme="minorHAnsi"/>
          <w:sz w:val="20"/>
          <w:szCs w:val="20"/>
        </w:rPr>
        <w:t>t</w:t>
      </w:r>
      <w:r w:rsidRPr="0051305A">
        <w:rPr>
          <w:rFonts w:asciiTheme="minorHAnsi" w:hAnsiTheme="minorHAnsi" w:cstheme="minorHAnsi"/>
          <w:sz w:val="20"/>
          <w:szCs w:val="20"/>
        </w:rPr>
        <w:t>projections</w:t>
      </w:r>
      <w:proofErr w:type="spellEnd"/>
      <w:r w:rsidR="002D1B0D" w:rsidRPr="0051305A">
        <w:rPr>
          <w:rFonts w:asciiTheme="minorHAnsi" w:hAnsiTheme="minorHAnsi" w:cstheme="minorHAnsi"/>
          <w:sz w:val="20"/>
          <w:szCs w:val="20"/>
        </w:rPr>
        <w:t xml:space="preserve"> of various slope fields </w:t>
      </w:r>
      <w:r w:rsidRPr="0051305A">
        <w:rPr>
          <w:rFonts w:asciiTheme="minorHAnsi" w:hAnsiTheme="minorHAnsi" w:cstheme="minorHAnsi"/>
          <w:sz w:val="20"/>
          <w:szCs w:val="20"/>
        </w:rPr>
        <w:t>where we will trace solutions together as a class.</w:t>
      </w:r>
      <w:r w:rsidR="002D1B0D" w:rsidRPr="0051305A">
        <w:rPr>
          <w:rFonts w:asciiTheme="minorHAnsi" w:hAnsiTheme="minorHAnsi" w:cstheme="minorHAnsi"/>
          <w:sz w:val="20"/>
          <w:szCs w:val="20"/>
        </w:rPr>
        <w:t xml:space="preserve"> </w:t>
      </w:r>
      <w:r w:rsidRPr="0051305A">
        <w:rPr>
          <w:rFonts w:asciiTheme="minorHAnsi" w:hAnsiTheme="minorHAnsi" w:cstheme="minorHAnsi"/>
          <w:sz w:val="20"/>
          <w:szCs w:val="20"/>
        </w:rPr>
        <w:t>Complete</w:t>
      </w:r>
      <w:r w:rsidR="002D1B0D" w:rsidRPr="0051305A">
        <w:rPr>
          <w:rFonts w:asciiTheme="minorHAnsi" w:hAnsiTheme="minorHAnsi" w:cstheme="minorHAnsi"/>
          <w:sz w:val="20"/>
          <w:szCs w:val="20"/>
        </w:rPr>
        <w:t xml:space="preserve"> at least </w:t>
      </w:r>
      <w:r w:rsidRPr="0051305A">
        <w:rPr>
          <w:rFonts w:asciiTheme="minorHAnsi" w:hAnsiTheme="minorHAnsi" w:cstheme="minorHAnsi"/>
          <w:sz w:val="20"/>
          <w:szCs w:val="20"/>
        </w:rPr>
        <w:t>three</w:t>
      </w:r>
      <w:r w:rsidR="002D1B0D" w:rsidRPr="0051305A">
        <w:rPr>
          <w:rFonts w:asciiTheme="minorHAnsi" w:hAnsiTheme="minorHAnsi" w:cstheme="minorHAnsi"/>
          <w:sz w:val="20"/>
          <w:szCs w:val="20"/>
        </w:rPr>
        <w:t xml:space="preserve"> example</w:t>
      </w:r>
      <w:r w:rsidRPr="0051305A">
        <w:rPr>
          <w:rFonts w:asciiTheme="minorHAnsi" w:hAnsiTheme="minorHAnsi" w:cstheme="minorHAnsi"/>
          <w:sz w:val="20"/>
          <w:szCs w:val="20"/>
        </w:rPr>
        <w:t>s</w:t>
      </w:r>
      <w:r w:rsidR="002D1B0D" w:rsidRPr="0051305A">
        <w:rPr>
          <w:rFonts w:asciiTheme="minorHAnsi" w:hAnsiTheme="minorHAnsi" w:cstheme="minorHAnsi"/>
          <w:sz w:val="20"/>
          <w:szCs w:val="20"/>
        </w:rPr>
        <w:t xml:space="preserve"> by hand, just to make sure that the students see how a slope field is constructed. In particular, make sure that students remember what various slopes look like: a large positive slope, a small positive slope, a large negative slope, a slope of 1/2, 1 or 2. </w:t>
      </w:r>
      <w:r w:rsidRPr="0051305A">
        <w:rPr>
          <w:rFonts w:asciiTheme="minorHAnsi" w:hAnsiTheme="minorHAnsi" w:cstheme="minorHAnsi"/>
          <w:sz w:val="20"/>
          <w:szCs w:val="20"/>
        </w:rPr>
        <w:t>Explain that</w:t>
      </w:r>
      <w:r w:rsidR="002D1B0D" w:rsidRPr="0051305A">
        <w:rPr>
          <w:rFonts w:asciiTheme="minorHAnsi" w:hAnsiTheme="minorHAnsi" w:cstheme="minorHAnsi"/>
          <w:sz w:val="20"/>
          <w:szCs w:val="20"/>
        </w:rPr>
        <w:t xml:space="preserve"> slope fields </w:t>
      </w:r>
      <w:r w:rsidRPr="0051305A">
        <w:rPr>
          <w:rFonts w:asciiTheme="minorHAnsi" w:hAnsiTheme="minorHAnsi" w:cstheme="minorHAnsi"/>
          <w:sz w:val="20"/>
          <w:szCs w:val="20"/>
        </w:rPr>
        <w:t>are like a</w:t>
      </w:r>
      <w:r w:rsidR="002D1B0D" w:rsidRPr="0051305A">
        <w:rPr>
          <w:rFonts w:asciiTheme="minorHAnsi" w:hAnsiTheme="minorHAnsi" w:cstheme="minorHAnsi"/>
          <w:sz w:val="20"/>
          <w:szCs w:val="20"/>
        </w:rPr>
        <w:t xml:space="preserve"> set of </w:t>
      </w:r>
      <w:proofErr w:type="gramStart"/>
      <w:r w:rsidR="002D1B0D" w:rsidRPr="0051305A">
        <w:rPr>
          <w:rFonts w:asciiTheme="minorHAnsi" w:hAnsiTheme="minorHAnsi" w:cstheme="minorHAnsi"/>
          <w:sz w:val="20"/>
          <w:szCs w:val="20"/>
        </w:rPr>
        <w:t>sign posts</w:t>
      </w:r>
      <w:proofErr w:type="gramEnd"/>
      <w:r w:rsidRPr="0051305A">
        <w:rPr>
          <w:rFonts w:asciiTheme="minorHAnsi" w:hAnsiTheme="minorHAnsi" w:cstheme="minorHAnsi"/>
          <w:sz w:val="20"/>
          <w:szCs w:val="20"/>
        </w:rPr>
        <w:t>, where t</w:t>
      </w:r>
      <w:r w:rsidR="002D1B0D" w:rsidRPr="0051305A">
        <w:rPr>
          <w:rFonts w:asciiTheme="minorHAnsi" w:hAnsiTheme="minorHAnsi" w:cstheme="minorHAnsi"/>
          <w:sz w:val="20"/>
          <w:szCs w:val="20"/>
        </w:rPr>
        <w:t>here</w:t>
      </w:r>
      <w:r w:rsidRPr="0051305A">
        <w:rPr>
          <w:rFonts w:asciiTheme="minorHAnsi" w:hAnsiTheme="minorHAnsi" w:cstheme="minorHAnsi"/>
          <w:sz w:val="20"/>
          <w:szCs w:val="20"/>
        </w:rPr>
        <w:t xml:space="preserve"> is</w:t>
      </w:r>
      <w:r w:rsidR="002D1B0D" w:rsidRPr="0051305A">
        <w:rPr>
          <w:rFonts w:asciiTheme="minorHAnsi" w:hAnsiTheme="minorHAnsi" w:cstheme="minorHAnsi"/>
          <w:sz w:val="20"/>
          <w:szCs w:val="20"/>
        </w:rPr>
        <w:t xml:space="preserve"> one at each point, and wherever you are</w:t>
      </w:r>
      <w:r w:rsidR="005C2624" w:rsidRPr="0051305A">
        <w:rPr>
          <w:rFonts w:asciiTheme="minorHAnsi" w:hAnsiTheme="minorHAnsi" w:cstheme="minorHAnsi"/>
          <w:sz w:val="20"/>
          <w:szCs w:val="20"/>
        </w:rPr>
        <w:t xml:space="preserve"> and </w:t>
      </w:r>
      <w:r w:rsidR="002D1B0D" w:rsidRPr="0051305A">
        <w:rPr>
          <w:rFonts w:asciiTheme="minorHAnsi" w:hAnsiTheme="minorHAnsi" w:cstheme="minorHAnsi"/>
          <w:sz w:val="20"/>
          <w:szCs w:val="20"/>
        </w:rPr>
        <w:t xml:space="preserve">it tells you in what direction to move. You move a little, and there’s the next </w:t>
      </w:r>
      <w:proofErr w:type="gramStart"/>
      <w:r w:rsidR="002D1B0D" w:rsidRPr="0051305A">
        <w:rPr>
          <w:rFonts w:asciiTheme="minorHAnsi" w:hAnsiTheme="minorHAnsi" w:cstheme="minorHAnsi"/>
          <w:sz w:val="20"/>
          <w:szCs w:val="20"/>
        </w:rPr>
        <w:t>sign post</w:t>
      </w:r>
      <w:proofErr w:type="gramEnd"/>
      <w:r w:rsidR="002D1B0D" w:rsidRPr="0051305A">
        <w:rPr>
          <w:rFonts w:asciiTheme="minorHAnsi" w:hAnsiTheme="minorHAnsi" w:cstheme="minorHAnsi"/>
          <w:sz w:val="20"/>
          <w:szCs w:val="20"/>
        </w:rPr>
        <w:t xml:space="preserve">, etc. </w:t>
      </w:r>
    </w:p>
    <w:p w14:paraId="660DDA6A" w14:textId="77777777" w:rsidR="005C2624" w:rsidRPr="0051305A" w:rsidRDefault="002D1B0D" w:rsidP="0051305A">
      <w:pPr>
        <w:rPr>
          <w:rFonts w:asciiTheme="minorHAnsi" w:hAnsiTheme="minorHAnsi" w:cstheme="minorHAnsi"/>
          <w:sz w:val="20"/>
          <w:szCs w:val="20"/>
        </w:rPr>
      </w:pPr>
      <w:r w:rsidRPr="0051305A">
        <w:rPr>
          <w:rFonts w:asciiTheme="minorHAnsi" w:hAnsiTheme="minorHAnsi" w:cstheme="minorHAnsi"/>
          <w:sz w:val="20"/>
          <w:szCs w:val="20"/>
        </w:rPr>
        <w:t>Try drawing the solution</w:t>
      </w:r>
      <w:r w:rsidR="005C2624" w:rsidRPr="0051305A">
        <w:rPr>
          <w:rFonts w:asciiTheme="minorHAnsi" w:hAnsiTheme="minorHAnsi" w:cstheme="minorHAnsi"/>
          <w:sz w:val="20"/>
          <w:szCs w:val="20"/>
        </w:rPr>
        <w:t>:</w:t>
      </w:r>
    </w:p>
    <w:p w14:paraId="38B814FF" w14:textId="77777777" w:rsidR="005C2624" w:rsidRPr="0051305A" w:rsidRDefault="005C2624" w:rsidP="0051305A">
      <w:pPr>
        <w:rPr>
          <w:rFonts w:asciiTheme="minorHAnsi" w:hAnsiTheme="minorHAnsi" w:cstheme="minorHAnsi"/>
          <w:sz w:val="20"/>
          <w:szCs w:val="20"/>
        </w:rPr>
      </w:pPr>
      <w:r w:rsidRPr="0051305A">
        <w:rPr>
          <w:rFonts w:asciiTheme="minorHAnsi" w:hAnsiTheme="minorHAnsi" w:cstheme="minorHAnsi"/>
          <w:sz w:val="20"/>
          <w:szCs w:val="20"/>
        </w:rPr>
        <w:t xml:space="preserve">1. </w:t>
      </w:r>
      <m:oMath>
        <m:f>
          <m:fPr>
            <m:ctrlPr>
              <w:rPr>
                <w:rFonts w:ascii="Cambria Math" w:hAnsi="Cambria Math" w:cstheme="minorHAnsi"/>
                <w:i/>
                <w:iCs/>
                <w:sz w:val="20"/>
                <w:szCs w:val="20"/>
              </w:rPr>
            </m:ctrlPr>
          </m:fPr>
          <m:num>
            <m:r>
              <w:rPr>
                <w:rFonts w:ascii="Cambria Math" w:hAnsi="Cambria Math" w:cstheme="minorHAnsi"/>
                <w:sz w:val="20"/>
                <w:szCs w:val="20"/>
              </w:rPr>
              <m:t>dy</m:t>
            </m:r>
          </m:num>
          <m:den>
            <m:r>
              <w:rPr>
                <w:rFonts w:ascii="Cambria Math" w:hAnsi="Cambria Math" w:cstheme="minorHAnsi"/>
                <w:sz w:val="20"/>
                <w:szCs w:val="20"/>
              </w:rPr>
              <m:t>dx</m:t>
            </m:r>
          </m:den>
        </m:f>
        <m:r>
          <w:rPr>
            <w:rFonts w:ascii="Cambria Math" w:hAnsi="Cambria Math" w:cstheme="minorHAnsi"/>
            <w:sz w:val="20"/>
            <w:szCs w:val="20"/>
          </w:rPr>
          <m:t>=</m:t>
        </m:r>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x</m:t>
            </m:r>
          </m:den>
        </m:f>
      </m:oMath>
      <w:r w:rsidR="002D1B0D" w:rsidRPr="0051305A">
        <w:rPr>
          <w:rFonts w:asciiTheme="minorHAnsi" w:hAnsiTheme="minorHAnsi" w:cstheme="minorHAnsi"/>
          <w:i/>
          <w:iCs/>
          <w:sz w:val="20"/>
          <w:szCs w:val="20"/>
        </w:rPr>
        <w:t xml:space="preserve"> </w:t>
      </w:r>
      <w:r w:rsidRPr="0051305A">
        <w:rPr>
          <w:rFonts w:asciiTheme="minorHAnsi" w:hAnsiTheme="minorHAnsi" w:cstheme="minorHAnsi"/>
          <w:i/>
          <w:iCs/>
          <w:sz w:val="20"/>
          <w:szCs w:val="20"/>
        </w:rPr>
        <w:t xml:space="preserve"> </w:t>
      </w:r>
      <w:r w:rsidR="002D1B0D" w:rsidRPr="0051305A">
        <w:rPr>
          <w:rFonts w:asciiTheme="minorHAnsi" w:hAnsiTheme="minorHAnsi" w:cstheme="minorHAnsi"/>
          <w:sz w:val="20"/>
          <w:szCs w:val="20"/>
        </w:rPr>
        <w:t xml:space="preserve">from </w:t>
      </w:r>
      <m:oMath>
        <m:r>
          <w:rPr>
            <w:rFonts w:ascii="Cambria Math" w:hAnsi="Cambria Math" w:cstheme="minorHAnsi"/>
            <w:sz w:val="20"/>
            <w:szCs w:val="20"/>
          </w:rPr>
          <m:t>x=1</m:t>
        </m:r>
      </m:oMath>
      <w:r w:rsidR="002D1B0D" w:rsidRPr="0051305A">
        <w:rPr>
          <w:rFonts w:asciiTheme="minorHAnsi" w:hAnsiTheme="minorHAnsi" w:cstheme="minorHAnsi"/>
          <w:sz w:val="20"/>
          <w:szCs w:val="20"/>
        </w:rPr>
        <w:t xml:space="preserve">, </w:t>
      </w:r>
      <m:oMath>
        <m:r>
          <w:rPr>
            <w:rFonts w:ascii="Cambria Math" w:hAnsi="Cambria Math" w:cstheme="minorHAnsi"/>
            <w:sz w:val="20"/>
            <w:szCs w:val="20"/>
          </w:rPr>
          <m:t>y=0</m:t>
        </m:r>
      </m:oMath>
      <w:r w:rsidR="002D1B0D" w:rsidRPr="0051305A">
        <w:rPr>
          <w:rFonts w:asciiTheme="minorHAnsi" w:hAnsiTheme="minorHAnsi" w:cstheme="minorHAnsi"/>
          <w:sz w:val="20"/>
          <w:szCs w:val="20"/>
        </w:rPr>
        <w:t xml:space="preserve"> to </w:t>
      </w:r>
      <m:oMath>
        <m:r>
          <w:rPr>
            <w:rFonts w:ascii="Cambria Math" w:hAnsi="Cambria Math" w:cstheme="minorHAnsi"/>
            <w:sz w:val="20"/>
            <w:szCs w:val="20"/>
          </w:rPr>
          <m:t>x=2</m:t>
        </m:r>
      </m:oMath>
      <w:r w:rsidR="002D1B0D" w:rsidRPr="0051305A">
        <w:rPr>
          <w:rFonts w:asciiTheme="minorHAnsi" w:hAnsiTheme="minorHAnsi" w:cstheme="minorHAnsi"/>
          <w:sz w:val="20"/>
          <w:szCs w:val="20"/>
        </w:rPr>
        <w:t xml:space="preserve">, and see how close to </w:t>
      </w:r>
      <m:oMath>
        <m:func>
          <m:funcPr>
            <m:ctrlPr>
              <w:rPr>
                <w:rFonts w:ascii="Cambria Math" w:hAnsi="Cambria Math" w:cstheme="minorHAnsi"/>
                <w:i/>
                <w:sz w:val="20"/>
                <w:szCs w:val="20"/>
              </w:rPr>
            </m:ctrlPr>
          </m:funcPr>
          <m:fName>
            <m:r>
              <m:rPr>
                <m:sty m:val="p"/>
              </m:rPr>
              <w:rPr>
                <w:rFonts w:ascii="Cambria Math" w:hAnsi="Cambria Math" w:cstheme="minorHAnsi"/>
                <w:sz w:val="20"/>
                <w:szCs w:val="20"/>
              </w:rPr>
              <m:t>ln</m:t>
            </m:r>
          </m:fName>
          <m:e>
            <m:r>
              <w:rPr>
                <w:rFonts w:ascii="Cambria Math" w:hAnsi="Cambria Math" w:cstheme="minorHAnsi"/>
                <w:sz w:val="20"/>
                <w:szCs w:val="20"/>
              </w:rPr>
              <m:t>2</m:t>
            </m:r>
          </m:e>
        </m:func>
        <m:r>
          <w:rPr>
            <w:rFonts w:ascii="Cambria Math" w:hAnsi="Cambria Math" w:cstheme="minorHAnsi"/>
            <w:sz w:val="20"/>
            <w:szCs w:val="20"/>
          </w:rPr>
          <m:t>≈0.7</m:t>
        </m:r>
      </m:oMath>
      <w:r w:rsidR="002D1B0D" w:rsidRPr="0051305A">
        <w:rPr>
          <w:rFonts w:asciiTheme="minorHAnsi" w:hAnsiTheme="minorHAnsi" w:cstheme="minorHAnsi"/>
          <w:sz w:val="20"/>
          <w:szCs w:val="20"/>
        </w:rPr>
        <w:t xml:space="preserve"> you get (</w:t>
      </w:r>
      <w:r w:rsidRPr="0051305A">
        <w:rPr>
          <w:rFonts w:asciiTheme="minorHAnsi" w:hAnsiTheme="minorHAnsi" w:cstheme="minorHAnsi"/>
          <w:sz w:val="20"/>
          <w:szCs w:val="20"/>
        </w:rPr>
        <w:t>then have</w:t>
      </w:r>
      <w:r w:rsidR="002D1B0D" w:rsidRPr="0051305A">
        <w:rPr>
          <w:rFonts w:asciiTheme="minorHAnsi" w:hAnsiTheme="minorHAnsi" w:cstheme="minorHAnsi"/>
          <w:sz w:val="20"/>
          <w:szCs w:val="20"/>
        </w:rPr>
        <w:t xml:space="preserve"> the students to do this on work sheets). </w:t>
      </w:r>
    </w:p>
    <w:p w14:paraId="08039D0C" w14:textId="5F5D9773" w:rsidR="002D1B0D" w:rsidRPr="0051305A" w:rsidRDefault="005C2624" w:rsidP="0051305A">
      <w:pPr>
        <w:rPr>
          <w:rFonts w:asciiTheme="minorHAnsi" w:hAnsiTheme="minorHAnsi" w:cstheme="minorHAnsi"/>
          <w:sz w:val="20"/>
          <w:szCs w:val="20"/>
        </w:rPr>
      </w:pPr>
      <w:r w:rsidRPr="0051305A">
        <w:rPr>
          <w:rFonts w:asciiTheme="minorHAnsi" w:hAnsiTheme="minorHAnsi" w:cstheme="minorHAnsi"/>
          <w:sz w:val="20"/>
          <w:szCs w:val="20"/>
        </w:rPr>
        <w:lastRenderedPageBreak/>
        <w:t>G</w:t>
      </w:r>
      <w:r w:rsidR="002D1B0D" w:rsidRPr="0051305A">
        <w:rPr>
          <w:rFonts w:asciiTheme="minorHAnsi" w:hAnsiTheme="minorHAnsi" w:cstheme="minorHAnsi"/>
          <w:sz w:val="20"/>
          <w:szCs w:val="20"/>
        </w:rPr>
        <w:t xml:space="preserve">et students to come up and draw solutions directly on the </w:t>
      </w:r>
      <w:r w:rsidRPr="0051305A">
        <w:rPr>
          <w:rFonts w:asciiTheme="minorHAnsi" w:hAnsiTheme="minorHAnsi" w:cstheme="minorHAnsi"/>
          <w:sz w:val="20"/>
          <w:szCs w:val="20"/>
        </w:rPr>
        <w:t>white</w:t>
      </w:r>
      <w:r w:rsidR="002D1B0D" w:rsidRPr="0051305A">
        <w:rPr>
          <w:rFonts w:asciiTheme="minorHAnsi" w:hAnsiTheme="minorHAnsi" w:cstheme="minorHAnsi"/>
          <w:sz w:val="20"/>
          <w:szCs w:val="20"/>
        </w:rPr>
        <w:t xml:space="preserve">board, over the projected slope field, and then ask them to critique each other’s efforts. Make sure that they understand that the solutions they draw on the slope field are the same as the solutions given in the previous class. </w:t>
      </w:r>
    </w:p>
    <w:p w14:paraId="0DAC9880" w14:textId="1BACC939" w:rsidR="002D1B0D" w:rsidRPr="0051305A" w:rsidRDefault="002D1B0D" w:rsidP="0051305A">
      <w:pPr>
        <w:rPr>
          <w:rFonts w:asciiTheme="minorHAnsi" w:hAnsiTheme="minorHAnsi" w:cstheme="minorHAnsi"/>
          <w:sz w:val="20"/>
          <w:szCs w:val="20"/>
        </w:rPr>
      </w:pPr>
      <w:r w:rsidRPr="0051305A">
        <w:rPr>
          <w:rFonts w:asciiTheme="minorHAnsi" w:hAnsiTheme="minorHAnsi" w:cstheme="minorHAnsi"/>
          <w:sz w:val="20"/>
          <w:szCs w:val="20"/>
        </w:rPr>
        <w:t xml:space="preserve">One good problem that can be done either in the way described above, or on worksheets that you hand out, is to give students the slope field of the yam equation from the previous class (or, if you gave them another example, give the slope field from that example). You can see a lot more about the general behavior of solutions from the slope field than from the specific solution. Illustrate how the general behavior of the solution depends on the initial conditions by getting the students to draw three solutions, one starting at the equilibrium solution </w:t>
      </w:r>
      <m:oMath>
        <m:r>
          <w:rPr>
            <w:rFonts w:ascii="Cambria Math" w:hAnsi="Cambria Math" w:cstheme="minorHAnsi"/>
            <w:sz w:val="20"/>
            <w:szCs w:val="20"/>
          </w:rPr>
          <m:t>(T=200),</m:t>
        </m:r>
      </m:oMath>
      <w:r w:rsidRPr="0051305A">
        <w:rPr>
          <w:rFonts w:asciiTheme="minorHAnsi" w:hAnsiTheme="minorHAnsi" w:cstheme="minorHAnsi"/>
          <w:sz w:val="20"/>
          <w:szCs w:val="20"/>
        </w:rPr>
        <w:t xml:space="preserve"> one starting above it, and one starting below it. It is a good test of their understanding whether they will cross the equilibrium solution, or whether starting on it, they will stay on it. Ask them why a solution can never cross the equilibrium solution. (Once you are on the line </w:t>
      </w:r>
      <w:r w:rsidRPr="0051305A">
        <w:rPr>
          <w:rFonts w:ascii="Cambria Math" w:hAnsi="Cambria Math" w:cs="Cambria Math"/>
          <w:i/>
          <w:iCs/>
          <w:sz w:val="20"/>
          <w:szCs w:val="20"/>
        </w:rPr>
        <w:t>𝑇</w:t>
      </w:r>
      <w:r w:rsidRPr="0051305A">
        <w:rPr>
          <w:rFonts w:asciiTheme="minorHAnsi" w:hAnsiTheme="minorHAnsi" w:cstheme="minorHAnsi"/>
          <w:i/>
          <w:iCs/>
          <w:sz w:val="20"/>
          <w:szCs w:val="20"/>
        </w:rPr>
        <w:t xml:space="preserve"> </w:t>
      </w:r>
      <w:r w:rsidRPr="0051305A">
        <w:rPr>
          <w:rFonts w:asciiTheme="minorHAnsi" w:hAnsiTheme="minorHAnsi" w:cstheme="minorHAnsi"/>
          <w:sz w:val="20"/>
          <w:szCs w:val="20"/>
        </w:rPr>
        <w:t xml:space="preserve">= 200, you can’t leave it because the signposts don’t let you.) Also, point out how to read the arbitrary constant in the previously derived analytic solution from the graph of the solution on the slope field (it is the difference between 200 and the point where the solution crosses the </w:t>
      </w:r>
      <w:r w:rsidRPr="0051305A">
        <w:rPr>
          <w:rFonts w:ascii="Cambria Math" w:hAnsi="Cambria Math" w:cs="Cambria Math"/>
          <w:i/>
          <w:iCs/>
          <w:sz w:val="20"/>
          <w:szCs w:val="20"/>
        </w:rPr>
        <w:t>𝑦</w:t>
      </w:r>
      <w:r w:rsidRPr="0051305A">
        <w:rPr>
          <w:rFonts w:asciiTheme="minorHAnsi" w:hAnsiTheme="minorHAnsi" w:cstheme="minorHAnsi"/>
          <w:sz w:val="20"/>
          <w:szCs w:val="20"/>
        </w:rPr>
        <w:t xml:space="preserve">-axis). </w:t>
      </w:r>
    </w:p>
    <w:p w14:paraId="31631063" w14:textId="45A8639A" w:rsidR="002D1B0D" w:rsidRPr="0051305A" w:rsidRDefault="002D1B0D" w:rsidP="0051305A">
      <w:pPr>
        <w:rPr>
          <w:rFonts w:asciiTheme="minorHAnsi" w:hAnsiTheme="minorHAnsi" w:cstheme="minorHAnsi"/>
          <w:sz w:val="20"/>
          <w:szCs w:val="20"/>
        </w:rPr>
      </w:pPr>
      <w:r w:rsidRPr="0051305A">
        <w:rPr>
          <w:rFonts w:asciiTheme="minorHAnsi" w:hAnsiTheme="minorHAnsi" w:cstheme="minorHAnsi"/>
          <w:sz w:val="20"/>
          <w:szCs w:val="20"/>
        </w:rPr>
        <w:t xml:space="preserve">Since they feel like they are “connecting the dots,” students can easily think that the graphical solution is not as valid as Euler’s method or an analytic solution. It’s important to stress to students that this method is a viable one, and that it strengthens their geometric intuition about differential equations and their solutions. To illustrate this, give them a differential equation such as </w:t>
      </w:r>
      <m:oMath>
        <m:sSup>
          <m:sSupPr>
            <m:ctrlPr>
              <w:rPr>
                <w:rFonts w:ascii="Cambria Math" w:hAnsi="Cambria Math" w:cstheme="minorHAnsi"/>
                <w:i/>
                <w:iCs/>
                <w:sz w:val="20"/>
                <w:szCs w:val="20"/>
              </w:rPr>
            </m:ctrlPr>
          </m:sSupPr>
          <m:e>
            <m:r>
              <w:rPr>
                <w:rFonts w:ascii="Cambria Math" w:hAnsi="Cambria Math" w:cstheme="minorHAnsi"/>
                <w:sz w:val="20"/>
                <w:szCs w:val="20"/>
              </w:rPr>
              <m:t>y</m:t>
            </m:r>
          </m:e>
          <m:sup>
            <m:r>
              <w:rPr>
                <w:rFonts w:ascii="Cambria Math" w:hAnsi="Cambria Math" w:cstheme="minorHAnsi"/>
                <w:sz w:val="20"/>
                <w:szCs w:val="20"/>
              </w:rPr>
              <m:t>'</m:t>
            </m:r>
          </m:sup>
        </m:sSup>
        <m:r>
          <w:rPr>
            <w:rFonts w:ascii="Cambria Math" w:hAnsi="Cambria Math" w:cstheme="minorHAnsi"/>
            <w:sz w:val="20"/>
            <w:szCs w:val="20"/>
          </w:rPr>
          <m:t>=</m:t>
        </m:r>
        <m:r>
          <w:rPr>
            <w:rFonts w:ascii="Cambria Math" w:hAnsi="Cambria Math" w:cstheme="minorHAnsi"/>
            <w:position w:val="6"/>
            <w:sz w:val="20"/>
            <w:szCs w:val="20"/>
          </w:rPr>
          <m:t xml:space="preserve"> </m:t>
        </m:r>
        <m:r>
          <w:rPr>
            <w:rFonts w:ascii="Cambria Math" w:hAnsi="Cambria Math" w:cstheme="minorHAnsi"/>
            <w:sz w:val="20"/>
            <w:szCs w:val="20"/>
          </w:rPr>
          <m:t xml:space="preserve"> -</m:t>
        </m:r>
        <m:f>
          <m:fPr>
            <m:ctrlPr>
              <w:rPr>
                <w:rFonts w:ascii="Cambria Math" w:hAnsi="Cambria Math" w:cstheme="minorHAnsi"/>
                <w:i/>
                <w:iCs/>
                <w:sz w:val="20"/>
                <w:szCs w:val="20"/>
              </w:rPr>
            </m:ctrlPr>
          </m:fPr>
          <m:num>
            <m:r>
              <w:rPr>
                <w:rFonts w:ascii="Cambria Math" w:hAnsi="Cambria Math" w:cstheme="minorHAnsi"/>
                <w:sz w:val="20"/>
                <w:szCs w:val="20"/>
              </w:rPr>
              <m:t>y</m:t>
            </m:r>
            <m:ctrlPr>
              <w:rPr>
                <w:rFonts w:ascii="Cambria Math" w:hAnsi="Cambria Math" w:cstheme="minorHAnsi"/>
                <w:i/>
                <w:sz w:val="20"/>
                <w:szCs w:val="20"/>
              </w:rPr>
            </m:ctrlPr>
          </m:num>
          <m:den>
            <m:r>
              <w:rPr>
                <w:rFonts w:ascii="Cambria Math" w:hAnsi="Cambria Math" w:cstheme="minorHAnsi"/>
                <w:sz w:val="20"/>
                <w:szCs w:val="20"/>
              </w:rPr>
              <m:t>x</m:t>
            </m:r>
          </m:den>
        </m:f>
      </m:oMath>
      <w:r w:rsidRPr="0051305A">
        <w:rPr>
          <w:rFonts w:asciiTheme="minorHAnsi" w:hAnsiTheme="minorHAnsi" w:cstheme="minorHAnsi"/>
          <w:i/>
          <w:iCs/>
          <w:sz w:val="20"/>
          <w:szCs w:val="20"/>
        </w:rPr>
        <w:t xml:space="preserve"> </w:t>
      </w:r>
      <w:r w:rsidRPr="0051305A">
        <w:rPr>
          <w:rFonts w:asciiTheme="minorHAnsi" w:hAnsiTheme="minorHAnsi" w:cstheme="minorHAnsi"/>
          <w:sz w:val="20"/>
          <w:szCs w:val="20"/>
        </w:rPr>
        <w:t xml:space="preserve">and ask them to describe the long-term behavior of the solution passing through </w:t>
      </w:r>
      <m:oMath>
        <m:r>
          <w:rPr>
            <w:rFonts w:ascii="Cambria Math" w:hAnsi="Cambria Math" w:cstheme="minorHAnsi"/>
            <w:sz w:val="20"/>
            <w:szCs w:val="20"/>
          </w:rPr>
          <m:t xml:space="preserve">(1, 1) </m:t>
        </m:r>
      </m:oMath>
      <w:r w:rsidRPr="0051305A">
        <w:rPr>
          <w:rFonts w:asciiTheme="minorHAnsi" w:hAnsiTheme="minorHAnsi" w:cstheme="minorHAnsi"/>
          <w:sz w:val="20"/>
          <w:szCs w:val="20"/>
        </w:rPr>
        <w:t>(</w:t>
      </w:r>
      <w:proofErr w:type="gramStart"/>
      <w:r w:rsidRPr="0051305A">
        <w:rPr>
          <w:rFonts w:asciiTheme="minorHAnsi" w:hAnsiTheme="minorHAnsi" w:cstheme="minorHAnsi"/>
          <w:sz w:val="20"/>
          <w:szCs w:val="20"/>
        </w:rPr>
        <w:t>i.e.</w:t>
      </w:r>
      <w:proofErr w:type="gramEnd"/>
      <w:r w:rsidRPr="0051305A">
        <w:rPr>
          <w:rFonts w:asciiTheme="minorHAnsi" w:hAnsiTheme="minorHAnsi" w:cstheme="minorHAnsi"/>
          <w:sz w:val="20"/>
          <w:szCs w:val="20"/>
        </w:rPr>
        <w:t xml:space="preserve"> what happens to </w:t>
      </w:r>
      <m:oMath>
        <m:r>
          <w:rPr>
            <w:rFonts w:ascii="Cambria Math" w:hAnsi="Cambria Math" w:cstheme="minorHAnsi"/>
            <w:sz w:val="20"/>
            <w:szCs w:val="20"/>
          </w:rPr>
          <m:t>y</m:t>
        </m:r>
      </m:oMath>
      <w:r w:rsidRPr="0051305A">
        <w:rPr>
          <w:rFonts w:asciiTheme="minorHAnsi" w:hAnsiTheme="minorHAnsi" w:cstheme="minorHAnsi"/>
          <w:i/>
          <w:iCs/>
          <w:sz w:val="20"/>
          <w:szCs w:val="20"/>
        </w:rPr>
        <w:t xml:space="preserve"> </w:t>
      </w:r>
      <w:r w:rsidRPr="0051305A">
        <w:rPr>
          <w:rFonts w:asciiTheme="minorHAnsi" w:hAnsiTheme="minorHAnsi" w:cstheme="minorHAnsi"/>
          <w:sz w:val="20"/>
          <w:szCs w:val="20"/>
        </w:rPr>
        <w:t xml:space="preserve">as </w:t>
      </w:r>
      <m:oMath>
        <m:r>
          <w:rPr>
            <w:rFonts w:ascii="Cambria Math" w:hAnsi="Cambria Math" w:cstheme="minorHAnsi"/>
            <w:sz w:val="20"/>
            <w:szCs w:val="20"/>
          </w:rPr>
          <m:t>x→∞).</m:t>
        </m:r>
      </m:oMath>
      <w:r w:rsidRPr="0051305A">
        <w:rPr>
          <w:rFonts w:asciiTheme="minorHAnsi" w:hAnsiTheme="minorHAnsi" w:cstheme="minorHAnsi"/>
          <w:sz w:val="20"/>
          <w:szCs w:val="20"/>
        </w:rPr>
        <w:t xml:space="preserve"> Then draw the slope field and ask them the same question. </w:t>
      </w:r>
    </w:p>
    <w:p w14:paraId="0019FCD9" w14:textId="59E3AA58" w:rsidR="0000647E" w:rsidRPr="0051305A" w:rsidRDefault="0000647E" w:rsidP="0051305A">
      <w:pPr>
        <w:rPr>
          <w:rFonts w:asciiTheme="minorHAnsi" w:hAnsiTheme="minorHAnsi" w:cstheme="minorHAnsi"/>
          <w:sz w:val="20"/>
          <w:szCs w:val="20"/>
          <w:u w:val="single"/>
        </w:rPr>
      </w:pPr>
      <w:r w:rsidRPr="0051305A">
        <w:rPr>
          <w:rFonts w:asciiTheme="minorHAnsi" w:hAnsiTheme="minorHAnsi" w:cstheme="minorHAnsi"/>
          <w:color w:val="000000" w:themeColor="text1"/>
          <w:sz w:val="20"/>
          <w:szCs w:val="20"/>
        </w:rPr>
        <w:t xml:space="preserve">Day 1: Complete problems </w:t>
      </w:r>
      <w:r w:rsidR="00153EF0" w:rsidRPr="0051305A">
        <w:rPr>
          <w:rFonts w:asciiTheme="minorHAnsi" w:hAnsiTheme="minorHAnsi" w:cstheme="minorHAnsi"/>
          <w:color w:val="000000" w:themeColor="text1"/>
          <w:sz w:val="20"/>
          <w:szCs w:val="20"/>
        </w:rPr>
        <w:t>1, 2, 3, 4, 5, 8, 9, 11, 17, 23</w:t>
      </w:r>
    </w:p>
    <w:p w14:paraId="0005B9E6" w14:textId="70EFE3C4" w:rsidR="0000647E" w:rsidRPr="0051305A" w:rsidRDefault="0000647E" w:rsidP="0051305A">
      <w:pPr>
        <w:rPr>
          <w:rFonts w:asciiTheme="minorHAnsi" w:hAnsiTheme="minorHAnsi" w:cstheme="minorHAnsi"/>
          <w:color w:val="000000" w:themeColor="text1"/>
          <w:sz w:val="20"/>
          <w:szCs w:val="20"/>
        </w:rPr>
      </w:pPr>
      <w:r w:rsidRPr="0051305A">
        <w:rPr>
          <w:rFonts w:asciiTheme="minorHAnsi" w:hAnsiTheme="minorHAnsi" w:cstheme="minorHAnsi"/>
          <w:color w:val="000000" w:themeColor="text1"/>
          <w:sz w:val="20"/>
          <w:szCs w:val="20"/>
        </w:rPr>
        <w:t xml:space="preserve">Day 2: Complete problems </w:t>
      </w:r>
      <w:r w:rsidR="00153EF0" w:rsidRPr="0051305A">
        <w:rPr>
          <w:rFonts w:asciiTheme="minorHAnsi" w:hAnsiTheme="minorHAnsi" w:cstheme="minorHAnsi"/>
          <w:color w:val="000000" w:themeColor="text1"/>
          <w:sz w:val="20"/>
          <w:szCs w:val="20"/>
        </w:rPr>
        <w:t>10, 12, 13, 15, 18, 19-22, 24, 25</w:t>
      </w:r>
    </w:p>
    <w:p w14:paraId="2B73639C" w14:textId="76B94E59" w:rsidR="0000647E" w:rsidRPr="0051305A" w:rsidRDefault="0000647E" w:rsidP="0051305A">
      <w:pPr>
        <w:rPr>
          <w:rFonts w:asciiTheme="minorHAnsi" w:hAnsiTheme="minorHAnsi" w:cstheme="minorHAnsi"/>
          <w:color w:val="000000" w:themeColor="text1"/>
          <w:sz w:val="20"/>
          <w:szCs w:val="20"/>
        </w:rPr>
      </w:pPr>
    </w:p>
    <w:p w14:paraId="107CAAE6" w14:textId="265BD98A" w:rsidR="0000647E" w:rsidRPr="0051305A" w:rsidRDefault="0000647E" w:rsidP="0051305A">
      <w:pPr>
        <w:rPr>
          <w:rFonts w:asciiTheme="minorHAnsi" w:hAnsiTheme="minorHAnsi" w:cstheme="minorHAnsi"/>
          <w:sz w:val="20"/>
          <w:szCs w:val="20"/>
          <w:u w:val="single"/>
        </w:rPr>
      </w:pPr>
      <w:r w:rsidRPr="0051305A">
        <w:rPr>
          <w:rFonts w:asciiTheme="minorHAnsi" w:hAnsiTheme="minorHAnsi" w:cstheme="minorHAnsi"/>
          <w:sz w:val="20"/>
          <w:szCs w:val="20"/>
          <w:u w:val="single"/>
        </w:rPr>
        <w:t xml:space="preserve">Lesson Theme </w:t>
      </w:r>
      <w:proofErr w:type="gramStart"/>
      <w:r w:rsidRPr="0051305A">
        <w:rPr>
          <w:rFonts w:asciiTheme="minorHAnsi" w:hAnsiTheme="minorHAnsi" w:cstheme="minorHAnsi"/>
          <w:sz w:val="20"/>
          <w:szCs w:val="20"/>
          <w:u w:val="single"/>
        </w:rPr>
        <w:t>11.</w:t>
      </w:r>
      <w:r w:rsidR="004207CB" w:rsidRPr="0051305A">
        <w:rPr>
          <w:rFonts w:asciiTheme="minorHAnsi" w:hAnsiTheme="minorHAnsi" w:cstheme="minorHAnsi"/>
          <w:sz w:val="20"/>
          <w:szCs w:val="20"/>
          <w:u w:val="single"/>
        </w:rPr>
        <w:t>4</w:t>
      </w:r>
      <w:r w:rsidRPr="0051305A">
        <w:rPr>
          <w:rFonts w:asciiTheme="minorHAnsi" w:hAnsiTheme="minorHAnsi" w:cstheme="minorHAnsi"/>
          <w:sz w:val="20"/>
          <w:szCs w:val="20"/>
          <w:u w:val="single"/>
        </w:rPr>
        <w:t xml:space="preserve"> :</w:t>
      </w:r>
      <w:proofErr w:type="gramEnd"/>
      <w:r w:rsidRPr="0051305A">
        <w:rPr>
          <w:rFonts w:asciiTheme="minorHAnsi" w:hAnsiTheme="minorHAnsi" w:cstheme="minorHAnsi"/>
          <w:sz w:val="20"/>
          <w:szCs w:val="20"/>
          <w:u w:val="single"/>
        </w:rPr>
        <w:t xml:space="preserve"> </w:t>
      </w:r>
      <w:r w:rsidR="004207CB" w:rsidRPr="0051305A">
        <w:rPr>
          <w:rFonts w:asciiTheme="minorHAnsi" w:hAnsiTheme="minorHAnsi" w:cstheme="minorHAnsi"/>
          <w:sz w:val="20"/>
          <w:szCs w:val="20"/>
          <w:u w:val="single"/>
        </w:rPr>
        <w:t>Separation of Variables</w:t>
      </w:r>
      <w:r w:rsidR="006B57A3" w:rsidRPr="005C6EEF">
        <w:rPr>
          <w:rFonts w:asciiTheme="minorHAnsi" w:hAnsiTheme="minorHAnsi" w:cstheme="minorHAnsi"/>
          <w:sz w:val="20"/>
          <w:szCs w:val="20"/>
        </w:rPr>
        <w:t xml:space="preserve"> </w:t>
      </w:r>
      <w:r w:rsidR="005C6EEF" w:rsidRPr="005C6EEF">
        <w:rPr>
          <w:rFonts w:asciiTheme="minorHAnsi" w:hAnsiTheme="minorHAnsi" w:cstheme="minorHAnsi"/>
          <w:sz w:val="20"/>
          <w:szCs w:val="20"/>
        </w:rPr>
        <w:t xml:space="preserve"> </w:t>
      </w:r>
      <w:r w:rsidR="005C6EEF" w:rsidRPr="005417ED">
        <w:rPr>
          <w:rFonts w:asciiTheme="minorHAnsi" w:hAnsiTheme="minorHAnsi" w:cstheme="minorHAnsi"/>
          <w:sz w:val="20"/>
          <w:szCs w:val="20"/>
          <w:highlight w:val="cyan"/>
        </w:rPr>
        <w:t>(1.E)</w:t>
      </w:r>
    </w:p>
    <w:p w14:paraId="4BAF1495" w14:textId="77777777" w:rsidR="00CD4F94" w:rsidRPr="0051305A" w:rsidRDefault="002D1B0D" w:rsidP="0051305A">
      <w:pPr>
        <w:rPr>
          <w:rFonts w:asciiTheme="minorHAnsi" w:hAnsiTheme="minorHAnsi" w:cstheme="minorHAnsi"/>
          <w:sz w:val="20"/>
          <w:szCs w:val="20"/>
        </w:rPr>
      </w:pPr>
      <w:r w:rsidRPr="0051305A">
        <w:rPr>
          <w:rFonts w:asciiTheme="minorHAnsi" w:hAnsiTheme="minorHAnsi" w:cstheme="minorHAnsi"/>
          <w:sz w:val="20"/>
          <w:szCs w:val="20"/>
        </w:rPr>
        <w:t xml:space="preserve">This is the only analytic technique students will be shown for solving first-order differential equations. Success with the method depends on being able to </w:t>
      </w:r>
      <w:proofErr w:type="spellStart"/>
      <w:r w:rsidRPr="0051305A">
        <w:rPr>
          <w:rFonts w:asciiTheme="minorHAnsi" w:hAnsiTheme="minorHAnsi" w:cstheme="minorHAnsi"/>
          <w:sz w:val="20"/>
          <w:szCs w:val="20"/>
        </w:rPr>
        <w:t>antidifferentiate</w:t>
      </w:r>
      <w:proofErr w:type="spellEnd"/>
      <w:r w:rsidRPr="0051305A">
        <w:rPr>
          <w:rFonts w:asciiTheme="minorHAnsi" w:hAnsiTheme="minorHAnsi" w:cstheme="minorHAnsi"/>
          <w:sz w:val="20"/>
          <w:szCs w:val="20"/>
        </w:rPr>
        <w:t xml:space="preserve"> both sides after the var</w:t>
      </w:r>
      <w:r w:rsidR="00CD4F94" w:rsidRPr="0051305A">
        <w:rPr>
          <w:rFonts w:asciiTheme="minorHAnsi" w:hAnsiTheme="minorHAnsi" w:cstheme="minorHAnsi"/>
          <w:sz w:val="20"/>
          <w:szCs w:val="20"/>
        </w:rPr>
        <w:t>i</w:t>
      </w:r>
      <w:r w:rsidRPr="0051305A">
        <w:rPr>
          <w:rFonts w:asciiTheme="minorHAnsi" w:hAnsiTheme="minorHAnsi" w:cstheme="minorHAnsi"/>
          <w:sz w:val="20"/>
          <w:szCs w:val="20"/>
        </w:rPr>
        <w:t xml:space="preserve">ables have been separated. </w:t>
      </w:r>
    </w:p>
    <w:p w14:paraId="7EA04C89" w14:textId="3F3D751C" w:rsidR="002D1B0D" w:rsidRPr="0051305A" w:rsidRDefault="002D1B0D" w:rsidP="0051305A">
      <w:pPr>
        <w:rPr>
          <w:rFonts w:asciiTheme="minorHAnsi" w:hAnsiTheme="minorHAnsi" w:cstheme="minorHAnsi"/>
          <w:sz w:val="20"/>
          <w:szCs w:val="20"/>
        </w:rPr>
      </w:pPr>
      <w:r w:rsidRPr="0051305A">
        <w:rPr>
          <w:rFonts w:asciiTheme="minorHAnsi" w:hAnsiTheme="minorHAnsi" w:cstheme="minorHAnsi"/>
          <w:sz w:val="20"/>
          <w:szCs w:val="20"/>
        </w:rPr>
        <w:t>Consequently</w:t>
      </w:r>
      <w:r w:rsidR="00A02986">
        <w:rPr>
          <w:rFonts w:asciiTheme="minorHAnsi" w:hAnsiTheme="minorHAnsi" w:cstheme="minorHAnsi"/>
          <w:sz w:val="20"/>
          <w:szCs w:val="20"/>
        </w:rPr>
        <w:t>,</w:t>
      </w:r>
      <w:r w:rsidRPr="0051305A">
        <w:rPr>
          <w:rFonts w:asciiTheme="minorHAnsi" w:hAnsiTheme="minorHAnsi" w:cstheme="minorHAnsi"/>
          <w:sz w:val="20"/>
          <w:szCs w:val="20"/>
        </w:rPr>
        <w:t xml:space="preserve"> this section provides a lot of practice with integration. </w:t>
      </w:r>
    </w:p>
    <w:p w14:paraId="66A53102" w14:textId="4AC51C6C" w:rsidR="002D1B0D" w:rsidRPr="0051305A" w:rsidRDefault="002D1B0D" w:rsidP="0051305A">
      <w:pPr>
        <w:rPr>
          <w:rFonts w:asciiTheme="minorHAnsi" w:hAnsiTheme="minorHAnsi" w:cstheme="minorHAnsi"/>
          <w:sz w:val="20"/>
          <w:szCs w:val="20"/>
        </w:rPr>
      </w:pPr>
      <w:r w:rsidRPr="0051305A">
        <w:rPr>
          <w:rFonts w:asciiTheme="minorHAnsi" w:hAnsiTheme="minorHAnsi" w:cstheme="minorHAnsi"/>
          <w:sz w:val="20"/>
          <w:szCs w:val="20"/>
        </w:rPr>
        <w:t xml:space="preserve">It is very important to maintain the graphical point of view while doing these problems because students often fail to make the connection between the analytic solutions and the ones pictured in the slope fields. Take the yam equation </w:t>
      </w:r>
      <w:r w:rsidR="00CD4F94" w:rsidRPr="0051305A">
        <w:rPr>
          <w:rFonts w:asciiTheme="minorHAnsi" w:hAnsiTheme="minorHAnsi" w:cstheme="minorHAnsi"/>
          <w:sz w:val="20"/>
          <w:szCs w:val="20"/>
        </w:rPr>
        <w:t xml:space="preserve">and </w:t>
      </w:r>
      <w:r w:rsidRPr="0051305A">
        <w:rPr>
          <w:rFonts w:asciiTheme="minorHAnsi" w:hAnsiTheme="minorHAnsi" w:cstheme="minorHAnsi"/>
          <w:sz w:val="20"/>
          <w:szCs w:val="20"/>
        </w:rPr>
        <w:t xml:space="preserve">solve it using separation of variables. Then graph the solutions for </w:t>
      </w:r>
      <w:proofErr w:type="gramStart"/>
      <w:r w:rsidRPr="0051305A">
        <w:rPr>
          <w:rFonts w:asciiTheme="minorHAnsi" w:hAnsiTheme="minorHAnsi" w:cstheme="minorHAnsi"/>
          <w:sz w:val="20"/>
          <w:szCs w:val="20"/>
        </w:rPr>
        <w:t>various different</w:t>
      </w:r>
      <w:proofErr w:type="gramEnd"/>
      <w:r w:rsidRPr="0051305A">
        <w:rPr>
          <w:rFonts w:asciiTheme="minorHAnsi" w:hAnsiTheme="minorHAnsi" w:cstheme="minorHAnsi"/>
          <w:sz w:val="20"/>
          <w:szCs w:val="20"/>
        </w:rPr>
        <w:t xml:space="preserve"> values of the constant and show that they look the same as the ones obtained from the slope field. </w:t>
      </w:r>
    </w:p>
    <w:p w14:paraId="19B4E82A" w14:textId="2B3F8ACB" w:rsidR="0000647E" w:rsidRPr="0051305A" w:rsidRDefault="0000647E" w:rsidP="0051305A">
      <w:pPr>
        <w:rPr>
          <w:rFonts w:asciiTheme="minorHAnsi" w:hAnsiTheme="minorHAnsi" w:cstheme="minorHAnsi"/>
          <w:sz w:val="20"/>
          <w:szCs w:val="20"/>
          <w:u w:val="single"/>
        </w:rPr>
      </w:pPr>
      <w:r w:rsidRPr="0051305A">
        <w:rPr>
          <w:rFonts w:asciiTheme="minorHAnsi" w:hAnsiTheme="minorHAnsi" w:cstheme="minorHAnsi"/>
          <w:color w:val="000000" w:themeColor="text1"/>
          <w:sz w:val="20"/>
          <w:szCs w:val="20"/>
        </w:rPr>
        <w:t xml:space="preserve">Day 1: Complete problems </w:t>
      </w:r>
      <w:r w:rsidR="00153EF0" w:rsidRPr="0051305A">
        <w:rPr>
          <w:rFonts w:asciiTheme="minorHAnsi" w:hAnsiTheme="minorHAnsi" w:cstheme="minorHAnsi"/>
          <w:color w:val="000000" w:themeColor="text1"/>
          <w:sz w:val="20"/>
          <w:szCs w:val="20"/>
        </w:rPr>
        <w:t>1-29 odds</w:t>
      </w:r>
    </w:p>
    <w:p w14:paraId="4C3B45FC" w14:textId="12E7C5CE" w:rsidR="0000647E" w:rsidRPr="0051305A" w:rsidRDefault="0000647E" w:rsidP="0051305A">
      <w:pPr>
        <w:rPr>
          <w:rFonts w:asciiTheme="minorHAnsi" w:hAnsiTheme="minorHAnsi" w:cstheme="minorHAnsi"/>
          <w:color w:val="000000" w:themeColor="text1"/>
          <w:sz w:val="20"/>
          <w:szCs w:val="20"/>
        </w:rPr>
      </w:pPr>
      <w:r w:rsidRPr="0051305A">
        <w:rPr>
          <w:rFonts w:asciiTheme="minorHAnsi" w:hAnsiTheme="minorHAnsi" w:cstheme="minorHAnsi"/>
          <w:color w:val="000000" w:themeColor="text1"/>
          <w:sz w:val="20"/>
          <w:szCs w:val="20"/>
        </w:rPr>
        <w:t xml:space="preserve">Day 2: Complete problems </w:t>
      </w:r>
      <w:r w:rsidR="00153EF0" w:rsidRPr="0051305A">
        <w:rPr>
          <w:rFonts w:asciiTheme="minorHAnsi" w:hAnsiTheme="minorHAnsi" w:cstheme="minorHAnsi"/>
          <w:color w:val="000000" w:themeColor="text1"/>
          <w:sz w:val="20"/>
          <w:szCs w:val="20"/>
        </w:rPr>
        <w:t>2-30 evens</w:t>
      </w:r>
    </w:p>
    <w:p w14:paraId="171BBF94" w14:textId="1E915B3F" w:rsidR="0000647E" w:rsidRPr="0051305A" w:rsidRDefault="0000647E" w:rsidP="0051305A">
      <w:pPr>
        <w:rPr>
          <w:rFonts w:asciiTheme="minorHAnsi" w:hAnsiTheme="minorHAnsi" w:cstheme="minorHAnsi"/>
          <w:color w:val="000000" w:themeColor="text1"/>
          <w:sz w:val="20"/>
          <w:szCs w:val="20"/>
        </w:rPr>
      </w:pPr>
    </w:p>
    <w:p w14:paraId="73F7E3FC" w14:textId="7E968F37" w:rsidR="0000647E" w:rsidRPr="0051305A" w:rsidRDefault="0000647E" w:rsidP="0051305A">
      <w:pPr>
        <w:rPr>
          <w:rFonts w:asciiTheme="minorHAnsi" w:hAnsiTheme="minorHAnsi" w:cstheme="minorHAnsi"/>
          <w:sz w:val="20"/>
          <w:szCs w:val="20"/>
          <w:u w:val="single"/>
        </w:rPr>
      </w:pPr>
      <w:r w:rsidRPr="0051305A">
        <w:rPr>
          <w:rFonts w:asciiTheme="minorHAnsi" w:hAnsiTheme="minorHAnsi" w:cstheme="minorHAnsi"/>
          <w:sz w:val="20"/>
          <w:szCs w:val="20"/>
          <w:u w:val="single"/>
        </w:rPr>
        <w:t xml:space="preserve">Lesson Theme </w:t>
      </w:r>
      <w:proofErr w:type="gramStart"/>
      <w:r w:rsidRPr="0051305A">
        <w:rPr>
          <w:rFonts w:asciiTheme="minorHAnsi" w:hAnsiTheme="minorHAnsi" w:cstheme="minorHAnsi"/>
          <w:sz w:val="20"/>
          <w:szCs w:val="20"/>
          <w:u w:val="single"/>
        </w:rPr>
        <w:t>11.</w:t>
      </w:r>
      <w:r w:rsidR="004207CB" w:rsidRPr="0051305A">
        <w:rPr>
          <w:rFonts w:asciiTheme="minorHAnsi" w:hAnsiTheme="minorHAnsi" w:cstheme="minorHAnsi"/>
          <w:sz w:val="20"/>
          <w:szCs w:val="20"/>
          <w:u w:val="single"/>
        </w:rPr>
        <w:t>5</w:t>
      </w:r>
      <w:r w:rsidRPr="0051305A">
        <w:rPr>
          <w:rFonts w:asciiTheme="minorHAnsi" w:hAnsiTheme="minorHAnsi" w:cstheme="minorHAnsi"/>
          <w:sz w:val="20"/>
          <w:szCs w:val="20"/>
          <w:u w:val="single"/>
        </w:rPr>
        <w:t xml:space="preserve"> :</w:t>
      </w:r>
      <w:proofErr w:type="gramEnd"/>
      <w:r w:rsidRPr="0051305A">
        <w:rPr>
          <w:rFonts w:asciiTheme="minorHAnsi" w:hAnsiTheme="minorHAnsi" w:cstheme="minorHAnsi"/>
          <w:sz w:val="20"/>
          <w:szCs w:val="20"/>
          <w:u w:val="single"/>
        </w:rPr>
        <w:t xml:space="preserve"> </w:t>
      </w:r>
      <w:r w:rsidR="004207CB" w:rsidRPr="0051305A">
        <w:rPr>
          <w:rFonts w:asciiTheme="minorHAnsi" w:hAnsiTheme="minorHAnsi" w:cstheme="minorHAnsi"/>
          <w:sz w:val="20"/>
          <w:szCs w:val="20"/>
          <w:u w:val="single"/>
        </w:rPr>
        <w:t>Growth &amp; Decay</w:t>
      </w:r>
      <w:r w:rsidR="005C6EEF">
        <w:rPr>
          <w:rFonts w:asciiTheme="minorHAnsi" w:hAnsiTheme="minorHAnsi" w:cstheme="minorHAnsi"/>
          <w:sz w:val="20"/>
          <w:szCs w:val="20"/>
          <w:u w:val="single"/>
        </w:rPr>
        <w:t xml:space="preserve"> </w:t>
      </w:r>
      <w:r w:rsidR="005C6EEF" w:rsidRPr="005417ED">
        <w:rPr>
          <w:rFonts w:asciiTheme="minorHAnsi" w:hAnsiTheme="minorHAnsi" w:cstheme="minorHAnsi"/>
          <w:sz w:val="20"/>
          <w:szCs w:val="20"/>
          <w:highlight w:val="cyan"/>
        </w:rPr>
        <w:t>(1.E)(3.G)</w:t>
      </w:r>
    </w:p>
    <w:p w14:paraId="2CCF527C" w14:textId="33C2946E" w:rsidR="006F4E16" w:rsidRPr="0051305A" w:rsidRDefault="002D1B0D" w:rsidP="0051305A">
      <w:pPr>
        <w:rPr>
          <w:rFonts w:asciiTheme="minorHAnsi" w:hAnsiTheme="minorHAnsi" w:cstheme="minorHAnsi"/>
          <w:sz w:val="20"/>
          <w:szCs w:val="20"/>
        </w:rPr>
      </w:pPr>
      <w:r w:rsidRPr="0051305A">
        <w:rPr>
          <w:rFonts w:asciiTheme="minorHAnsi" w:hAnsiTheme="minorHAnsi" w:cstheme="minorHAnsi"/>
          <w:sz w:val="20"/>
          <w:szCs w:val="20"/>
        </w:rPr>
        <w:t xml:space="preserve">While this section </w:t>
      </w:r>
      <w:r w:rsidR="00624D90" w:rsidRPr="0051305A">
        <w:rPr>
          <w:rFonts w:asciiTheme="minorHAnsi" w:hAnsiTheme="minorHAnsi" w:cstheme="minorHAnsi"/>
          <w:sz w:val="20"/>
          <w:szCs w:val="20"/>
        </w:rPr>
        <w:t xml:space="preserve">has an </w:t>
      </w:r>
      <w:r w:rsidRPr="0051305A">
        <w:rPr>
          <w:rFonts w:asciiTheme="minorHAnsi" w:hAnsiTheme="minorHAnsi" w:cstheme="minorHAnsi"/>
          <w:sz w:val="20"/>
          <w:szCs w:val="20"/>
        </w:rPr>
        <w:t xml:space="preserve">emphasis </w:t>
      </w:r>
      <w:r w:rsidR="00624D90" w:rsidRPr="0051305A">
        <w:rPr>
          <w:rFonts w:asciiTheme="minorHAnsi" w:hAnsiTheme="minorHAnsi" w:cstheme="minorHAnsi"/>
          <w:sz w:val="20"/>
          <w:szCs w:val="20"/>
        </w:rPr>
        <w:t>on</w:t>
      </w:r>
      <w:r w:rsidRPr="0051305A">
        <w:rPr>
          <w:rFonts w:asciiTheme="minorHAnsi" w:hAnsiTheme="minorHAnsi" w:cstheme="minorHAnsi"/>
          <w:sz w:val="20"/>
          <w:szCs w:val="20"/>
        </w:rPr>
        <w:t xml:space="preserve"> modeling</w:t>
      </w:r>
      <w:r w:rsidR="00624D90" w:rsidRPr="0051305A">
        <w:rPr>
          <w:rFonts w:asciiTheme="minorHAnsi" w:hAnsiTheme="minorHAnsi" w:cstheme="minorHAnsi"/>
          <w:sz w:val="20"/>
          <w:szCs w:val="20"/>
        </w:rPr>
        <w:t xml:space="preserve"> including </w:t>
      </w:r>
      <w:r w:rsidRPr="0051305A">
        <w:rPr>
          <w:rFonts w:asciiTheme="minorHAnsi" w:hAnsiTheme="minorHAnsi" w:cstheme="minorHAnsi"/>
          <w:sz w:val="20"/>
          <w:szCs w:val="20"/>
        </w:rPr>
        <w:t xml:space="preserve">how to go from a verbal statement to a differential equation. </w:t>
      </w:r>
      <w:r w:rsidR="00442765">
        <w:rPr>
          <w:rFonts w:asciiTheme="minorHAnsi" w:hAnsiTheme="minorHAnsi" w:cstheme="minorHAnsi"/>
          <w:sz w:val="20"/>
          <w:szCs w:val="20"/>
        </w:rPr>
        <w:t xml:space="preserve">Use a graphing calculator to solve the equations.  </w:t>
      </w:r>
      <w:r w:rsidR="00624D90" w:rsidRPr="0051305A">
        <w:rPr>
          <w:rFonts w:asciiTheme="minorHAnsi" w:hAnsiTheme="minorHAnsi" w:cstheme="minorHAnsi"/>
          <w:sz w:val="20"/>
          <w:szCs w:val="20"/>
        </w:rPr>
        <w:t xml:space="preserve">Start with a </w:t>
      </w:r>
      <w:r w:rsidRPr="0051305A">
        <w:rPr>
          <w:rFonts w:asciiTheme="minorHAnsi" w:hAnsiTheme="minorHAnsi" w:cstheme="minorHAnsi"/>
          <w:sz w:val="20"/>
          <w:szCs w:val="20"/>
        </w:rPr>
        <w:t>simple population or bank balance example. For instance, consider a population of rabbits that starts at 100 and grows at a continuous rate of 3% per year. How many rabbits are there after 10 years? Some students will know immediately that the answer is</w:t>
      </w:r>
      <w:r w:rsidR="006F4E16" w:rsidRPr="0051305A">
        <w:rPr>
          <w:rFonts w:asciiTheme="minorHAnsi" w:hAnsiTheme="minorHAnsi" w:cstheme="minorHAnsi"/>
          <w:sz w:val="20"/>
          <w:szCs w:val="20"/>
        </w:rPr>
        <w:t xml:space="preserve"> </w:t>
      </w:r>
      <m:oMath>
        <m:r>
          <w:rPr>
            <w:rFonts w:ascii="Cambria Math" w:hAnsi="Cambria Math" w:cstheme="minorHAnsi"/>
            <w:sz w:val="20"/>
            <w:szCs w:val="20"/>
          </w:rPr>
          <m:t>100</m:t>
        </m:r>
        <m:sSup>
          <m:sSupPr>
            <m:ctrlPr>
              <w:rPr>
                <w:rFonts w:ascii="Cambria Math" w:hAnsi="Cambria Math" w:cstheme="minorHAnsi"/>
                <w:i/>
                <w:sz w:val="20"/>
                <w:szCs w:val="20"/>
              </w:rPr>
            </m:ctrlPr>
          </m:sSupPr>
          <m:e>
            <m:r>
              <w:rPr>
                <w:rFonts w:ascii="Cambria Math" w:hAnsi="Cambria Math" w:cstheme="minorHAnsi"/>
                <w:sz w:val="20"/>
                <w:szCs w:val="20"/>
              </w:rPr>
              <m:t>e</m:t>
            </m:r>
          </m:e>
          <m:sup>
            <m:r>
              <w:rPr>
                <w:rFonts w:ascii="Cambria Math" w:hAnsi="Cambria Math" w:cstheme="minorHAnsi"/>
                <w:sz w:val="20"/>
                <w:szCs w:val="20"/>
              </w:rPr>
              <m:t>0.03</m:t>
            </m:r>
            <m:d>
              <m:dPr>
                <m:ctrlPr>
                  <w:rPr>
                    <w:rFonts w:ascii="Cambria Math" w:hAnsi="Cambria Math" w:cstheme="minorHAnsi"/>
                    <w:i/>
                    <w:sz w:val="20"/>
                    <w:szCs w:val="20"/>
                  </w:rPr>
                </m:ctrlPr>
              </m:dPr>
              <m:e>
                <m:r>
                  <w:rPr>
                    <w:rFonts w:ascii="Cambria Math" w:hAnsi="Cambria Math" w:cstheme="minorHAnsi"/>
                    <w:sz w:val="20"/>
                    <w:szCs w:val="20"/>
                  </w:rPr>
                  <m:t>10</m:t>
                </m:r>
              </m:e>
            </m:d>
          </m:sup>
        </m:sSup>
      </m:oMath>
      <w:r w:rsidRPr="0051305A">
        <w:rPr>
          <w:rFonts w:asciiTheme="minorHAnsi" w:hAnsiTheme="minorHAnsi" w:cstheme="minorHAnsi"/>
          <w:sz w:val="20"/>
          <w:szCs w:val="20"/>
        </w:rPr>
        <w:t>, but they may not know how to translate the percentage growth rate into a statement about derivatives; that is the point of going over this problem in detail. Explain how the continuous growth rate of 3% per year translates into the equation</w:t>
      </w:r>
      <w:r w:rsidR="006F4E16" w:rsidRPr="0051305A">
        <w:rPr>
          <w:rFonts w:asciiTheme="minorHAnsi" w:hAnsiTheme="minorHAnsi" w:cstheme="minorHAnsi"/>
          <w:sz w:val="20"/>
          <w:szCs w:val="20"/>
        </w:rPr>
        <w:t xml:space="preserve"> </w:t>
      </w:r>
      <m:oMath>
        <m:f>
          <m:fPr>
            <m:ctrlPr>
              <w:rPr>
                <w:rFonts w:ascii="Cambria Math" w:hAnsi="Cambria Math" w:cstheme="minorHAnsi"/>
                <w:i/>
                <w:sz w:val="20"/>
                <w:szCs w:val="20"/>
              </w:rPr>
            </m:ctrlPr>
          </m:fPr>
          <m:num>
            <m:r>
              <w:rPr>
                <w:rFonts w:ascii="Cambria Math" w:hAnsi="Cambria Math" w:cstheme="minorHAnsi"/>
                <w:sz w:val="20"/>
                <w:szCs w:val="20"/>
              </w:rPr>
              <m:t>dP</m:t>
            </m:r>
          </m:num>
          <m:den>
            <m:r>
              <w:rPr>
                <w:rFonts w:ascii="Cambria Math" w:hAnsi="Cambria Math" w:cstheme="minorHAnsi"/>
                <w:sz w:val="20"/>
                <w:szCs w:val="20"/>
              </w:rPr>
              <m:t>dt</m:t>
            </m:r>
          </m:den>
        </m:f>
        <m:r>
          <w:rPr>
            <w:rFonts w:ascii="Cambria Math" w:hAnsi="Cambria Math" w:cstheme="minorHAnsi"/>
            <w:sz w:val="20"/>
            <w:szCs w:val="20"/>
          </w:rPr>
          <m:t>=0.03P</m:t>
        </m:r>
      </m:oMath>
      <w:r w:rsidR="006F4E16" w:rsidRPr="0051305A">
        <w:rPr>
          <w:rFonts w:asciiTheme="minorHAnsi" w:hAnsiTheme="minorHAnsi" w:cstheme="minorHAnsi"/>
          <w:sz w:val="20"/>
          <w:szCs w:val="20"/>
        </w:rPr>
        <w:t xml:space="preserve"> </w:t>
      </w:r>
      <w:r w:rsidRPr="0051305A">
        <w:rPr>
          <w:rFonts w:asciiTheme="minorHAnsi" w:hAnsiTheme="minorHAnsi" w:cstheme="minorHAnsi"/>
          <w:sz w:val="20"/>
          <w:szCs w:val="20"/>
        </w:rPr>
        <w:t xml:space="preserve">where </w:t>
      </w:r>
      <m:oMath>
        <m:r>
          <w:rPr>
            <w:rFonts w:ascii="Cambria Math" w:hAnsi="Cambria Math" w:cstheme="minorHAnsi"/>
            <w:sz w:val="20"/>
            <w:szCs w:val="20"/>
          </w:rPr>
          <m:t>P</m:t>
        </m:r>
      </m:oMath>
      <w:r w:rsidRPr="0051305A">
        <w:rPr>
          <w:rFonts w:asciiTheme="minorHAnsi" w:hAnsiTheme="minorHAnsi" w:cstheme="minorHAnsi"/>
          <w:i/>
          <w:iCs/>
          <w:sz w:val="20"/>
          <w:szCs w:val="20"/>
        </w:rPr>
        <w:t xml:space="preserve"> </w:t>
      </w:r>
      <w:r w:rsidRPr="0051305A">
        <w:rPr>
          <w:rFonts w:asciiTheme="minorHAnsi" w:hAnsiTheme="minorHAnsi" w:cstheme="minorHAnsi"/>
          <w:sz w:val="20"/>
          <w:szCs w:val="20"/>
        </w:rPr>
        <w:t xml:space="preserve">is the population after </w:t>
      </w:r>
      <m:oMath>
        <m:r>
          <w:rPr>
            <w:rFonts w:ascii="Cambria Math" w:hAnsi="Cambria Math" w:cstheme="minorHAnsi"/>
            <w:sz w:val="20"/>
            <w:szCs w:val="20"/>
          </w:rPr>
          <m:t>t</m:t>
        </m:r>
      </m:oMath>
      <w:r w:rsidRPr="0051305A">
        <w:rPr>
          <w:rFonts w:asciiTheme="minorHAnsi" w:hAnsiTheme="minorHAnsi" w:cstheme="minorHAnsi"/>
          <w:i/>
          <w:iCs/>
          <w:sz w:val="20"/>
          <w:szCs w:val="20"/>
        </w:rPr>
        <w:t xml:space="preserve"> </w:t>
      </w:r>
      <w:r w:rsidRPr="0051305A">
        <w:rPr>
          <w:rFonts w:asciiTheme="minorHAnsi" w:hAnsiTheme="minorHAnsi" w:cstheme="minorHAnsi"/>
          <w:sz w:val="20"/>
          <w:szCs w:val="20"/>
        </w:rPr>
        <w:t xml:space="preserve">years. </w:t>
      </w:r>
    </w:p>
    <w:p w14:paraId="2E9B2F91" w14:textId="222649DF" w:rsidR="002D1B0D" w:rsidRPr="0051305A" w:rsidRDefault="006F4E16" w:rsidP="0051305A">
      <w:pPr>
        <w:rPr>
          <w:rFonts w:asciiTheme="minorHAnsi" w:hAnsiTheme="minorHAnsi" w:cstheme="minorHAnsi"/>
          <w:sz w:val="20"/>
          <w:szCs w:val="20"/>
        </w:rPr>
      </w:pPr>
      <w:r w:rsidRPr="0051305A">
        <w:rPr>
          <w:rFonts w:asciiTheme="minorHAnsi" w:hAnsiTheme="minorHAnsi" w:cstheme="minorHAnsi"/>
          <w:sz w:val="20"/>
          <w:szCs w:val="20"/>
        </w:rPr>
        <w:t>Ex.</w:t>
      </w:r>
      <w:r w:rsidR="002D1B0D" w:rsidRPr="0051305A">
        <w:rPr>
          <w:rFonts w:asciiTheme="minorHAnsi" w:hAnsiTheme="minorHAnsi" w:cstheme="minorHAnsi"/>
          <w:sz w:val="20"/>
          <w:szCs w:val="20"/>
        </w:rPr>
        <w:t xml:space="preserve"> </w:t>
      </w:r>
      <w:r w:rsidRPr="0051305A">
        <w:rPr>
          <w:rFonts w:asciiTheme="minorHAnsi" w:hAnsiTheme="minorHAnsi" w:cstheme="minorHAnsi"/>
          <w:sz w:val="20"/>
          <w:szCs w:val="20"/>
        </w:rPr>
        <w:t>S</w:t>
      </w:r>
      <w:r w:rsidR="002D1B0D" w:rsidRPr="0051305A">
        <w:rPr>
          <w:rFonts w:asciiTheme="minorHAnsi" w:hAnsiTheme="minorHAnsi" w:cstheme="minorHAnsi"/>
          <w:sz w:val="20"/>
          <w:szCs w:val="20"/>
        </w:rPr>
        <w:t xml:space="preserve">ince the growth rate is 3% per year, the percentage growth during a time interval of </w:t>
      </w:r>
      <m:oMath>
        <m:r>
          <w:rPr>
            <w:rFonts w:ascii="Cambria Math" w:hAnsi="Cambria Math" w:cstheme="minorHAnsi"/>
            <w:sz w:val="20"/>
            <w:szCs w:val="20"/>
          </w:rPr>
          <m:t>dt</m:t>
        </m:r>
      </m:oMath>
      <w:r w:rsidR="002D1B0D" w:rsidRPr="0051305A">
        <w:rPr>
          <w:rFonts w:asciiTheme="minorHAnsi" w:hAnsiTheme="minorHAnsi" w:cstheme="minorHAnsi"/>
          <w:i/>
          <w:iCs/>
          <w:sz w:val="20"/>
          <w:szCs w:val="20"/>
        </w:rPr>
        <w:t xml:space="preserve"> </w:t>
      </w:r>
      <w:r w:rsidR="002D1B0D" w:rsidRPr="0051305A">
        <w:rPr>
          <w:rFonts w:asciiTheme="minorHAnsi" w:hAnsiTheme="minorHAnsi" w:cstheme="minorHAnsi"/>
          <w:sz w:val="20"/>
          <w:szCs w:val="20"/>
        </w:rPr>
        <w:t xml:space="preserve">years is </w:t>
      </w:r>
      <m:oMath>
        <m:r>
          <w:rPr>
            <w:rFonts w:ascii="Cambria Math" w:hAnsi="Cambria Math" w:cstheme="minorHAnsi"/>
            <w:sz w:val="20"/>
            <w:szCs w:val="20"/>
          </w:rPr>
          <m:t>0.03dt</m:t>
        </m:r>
      </m:oMath>
      <w:r w:rsidR="002D1B0D" w:rsidRPr="0051305A">
        <w:rPr>
          <w:rFonts w:asciiTheme="minorHAnsi" w:hAnsiTheme="minorHAnsi" w:cstheme="minorHAnsi"/>
          <w:sz w:val="20"/>
          <w:szCs w:val="20"/>
        </w:rPr>
        <w:t>, so the actual change in population is</w:t>
      </w:r>
      <m:oMath>
        <m:r>
          <w:rPr>
            <w:rFonts w:ascii="Cambria Math" w:hAnsi="Cambria Math" w:cstheme="minorHAnsi"/>
            <w:sz w:val="20"/>
            <w:szCs w:val="20"/>
          </w:rPr>
          <m:t xml:space="preserve"> 0.03Pdt;</m:t>
        </m:r>
      </m:oMath>
      <w:r w:rsidR="002D1B0D" w:rsidRPr="0051305A">
        <w:rPr>
          <w:rFonts w:asciiTheme="minorHAnsi" w:hAnsiTheme="minorHAnsi" w:cstheme="minorHAnsi"/>
          <w:sz w:val="20"/>
          <w:szCs w:val="20"/>
        </w:rPr>
        <w:t xml:space="preserve"> therefore, </w:t>
      </w:r>
      <m:oMath>
        <m:r>
          <w:rPr>
            <w:rFonts w:ascii="Cambria Math" w:hAnsi="Cambria Math" w:cstheme="minorHAnsi"/>
            <w:sz w:val="20"/>
            <w:szCs w:val="20"/>
          </w:rPr>
          <m:t>dP=0.03Pdt.</m:t>
        </m:r>
      </m:oMath>
      <w:r w:rsidR="002D1B0D" w:rsidRPr="0051305A">
        <w:rPr>
          <w:rFonts w:asciiTheme="minorHAnsi" w:hAnsiTheme="minorHAnsi" w:cstheme="minorHAnsi"/>
          <w:sz w:val="20"/>
          <w:szCs w:val="20"/>
        </w:rPr>
        <w:t xml:space="preserve"> You need to be careful about the distinction between continuous and annual percentage growth rates. Emphasize that it is not necessary to know what </w:t>
      </w:r>
      <m:oMath>
        <m:r>
          <w:rPr>
            <w:rFonts w:ascii="Cambria Math" w:hAnsi="Cambria Math" w:cstheme="minorHAnsi"/>
            <w:sz w:val="20"/>
            <w:szCs w:val="20"/>
          </w:rPr>
          <m:t>P</m:t>
        </m:r>
      </m:oMath>
      <w:r w:rsidR="002D1B0D" w:rsidRPr="0051305A">
        <w:rPr>
          <w:rFonts w:asciiTheme="minorHAnsi" w:hAnsiTheme="minorHAnsi" w:cstheme="minorHAnsi"/>
          <w:i/>
          <w:iCs/>
          <w:sz w:val="20"/>
          <w:szCs w:val="20"/>
        </w:rPr>
        <w:t xml:space="preserve"> </w:t>
      </w:r>
      <w:r w:rsidR="002D1B0D" w:rsidRPr="0051305A">
        <w:rPr>
          <w:rFonts w:asciiTheme="minorHAnsi" w:hAnsiTheme="minorHAnsi" w:cstheme="minorHAnsi"/>
          <w:sz w:val="20"/>
          <w:szCs w:val="20"/>
        </w:rPr>
        <w:t xml:space="preserve">is to write down the differential equation for it; in fact, that’s the whole point. Then solve the differential equation by separation of variables </w:t>
      </w:r>
      <w:r w:rsidRPr="0051305A">
        <w:rPr>
          <w:rFonts w:asciiTheme="minorHAnsi" w:hAnsiTheme="minorHAnsi" w:cstheme="minorHAnsi"/>
          <w:sz w:val="20"/>
          <w:szCs w:val="20"/>
        </w:rPr>
        <w:t>(</w:t>
      </w:r>
      <m:oMath>
        <m:r>
          <w:rPr>
            <w:rFonts w:ascii="Cambria Math" w:hAnsi="Cambria Math" w:cstheme="minorHAnsi"/>
            <w:sz w:val="20"/>
            <w:szCs w:val="20"/>
          </w:rPr>
          <m:t>P=</m:t>
        </m:r>
        <m:sSub>
          <m:sSubPr>
            <m:ctrlPr>
              <w:rPr>
                <w:rFonts w:ascii="Cambria Math" w:hAnsi="Cambria Math" w:cstheme="minorHAnsi"/>
                <w:i/>
                <w:sz w:val="20"/>
                <w:szCs w:val="20"/>
              </w:rPr>
            </m:ctrlPr>
          </m:sSubPr>
          <m:e>
            <m:r>
              <w:rPr>
                <w:rFonts w:ascii="Cambria Math" w:hAnsi="Cambria Math" w:cstheme="minorHAnsi"/>
                <w:sz w:val="20"/>
                <w:szCs w:val="20"/>
              </w:rPr>
              <m:t>P</m:t>
            </m:r>
          </m:e>
          <m:sub>
            <m:r>
              <w:rPr>
                <w:rFonts w:ascii="Cambria Math" w:hAnsi="Cambria Math" w:cstheme="minorHAnsi"/>
                <w:sz w:val="20"/>
                <w:szCs w:val="20"/>
              </w:rPr>
              <m:t>0</m:t>
            </m:r>
          </m:sub>
        </m:sSub>
        <m:sSup>
          <m:sSupPr>
            <m:ctrlPr>
              <w:rPr>
                <w:rFonts w:ascii="Cambria Math" w:hAnsi="Cambria Math" w:cstheme="minorHAnsi"/>
                <w:i/>
                <w:sz w:val="20"/>
                <w:szCs w:val="20"/>
              </w:rPr>
            </m:ctrlPr>
          </m:sSupPr>
          <m:e>
            <m:r>
              <w:rPr>
                <w:rFonts w:ascii="Cambria Math" w:hAnsi="Cambria Math" w:cstheme="minorHAnsi"/>
                <w:sz w:val="20"/>
                <w:szCs w:val="20"/>
              </w:rPr>
              <m:t>e</m:t>
            </m:r>
          </m:e>
          <m:sup>
            <m:r>
              <w:rPr>
                <w:rFonts w:ascii="Cambria Math" w:hAnsi="Cambria Math" w:cstheme="minorHAnsi"/>
                <w:sz w:val="20"/>
                <w:szCs w:val="20"/>
              </w:rPr>
              <m:t>0.03t</m:t>
            </m:r>
          </m:sup>
        </m:sSup>
      </m:oMath>
      <w:proofErr w:type="gramStart"/>
      <w:r w:rsidRPr="0051305A">
        <w:rPr>
          <w:rFonts w:asciiTheme="minorHAnsi" w:hAnsiTheme="minorHAnsi" w:cstheme="minorHAnsi"/>
          <w:sz w:val="20"/>
          <w:szCs w:val="20"/>
        </w:rPr>
        <w:t xml:space="preserve">) </w:t>
      </w:r>
      <w:r w:rsidR="002D1B0D" w:rsidRPr="0051305A">
        <w:rPr>
          <w:rFonts w:asciiTheme="minorHAnsi" w:hAnsiTheme="minorHAnsi" w:cstheme="minorHAnsi"/>
          <w:sz w:val="20"/>
          <w:szCs w:val="20"/>
        </w:rPr>
        <w:t>,</w:t>
      </w:r>
      <w:proofErr w:type="gramEnd"/>
      <w:r w:rsidR="002D1B0D" w:rsidRPr="0051305A">
        <w:rPr>
          <w:rFonts w:asciiTheme="minorHAnsi" w:hAnsiTheme="minorHAnsi" w:cstheme="minorHAnsi"/>
          <w:sz w:val="20"/>
          <w:szCs w:val="20"/>
        </w:rPr>
        <w:t xml:space="preserve"> and show how to go back and look at the problem to find the initial value (</w:t>
      </w:r>
      <m:oMath>
        <m:r>
          <w:rPr>
            <w:rFonts w:ascii="Cambria Math" w:hAnsi="Cambria Math" w:cstheme="minorHAnsi"/>
            <w:sz w:val="20"/>
            <w:szCs w:val="20"/>
          </w:rPr>
          <m:t>P=100</m:t>
        </m:r>
      </m:oMath>
      <w:r w:rsidRPr="0051305A">
        <w:rPr>
          <w:rFonts w:asciiTheme="minorHAnsi" w:hAnsiTheme="minorHAnsi" w:cstheme="minorHAnsi"/>
          <w:sz w:val="20"/>
          <w:szCs w:val="20"/>
        </w:rPr>
        <w:t xml:space="preserve"> </w:t>
      </w:r>
      <w:r w:rsidR="002D1B0D" w:rsidRPr="0051305A">
        <w:rPr>
          <w:rFonts w:asciiTheme="minorHAnsi" w:hAnsiTheme="minorHAnsi" w:cstheme="minorHAnsi"/>
          <w:sz w:val="20"/>
          <w:szCs w:val="20"/>
        </w:rPr>
        <w:t xml:space="preserve">when </w:t>
      </w:r>
      <m:oMath>
        <m:r>
          <w:rPr>
            <w:rFonts w:ascii="Cambria Math" w:hAnsi="Cambria Math" w:cstheme="minorHAnsi"/>
            <w:sz w:val="20"/>
            <w:szCs w:val="20"/>
          </w:rPr>
          <m:t>t=0</m:t>
        </m:r>
      </m:oMath>
      <w:r w:rsidR="002D1B0D" w:rsidRPr="0051305A">
        <w:rPr>
          <w:rFonts w:asciiTheme="minorHAnsi" w:hAnsiTheme="minorHAnsi" w:cstheme="minorHAnsi"/>
          <w:sz w:val="20"/>
          <w:szCs w:val="20"/>
        </w:rPr>
        <w:t>). Then use the initial value to find the arbitrary constant (</w:t>
      </w:r>
      <m:oMath>
        <m:sSub>
          <m:sSubPr>
            <m:ctrlPr>
              <w:rPr>
                <w:rFonts w:ascii="Cambria Math" w:hAnsi="Cambria Math" w:cstheme="minorHAnsi"/>
                <w:i/>
                <w:sz w:val="20"/>
                <w:szCs w:val="20"/>
              </w:rPr>
            </m:ctrlPr>
          </m:sSubPr>
          <m:e>
            <m:r>
              <w:rPr>
                <w:rFonts w:ascii="Cambria Math" w:hAnsi="Cambria Math" w:cstheme="minorHAnsi"/>
                <w:sz w:val="20"/>
                <w:szCs w:val="20"/>
              </w:rPr>
              <m:t>P</m:t>
            </m:r>
          </m:e>
          <m:sub>
            <m:r>
              <w:rPr>
                <w:rFonts w:ascii="Cambria Math" w:hAnsi="Cambria Math" w:cstheme="minorHAnsi"/>
                <w:sz w:val="20"/>
                <w:szCs w:val="20"/>
              </w:rPr>
              <m:t>0</m:t>
            </m:r>
          </m:sub>
        </m:sSub>
        <m:r>
          <w:rPr>
            <w:rFonts w:ascii="Cambria Math" w:hAnsi="Cambria Math" w:cstheme="minorHAnsi"/>
            <w:sz w:val="20"/>
            <w:szCs w:val="20"/>
          </w:rPr>
          <m:t>=100</m:t>
        </m:r>
      </m:oMath>
      <w:r w:rsidR="002D1B0D" w:rsidRPr="0051305A">
        <w:rPr>
          <w:rFonts w:asciiTheme="minorHAnsi" w:hAnsiTheme="minorHAnsi" w:cstheme="minorHAnsi"/>
          <w:sz w:val="20"/>
          <w:szCs w:val="20"/>
        </w:rPr>
        <w:t xml:space="preserve">). Finally, use the solution to answer the question: </w:t>
      </w:r>
      <m:oMath>
        <m:r>
          <w:rPr>
            <w:rFonts w:ascii="Cambria Math" w:hAnsi="Cambria Math" w:cstheme="minorHAnsi"/>
            <w:sz w:val="20"/>
            <w:szCs w:val="20"/>
          </w:rPr>
          <m:t>P</m:t>
        </m:r>
        <m:d>
          <m:dPr>
            <m:ctrlPr>
              <w:rPr>
                <w:rFonts w:ascii="Cambria Math" w:hAnsi="Cambria Math" w:cstheme="minorHAnsi"/>
                <w:i/>
                <w:sz w:val="20"/>
                <w:szCs w:val="20"/>
              </w:rPr>
            </m:ctrlPr>
          </m:dPr>
          <m:e>
            <m:r>
              <w:rPr>
                <w:rFonts w:ascii="Cambria Math" w:hAnsi="Cambria Math" w:cstheme="minorHAnsi"/>
                <w:sz w:val="20"/>
                <w:szCs w:val="20"/>
              </w:rPr>
              <m:t>10</m:t>
            </m:r>
          </m:e>
        </m:d>
        <m:r>
          <w:rPr>
            <w:rFonts w:ascii="Cambria Math" w:hAnsi="Cambria Math" w:cstheme="minorHAnsi"/>
            <w:sz w:val="20"/>
            <w:szCs w:val="20"/>
          </w:rPr>
          <m:t>=135</m:t>
        </m:r>
      </m:oMath>
      <w:r w:rsidR="002D1B0D" w:rsidRPr="0051305A">
        <w:rPr>
          <w:rFonts w:asciiTheme="minorHAnsi" w:hAnsiTheme="minorHAnsi" w:cstheme="minorHAnsi"/>
          <w:sz w:val="20"/>
          <w:szCs w:val="20"/>
        </w:rPr>
        <w:t xml:space="preserve">, so there are 135 rabbits after 10 years. Since we are interested in modeling the real world here, it is worthwhile discussing why it does not make sense to quote </w:t>
      </w:r>
      <m:oMath>
        <m:r>
          <w:rPr>
            <w:rFonts w:ascii="Cambria Math" w:hAnsi="Cambria Math" w:cstheme="minorHAnsi"/>
            <w:sz w:val="20"/>
            <w:szCs w:val="20"/>
          </w:rPr>
          <m:t>P</m:t>
        </m:r>
        <m:d>
          <m:dPr>
            <m:ctrlPr>
              <w:rPr>
                <w:rFonts w:ascii="Cambria Math" w:hAnsi="Cambria Math" w:cstheme="minorHAnsi"/>
                <w:i/>
                <w:sz w:val="20"/>
                <w:szCs w:val="20"/>
              </w:rPr>
            </m:ctrlPr>
          </m:dPr>
          <m:e>
            <m:r>
              <w:rPr>
                <w:rFonts w:ascii="Cambria Math" w:hAnsi="Cambria Math" w:cstheme="minorHAnsi"/>
                <w:sz w:val="20"/>
                <w:szCs w:val="20"/>
              </w:rPr>
              <m:t>10</m:t>
            </m:r>
          </m:e>
        </m:d>
      </m:oMath>
      <w:r w:rsidR="002D1B0D" w:rsidRPr="0051305A">
        <w:rPr>
          <w:rFonts w:asciiTheme="minorHAnsi" w:hAnsiTheme="minorHAnsi" w:cstheme="minorHAnsi"/>
          <w:sz w:val="20"/>
          <w:szCs w:val="20"/>
        </w:rPr>
        <w:t xml:space="preserve">to more decimal places </w:t>
      </w:r>
      <w:r w:rsidRPr="0051305A">
        <w:rPr>
          <w:rFonts w:asciiTheme="minorHAnsi" w:hAnsiTheme="minorHAnsi" w:cstheme="minorHAnsi"/>
          <w:sz w:val="20"/>
          <w:szCs w:val="20"/>
        </w:rPr>
        <w:t>(</w:t>
      </w:r>
      <m:oMath>
        <m:r>
          <w:rPr>
            <w:rFonts w:ascii="Cambria Math" w:hAnsi="Cambria Math" w:cstheme="minorHAnsi"/>
            <w:sz w:val="20"/>
            <w:szCs w:val="20"/>
          </w:rPr>
          <m:t>100</m:t>
        </m:r>
        <m:sSup>
          <m:sSupPr>
            <m:ctrlPr>
              <w:rPr>
                <w:rFonts w:ascii="Cambria Math" w:hAnsi="Cambria Math" w:cstheme="minorHAnsi"/>
                <w:i/>
                <w:sz w:val="20"/>
                <w:szCs w:val="20"/>
              </w:rPr>
            </m:ctrlPr>
          </m:sSupPr>
          <m:e>
            <m:r>
              <w:rPr>
                <w:rFonts w:ascii="Cambria Math" w:hAnsi="Cambria Math" w:cstheme="minorHAnsi"/>
                <w:sz w:val="20"/>
                <w:szCs w:val="20"/>
              </w:rPr>
              <m:t>e</m:t>
            </m:r>
          </m:e>
          <m:sup>
            <m:r>
              <w:rPr>
                <w:rFonts w:ascii="Cambria Math" w:hAnsi="Cambria Math" w:cstheme="minorHAnsi"/>
                <w:sz w:val="20"/>
                <w:szCs w:val="20"/>
              </w:rPr>
              <m:t>0.03</m:t>
            </m:r>
          </m:sup>
        </m:sSup>
        <m:r>
          <w:rPr>
            <w:rFonts w:ascii="Cambria Math" w:hAnsi="Cambria Math" w:cstheme="minorHAnsi"/>
            <w:sz w:val="20"/>
            <w:szCs w:val="20"/>
          </w:rPr>
          <m:t>=134.98588</m:t>
        </m:r>
      </m:oMath>
      <w:r w:rsidR="002D1B0D" w:rsidRPr="0051305A">
        <w:rPr>
          <w:rFonts w:asciiTheme="minorHAnsi" w:hAnsiTheme="minorHAnsi" w:cstheme="minorHAnsi"/>
          <w:sz w:val="20"/>
          <w:szCs w:val="20"/>
        </w:rPr>
        <w:t xml:space="preserve">).  </w:t>
      </w:r>
    </w:p>
    <w:p w14:paraId="07F22F10" w14:textId="57F6CD2D" w:rsidR="0000647E" w:rsidRPr="0051305A" w:rsidRDefault="0000647E" w:rsidP="0051305A">
      <w:pPr>
        <w:rPr>
          <w:rFonts w:asciiTheme="minorHAnsi" w:hAnsiTheme="minorHAnsi" w:cstheme="minorHAnsi"/>
          <w:sz w:val="20"/>
          <w:szCs w:val="20"/>
          <w:u w:val="single"/>
        </w:rPr>
      </w:pPr>
      <w:r w:rsidRPr="0051305A">
        <w:rPr>
          <w:rFonts w:asciiTheme="minorHAnsi" w:hAnsiTheme="minorHAnsi" w:cstheme="minorHAnsi"/>
          <w:color w:val="000000" w:themeColor="text1"/>
          <w:sz w:val="20"/>
          <w:szCs w:val="20"/>
        </w:rPr>
        <w:t xml:space="preserve">Day 1: Complete problems </w:t>
      </w:r>
      <w:r w:rsidR="00153EF0" w:rsidRPr="0051305A">
        <w:rPr>
          <w:rFonts w:asciiTheme="minorHAnsi" w:hAnsiTheme="minorHAnsi" w:cstheme="minorHAnsi"/>
          <w:color w:val="000000" w:themeColor="text1"/>
          <w:sz w:val="20"/>
          <w:szCs w:val="20"/>
        </w:rPr>
        <w:t>1, 7, 20-22, 25, 27, 29, 33, 37, 39</w:t>
      </w:r>
    </w:p>
    <w:p w14:paraId="71043DAB" w14:textId="3C7B354C" w:rsidR="0000647E" w:rsidRPr="0051305A" w:rsidRDefault="0000647E" w:rsidP="0051305A">
      <w:pPr>
        <w:rPr>
          <w:rFonts w:asciiTheme="minorHAnsi" w:hAnsiTheme="minorHAnsi" w:cstheme="minorHAnsi"/>
          <w:color w:val="000000" w:themeColor="text1"/>
          <w:sz w:val="20"/>
          <w:szCs w:val="20"/>
        </w:rPr>
      </w:pPr>
      <w:r w:rsidRPr="0051305A">
        <w:rPr>
          <w:rFonts w:asciiTheme="minorHAnsi" w:hAnsiTheme="minorHAnsi" w:cstheme="minorHAnsi"/>
          <w:color w:val="000000" w:themeColor="text1"/>
          <w:sz w:val="20"/>
          <w:szCs w:val="20"/>
        </w:rPr>
        <w:t xml:space="preserve">Day 2: Complete problems </w:t>
      </w:r>
      <w:r w:rsidR="00153EF0" w:rsidRPr="0051305A">
        <w:rPr>
          <w:rFonts w:asciiTheme="minorHAnsi" w:hAnsiTheme="minorHAnsi" w:cstheme="minorHAnsi"/>
          <w:color w:val="000000" w:themeColor="text1"/>
          <w:sz w:val="20"/>
          <w:szCs w:val="20"/>
        </w:rPr>
        <w:t>2, 9, 23, 24, 26, 28, 30, 34, 36, 38, 43</w:t>
      </w:r>
    </w:p>
    <w:p w14:paraId="4966487E" w14:textId="4ABEC68D" w:rsidR="0000647E" w:rsidRPr="0051305A" w:rsidRDefault="0000647E" w:rsidP="0051305A">
      <w:pPr>
        <w:rPr>
          <w:rFonts w:asciiTheme="minorHAnsi" w:hAnsiTheme="minorHAnsi" w:cstheme="minorHAnsi"/>
          <w:color w:val="000000" w:themeColor="text1"/>
          <w:sz w:val="20"/>
          <w:szCs w:val="20"/>
        </w:rPr>
      </w:pPr>
    </w:p>
    <w:p w14:paraId="440857D4" w14:textId="61112A69" w:rsidR="0000647E" w:rsidRPr="0051305A" w:rsidRDefault="0000647E" w:rsidP="0051305A">
      <w:pPr>
        <w:rPr>
          <w:rFonts w:asciiTheme="minorHAnsi" w:hAnsiTheme="minorHAnsi" w:cstheme="minorHAnsi"/>
          <w:sz w:val="20"/>
          <w:szCs w:val="20"/>
          <w:u w:val="single"/>
        </w:rPr>
      </w:pPr>
      <w:r w:rsidRPr="0051305A">
        <w:rPr>
          <w:rFonts w:asciiTheme="minorHAnsi" w:hAnsiTheme="minorHAnsi" w:cstheme="minorHAnsi"/>
          <w:sz w:val="20"/>
          <w:szCs w:val="20"/>
          <w:u w:val="single"/>
        </w:rPr>
        <w:t xml:space="preserve">Lesson Theme </w:t>
      </w:r>
      <w:proofErr w:type="gramStart"/>
      <w:r w:rsidRPr="0051305A">
        <w:rPr>
          <w:rFonts w:asciiTheme="minorHAnsi" w:hAnsiTheme="minorHAnsi" w:cstheme="minorHAnsi"/>
          <w:sz w:val="20"/>
          <w:szCs w:val="20"/>
          <w:u w:val="single"/>
        </w:rPr>
        <w:t>11.</w:t>
      </w:r>
      <w:r w:rsidR="004207CB" w:rsidRPr="0051305A">
        <w:rPr>
          <w:rFonts w:asciiTheme="minorHAnsi" w:hAnsiTheme="minorHAnsi" w:cstheme="minorHAnsi"/>
          <w:sz w:val="20"/>
          <w:szCs w:val="20"/>
          <w:u w:val="single"/>
        </w:rPr>
        <w:t>6</w:t>
      </w:r>
      <w:r w:rsidRPr="0051305A">
        <w:rPr>
          <w:rFonts w:asciiTheme="minorHAnsi" w:hAnsiTheme="minorHAnsi" w:cstheme="minorHAnsi"/>
          <w:sz w:val="20"/>
          <w:szCs w:val="20"/>
          <w:u w:val="single"/>
        </w:rPr>
        <w:t xml:space="preserve"> :</w:t>
      </w:r>
      <w:proofErr w:type="gramEnd"/>
      <w:r w:rsidRPr="0051305A">
        <w:rPr>
          <w:rFonts w:asciiTheme="minorHAnsi" w:hAnsiTheme="minorHAnsi" w:cstheme="minorHAnsi"/>
          <w:sz w:val="20"/>
          <w:szCs w:val="20"/>
          <w:u w:val="single"/>
        </w:rPr>
        <w:t xml:space="preserve"> </w:t>
      </w:r>
      <w:r w:rsidR="004207CB" w:rsidRPr="0051305A">
        <w:rPr>
          <w:rFonts w:asciiTheme="minorHAnsi" w:hAnsiTheme="minorHAnsi" w:cstheme="minorHAnsi"/>
          <w:sz w:val="20"/>
          <w:szCs w:val="20"/>
          <w:u w:val="single"/>
        </w:rPr>
        <w:t>Applications of Modeling</w:t>
      </w:r>
      <w:r w:rsidR="005C6EEF">
        <w:rPr>
          <w:rFonts w:asciiTheme="minorHAnsi" w:hAnsiTheme="minorHAnsi" w:cstheme="minorHAnsi"/>
          <w:sz w:val="20"/>
          <w:szCs w:val="20"/>
          <w:u w:val="single"/>
        </w:rPr>
        <w:t xml:space="preserve"> </w:t>
      </w:r>
      <w:r w:rsidR="005C6EEF" w:rsidRPr="005417ED">
        <w:rPr>
          <w:rFonts w:asciiTheme="minorHAnsi" w:hAnsiTheme="minorHAnsi" w:cstheme="minorHAnsi"/>
          <w:sz w:val="20"/>
          <w:szCs w:val="20"/>
          <w:highlight w:val="cyan"/>
        </w:rPr>
        <w:t>(3.G) (3.F)</w:t>
      </w:r>
    </w:p>
    <w:p w14:paraId="46EBB1AE" w14:textId="6335A201" w:rsidR="002D1B0D" w:rsidRPr="0051305A" w:rsidRDefault="002D1B0D" w:rsidP="0051305A">
      <w:pPr>
        <w:rPr>
          <w:rFonts w:asciiTheme="minorHAnsi" w:hAnsiTheme="minorHAnsi" w:cstheme="minorHAnsi"/>
          <w:sz w:val="20"/>
          <w:szCs w:val="20"/>
        </w:rPr>
      </w:pPr>
      <w:r w:rsidRPr="0051305A">
        <w:rPr>
          <w:rFonts w:asciiTheme="minorHAnsi" w:hAnsiTheme="minorHAnsi" w:cstheme="minorHAnsi"/>
          <w:sz w:val="20"/>
          <w:szCs w:val="20"/>
        </w:rPr>
        <w:t xml:space="preserve">A compartmental analysis problem (such as the problem about salt concentration in a reservoir) is a good example </w:t>
      </w:r>
      <w:r w:rsidR="00885A5A" w:rsidRPr="0051305A">
        <w:rPr>
          <w:rFonts w:asciiTheme="minorHAnsi" w:hAnsiTheme="minorHAnsi" w:cstheme="minorHAnsi"/>
          <w:sz w:val="20"/>
          <w:szCs w:val="20"/>
        </w:rPr>
        <w:t xml:space="preserve">to start with </w:t>
      </w:r>
      <w:r w:rsidRPr="0051305A">
        <w:rPr>
          <w:rFonts w:asciiTheme="minorHAnsi" w:hAnsiTheme="minorHAnsi" w:cstheme="minorHAnsi"/>
          <w:sz w:val="20"/>
          <w:szCs w:val="20"/>
        </w:rPr>
        <w:t xml:space="preserve">because although it is too complex to solve in one step, it is susceptible to a logical analysis. To help students set up differential equations, urge them to write the equations in words first. </w:t>
      </w:r>
    </w:p>
    <w:p w14:paraId="3D984896" w14:textId="77777777" w:rsidR="00052FFA" w:rsidRPr="0051305A" w:rsidRDefault="002D1B0D" w:rsidP="0051305A">
      <w:pPr>
        <w:rPr>
          <w:rFonts w:asciiTheme="minorHAnsi" w:hAnsiTheme="minorHAnsi" w:cstheme="minorHAnsi"/>
          <w:sz w:val="20"/>
          <w:szCs w:val="20"/>
        </w:rPr>
      </w:pPr>
      <w:r w:rsidRPr="0051305A">
        <w:rPr>
          <w:rFonts w:asciiTheme="minorHAnsi" w:hAnsiTheme="minorHAnsi" w:cstheme="minorHAnsi"/>
          <w:sz w:val="20"/>
          <w:szCs w:val="20"/>
        </w:rPr>
        <w:t xml:space="preserve">Show how to recognize an equilibrium solution from a differential equation of the form </w:t>
      </w:r>
      <m:oMath>
        <m:f>
          <m:fPr>
            <m:ctrlPr>
              <w:rPr>
                <w:rFonts w:ascii="Cambria Math" w:hAnsi="Cambria Math" w:cstheme="minorHAnsi"/>
                <w:i/>
                <w:iCs/>
                <w:sz w:val="20"/>
                <w:szCs w:val="20"/>
              </w:rPr>
            </m:ctrlPr>
          </m:fPr>
          <m:num>
            <m:r>
              <w:rPr>
                <w:rFonts w:ascii="Cambria Math" w:hAnsi="Cambria Math" w:cstheme="minorHAnsi"/>
                <w:sz w:val="20"/>
                <w:szCs w:val="20"/>
              </w:rPr>
              <m:t>dy</m:t>
            </m:r>
          </m:num>
          <m:den>
            <m:r>
              <w:rPr>
                <w:rFonts w:ascii="Cambria Math" w:hAnsi="Cambria Math" w:cstheme="minorHAnsi"/>
                <w:sz w:val="20"/>
                <w:szCs w:val="20"/>
              </w:rPr>
              <m:t>dt</m:t>
            </m:r>
          </m:den>
        </m:f>
        <m:r>
          <w:rPr>
            <w:rFonts w:ascii="Cambria Math" w:hAnsi="Cambria Math" w:cstheme="minorHAnsi"/>
            <w:sz w:val="20"/>
            <w:szCs w:val="20"/>
          </w:rPr>
          <m:t xml:space="preserve">=f(y) </m:t>
        </m:r>
      </m:oMath>
      <w:r w:rsidRPr="0051305A">
        <w:rPr>
          <w:rFonts w:asciiTheme="minorHAnsi" w:hAnsiTheme="minorHAnsi" w:cstheme="minorHAnsi"/>
          <w:sz w:val="20"/>
          <w:szCs w:val="20"/>
        </w:rPr>
        <w:t xml:space="preserve">(Set </w:t>
      </w:r>
      <m:oMath>
        <m:f>
          <m:fPr>
            <m:ctrlPr>
              <w:rPr>
                <w:rFonts w:ascii="Cambria Math" w:hAnsi="Cambria Math" w:cstheme="minorHAnsi"/>
                <w:i/>
                <w:iCs/>
                <w:sz w:val="20"/>
                <w:szCs w:val="20"/>
              </w:rPr>
            </m:ctrlPr>
          </m:fPr>
          <m:num>
            <m:r>
              <w:rPr>
                <w:rFonts w:ascii="Cambria Math" w:hAnsi="Cambria Math" w:cstheme="minorHAnsi"/>
                <w:sz w:val="20"/>
                <w:szCs w:val="20"/>
              </w:rPr>
              <m:t>dy</m:t>
            </m:r>
          </m:num>
          <m:den>
            <m:r>
              <w:rPr>
                <w:rFonts w:ascii="Cambria Math" w:hAnsi="Cambria Math" w:cstheme="minorHAnsi"/>
                <w:sz w:val="20"/>
                <w:szCs w:val="20"/>
              </w:rPr>
              <m:t>dt</m:t>
            </m:r>
          </m:den>
        </m:f>
        <m:r>
          <w:rPr>
            <w:rFonts w:ascii="Cambria Math" w:hAnsi="Cambria Math" w:cstheme="minorHAnsi"/>
            <w:sz w:val="20"/>
            <w:szCs w:val="20"/>
          </w:rPr>
          <m:t>=0).</m:t>
        </m:r>
      </m:oMath>
      <w:r w:rsidRPr="0051305A">
        <w:rPr>
          <w:rFonts w:asciiTheme="minorHAnsi" w:hAnsiTheme="minorHAnsi" w:cstheme="minorHAnsi"/>
          <w:sz w:val="20"/>
          <w:szCs w:val="20"/>
        </w:rPr>
        <w:t xml:space="preserve"> </w:t>
      </w:r>
      <w:r w:rsidR="00052FFA" w:rsidRPr="0051305A">
        <w:rPr>
          <w:rFonts w:asciiTheme="minorHAnsi" w:hAnsiTheme="minorHAnsi" w:cstheme="minorHAnsi"/>
          <w:sz w:val="20"/>
          <w:szCs w:val="20"/>
        </w:rPr>
        <w:t xml:space="preserve">  </w:t>
      </w:r>
    </w:p>
    <w:p w14:paraId="5B0C4776" w14:textId="7E632BE7" w:rsidR="002D1B0D" w:rsidRPr="0051305A" w:rsidRDefault="002D1B0D" w:rsidP="0051305A">
      <w:pPr>
        <w:rPr>
          <w:rFonts w:asciiTheme="minorHAnsi" w:hAnsiTheme="minorHAnsi" w:cstheme="minorHAnsi"/>
          <w:sz w:val="20"/>
          <w:szCs w:val="20"/>
        </w:rPr>
      </w:pPr>
      <w:r w:rsidRPr="0051305A">
        <w:rPr>
          <w:rFonts w:asciiTheme="minorHAnsi" w:hAnsiTheme="minorHAnsi" w:cstheme="minorHAnsi"/>
          <w:sz w:val="20"/>
          <w:szCs w:val="20"/>
        </w:rPr>
        <w:t xml:space="preserve">Show how to recognize if an equilibrium is stable or unstable from a graph of the solutions. </w:t>
      </w:r>
    </w:p>
    <w:p w14:paraId="0F47DAE9" w14:textId="77777777" w:rsidR="00885A5A" w:rsidRPr="0051305A" w:rsidRDefault="00885A5A" w:rsidP="0051305A">
      <w:pPr>
        <w:rPr>
          <w:rFonts w:asciiTheme="minorHAnsi" w:hAnsiTheme="minorHAnsi" w:cstheme="minorHAnsi"/>
          <w:sz w:val="20"/>
          <w:szCs w:val="20"/>
        </w:rPr>
      </w:pPr>
      <w:r w:rsidRPr="0051305A">
        <w:rPr>
          <w:rFonts w:asciiTheme="minorHAnsi" w:hAnsiTheme="minorHAnsi" w:cstheme="minorHAnsi"/>
          <w:sz w:val="20"/>
          <w:szCs w:val="20"/>
        </w:rPr>
        <w:lastRenderedPageBreak/>
        <w:t xml:space="preserve">Example: </w:t>
      </w:r>
      <w:r w:rsidR="002D1B0D" w:rsidRPr="0051305A">
        <w:rPr>
          <w:rFonts w:asciiTheme="minorHAnsi" w:hAnsiTheme="minorHAnsi" w:cstheme="minorHAnsi"/>
          <w:sz w:val="20"/>
          <w:szCs w:val="20"/>
        </w:rPr>
        <w:t>A person is in an unventilated room, 3 m long, 2 m wide, and 2.5 m high. The person’s rate of breathing depends linearly on the amount of carbon dioxide in the air. When the air has its usual amount of carbon dioxide, 0.04%, the person breathes at a rate of 0.015 m</w:t>
      </w:r>
      <w:r w:rsidR="002D1B0D" w:rsidRPr="0051305A">
        <w:rPr>
          <w:rFonts w:asciiTheme="minorHAnsi" w:hAnsiTheme="minorHAnsi" w:cstheme="minorHAnsi"/>
          <w:position w:val="6"/>
          <w:sz w:val="20"/>
          <w:szCs w:val="20"/>
        </w:rPr>
        <w:t xml:space="preserve">3 </w:t>
      </w:r>
      <w:r w:rsidR="002D1B0D" w:rsidRPr="0051305A">
        <w:rPr>
          <w:rFonts w:asciiTheme="minorHAnsi" w:hAnsiTheme="minorHAnsi" w:cstheme="minorHAnsi"/>
          <w:sz w:val="20"/>
          <w:szCs w:val="20"/>
        </w:rPr>
        <w:t xml:space="preserve">per minute, but when the carbon dioxide increases to 3.0%, the rate of breathing doubles. Expired air contains about 4.0 percentage points more carbon dioxide than the air breathed in. Write a differential equation for the concentration of carbon dioxide in the air at time </w:t>
      </w:r>
      <m:oMath>
        <m:r>
          <w:rPr>
            <w:rFonts w:ascii="Cambria Math" w:hAnsi="Cambria Math" w:cstheme="minorHAnsi"/>
            <w:sz w:val="20"/>
            <w:szCs w:val="20"/>
          </w:rPr>
          <m:t>t</m:t>
        </m:r>
      </m:oMath>
      <w:r w:rsidR="002D1B0D" w:rsidRPr="0051305A">
        <w:rPr>
          <w:rFonts w:asciiTheme="minorHAnsi" w:hAnsiTheme="minorHAnsi" w:cstheme="minorHAnsi"/>
          <w:sz w:val="20"/>
          <w:szCs w:val="20"/>
        </w:rPr>
        <w:t xml:space="preserve"> Answer: Let </w:t>
      </w:r>
      <m:oMath>
        <m:r>
          <w:rPr>
            <w:rFonts w:ascii="Cambria Math" w:hAnsi="Cambria Math" w:cstheme="minorHAnsi"/>
            <w:sz w:val="20"/>
            <w:szCs w:val="20"/>
          </w:rPr>
          <m:t xml:space="preserve">c% </m:t>
        </m:r>
      </m:oMath>
      <w:r w:rsidR="002D1B0D" w:rsidRPr="0051305A">
        <w:rPr>
          <w:rFonts w:asciiTheme="minorHAnsi" w:hAnsiTheme="minorHAnsi" w:cstheme="minorHAnsi"/>
          <w:sz w:val="20"/>
          <w:szCs w:val="20"/>
        </w:rPr>
        <w:t xml:space="preserve">be the concentration of carbon dioxide in the air in the room at time </w:t>
      </w:r>
      <m:oMath>
        <m:r>
          <w:rPr>
            <w:rFonts w:ascii="Cambria Math" w:hAnsi="Cambria Math" w:cstheme="minorHAnsi"/>
            <w:sz w:val="20"/>
            <w:szCs w:val="20"/>
          </w:rPr>
          <m:t>t</m:t>
        </m:r>
      </m:oMath>
      <w:r w:rsidRPr="0051305A">
        <w:rPr>
          <w:rFonts w:asciiTheme="minorHAnsi" w:hAnsiTheme="minorHAnsi" w:cstheme="minorHAnsi"/>
          <w:sz w:val="20"/>
          <w:szCs w:val="20"/>
        </w:rPr>
        <w:t xml:space="preserve">. </w:t>
      </w:r>
      <w:r w:rsidR="002D1B0D" w:rsidRPr="0051305A">
        <w:rPr>
          <w:rFonts w:asciiTheme="minorHAnsi" w:hAnsiTheme="minorHAnsi" w:cstheme="minorHAnsi"/>
          <w:sz w:val="20"/>
          <w:szCs w:val="20"/>
        </w:rPr>
        <w:t xml:space="preserve">The rate of breathing </w:t>
      </w:r>
      <w:r w:rsidR="002D1B0D" w:rsidRPr="0051305A">
        <w:rPr>
          <w:rFonts w:ascii="Cambria Math" w:hAnsi="Cambria Math" w:cs="Cambria Math"/>
          <w:i/>
          <w:iCs/>
          <w:sz w:val="20"/>
          <w:szCs w:val="20"/>
        </w:rPr>
        <w:t>𝑟</w:t>
      </w:r>
      <w:r w:rsidR="002D1B0D" w:rsidRPr="0051305A">
        <w:rPr>
          <w:rFonts w:asciiTheme="minorHAnsi" w:hAnsiTheme="minorHAnsi" w:cstheme="minorHAnsi"/>
          <w:i/>
          <w:iCs/>
          <w:sz w:val="20"/>
          <w:szCs w:val="20"/>
        </w:rPr>
        <w:t xml:space="preserve"> </w:t>
      </w:r>
      <w:r w:rsidR="002D1B0D" w:rsidRPr="0051305A">
        <w:rPr>
          <w:rFonts w:asciiTheme="minorHAnsi" w:hAnsiTheme="minorHAnsi" w:cstheme="minorHAnsi"/>
          <w:sz w:val="20"/>
          <w:szCs w:val="20"/>
        </w:rPr>
        <w:t xml:space="preserve">depends linearly on </w:t>
      </w:r>
      <m:oMath>
        <m:r>
          <w:rPr>
            <w:rFonts w:ascii="Cambria Math" w:hAnsi="Cambria Math" w:cstheme="minorHAnsi"/>
            <w:sz w:val="20"/>
            <w:szCs w:val="20"/>
          </w:rPr>
          <m:t>c;</m:t>
        </m:r>
      </m:oMath>
      <w:r w:rsidR="002D1B0D" w:rsidRPr="0051305A">
        <w:rPr>
          <w:rFonts w:asciiTheme="minorHAnsi" w:hAnsiTheme="minorHAnsi" w:cstheme="minorHAnsi"/>
          <w:sz w:val="20"/>
          <w:szCs w:val="20"/>
        </w:rPr>
        <w:t xml:space="preserve"> we have </w:t>
      </w:r>
      <m:oMath>
        <m:r>
          <w:rPr>
            <w:rFonts w:ascii="Cambria Math" w:hAnsi="Cambria Math" w:cstheme="minorHAnsi"/>
            <w:sz w:val="20"/>
            <w:szCs w:val="20"/>
          </w:rPr>
          <m:t>r=0.015</m:t>
        </m:r>
      </m:oMath>
      <w:r w:rsidR="002D1B0D" w:rsidRPr="0051305A">
        <w:rPr>
          <w:rFonts w:asciiTheme="minorHAnsi" w:hAnsiTheme="minorHAnsi" w:cstheme="minorHAnsi"/>
          <w:sz w:val="20"/>
          <w:szCs w:val="20"/>
        </w:rPr>
        <w:t xml:space="preserve"> when</w:t>
      </w:r>
      <m:oMath>
        <m:r>
          <w:rPr>
            <w:rFonts w:ascii="Cambria Math" w:hAnsi="Cambria Math" w:cstheme="minorHAnsi"/>
            <w:sz w:val="20"/>
            <w:szCs w:val="20"/>
          </w:rPr>
          <m:t xml:space="preserve"> c=0.04</m:t>
        </m:r>
      </m:oMath>
      <w:r w:rsidR="002D1B0D" w:rsidRPr="0051305A">
        <w:rPr>
          <w:rFonts w:asciiTheme="minorHAnsi" w:hAnsiTheme="minorHAnsi" w:cstheme="minorHAnsi"/>
          <w:sz w:val="20"/>
          <w:szCs w:val="20"/>
        </w:rPr>
        <w:t xml:space="preserve">, and </w:t>
      </w:r>
      <m:oMath>
        <m:r>
          <w:rPr>
            <w:rFonts w:ascii="Cambria Math" w:hAnsi="Cambria Math" w:cstheme="minorHAnsi"/>
            <w:sz w:val="20"/>
            <w:szCs w:val="20"/>
          </w:rPr>
          <m:t>r=0.03</m:t>
        </m:r>
      </m:oMath>
      <w:r w:rsidR="002D1B0D" w:rsidRPr="0051305A">
        <w:rPr>
          <w:rFonts w:asciiTheme="minorHAnsi" w:hAnsiTheme="minorHAnsi" w:cstheme="minorHAnsi"/>
          <w:sz w:val="20"/>
          <w:szCs w:val="20"/>
        </w:rPr>
        <w:t xml:space="preserve"> when</w:t>
      </w:r>
      <w:r w:rsidRPr="0051305A">
        <w:rPr>
          <w:rFonts w:asciiTheme="minorHAnsi" w:hAnsiTheme="minorHAnsi" w:cstheme="minorHAnsi"/>
          <w:sz w:val="20"/>
          <w:szCs w:val="20"/>
        </w:rPr>
        <w:t xml:space="preserve"> </w:t>
      </w:r>
      <m:oMath>
        <m:r>
          <w:rPr>
            <w:rFonts w:ascii="Cambria Math" w:hAnsi="Cambria Math" w:cstheme="minorHAnsi"/>
            <w:sz w:val="20"/>
            <w:szCs w:val="20"/>
          </w:rPr>
          <m:t>c=3.0</m:t>
        </m:r>
      </m:oMath>
      <w:r w:rsidR="002D1B0D" w:rsidRPr="0051305A">
        <w:rPr>
          <w:rFonts w:asciiTheme="minorHAnsi" w:hAnsiTheme="minorHAnsi" w:cstheme="minorHAnsi"/>
          <w:sz w:val="20"/>
          <w:szCs w:val="20"/>
        </w:rPr>
        <w:t>, giving</w:t>
      </w:r>
    </w:p>
    <w:p w14:paraId="78571CEB" w14:textId="77777777" w:rsidR="0014698E" w:rsidRPr="0051305A" w:rsidRDefault="00885A5A" w:rsidP="0051305A">
      <w:pPr>
        <w:rPr>
          <w:rFonts w:asciiTheme="minorHAnsi" w:hAnsiTheme="minorHAnsi" w:cstheme="minorHAnsi"/>
          <w:sz w:val="20"/>
          <w:szCs w:val="20"/>
        </w:rPr>
      </w:pPr>
      <m:oMath>
        <m:r>
          <w:rPr>
            <w:rFonts w:ascii="Cambria Math" w:hAnsi="Cambria Math" w:cstheme="minorHAnsi"/>
            <w:sz w:val="20"/>
            <w:szCs w:val="20"/>
          </w:rPr>
          <m:t>r = 0.00507c + 0.0148</m:t>
        </m:r>
      </m:oMath>
      <w:r w:rsidR="002D1B0D" w:rsidRPr="0051305A">
        <w:rPr>
          <w:rFonts w:asciiTheme="minorHAnsi" w:hAnsiTheme="minorHAnsi" w:cstheme="minorHAnsi"/>
          <w:i/>
          <w:iCs/>
          <w:sz w:val="20"/>
          <w:szCs w:val="20"/>
        </w:rPr>
        <w:t xml:space="preserve">. </w:t>
      </w:r>
      <w:r w:rsidRPr="0051305A">
        <w:rPr>
          <w:rFonts w:asciiTheme="minorHAnsi" w:hAnsiTheme="minorHAnsi" w:cstheme="minorHAnsi"/>
          <w:sz w:val="20"/>
          <w:szCs w:val="20"/>
        </w:rPr>
        <w:t xml:space="preserve">  </w:t>
      </w:r>
      <w:r w:rsidR="002D1B0D" w:rsidRPr="0051305A">
        <w:rPr>
          <w:rFonts w:asciiTheme="minorHAnsi" w:hAnsiTheme="minorHAnsi" w:cstheme="minorHAnsi"/>
          <w:sz w:val="20"/>
          <w:szCs w:val="20"/>
        </w:rPr>
        <w:t xml:space="preserve">Now the only way the quantity of carbon dioxide in the room can increase is from the </w:t>
      </w:r>
      <w:r w:rsidR="002D1B0D" w:rsidRPr="0051305A">
        <w:rPr>
          <w:rFonts w:asciiTheme="minorHAnsi" w:hAnsiTheme="minorHAnsi" w:cstheme="minorHAnsi"/>
          <w:i/>
          <w:iCs/>
          <w:sz w:val="20"/>
          <w:szCs w:val="20"/>
        </w:rPr>
        <w:t xml:space="preserve">extra </w:t>
      </w:r>
      <w:r w:rsidR="002D1B0D" w:rsidRPr="0051305A">
        <w:rPr>
          <w:rFonts w:asciiTheme="minorHAnsi" w:hAnsiTheme="minorHAnsi" w:cstheme="minorHAnsi"/>
          <w:sz w:val="20"/>
          <w:szCs w:val="20"/>
        </w:rPr>
        <w:t>carbon dioxide in expired air. Since expired air contains 4% more carbon dioxide than the air breathed in</w:t>
      </w:r>
      <w:r w:rsidRPr="0051305A">
        <w:rPr>
          <w:rFonts w:asciiTheme="minorHAnsi" w:hAnsiTheme="minorHAnsi" w:cstheme="minorHAnsi"/>
          <w:sz w:val="20"/>
          <w:szCs w:val="20"/>
        </w:rPr>
        <w:t>:</w:t>
      </w:r>
    </w:p>
    <w:p w14:paraId="2BC79CBA" w14:textId="154E53D5" w:rsidR="002D1B0D" w:rsidRPr="0051305A" w:rsidRDefault="002D1B0D" w:rsidP="0051305A">
      <w:pPr>
        <w:rPr>
          <w:rFonts w:asciiTheme="minorHAnsi" w:hAnsiTheme="minorHAnsi" w:cstheme="minorHAnsi"/>
          <w:sz w:val="20"/>
          <w:szCs w:val="20"/>
        </w:rPr>
      </w:pPr>
      <w:r w:rsidRPr="0051305A">
        <w:rPr>
          <w:rFonts w:asciiTheme="minorHAnsi" w:hAnsiTheme="minorHAnsi" w:cstheme="minorHAnsi"/>
          <w:sz w:val="20"/>
          <w:szCs w:val="20"/>
        </w:rPr>
        <w:t xml:space="preserve">Rate </w:t>
      </w:r>
      <w:r w:rsidR="00272EA7" w:rsidRPr="0051305A">
        <w:rPr>
          <w:rFonts w:asciiTheme="minorHAnsi" w:hAnsiTheme="minorHAnsi" w:cstheme="minorHAnsi"/>
          <w:sz w:val="20"/>
          <w:szCs w:val="20"/>
        </w:rPr>
        <w:t xml:space="preserve">additional carbon </w:t>
      </w:r>
      <w:r w:rsidRPr="0051305A">
        <w:rPr>
          <w:rFonts w:asciiTheme="minorHAnsi" w:hAnsiTheme="minorHAnsi" w:cstheme="minorHAnsi"/>
          <w:sz w:val="20"/>
          <w:szCs w:val="20"/>
        </w:rPr>
        <w:t xml:space="preserve">dioxide is being added </w:t>
      </w:r>
      <w:r w:rsidR="00272EA7" w:rsidRPr="0051305A">
        <w:rPr>
          <w:rFonts w:asciiTheme="minorHAnsi" w:hAnsiTheme="minorHAnsi" w:cstheme="minorHAnsi"/>
          <w:sz w:val="20"/>
          <w:szCs w:val="20"/>
        </w:rPr>
        <w:t xml:space="preserve">to room (in </w:t>
      </w:r>
      <m:oMath>
        <m:sSup>
          <m:sSupPr>
            <m:ctrlPr>
              <w:rPr>
                <w:rFonts w:ascii="Cambria Math" w:hAnsi="Cambria Math" w:cstheme="minorHAnsi"/>
                <w:iCs/>
                <w:sz w:val="20"/>
                <w:szCs w:val="20"/>
              </w:rPr>
            </m:ctrlPr>
          </m:sSupPr>
          <m:e>
            <m:r>
              <m:rPr>
                <m:sty m:val="p"/>
              </m:rPr>
              <w:rPr>
                <w:rFonts w:ascii="Cambria Math" w:hAnsi="Cambria Math" w:cstheme="minorHAnsi"/>
                <w:sz w:val="20"/>
                <w:szCs w:val="20"/>
              </w:rPr>
              <m:t>m</m:t>
            </m:r>
          </m:e>
          <m:sup>
            <m:r>
              <m:rPr>
                <m:sty m:val="p"/>
              </m:rPr>
              <w:rPr>
                <w:rFonts w:ascii="Cambria Math" w:hAnsi="Cambria Math" w:cstheme="minorHAnsi"/>
                <w:sz w:val="20"/>
                <w:szCs w:val="20"/>
              </w:rPr>
              <m:t>3</m:t>
            </m:r>
          </m:sup>
        </m:sSup>
        <m:r>
          <m:rPr>
            <m:sty m:val="p"/>
          </m:rPr>
          <w:rPr>
            <w:rFonts w:ascii="Cambria Math" w:hAnsi="Cambria Math" w:cstheme="minorHAnsi"/>
            <w:sz w:val="20"/>
            <w:szCs w:val="20"/>
          </w:rPr>
          <m:t>/min</m:t>
        </m:r>
      </m:oMath>
      <w:r w:rsidR="00272EA7" w:rsidRPr="0051305A">
        <w:rPr>
          <w:rFonts w:asciiTheme="minorHAnsi" w:hAnsiTheme="minorHAnsi" w:cstheme="minorHAnsi"/>
          <w:sz w:val="20"/>
          <w:szCs w:val="20"/>
        </w:rPr>
        <w:t xml:space="preserve">) </w:t>
      </w:r>
      <m:oMath>
        <m:r>
          <w:rPr>
            <w:rFonts w:ascii="Cambria Math" w:hAnsi="Cambria Math" w:cstheme="minorHAnsi"/>
            <w:sz w:val="20"/>
            <w:szCs w:val="20"/>
          </w:rPr>
          <m:t>= 0.04</m:t>
        </m:r>
      </m:oMath>
      <w:r w:rsidRPr="0051305A">
        <w:rPr>
          <w:rFonts w:asciiTheme="minorHAnsi" w:hAnsiTheme="minorHAnsi" w:cstheme="minorHAnsi"/>
          <w:sz w:val="20"/>
          <w:szCs w:val="20"/>
        </w:rPr>
        <w:t xml:space="preserve"> </w:t>
      </w:r>
      <w:r w:rsidR="00272EA7" w:rsidRPr="0051305A">
        <w:rPr>
          <w:rFonts w:asciiTheme="minorHAnsi" w:hAnsiTheme="minorHAnsi" w:cstheme="minorHAnsi"/>
          <w:sz w:val="20"/>
          <w:szCs w:val="20"/>
        </w:rPr>
        <w:t xml:space="preserve">(Rate of </w:t>
      </w:r>
      <w:r w:rsidRPr="0051305A">
        <w:rPr>
          <w:rFonts w:asciiTheme="minorHAnsi" w:hAnsiTheme="minorHAnsi" w:cstheme="minorHAnsi"/>
          <w:sz w:val="20"/>
          <w:szCs w:val="20"/>
        </w:rPr>
        <w:t>respiration</w:t>
      </w:r>
      <w:r w:rsidR="00272EA7" w:rsidRPr="0051305A">
        <w:rPr>
          <w:rFonts w:asciiTheme="minorHAnsi" w:hAnsiTheme="minorHAnsi" w:cstheme="minorHAnsi"/>
          <w:sz w:val="20"/>
          <w:szCs w:val="20"/>
        </w:rPr>
        <w:t xml:space="preserve"> </w:t>
      </w:r>
      <w:r w:rsidRPr="0051305A">
        <w:rPr>
          <w:rFonts w:asciiTheme="minorHAnsi" w:hAnsiTheme="minorHAnsi" w:cstheme="minorHAnsi"/>
          <w:sz w:val="20"/>
          <w:szCs w:val="20"/>
        </w:rPr>
        <w:t xml:space="preserve">in </w:t>
      </w:r>
      <m:oMath>
        <m:sSup>
          <m:sSupPr>
            <m:ctrlPr>
              <w:rPr>
                <w:rFonts w:ascii="Cambria Math" w:hAnsi="Cambria Math" w:cstheme="minorHAnsi"/>
                <w:iCs/>
                <w:sz w:val="20"/>
                <w:szCs w:val="20"/>
              </w:rPr>
            </m:ctrlPr>
          </m:sSupPr>
          <m:e>
            <m:r>
              <m:rPr>
                <m:sty m:val="p"/>
              </m:rPr>
              <w:rPr>
                <w:rFonts w:ascii="Cambria Math" w:hAnsi="Cambria Math" w:cstheme="minorHAnsi"/>
                <w:sz w:val="20"/>
                <w:szCs w:val="20"/>
              </w:rPr>
              <m:t>m</m:t>
            </m:r>
          </m:e>
          <m:sup>
            <m:r>
              <m:rPr>
                <m:sty m:val="p"/>
              </m:rPr>
              <w:rPr>
                <w:rFonts w:ascii="Cambria Math" w:hAnsi="Cambria Math" w:cstheme="minorHAnsi"/>
                <w:sz w:val="20"/>
                <w:szCs w:val="20"/>
              </w:rPr>
              <m:t>3</m:t>
            </m:r>
          </m:sup>
        </m:sSup>
        <m:r>
          <m:rPr>
            <m:sty m:val="p"/>
          </m:rPr>
          <w:rPr>
            <w:rFonts w:ascii="Cambria Math" w:hAnsi="Cambria Math" w:cstheme="minorHAnsi"/>
            <w:sz w:val="20"/>
            <w:szCs w:val="20"/>
          </w:rPr>
          <m:t>/min</m:t>
        </m:r>
      </m:oMath>
      <w:r w:rsidR="00272EA7" w:rsidRPr="0051305A">
        <w:rPr>
          <w:rFonts w:asciiTheme="minorHAnsi" w:hAnsiTheme="minorHAnsi" w:cstheme="minorHAnsi"/>
          <w:sz w:val="20"/>
          <w:szCs w:val="20"/>
        </w:rPr>
        <w:t>)</w:t>
      </w:r>
      <w:r w:rsidRPr="0051305A">
        <w:rPr>
          <w:rFonts w:asciiTheme="minorHAnsi" w:hAnsiTheme="minorHAnsi" w:cstheme="minorHAnsi"/>
          <w:position w:val="-4"/>
          <w:sz w:val="20"/>
          <w:szCs w:val="20"/>
        </w:rPr>
        <w:t xml:space="preserve"> </w:t>
      </w:r>
    </w:p>
    <w:p w14:paraId="23D446E8" w14:textId="3FD847CF" w:rsidR="002D1B0D" w:rsidRPr="0051305A" w:rsidRDefault="002D1B0D" w:rsidP="0051305A">
      <w:pPr>
        <w:rPr>
          <w:rFonts w:asciiTheme="minorHAnsi" w:hAnsiTheme="minorHAnsi" w:cstheme="minorHAnsi"/>
          <w:sz w:val="20"/>
          <w:szCs w:val="20"/>
        </w:rPr>
      </w:pPr>
      <w:r w:rsidRPr="0051305A">
        <w:rPr>
          <w:rFonts w:asciiTheme="minorHAnsi" w:hAnsiTheme="minorHAnsi" w:cstheme="minorHAnsi"/>
          <w:sz w:val="20"/>
          <w:szCs w:val="20"/>
        </w:rPr>
        <w:t xml:space="preserve">If </w:t>
      </w:r>
      <m:oMath>
        <m:sSup>
          <m:sSupPr>
            <m:ctrlPr>
              <w:rPr>
                <w:rFonts w:ascii="Cambria Math" w:hAnsi="Cambria Math" w:cstheme="minorHAnsi"/>
                <w:iCs/>
                <w:sz w:val="20"/>
                <w:szCs w:val="20"/>
              </w:rPr>
            </m:ctrlPr>
          </m:sSupPr>
          <m:e>
            <m:r>
              <w:rPr>
                <w:rFonts w:ascii="Cambria Math" w:hAnsi="Cambria Math" w:cstheme="minorHAnsi"/>
                <w:sz w:val="20"/>
                <w:szCs w:val="20"/>
              </w:rPr>
              <m:t>Q</m:t>
            </m:r>
            <m:r>
              <m:rPr>
                <m:sty m:val="p"/>
              </m:rPr>
              <w:rPr>
                <w:rFonts w:ascii="Cambria Math" w:hAnsi="Cambria Math" w:cstheme="minorHAnsi"/>
                <w:sz w:val="20"/>
                <w:szCs w:val="20"/>
              </w:rPr>
              <m:t xml:space="preserve"> m</m:t>
            </m:r>
          </m:e>
          <m:sup>
            <m:r>
              <m:rPr>
                <m:sty m:val="p"/>
              </m:rPr>
              <w:rPr>
                <w:rFonts w:ascii="Cambria Math" w:hAnsi="Cambria Math" w:cstheme="minorHAnsi"/>
                <w:sz w:val="20"/>
                <w:szCs w:val="20"/>
              </w:rPr>
              <m:t>3</m:t>
            </m:r>
          </m:sup>
        </m:sSup>
      </m:oMath>
      <w:r w:rsidRPr="0051305A">
        <w:rPr>
          <w:rFonts w:asciiTheme="minorHAnsi" w:hAnsiTheme="minorHAnsi" w:cstheme="minorHAnsi"/>
          <w:sz w:val="20"/>
          <w:szCs w:val="20"/>
        </w:rPr>
        <w:t xml:space="preserve">is the amount of carbon dioxide in the room at time </w:t>
      </w:r>
      <m:oMath>
        <m:r>
          <w:rPr>
            <w:rFonts w:ascii="Cambria Math" w:hAnsi="Cambria Math" w:cstheme="minorHAnsi"/>
            <w:sz w:val="20"/>
            <w:szCs w:val="20"/>
          </w:rPr>
          <m:t>t</m:t>
        </m:r>
      </m:oMath>
      <w:r w:rsidRPr="0051305A">
        <w:rPr>
          <w:rFonts w:asciiTheme="minorHAnsi" w:hAnsiTheme="minorHAnsi" w:cstheme="minorHAnsi"/>
          <w:sz w:val="20"/>
          <w:szCs w:val="20"/>
        </w:rPr>
        <w:t>, then putting the previous two equations together gives</w:t>
      </w:r>
      <w:r w:rsidR="00272EA7" w:rsidRPr="0051305A">
        <w:rPr>
          <w:rFonts w:asciiTheme="minorHAnsi" w:hAnsiTheme="minorHAnsi" w:cstheme="minorHAnsi"/>
          <w:sz w:val="20"/>
          <w:szCs w:val="20"/>
        </w:rPr>
        <w:t>:</w:t>
      </w:r>
    </w:p>
    <w:p w14:paraId="21B0F77B" w14:textId="431995E4" w:rsidR="002D1B0D" w:rsidRPr="0051305A" w:rsidRDefault="00000000" w:rsidP="0051305A">
      <w:pPr>
        <w:rPr>
          <w:rFonts w:asciiTheme="minorHAnsi" w:hAnsiTheme="minorHAnsi" w:cstheme="minorHAnsi"/>
          <w:sz w:val="20"/>
          <w:szCs w:val="20"/>
        </w:rPr>
      </w:pPr>
      <m:oMath>
        <m:f>
          <m:fPr>
            <m:ctrlPr>
              <w:rPr>
                <w:rFonts w:ascii="Cambria Math" w:hAnsi="Cambria Math" w:cstheme="minorHAnsi"/>
                <w:i/>
                <w:sz w:val="20"/>
                <w:szCs w:val="20"/>
              </w:rPr>
            </m:ctrlPr>
          </m:fPr>
          <m:num>
            <m:r>
              <w:rPr>
                <w:rFonts w:ascii="Cambria Math" w:hAnsi="Cambria Math" w:cstheme="minorHAnsi"/>
                <w:sz w:val="20"/>
                <w:szCs w:val="20"/>
              </w:rPr>
              <m:t>dQ</m:t>
            </m:r>
          </m:num>
          <m:den>
            <m:r>
              <w:rPr>
                <w:rFonts w:ascii="Cambria Math" w:hAnsi="Cambria Math" w:cstheme="minorHAnsi"/>
                <w:sz w:val="20"/>
                <w:szCs w:val="20"/>
              </w:rPr>
              <m:t>dt</m:t>
            </m:r>
          </m:den>
        </m:f>
        <m:r>
          <w:rPr>
            <w:rFonts w:ascii="Cambria Math" w:hAnsi="Cambria Math" w:cstheme="minorHAnsi"/>
            <w:sz w:val="20"/>
            <w:szCs w:val="20"/>
          </w:rPr>
          <m:t>=0.04r=0.04</m:t>
        </m:r>
        <m:d>
          <m:dPr>
            <m:ctrlPr>
              <w:rPr>
                <w:rFonts w:ascii="Cambria Math" w:hAnsi="Cambria Math" w:cstheme="minorHAnsi"/>
                <w:i/>
                <w:sz w:val="20"/>
                <w:szCs w:val="20"/>
              </w:rPr>
            </m:ctrlPr>
          </m:dPr>
          <m:e>
            <m:r>
              <w:rPr>
                <w:rFonts w:ascii="Cambria Math" w:hAnsi="Cambria Math" w:cstheme="minorHAnsi"/>
                <w:sz w:val="20"/>
                <w:szCs w:val="20"/>
              </w:rPr>
              <m:t>0.00507c+0.0148</m:t>
            </m:r>
          </m:e>
        </m:d>
      </m:oMath>
      <w:r w:rsidR="0051305A" w:rsidRPr="0051305A">
        <w:rPr>
          <w:rFonts w:asciiTheme="minorHAnsi" w:hAnsiTheme="minorHAnsi" w:cstheme="minorHAnsi"/>
          <w:i/>
          <w:iCs/>
          <w:sz w:val="20"/>
          <w:szCs w:val="20"/>
        </w:rPr>
        <w:t>.</w:t>
      </w:r>
    </w:p>
    <w:p w14:paraId="68CC5C0A" w14:textId="77777777" w:rsidR="0051305A" w:rsidRPr="0051305A" w:rsidRDefault="002D1B0D" w:rsidP="0051305A">
      <w:pPr>
        <w:rPr>
          <w:rFonts w:asciiTheme="minorHAnsi" w:hAnsiTheme="minorHAnsi" w:cstheme="minorHAnsi"/>
          <w:sz w:val="20"/>
          <w:szCs w:val="20"/>
        </w:rPr>
      </w:pPr>
      <w:r w:rsidRPr="0051305A">
        <w:rPr>
          <w:rFonts w:asciiTheme="minorHAnsi" w:hAnsiTheme="minorHAnsi" w:cstheme="minorHAnsi"/>
          <w:sz w:val="20"/>
          <w:szCs w:val="20"/>
        </w:rPr>
        <w:t xml:space="preserve">In addition, the concentration, </w:t>
      </w:r>
      <m:oMath>
        <m:r>
          <w:rPr>
            <w:rFonts w:ascii="Cambria Math" w:hAnsi="Cambria Math" w:cstheme="minorHAnsi"/>
            <w:sz w:val="20"/>
            <w:szCs w:val="20"/>
          </w:rPr>
          <m:t>c%=</m:t>
        </m:r>
        <m:f>
          <m:fPr>
            <m:ctrlPr>
              <w:rPr>
                <w:rFonts w:ascii="Cambria Math" w:hAnsi="Cambria Math" w:cstheme="minorHAnsi"/>
                <w:i/>
                <w:iCs/>
                <w:sz w:val="20"/>
                <w:szCs w:val="20"/>
              </w:rPr>
            </m:ctrlPr>
          </m:fPr>
          <m:num>
            <m:r>
              <w:rPr>
                <w:rFonts w:ascii="Cambria Math" w:hAnsi="Cambria Math" w:cstheme="minorHAnsi"/>
                <w:sz w:val="20"/>
                <w:szCs w:val="20"/>
              </w:rPr>
              <m:t>c</m:t>
            </m:r>
          </m:num>
          <m:den>
            <m:r>
              <w:rPr>
                <w:rFonts w:ascii="Cambria Math" w:hAnsi="Cambria Math" w:cstheme="minorHAnsi"/>
                <w:sz w:val="20"/>
                <w:szCs w:val="20"/>
              </w:rPr>
              <m:t>100</m:t>
            </m:r>
          </m:den>
        </m:f>
      </m:oMath>
      <w:r w:rsidRPr="0051305A">
        <w:rPr>
          <w:rFonts w:asciiTheme="minorHAnsi" w:hAnsiTheme="minorHAnsi" w:cstheme="minorHAnsi"/>
          <w:sz w:val="20"/>
          <w:szCs w:val="20"/>
        </w:rPr>
        <w:t>, is given by</w:t>
      </w:r>
      <w:r w:rsidR="00272EA7" w:rsidRPr="0051305A">
        <w:rPr>
          <w:rFonts w:asciiTheme="minorHAnsi" w:hAnsiTheme="minorHAnsi" w:cstheme="minorHAnsi"/>
          <w:sz w:val="20"/>
          <w:szCs w:val="20"/>
        </w:rPr>
        <w:t xml:space="preserve"> </w:t>
      </w:r>
      <m:oMath>
        <m:f>
          <m:fPr>
            <m:ctrlPr>
              <w:rPr>
                <w:rFonts w:ascii="Cambria Math" w:hAnsi="Cambria Math" w:cstheme="minorHAnsi"/>
                <w:i/>
                <w:iCs/>
                <w:sz w:val="20"/>
                <w:szCs w:val="20"/>
              </w:rPr>
            </m:ctrlPr>
          </m:fPr>
          <m:num>
            <m:r>
              <w:rPr>
                <w:rFonts w:ascii="Cambria Math" w:hAnsi="Cambria Math" w:cstheme="minorHAnsi"/>
                <w:sz w:val="20"/>
                <w:szCs w:val="20"/>
              </w:rPr>
              <m:t>c</m:t>
            </m:r>
          </m:num>
          <m:den>
            <m:r>
              <w:rPr>
                <w:rFonts w:ascii="Cambria Math" w:hAnsi="Cambria Math" w:cstheme="minorHAnsi"/>
                <w:sz w:val="20"/>
                <w:szCs w:val="20"/>
              </w:rPr>
              <m:t>100</m:t>
            </m:r>
          </m:den>
        </m:f>
        <m:r>
          <w:rPr>
            <w:rFonts w:ascii="Cambria Math" w:hAnsi="Cambria Math" w:cstheme="minorHAnsi"/>
            <w:sz w:val="20"/>
            <w:szCs w:val="20"/>
          </w:rPr>
          <m:t>=</m:t>
        </m:r>
        <m:f>
          <m:fPr>
            <m:ctrlPr>
              <w:rPr>
                <w:rFonts w:ascii="Cambria Math" w:hAnsi="Cambria Math" w:cstheme="minorHAnsi"/>
                <w:i/>
                <w:iCs/>
                <w:sz w:val="20"/>
                <w:szCs w:val="20"/>
              </w:rPr>
            </m:ctrlPr>
          </m:fPr>
          <m:num>
            <m:r>
              <w:rPr>
                <w:rFonts w:ascii="Cambria Math" w:hAnsi="Cambria Math" w:cstheme="minorHAnsi"/>
                <w:sz w:val="20"/>
                <w:szCs w:val="20"/>
              </w:rPr>
              <m:t>Q</m:t>
            </m:r>
          </m:num>
          <m:den>
            <m:r>
              <m:rPr>
                <m:sty m:val="p"/>
              </m:rPr>
              <w:rPr>
                <w:rFonts w:ascii="Cambria Math" w:hAnsi="Cambria Math" w:cstheme="minorHAnsi"/>
                <w:sz w:val="20"/>
                <w:szCs w:val="20"/>
              </w:rPr>
              <m:t>volume of room</m:t>
            </m:r>
          </m:den>
        </m:f>
        <m:r>
          <w:rPr>
            <w:rFonts w:ascii="Cambria Math" w:hAnsi="Cambria Math" w:cstheme="minorHAnsi"/>
            <w:sz w:val="20"/>
            <w:szCs w:val="20"/>
          </w:rPr>
          <m:t>=</m:t>
        </m:r>
        <m:f>
          <m:fPr>
            <m:ctrlPr>
              <w:rPr>
                <w:rFonts w:ascii="Cambria Math" w:hAnsi="Cambria Math" w:cstheme="minorHAnsi"/>
                <w:i/>
                <w:iCs/>
                <w:sz w:val="20"/>
                <w:szCs w:val="20"/>
              </w:rPr>
            </m:ctrlPr>
          </m:fPr>
          <m:num>
            <m:r>
              <w:rPr>
                <w:rFonts w:ascii="Cambria Math" w:hAnsi="Cambria Math" w:cstheme="minorHAnsi"/>
                <w:sz w:val="20"/>
                <w:szCs w:val="20"/>
              </w:rPr>
              <m:t>Q</m:t>
            </m:r>
          </m:num>
          <m:den>
            <m:r>
              <w:rPr>
                <w:rFonts w:ascii="Cambria Math" w:hAnsi="Cambria Math" w:cstheme="minorHAnsi"/>
                <w:sz w:val="20"/>
                <w:szCs w:val="20"/>
              </w:rPr>
              <m:t xml:space="preserve">15 </m:t>
            </m:r>
            <m:sSup>
              <m:sSupPr>
                <m:ctrlPr>
                  <w:rPr>
                    <w:rFonts w:ascii="Cambria Math" w:hAnsi="Cambria Math" w:cstheme="minorHAnsi"/>
                    <w:i/>
                    <w:iCs/>
                    <w:sz w:val="20"/>
                    <w:szCs w:val="20"/>
                  </w:rPr>
                </m:ctrlPr>
              </m:sSupPr>
              <m:e>
                <m:r>
                  <w:rPr>
                    <w:rFonts w:ascii="Cambria Math" w:hAnsi="Cambria Math" w:cstheme="minorHAnsi"/>
                    <w:sz w:val="20"/>
                    <w:szCs w:val="20"/>
                  </w:rPr>
                  <m:t>m</m:t>
                </m:r>
              </m:e>
              <m:sup>
                <m:r>
                  <w:rPr>
                    <w:rFonts w:ascii="Cambria Math" w:hAnsi="Cambria Math" w:cstheme="minorHAnsi"/>
                    <w:sz w:val="20"/>
                    <w:szCs w:val="20"/>
                  </w:rPr>
                  <m:t>3</m:t>
                </m:r>
              </m:sup>
            </m:sSup>
          </m:den>
        </m:f>
      </m:oMath>
      <w:r w:rsidR="00272EA7" w:rsidRPr="0051305A">
        <w:rPr>
          <w:rFonts w:asciiTheme="minorHAnsi" w:hAnsiTheme="minorHAnsi" w:cstheme="minorHAnsi"/>
          <w:iCs/>
          <w:sz w:val="20"/>
          <w:szCs w:val="20"/>
        </w:rPr>
        <w:t xml:space="preserve">  so </w:t>
      </w:r>
      <m:oMath>
        <m:r>
          <w:rPr>
            <w:rFonts w:ascii="Cambria Math" w:hAnsi="Cambria Math" w:cstheme="minorHAnsi"/>
            <w:sz w:val="20"/>
            <w:szCs w:val="20"/>
          </w:rPr>
          <m:t>Q=</m:t>
        </m:r>
        <m:f>
          <m:fPr>
            <m:ctrlPr>
              <w:rPr>
                <w:rFonts w:ascii="Cambria Math" w:hAnsi="Cambria Math" w:cstheme="minorHAnsi"/>
                <w:i/>
                <w:iCs/>
                <w:sz w:val="20"/>
                <w:szCs w:val="20"/>
              </w:rPr>
            </m:ctrlPr>
          </m:fPr>
          <m:num>
            <m:r>
              <w:rPr>
                <w:rFonts w:ascii="Cambria Math" w:hAnsi="Cambria Math" w:cstheme="minorHAnsi"/>
                <w:sz w:val="20"/>
                <w:szCs w:val="20"/>
              </w:rPr>
              <m:t>15</m:t>
            </m:r>
          </m:num>
          <m:den>
            <m:r>
              <w:rPr>
                <w:rFonts w:ascii="Cambria Math" w:hAnsi="Cambria Math" w:cstheme="minorHAnsi"/>
                <w:sz w:val="20"/>
                <w:szCs w:val="20"/>
              </w:rPr>
              <m:t>100</m:t>
            </m:r>
          </m:den>
        </m:f>
        <m:r>
          <w:rPr>
            <w:rFonts w:ascii="Cambria Math" w:hAnsi="Cambria Math" w:cstheme="minorHAnsi"/>
            <w:sz w:val="20"/>
            <w:szCs w:val="20"/>
          </w:rPr>
          <m:t>c=</m:t>
        </m:r>
        <m:f>
          <m:fPr>
            <m:ctrlPr>
              <w:rPr>
                <w:rFonts w:ascii="Cambria Math" w:hAnsi="Cambria Math" w:cstheme="minorHAnsi"/>
                <w:i/>
                <w:iCs/>
                <w:sz w:val="20"/>
                <w:szCs w:val="20"/>
              </w:rPr>
            </m:ctrlPr>
          </m:fPr>
          <m:num>
            <m:r>
              <w:rPr>
                <w:rFonts w:ascii="Cambria Math" w:hAnsi="Cambria Math" w:cstheme="minorHAnsi"/>
                <w:sz w:val="20"/>
                <w:szCs w:val="20"/>
              </w:rPr>
              <m:t>3</m:t>
            </m:r>
          </m:num>
          <m:den>
            <m:r>
              <w:rPr>
                <w:rFonts w:ascii="Cambria Math" w:hAnsi="Cambria Math" w:cstheme="minorHAnsi"/>
                <w:sz w:val="20"/>
                <w:szCs w:val="20"/>
              </w:rPr>
              <m:t>20</m:t>
            </m:r>
          </m:den>
        </m:f>
        <m:r>
          <w:rPr>
            <w:rFonts w:ascii="Cambria Math" w:hAnsi="Cambria Math" w:cstheme="minorHAnsi"/>
            <w:sz w:val="20"/>
            <w:szCs w:val="20"/>
          </w:rPr>
          <m:t>c</m:t>
        </m:r>
      </m:oMath>
      <w:r w:rsidR="0051305A" w:rsidRPr="0051305A">
        <w:rPr>
          <w:rFonts w:asciiTheme="minorHAnsi" w:hAnsiTheme="minorHAnsi" w:cstheme="minorHAnsi"/>
          <w:iCs/>
          <w:sz w:val="20"/>
          <w:szCs w:val="20"/>
        </w:rPr>
        <w:t>.</w:t>
      </w:r>
      <w:r w:rsidRPr="0051305A">
        <w:rPr>
          <w:rFonts w:asciiTheme="minorHAnsi" w:hAnsiTheme="minorHAnsi" w:cstheme="minorHAnsi"/>
          <w:sz w:val="20"/>
          <w:szCs w:val="20"/>
        </w:rPr>
        <w:br/>
        <w:t xml:space="preserve">Thus, rewriting our differential equation in terms of </w:t>
      </w:r>
      <m:oMath>
        <m:r>
          <w:rPr>
            <w:rFonts w:ascii="Cambria Math" w:hAnsi="Cambria Math" w:cstheme="minorHAnsi"/>
            <w:sz w:val="20"/>
            <w:szCs w:val="20"/>
          </w:rPr>
          <m:t>c</m:t>
        </m:r>
      </m:oMath>
      <w:r w:rsidRPr="0051305A">
        <w:rPr>
          <w:rFonts w:asciiTheme="minorHAnsi" w:hAnsiTheme="minorHAnsi" w:cstheme="minorHAnsi"/>
          <w:sz w:val="20"/>
          <w:szCs w:val="20"/>
        </w:rPr>
        <w:t>, we get 100 volume of room</w:t>
      </w:r>
    </w:p>
    <w:p w14:paraId="00A91B6E" w14:textId="685D694F" w:rsidR="002D1B0D" w:rsidRDefault="00000000" w:rsidP="0051305A">
      <w:pPr>
        <w:rPr>
          <w:rFonts w:asciiTheme="minorHAnsi" w:hAnsiTheme="minorHAnsi" w:cstheme="minorHAnsi"/>
          <w:sz w:val="20"/>
          <w:szCs w:val="20"/>
        </w:rPr>
      </w:pPr>
      <m:oMath>
        <m:f>
          <m:fPr>
            <m:ctrlPr>
              <w:rPr>
                <w:rFonts w:ascii="Cambria Math" w:hAnsi="Cambria Math" w:cstheme="minorHAnsi"/>
                <w:i/>
                <w:iCs/>
                <w:sz w:val="20"/>
                <w:szCs w:val="20"/>
              </w:rPr>
            </m:ctrlPr>
          </m:fPr>
          <m:num>
            <m:r>
              <w:rPr>
                <w:rFonts w:ascii="Cambria Math" w:hAnsi="Cambria Math" w:cstheme="minorHAnsi"/>
                <w:sz w:val="20"/>
                <w:szCs w:val="20"/>
              </w:rPr>
              <m:t>3</m:t>
            </m:r>
          </m:num>
          <m:den>
            <m:r>
              <w:rPr>
                <w:rFonts w:ascii="Cambria Math" w:hAnsi="Cambria Math" w:cstheme="minorHAnsi"/>
                <w:sz w:val="20"/>
                <w:szCs w:val="20"/>
              </w:rPr>
              <m:t>20</m:t>
            </m:r>
          </m:den>
        </m:f>
        <m:f>
          <m:fPr>
            <m:ctrlPr>
              <w:rPr>
                <w:rFonts w:ascii="Cambria Math" w:hAnsi="Cambria Math" w:cstheme="minorHAnsi"/>
                <w:i/>
                <w:iCs/>
                <w:sz w:val="20"/>
                <w:szCs w:val="20"/>
              </w:rPr>
            </m:ctrlPr>
          </m:fPr>
          <m:num>
            <m:r>
              <w:rPr>
                <w:rFonts w:ascii="Cambria Math" w:hAnsi="Cambria Math" w:cstheme="minorHAnsi"/>
                <w:sz w:val="20"/>
                <w:szCs w:val="20"/>
              </w:rPr>
              <m:t>dc</m:t>
            </m:r>
          </m:num>
          <m:den>
            <m:r>
              <w:rPr>
                <w:rFonts w:ascii="Cambria Math" w:hAnsi="Cambria Math" w:cstheme="minorHAnsi"/>
                <w:sz w:val="20"/>
                <w:szCs w:val="20"/>
              </w:rPr>
              <m:t>dt</m:t>
            </m:r>
          </m:den>
        </m:f>
        <m:r>
          <w:rPr>
            <w:rFonts w:ascii="Cambria Math" w:hAnsi="Cambria Math" w:cstheme="minorHAnsi"/>
            <w:sz w:val="20"/>
            <w:szCs w:val="20"/>
          </w:rPr>
          <m:t>=0.04</m:t>
        </m:r>
        <m:d>
          <m:dPr>
            <m:ctrlPr>
              <w:rPr>
                <w:rFonts w:ascii="Cambria Math" w:hAnsi="Cambria Math" w:cstheme="minorHAnsi"/>
                <w:i/>
                <w:sz w:val="20"/>
                <w:szCs w:val="20"/>
              </w:rPr>
            </m:ctrlPr>
          </m:dPr>
          <m:e>
            <m:r>
              <w:rPr>
                <w:rFonts w:ascii="Cambria Math" w:hAnsi="Cambria Math" w:cstheme="minorHAnsi"/>
                <w:sz w:val="20"/>
                <w:szCs w:val="20"/>
              </w:rPr>
              <m:t>0.00507c+0.0148</m:t>
            </m:r>
          </m:e>
        </m:d>
      </m:oMath>
      <w:r w:rsidR="0051305A" w:rsidRPr="0051305A">
        <w:rPr>
          <w:rFonts w:asciiTheme="minorHAnsi" w:hAnsiTheme="minorHAnsi" w:cstheme="minorHAnsi"/>
          <w:i/>
          <w:iCs/>
          <w:sz w:val="20"/>
          <w:szCs w:val="20"/>
        </w:rPr>
        <w:t xml:space="preserve"> </w:t>
      </w:r>
      <w:r w:rsidR="0051305A" w:rsidRPr="0051305A">
        <w:rPr>
          <w:rFonts w:asciiTheme="minorHAnsi" w:hAnsiTheme="minorHAnsi" w:cstheme="minorHAnsi"/>
          <w:sz w:val="20"/>
          <w:szCs w:val="20"/>
        </w:rPr>
        <w:t xml:space="preserve">so </w:t>
      </w:r>
      <m:oMath>
        <m:f>
          <m:fPr>
            <m:ctrlPr>
              <w:rPr>
                <w:rFonts w:ascii="Cambria Math" w:hAnsi="Cambria Math" w:cstheme="minorHAnsi"/>
                <w:i/>
                <w:iCs/>
                <w:sz w:val="20"/>
                <w:szCs w:val="20"/>
              </w:rPr>
            </m:ctrlPr>
          </m:fPr>
          <m:num>
            <m:r>
              <w:rPr>
                <w:rFonts w:ascii="Cambria Math" w:hAnsi="Cambria Math" w:cstheme="minorHAnsi"/>
                <w:sz w:val="20"/>
                <w:szCs w:val="20"/>
              </w:rPr>
              <m:t>dc</m:t>
            </m:r>
          </m:num>
          <m:den>
            <m:r>
              <w:rPr>
                <w:rFonts w:ascii="Cambria Math" w:hAnsi="Cambria Math" w:cstheme="minorHAnsi"/>
                <w:sz w:val="20"/>
                <w:szCs w:val="20"/>
              </w:rPr>
              <m:t>dt</m:t>
            </m:r>
          </m:den>
        </m:f>
        <m:r>
          <w:rPr>
            <w:rFonts w:ascii="Cambria Math" w:hAnsi="Cambria Math" w:cstheme="minorHAnsi"/>
            <w:sz w:val="20"/>
            <w:szCs w:val="20"/>
          </w:rPr>
          <m:t>=0.001352c+0.00395</m:t>
        </m:r>
      </m:oMath>
      <w:r w:rsidR="0051305A" w:rsidRPr="0051305A">
        <w:rPr>
          <w:rFonts w:asciiTheme="minorHAnsi" w:hAnsiTheme="minorHAnsi" w:cstheme="minorHAnsi"/>
          <w:iCs/>
          <w:sz w:val="20"/>
          <w:szCs w:val="20"/>
        </w:rPr>
        <w:t>.</w:t>
      </w:r>
      <w:r w:rsidR="002D1B0D" w:rsidRPr="0051305A">
        <w:rPr>
          <w:rFonts w:asciiTheme="minorHAnsi" w:hAnsiTheme="minorHAnsi" w:cstheme="minorHAnsi"/>
          <w:sz w:val="20"/>
          <w:szCs w:val="20"/>
        </w:rPr>
        <w:br/>
        <w:t xml:space="preserve">This equation can be solved using separation of variables or a slope field. </w:t>
      </w:r>
    </w:p>
    <w:p w14:paraId="629DF3A8" w14:textId="745996EA" w:rsidR="00EE5D95" w:rsidRPr="0051305A" w:rsidRDefault="00EE5D95" w:rsidP="0051305A">
      <w:pPr>
        <w:rPr>
          <w:rFonts w:asciiTheme="minorHAnsi" w:hAnsiTheme="minorHAnsi" w:cstheme="minorHAnsi"/>
          <w:sz w:val="20"/>
          <w:szCs w:val="20"/>
        </w:rPr>
      </w:pPr>
      <w:r>
        <w:rPr>
          <w:rFonts w:asciiTheme="minorHAnsi" w:hAnsiTheme="minorHAnsi" w:cstheme="minorHAnsi"/>
          <w:sz w:val="20"/>
          <w:szCs w:val="20"/>
        </w:rPr>
        <w:t>Upon finishing this problem, have the students explain the meaning of the mathematical solution in context of how they solved it.</w:t>
      </w:r>
    </w:p>
    <w:p w14:paraId="13D3EBC3" w14:textId="1B94DBB4" w:rsidR="0000647E" w:rsidRPr="0051305A" w:rsidRDefault="0000647E" w:rsidP="0051305A">
      <w:pPr>
        <w:rPr>
          <w:rFonts w:asciiTheme="minorHAnsi" w:hAnsiTheme="minorHAnsi" w:cstheme="minorHAnsi"/>
          <w:sz w:val="20"/>
          <w:szCs w:val="20"/>
          <w:u w:val="single"/>
        </w:rPr>
      </w:pPr>
      <w:r w:rsidRPr="0051305A">
        <w:rPr>
          <w:rFonts w:asciiTheme="minorHAnsi" w:hAnsiTheme="minorHAnsi" w:cstheme="minorHAnsi"/>
          <w:color w:val="000000" w:themeColor="text1"/>
          <w:sz w:val="20"/>
          <w:szCs w:val="20"/>
        </w:rPr>
        <w:t xml:space="preserve">Day 1: Complete problems </w:t>
      </w:r>
      <w:r w:rsidR="00153EF0" w:rsidRPr="0051305A">
        <w:rPr>
          <w:rFonts w:asciiTheme="minorHAnsi" w:hAnsiTheme="minorHAnsi" w:cstheme="minorHAnsi"/>
          <w:color w:val="000000" w:themeColor="text1"/>
          <w:sz w:val="20"/>
          <w:szCs w:val="20"/>
        </w:rPr>
        <w:t>1, 7-10, 12, 13, 15, 17, 18, 19, 26</w:t>
      </w:r>
    </w:p>
    <w:p w14:paraId="33210F9D" w14:textId="77777777" w:rsidR="00153EF0" w:rsidRPr="002F13FE" w:rsidRDefault="00153EF0" w:rsidP="002F13FE">
      <w:pPr>
        <w:rPr>
          <w:rFonts w:asciiTheme="minorHAnsi" w:hAnsiTheme="minorHAnsi" w:cstheme="minorHAnsi"/>
          <w:sz w:val="20"/>
          <w:szCs w:val="20"/>
          <w:u w:val="single"/>
        </w:rPr>
      </w:pPr>
    </w:p>
    <w:p w14:paraId="4FA01176" w14:textId="0047DB6E" w:rsidR="004207CB" w:rsidRPr="002F13FE" w:rsidRDefault="004207CB" w:rsidP="002F13FE">
      <w:pPr>
        <w:rPr>
          <w:rFonts w:asciiTheme="minorHAnsi" w:hAnsiTheme="minorHAnsi" w:cstheme="minorHAnsi"/>
          <w:sz w:val="20"/>
          <w:szCs w:val="20"/>
          <w:u w:val="single"/>
        </w:rPr>
      </w:pPr>
      <w:r w:rsidRPr="002F13FE">
        <w:rPr>
          <w:rFonts w:asciiTheme="minorHAnsi" w:hAnsiTheme="minorHAnsi" w:cstheme="minorHAnsi"/>
          <w:sz w:val="20"/>
          <w:szCs w:val="20"/>
          <w:u w:val="single"/>
        </w:rPr>
        <w:t xml:space="preserve">Lesson </w:t>
      </w:r>
      <w:proofErr w:type="gramStart"/>
      <w:r w:rsidRPr="002F13FE">
        <w:rPr>
          <w:rFonts w:asciiTheme="minorHAnsi" w:hAnsiTheme="minorHAnsi" w:cstheme="minorHAnsi"/>
          <w:sz w:val="20"/>
          <w:szCs w:val="20"/>
          <w:u w:val="single"/>
        </w:rPr>
        <w:t>Theme :</w:t>
      </w:r>
      <w:proofErr w:type="gramEnd"/>
      <w:r w:rsidRPr="002F13FE">
        <w:rPr>
          <w:rFonts w:asciiTheme="minorHAnsi" w:hAnsiTheme="minorHAnsi" w:cstheme="minorHAnsi"/>
          <w:sz w:val="20"/>
          <w:szCs w:val="20"/>
          <w:u w:val="single"/>
        </w:rPr>
        <w:t xml:space="preserve"> Chapter 11 Review</w:t>
      </w:r>
    </w:p>
    <w:p w14:paraId="4ACAC331" w14:textId="38BD4BFA" w:rsidR="004207CB" w:rsidRPr="002F13FE" w:rsidRDefault="004207CB" w:rsidP="002F13FE">
      <w:pPr>
        <w:rPr>
          <w:rFonts w:asciiTheme="minorHAnsi" w:hAnsiTheme="minorHAnsi" w:cstheme="minorHAnsi"/>
          <w:sz w:val="20"/>
          <w:szCs w:val="20"/>
          <w:u w:val="single"/>
        </w:rPr>
      </w:pPr>
      <w:r w:rsidRPr="002F13FE">
        <w:rPr>
          <w:rFonts w:asciiTheme="minorHAnsi" w:hAnsiTheme="minorHAnsi" w:cstheme="minorHAnsi"/>
          <w:color w:val="000000" w:themeColor="text1"/>
          <w:sz w:val="20"/>
          <w:szCs w:val="20"/>
        </w:rPr>
        <w:t xml:space="preserve">Day 1: Complete problems </w:t>
      </w:r>
      <w:r w:rsidR="00153EF0" w:rsidRPr="002F13FE">
        <w:rPr>
          <w:rFonts w:asciiTheme="minorHAnsi" w:hAnsiTheme="minorHAnsi" w:cstheme="minorHAnsi"/>
          <w:color w:val="000000" w:themeColor="text1"/>
          <w:sz w:val="20"/>
          <w:szCs w:val="20"/>
        </w:rPr>
        <w:t>2- 14, 17</w:t>
      </w:r>
    </w:p>
    <w:p w14:paraId="5FAF1B25" w14:textId="6997EFF4" w:rsidR="004207CB" w:rsidRPr="002F13FE" w:rsidRDefault="004207CB" w:rsidP="002F13FE">
      <w:pPr>
        <w:rPr>
          <w:rFonts w:asciiTheme="minorHAnsi" w:hAnsiTheme="minorHAnsi" w:cstheme="minorHAnsi"/>
          <w:color w:val="000000" w:themeColor="text1"/>
          <w:sz w:val="20"/>
          <w:szCs w:val="20"/>
        </w:rPr>
      </w:pPr>
      <w:r w:rsidRPr="002F13FE">
        <w:rPr>
          <w:rFonts w:asciiTheme="minorHAnsi" w:hAnsiTheme="minorHAnsi" w:cstheme="minorHAnsi"/>
          <w:color w:val="000000" w:themeColor="text1"/>
          <w:sz w:val="20"/>
          <w:szCs w:val="20"/>
        </w:rPr>
        <w:t xml:space="preserve">Day 2: Complete problems </w:t>
      </w:r>
      <w:r w:rsidR="00153EF0" w:rsidRPr="002F13FE">
        <w:rPr>
          <w:rFonts w:asciiTheme="minorHAnsi" w:hAnsiTheme="minorHAnsi" w:cstheme="minorHAnsi"/>
          <w:color w:val="000000" w:themeColor="text1"/>
          <w:sz w:val="20"/>
          <w:szCs w:val="20"/>
        </w:rPr>
        <w:t xml:space="preserve">18, 21, 22, 23, 25, 32, 35, </w:t>
      </w:r>
      <w:proofErr w:type="gramStart"/>
      <w:r w:rsidR="00153EF0" w:rsidRPr="002F13FE">
        <w:rPr>
          <w:rFonts w:asciiTheme="minorHAnsi" w:hAnsiTheme="minorHAnsi" w:cstheme="minorHAnsi"/>
          <w:color w:val="000000" w:themeColor="text1"/>
          <w:sz w:val="20"/>
          <w:szCs w:val="20"/>
        </w:rPr>
        <w:t>40 ,</w:t>
      </w:r>
      <w:proofErr w:type="gramEnd"/>
      <w:r w:rsidR="00153EF0" w:rsidRPr="002F13FE">
        <w:rPr>
          <w:rFonts w:asciiTheme="minorHAnsi" w:hAnsiTheme="minorHAnsi" w:cstheme="minorHAnsi"/>
          <w:color w:val="000000" w:themeColor="text1"/>
          <w:sz w:val="20"/>
          <w:szCs w:val="20"/>
        </w:rPr>
        <w:t xml:space="preserve"> 42</w:t>
      </w:r>
    </w:p>
    <w:p w14:paraId="71ACDC73" w14:textId="400E1289" w:rsidR="00F83467" w:rsidRPr="002F13FE" w:rsidRDefault="00F83467" w:rsidP="002F13FE">
      <w:pPr>
        <w:rPr>
          <w:rFonts w:asciiTheme="minorHAnsi" w:hAnsiTheme="minorHAnsi" w:cstheme="minorHAnsi"/>
          <w:color w:val="000000" w:themeColor="text1"/>
          <w:sz w:val="20"/>
          <w:szCs w:val="20"/>
        </w:rPr>
      </w:pPr>
    </w:p>
    <w:p w14:paraId="76E9EE74" w14:textId="67B89D5A" w:rsidR="008D21B1" w:rsidRPr="002F13FE" w:rsidRDefault="008D21B1" w:rsidP="002F13FE">
      <w:pPr>
        <w:rPr>
          <w:rFonts w:asciiTheme="minorHAnsi" w:hAnsiTheme="minorHAnsi" w:cstheme="minorHAnsi"/>
          <w:color w:val="000000" w:themeColor="text1"/>
          <w:sz w:val="20"/>
          <w:szCs w:val="20"/>
        </w:rPr>
      </w:pPr>
      <w:r w:rsidRPr="002F13FE">
        <w:rPr>
          <w:rFonts w:asciiTheme="minorHAnsi" w:hAnsiTheme="minorHAnsi" w:cstheme="minorHAnsi"/>
          <w:sz w:val="20"/>
          <w:szCs w:val="20"/>
        </w:rPr>
        <w:t xml:space="preserve">AP Examination Preparation questions </w:t>
      </w:r>
      <w:r w:rsidRPr="002F13FE">
        <w:rPr>
          <w:rFonts w:asciiTheme="minorHAnsi" w:hAnsiTheme="minorHAnsi" w:cstheme="minorHAnsi"/>
          <w:color w:val="FFFFFF" w:themeColor="background1"/>
          <w:sz w:val="20"/>
          <w:szCs w:val="20"/>
          <w:highlight w:val="blue"/>
        </w:rPr>
        <w:t>CR2</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CR3</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CR4</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CR5</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CR6</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CR7</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CR8</w:t>
      </w:r>
    </w:p>
    <w:p w14:paraId="459E9AA9" w14:textId="77777777" w:rsidR="00F83467" w:rsidRPr="002F13FE" w:rsidRDefault="00F83467" w:rsidP="002F13FE">
      <w:pPr>
        <w:rPr>
          <w:rFonts w:asciiTheme="minorHAnsi" w:hAnsiTheme="minorHAnsi" w:cstheme="minorHAnsi"/>
          <w:sz w:val="20"/>
          <w:szCs w:val="20"/>
        </w:rPr>
      </w:pPr>
    </w:p>
    <w:p w14:paraId="24BCD727" w14:textId="77777777" w:rsidR="004F7797" w:rsidRPr="002F13FE" w:rsidRDefault="004F7797" w:rsidP="002F13FE">
      <w:pPr>
        <w:rPr>
          <w:rFonts w:asciiTheme="minorHAnsi" w:hAnsiTheme="minorHAnsi" w:cstheme="minorHAnsi"/>
          <w:b/>
          <w:bCs/>
          <w:sz w:val="20"/>
          <w:szCs w:val="20"/>
        </w:rPr>
      </w:pPr>
      <w:r w:rsidRPr="002F13FE">
        <w:rPr>
          <w:rFonts w:asciiTheme="minorHAnsi" w:hAnsiTheme="minorHAnsi" w:cstheme="minorHAnsi"/>
          <w:b/>
          <w:bCs/>
          <w:sz w:val="20"/>
          <w:szCs w:val="20"/>
          <w:highlight w:val="yellow"/>
        </w:rPr>
        <w:t>Summative Activities, Tasks, or Projects:</w:t>
      </w:r>
    </w:p>
    <w:p w14:paraId="3AAE3CBC" w14:textId="77777777" w:rsidR="00EA39F3" w:rsidRPr="002F13FE" w:rsidRDefault="00EA39F3" w:rsidP="002F13FE">
      <w:pPr>
        <w:rPr>
          <w:rFonts w:asciiTheme="minorHAnsi" w:hAnsiTheme="minorHAnsi" w:cstheme="minorHAnsi"/>
          <w:sz w:val="20"/>
          <w:szCs w:val="20"/>
        </w:rPr>
      </w:pPr>
    </w:p>
    <w:p w14:paraId="7B96B8B3" w14:textId="666E9099" w:rsidR="004F7797" w:rsidRPr="002F13FE" w:rsidRDefault="004F7797" w:rsidP="002F13FE">
      <w:pPr>
        <w:rPr>
          <w:rFonts w:asciiTheme="minorHAnsi" w:hAnsiTheme="minorHAnsi" w:cstheme="minorHAnsi"/>
          <w:sz w:val="20"/>
          <w:szCs w:val="20"/>
        </w:rPr>
      </w:pPr>
      <w:r w:rsidRPr="002F13FE">
        <w:rPr>
          <w:rFonts w:asciiTheme="minorHAnsi" w:hAnsiTheme="minorHAnsi" w:cstheme="minorHAnsi"/>
          <w:sz w:val="20"/>
          <w:szCs w:val="20"/>
        </w:rPr>
        <w:t xml:space="preserve">Do Now problems </w:t>
      </w:r>
      <w:r w:rsidRPr="002F13FE">
        <w:rPr>
          <w:rFonts w:asciiTheme="minorHAnsi" w:hAnsiTheme="minorHAnsi" w:cstheme="minorHAnsi"/>
          <w:color w:val="FFFFFF" w:themeColor="background1"/>
          <w:sz w:val="20"/>
          <w:szCs w:val="20"/>
          <w:highlight w:val="blue"/>
        </w:rPr>
        <w:t>CR1</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CR2</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CR3</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CR4</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CR5</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CR6</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w:t>
      </w:r>
      <w:proofErr w:type="gramStart"/>
      <w:r w:rsidRPr="002F13FE">
        <w:rPr>
          <w:rFonts w:asciiTheme="minorHAnsi" w:hAnsiTheme="minorHAnsi" w:cstheme="minorHAnsi"/>
          <w:color w:val="FFFFFF" w:themeColor="background1"/>
          <w:sz w:val="20"/>
          <w:szCs w:val="20"/>
          <w:highlight w:val="blue"/>
        </w:rPr>
        <w:t>7</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 xml:space="preserve"> CR</w:t>
      </w:r>
      <w:proofErr w:type="gramEnd"/>
      <w:r w:rsidRPr="002F13FE">
        <w:rPr>
          <w:rFonts w:asciiTheme="minorHAnsi" w:hAnsiTheme="minorHAnsi" w:cstheme="minorHAnsi"/>
          <w:color w:val="FFFFFF" w:themeColor="background1"/>
          <w:sz w:val="20"/>
          <w:szCs w:val="20"/>
          <w:highlight w:val="blue"/>
        </w:rPr>
        <w:t>8</w:t>
      </w:r>
    </w:p>
    <w:p w14:paraId="7689E525" w14:textId="5DB33BC4" w:rsidR="004F7797" w:rsidRPr="002F13FE" w:rsidRDefault="008E0C66" w:rsidP="002F13FE">
      <w:pPr>
        <w:rPr>
          <w:rFonts w:asciiTheme="minorHAnsi" w:hAnsiTheme="minorHAnsi" w:cstheme="minorHAnsi"/>
          <w:sz w:val="20"/>
          <w:szCs w:val="20"/>
        </w:rPr>
      </w:pPr>
      <w:r w:rsidRPr="002F13FE">
        <w:rPr>
          <w:rFonts w:asciiTheme="minorHAnsi" w:hAnsiTheme="minorHAnsi" w:cstheme="minorHAnsi"/>
          <w:sz w:val="20"/>
          <w:szCs w:val="20"/>
        </w:rPr>
        <w:t>Unit 7</w:t>
      </w:r>
      <w:r w:rsidR="004F7797" w:rsidRPr="002F13FE">
        <w:rPr>
          <w:rFonts w:asciiTheme="minorHAnsi" w:hAnsiTheme="minorHAnsi" w:cstheme="minorHAnsi"/>
          <w:sz w:val="20"/>
          <w:szCs w:val="20"/>
        </w:rPr>
        <w:t xml:space="preserve"> test </w:t>
      </w:r>
      <w:r w:rsidR="004F7797" w:rsidRPr="002F13FE">
        <w:rPr>
          <w:rFonts w:asciiTheme="minorHAnsi" w:hAnsiTheme="minorHAnsi" w:cstheme="minorHAnsi"/>
          <w:color w:val="FFFFFF" w:themeColor="background1"/>
          <w:sz w:val="20"/>
          <w:szCs w:val="20"/>
          <w:highlight w:val="blue"/>
        </w:rPr>
        <w:t>CR1</w:t>
      </w:r>
      <w:r w:rsidR="004F7797" w:rsidRPr="002F13FE">
        <w:rPr>
          <w:rFonts w:asciiTheme="minorHAnsi" w:hAnsiTheme="minorHAnsi" w:cstheme="minorHAnsi"/>
          <w:color w:val="FFFFFF" w:themeColor="background1"/>
          <w:sz w:val="20"/>
          <w:szCs w:val="20"/>
        </w:rPr>
        <w:t xml:space="preserve"> </w:t>
      </w:r>
      <w:r w:rsidR="004F7797" w:rsidRPr="002F13FE">
        <w:rPr>
          <w:rFonts w:asciiTheme="minorHAnsi" w:hAnsiTheme="minorHAnsi" w:cstheme="minorHAnsi"/>
          <w:color w:val="FFFFFF" w:themeColor="background1"/>
          <w:sz w:val="20"/>
          <w:szCs w:val="20"/>
          <w:highlight w:val="blue"/>
        </w:rPr>
        <w:t>CR2</w:t>
      </w:r>
      <w:r w:rsidR="004F7797" w:rsidRPr="002F13FE">
        <w:rPr>
          <w:rFonts w:asciiTheme="minorHAnsi" w:hAnsiTheme="minorHAnsi" w:cstheme="minorHAnsi"/>
          <w:color w:val="FFFFFF" w:themeColor="background1"/>
          <w:sz w:val="20"/>
          <w:szCs w:val="20"/>
        </w:rPr>
        <w:t xml:space="preserve"> </w:t>
      </w:r>
      <w:r w:rsidR="004F7797" w:rsidRPr="002F13FE">
        <w:rPr>
          <w:rFonts w:asciiTheme="minorHAnsi" w:hAnsiTheme="minorHAnsi" w:cstheme="minorHAnsi"/>
          <w:color w:val="FFFFFF" w:themeColor="background1"/>
          <w:sz w:val="20"/>
          <w:szCs w:val="20"/>
          <w:highlight w:val="blue"/>
        </w:rPr>
        <w:t>CR3</w:t>
      </w:r>
      <w:r w:rsidR="004F7797" w:rsidRPr="002F13FE">
        <w:rPr>
          <w:rFonts w:asciiTheme="minorHAnsi" w:hAnsiTheme="minorHAnsi" w:cstheme="minorHAnsi"/>
          <w:color w:val="FFFFFF" w:themeColor="background1"/>
          <w:sz w:val="20"/>
          <w:szCs w:val="20"/>
        </w:rPr>
        <w:t xml:space="preserve"> </w:t>
      </w:r>
      <w:r w:rsidR="004F7797" w:rsidRPr="002F13FE">
        <w:rPr>
          <w:rFonts w:asciiTheme="minorHAnsi" w:hAnsiTheme="minorHAnsi" w:cstheme="minorHAnsi"/>
          <w:color w:val="FFFFFF" w:themeColor="background1"/>
          <w:sz w:val="20"/>
          <w:szCs w:val="20"/>
          <w:highlight w:val="blue"/>
        </w:rPr>
        <w:t>CR4</w:t>
      </w:r>
      <w:r w:rsidR="004F7797" w:rsidRPr="002F13FE">
        <w:rPr>
          <w:rFonts w:asciiTheme="minorHAnsi" w:hAnsiTheme="minorHAnsi" w:cstheme="minorHAnsi"/>
          <w:color w:val="FFFFFF" w:themeColor="background1"/>
          <w:sz w:val="20"/>
          <w:szCs w:val="20"/>
        </w:rPr>
        <w:t xml:space="preserve"> </w:t>
      </w:r>
      <w:r w:rsidR="004F7797" w:rsidRPr="002F13FE">
        <w:rPr>
          <w:rFonts w:asciiTheme="minorHAnsi" w:hAnsiTheme="minorHAnsi" w:cstheme="minorHAnsi"/>
          <w:color w:val="FFFFFF" w:themeColor="background1"/>
          <w:sz w:val="20"/>
          <w:szCs w:val="20"/>
          <w:highlight w:val="blue"/>
        </w:rPr>
        <w:t>CR5</w:t>
      </w:r>
      <w:r w:rsidR="004F7797" w:rsidRPr="002F13FE">
        <w:rPr>
          <w:rFonts w:asciiTheme="minorHAnsi" w:hAnsiTheme="minorHAnsi" w:cstheme="minorHAnsi"/>
          <w:color w:val="FFFFFF" w:themeColor="background1"/>
          <w:sz w:val="20"/>
          <w:szCs w:val="20"/>
        </w:rPr>
        <w:t xml:space="preserve"> </w:t>
      </w:r>
      <w:r w:rsidR="004F7797" w:rsidRPr="002F13FE">
        <w:rPr>
          <w:rFonts w:asciiTheme="minorHAnsi" w:hAnsiTheme="minorHAnsi" w:cstheme="minorHAnsi"/>
          <w:color w:val="FFFFFF" w:themeColor="background1"/>
          <w:sz w:val="20"/>
          <w:szCs w:val="20"/>
          <w:highlight w:val="blue"/>
        </w:rPr>
        <w:t>CR6</w:t>
      </w:r>
      <w:r w:rsidR="004F7797" w:rsidRPr="002F13FE">
        <w:rPr>
          <w:rFonts w:asciiTheme="minorHAnsi" w:hAnsiTheme="minorHAnsi" w:cstheme="minorHAnsi"/>
          <w:color w:val="FFFFFF" w:themeColor="background1"/>
          <w:sz w:val="20"/>
          <w:szCs w:val="20"/>
        </w:rPr>
        <w:t xml:space="preserve"> </w:t>
      </w:r>
      <w:r w:rsidR="004F7797" w:rsidRPr="002F13FE">
        <w:rPr>
          <w:rFonts w:asciiTheme="minorHAnsi" w:hAnsiTheme="minorHAnsi" w:cstheme="minorHAnsi"/>
          <w:color w:val="FFFFFF" w:themeColor="background1"/>
          <w:sz w:val="20"/>
          <w:szCs w:val="20"/>
          <w:highlight w:val="blue"/>
        </w:rPr>
        <w:t>CR</w:t>
      </w:r>
      <w:proofErr w:type="gramStart"/>
      <w:r w:rsidR="004F7797" w:rsidRPr="002F13FE">
        <w:rPr>
          <w:rFonts w:asciiTheme="minorHAnsi" w:hAnsiTheme="minorHAnsi" w:cstheme="minorHAnsi"/>
          <w:color w:val="FFFFFF" w:themeColor="background1"/>
          <w:sz w:val="20"/>
          <w:szCs w:val="20"/>
          <w:highlight w:val="blue"/>
        </w:rPr>
        <w:t>7</w:t>
      </w:r>
      <w:r w:rsidR="004F7797" w:rsidRPr="002F13FE">
        <w:rPr>
          <w:rFonts w:asciiTheme="minorHAnsi" w:hAnsiTheme="minorHAnsi" w:cstheme="minorHAnsi"/>
          <w:color w:val="FFFFFF" w:themeColor="background1"/>
          <w:sz w:val="20"/>
          <w:szCs w:val="20"/>
        </w:rPr>
        <w:t xml:space="preserve"> </w:t>
      </w:r>
      <w:r w:rsidR="004F7797" w:rsidRPr="002F13FE">
        <w:rPr>
          <w:rFonts w:asciiTheme="minorHAnsi" w:hAnsiTheme="minorHAnsi" w:cstheme="minorHAnsi"/>
          <w:color w:val="FFFFFF" w:themeColor="background1"/>
          <w:sz w:val="20"/>
          <w:szCs w:val="20"/>
          <w:highlight w:val="blue"/>
        </w:rPr>
        <w:t xml:space="preserve"> CR</w:t>
      </w:r>
      <w:proofErr w:type="gramEnd"/>
      <w:r w:rsidR="004F7797" w:rsidRPr="002F13FE">
        <w:rPr>
          <w:rFonts w:asciiTheme="minorHAnsi" w:hAnsiTheme="minorHAnsi" w:cstheme="minorHAnsi"/>
          <w:color w:val="FFFFFF" w:themeColor="background1"/>
          <w:sz w:val="20"/>
          <w:szCs w:val="20"/>
          <w:highlight w:val="blue"/>
        </w:rPr>
        <w:t>8</w:t>
      </w:r>
    </w:p>
    <w:p w14:paraId="2328C590" w14:textId="77777777" w:rsidR="004F7797" w:rsidRPr="002F13FE" w:rsidRDefault="004F7797" w:rsidP="002F13FE">
      <w:pPr>
        <w:rPr>
          <w:rFonts w:asciiTheme="minorHAnsi" w:hAnsiTheme="minorHAnsi" w:cstheme="minorHAnsi"/>
          <w:sz w:val="20"/>
          <w:szCs w:val="20"/>
        </w:rPr>
      </w:pPr>
    </w:p>
    <w:p w14:paraId="6E2FE85F" w14:textId="77777777" w:rsidR="004F7797" w:rsidRPr="002F13FE" w:rsidRDefault="004F7797" w:rsidP="002F13FE">
      <w:pPr>
        <w:rPr>
          <w:rFonts w:asciiTheme="minorHAnsi" w:hAnsiTheme="minorHAnsi" w:cstheme="minorHAnsi"/>
          <w:sz w:val="20"/>
          <w:szCs w:val="20"/>
          <w:u w:val="single"/>
        </w:rPr>
      </w:pPr>
      <w:r w:rsidRPr="002F13FE">
        <w:rPr>
          <w:rFonts w:asciiTheme="minorHAnsi" w:hAnsiTheme="minorHAnsi" w:cstheme="minorHAnsi"/>
          <w:sz w:val="20"/>
          <w:szCs w:val="20"/>
          <w:u w:val="single"/>
        </w:rPr>
        <w:t xml:space="preserve">Wiley course resources on Canvas </w:t>
      </w:r>
      <w:r w:rsidRPr="002F13FE">
        <w:rPr>
          <w:rFonts w:asciiTheme="minorHAnsi" w:hAnsiTheme="minorHAnsi" w:cstheme="minorHAnsi"/>
          <w:color w:val="FFFFFF" w:themeColor="background1"/>
          <w:sz w:val="20"/>
          <w:szCs w:val="20"/>
          <w:highlight w:val="blue"/>
        </w:rPr>
        <w:t>CR1</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CR2</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CR3</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CR4</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CR5</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CR6</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w:t>
      </w:r>
      <w:proofErr w:type="gramStart"/>
      <w:r w:rsidRPr="002F13FE">
        <w:rPr>
          <w:rFonts w:asciiTheme="minorHAnsi" w:hAnsiTheme="minorHAnsi" w:cstheme="minorHAnsi"/>
          <w:color w:val="FFFFFF" w:themeColor="background1"/>
          <w:sz w:val="20"/>
          <w:szCs w:val="20"/>
          <w:highlight w:val="blue"/>
        </w:rPr>
        <w:t>7</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 xml:space="preserve"> CR</w:t>
      </w:r>
      <w:proofErr w:type="gramEnd"/>
      <w:r w:rsidRPr="002F13FE">
        <w:rPr>
          <w:rFonts w:asciiTheme="minorHAnsi" w:hAnsiTheme="minorHAnsi" w:cstheme="minorHAnsi"/>
          <w:color w:val="FFFFFF" w:themeColor="background1"/>
          <w:sz w:val="20"/>
          <w:szCs w:val="20"/>
          <w:highlight w:val="blue"/>
        </w:rPr>
        <w:t>8</w:t>
      </w:r>
    </w:p>
    <w:p w14:paraId="243A4DA7" w14:textId="77777777" w:rsidR="00833B53" w:rsidRPr="002F13FE" w:rsidRDefault="00833B53" w:rsidP="002F13FE">
      <w:pPr>
        <w:rPr>
          <w:rFonts w:asciiTheme="minorHAnsi" w:hAnsiTheme="minorHAnsi" w:cstheme="minorHAnsi"/>
          <w:sz w:val="20"/>
          <w:szCs w:val="20"/>
        </w:rPr>
      </w:pPr>
      <w:r w:rsidRPr="002F13FE">
        <w:rPr>
          <w:rFonts w:asciiTheme="minorHAnsi" w:hAnsiTheme="minorHAnsi" w:cstheme="minorHAnsi"/>
          <w:sz w:val="20"/>
          <w:szCs w:val="20"/>
        </w:rPr>
        <w:t>Example 6.3.2 Video: Finding a solution to an initial value problem</w:t>
      </w:r>
    </w:p>
    <w:p w14:paraId="6BC1C559" w14:textId="77777777" w:rsidR="00833B53" w:rsidRPr="002F13FE" w:rsidRDefault="00833B53" w:rsidP="002F13FE">
      <w:pPr>
        <w:rPr>
          <w:rFonts w:asciiTheme="minorHAnsi" w:hAnsiTheme="minorHAnsi" w:cstheme="minorHAnsi"/>
          <w:sz w:val="20"/>
          <w:szCs w:val="20"/>
        </w:rPr>
      </w:pPr>
      <w:r w:rsidRPr="002F13FE">
        <w:rPr>
          <w:rFonts w:asciiTheme="minorHAnsi" w:hAnsiTheme="minorHAnsi" w:cstheme="minorHAnsi"/>
          <w:sz w:val="20"/>
          <w:szCs w:val="20"/>
        </w:rPr>
        <w:t>Example 6.3.3 Video: Finding velocity and position functions for a stone dropped from a building</w:t>
      </w:r>
    </w:p>
    <w:p w14:paraId="654BFE6C" w14:textId="7E5CB189" w:rsidR="00611087" w:rsidRPr="002F13FE" w:rsidRDefault="00611087" w:rsidP="002F13FE">
      <w:pPr>
        <w:rPr>
          <w:rFonts w:asciiTheme="minorHAnsi" w:hAnsiTheme="minorHAnsi" w:cstheme="minorHAnsi"/>
          <w:sz w:val="20"/>
          <w:szCs w:val="20"/>
        </w:rPr>
      </w:pPr>
      <w:r w:rsidRPr="002F13FE">
        <w:rPr>
          <w:rFonts w:asciiTheme="minorHAnsi" w:hAnsiTheme="minorHAnsi" w:cstheme="minorHAnsi"/>
          <w:sz w:val="20"/>
          <w:szCs w:val="20"/>
        </w:rPr>
        <w:t>Chapter 11 Additional problems</w:t>
      </w:r>
    </w:p>
    <w:p w14:paraId="6E8A6C20" w14:textId="38111B66" w:rsidR="006E6532" w:rsidRPr="002F13FE" w:rsidRDefault="006E6532" w:rsidP="002F13FE">
      <w:pPr>
        <w:rPr>
          <w:rFonts w:asciiTheme="minorHAnsi" w:hAnsiTheme="minorHAnsi" w:cstheme="minorHAnsi"/>
          <w:sz w:val="20"/>
          <w:szCs w:val="20"/>
        </w:rPr>
      </w:pPr>
      <w:r w:rsidRPr="002F13FE">
        <w:rPr>
          <w:rFonts w:asciiTheme="minorHAnsi" w:hAnsiTheme="minorHAnsi" w:cstheme="minorHAnsi"/>
          <w:sz w:val="20"/>
          <w:szCs w:val="20"/>
        </w:rPr>
        <w:t>Example 11.1.1 Video: Verifying that a function is not a solution to a differential equation</w:t>
      </w:r>
    </w:p>
    <w:p w14:paraId="42567A76" w14:textId="69F0D0F8" w:rsidR="006E6532" w:rsidRPr="002F13FE" w:rsidRDefault="006E6532" w:rsidP="002F13FE">
      <w:pPr>
        <w:rPr>
          <w:rFonts w:asciiTheme="minorHAnsi" w:hAnsiTheme="minorHAnsi" w:cstheme="minorHAnsi"/>
          <w:sz w:val="20"/>
          <w:szCs w:val="20"/>
        </w:rPr>
      </w:pPr>
      <w:r w:rsidRPr="002F13FE">
        <w:rPr>
          <w:rFonts w:asciiTheme="minorHAnsi" w:hAnsiTheme="minorHAnsi" w:cstheme="minorHAnsi"/>
          <w:sz w:val="20"/>
          <w:szCs w:val="20"/>
        </w:rPr>
        <w:t>Example 11.2.2 Video: Using a slope field to guess the form of solutions to a differential equation</w:t>
      </w:r>
    </w:p>
    <w:p w14:paraId="417668CF" w14:textId="133FC02C" w:rsidR="006E6532" w:rsidRPr="002F13FE" w:rsidRDefault="006E6532" w:rsidP="002F13FE">
      <w:pPr>
        <w:rPr>
          <w:rFonts w:asciiTheme="minorHAnsi" w:hAnsiTheme="minorHAnsi" w:cstheme="minorHAnsi"/>
          <w:sz w:val="20"/>
          <w:szCs w:val="20"/>
        </w:rPr>
      </w:pPr>
      <w:r w:rsidRPr="002F13FE">
        <w:rPr>
          <w:rFonts w:asciiTheme="minorHAnsi" w:hAnsiTheme="minorHAnsi" w:cstheme="minorHAnsi"/>
          <w:sz w:val="20"/>
          <w:szCs w:val="20"/>
        </w:rPr>
        <w:t>Example 11.2.3 Video: Sketching solutions on a slope field and looking at long run behavior</w:t>
      </w:r>
    </w:p>
    <w:p w14:paraId="12C934D3" w14:textId="3B782665" w:rsidR="006E6532" w:rsidRPr="002F13FE" w:rsidRDefault="006E6532" w:rsidP="002F13FE">
      <w:pPr>
        <w:rPr>
          <w:rFonts w:asciiTheme="minorHAnsi" w:hAnsiTheme="minorHAnsi" w:cstheme="minorHAnsi"/>
          <w:sz w:val="20"/>
          <w:szCs w:val="20"/>
        </w:rPr>
      </w:pPr>
      <w:r w:rsidRPr="002F13FE">
        <w:rPr>
          <w:rFonts w:asciiTheme="minorHAnsi" w:hAnsiTheme="minorHAnsi" w:cstheme="minorHAnsi"/>
          <w:sz w:val="20"/>
          <w:szCs w:val="20"/>
        </w:rPr>
        <w:t>Example 11.4.1 Video: Using separation of variables to solve a differential equation</w:t>
      </w:r>
    </w:p>
    <w:p w14:paraId="3A36CDFF" w14:textId="59430A28" w:rsidR="006E6532" w:rsidRPr="002F13FE" w:rsidRDefault="006E6532" w:rsidP="002F13FE">
      <w:pPr>
        <w:rPr>
          <w:rFonts w:asciiTheme="minorHAnsi" w:hAnsiTheme="minorHAnsi" w:cstheme="minorHAnsi"/>
          <w:sz w:val="20"/>
          <w:szCs w:val="20"/>
        </w:rPr>
      </w:pPr>
      <w:r w:rsidRPr="002F13FE">
        <w:rPr>
          <w:rFonts w:asciiTheme="minorHAnsi" w:hAnsiTheme="minorHAnsi" w:cstheme="minorHAnsi"/>
          <w:sz w:val="20"/>
          <w:szCs w:val="20"/>
        </w:rPr>
        <w:t>Example 11.4.2 Video: Solving a differential equation and graphing solutions</w:t>
      </w:r>
    </w:p>
    <w:p w14:paraId="276C1D3B" w14:textId="49E55F35" w:rsidR="006E6532" w:rsidRPr="002F13FE" w:rsidRDefault="006E6532" w:rsidP="002F13FE">
      <w:pPr>
        <w:rPr>
          <w:rFonts w:asciiTheme="minorHAnsi" w:hAnsiTheme="minorHAnsi" w:cstheme="minorHAnsi"/>
          <w:sz w:val="20"/>
          <w:szCs w:val="20"/>
        </w:rPr>
      </w:pPr>
      <w:r w:rsidRPr="002F13FE">
        <w:rPr>
          <w:rFonts w:asciiTheme="minorHAnsi" w:hAnsiTheme="minorHAnsi" w:cstheme="minorHAnsi"/>
          <w:sz w:val="20"/>
          <w:szCs w:val="20"/>
        </w:rPr>
        <w:t>Example 11.5.1 Video: Writing and solving a differential equation involving continuous compound interest</w:t>
      </w:r>
    </w:p>
    <w:p w14:paraId="0FB5887F" w14:textId="42AA9B08" w:rsidR="006E6532" w:rsidRPr="002F13FE" w:rsidRDefault="006E6532" w:rsidP="002F13FE">
      <w:pPr>
        <w:rPr>
          <w:rFonts w:asciiTheme="minorHAnsi" w:hAnsiTheme="minorHAnsi" w:cstheme="minorHAnsi"/>
          <w:sz w:val="20"/>
          <w:szCs w:val="20"/>
        </w:rPr>
      </w:pPr>
      <w:r w:rsidRPr="002F13FE">
        <w:rPr>
          <w:rFonts w:asciiTheme="minorHAnsi" w:hAnsiTheme="minorHAnsi" w:cstheme="minorHAnsi"/>
          <w:sz w:val="20"/>
          <w:szCs w:val="20"/>
        </w:rPr>
        <w:t>Example 11.5.4 Video: Finding an equilibrium solution and determining if it is stable</w:t>
      </w:r>
    </w:p>
    <w:p w14:paraId="0B15F6F0" w14:textId="771AF84C" w:rsidR="006E6532" w:rsidRPr="002F13FE" w:rsidRDefault="006E6532" w:rsidP="002F13FE">
      <w:pPr>
        <w:rPr>
          <w:rFonts w:asciiTheme="minorHAnsi" w:hAnsiTheme="minorHAnsi" w:cstheme="minorHAnsi"/>
          <w:sz w:val="20"/>
          <w:szCs w:val="20"/>
        </w:rPr>
      </w:pPr>
      <w:r w:rsidRPr="002F13FE">
        <w:rPr>
          <w:rFonts w:asciiTheme="minorHAnsi" w:hAnsiTheme="minorHAnsi" w:cstheme="minorHAnsi"/>
          <w:sz w:val="20"/>
          <w:szCs w:val="20"/>
        </w:rPr>
        <w:t>Example 11.6.1 Video: Writing and solving a differential equation for an application in economics</w:t>
      </w:r>
    </w:p>
    <w:p w14:paraId="7256E666" w14:textId="568D9945" w:rsidR="004F7797" w:rsidRPr="002F13FE" w:rsidRDefault="004F7797" w:rsidP="002F13FE">
      <w:pPr>
        <w:rPr>
          <w:rFonts w:asciiTheme="minorHAnsi" w:hAnsiTheme="minorHAnsi" w:cstheme="minorHAnsi"/>
          <w:sz w:val="20"/>
          <w:szCs w:val="20"/>
        </w:rPr>
      </w:pPr>
    </w:p>
    <w:p w14:paraId="113DC22A" w14:textId="094E6D6C" w:rsidR="009778A6" w:rsidRPr="002F13FE" w:rsidRDefault="009778A6" w:rsidP="002F13FE">
      <w:pPr>
        <w:rPr>
          <w:rFonts w:asciiTheme="minorHAnsi" w:hAnsiTheme="minorHAnsi" w:cstheme="minorHAnsi"/>
          <w:sz w:val="20"/>
          <w:szCs w:val="20"/>
        </w:rPr>
      </w:pPr>
    </w:p>
    <w:p w14:paraId="33F928A8" w14:textId="78997B76" w:rsidR="009778A6" w:rsidRDefault="009778A6" w:rsidP="004F7797">
      <w:pPr>
        <w:rPr>
          <w:rFonts w:cstheme="minorHAnsi"/>
          <w:sz w:val="20"/>
          <w:szCs w:val="20"/>
        </w:rPr>
      </w:pPr>
    </w:p>
    <w:p w14:paraId="3322542E" w14:textId="139CAE14" w:rsidR="009778A6" w:rsidRDefault="009778A6" w:rsidP="004F7797">
      <w:pPr>
        <w:rPr>
          <w:rFonts w:cstheme="minorHAnsi"/>
          <w:sz w:val="20"/>
          <w:szCs w:val="20"/>
        </w:rPr>
      </w:pPr>
    </w:p>
    <w:p w14:paraId="7CCEE4EB" w14:textId="283107A9" w:rsidR="00EB57DF" w:rsidRDefault="00EB57DF" w:rsidP="004F7797">
      <w:pPr>
        <w:rPr>
          <w:rFonts w:cstheme="minorHAnsi"/>
          <w:sz w:val="20"/>
          <w:szCs w:val="20"/>
        </w:rPr>
      </w:pPr>
    </w:p>
    <w:p w14:paraId="7BFFA6D9" w14:textId="19B0C57A" w:rsidR="00EB57DF" w:rsidRDefault="00EB57DF" w:rsidP="004F7797">
      <w:pPr>
        <w:rPr>
          <w:rFonts w:cstheme="minorHAnsi"/>
          <w:sz w:val="20"/>
          <w:szCs w:val="20"/>
        </w:rPr>
      </w:pPr>
    </w:p>
    <w:p w14:paraId="2D948980" w14:textId="366BC579" w:rsidR="00EB57DF" w:rsidRDefault="00EB57DF" w:rsidP="004F7797">
      <w:pPr>
        <w:rPr>
          <w:rFonts w:cstheme="minorHAnsi"/>
          <w:sz w:val="20"/>
          <w:szCs w:val="20"/>
        </w:rPr>
      </w:pPr>
    </w:p>
    <w:p w14:paraId="5F8381DB" w14:textId="531992A9" w:rsidR="00EB57DF" w:rsidRDefault="00EB57DF" w:rsidP="004F7797">
      <w:pPr>
        <w:rPr>
          <w:rFonts w:cstheme="minorHAnsi"/>
          <w:sz w:val="20"/>
          <w:szCs w:val="20"/>
        </w:rPr>
      </w:pPr>
    </w:p>
    <w:p w14:paraId="171C5103" w14:textId="345C9DFB" w:rsidR="00EB57DF" w:rsidRDefault="00EB57DF" w:rsidP="004F7797">
      <w:pPr>
        <w:rPr>
          <w:rFonts w:cstheme="minorHAnsi"/>
          <w:sz w:val="20"/>
          <w:szCs w:val="20"/>
        </w:rPr>
      </w:pPr>
    </w:p>
    <w:p w14:paraId="6025815F" w14:textId="19E0F587" w:rsidR="00EB57DF" w:rsidRDefault="00EB57DF" w:rsidP="004F7797">
      <w:pPr>
        <w:rPr>
          <w:rFonts w:cstheme="minorHAnsi"/>
          <w:sz w:val="20"/>
          <w:szCs w:val="20"/>
        </w:rPr>
      </w:pPr>
    </w:p>
    <w:p w14:paraId="6637F19D" w14:textId="0B3D0F5F" w:rsidR="00EB57DF" w:rsidRDefault="00EB57DF" w:rsidP="004F7797">
      <w:pPr>
        <w:rPr>
          <w:rFonts w:cstheme="minorHAnsi"/>
          <w:sz w:val="20"/>
          <w:szCs w:val="20"/>
        </w:rPr>
      </w:pPr>
    </w:p>
    <w:p w14:paraId="4083623D" w14:textId="0B5C96E1" w:rsidR="00EB57DF" w:rsidRDefault="00EB57DF" w:rsidP="004F7797">
      <w:pPr>
        <w:rPr>
          <w:rFonts w:cstheme="minorHAnsi"/>
          <w:sz w:val="20"/>
          <w:szCs w:val="20"/>
        </w:rPr>
      </w:pPr>
    </w:p>
    <w:p w14:paraId="7A14EB9C" w14:textId="0F9FB084" w:rsidR="00EB57DF" w:rsidRDefault="00EB57DF" w:rsidP="004F7797">
      <w:pPr>
        <w:rPr>
          <w:rFonts w:cstheme="minorHAnsi"/>
          <w:sz w:val="20"/>
          <w:szCs w:val="20"/>
        </w:rPr>
      </w:pPr>
    </w:p>
    <w:p w14:paraId="7C4380B5" w14:textId="77777777" w:rsidR="00EB57DF" w:rsidRPr="00954068" w:rsidRDefault="00EB57DF" w:rsidP="004F7797">
      <w:pPr>
        <w:rPr>
          <w:rFonts w:cstheme="minorHAnsi"/>
          <w:sz w:val="20"/>
          <w:szCs w:val="20"/>
        </w:rPr>
      </w:pPr>
    </w:p>
    <w:p w14:paraId="0AD1BD69" w14:textId="77777777" w:rsidR="004F7797" w:rsidRPr="00954068" w:rsidRDefault="004F7797" w:rsidP="004F7797">
      <w:pPr>
        <w:rPr>
          <w:rFonts w:cstheme="minorHAnsi"/>
          <w:sz w:val="20"/>
          <w:szCs w:val="20"/>
        </w:rPr>
      </w:pPr>
    </w:p>
    <w:tbl>
      <w:tblPr>
        <w:tblStyle w:val="TableGrid"/>
        <w:tblW w:w="10790" w:type="dxa"/>
        <w:tblInd w:w="-5" w:type="dxa"/>
        <w:shd w:val="clear" w:color="auto" w:fill="000000"/>
        <w:tblLook w:val="04A0" w:firstRow="1" w:lastRow="0" w:firstColumn="1" w:lastColumn="0" w:noHBand="0" w:noVBand="1"/>
      </w:tblPr>
      <w:tblGrid>
        <w:gridCol w:w="10790"/>
      </w:tblGrid>
      <w:tr w:rsidR="004F7797" w:rsidRPr="00954068" w14:paraId="6A8CBDB7" w14:textId="77777777" w:rsidTr="00B0162F">
        <w:tc>
          <w:tcPr>
            <w:tcW w:w="10790" w:type="dxa"/>
            <w:shd w:val="clear" w:color="auto" w:fill="000000"/>
            <w:tcMar>
              <w:top w:w="144" w:type="dxa"/>
              <w:left w:w="144" w:type="dxa"/>
              <w:bottom w:w="144" w:type="dxa"/>
              <w:right w:w="144" w:type="dxa"/>
            </w:tcMar>
          </w:tcPr>
          <w:p w14:paraId="2B5C1D6B" w14:textId="77777777" w:rsidR="004F7797" w:rsidRPr="00954068" w:rsidRDefault="004F7797" w:rsidP="00B0162F">
            <w:pPr>
              <w:jc w:val="center"/>
              <w:rPr>
                <w:rFonts w:cstheme="minorHAnsi"/>
                <w:b/>
                <w:bCs/>
                <w:sz w:val="20"/>
                <w:szCs w:val="20"/>
              </w:rPr>
            </w:pPr>
            <w:r w:rsidRPr="00954068">
              <w:rPr>
                <w:rFonts w:cstheme="minorHAnsi"/>
                <w:b/>
                <w:bCs/>
                <w:sz w:val="20"/>
                <w:szCs w:val="20"/>
              </w:rPr>
              <w:lastRenderedPageBreak/>
              <w:t>STAGE 3</w:t>
            </w:r>
          </w:p>
          <w:p w14:paraId="07E15529" w14:textId="77777777" w:rsidR="004F7797" w:rsidRPr="00954068" w:rsidRDefault="004F7797" w:rsidP="00B0162F">
            <w:pPr>
              <w:jc w:val="center"/>
              <w:rPr>
                <w:rFonts w:cstheme="minorHAnsi"/>
                <w:sz w:val="20"/>
                <w:szCs w:val="20"/>
              </w:rPr>
            </w:pPr>
            <w:r w:rsidRPr="00954068">
              <w:rPr>
                <w:rFonts w:cstheme="minorHAnsi"/>
                <w:b/>
                <w:bCs/>
                <w:sz w:val="20"/>
                <w:szCs w:val="20"/>
              </w:rPr>
              <w:t>Learning Plan</w:t>
            </w:r>
          </w:p>
        </w:tc>
      </w:tr>
    </w:tbl>
    <w:p w14:paraId="3456FBAF" w14:textId="77777777" w:rsidR="004F7797" w:rsidRPr="00954068" w:rsidRDefault="004F7797" w:rsidP="004F7797">
      <w:pPr>
        <w:rPr>
          <w:rFonts w:cstheme="minorHAnsi"/>
          <w:sz w:val="20"/>
          <w:szCs w:val="20"/>
        </w:rPr>
      </w:pPr>
    </w:p>
    <w:p w14:paraId="08023920" w14:textId="77777777" w:rsidR="004F7797" w:rsidRPr="00D56C3B" w:rsidRDefault="004F7797" w:rsidP="004F7797">
      <w:pPr>
        <w:rPr>
          <w:rFonts w:asciiTheme="minorHAnsi" w:hAnsiTheme="minorHAnsi" w:cstheme="minorHAnsi"/>
          <w:b/>
          <w:bCs/>
          <w:sz w:val="20"/>
          <w:szCs w:val="20"/>
        </w:rPr>
      </w:pPr>
      <w:r w:rsidRPr="00D56C3B">
        <w:rPr>
          <w:rFonts w:asciiTheme="minorHAnsi" w:hAnsiTheme="minorHAnsi" w:cstheme="minorHAnsi"/>
          <w:b/>
          <w:bCs/>
          <w:sz w:val="20"/>
          <w:szCs w:val="20"/>
          <w:highlight w:val="yellow"/>
        </w:rPr>
        <w:t>Assessment Topics and Lesson Themes:</w:t>
      </w:r>
    </w:p>
    <w:p w14:paraId="58563E37" w14:textId="77777777" w:rsidR="004F7797" w:rsidRPr="00D56C3B" w:rsidRDefault="004F7797" w:rsidP="004F7797">
      <w:pPr>
        <w:rPr>
          <w:rFonts w:asciiTheme="minorHAnsi" w:hAnsiTheme="minorHAnsi" w:cstheme="minorHAnsi"/>
          <w:sz w:val="20"/>
          <w:szCs w:val="20"/>
        </w:rPr>
      </w:pPr>
    </w:p>
    <w:p w14:paraId="0A41F381" w14:textId="77777777" w:rsidR="00F83467" w:rsidRDefault="00F83467" w:rsidP="00F83467">
      <w:pPr>
        <w:rPr>
          <w:rFonts w:asciiTheme="minorHAnsi" w:hAnsiTheme="minorHAnsi" w:cstheme="minorHAnsi"/>
          <w:color w:val="FFFFFF" w:themeColor="background1"/>
          <w:sz w:val="20"/>
          <w:szCs w:val="20"/>
        </w:rPr>
      </w:pPr>
      <w:r w:rsidRPr="00F83467">
        <w:rPr>
          <w:rFonts w:asciiTheme="minorHAnsi" w:hAnsiTheme="minorHAnsi" w:cstheme="minorHAnsi"/>
          <w:b/>
          <w:bCs/>
          <w:color w:val="000000" w:themeColor="text1"/>
          <w:sz w:val="20"/>
          <w:szCs w:val="20"/>
          <w:u w:val="single"/>
        </w:rPr>
        <w:t xml:space="preserve">Assessment Topic #7: Key </w:t>
      </w:r>
      <w:proofErr w:type="gramStart"/>
      <w:r w:rsidRPr="00F83467">
        <w:rPr>
          <w:rFonts w:asciiTheme="minorHAnsi" w:hAnsiTheme="minorHAnsi" w:cstheme="minorHAnsi"/>
          <w:b/>
          <w:bCs/>
          <w:color w:val="000000" w:themeColor="text1"/>
          <w:sz w:val="20"/>
          <w:szCs w:val="20"/>
          <w:u w:val="single"/>
        </w:rPr>
        <w:t>Concept :</w:t>
      </w:r>
      <w:proofErr w:type="gramEnd"/>
      <w:r w:rsidRPr="00F83467">
        <w:rPr>
          <w:rFonts w:asciiTheme="minorHAnsi" w:hAnsiTheme="minorHAnsi" w:cstheme="minorHAnsi"/>
          <w:b/>
          <w:bCs/>
          <w:color w:val="000000" w:themeColor="text1"/>
          <w:sz w:val="20"/>
          <w:szCs w:val="20"/>
          <w:u w:val="single"/>
        </w:rPr>
        <w:t xml:space="preserve"> </w:t>
      </w:r>
      <w:r w:rsidRPr="00F83467">
        <w:rPr>
          <w:rFonts w:asciiTheme="minorHAnsi" w:hAnsiTheme="minorHAnsi" w:cstheme="minorHAnsi"/>
          <w:b/>
          <w:noProof/>
          <w:color w:val="000000" w:themeColor="text1"/>
          <w:sz w:val="20"/>
          <w:szCs w:val="20"/>
          <w:u w:val="single"/>
        </w:rPr>
        <w:t>Differential Equations</w:t>
      </w:r>
      <w:r w:rsidRPr="00F83467">
        <w:rPr>
          <w:rFonts w:ascii="Tahoma" w:hAnsi="Tahoma" w:cs="Tahoma"/>
          <w:b/>
          <w:noProof/>
          <w:color w:val="000000" w:themeColor="text1"/>
          <w:sz w:val="20"/>
          <w:szCs w:val="20"/>
        </w:rPr>
        <w:t xml:space="preserve"> </w:t>
      </w:r>
      <w:r w:rsidRPr="00EA39F3">
        <w:rPr>
          <w:rFonts w:asciiTheme="minorHAnsi" w:hAnsiTheme="minorHAnsi" w:cstheme="minorHAnsi"/>
          <w:color w:val="FFFFFF" w:themeColor="background1"/>
          <w:sz w:val="20"/>
          <w:szCs w:val="20"/>
          <w:highlight w:val="blue"/>
        </w:rPr>
        <w:t>CR1</w:t>
      </w:r>
      <w:r w:rsidRPr="00EA39F3">
        <w:rPr>
          <w:rFonts w:asciiTheme="minorHAnsi" w:hAnsiTheme="minorHAnsi" w:cstheme="minorHAnsi"/>
          <w:color w:val="FFFFFF" w:themeColor="background1"/>
          <w:sz w:val="20"/>
          <w:szCs w:val="20"/>
        </w:rPr>
        <w:t xml:space="preserve"> </w:t>
      </w:r>
      <w:r w:rsidRPr="00EA39F3">
        <w:rPr>
          <w:rFonts w:asciiTheme="minorHAnsi" w:hAnsiTheme="minorHAnsi" w:cstheme="minorHAnsi"/>
          <w:color w:val="FFFFFF" w:themeColor="background1"/>
          <w:sz w:val="20"/>
          <w:szCs w:val="20"/>
          <w:highlight w:val="blue"/>
        </w:rPr>
        <w:t>CR2</w:t>
      </w:r>
      <w:r w:rsidRPr="00EA39F3">
        <w:rPr>
          <w:rFonts w:asciiTheme="minorHAnsi" w:hAnsiTheme="minorHAnsi" w:cstheme="minorHAnsi"/>
          <w:color w:val="FFFFFF" w:themeColor="background1"/>
          <w:sz w:val="20"/>
          <w:szCs w:val="20"/>
        </w:rPr>
        <w:t xml:space="preserve"> </w:t>
      </w:r>
      <w:r w:rsidRPr="00EA39F3">
        <w:rPr>
          <w:rFonts w:asciiTheme="minorHAnsi" w:hAnsiTheme="minorHAnsi" w:cstheme="minorHAnsi"/>
          <w:color w:val="FFFFFF" w:themeColor="background1"/>
          <w:sz w:val="20"/>
          <w:szCs w:val="20"/>
          <w:highlight w:val="blue"/>
        </w:rPr>
        <w:t>CR3</w:t>
      </w:r>
      <w:r w:rsidRPr="00EA39F3">
        <w:rPr>
          <w:rFonts w:asciiTheme="minorHAnsi" w:hAnsiTheme="minorHAnsi" w:cstheme="minorHAnsi"/>
          <w:color w:val="FFFFFF" w:themeColor="background1"/>
          <w:sz w:val="20"/>
          <w:szCs w:val="20"/>
        </w:rPr>
        <w:t xml:space="preserve"> </w:t>
      </w:r>
      <w:r w:rsidRPr="00EA39F3">
        <w:rPr>
          <w:rFonts w:asciiTheme="minorHAnsi" w:hAnsiTheme="minorHAnsi" w:cstheme="minorHAnsi"/>
          <w:color w:val="FFFFFF" w:themeColor="background1"/>
          <w:sz w:val="20"/>
          <w:szCs w:val="20"/>
          <w:highlight w:val="blue"/>
        </w:rPr>
        <w:t>CR4</w:t>
      </w:r>
      <w:r w:rsidRPr="00EA39F3">
        <w:rPr>
          <w:rFonts w:asciiTheme="minorHAnsi" w:hAnsiTheme="minorHAnsi" w:cstheme="minorHAnsi"/>
          <w:color w:val="FFFFFF" w:themeColor="background1"/>
          <w:sz w:val="20"/>
          <w:szCs w:val="20"/>
        </w:rPr>
        <w:t xml:space="preserve"> </w:t>
      </w:r>
      <w:r w:rsidRPr="00EA39F3">
        <w:rPr>
          <w:rFonts w:asciiTheme="minorHAnsi" w:hAnsiTheme="minorHAnsi" w:cstheme="minorHAnsi"/>
          <w:color w:val="FFFFFF" w:themeColor="background1"/>
          <w:sz w:val="20"/>
          <w:szCs w:val="20"/>
          <w:highlight w:val="blue"/>
        </w:rPr>
        <w:t>CR5</w:t>
      </w:r>
      <w:r w:rsidRPr="00EA39F3">
        <w:rPr>
          <w:rFonts w:asciiTheme="minorHAnsi" w:hAnsiTheme="minorHAnsi" w:cstheme="minorHAnsi"/>
          <w:color w:val="FFFFFF" w:themeColor="background1"/>
          <w:sz w:val="20"/>
          <w:szCs w:val="20"/>
        </w:rPr>
        <w:t xml:space="preserve"> </w:t>
      </w:r>
      <w:r w:rsidRPr="00EA39F3">
        <w:rPr>
          <w:rFonts w:asciiTheme="minorHAnsi" w:hAnsiTheme="minorHAnsi" w:cstheme="minorHAnsi"/>
          <w:color w:val="FFFFFF" w:themeColor="background1"/>
          <w:sz w:val="20"/>
          <w:szCs w:val="20"/>
          <w:highlight w:val="blue"/>
        </w:rPr>
        <w:t>CR6</w:t>
      </w:r>
      <w:r w:rsidRPr="00EA39F3">
        <w:rPr>
          <w:rFonts w:asciiTheme="minorHAnsi" w:hAnsiTheme="minorHAnsi" w:cstheme="minorHAnsi"/>
          <w:color w:val="FFFFFF" w:themeColor="background1"/>
          <w:sz w:val="20"/>
          <w:szCs w:val="20"/>
        </w:rPr>
        <w:t xml:space="preserve"> </w:t>
      </w:r>
      <w:r w:rsidRPr="00EA39F3">
        <w:rPr>
          <w:rFonts w:asciiTheme="minorHAnsi" w:hAnsiTheme="minorHAnsi" w:cstheme="minorHAnsi"/>
          <w:color w:val="FFFFFF" w:themeColor="background1"/>
          <w:sz w:val="20"/>
          <w:szCs w:val="20"/>
          <w:highlight w:val="blue"/>
        </w:rPr>
        <w:t>CR7</w:t>
      </w:r>
      <w:r w:rsidRPr="00EA39F3">
        <w:rPr>
          <w:rFonts w:asciiTheme="minorHAnsi" w:hAnsiTheme="minorHAnsi" w:cstheme="minorHAnsi"/>
          <w:color w:val="FFFFFF" w:themeColor="background1"/>
          <w:sz w:val="20"/>
          <w:szCs w:val="20"/>
        </w:rPr>
        <w:t xml:space="preserve"> </w:t>
      </w:r>
      <w:r w:rsidRPr="00EA39F3">
        <w:rPr>
          <w:rFonts w:asciiTheme="minorHAnsi" w:hAnsiTheme="minorHAnsi" w:cstheme="minorHAnsi"/>
          <w:color w:val="FFFFFF" w:themeColor="background1"/>
          <w:sz w:val="20"/>
          <w:szCs w:val="20"/>
          <w:highlight w:val="blue"/>
        </w:rPr>
        <w:t xml:space="preserve"> CR8</w:t>
      </w:r>
    </w:p>
    <w:p w14:paraId="4E8E3014" w14:textId="77777777" w:rsidR="004207CB" w:rsidRPr="004207CB" w:rsidRDefault="004207CB" w:rsidP="004207CB">
      <w:pPr>
        <w:rPr>
          <w:rFonts w:asciiTheme="minorHAnsi" w:hAnsiTheme="minorHAnsi" w:cstheme="minorHAnsi"/>
          <w:sz w:val="20"/>
          <w:szCs w:val="20"/>
        </w:rPr>
      </w:pPr>
      <w:r w:rsidRPr="004207CB">
        <w:rPr>
          <w:rFonts w:asciiTheme="minorHAnsi" w:hAnsiTheme="minorHAnsi" w:cstheme="minorHAnsi"/>
          <w:sz w:val="20"/>
          <w:szCs w:val="20"/>
        </w:rPr>
        <w:t xml:space="preserve">Lesson Theme </w:t>
      </w:r>
      <w:proofErr w:type="gramStart"/>
      <w:r w:rsidRPr="004207CB">
        <w:rPr>
          <w:rFonts w:asciiTheme="minorHAnsi" w:hAnsiTheme="minorHAnsi" w:cstheme="minorHAnsi"/>
          <w:sz w:val="20"/>
          <w:szCs w:val="20"/>
        </w:rPr>
        <w:t>6.3 :</w:t>
      </w:r>
      <w:proofErr w:type="gramEnd"/>
      <w:r w:rsidRPr="004207CB">
        <w:rPr>
          <w:rFonts w:asciiTheme="minorHAnsi" w:hAnsiTheme="minorHAnsi" w:cstheme="minorHAnsi"/>
          <w:sz w:val="20"/>
          <w:szCs w:val="20"/>
        </w:rPr>
        <w:t xml:space="preserve"> Differential Equations in Motion</w:t>
      </w:r>
    </w:p>
    <w:p w14:paraId="7EEDE33A" w14:textId="77777777" w:rsidR="004207CB" w:rsidRPr="004207CB" w:rsidRDefault="004207CB" w:rsidP="004207CB">
      <w:pPr>
        <w:rPr>
          <w:rFonts w:asciiTheme="minorHAnsi" w:hAnsiTheme="minorHAnsi" w:cstheme="minorHAnsi"/>
          <w:sz w:val="20"/>
          <w:szCs w:val="20"/>
        </w:rPr>
      </w:pPr>
      <w:r w:rsidRPr="004207CB">
        <w:rPr>
          <w:rFonts w:asciiTheme="minorHAnsi" w:hAnsiTheme="minorHAnsi" w:cstheme="minorHAnsi"/>
          <w:sz w:val="20"/>
          <w:szCs w:val="20"/>
        </w:rPr>
        <w:t xml:space="preserve">Lesson Theme </w:t>
      </w:r>
      <w:proofErr w:type="gramStart"/>
      <w:r w:rsidRPr="004207CB">
        <w:rPr>
          <w:rFonts w:asciiTheme="minorHAnsi" w:hAnsiTheme="minorHAnsi" w:cstheme="minorHAnsi"/>
          <w:sz w:val="20"/>
          <w:szCs w:val="20"/>
        </w:rPr>
        <w:t>11.1 :</w:t>
      </w:r>
      <w:proofErr w:type="gramEnd"/>
      <w:r w:rsidRPr="004207CB">
        <w:rPr>
          <w:rFonts w:asciiTheme="minorHAnsi" w:hAnsiTheme="minorHAnsi" w:cstheme="minorHAnsi"/>
          <w:sz w:val="20"/>
          <w:szCs w:val="20"/>
        </w:rPr>
        <w:t xml:space="preserve"> What is a Differential Equation</w:t>
      </w:r>
    </w:p>
    <w:p w14:paraId="6AE52071" w14:textId="77777777" w:rsidR="004207CB" w:rsidRPr="004207CB" w:rsidRDefault="004207CB" w:rsidP="004207CB">
      <w:pPr>
        <w:rPr>
          <w:rFonts w:asciiTheme="minorHAnsi" w:hAnsiTheme="minorHAnsi" w:cstheme="minorHAnsi"/>
          <w:sz w:val="20"/>
          <w:szCs w:val="20"/>
        </w:rPr>
      </w:pPr>
      <w:r w:rsidRPr="004207CB">
        <w:rPr>
          <w:rFonts w:asciiTheme="minorHAnsi" w:hAnsiTheme="minorHAnsi" w:cstheme="minorHAnsi"/>
          <w:sz w:val="20"/>
          <w:szCs w:val="20"/>
        </w:rPr>
        <w:t xml:space="preserve">Lesson Theme </w:t>
      </w:r>
      <w:proofErr w:type="gramStart"/>
      <w:r w:rsidRPr="004207CB">
        <w:rPr>
          <w:rFonts w:asciiTheme="minorHAnsi" w:hAnsiTheme="minorHAnsi" w:cstheme="minorHAnsi"/>
          <w:sz w:val="20"/>
          <w:szCs w:val="20"/>
        </w:rPr>
        <w:t>11.2 :</w:t>
      </w:r>
      <w:proofErr w:type="gramEnd"/>
      <w:r w:rsidRPr="004207CB">
        <w:rPr>
          <w:rFonts w:asciiTheme="minorHAnsi" w:hAnsiTheme="minorHAnsi" w:cstheme="minorHAnsi"/>
          <w:sz w:val="20"/>
          <w:szCs w:val="20"/>
        </w:rPr>
        <w:t xml:space="preserve"> Slope Fields</w:t>
      </w:r>
    </w:p>
    <w:p w14:paraId="7005367D" w14:textId="77777777" w:rsidR="004207CB" w:rsidRPr="004207CB" w:rsidRDefault="004207CB" w:rsidP="004207CB">
      <w:pPr>
        <w:rPr>
          <w:rFonts w:asciiTheme="minorHAnsi" w:hAnsiTheme="minorHAnsi" w:cstheme="minorHAnsi"/>
          <w:sz w:val="20"/>
          <w:szCs w:val="20"/>
        </w:rPr>
      </w:pPr>
      <w:r w:rsidRPr="004207CB">
        <w:rPr>
          <w:rFonts w:asciiTheme="minorHAnsi" w:hAnsiTheme="minorHAnsi" w:cstheme="minorHAnsi"/>
          <w:sz w:val="20"/>
          <w:szCs w:val="20"/>
        </w:rPr>
        <w:t xml:space="preserve">Lesson Theme </w:t>
      </w:r>
      <w:proofErr w:type="gramStart"/>
      <w:r w:rsidRPr="004207CB">
        <w:rPr>
          <w:rFonts w:asciiTheme="minorHAnsi" w:hAnsiTheme="minorHAnsi" w:cstheme="minorHAnsi"/>
          <w:sz w:val="20"/>
          <w:szCs w:val="20"/>
        </w:rPr>
        <w:t>11.4 :</w:t>
      </w:r>
      <w:proofErr w:type="gramEnd"/>
      <w:r w:rsidRPr="004207CB">
        <w:rPr>
          <w:rFonts w:asciiTheme="minorHAnsi" w:hAnsiTheme="minorHAnsi" w:cstheme="minorHAnsi"/>
          <w:sz w:val="20"/>
          <w:szCs w:val="20"/>
        </w:rPr>
        <w:t xml:space="preserve"> Separation of Variables</w:t>
      </w:r>
    </w:p>
    <w:p w14:paraId="723AD7FD" w14:textId="77777777" w:rsidR="004207CB" w:rsidRPr="004207CB" w:rsidRDefault="004207CB" w:rsidP="004207CB">
      <w:pPr>
        <w:rPr>
          <w:rFonts w:asciiTheme="minorHAnsi" w:hAnsiTheme="minorHAnsi" w:cstheme="minorHAnsi"/>
          <w:sz w:val="20"/>
          <w:szCs w:val="20"/>
        </w:rPr>
      </w:pPr>
      <w:r w:rsidRPr="004207CB">
        <w:rPr>
          <w:rFonts w:asciiTheme="minorHAnsi" w:hAnsiTheme="minorHAnsi" w:cstheme="minorHAnsi"/>
          <w:sz w:val="20"/>
          <w:szCs w:val="20"/>
        </w:rPr>
        <w:t xml:space="preserve">Lesson Theme </w:t>
      </w:r>
      <w:proofErr w:type="gramStart"/>
      <w:r w:rsidRPr="004207CB">
        <w:rPr>
          <w:rFonts w:asciiTheme="minorHAnsi" w:hAnsiTheme="minorHAnsi" w:cstheme="minorHAnsi"/>
          <w:sz w:val="20"/>
          <w:szCs w:val="20"/>
        </w:rPr>
        <w:t>11.5 :</w:t>
      </w:r>
      <w:proofErr w:type="gramEnd"/>
      <w:r w:rsidRPr="004207CB">
        <w:rPr>
          <w:rFonts w:asciiTheme="minorHAnsi" w:hAnsiTheme="minorHAnsi" w:cstheme="minorHAnsi"/>
          <w:sz w:val="20"/>
          <w:szCs w:val="20"/>
        </w:rPr>
        <w:t xml:space="preserve"> Growth &amp; Decay</w:t>
      </w:r>
    </w:p>
    <w:p w14:paraId="0C9180AD" w14:textId="77777777" w:rsidR="004207CB" w:rsidRPr="004207CB" w:rsidRDefault="004207CB" w:rsidP="004207CB">
      <w:pPr>
        <w:rPr>
          <w:rFonts w:asciiTheme="minorHAnsi" w:hAnsiTheme="minorHAnsi" w:cstheme="minorHAnsi"/>
          <w:sz w:val="20"/>
          <w:szCs w:val="20"/>
        </w:rPr>
      </w:pPr>
      <w:r w:rsidRPr="004207CB">
        <w:rPr>
          <w:rFonts w:asciiTheme="minorHAnsi" w:hAnsiTheme="minorHAnsi" w:cstheme="minorHAnsi"/>
          <w:sz w:val="20"/>
          <w:szCs w:val="20"/>
        </w:rPr>
        <w:t xml:space="preserve">Lesson Theme </w:t>
      </w:r>
      <w:proofErr w:type="gramStart"/>
      <w:r w:rsidRPr="004207CB">
        <w:rPr>
          <w:rFonts w:asciiTheme="minorHAnsi" w:hAnsiTheme="minorHAnsi" w:cstheme="minorHAnsi"/>
          <w:sz w:val="20"/>
          <w:szCs w:val="20"/>
        </w:rPr>
        <w:t>11.6 :</w:t>
      </w:r>
      <w:proofErr w:type="gramEnd"/>
      <w:r w:rsidRPr="004207CB">
        <w:rPr>
          <w:rFonts w:asciiTheme="minorHAnsi" w:hAnsiTheme="minorHAnsi" w:cstheme="minorHAnsi"/>
          <w:sz w:val="20"/>
          <w:szCs w:val="20"/>
        </w:rPr>
        <w:t xml:space="preserve"> Applications of Modeling</w:t>
      </w:r>
    </w:p>
    <w:p w14:paraId="3E05EB9F" w14:textId="77777777" w:rsidR="004207CB" w:rsidRPr="004207CB" w:rsidRDefault="004207CB" w:rsidP="004207CB">
      <w:pPr>
        <w:rPr>
          <w:rFonts w:asciiTheme="minorHAnsi" w:hAnsiTheme="minorHAnsi" w:cstheme="minorHAnsi"/>
          <w:sz w:val="20"/>
          <w:szCs w:val="20"/>
        </w:rPr>
      </w:pPr>
      <w:r w:rsidRPr="004207CB">
        <w:rPr>
          <w:rFonts w:asciiTheme="minorHAnsi" w:hAnsiTheme="minorHAnsi" w:cstheme="minorHAnsi"/>
          <w:sz w:val="20"/>
          <w:szCs w:val="20"/>
        </w:rPr>
        <w:t xml:space="preserve">Lesson </w:t>
      </w:r>
      <w:proofErr w:type="gramStart"/>
      <w:r w:rsidRPr="004207CB">
        <w:rPr>
          <w:rFonts w:asciiTheme="minorHAnsi" w:hAnsiTheme="minorHAnsi" w:cstheme="minorHAnsi"/>
          <w:sz w:val="20"/>
          <w:szCs w:val="20"/>
        </w:rPr>
        <w:t>Theme :</w:t>
      </w:r>
      <w:proofErr w:type="gramEnd"/>
      <w:r w:rsidRPr="004207CB">
        <w:rPr>
          <w:rFonts w:asciiTheme="minorHAnsi" w:hAnsiTheme="minorHAnsi" w:cstheme="minorHAnsi"/>
          <w:sz w:val="20"/>
          <w:szCs w:val="20"/>
        </w:rPr>
        <w:t xml:space="preserve"> Chapter 11 Review</w:t>
      </w:r>
    </w:p>
    <w:p w14:paraId="032E5ADF" w14:textId="3E317C04" w:rsidR="004F7797" w:rsidRDefault="004F7797" w:rsidP="004F7797">
      <w:pPr>
        <w:rPr>
          <w:rFonts w:asciiTheme="minorHAnsi" w:hAnsiTheme="minorHAnsi" w:cstheme="minorHAnsi"/>
          <w:sz w:val="20"/>
          <w:szCs w:val="20"/>
        </w:rPr>
      </w:pPr>
    </w:p>
    <w:p w14:paraId="0B6F8A29" w14:textId="77777777" w:rsidR="0051305A" w:rsidRPr="00D56C3B" w:rsidRDefault="0051305A" w:rsidP="004F7797">
      <w:pPr>
        <w:rPr>
          <w:rFonts w:asciiTheme="minorHAnsi" w:hAnsiTheme="minorHAnsi" w:cstheme="minorHAnsi"/>
          <w:sz w:val="20"/>
          <w:szCs w:val="20"/>
        </w:rPr>
      </w:pPr>
    </w:p>
    <w:p w14:paraId="2460D98E" w14:textId="1612FC14" w:rsidR="004F7797" w:rsidRPr="00D56C3B" w:rsidRDefault="004F7797" w:rsidP="004F7797">
      <w:pPr>
        <w:rPr>
          <w:rFonts w:asciiTheme="minorHAnsi" w:hAnsiTheme="minorHAnsi" w:cstheme="minorHAnsi"/>
          <w:b/>
          <w:bCs/>
          <w:sz w:val="20"/>
          <w:szCs w:val="20"/>
        </w:rPr>
      </w:pPr>
      <w:r w:rsidRPr="00D56C3B">
        <w:rPr>
          <w:rFonts w:asciiTheme="minorHAnsi" w:hAnsiTheme="minorHAnsi" w:cstheme="minorHAnsi"/>
          <w:b/>
          <w:bCs/>
          <w:sz w:val="20"/>
          <w:szCs w:val="20"/>
          <w:highlight w:val="yellow"/>
        </w:rPr>
        <w:t>Unit Specific Accommodations and Modifications</w:t>
      </w:r>
    </w:p>
    <w:p w14:paraId="715D3D64" w14:textId="21091306" w:rsidR="00FC4818" w:rsidRPr="00D56C3B" w:rsidRDefault="00FC4818" w:rsidP="004F7797">
      <w:pPr>
        <w:rPr>
          <w:rFonts w:asciiTheme="minorHAnsi" w:hAnsiTheme="minorHAnsi" w:cstheme="minorHAnsi"/>
          <w:b/>
          <w:bCs/>
          <w:sz w:val="20"/>
          <w:szCs w:val="20"/>
        </w:rPr>
      </w:pPr>
    </w:p>
    <w:p w14:paraId="494041A9" w14:textId="77777777" w:rsidR="00FC4818" w:rsidRPr="00D56C3B" w:rsidRDefault="00FC4818" w:rsidP="0060422C">
      <w:pPr>
        <w:widowControl w:val="0"/>
        <w:numPr>
          <w:ilvl w:val="0"/>
          <w:numId w:val="15"/>
        </w:numPr>
        <w:rPr>
          <w:rFonts w:asciiTheme="minorHAnsi" w:hAnsiTheme="minorHAnsi" w:cstheme="minorHAnsi"/>
          <w:sz w:val="20"/>
          <w:szCs w:val="20"/>
        </w:rPr>
      </w:pPr>
      <w:r w:rsidRPr="00D56C3B">
        <w:rPr>
          <w:rFonts w:asciiTheme="minorHAnsi" w:hAnsiTheme="minorHAnsi" w:cstheme="minorHAnsi"/>
          <w:sz w:val="20"/>
          <w:szCs w:val="20"/>
        </w:rPr>
        <w:t xml:space="preserve">Calculus Accelerated will require a formula sheet of integrals to be given as they are not required to memorize </w:t>
      </w:r>
      <w:proofErr w:type="gramStart"/>
      <w:r w:rsidRPr="00D56C3B">
        <w:rPr>
          <w:rFonts w:asciiTheme="minorHAnsi" w:hAnsiTheme="minorHAnsi" w:cstheme="minorHAnsi"/>
          <w:sz w:val="20"/>
          <w:szCs w:val="20"/>
        </w:rPr>
        <w:t>all of</w:t>
      </w:r>
      <w:proofErr w:type="gramEnd"/>
      <w:r w:rsidRPr="00D56C3B">
        <w:rPr>
          <w:rFonts w:asciiTheme="minorHAnsi" w:hAnsiTheme="minorHAnsi" w:cstheme="minorHAnsi"/>
          <w:sz w:val="20"/>
          <w:szCs w:val="20"/>
        </w:rPr>
        <w:t xml:space="preserve"> the derivatives for the transcendental functions.</w:t>
      </w:r>
    </w:p>
    <w:p w14:paraId="4123D553" w14:textId="669BE689" w:rsidR="00FC4818" w:rsidRPr="00D56C3B" w:rsidRDefault="004E0F9C" w:rsidP="0060422C">
      <w:pPr>
        <w:widowControl w:val="0"/>
        <w:numPr>
          <w:ilvl w:val="0"/>
          <w:numId w:val="15"/>
        </w:numPr>
        <w:rPr>
          <w:rFonts w:asciiTheme="minorHAnsi" w:hAnsiTheme="minorHAnsi" w:cstheme="minorHAnsi"/>
          <w:sz w:val="20"/>
          <w:szCs w:val="20"/>
        </w:rPr>
      </w:pPr>
      <w:r>
        <w:rPr>
          <w:rFonts w:asciiTheme="minorHAnsi" w:hAnsiTheme="minorHAnsi" w:cstheme="minorHAnsi"/>
          <w:sz w:val="20"/>
          <w:szCs w:val="20"/>
        </w:rPr>
        <w:t>Students</w:t>
      </w:r>
      <w:r w:rsidR="00FC4818" w:rsidRPr="00D56C3B">
        <w:rPr>
          <w:rFonts w:asciiTheme="minorHAnsi" w:hAnsiTheme="minorHAnsi" w:cstheme="minorHAnsi"/>
          <w:sz w:val="20"/>
          <w:szCs w:val="20"/>
        </w:rPr>
        <w:t xml:space="preserve"> will compete integration by parts, tabular integration and integrating by partial fractions after the AP Test.</w:t>
      </w:r>
    </w:p>
    <w:p w14:paraId="16BB9E55" w14:textId="77777777" w:rsidR="00FC4818" w:rsidRPr="00D56C3B" w:rsidRDefault="00FC4818" w:rsidP="0060422C">
      <w:pPr>
        <w:widowControl w:val="0"/>
        <w:numPr>
          <w:ilvl w:val="0"/>
          <w:numId w:val="15"/>
        </w:numPr>
        <w:rPr>
          <w:rFonts w:asciiTheme="minorHAnsi" w:hAnsiTheme="minorHAnsi" w:cstheme="minorHAnsi"/>
          <w:sz w:val="20"/>
          <w:szCs w:val="20"/>
        </w:rPr>
      </w:pPr>
      <w:r w:rsidRPr="00D56C3B">
        <w:rPr>
          <w:rFonts w:asciiTheme="minorHAnsi" w:hAnsiTheme="minorHAnsi" w:cstheme="minorHAnsi"/>
          <w:sz w:val="20"/>
          <w:szCs w:val="20"/>
        </w:rPr>
        <w:t>Algebraic mistakes are common when evaluating antiderivatives.  Students should check answers by differentiating.</w:t>
      </w:r>
    </w:p>
    <w:p w14:paraId="2EE59994" w14:textId="77777777" w:rsidR="004E0F9C" w:rsidRDefault="00FC4818" w:rsidP="0060422C">
      <w:pPr>
        <w:widowControl w:val="0"/>
        <w:numPr>
          <w:ilvl w:val="0"/>
          <w:numId w:val="15"/>
        </w:numPr>
        <w:rPr>
          <w:rFonts w:asciiTheme="minorHAnsi" w:hAnsiTheme="minorHAnsi" w:cstheme="minorHAnsi"/>
          <w:sz w:val="20"/>
          <w:szCs w:val="20"/>
        </w:rPr>
      </w:pPr>
      <w:r w:rsidRPr="00D56C3B">
        <w:rPr>
          <w:rFonts w:asciiTheme="minorHAnsi" w:hAnsiTheme="minorHAnsi" w:cstheme="minorHAnsi"/>
          <w:sz w:val="20"/>
          <w:szCs w:val="20"/>
        </w:rPr>
        <w:t xml:space="preserve">A very common mistake when integrating by using substitution is to insert the wrong constant multiplier.  </w:t>
      </w:r>
    </w:p>
    <w:p w14:paraId="36B5D9CD" w14:textId="2B545277" w:rsidR="00FC4818" w:rsidRPr="00D56C3B" w:rsidRDefault="00FC4818" w:rsidP="004E0F9C">
      <w:pPr>
        <w:widowControl w:val="0"/>
        <w:ind w:left="720"/>
        <w:rPr>
          <w:rFonts w:asciiTheme="minorHAnsi" w:hAnsiTheme="minorHAnsi" w:cstheme="minorHAnsi"/>
          <w:sz w:val="20"/>
          <w:szCs w:val="20"/>
        </w:rPr>
      </w:pPr>
      <w:r w:rsidRPr="00D56C3B">
        <w:rPr>
          <w:rFonts w:asciiTheme="minorHAnsi" w:hAnsiTheme="minorHAnsi" w:cstheme="minorHAnsi"/>
          <w:sz w:val="20"/>
          <w:szCs w:val="20"/>
        </w:rPr>
        <w:t>Stress the mechanical nature of the process.</w:t>
      </w:r>
    </w:p>
    <w:p w14:paraId="79716CC7" w14:textId="77777777" w:rsidR="00FC4818" w:rsidRPr="00D56C3B" w:rsidRDefault="00FC4818" w:rsidP="0060422C">
      <w:pPr>
        <w:widowControl w:val="0"/>
        <w:numPr>
          <w:ilvl w:val="0"/>
          <w:numId w:val="15"/>
        </w:numPr>
        <w:rPr>
          <w:rFonts w:asciiTheme="minorHAnsi" w:hAnsiTheme="minorHAnsi" w:cstheme="minorHAnsi"/>
          <w:sz w:val="20"/>
          <w:szCs w:val="20"/>
        </w:rPr>
      </w:pPr>
      <w:r w:rsidRPr="00D56C3B">
        <w:rPr>
          <w:rFonts w:asciiTheme="minorHAnsi" w:hAnsiTheme="minorHAnsi" w:cstheme="minorHAnsi"/>
          <w:sz w:val="20"/>
          <w:szCs w:val="20"/>
        </w:rPr>
        <w:t>Have students write the variable name by the bounds when changing bounds for definite integrals.</w:t>
      </w:r>
    </w:p>
    <w:p w14:paraId="0F67104C" w14:textId="77777777" w:rsidR="00FC4818" w:rsidRPr="00D56C3B" w:rsidRDefault="00FC4818" w:rsidP="0060422C">
      <w:pPr>
        <w:widowControl w:val="0"/>
        <w:numPr>
          <w:ilvl w:val="0"/>
          <w:numId w:val="15"/>
        </w:numPr>
        <w:rPr>
          <w:rFonts w:asciiTheme="minorHAnsi" w:hAnsiTheme="minorHAnsi" w:cstheme="minorHAnsi"/>
          <w:sz w:val="20"/>
          <w:szCs w:val="20"/>
        </w:rPr>
      </w:pPr>
      <w:r w:rsidRPr="00D56C3B">
        <w:rPr>
          <w:rFonts w:asciiTheme="minorHAnsi" w:hAnsiTheme="minorHAnsi" w:cstheme="minorHAnsi"/>
          <w:sz w:val="20"/>
          <w:szCs w:val="20"/>
        </w:rPr>
        <w:t xml:space="preserve">Encourage students to use LIPET to help choose </w:t>
      </w:r>
      <w:r w:rsidRPr="00D56C3B">
        <w:rPr>
          <w:rFonts w:asciiTheme="minorHAnsi" w:hAnsiTheme="minorHAnsi" w:cstheme="minorHAnsi"/>
          <w:i/>
          <w:sz w:val="20"/>
          <w:szCs w:val="20"/>
        </w:rPr>
        <w:t>u</w:t>
      </w:r>
      <w:r w:rsidRPr="00D56C3B">
        <w:rPr>
          <w:rFonts w:asciiTheme="minorHAnsi" w:hAnsiTheme="minorHAnsi" w:cstheme="minorHAnsi"/>
          <w:sz w:val="20"/>
          <w:szCs w:val="20"/>
        </w:rPr>
        <w:t xml:space="preserve"> for integration by parts.</w:t>
      </w:r>
    </w:p>
    <w:p w14:paraId="2E104C3F" w14:textId="77777777" w:rsidR="00BD0C66" w:rsidRDefault="00FC4818" w:rsidP="0060422C">
      <w:pPr>
        <w:widowControl w:val="0"/>
        <w:numPr>
          <w:ilvl w:val="0"/>
          <w:numId w:val="15"/>
        </w:numPr>
        <w:rPr>
          <w:rFonts w:asciiTheme="minorHAnsi" w:hAnsiTheme="minorHAnsi" w:cstheme="minorHAnsi"/>
          <w:sz w:val="20"/>
          <w:szCs w:val="20"/>
        </w:rPr>
      </w:pPr>
      <w:r w:rsidRPr="00D56C3B">
        <w:rPr>
          <w:rFonts w:asciiTheme="minorHAnsi" w:hAnsiTheme="minorHAnsi" w:cstheme="minorHAnsi"/>
          <w:sz w:val="20"/>
          <w:szCs w:val="20"/>
        </w:rPr>
        <w:t>Watch out for sign errors when using integration by parts.</w:t>
      </w:r>
    </w:p>
    <w:p w14:paraId="742BA405" w14:textId="03D218DB" w:rsidR="00FC4818" w:rsidRPr="00BD0C66" w:rsidRDefault="00FC4818" w:rsidP="0060422C">
      <w:pPr>
        <w:widowControl w:val="0"/>
        <w:numPr>
          <w:ilvl w:val="0"/>
          <w:numId w:val="15"/>
        </w:numPr>
        <w:rPr>
          <w:rFonts w:asciiTheme="minorHAnsi" w:hAnsiTheme="minorHAnsi" w:cstheme="minorHAnsi"/>
          <w:sz w:val="20"/>
          <w:szCs w:val="20"/>
        </w:rPr>
      </w:pPr>
      <w:r w:rsidRPr="00BD0C66">
        <w:rPr>
          <w:rFonts w:asciiTheme="minorHAnsi" w:hAnsiTheme="minorHAnsi" w:cstheme="minorHAnsi"/>
          <w:sz w:val="20"/>
          <w:szCs w:val="20"/>
        </w:rPr>
        <w:t>Be careful with units from the given data at the beginning of exponential growth and decay problems.</w:t>
      </w:r>
    </w:p>
    <w:p w14:paraId="3286ED70" w14:textId="77777777" w:rsidR="004F7797" w:rsidRPr="00D56C3B" w:rsidRDefault="004F7797" w:rsidP="004F7797">
      <w:pPr>
        <w:rPr>
          <w:rFonts w:asciiTheme="minorHAnsi" w:hAnsiTheme="minorHAnsi" w:cstheme="minorHAnsi"/>
          <w:sz w:val="20"/>
          <w:szCs w:val="20"/>
        </w:rPr>
      </w:pPr>
    </w:p>
    <w:p w14:paraId="6CA71A7D" w14:textId="77777777" w:rsidR="00BD0C66" w:rsidRPr="00954068" w:rsidRDefault="00BD0C66" w:rsidP="00BD0C66">
      <w:pPr>
        <w:rPr>
          <w:rFonts w:cstheme="minorHAnsi"/>
          <w:sz w:val="20"/>
          <w:szCs w:val="20"/>
        </w:rPr>
      </w:pPr>
    </w:p>
    <w:tbl>
      <w:tblPr>
        <w:tblStyle w:val="TableGrid"/>
        <w:tblW w:w="10790" w:type="dxa"/>
        <w:tblInd w:w="-5" w:type="dxa"/>
        <w:shd w:val="clear" w:color="auto" w:fill="000000"/>
        <w:tblLook w:val="04A0" w:firstRow="1" w:lastRow="0" w:firstColumn="1" w:lastColumn="0" w:noHBand="0" w:noVBand="1"/>
      </w:tblPr>
      <w:tblGrid>
        <w:gridCol w:w="10790"/>
      </w:tblGrid>
      <w:tr w:rsidR="00BD0C66" w:rsidRPr="00954068" w14:paraId="3ACAC023" w14:textId="77777777" w:rsidTr="00B0162F">
        <w:tc>
          <w:tcPr>
            <w:tcW w:w="10790" w:type="dxa"/>
            <w:shd w:val="clear" w:color="auto" w:fill="000000"/>
            <w:tcMar>
              <w:top w:w="144" w:type="dxa"/>
              <w:left w:w="144" w:type="dxa"/>
              <w:bottom w:w="144" w:type="dxa"/>
              <w:right w:w="144" w:type="dxa"/>
            </w:tcMar>
          </w:tcPr>
          <w:p w14:paraId="61B012B6" w14:textId="77777777" w:rsidR="00BD0C66" w:rsidRPr="00954068" w:rsidRDefault="00BD0C66" w:rsidP="00B0162F">
            <w:pPr>
              <w:jc w:val="center"/>
              <w:rPr>
                <w:rFonts w:cstheme="minorHAnsi"/>
                <w:b/>
                <w:bCs/>
                <w:sz w:val="20"/>
                <w:szCs w:val="20"/>
              </w:rPr>
            </w:pPr>
            <w:r w:rsidRPr="00954068">
              <w:rPr>
                <w:rFonts w:cstheme="minorHAnsi"/>
                <w:b/>
                <w:bCs/>
                <w:sz w:val="20"/>
                <w:szCs w:val="20"/>
              </w:rPr>
              <w:t>Additional Materials</w:t>
            </w:r>
          </w:p>
        </w:tc>
      </w:tr>
    </w:tbl>
    <w:p w14:paraId="0F39C766" w14:textId="77777777" w:rsidR="00BD0C66" w:rsidRPr="00954068" w:rsidRDefault="00BD0C66" w:rsidP="00BD0C66">
      <w:pPr>
        <w:rPr>
          <w:rFonts w:cstheme="minorHAnsi"/>
          <w:sz w:val="20"/>
          <w:szCs w:val="20"/>
        </w:rPr>
      </w:pPr>
    </w:p>
    <w:p w14:paraId="4CEE6F28" w14:textId="77777777" w:rsidR="005933E6" w:rsidRPr="00F073EA" w:rsidRDefault="005933E6" w:rsidP="005933E6">
      <w:pPr>
        <w:rPr>
          <w:rFonts w:asciiTheme="minorHAnsi" w:hAnsiTheme="minorHAnsi" w:cstheme="minorHAnsi"/>
          <w:b/>
          <w:bCs/>
          <w:sz w:val="20"/>
          <w:szCs w:val="20"/>
          <w:u w:val="single"/>
        </w:rPr>
      </w:pPr>
      <w:r w:rsidRPr="00F073EA">
        <w:rPr>
          <w:rFonts w:asciiTheme="minorHAnsi" w:hAnsiTheme="minorHAnsi" w:cstheme="minorHAnsi"/>
          <w:b/>
          <w:bCs/>
          <w:sz w:val="20"/>
          <w:szCs w:val="20"/>
          <w:highlight w:val="yellow"/>
          <w:u w:val="single"/>
        </w:rPr>
        <w:t>Digital Tools/Resources:</w:t>
      </w:r>
      <w:r w:rsidRPr="00F073EA">
        <w:rPr>
          <w:rFonts w:asciiTheme="minorHAnsi" w:hAnsiTheme="minorHAnsi" w:cstheme="minorHAnsi"/>
          <w:b/>
          <w:bCs/>
          <w:sz w:val="20"/>
          <w:szCs w:val="20"/>
          <w:u w:val="single"/>
        </w:rPr>
        <w:t xml:space="preserve"> </w:t>
      </w:r>
    </w:p>
    <w:p w14:paraId="50439557" w14:textId="77777777" w:rsidR="00EB57DF" w:rsidRDefault="00EB57DF" w:rsidP="00FE3631">
      <w:pPr>
        <w:rPr>
          <w:rFonts w:asciiTheme="minorHAnsi" w:hAnsiTheme="minorHAnsi" w:cstheme="minorHAnsi"/>
          <w:sz w:val="20"/>
          <w:szCs w:val="20"/>
        </w:rPr>
      </w:pPr>
    </w:p>
    <w:p w14:paraId="02CE8D15" w14:textId="44AD87E7" w:rsidR="00FE3631" w:rsidRPr="0052172C" w:rsidRDefault="00FE3631" w:rsidP="00FE3631">
      <w:pPr>
        <w:rPr>
          <w:rFonts w:asciiTheme="minorHAnsi" w:hAnsiTheme="minorHAnsi" w:cstheme="minorHAnsi"/>
          <w:sz w:val="20"/>
          <w:szCs w:val="20"/>
        </w:rPr>
      </w:pPr>
      <w:r w:rsidRPr="0052172C">
        <w:rPr>
          <w:rFonts w:asciiTheme="minorHAnsi" w:hAnsiTheme="minorHAnsi" w:cstheme="minorHAnsi"/>
          <w:sz w:val="20"/>
          <w:szCs w:val="20"/>
        </w:rPr>
        <w:t>TI-84 Plus Graphing Calculator provided to each student</w:t>
      </w:r>
      <w:r w:rsidR="00D011C4" w:rsidRPr="0052172C">
        <w:rPr>
          <w:rFonts w:asciiTheme="minorHAnsi" w:hAnsiTheme="minorHAnsi" w:cstheme="minorHAnsi"/>
          <w:sz w:val="20"/>
          <w:szCs w:val="20"/>
        </w:rPr>
        <w:t xml:space="preserve"> by the district</w:t>
      </w:r>
    </w:p>
    <w:p w14:paraId="7DC9D188" w14:textId="77777777" w:rsidR="005933E6" w:rsidRPr="0052172C" w:rsidRDefault="005933E6" w:rsidP="005933E6">
      <w:pPr>
        <w:rPr>
          <w:rFonts w:asciiTheme="minorHAnsi" w:hAnsiTheme="minorHAnsi" w:cstheme="minorHAnsi"/>
          <w:sz w:val="20"/>
          <w:szCs w:val="20"/>
        </w:rPr>
      </w:pPr>
      <w:r w:rsidRPr="0052172C">
        <w:rPr>
          <w:rFonts w:asciiTheme="minorHAnsi" w:hAnsiTheme="minorHAnsi" w:cstheme="minorHAnsi"/>
          <w:sz w:val="20"/>
          <w:szCs w:val="20"/>
        </w:rPr>
        <w:t>Wiley course resources on Canvas</w:t>
      </w:r>
    </w:p>
    <w:p w14:paraId="427849D0" w14:textId="77777777" w:rsidR="005933E6" w:rsidRPr="0052172C" w:rsidRDefault="005933E6" w:rsidP="005933E6">
      <w:pPr>
        <w:widowControl w:val="0"/>
        <w:jc w:val="both"/>
        <w:rPr>
          <w:rFonts w:asciiTheme="minorHAnsi" w:hAnsiTheme="minorHAnsi" w:cstheme="minorHAnsi"/>
          <w:sz w:val="20"/>
          <w:szCs w:val="20"/>
        </w:rPr>
      </w:pPr>
      <w:r w:rsidRPr="0052172C">
        <w:rPr>
          <w:rFonts w:asciiTheme="minorHAnsi" w:hAnsiTheme="minorHAnsi" w:cstheme="minorHAnsi"/>
          <w:sz w:val="20"/>
          <w:szCs w:val="20"/>
        </w:rPr>
        <w:t>http://apcentral.collegeboard.com</w:t>
      </w:r>
    </w:p>
    <w:p w14:paraId="1BB490B3" w14:textId="77777777" w:rsidR="005933E6" w:rsidRPr="0052172C" w:rsidRDefault="005933E6" w:rsidP="005933E6">
      <w:pPr>
        <w:rPr>
          <w:rFonts w:asciiTheme="minorHAnsi" w:hAnsiTheme="minorHAnsi" w:cstheme="minorHAnsi"/>
          <w:sz w:val="20"/>
          <w:szCs w:val="20"/>
        </w:rPr>
      </w:pPr>
      <w:r w:rsidRPr="0052172C">
        <w:rPr>
          <w:rFonts w:asciiTheme="minorHAnsi" w:hAnsiTheme="minorHAnsi" w:cstheme="minorHAnsi"/>
          <w:sz w:val="20"/>
          <w:szCs w:val="20"/>
        </w:rPr>
        <w:t>Khan Academy</w:t>
      </w:r>
    </w:p>
    <w:p w14:paraId="791FD839" w14:textId="77777777" w:rsidR="005933E6" w:rsidRPr="0052172C" w:rsidRDefault="005933E6" w:rsidP="005933E6">
      <w:pPr>
        <w:rPr>
          <w:rFonts w:asciiTheme="minorHAnsi" w:hAnsiTheme="minorHAnsi" w:cstheme="minorHAnsi"/>
          <w:sz w:val="20"/>
          <w:szCs w:val="20"/>
        </w:rPr>
      </w:pPr>
      <w:r w:rsidRPr="0052172C">
        <w:rPr>
          <w:rFonts w:asciiTheme="minorHAnsi" w:hAnsiTheme="minorHAnsi" w:cstheme="minorHAnsi"/>
          <w:sz w:val="20"/>
          <w:szCs w:val="20"/>
        </w:rPr>
        <w:t>Edmentum Exact Path</w:t>
      </w:r>
    </w:p>
    <w:p w14:paraId="55B7018F" w14:textId="77777777" w:rsidR="005933E6" w:rsidRPr="00F073EA" w:rsidRDefault="005933E6" w:rsidP="005933E6">
      <w:pPr>
        <w:rPr>
          <w:rFonts w:asciiTheme="minorHAnsi" w:hAnsiTheme="minorHAnsi" w:cstheme="minorHAnsi"/>
          <w:sz w:val="20"/>
          <w:szCs w:val="20"/>
        </w:rPr>
      </w:pPr>
    </w:p>
    <w:p w14:paraId="68C3B8B8" w14:textId="77777777" w:rsidR="005933E6" w:rsidRDefault="005933E6" w:rsidP="005933E6">
      <w:pPr>
        <w:rPr>
          <w:rFonts w:asciiTheme="minorHAnsi" w:hAnsiTheme="minorHAnsi" w:cstheme="minorHAnsi"/>
          <w:b/>
          <w:bCs/>
          <w:sz w:val="20"/>
          <w:szCs w:val="20"/>
          <w:u w:val="single"/>
        </w:rPr>
      </w:pPr>
      <w:r w:rsidRPr="00F073EA">
        <w:rPr>
          <w:rFonts w:asciiTheme="minorHAnsi" w:hAnsiTheme="minorHAnsi" w:cstheme="minorHAnsi"/>
          <w:b/>
          <w:bCs/>
          <w:sz w:val="20"/>
          <w:szCs w:val="20"/>
          <w:highlight w:val="yellow"/>
          <w:u w:val="single"/>
        </w:rPr>
        <w:t>Additional Primary &amp; Secondary Resources:</w:t>
      </w:r>
    </w:p>
    <w:p w14:paraId="379248A8" w14:textId="77777777" w:rsidR="005933E6" w:rsidRPr="00F073EA" w:rsidRDefault="005933E6" w:rsidP="005933E6">
      <w:pPr>
        <w:rPr>
          <w:rFonts w:asciiTheme="minorHAnsi" w:hAnsiTheme="minorHAnsi" w:cstheme="minorHAnsi"/>
          <w:b/>
          <w:bCs/>
          <w:sz w:val="20"/>
          <w:szCs w:val="20"/>
          <w:u w:val="single"/>
        </w:rPr>
      </w:pPr>
    </w:p>
    <w:p w14:paraId="01FA1865" w14:textId="77777777" w:rsidR="005933E6" w:rsidRPr="00FE3631" w:rsidRDefault="005933E6" w:rsidP="005933E6">
      <w:pPr>
        <w:rPr>
          <w:rFonts w:asciiTheme="minorHAnsi" w:hAnsiTheme="minorHAnsi" w:cstheme="minorHAnsi"/>
          <w:sz w:val="20"/>
          <w:szCs w:val="20"/>
        </w:rPr>
      </w:pPr>
      <w:r w:rsidRPr="00FE3631">
        <w:rPr>
          <w:rFonts w:asciiTheme="minorHAnsi" w:hAnsiTheme="minorHAnsi" w:cstheme="minorHAnsi"/>
          <w:sz w:val="20"/>
          <w:szCs w:val="20"/>
        </w:rPr>
        <w:t>Multiple Choice &amp; Free-Response questions in preparation for the AP Calculus (AB) Examination</w:t>
      </w:r>
    </w:p>
    <w:p w14:paraId="7286997B" w14:textId="77777777" w:rsidR="005933E6" w:rsidRPr="00FE3631" w:rsidRDefault="005933E6" w:rsidP="005933E6">
      <w:pPr>
        <w:rPr>
          <w:rFonts w:asciiTheme="minorHAnsi" w:hAnsiTheme="minorHAnsi" w:cstheme="minorHAnsi"/>
          <w:sz w:val="20"/>
          <w:szCs w:val="20"/>
        </w:rPr>
      </w:pPr>
      <w:r w:rsidRPr="00FE3631">
        <w:rPr>
          <w:rFonts w:asciiTheme="minorHAnsi" w:hAnsiTheme="minorHAnsi" w:cstheme="minorHAnsi"/>
          <w:sz w:val="20"/>
          <w:szCs w:val="20"/>
        </w:rPr>
        <w:t xml:space="preserve">LPS Adopted Textbooks and Programs </w:t>
      </w:r>
    </w:p>
    <w:p w14:paraId="30BAE5C5" w14:textId="77777777" w:rsidR="005933E6" w:rsidRPr="00F073EA" w:rsidRDefault="005933E6" w:rsidP="005933E6">
      <w:pPr>
        <w:numPr>
          <w:ilvl w:val="0"/>
          <w:numId w:val="1"/>
        </w:numPr>
        <w:ind w:hanging="210"/>
        <w:rPr>
          <w:rFonts w:asciiTheme="minorHAnsi" w:hAnsiTheme="minorHAnsi" w:cstheme="minorHAnsi"/>
          <w:sz w:val="20"/>
          <w:szCs w:val="20"/>
        </w:rPr>
      </w:pPr>
      <w:r w:rsidRPr="00F073EA">
        <w:rPr>
          <w:rFonts w:asciiTheme="minorHAnsi" w:hAnsiTheme="minorHAnsi" w:cstheme="minorHAnsi"/>
          <w:sz w:val="20"/>
          <w:szCs w:val="20"/>
        </w:rPr>
        <w:t xml:space="preserve">Wiley: Calculus – AP Edition </w:t>
      </w:r>
      <w:r w:rsidRPr="00F073EA">
        <w:rPr>
          <w:rFonts w:asciiTheme="minorHAnsi" w:hAnsiTheme="minorHAnsi" w:cstheme="minorHAnsi"/>
          <w:color w:val="FFFFFF" w:themeColor="background1"/>
          <w:sz w:val="20"/>
          <w:szCs w:val="20"/>
          <w:highlight w:val="blue"/>
        </w:rPr>
        <w:t>CR1</w:t>
      </w:r>
    </w:p>
    <w:p w14:paraId="0D0D7822" w14:textId="77777777" w:rsidR="005933E6" w:rsidRPr="00BD0C66" w:rsidRDefault="005933E6" w:rsidP="005933E6">
      <w:pPr>
        <w:numPr>
          <w:ilvl w:val="0"/>
          <w:numId w:val="1"/>
        </w:numPr>
        <w:ind w:hanging="210"/>
        <w:rPr>
          <w:rFonts w:asciiTheme="minorHAnsi" w:hAnsiTheme="minorHAnsi" w:cstheme="minorHAnsi"/>
          <w:sz w:val="20"/>
          <w:szCs w:val="20"/>
        </w:rPr>
      </w:pPr>
      <w:r w:rsidRPr="00F073EA">
        <w:rPr>
          <w:rFonts w:asciiTheme="minorHAnsi" w:hAnsiTheme="minorHAnsi" w:cstheme="minorHAnsi"/>
          <w:sz w:val="20"/>
          <w:szCs w:val="20"/>
        </w:rPr>
        <w:t xml:space="preserve">Cengage: Calculus – Early Transcendental Functions </w:t>
      </w:r>
      <w:r w:rsidRPr="00F073EA">
        <w:rPr>
          <w:rFonts w:asciiTheme="minorHAnsi" w:hAnsiTheme="minorHAnsi" w:cstheme="minorHAnsi"/>
          <w:color w:val="FFFFFF" w:themeColor="background1"/>
          <w:sz w:val="20"/>
          <w:szCs w:val="20"/>
          <w:highlight w:val="blue"/>
        </w:rPr>
        <w:t>CR1</w:t>
      </w:r>
    </w:p>
    <w:p w14:paraId="0865F950" w14:textId="4B1A3114" w:rsidR="009778A6" w:rsidRDefault="009778A6" w:rsidP="009778A6">
      <w:pPr>
        <w:spacing w:before="240" w:after="240"/>
        <w:rPr>
          <w:rFonts w:asciiTheme="minorHAnsi" w:hAnsiTheme="minorHAnsi" w:cstheme="minorHAnsi"/>
          <w:color w:val="FFFFFF" w:themeColor="background1"/>
          <w:sz w:val="20"/>
          <w:szCs w:val="20"/>
        </w:rPr>
      </w:pPr>
    </w:p>
    <w:p w14:paraId="46D99CE3" w14:textId="25649B64" w:rsidR="009778A6" w:rsidRDefault="009778A6" w:rsidP="009778A6">
      <w:pPr>
        <w:spacing w:before="240" w:after="240"/>
        <w:rPr>
          <w:rFonts w:asciiTheme="minorHAnsi" w:hAnsiTheme="minorHAnsi" w:cstheme="minorHAnsi"/>
          <w:color w:val="FFFFFF" w:themeColor="background1"/>
          <w:sz w:val="20"/>
          <w:szCs w:val="20"/>
        </w:rPr>
      </w:pPr>
    </w:p>
    <w:p w14:paraId="1FAA0686" w14:textId="58C90930" w:rsidR="009778A6" w:rsidRDefault="009778A6" w:rsidP="009778A6">
      <w:pPr>
        <w:spacing w:before="240" w:after="240"/>
        <w:rPr>
          <w:rFonts w:asciiTheme="minorHAnsi" w:hAnsiTheme="minorHAnsi" w:cstheme="minorHAnsi"/>
          <w:color w:val="FFFFFF" w:themeColor="background1"/>
          <w:sz w:val="20"/>
          <w:szCs w:val="20"/>
        </w:rPr>
      </w:pPr>
    </w:p>
    <w:p w14:paraId="081DADA2" w14:textId="6E2B784A" w:rsidR="009778A6" w:rsidRDefault="009778A6" w:rsidP="009778A6">
      <w:pPr>
        <w:spacing w:before="240" w:after="240"/>
        <w:rPr>
          <w:rFonts w:asciiTheme="minorHAnsi" w:hAnsiTheme="minorHAnsi" w:cstheme="minorHAnsi"/>
          <w:sz w:val="20"/>
          <w:szCs w:val="20"/>
        </w:rPr>
      </w:pPr>
    </w:p>
    <w:p w14:paraId="14B29FBA" w14:textId="77777777" w:rsidR="005417ED" w:rsidRPr="00BD0C66" w:rsidRDefault="005417ED" w:rsidP="009778A6">
      <w:pPr>
        <w:spacing w:before="240" w:after="240"/>
        <w:rPr>
          <w:rFonts w:asciiTheme="minorHAnsi" w:hAnsiTheme="minorHAnsi" w:cstheme="minorHAnsi"/>
          <w:sz w:val="20"/>
          <w:szCs w:val="20"/>
        </w:rPr>
      </w:pPr>
    </w:p>
    <w:tbl>
      <w:tblPr>
        <w:tblStyle w:val="TableGrid"/>
        <w:tblW w:w="10790" w:type="dxa"/>
        <w:tblInd w:w="-5" w:type="dxa"/>
        <w:tblLook w:val="04A0" w:firstRow="1" w:lastRow="0" w:firstColumn="1" w:lastColumn="0" w:noHBand="0" w:noVBand="1"/>
      </w:tblPr>
      <w:tblGrid>
        <w:gridCol w:w="10790"/>
      </w:tblGrid>
      <w:tr w:rsidR="004F7797" w:rsidRPr="00954068" w14:paraId="2D636E98" w14:textId="77777777" w:rsidTr="00B0162F">
        <w:tc>
          <w:tcPr>
            <w:tcW w:w="10790" w:type="dxa"/>
            <w:shd w:val="clear" w:color="auto" w:fill="E36C0A"/>
            <w:tcMar>
              <w:top w:w="144" w:type="dxa"/>
              <w:left w:w="144" w:type="dxa"/>
              <w:bottom w:w="144" w:type="dxa"/>
              <w:right w:w="144" w:type="dxa"/>
            </w:tcMar>
          </w:tcPr>
          <w:p w14:paraId="65C3DF71" w14:textId="5C1FA195" w:rsidR="004F7797" w:rsidRDefault="004F7797" w:rsidP="00B0162F">
            <w:pPr>
              <w:jc w:val="center"/>
              <w:rPr>
                <w:rFonts w:cstheme="minorHAnsi"/>
                <w:b/>
                <w:bCs/>
                <w:sz w:val="20"/>
                <w:szCs w:val="20"/>
              </w:rPr>
            </w:pPr>
            <w:r w:rsidRPr="00954068">
              <w:rPr>
                <w:rFonts w:cstheme="minorHAnsi"/>
                <w:b/>
                <w:bCs/>
                <w:sz w:val="20"/>
                <w:szCs w:val="20"/>
              </w:rPr>
              <w:lastRenderedPageBreak/>
              <w:t xml:space="preserve">Unit # </w:t>
            </w:r>
            <w:r w:rsidR="00B95B06">
              <w:rPr>
                <w:rFonts w:cstheme="minorHAnsi"/>
                <w:b/>
                <w:bCs/>
                <w:sz w:val="20"/>
                <w:szCs w:val="20"/>
              </w:rPr>
              <w:t>8</w:t>
            </w:r>
          </w:p>
          <w:p w14:paraId="265FDA81" w14:textId="77777777" w:rsidR="004F7797" w:rsidRDefault="004F7797" w:rsidP="00B0162F">
            <w:pPr>
              <w:jc w:val="center"/>
              <w:rPr>
                <w:rFonts w:cstheme="minorHAnsi"/>
                <w:b/>
                <w:bCs/>
                <w:sz w:val="20"/>
                <w:szCs w:val="20"/>
              </w:rPr>
            </w:pPr>
            <w:r>
              <w:rPr>
                <w:rFonts w:cstheme="minorHAnsi"/>
                <w:b/>
                <w:bCs/>
                <w:sz w:val="20"/>
                <w:szCs w:val="20"/>
              </w:rPr>
              <w:t>14 Days</w:t>
            </w:r>
          </w:p>
          <w:p w14:paraId="464E4248" w14:textId="2DB28B75" w:rsidR="004F7797" w:rsidRPr="00F97837" w:rsidRDefault="004F7797" w:rsidP="00B0162F">
            <w:pPr>
              <w:jc w:val="center"/>
              <w:rPr>
                <w:rFonts w:cstheme="minorHAnsi"/>
                <w:b/>
                <w:bCs/>
                <w:sz w:val="20"/>
                <w:szCs w:val="20"/>
              </w:rPr>
            </w:pPr>
            <w:r w:rsidRPr="00F97837">
              <w:rPr>
                <w:rFonts w:ascii="Tahoma" w:hAnsi="Tahoma" w:cs="Tahoma"/>
                <w:b/>
                <w:noProof/>
                <w:sz w:val="20"/>
                <w:szCs w:val="20"/>
              </w:rPr>
              <w:t xml:space="preserve">Applications of </w:t>
            </w:r>
            <w:r w:rsidR="00B95B06">
              <w:rPr>
                <w:rFonts w:ascii="Tahoma" w:hAnsi="Tahoma" w:cs="Tahoma"/>
                <w:b/>
                <w:noProof/>
                <w:sz w:val="20"/>
                <w:szCs w:val="20"/>
              </w:rPr>
              <w:t>Integration</w:t>
            </w:r>
            <w:r w:rsidRPr="00F97837">
              <w:rPr>
                <w:rFonts w:cstheme="minorHAnsi"/>
                <w:b/>
                <w:bCs/>
                <w:sz w:val="20"/>
                <w:szCs w:val="20"/>
              </w:rPr>
              <w:t xml:space="preserve"> </w:t>
            </w:r>
          </w:p>
          <w:p w14:paraId="43519F92" w14:textId="209CBFAF" w:rsidR="004F7797" w:rsidRPr="00AF1D80" w:rsidRDefault="004F7797" w:rsidP="00B0162F">
            <w:pPr>
              <w:jc w:val="center"/>
              <w:rPr>
                <w:rFonts w:cstheme="minorHAnsi"/>
                <w:b/>
                <w:bCs/>
                <w:sz w:val="20"/>
                <w:szCs w:val="20"/>
              </w:rPr>
            </w:pPr>
            <w:r>
              <w:rPr>
                <w:rFonts w:cstheme="minorHAnsi"/>
                <w:b/>
                <w:bCs/>
                <w:sz w:val="20"/>
                <w:szCs w:val="20"/>
              </w:rPr>
              <w:t xml:space="preserve">(Weight on Exam </w:t>
            </w:r>
            <w:r w:rsidR="00B95B06">
              <w:rPr>
                <w:rFonts w:cstheme="minorHAnsi"/>
                <w:b/>
                <w:bCs/>
                <w:sz w:val="20"/>
                <w:szCs w:val="20"/>
              </w:rPr>
              <w:t>10</w:t>
            </w:r>
            <w:r>
              <w:rPr>
                <w:rFonts w:cstheme="minorHAnsi"/>
                <w:b/>
                <w:bCs/>
                <w:sz w:val="20"/>
                <w:szCs w:val="20"/>
              </w:rPr>
              <w:t>-</w:t>
            </w:r>
            <w:r w:rsidR="00B95B06">
              <w:rPr>
                <w:rFonts w:cstheme="minorHAnsi"/>
                <w:b/>
                <w:bCs/>
                <w:sz w:val="20"/>
                <w:szCs w:val="20"/>
              </w:rPr>
              <w:t>15</w:t>
            </w:r>
            <w:r>
              <w:rPr>
                <w:rFonts w:cstheme="minorHAnsi"/>
                <w:b/>
                <w:bCs/>
                <w:sz w:val="20"/>
                <w:szCs w:val="20"/>
              </w:rPr>
              <w:t>%)</w:t>
            </w:r>
          </w:p>
        </w:tc>
      </w:tr>
      <w:tr w:rsidR="004F7797" w:rsidRPr="00954068" w14:paraId="5CA41DD6" w14:textId="77777777" w:rsidTr="00B0162F">
        <w:tc>
          <w:tcPr>
            <w:tcW w:w="10790" w:type="dxa"/>
            <w:shd w:val="clear" w:color="auto" w:fill="000000"/>
            <w:tcMar>
              <w:top w:w="144" w:type="dxa"/>
              <w:left w:w="144" w:type="dxa"/>
              <w:bottom w:w="144" w:type="dxa"/>
              <w:right w:w="144" w:type="dxa"/>
            </w:tcMar>
          </w:tcPr>
          <w:p w14:paraId="5A968CCB" w14:textId="77777777" w:rsidR="004F7797" w:rsidRPr="00954068" w:rsidRDefault="004F7797" w:rsidP="00B0162F">
            <w:pPr>
              <w:jc w:val="center"/>
              <w:rPr>
                <w:rFonts w:cstheme="minorHAnsi"/>
                <w:b/>
                <w:bCs/>
                <w:sz w:val="20"/>
                <w:szCs w:val="20"/>
              </w:rPr>
            </w:pPr>
            <w:r w:rsidRPr="00954068">
              <w:rPr>
                <w:rFonts w:cstheme="minorHAnsi"/>
                <w:b/>
                <w:bCs/>
                <w:sz w:val="20"/>
                <w:szCs w:val="20"/>
              </w:rPr>
              <w:t>Overview</w:t>
            </w:r>
          </w:p>
        </w:tc>
      </w:tr>
    </w:tbl>
    <w:p w14:paraId="32A7FB1E" w14:textId="77777777" w:rsidR="004F7797" w:rsidRPr="0052172C" w:rsidRDefault="004F7797" w:rsidP="004F7797">
      <w:pPr>
        <w:rPr>
          <w:rFonts w:cstheme="minorHAnsi"/>
          <w:sz w:val="8"/>
          <w:szCs w:val="8"/>
        </w:rPr>
      </w:pPr>
    </w:p>
    <w:tbl>
      <w:tblPr>
        <w:tblStyle w:val="TableGrid"/>
        <w:tblW w:w="10790" w:type="dxa"/>
        <w:tblInd w:w="-5" w:type="dxa"/>
        <w:shd w:val="clear" w:color="auto" w:fill="000000"/>
        <w:tblLook w:val="04A0" w:firstRow="1" w:lastRow="0" w:firstColumn="1" w:lastColumn="0" w:noHBand="0" w:noVBand="1"/>
      </w:tblPr>
      <w:tblGrid>
        <w:gridCol w:w="10790"/>
      </w:tblGrid>
      <w:tr w:rsidR="004F7797" w:rsidRPr="00954068" w14:paraId="6FF4239F" w14:textId="77777777" w:rsidTr="00B0162F">
        <w:tc>
          <w:tcPr>
            <w:tcW w:w="10790" w:type="dxa"/>
            <w:shd w:val="clear" w:color="auto" w:fill="000000"/>
            <w:tcMar>
              <w:top w:w="144" w:type="dxa"/>
              <w:left w:w="144" w:type="dxa"/>
              <w:bottom w:w="144" w:type="dxa"/>
              <w:right w:w="144" w:type="dxa"/>
            </w:tcMar>
          </w:tcPr>
          <w:p w14:paraId="71596964" w14:textId="77777777" w:rsidR="004F7797" w:rsidRPr="00954068" w:rsidRDefault="004F7797" w:rsidP="00B0162F">
            <w:pPr>
              <w:jc w:val="center"/>
              <w:rPr>
                <w:rFonts w:cstheme="minorHAnsi"/>
                <w:b/>
                <w:bCs/>
                <w:sz w:val="20"/>
                <w:szCs w:val="20"/>
              </w:rPr>
            </w:pPr>
            <w:r w:rsidRPr="00954068">
              <w:rPr>
                <w:rFonts w:cstheme="minorHAnsi"/>
                <w:b/>
                <w:bCs/>
                <w:sz w:val="20"/>
                <w:szCs w:val="20"/>
              </w:rPr>
              <w:t>STAGE 1</w:t>
            </w:r>
          </w:p>
          <w:p w14:paraId="0E2D03B6" w14:textId="77777777" w:rsidR="004F7797" w:rsidRPr="00954068" w:rsidRDefault="004F7797" w:rsidP="00B0162F">
            <w:pPr>
              <w:jc w:val="center"/>
              <w:rPr>
                <w:rFonts w:cstheme="minorHAnsi"/>
                <w:sz w:val="20"/>
                <w:szCs w:val="20"/>
              </w:rPr>
            </w:pPr>
            <w:r w:rsidRPr="00954068">
              <w:rPr>
                <w:rFonts w:cstheme="minorHAnsi"/>
                <w:b/>
                <w:bCs/>
                <w:sz w:val="20"/>
                <w:szCs w:val="20"/>
              </w:rPr>
              <w:t>Desired Results</w:t>
            </w:r>
          </w:p>
        </w:tc>
      </w:tr>
    </w:tbl>
    <w:p w14:paraId="0407880C" w14:textId="77777777" w:rsidR="004F7797" w:rsidRPr="00954068" w:rsidRDefault="004F7797" w:rsidP="004F7797">
      <w:pPr>
        <w:rPr>
          <w:rFonts w:cstheme="minorHAnsi"/>
          <w:sz w:val="20"/>
          <w:szCs w:val="20"/>
        </w:rPr>
      </w:pPr>
    </w:p>
    <w:p w14:paraId="2FFADC73" w14:textId="77777777" w:rsidR="004F7797" w:rsidRPr="00D56C3B" w:rsidRDefault="004F7797" w:rsidP="004F7797">
      <w:pPr>
        <w:rPr>
          <w:rFonts w:asciiTheme="minorHAnsi" w:hAnsiTheme="minorHAnsi" w:cstheme="minorHAnsi"/>
          <w:b/>
          <w:bCs/>
          <w:sz w:val="20"/>
          <w:szCs w:val="20"/>
          <w:highlight w:val="yellow"/>
        </w:rPr>
      </w:pPr>
      <w:r w:rsidRPr="00D56C3B">
        <w:rPr>
          <w:rFonts w:asciiTheme="minorHAnsi" w:hAnsiTheme="minorHAnsi" w:cstheme="minorHAnsi"/>
          <w:b/>
          <w:bCs/>
          <w:sz w:val="20"/>
          <w:szCs w:val="20"/>
          <w:highlight w:val="yellow"/>
        </w:rPr>
        <w:t>Unit Overview</w:t>
      </w:r>
    </w:p>
    <w:p w14:paraId="45E7E212" w14:textId="7163411A" w:rsidR="004F7797" w:rsidRDefault="00B95B06" w:rsidP="001202F3">
      <w:pPr>
        <w:rPr>
          <w:rFonts w:asciiTheme="minorHAnsi" w:hAnsiTheme="minorHAnsi" w:cstheme="minorHAnsi"/>
          <w:color w:val="FFFFFF" w:themeColor="background1"/>
          <w:sz w:val="20"/>
          <w:szCs w:val="20"/>
        </w:rPr>
      </w:pPr>
      <w:r w:rsidRPr="00B95B06">
        <w:rPr>
          <w:rFonts w:asciiTheme="minorHAnsi" w:hAnsiTheme="minorHAnsi" w:cstheme="minorHAnsi"/>
          <w:color w:val="505050"/>
          <w:sz w:val="20"/>
          <w:szCs w:val="20"/>
        </w:rPr>
        <w:br/>
      </w:r>
      <w:r w:rsidRPr="00B95B06">
        <w:rPr>
          <w:rFonts w:asciiTheme="minorHAnsi" w:hAnsiTheme="minorHAnsi" w:cstheme="minorHAnsi"/>
          <w:color w:val="000000" w:themeColor="text1"/>
          <w:sz w:val="20"/>
          <w:szCs w:val="20"/>
        </w:rPr>
        <w:t>You’ll make mathematical connections that will allow you to solve a wide range of problems involving net change over an interval of time and to find areas of regions or volumes of solids defined using functions.</w:t>
      </w:r>
      <w:r w:rsidRPr="00D56C3B">
        <w:rPr>
          <w:rFonts w:asciiTheme="minorHAnsi" w:hAnsiTheme="minorHAnsi" w:cstheme="minorHAnsi"/>
          <w:color w:val="000000" w:themeColor="text1"/>
          <w:sz w:val="20"/>
          <w:szCs w:val="20"/>
        </w:rPr>
        <w:t xml:space="preserve"> </w:t>
      </w:r>
      <w:r w:rsidRPr="00B95B06">
        <w:rPr>
          <w:rFonts w:asciiTheme="minorHAnsi" w:hAnsiTheme="minorHAnsi" w:cstheme="minorHAnsi"/>
          <w:color w:val="000000" w:themeColor="text1"/>
          <w:sz w:val="20"/>
          <w:szCs w:val="20"/>
        </w:rPr>
        <w:t>Topics include</w:t>
      </w:r>
      <w:r w:rsidR="00346B10" w:rsidRPr="00D56C3B">
        <w:rPr>
          <w:rFonts w:asciiTheme="minorHAnsi" w:hAnsiTheme="minorHAnsi" w:cstheme="minorHAnsi"/>
          <w:color w:val="000000" w:themeColor="text1"/>
          <w:sz w:val="20"/>
          <w:szCs w:val="20"/>
        </w:rPr>
        <w:t xml:space="preserve"> </w:t>
      </w:r>
      <w:r w:rsidRPr="00D56C3B">
        <w:rPr>
          <w:rFonts w:asciiTheme="minorHAnsi" w:hAnsiTheme="minorHAnsi" w:cstheme="minorHAnsi"/>
          <w:color w:val="000000" w:themeColor="text1"/>
          <w:sz w:val="20"/>
          <w:szCs w:val="20"/>
        </w:rPr>
        <w:t>d</w:t>
      </w:r>
      <w:r w:rsidRPr="00B95B06">
        <w:rPr>
          <w:rFonts w:asciiTheme="minorHAnsi" w:hAnsiTheme="minorHAnsi" w:cstheme="minorHAnsi"/>
          <w:color w:val="000000" w:themeColor="text1"/>
          <w:sz w:val="20"/>
          <w:szCs w:val="20"/>
        </w:rPr>
        <w:t>etermining the average value of a function using definite integrals</w:t>
      </w:r>
      <w:r w:rsidRPr="00D56C3B">
        <w:rPr>
          <w:rFonts w:asciiTheme="minorHAnsi" w:hAnsiTheme="minorHAnsi" w:cstheme="minorHAnsi"/>
          <w:color w:val="000000" w:themeColor="text1"/>
          <w:sz w:val="20"/>
          <w:szCs w:val="20"/>
        </w:rPr>
        <w:t>,</w:t>
      </w:r>
      <w:r w:rsidR="00346B10" w:rsidRPr="00D56C3B">
        <w:rPr>
          <w:rFonts w:asciiTheme="minorHAnsi" w:hAnsiTheme="minorHAnsi" w:cstheme="minorHAnsi"/>
          <w:color w:val="000000" w:themeColor="text1"/>
          <w:sz w:val="20"/>
          <w:szCs w:val="20"/>
        </w:rPr>
        <w:t xml:space="preserve"> </w:t>
      </w:r>
      <w:r w:rsidRPr="00D56C3B">
        <w:rPr>
          <w:rFonts w:asciiTheme="minorHAnsi" w:hAnsiTheme="minorHAnsi" w:cstheme="minorHAnsi"/>
          <w:color w:val="000000" w:themeColor="text1"/>
          <w:sz w:val="20"/>
          <w:szCs w:val="20"/>
        </w:rPr>
        <w:t>m</w:t>
      </w:r>
      <w:r w:rsidRPr="00B95B06">
        <w:rPr>
          <w:rFonts w:asciiTheme="minorHAnsi" w:hAnsiTheme="minorHAnsi" w:cstheme="minorHAnsi"/>
          <w:color w:val="000000" w:themeColor="text1"/>
          <w:sz w:val="20"/>
          <w:szCs w:val="20"/>
        </w:rPr>
        <w:t>odeling particle motion</w:t>
      </w:r>
      <w:r w:rsidRPr="00D56C3B">
        <w:rPr>
          <w:rFonts w:asciiTheme="minorHAnsi" w:hAnsiTheme="minorHAnsi" w:cstheme="minorHAnsi"/>
          <w:color w:val="000000" w:themeColor="text1"/>
          <w:sz w:val="20"/>
          <w:szCs w:val="20"/>
        </w:rPr>
        <w:t>,</w:t>
      </w:r>
      <w:r w:rsidR="00346B10" w:rsidRPr="00D56C3B">
        <w:rPr>
          <w:rFonts w:asciiTheme="minorHAnsi" w:hAnsiTheme="minorHAnsi" w:cstheme="minorHAnsi"/>
          <w:color w:val="000000" w:themeColor="text1"/>
          <w:sz w:val="20"/>
          <w:szCs w:val="20"/>
        </w:rPr>
        <w:t xml:space="preserve"> </w:t>
      </w:r>
      <w:r w:rsidRPr="00D56C3B">
        <w:rPr>
          <w:rFonts w:asciiTheme="minorHAnsi" w:hAnsiTheme="minorHAnsi" w:cstheme="minorHAnsi"/>
          <w:color w:val="000000" w:themeColor="text1"/>
          <w:sz w:val="20"/>
          <w:szCs w:val="20"/>
        </w:rPr>
        <w:t>s</w:t>
      </w:r>
      <w:r w:rsidRPr="00B95B06">
        <w:rPr>
          <w:rFonts w:asciiTheme="minorHAnsi" w:hAnsiTheme="minorHAnsi" w:cstheme="minorHAnsi"/>
          <w:color w:val="000000" w:themeColor="text1"/>
          <w:sz w:val="20"/>
          <w:szCs w:val="20"/>
        </w:rPr>
        <w:t>olving accumulation problems</w:t>
      </w:r>
      <w:r w:rsidRPr="00D56C3B">
        <w:rPr>
          <w:rFonts w:asciiTheme="minorHAnsi" w:hAnsiTheme="minorHAnsi" w:cstheme="minorHAnsi"/>
          <w:color w:val="000000" w:themeColor="text1"/>
          <w:sz w:val="20"/>
          <w:szCs w:val="20"/>
        </w:rPr>
        <w:t>,</w:t>
      </w:r>
      <w:r w:rsidR="00346B10" w:rsidRPr="00D56C3B">
        <w:rPr>
          <w:rFonts w:asciiTheme="minorHAnsi" w:hAnsiTheme="minorHAnsi" w:cstheme="minorHAnsi"/>
          <w:color w:val="000000" w:themeColor="text1"/>
          <w:sz w:val="20"/>
          <w:szCs w:val="20"/>
        </w:rPr>
        <w:t xml:space="preserve"> </w:t>
      </w:r>
      <w:r w:rsidRPr="00D56C3B">
        <w:rPr>
          <w:rFonts w:asciiTheme="minorHAnsi" w:hAnsiTheme="minorHAnsi" w:cstheme="minorHAnsi"/>
          <w:color w:val="000000" w:themeColor="text1"/>
          <w:sz w:val="20"/>
          <w:szCs w:val="20"/>
        </w:rPr>
        <w:t>f</w:t>
      </w:r>
      <w:r w:rsidRPr="00B95B06">
        <w:rPr>
          <w:rFonts w:asciiTheme="minorHAnsi" w:hAnsiTheme="minorHAnsi" w:cstheme="minorHAnsi"/>
          <w:color w:val="000000" w:themeColor="text1"/>
          <w:sz w:val="20"/>
          <w:szCs w:val="20"/>
        </w:rPr>
        <w:t>inding the area between curves</w:t>
      </w:r>
      <w:r w:rsidRPr="00D56C3B">
        <w:rPr>
          <w:rFonts w:asciiTheme="minorHAnsi" w:hAnsiTheme="minorHAnsi" w:cstheme="minorHAnsi"/>
          <w:color w:val="000000" w:themeColor="text1"/>
          <w:sz w:val="20"/>
          <w:szCs w:val="20"/>
        </w:rPr>
        <w:t xml:space="preserve"> &amp;</w:t>
      </w:r>
      <w:r w:rsidR="00346B10" w:rsidRPr="00D56C3B">
        <w:rPr>
          <w:rFonts w:asciiTheme="minorHAnsi" w:hAnsiTheme="minorHAnsi" w:cstheme="minorHAnsi"/>
          <w:color w:val="000000" w:themeColor="text1"/>
          <w:sz w:val="20"/>
          <w:szCs w:val="20"/>
        </w:rPr>
        <w:t xml:space="preserve"> </w:t>
      </w:r>
      <w:r w:rsidRPr="00D56C3B">
        <w:rPr>
          <w:rFonts w:asciiTheme="minorHAnsi" w:hAnsiTheme="minorHAnsi" w:cstheme="minorHAnsi"/>
          <w:color w:val="000000" w:themeColor="text1"/>
          <w:sz w:val="20"/>
          <w:szCs w:val="20"/>
        </w:rPr>
        <w:t>d</w:t>
      </w:r>
      <w:r w:rsidRPr="00B95B06">
        <w:rPr>
          <w:rFonts w:asciiTheme="minorHAnsi" w:hAnsiTheme="minorHAnsi" w:cstheme="minorHAnsi"/>
          <w:color w:val="000000" w:themeColor="text1"/>
          <w:sz w:val="20"/>
          <w:szCs w:val="20"/>
        </w:rPr>
        <w:t>etermining volume with cross-sections, the disc method, and the washer method</w:t>
      </w:r>
      <w:r w:rsidR="00346B10" w:rsidRPr="00D56C3B">
        <w:rPr>
          <w:rFonts w:asciiTheme="minorHAnsi" w:hAnsiTheme="minorHAnsi" w:cstheme="minorHAnsi"/>
          <w:color w:val="000000" w:themeColor="text1"/>
          <w:sz w:val="20"/>
          <w:szCs w:val="20"/>
        </w:rPr>
        <w:t xml:space="preserve">. </w:t>
      </w:r>
      <w:r w:rsidR="004F7797" w:rsidRPr="00D56C3B">
        <w:rPr>
          <w:rFonts w:asciiTheme="minorHAnsi" w:hAnsiTheme="minorHAnsi" w:cstheme="minorHAnsi"/>
          <w:color w:val="FFFFFF" w:themeColor="background1"/>
          <w:sz w:val="20"/>
          <w:szCs w:val="20"/>
          <w:highlight w:val="blue"/>
        </w:rPr>
        <w:t>CR2</w:t>
      </w:r>
      <w:r w:rsidR="004F7797" w:rsidRPr="00D56C3B">
        <w:rPr>
          <w:rFonts w:asciiTheme="minorHAnsi" w:hAnsiTheme="minorHAnsi" w:cstheme="minorHAnsi"/>
          <w:color w:val="FFFFFF" w:themeColor="background1"/>
          <w:sz w:val="20"/>
          <w:szCs w:val="20"/>
        </w:rPr>
        <w:t xml:space="preserve"> </w:t>
      </w:r>
      <w:r w:rsidR="004F7797" w:rsidRPr="00D56C3B">
        <w:rPr>
          <w:rFonts w:asciiTheme="minorHAnsi" w:hAnsiTheme="minorHAnsi" w:cstheme="minorHAnsi"/>
          <w:color w:val="FFFFFF" w:themeColor="background1"/>
          <w:sz w:val="20"/>
          <w:szCs w:val="20"/>
          <w:highlight w:val="blue"/>
        </w:rPr>
        <w:t>CR3</w:t>
      </w:r>
      <w:r w:rsidR="004F7797" w:rsidRPr="00D56C3B">
        <w:rPr>
          <w:rFonts w:asciiTheme="minorHAnsi" w:hAnsiTheme="minorHAnsi" w:cstheme="minorHAnsi"/>
          <w:color w:val="FFFFFF" w:themeColor="background1"/>
          <w:sz w:val="20"/>
          <w:szCs w:val="20"/>
        </w:rPr>
        <w:t xml:space="preserve"> </w:t>
      </w:r>
      <w:r w:rsidR="004F7797" w:rsidRPr="00D56C3B">
        <w:rPr>
          <w:rFonts w:asciiTheme="minorHAnsi" w:hAnsiTheme="minorHAnsi" w:cstheme="minorHAnsi"/>
          <w:color w:val="FFFFFF" w:themeColor="background1"/>
          <w:sz w:val="20"/>
          <w:szCs w:val="20"/>
          <w:highlight w:val="blue"/>
        </w:rPr>
        <w:t>CR4</w:t>
      </w:r>
      <w:r w:rsidR="004F7797" w:rsidRPr="00D56C3B">
        <w:rPr>
          <w:rFonts w:asciiTheme="minorHAnsi" w:hAnsiTheme="minorHAnsi" w:cstheme="minorHAnsi"/>
          <w:color w:val="FFFFFF" w:themeColor="background1"/>
          <w:sz w:val="20"/>
          <w:szCs w:val="20"/>
        </w:rPr>
        <w:t xml:space="preserve"> </w:t>
      </w:r>
      <w:r w:rsidR="004F7797" w:rsidRPr="00D56C3B">
        <w:rPr>
          <w:rFonts w:asciiTheme="minorHAnsi" w:hAnsiTheme="minorHAnsi" w:cstheme="minorHAnsi"/>
          <w:color w:val="FFFFFF" w:themeColor="background1"/>
          <w:sz w:val="20"/>
          <w:szCs w:val="20"/>
          <w:highlight w:val="blue"/>
        </w:rPr>
        <w:t>CR5</w:t>
      </w:r>
      <w:r w:rsidR="004F7797" w:rsidRPr="00D56C3B">
        <w:rPr>
          <w:rFonts w:asciiTheme="minorHAnsi" w:hAnsiTheme="minorHAnsi" w:cstheme="minorHAnsi"/>
          <w:color w:val="FFFFFF" w:themeColor="background1"/>
          <w:sz w:val="20"/>
          <w:szCs w:val="20"/>
        </w:rPr>
        <w:t xml:space="preserve"> </w:t>
      </w:r>
      <w:r w:rsidR="004F7797" w:rsidRPr="00D56C3B">
        <w:rPr>
          <w:rFonts w:asciiTheme="minorHAnsi" w:hAnsiTheme="minorHAnsi" w:cstheme="minorHAnsi"/>
          <w:color w:val="FFFFFF" w:themeColor="background1"/>
          <w:sz w:val="20"/>
          <w:szCs w:val="20"/>
          <w:highlight w:val="blue"/>
        </w:rPr>
        <w:t>CR6</w:t>
      </w:r>
      <w:r w:rsidR="004F7797" w:rsidRPr="00D56C3B">
        <w:rPr>
          <w:rFonts w:asciiTheme="minorHAnsi" w:hAnsiTheme="minorHAnsi" w:cstheme="minorHAnsi"/>
          <w:color w:val="FFFFFF" w:themeColor="background1"/>
          <w:sz w:val="20"/>
          <w:szCs w:val="20"/>
        </w:rPr>
        <w:t xml:space="preserve"> </w:t>
      </w:r>
    </w:p>
    <w:p w14:paraId="07C5875F" w14:textId="77777777" w:rsidR="00EA39F3" w:rsidRPr="00D56C3B" w:rsidRDefault="00EA39F3" w:rsidP="001202F3">
      <w:pPr>
        <w:rPr>
          <w:rFonts w:asciiTheme="minorHAnsi" w:hAnsiTheme="minorHAnsi" w:cstheme="minorHAnsi"/>
          <w:color w:val="000000" w:themeColor="text1"/>
          <w:sz w:val="20"/>
          <w:szCs w:val="20"/>
        </w:rPr>
      </w:pPr>
    </w:p>
    <w:p w14:paraId="6BD8B284" w14:textId="3FE703FB" w:rsidR="004F7797" w:rsidRDefault="004F7797" w:rsidP="001202F3">
      <w:pPr>
        <w:rPr>
          <w:rFonts w:asciiTheme="minorHAnsi" w:hAnsiTheme="minorHAnsi" w:cstheme="minorHAnsi"/>
          <w:b/>
          <w:bCs/>
          <w:sz w:val="20"/>
          <w:szCs w:val="20"/>
          <w:highlight w:val="yellow"/>
        </w:rPr>
      </w:pPr>
      <w:r w:rsidRPr="00D56C3B">
        <w:rPr>
          <w:rFonts w:asciiTheme="minorHAnsi" w:hAnsiTheme="minorHAnsi" w:cstheme="minorHAnsi"/>
          <w:b/>
          <w:bCs/>
          <w:sz w:val="20"/>
          <w:szCs w:val="20"/>
          <w:highlight w:val="yellow"/>
        </w:rPr>
        <w:t>Big Ideas</w:t>
      </w:r>
    </w:p>
    <w:p w14:paraId="1C907E11" w14:textId="77777777" w:rsidR="00EA39F3" w:rsidRPr="00D56C3B" w:rsidRDefault="00EA39F3" w:rsidP="001202F3">
      <w:pPr>
        <w:rPr>
          <w:rFonts w:asciiTheme="minorHAnsi" w:hAnsiTheme="minorHAnsi" w:cstheme="minorHAnsi"/>
          <w:b/>
          <w:bCs/>
          <w:sz w:val="20"/>
          <w:szCs w:val="20"/>
          <w:highlight w:val="yellow"/>
        </w:rPr>
      </w:pPr>
    </w:p>
    <w:p w14:paraId="734553F5" w14:textId="77777777" w:rsidR="004F7797" w:rsidRPr="00D56C3B" w:rsidRDefault="004F7797" w:rsidP="001202F3">
      <w:pPr>
        <w:rPr>
          <w:rFonts w:asciiTheme="minorHAnsi" w:hAnsiTheme="minorHAnsi" w:cstheme="minorHAnsi"/>
          <w:sz w:val="20"/>
          <w:szCs w:val="20"/>
        </w:rPr>
      </w:pPr>
      <w:r w:rsidRPr="00D56C3B">
        <w:rPr>
          <w:rFonts w:asciiTheme="minorHAnsi" w:hAnsiTheme="minorHAnsi" w:cstheme="minorHAnsi"/>
          <w:sz w:val="20"/>
          <w:szCs w:val="20"/>
        </w:rPr>
        <w:t xml:space="preserve">Big Idea </w:t>
      </w:r>
      <w:proofErr w:type="gramStart"/>
      <w:r w:rsidRPr="00D56C3B">
        <w:rPr>
          <w:rFonts w:asciiTheme="minorHAnsi" w:hAnsiTheme="minorHAnsi" w:cstheme="minorHAnsi"/>
          <w:sz w:val="20"/>
          <w:szCs w:val="20"/>
        </w:rPr>
        <w:t>1 :</w:t>
      </w:r>
      <w:proofErr w:type="gramEnd"/>
      <w:r w:rsidRPr="00D56C3B">
        <w:rPr>
          <w:rFonts w:asciiTheme="minorHAnsi" w:hAnsiTheme="minorHAnsi" w:cstheme="minorHAnsi"/>
          <w:sz w:val="20"/>
          <w:szCs w:val="20"/>
        </w:rPr>
        <w:t xml:space="preserve"> Change (CHA) </w:t>
      </w:r>
      <w:r w:rsidRPr="00D56C3B">
        <w:rPr>
          <w:rFonts w:asciiTheme="minorHAnsi" w:hAnsiTheme="minorHAnsi" w:cstheme="minorHAnsi"/>
          <w:color w:val="FFFFFF" w:themeColor="background1"/>
          <w:sz w:val="20"/>
          <w:szCs w:val="20"/>
          <w:highlight w:val="blue"/>
        </w:rPr>
        <w:t>CR2</w:t>
      </w:r>
      <w:r w:rsidRPr="00D56C3B">
        <w:rPr>
          <w:rFonts w:asciiTheme="minorHAnsi" w:hAnsiTheme="minorHAnsi" w:cstheme="minorHAnsi"/>
          <w:color w:val="FFFFFF" w:themeColor="background1"/>
          <w:sz w:val="20"/>
          <w:szCs w:val="20"/>
        </w:rPr>
        <w:t>2</w:t>
      </w:r>
    </w:p>
    <w:p w14:paraId="1D90548A" w14:textId="77777777" w:rsidR="004F7797" w:rsidRPr="00D56C3B" w:rsidRDefault="004F7797" w:rsidP="001202F3">
      <w:pPr>
        <w:rPr>
          <w:rFonts w:asciiTheme="minorHAnsi" w:hAnsiTheme="minorHAnsi" w:cstheme="minorHAnsi"/>
          <w:b/>
          <w:bCs/>
          <w:sz w:val="20"/>
          <w:szCs w:val="20"/>
          <w:highlight w:val="yellow"/>
        </w:rPr>
      </w:pPr>
    </w:p>
    <w:p w14:paraId="4507F9B0" w14:textId="2715728C" w:rsidR="004F7797" w:rsidRPr="00D56C3B" w:rsidRDefault="004F7797" w:rsidP="001202F3">
      <w:pPr>
        <w:rPr>
          <w:rFonts w:asciiTheme="minorHAnsi" w:hAnsiTheme="minorHAnsi" w:cstheme="minorHAnsi"/>
          <w:b/>
          <w:bCs/>
          <w:sz w:val="20"/>
          <w:szCs w:val="20"/>
        </w:rPr>
      </w:pPr>
      <w:r w:rsidRPr="00D56C3B">
        <w:rPr>
          <w:rFonts w:asciiTheme="minorHAnsi" w:hAnsiTheme="minorHAnsi" w:cstheme="minorHAnsi"/>
          <w:b/>
          <w:bCs/>
          <w:sz w:val="20"/>
          <w:szCs w:val="20"/>
          <w:highlight w:val="yellow"/>
        </w:rPr>
        <w:t>Essential Questions…</w:t>
      </w:r>
      <w:r w:rsidRPr="00D56C3B">
        <w:rPr>
          <w:rFonts w:asciiTheme="minorHAnsi" w:hAnsiTheme="minorHAnsi" w:cstheme="minorHAnsi"/>
          <w:b/>
          <w:bCs/>
          <w:sz w:val="20"/>
          <w:szCs w:val="20"/>
        </w:rPr>
        <w:t xml:space="preserve"> </w:t>
      </w:r>
      <w:r w:rsidR="00451C0C">
        <w:rPr>
          <w:rFonts w:asciiTheme="minorHAnsi" w:hAnsiTheme="minorHAnsi" w:cstheme="minorHAnsi"/>
          <w:b/>
          <w:bCs/>
          <w:sz w:val="20"/>
          <w:szCs w:val="20"/>
        </w:rPr>
        <w:t xml:space="preserve"> </w:t>
      </w:r>
      <w:r w:rsidR="00451C0C" w:rsidRPr="00F073EA">
        <w:rPr>
          <w:rFonts w:asciiTheme="minorHAnsi" w:hAnsiTheme="minorHAnsi" w:cstheme="minorHAnsi"/>
          <w:color w:val="FFFFFF" w:themeColor="background1"/>
          <w:sz w:val="20"/>
          <w:szCs w:val="20"/>
          <w:highlight w:val="blue"/>
        </w:rPr>
        <w:t>CR2</w:t>
      </w:r>
      <w:r w:rsidR="00451C0C" w:rsidRPr="00F073EA">
        <w:rPr>
          <w:rFonts w:asciiTheme="minorHAnsi" w:hAnsiTheme="minorHAnsi" w:cstheme="minorHAnsi"/>
          <w:color w:val="FFFFFF" w:themeColor="background1"/>
          <w:sz w:val="20"/>
          <w:szCs w:val="20"/>
        </w:rPr>
        <w:t xml:space="preserve"> </w:t>
      </w:r>
      <w:r w:rsidR="00451C0C" w:rsidRPr="00F073EA">
        <w:rPr>
          <w:rFonts w:asciiTheme="minorHAnsi" w:hAnsiTheme="minorHAnsi" w:cstheme="minorHAnsi"/>
          <w:color w:val="FFFFFF" w:themeColor="background1"/>
          <w:sz w:val="20"/>
          <w:szCs w:val="20"/>
          <w:highlight w:val="blue"/>
        </w:rPr>
        <w:t>CR3</w:t>
      </w:r>
      <w:r w:rsidR="00451C0C" w:rsidRPr="00F073EA">
        <w:rPr>
          <w:rFonts w:asciiTheme="minorHAnsi" w:hAnsiTheme="minorHAnsi" w:cstheme="minorHAnsi"/>
          <w:color w:val="FFFFFF" w:themeColor="background1"/>
          <w:sz w:val="20"/>
          <w:szCs w:val="20"/>
        </w:rPr>
        <w:t xml:space="preserve"> </w:t>
      </w:r>
      <w:r w:rsidR="00451C0C" w:rsidRPr="00F073EA">
        <w:rPr>
          <w:rFonts w:asciiTheme="minorHAnsi" w:hAnsiTheme="minorHAnsi" w:cstheme="minorHAnsi"/>
          <w:color w:val="FFFFFF" w:themeColor="background1"/>
          <w:sz w:val="20"/>
          <w:szCs w:val="20"/>
          <w:highlight w:val="blue"/>
        </w:rPr>
        <w:t>CR4</w:t>
      </w:r>
      <w:r w:rsidR="00451C0C" w:rsidRPr="00F073EA">
        <w:rPr>
          <w:rFonts w:asciiTheme="minorHAnsi" w:hAnsiTheme="minorHAnsi" w:cstheme="minorHAnsi"/>
          <w:color w:val="FFFFFF" w:themeColor="background1"/>
          <w:sz w:val="20"/>
          <w:szCs w:val="20"/>
        </w:rPr>
        <w:t xml:space="preserve"> </w:t>
      </w:r>
      <w:r w:rsidR="00451C0C" w:rsidRPr="00F073EA">
        <w:rPr>
          <w:rFonts w:asciiTheme="minorHAnsi" w:hAnsiTheme="minorHAnsi" w:cstheme="minorHAnsi"/>
          <w:color w:val="FFFFFF" w:themeColor="background1"/>
          <w:sz w:val="20"/>
          <w:szCs w:val="20"/>
          <w:highlight w:val="blue"/>
        </w:rPr>
        <w:t>CR5</w:t>
      </w:r>
      <w:r w:rsidR="00451C0C" w:rsidRPr="00F073EA">
        <w:rPr>
          <w:rFonts w:asciiTheme="minorHAnsi" w:hAnsiTheme="minorHAnsi" w:cstheme="minorHAnsi"/>
          <w:color w:val="FFFFFF" w:themeColor="background1"/>
          <w:sz w:val="20"/>
          <w:szCs w:val="20"/>
        </w:rPr>
        <w:t xml:space="preserve"> </w:t>
      </w:r>
      <w:r w:rsidR="00451C0C" w:rsidRPr="00F073EA">
        <w:rPr>
          <w:rFonts w:asciiTheme="minorHAnsi" w:hAnsiTheme="minorHAnsi" w:cstheme="minorHAnsi"/>
          <w:color w:val="FFFFFF" w:themeColor="background1"/>
          <w:sz w:val="20"/>
          <w:szCs w:val="20"/>
          <w:highlight w:val="blue"/>
        </w:rPr>
        <w:t>CR6</w:t>
      </w:r>
      <w:r w:rsidR="00451C0C">
        <w:rPr>
          <w:rFonts w:asciiTheme="minorHAnsi" w:hAnsiTheme="minorHAnsi" w:cstheme="minorHAnsi"/>
          <w:color w:val="FFFFFF" w:themeColor="background1"/>
          <w:sz w:val="20"/>
          <w:szCs w:val="20"/>
        </w:rPr>
        <w:t xml:space="preserve"> </w:t>
      </w:r>
      <w:r w:rsidR="00451C0C" w:rsidRPr="00F073EA">
        <w:rPr>
          <w:rFonts w:asciiTheme="minorHAnsi" w:hAnsiTheme="minorHAnsi" w:cstheme="minorHAnsi"/>
          <w:color w:val="FFFFFF" w:themeColor="background1"/>
          <w:sz w:val="20"/>
          <w:szCs w:val="20"/>
          <w:highlight w:val="blue"/>
        </w:rPr>
        <w:t>CR</w:t>
      </w:r>
      <w:r w:rsidR="00451C0C">
        <w:rPr>
          <w:rFonts w:asciiTheme="minorHAnsi" w:hAnsiTheme="minorHAnsi" w:cstheme="minorHAnsi"/>
          <w:color w:val="FFFFFF" w:themeColor="background1"/>
          <w:sz w:val="20"/>
          <w:szCs w:val="20"/>
          <w:highlight w:val="blue"/>
        </w:rPr>
        <w:t>8</w:t>
      </w:r>
    </w:p>
    <w:p w14:paraId="5E02C0AF" w14:textId="77777777" w:rsidR="004F7797" w:rsidRPr="00D56C3B" w:rsidRDefault="004F7797" w:rsidP="001202F3">
      <w:pPr>
        <w:rPr>
          <w:rFonts w:asciiTheme="minorHAnsi" w:hAnsiTheme="minorHAnsi" w:cstheme="minorHAnsi"/>
          <w:b/>
          <w:bCs/>
          <w:sz w:val="20"/>
          <w:szCs w:val="20"/>
        </w:rPr>
      </w:pPr>
    </w:p>
    <w:p w14:paraId="2AA6DB0F" w14:textId="73C81C93" w:rsidR="004F7797" w:rsidRDefault="004F7797" w:rsidP="001202F3">
      <w:pPr>
        <w:rPr>
          <w:rFonts w:asciiTheme="minorHAnsi" w:hAnsiTheme="minorHAnsi" w:cstheme="minorHAnsi"/>
          <w:sz w:val="20"/>
          <w:szCs w:val="20"/>
        </w:rPr>
      </w:pPr>
      <w:r w:rsidRPr="00D56C3B">
        <w:rPr>
          <w:rFonts w:asciiTheme="minorHAnsi" w:hAnsiTheme="minorHAnsi" w:cstheme="minorHAnsi"/>
          <w:sz w:val="20"/>
          <w:szCs w:val="20"/>
        </w:rPr>
        <w:t xml:space="preserve">A. </w:t>
      </w:r>
      <w:r w:rsidR="001C6AB6">
        <w:rPr>
          <w:rFonts w:asciiTheme="minorHAnsi" w:hAnsiTheme="minorHAnsi" w:cstheme="minorHAnsi"/>
          <w:sz w:val="20"/>
          <w:szCs w:val="20"/>
        </w:rPr>
        <w:t>What is the second fundamental theorem of calculus and how is it used to construct antiderivatives?</w:t>
      </w:r>
    </w:p>
    <w:p w14:paraId="5EFD3327" w14:textId="50F18441" w:rsidR="001C6AB6" w:rsidRDefault="001C6AB6" w:rsidP="001202F3">
      <w:pPr>
        <w:rPr>
          <w:rFonts w:asciiTheme="minorHAnsi" w:hAnsiTheme="minorHAnsi" w:cstheme="minorHAnsi"/>
          <w:sz w:val="20"/>
          <w:szCs w:val="20"/>
        </w:rPr>
      </w:pPr>
      <w:r>
        <w:rPr>
          <w:rFonts w:asciiTheme="minorHAnsi" w:hAnsiTheme="minorHAnsi" w:cstheme="minorHAnsi"/>
          <w:sz w:val="20"/>
          <w:szCs w:val="20"/>
        </w:rPr>
        <w:t>B. How are the numerical methods for determining a definite integral including the midpoint and trapezoidal rules performed?</w:t>
      </w:r>
    </w:p>
    <w:p w14:paraId="5C6B86CE" w14:textId="30ADEA58" w:rsidR="001C6AB6" w:rsidRDefault="00A01182" w:rsidP="001202F3">
      <w:pPr>
        <w:rPr>
          <w:rFonts w:asciiTheme="minorHAnsi" w:hAnsiTheme="minorHAnsi" w:cstheme="minorHAnsi"/>
          <w:sz w:val="20"/>
          <w:szCs w:val="20"/>
        </w:rPr>
      </w:pPr>
      <w:r>
        <w:rPr>
          <w:rFonts w:asciiTheme="minorHAnsi" w:hAnsiTheme="minorHAnsi" w:cstheme="minorHAnsi"/>
          <w:sz w:val="20"/>
          <w:szCs w:val="20"/>
        </w:rPr>
        <w:t xml:space="preserve">C. </w:t>
      </w:r>
      <w:r w:rsidR="001C6AB6">
        <w:rPr>
          <w:rFonts w:asciiTheme="minorHAnsi" w:hAnsiTheme="minorHAnsi" w:cstheme="minorHAnsi"/>
          <w:sz w:val="20"/>
          <w:szCs w:val="20"/>
        </w:rPr>
        <w:t>What is Simpson’s rule and how does it ally in real life situations?</w:t>
      </w:r>
    </w:p>
    <w:p w14:paraId="56A390D8" w14:textId="0306EFBE" w:rsidR="001C6AB6" w:rsidRDefault="00A01182" w:rsidP="001202F3">
      <w:pPr>
        <w:rPr>
          <w:rFonts w:asciiTheme="minorHAnsi" w:hAnsiTheme="minorHAnsi" w:cstheme="minorHAnsi"/>
          <w:sz w:val="20"/>
          <w:szCs w:val="20"/>
        </w:rPr>
      </w:pPr>
      <w:r>
        <w:rPr>
          <w:rFonts w:asciiTheme="minorHAnsi" w:hAnsiTheme="minorHAnsi" w:cstheme="minorHAnsi"/>
          <w:sz w:val="20"/>
          <w:szCs w:val="20"/>
        </w:rPr>
        <w:t>D</w:t>
      </w:r>
      <w:r w:rsidR="001C6AB6">
        <w:rPr>
          <w:rFonts w:asciiTheme="minorHAnsi" w:hAnsiTheme="minorHAnsi" w:cstheme="minorHAnsi"/>
          <w:sz w:val="20"/>
          <w:szCs w:val="20"/>
        </w:rPr>
        <w:t xml:space="preserve">.  </w:t>
      </w:r>
      <w:r>
        <w:rPr>
          <w:rFonts w:asciiTheme="minorHAnsi" w:hAnsiTheme="minorHAnsi" w:cstheme="minorHAnsi"/>
          <w:sz w:val="20"/>
          <w:szCs w:val="20"/>
        </w:rPr>
        <w:t>How can areas and volumes of geometric figures be determined by the slicing method?</w:t>
      </w:r>
    </w:p>
    <w:p w14:paraId="3B773A75" w14:textId="39499A6A" w:rsidR="00A01182" w:rsidRPr="00D56C3B" w:rsidRDefault="00A01182" w:rsidP="001202F3">
      <w:pPr>
        <w:rPr>
          <w:rFonts w:asciiTheme="minorHAnsi" w:hAnsiTheme="minorHAnsi" w:cstheme="minorHAnsi"/>
          <w:sz w:val="20"/>
          <w:szCs w:val="20"/>
        </w:rPr>
      </w:pPr>
      <w:r>
        <w:rPr>
          <w:rFonts w:asciiTheme="minorHAnsi" w:hAnsiTheme="minorHAnsi" w:cstheme="minorHAnsi"/>
          <w:sz w:val="20"/>
          <w:szCs w:val="20"/>
        </w:rPr>
        <w:t>E. Using applications of geometry, how can volumes of revolution and the volumes of regions of a know</w:t>
      </w:r>
      <w:r w:rsidR="00A02986">
        <w:rPr>
          <w:rFonts w:asciiTheme="minorHAnsi" w:hAnsiTheme="minorHAnsi" w:cstheme="minorHAnsi"/>
          <w:sz w:val="20"/>
          <w:szCs w:val="20"/>
        </w:rPr>
        <w:t xml:space="preserve">n </w:t>
      </w:r>
      <w:r>
        <w:rPr>
          <w:rFonts w:asciiTheme="minorHAnsi" w:hAnsiTheme="minorHAnsi" w:cstheme="minorHAnsi"/>
          <w:sz w:val="20"/>
          <w:szCs w:val="20"/>
        </w:rPr>
        <w:t>cross-section be determined?</w:t>
      </w:r>
    </w:p>
    <w:p w14:paraId="51DA2E98" w14:textId="77777777" w:rsidR="004F7797" w:rsidRPr="00D56C3B" w:rsidRDefault="004F7797" w:rsidP="001202F3">
      <w:pPr>
        <w:rPr>
          <w:rFonts w:asciiTheme="minorHAnsi" w:hAnsiTheme="minorHAnsi" w:cstheme="minorHAnsi"/>
          <w:b/>
          <w:bCs/>
          <w:sz w:val="20"/>
          <w:szCs w:val="20"/>
          <w:highlight w:val="yellow"/>
        </w:rPr>
      </w:pPr>
    </w:p>
    <w:p w14:paraId="3A3A5D5A" w14:textId="77777777" w:rsidR="004F7797" w:rsidRPr="00D56C3B" w:rsidRDefault="004F7797" w:rsidP="001202F3">
      <w:pPr>
        <w:rPr>
          <w:rFonts w:asciiTheme="minorHAnsi" w:hAnsiTheme="minorHAnsi" w:cstheme="minorHAnsi"/>
          <w:b/>
          <w:bCs/>
          <w:sz w:val="20"/>
          <w:szCs w:val="20"/>
        </w:rPr>
      </w:pPr>
      <w:r w:rsidRPr="00D56C3B">
        <w:rPr>
          <w:rFonts w:asciiTheme="minorHAnsi" w:hAnsiTheme="minorHAnsi" w:cstheme="minorHAnsi"/>
          <w:b/>
          <w:bCs/>
          <w:sz w:val="20"/>
          <w:szCs w:val="20"/>
          <w:highlight w:val="yellow"/>
        </w:rPr>
        <w:t>Enduring Understanding…</w:t>
      </w:r>
    </w:p>
    <w:p w14:paraId="6C1C2141" w14:textId="77777777" w:rsidR="004F7797" w:rsidRPr="00D56C3B" w:rsidRDefault="004F7797" w:rsidP="001202F3">
      <w:pPr>
        <w:rPr>
          <w:rFonts w:asciiTheme="minorHAnsi" w:hAnsiTheme="minorHAnsi" w:cstheme="minorHAnsi"/>
          <w:b/>
          <w:bCs/>
          <w:sz w:val="20"/>
          <w:szCs w:val="20"/>
        </w:rPr>
      </w:pPr>
    </w:p>
    <w:p w14:paraId="0E34B978" w14:textId="6E19D315" w:rsidR="004F7797" w:rsidRPr="00D56C3B" w:rsidRDefault="004F7797" w:rsidP="001202F3">
      <w:pPr>
        <w:rPr>
          <w:rFonts w:asciiTheme="minorHAnsi" w:hAnsiTheme="minorHAnsi" w:cstheme="minorHAnsi"/>
          <w:sz w:val="20"/>
          <w:szCs w:val="20"/>
        </w:rPr>
      </w:pPr>
      <w:r w:rsidRPr="00D56C3B">
        <w:rPr>
          <w:rFonts w:asciiTheme="minorHAnsi" w:hAnsiTheme="minorHAnsi" w:cstheme="minorHAnsi"/>
          <w:sz w:val="20"/>
          <w:szCs w:val="20"/>
        </w:rPr>
        <w:t>How functions change gives key information about the function and related real</w:t>
      </w:r>
      <w:r w:rsidR="00A02986">
        <w:rPr>
          <w:rFonts w:asciiTheme="minorHAnsi" w:hAnsiTheme="minorHAnsi" w:cstheme="minorHAnsi"/>
          <w:sz w:val="20"/>
          <w:szCs w:val="20"/>
        </w:rPr>
        <w:t>-</w:t>
      </w:r>
      <w:r w:rsidRPr="00D56C3B">
        <w:rPr>
          <w:rFonts w:asciiTheme="minorHAnsi" w:hAnsiTheme="minorHAnsi" w:cstheme="minorHAnsi"/>
          <w:sz w:val="20"/>
          <w:szCs w:val="20"/>
        </w:rPr>
        <w:t>world phenomena.</w:t>
      </w:r>
    </w:p>
    <w:p w14:paraId="6AFCC135" w14:textId="77777777" w:rsidR="007F53DF" w:rsidRPr="00D56C3B" w:rsidRDefault="007F53DF" w:rsidP="001202F3">
      <w:pPr>
        <w:rPr>
          <w:rFonts w:asciiTheme="minorHAnsi" w:hAnsiTheme="minorHAnsi" w:cstheme="minorHAnsi"/>
          <w:sz w:val="20"/>
          <w:szCs w:val="20"/>
        </w:rPr>
      </w:pPr>
      <w:r w:rsidRPr="00D56C3B">
        <w:rPr>
          <w:rFonts w:asciiTheme="minorHAnsi" w:hAnsiTheme="minorHAnsi" w:cstheme="minorHAnsi"/>
          <w:sz w:val="20"/>
          <w:szCs w:val="20"/>
        </w:rPr>
        <w:t xml:space="preserve">EU 3.1: Antidifferentiation is the inverse process of differentiation.  </w:t>
      </w:r>
      <w:r w:rsidRPr="00D56C3B">
        <w:rPr>
          <w:rFonts w:asciiTheme="minorHAnsi" w:hAnsiTheme="minorHAnsi" w:cstheme="minorHAnsi"/>
          <w:color w:val="FFFFFF" w:themeColor="background1"/>
          <w:sz w:val="20"/>
          <w:szCs w:val="20"/>
          <w:highlight w:val="blue"/>
        </w:rPr>
        <w:t>CR3</w:t>
      </w:r>
    </w:p>
    <w:p w14:paraId="2470F2B5" w14:textId="77777777" w:rsidR="007F53DF" w:rsidRPr="00D56C3B" w:rsidRDefault="007F53DF" w:rsidP="001202F3">
      <w:pPr>
        <w:rPr>
          <w:rFonts w:asciiTheme="minorHAnsi" w:hAnsiTheme="minorHAnsi" w:cstheme="minorHAnsi"/>
          <w:sz w:val="20"/>
          <w:szCs w:val="20"/>
        </w:rPr>
      </w:pPr>
      <w:r w:rsidRPr="00D56C3B">
        <w:rPr>
          <w:rFonts w:asciiTheme="minorHAnsi" w:hAnsiTheme="minorHAnsi" w:cstheme="minorHAnsi"/>
          <w:sz w:val="20"/>
          <w:szCs w:val="20"/>
        </w:rPr>
        <w:t xml:space="preserve">EU 3.2: The definite integral of a function over an interval is the limit of a Riemann sum over that interval and can be calculated using a variety of strategies. </w:t>
      </w:r>
      <w:r w:rsidRPr="00D56C3B">
        <w:rPr>
          <w:rFonts w:asciiTheme="minorHAnsi" w:hAnsiTheme="minorHAnsi" w:cstheme="minorHAnsi"/>
          <w:color w:val="FFFFFF" w:themeColor="background1"/>
          <w:sz w:val="20"/>
          <w:szCs w:val="20"/>
          <w:highlight w:val="blue"/>
        </w:rPr>
        <w:t>CR3</w:t>
      </w:r>
    </w:p>
    <w:p w14:paraId="66F3F996" w14:textId="6E410965" w:rsidR="007F53DF" w:rsidRPr="00D56C3B" w:rsidRDefault="007F53DF" w:rsidP="001202F3">
      <w:pPr>
        <w:rPr>
          <w:rFonts w:asciiTheme="minorHAnsi" w:hAnsiTheme="minorHAnsi" w:cstheme="minorHAnsi"/>
          <w:color w:val="FFFFFF" w:themeColor="background1"/>
          <w:sz w:val="20"/>
          <w:szCs w:val="20"/>
        </w:rPr>
      </w:pPr>
      <w:r w:rsidRPr="00D56C3B">
        <w:rPr>
          <w:rFonts w:asciiTheme="minorHAnsi" w:hAnsiTheme="minorHAnsi" w:cstheme="minorHAnsi"/>
          <w:sz w:val="20"/>
          <w:szCs w:val="20"/>
        </w:rPr>
        <w:t xml:space="preserve">EU 3.3: The Fundamental Theorem of Calculus, which has two distinct formulations, connects differentiation and integration. </w:t>
      </w:r>
      <w:r w:rsidRPr="00D56C3B">
        <w:rPr>
          <w:rFonts w:asciiTheme="minorHAnsi" w:hAnsiTheme="minorHAnsi" w:cstheme="minorHAnsi"/>
          <w:color w:val="FFFFFF" w:themeColor="background1"/>
          <w:sz w:val="20"/>
          <w:szCs w:val="20"/>
          <w:highlight w:val="blue"/>
        </w:rPr>
        <w:t>CR3</w:t>
      </w:r>
    </w:p>
    <w:p w14:paraId="38BACB94" w14:textId="77777777" w:rsidR="007F53DF" w:rsidRPr="00D56C3B" w:rsidRDefault="007F53DF" w:rsidP="001202F3">
      <w:pPr>
        <w:rPr>
          <w:rFonts w:asciiTheme="minorHAnsi" w:hAnsiTheme="minorHAnsi" w:cstheme="minorHAnsi"/>
          <w:color w:val="FFFFFF" w:themeColor="background1"/>
          <w:sz w:val="20"/>
          <w:szCs w:val="20"/>
        </w:rPr>
      </w:pPr>
      <w:r w:rsidRPr="00D56C3B">
        <w:rPr>
          <w:rFonts w:asciiTheme="minorHAnsi" w:hAnsiTheme="minorHAnsi" w:cstheme="minorHAnsi"/>
          <w:sz w:val="20"/>
          <w:szCs w:val="20"/>
        </w:rPr>
        <w:t xml:space="preserve">EU 3.4: The definite integral of a function over an interval is a mathematical tool with many interpretations and applications involving accumulation. </w:t>
      </w:r>
      <w:r w:rsidRPr="00D56C3B">
        <w:rPr>
          <w:rFonts w:asciiTheme="minorHAnsi" w:hAnsiTheme="minorHAnsi" w:cstheme="minorHAnsi"/>
          <w:color w:val="FFFFFF" w:themeColor="background1"/>
          <w:sz w:val="20"/>
          <w:szCs w:val="20"/>
          <w:highlight w:val="blue"/>
        </w:rPr>
        <w:t>CR3</w:t>
      </w:r>
    </w:p>
    <w:p w14:paraId="37472989" w14:textId="4F516E23" w:rsidR="005B6A0E" w:rsidRPr="00D56C3B" w:rsidRDefault="007F53DF" w:rsidP="001202F3">
      <w:pPr>
        <w:rPr>
          <w:rFonts w:asciiTheme="minorHAnsi" w:hAnsiTheme="minorHAnsi" w:cstheme="minorHAnsi"/>
          <w:color w:val="FFFFFF" w:themeColor="background1"/>
          <w:sz w:val="20"/>
          <w:szCs w:val="20"/>
        </w:rPr>
      </w:pPr>
      <w:r w:rsidRPr="00D56C3B">
        <w:rPr>
          <w:rFonts w:asciiTheme="minorHAnsi" w:hAnsiTheme="minorHAnsi" w:cstheme="minorHAnsi"/>
          <w:sz w:val="20"/>
          <w:szCs w:val="20"/>
        </w:rPr>
        <w:t xml:space="preserve">EU 3.5: Antidifferentiation is an underlying concept involved in solving separable differential equations. Solving separable differential equations involves determining a function or relation given its rate of change. </w:t>
      </w:r>
      <w:r w:rsidRPr="00D56C3B">
        <w:rPr>
          <w:rFonts w:asciiTheme="minorHAnsi" w:hAnsiTheme="minorHAnsi" w:cstheme="minorHAnsi"/>
          <w:color w:val="FFFFFF" w:themeColor="background1"/>
          <w:sz w:val="20"/>
          <w:szCs w:val="20"/>
          <w:highlight w:val="blue"/>
        </w:rPr>
        <w:t>CR3</w:t>
      </w:r>
    </w:p>
    <w:p w14:paraId="597C3CBB" w14:textId="13D40262" w:rsidR="005B6A0E" w:rsidRPr="00D56C3B" w:rsidRDefault="005B6A0E" w:rsidP="001202F3">
      <w:pPr>
        <w:rPr>
          <w:rFonts w:asciiTheme="minorHAnsi" w:hAnsiTheme="minorHAnsi" w:cstheme="minorHAnsi"/>
          <w:sz w:val="20"/>
          <w:szCs w:val="20"/>
        </w:rPr>
      </w:pPr>
      <w:r w:rsidRPr="00D56C3B">
        <w:rPr>
          <w:rFonts w:asciiTheme="minorHAnsi" w:hAnsiTheme="minorHAnsi" w:cstheme="minorHAnsi"/>
          <w:sz w:val="20"/>
          <w:szCs w:val="20"/>
        </w:rPr>
        <w:t>CHA-</w:t>
      </w:r>
      <w:proofErr w:type="gramStart"/>
      <w:r w:rsidRPr="00D56C3B">
        <w:rPr>
          <w:rFonts w:asciiTheme="minorHAnsi" w:hAnsiTheme="minorHAnsi" w:cstheme="minorHAnsi"/>
          <w:sz w:val="20"/>
          <w:szCs w:val="20"/>
        </w:rPr>
        <w:t>4 :</w:t>
      </w:r>
      <w:proofErr w:type="gramEnd"/>
      <w:r w:rsidRPr="00D56C3B">
        <w:rPr>
          <w:rFonts w:asciiTheme="minorHAnsi" w:hAnsiTheme="minorHAnsi" w:cstheme="minorHAnsi"/>
          <w:sz w:val="20"/>
          <w:szCs w:val="20"/>
        </w:rPr>
        <w:t xml:space="preserve"> Definite integrals allow us to solve problems involving the accumulation of change over an interval.  </w:t>
      </w:r>
      <w:r w:rsidRPr="00D56C3B">
        <w:rPr>
          <w:rFonts w:asciiTheme="minorHAnsi" w:hAnsiTheme="minorHAnsi" w:cstheme="minorHAnsi"/>
          <w:color w:val="FFFFFF" w:themeColor="background1"/>
          <w:sz w:val="20"/>
          <w:szCs w:val="20"/>
          <w:highlight w:val="blue"/>
        </w:rPr>
        <w:t>CR3</w:t>
      </w:r>
    </w:p>
    <w:p w14:paraId="40115046" w14:textId="480BFBAE" w:rsidR="005B6A0E" w:rsidRPr="00D56C3B" w:rsidRDefault="005B6A0E" w:rsidP="001202F3">
      <w:pPr>
        <w:rPr>
          <w:rFonts w:asciiTheme="minorHAnsi" w:hAnsiTheme="minorHAnsi" w:cstheme="minorHAnsi"/>
          <w:sz w:val="20"/>
          <w:szCs w:val="20"/>
        </w:rPr>
      </w:pPr>
      <w:r w:rsidRPr="00D56C3B">
        <w:rPr>
          <w:rFonts w:asciiTheme="minorHAnsi" w:hAnsiTheme="minorHAnsi" w:cstheme="minorHAnsi"/>
          <w:sz w:val="20"/>
          <w:szCs w:val="20"/>
        </w:rPr>
        <w:t>CHA-</w:t>
      </w:r>
      <w:proofErr w:type="gramStart"/>
      <w:r w:rsidRPr="00D56C3B">
        <w:rPr>
          <w:rFonts w:asciiTheme="minorHAnsi" w:hAnsiTheme="minorHAnsi" w:cstheme="minorHAnsi"/>
          <w:sz w:val="20"/>
          <w:szCs w:val="20"/>
        </w:rPr>
        <w:t>5 :</w:t>
      </w:r>
      <w:proofErr w:type="gramEnd"/>
      <w:r w:rsidRPr="00D56C3B">
        <w:rPr>
          <w:rFonts w:asciiTheme="minorHAnsi" w:hAnsiTheme="minorHAnsi" w:cstheme="minorHAnsi"/>
          <w:sz w:val="20"/>
          <w:szCs w:val="20"/>
        </w:rPr>
        <w:t xml:space="preserve"> Definite integrals allow us to solve problems involving the accumulation of change </w:t>
      </w:r>
      <w:r w:rsidR="00B1344A" w:rsidRPr="00D56C3B">
        <w:rPr>
          <w:rFonts w:asciiTheme="minorHAnsi" w:hAnsiTheme="minorHAnsi" w:cstheme="minorHAnsi"/>
          <w:sz w:val="20"/>
          <w:szCs w:val="20"/>
        </w:rPr>
        <w:t xml:space="preserve">in area or volume </w:t>
      </w:r>
      <w:r w:rsidRPr="00D56C3B">
        <w:rPr>
          <w:rFonts w:asciiTheme="minorHAnsi" w:hAnsiTheme="minorHAnsi" w:cstheme="minorHAnsi"/>
          <w:sz w:val="20"/>
          <w:szCs w:val="20"/>
        </w:rPr>
        <w:t xml:space="preserve">over an interval.  </w:t>
      </w:r>
      <w:r w:rsidRPr="00D56C3B">
        <w:rPr>
          <w:rFonts w:asciiTheme="minorHAnsi" w:hAnsiTheme="minorHAnsi" w:cstheme="minorHAnsi"/>
          <w:color w:val="FFFFFF" w:themeColor="background1"/>
          <w:sz w:val="20"/>
          <w:szCs w:val="20"/>
          <w:highlight w:val="blue"/>
        </w:rPr>
        <w:t>CR3</w:t>
      </w:r>
    </w:p>
    <w:p w14:paraId="2248D6C9" w14:textId="499336BA" w:rsidR="004F7797" w:rsidRPr="00D56C3B" w:rsidRDefault="005B6A0E" w:rsidP="001202F3">
      <w:pPr>
        <w:rPr>
          <w:rFonts w:asciiTheme="minorHAnsi" w:hAnsiTheme="minorHAnsi" w:cstheme="minorHAnsi"/>
          <w:sz w:val="20"/>
          <w:szCs w:val="20"/>
        </w:rPr>
      </w:pPr>
      <w:r w:rsidRPr="00D56C3B">
        <w:rPr>
          <w:rFonts w:asciiTheme="minorHAnsi" w:hAnsiTheme="minorHAnsi" w:cstheme="minorHAnsi"/>
          <w:sz w:val="20"/>
          <w:szCs w:val="20"/>
        </w:rPr>
        <w:t>CHA-</w:t>
      </w:r>
      <w:proofErr w:type="gramStart"/>
      <w:r w:rsidRPr="00D56C3B">
        <w:rPr>
          <w:rFonts w:asciiTheme="minorHAnsi" w:hAnsiTheme="minorHAnsi" w:cstheme="minorHAnsi"/>
          <w:sz w:val="20"/>
          <w:szCs w:val="20"/>
        </w:rPr>
        <w:t>6 :</w:t>
      </w:r>
      <w:proofErr w:type="gramEnd"/>
      <w:r w:rsidRPr="00D56C3B">
        <w:rPr>
          <w:rFonts w:asciiTheme="minorHAnsi" w:hAnsiTheme="minorHAnsi" w:cstheme="minorHAnsi"/>
          <w:sz w:val="20"/>
          <w:szCs w:val="20"/>
        </w:rPr>
        <w:t xml:space="preserve"> definite integrals allow us to solve problems involving the accumulation of change </w:t>
      </w:r>
      <w:r w:rsidR="00B1344A" w:rsidRPr="00D56C3B">
        <w:rPr>
          <w:rFonts w:asciiTheme="minorHAnsi" w:hAnsiTheme="minorHAnsi" w:cstheme="minorHAnsi"/>
          <w:sz w:val="20"/>
          <w:szCs w:val="20"/>
        </w:rPr>
        <w:t xml:space="preserve">in length </w:t>
      </w:r>
      <w:r w:rsidRPr="00D56C3B">
        <w:rPr>
          <w:rFonts w:asciiTheme="minorHAnsi" w:hAnsiTheme="minorHAnsi" w:cstheme="minorHAnsi"/>
          <w:sz w:val="20"/>
          <w:szCs w:val="20"/>
        </w:rPr>
        <w:t xml:space="preserve">over an interval.  </w:t>
      </w:r>
      <w:r w:rsidRPr="00D56C3B">
        <w:rPr>
          <w:rFonts w:asciiTheme="minorHAnsi" w:hAnsiTheme="minorHAnsi" w:cstheme="minorHAnsi"/>
          <w:color w:val="FFFFFF" w:themeColor="background1"/>
          <w:sz w:val="20"/>
          <w:szCs w:val="20"/>
          <w:highlight w:val="blue"/>
        </w:rPr>
        <w:t>CR3</w:t>
      </w:r>
    </w:p>
    <w:p w14:paraId="763B67DA" w14:textId="77777777" w:rsidR="004F7797" w:rsidRPr="00D56C3B" w:rsidRDefault="004F7797" w:rsidP="004F7797">
      <w:pPr>
        <w:rPr>
          <w:rFonts w:asciiTheme="minorHAnsi" w:hAnsiTheme="minorHAnsi" w:cstheme="minorHAnsi"/>
          <w:sz w:val="20"/>
          <w:szCs w:val="20"/>
        </w:rPr>
      </w:pPr>
    </w:p>
    <w:p w14:paraId="600BFE6B" w14:textId="2170B074" w:rsidR="004F7797" w:rsidRDefault="004F7797" w:rsidP="004F7797">
      <w:pPr>
        <w:rPr>
          <w:rFonts w:asciiTheme="minorHAnsi" w:hAnsiTheme="minorHAnsi" w:cstheme="minorHAnsi"/>
          <w:b/>
          <w:bCs/>
          <w:sz w:val="20"/>
          <w:szCs w:val="20"/>
        </w:rPr>
      </w:pPr>
      <w:r w:rsidRPr="00D56C3B">
        <w:rPr>
          <w:rFonts w:asciiTheme="minorHAnsi" w:hAnsiTheme="minorHAnsi" w:cstheme="minorHAnsi"/>
          <w:b/>
          <w:bCs/>
          <w:sz w:val="20"/>
          <w:szCs w:val="20"/>
          <w:highlight w:val="yellow"/>
        </w:rPr>
        <w:t>Students will be able to...</w:t>
      </w:r>
    </w:p>
    <w:p w14:paraId="7B2E205D" w14:textId="77777777" w:rsidR="001202F3" w:rsidRPr="00D56C3B" w:rsidRDefault="001202F3" w:rsidP="004F7797">
      <w:pPr>
        <w:rPr>
          <w:rFonts w:asciiTheme="minorHAnsi" w:hAnsiTheme="minorHAnsi" w:cstheme="minorHAnsi"/>
          <w:b/>
          <w:bCs/>
          <w:sz w:val="20"/>
          <w:szCs w:val="20"/>
        </w:rPr>
      </w:pPr>
    </w:p>
    <w:p w14:paraId="30ECC6FA" w14:textId="6C67F687" w:rsidR="00FC4818" w:rsidRPr="00D56C3B" w:rsidRDefault="00EA39F3" w:rsidP="0060422C">
      <w:pPr>
        <w:widowControl w:val="0"/>
        <w:numPr>
          <w:ilvl w:val="0"/>
          <w:numId w:val="31"/>
        </w:numPr>
        <w:rPr>
          <w:rFonts w:asciiTheme="minorHAnsi" w:hAnsiTheme="minorHAnsi" w:cstheme="minorHAnsi"/>
          <w:sz w:val="20"/>
          <w:szCs w:val="20"/>
        </w:rPr>
      </w:pPr>
      <w:r>
        <w:rPr>
          <w:rFonts w:asciiTheme="minorHAnsi" w:hAnsiTheme="minorHAnsi" w:cstheme="minorHAnsi"/>
          <w:sz w:val="20"/>
          <w:szCs w:val="20"/>
        </w:rPr>
        <w:t>A</w:t>
      </w:r>
      <w:r w:rsidR="00FC4818" w:rsidRPr="00D56C3B">
        <w:rPr>
          <w:rFonts w:asciiTheme="minorHAnsi" w:hAnsiTheme="minorHAnsi" w:cstheme="minorHAnsi"/>
          <w:sz w:val="20"/>
          <w:szCs w:val="20"/>
        </w:rPr>
        <w:t>pply the definite integral to problems involving motion</w:t>
      </w:r>
    </w:p>
    <w:p w14:paraId="069A3F0A" w14:textId="487A2DA3" w:rsidR="00FC4818" w:rsidRPr="00D56C3B" w:rsidRDefault="00EA39F3" w:rsidP="0060422C">
      <w:pPr>
        <w:widowControl w:val="0"/>
        <w:numPr>
          <w:ilvl w:val="0"/>
          <w:numId w:val="31"/>
        </w:numPr>
        <w:rPr>
          <w:rFonts w:asciiTheme="minorHAnsi" w:hAnsiTheme="minorHAnsi" w:cstheme="minorHAnsi"/>
          <w:sz w:val="20"/>
          <w:szCs w:val="20"/>
        </w:rPr>
      </w:pPr>
      <w:r>
        <w:rPr>
          <w:rFonts w:asciiTheme="minorHAnsi" w:hAnsiTheme="minorHAnsi" w:cstheme="minorHAnsi"/>
          <w:sz w:val="20"/>
          <w:szCs w:val="20"/>
        </w:rPr>
        <w:t>U</w:t>
      </w:r>
      <w:r w:rsidR="00FC4818" w:rsidRPr="00D56C3B">
        <w:rPr>
          <w:rFonts w:asciiTheme="minorHAnsi" w:hAnsiTheme="minorHAnsi" w:cstheme="minorHAnsi"/>
          <w:sz w:val="20"/>
          <w:szCs w:val="20"/>
        </w:rPr>
        <w:t>se definite the definite integral to solve problems involving accumulation</w:t>
      </w:r>
    </w:p>
    <w:p w14:paraId="66710A6B" w14:textId="2F2480EE" w:rsidR="00FC4818" w:rsidRPr="00D56C3B" w:rsidRDefault="00EA39F3" w:rsidP="0060422C">
      <w:pPr>
        <w:widowControl w:val="0"/>
        <w:numPr>
          <w:ilvl w:val="0"/>
          <w:numId w:val="31"/>
        </w:numPr>
        <w:rPr>
          <w:rFonts w:asciiTheme="minorHAnsi" w:hAnsiTheme="minorHAnsi" w:cstheme="minorHAnsi"/>
          <w:sz w:val="20"/>
          <w:szCs w:val="20"/>
        </w:rPr>
      </w:pPr>
      <w:r>
        <w:rPr>
          <w:rFonts w:asciiTheme="minorHAnsi" w:hAnsiTheme="minorHAnsi" w:cstheme="minorHAnsi"/>
          <w:sz w:val="20"/>
          <w:szCs w:val="20"/>
        </w:rPr>
        <w:t>U</w:t>
      </w:r>
      <w:r w:rsidR="00FC4818" w:rsidRPr="00D56C3B">
        <w:rPr>
          <w:rFonts w:asciiTheme="minorHAnsi" w:hAnsiTheme="minorHAnsi" w:cstheme="minorHAnsi"/>
          <w:sz w:val="20"/>
          <w:szCs w:val="20"/>
        </w:rPr>
        <w:t>se the definite integral to calculate the areas of regions in a plane</w:t>
      </w:r>
    </w:p>
    <w:p w14:paraId="19A99605" w14:textId="24761B49" w:rsidR="00FC4818" w:rsidRPr="00D56C3B" w:rsidRDefault="00EA39F3" w:rsidP="0060422C">
      <w:pPr>
        <w:widowControl w:val="0"/>
        <w:numPr>
          <w:ilvl w:val="0"/>
          <w:numId w:val="31"/>
        </w:numPr>
        <w:rPr>
          <w:rFonts w:asciiTheme="minorHAnsi" w:hAnsiTheme="minorHAnsi" w:cstheme="minorHAnsi"/>
          <w:sz w:val="20"/>
          <w:szCs w:val="20"/>
        </w:rPr>
      </w:pPr>
      <w:r>
        <w:rPr>
          <w:rFonts w:asciiTheme="minorHAnsi" w:hAnsiTheme="minorHAnsi" w:cstheme="minorHAnsi"/>
          <w:sz w:val="20"/>
          <w:szCs w:val="20"/>
        </w:rPr>
        <w:t>U</w:t>
      </w:r>
      <w:r w:rsidR="00FC4818" w:rsidRPr="00D56C3B">
        <w:rPr>
          <w:rFonts w:asciiTheme="minorHAnsi" w:hAnsiTheme="minorHAnsi" w:cstheme="minorHAnsi"/>
          <w:sz w:val="20"/>
          <w:szCs w:val="20"/>
        </w:rPr>
        <w:t>se the definite (by slices or shells) to calculate the volume of solids</w:t>
      </w:r>
    </w:p>
    <w:p w14:paraId="19ED0DEB" w14:textId="706B46DA" w:rsidR="00FC4818" w:rsidRPr="00D56C3B" w:rsidRDefault="00EA39F3" w:rsidP="0060422C">
      <w:pPr>
        <w:widowControl w:val="0"/>
        <w:numPr>
          <w:ilvl w:val="0"/>
          <w:numId w:val="31"/>
        </w:numPr>
        <w:rPr>
          <w:rFonts w:asciiTheme="minorHAnsi" w:hAnsiTheme="minorHAnsi" w:cstheme="minorHAnsi"/>
          <w:sz w:val="20"/>
          <w:szCs w:val="20"/>
        </w:rPr>
      </w:pPr>
      <w:r>
        <w:rPr>
          <w:rFonts w:asciiTheme="minorHAnsi" w:hAnsiTheme="minorHAnsi" w:cstheme="minorHAnsi"/>
          <w:sz w:val="20"/>
          <w:szCs w:val="20"/>
        </w:rPr>
        <w:t>U</w:t>
      </w:r>
      <w:r w:rsidR="00FC4818" w:rsidRPr="00D56C3B">
        <w:rPr>
          <w:rFonts w:asciiTheme="minorHAnsi" w:hAnsiTheme="minorHAnsi" w:cstheme="minorHAnsi"/>
          <w:sz w:val="20"/>
          <w:szCs w:val="20"/>
        </w:rPr>
        <w:t>se the definite integral to calculate the length of curves in a plane</w:t>
      </w:r>
    </w:p>
    <w:p w14:paraId="0132E1AF" w14:textId="77777777" w:rsidR="004F7797" w:rsidRPr="00D56C3B" w:rsidRDefault="004F7797" w:rsidP="004F7797">
      <w:pPr>
        <w:rPr>
          <w:rFonts w:asciiTheme="minorHAnsi" w:hAnsiTheme="minorHAnsi" w:cstheme="minorHAnsi"/>
          <w:sz w:val="20"/>
          <w:szCs w:val="20"/>
        </w:rPr>
      </w:pPr>
    </w:p>
    <w:p w14:paraId="42B31A70" w14:textId="77777777" w:rsidR="00A02986" w:rsidRDefault="00A02986" w:rsidP="004F7797">
      <w:pPr>
        <w:rPr>
          <w:rFonts w:asciiTheme="minorHAnsi" w:hAnsiTheme="minorHAnsi" w:cstheme="minorHAnsi"/>
          <w:b/>
          <w:bCs/>
          <w:sz w:val="20"/>
          <w:szCs w:val="20"/>
          <w:highlight w:val="yellow"/>
        </w:rPr>
      </w:pPr>
    </w:p>
    <w:p w14:paraId="5988D34D" w14:textId="77777777" w:rsidR="00A02986" w:rsidRDefault="00A02986" w:rsidP="004F7797">
      <w:pPr>
        <w:rPr>
          <w:rFonts w:asciiTheme="minorHAnsi" w:hAnsiTheme="minorHAnsi" w:cstheme="minorHAnsi"/>
          <w:b/>
          <w:bCs/>
          <w:sz w:val="20"/>
          <w:szCs w:val="20"/>
          <w:highlight w:val="yellow"/>
        </w:rPr>
      </w:pPr>
    </w:p>
    <w:p w14:paraId="4FBD95EC" w14:textId="77777777" w:rsidR="00A02986" w:rsidRDefault="00A02986" w:rsidP="004F7797">
      <w:pPr>
        <w:rPr>
          <w:rFonts w:asciiTheme="minorHAnsi" w:hAnsiTheme="minorHAnsi" w:cstheme="minorHAnsi"/>
          <w:b/>
          <w:bCs/>
          <w:sz w:val="20"/>
          <w:szCs w:val="20"/>
          <w:highlight w:val="yellow"/>
        </w:rPr>
      </w:pPr>
    </w:p>
    <w:p w14:paraId="1808A389" w14:textId="711F1034" w:rsidR="004F7797" w:rsidRDefault="004F7797" w:rsidP="004F7797">
      <w:pPr>
        <w:rPr>
          <w:rFonts w:asciiTheme="minorHAnsi" w:hAnsiTheme="minorHAnsi" w:cstheme="minorHAnsi"/>
          <w:b/>
          <w:bCs/>
          <w:sz w:val="20"/>
          <w:szCs w:val="20"/>
        </w:rPr>
      </w:pPr>
      <w:r w:rsidRPr="00D56C3B">
        <w:rPr>
          <w:rFonts w:asciiTheme="minorHAnsi" w:hAnsiTheme="minorHAnsi" w:cstheme="minorHAnsi"/>
          <w:b/>
          <w:bCs/>
          <w:sz w:val="20"/>
          <w:szCs w:val="20"/>
          <w:highlight w:val="yellow"/>
        </w:rPr>
        <w:lastRenderedPageBreak/>
        <w:t>Students will know...</w:t>
      </w:r>
    </w:p>
    <w:p w14:paraId="26D3034A" w14:textId="77777777" w:rsidR="008E0C66" w:rsidRDefault="008E0C66" w:rsidP="004F7797">
      <w:pPr>
        <w:rPr>
          <w:rFonts w:asciiTheme="minorHAnsi" w:hAnsiTheme="minorHAnsi" w:cstheme="minorHAnsi"/>
          <w:b/>
          <w:bCs/>
          <w:sz w:val="20"/>
          <w:szCs w:val="20"/>
        </w:rPr>
      </w:pPr>
    </w:p>
    <w:p w14:paraId="19A2BF58" w14:textId="7261F6C8" w:rsidR="001202F3" w:rsidRPr="001202F3" w:rsidRDefault="00E323A5" w:rsidP="001202F3">
      <w:pPr>
        <w:widowControl w:val="0"/>
        <w:rPr>
          <w:rFonts w:asciiTheme="minorHAnsi" w:hAnsiTheme="minorHAnsi" w:cstheme="minorHAnsi"/>
          <w:sz w:val="20"/>
          <w:szCs w:val="20"/>
        </w:rPr>
      </w:pPr>
      <w:r>
        <w:rPr>
          <w:rFonts w:ascii="Calibri" w:hAnsi="Calibri" w:cs="Calibri"/>
          <w:sz w:val="20"/>
          <w:szCs w:val="20"/>
        </w:rPr>
        <w:t xml:space="preserve">• </w:t>
      </w:r>
      <w:r>
        <w:rPr>
          <w:rFonts w:asciiTheme="minorHAnsi" w:hAnsiTheme="minorHAnsi" w:cstheme="minorHAnsi"/>
          <w:sz w:val="20"/>
          <w:szCs w:val="20"/>
        </w:rPr>
        <w:t>T</w:t>
      </w:r>
      <w:r w:rsidRPr="00F073EA">
        <w:rPr>
          <w:rFonts w:asciiTheme="minorHAnsi" w:hAnsiTheme="minorHAnsi" w:cstheme="minorHAnsi"/>
          <w:sz w:val="20"/>
          <w:szCs w:val="20"/>
        </w:rPr>
        <w:t>he definitions for the following terms:</w:t>
      </w:r>
    </w:p>
    <w:p w14:paraId="541B8DFD" w14:textId="77777777" w:rsidR="00FC4818" w:rsidRPr="00D56C3B" w:rsidRDefault="00FC4818" w:rsidP="0060422C">
      <w:pPr>
        <w:widowControl w:val="0"/>
        <w:numPr>
          <w:ilvl w:val="0"/>
          <w:numId w:val="30"/>
        </w:numPr>
        <w:rPr>
          <w:rFonts w:asciiTheme="minorHAnsi" w:hAnsiTheme="minorHAnsi" w:cstheme="minorHAnsi"/>
          <w:sz w:val="20"/>
          <w:szCs w:val="20"/>
        </w:rPr>
      </w:pPr>
      <w:r w:rsidRPr="00D56C3B">
        <w:rPr>
          <w:rFonts w:asciiTheme="minorHAnsi" w:hAnsiTheme="minorHAnsi" w:cstheme="minorHAnsi"/>
          <w:sz w:val="20"/>
          <w:szCs w:val="20"/>
        </w:rPr>
        <w:t>linear motion</w:t>
      </w:r>
    </w:p>
    <w:p w14:paraId="4022F3C2" w14:textId="77777777" w:rsidR="00FC4818" w:rsidRPr="00D56C3B" w:rsidRDefault="00FC4818" w:rsidP="0060422C">
      <w:pPr>
        <w:widowControl w:val="0"/>
        <w:numPr>
          <w:ilvl w:val="0"/>
          <w:numId w:val="30"/>
        </w:numPr>
        <w:rPr>
          <w:rFonts w:asciiTheme="minorHAnsi" w:hAnsiTheme="minorHAnsi" w:cstheme="minorHAnsi"/>
          <w:sz w:val="20"/>
          <w:szCs w:val="20"/>
        </w:rPr>
      </w:pPr>
      <w:r w:rsidRPr="00D56C3B">
        <w:rPr>
          <w:rFonts w:asciiTheme="minorHAnsi" w:hAnsiTheme="minorHAnsi" w:cstheme="minorHAnsi"/>
          <w:sz w:val="20"/>
          <w:szCs w:val="20"/>
        </w:rPr>
        <w:t>position</w:t>
      </w:r>
    </w:p>
    <w:p w14:paraId="17EE32F2" w14:textId="77777777" w:rsidR="00FC4818" w:rsidRPr="00D56C3B" w:rsidRDefault="00FC4818" w:rsidP="0060422C">
      <w:pPr>
        <w:widowControl w:val="0"/>
        <w:numPr>
          <w:ilvl w:val="0"/>
          <w:numId w:val="30"/>
        </w:numPr>
        <w:rPr>
          <w:rFonts w:asciiTheme="minorHAnsi" w:hAnsiTheme="minorHAnsi" w:cstheme="minorHAnsi"/>
          <w:sz w:val="20"/>
          <w:szCs w:val="20"/>
        </w:rPr>
      </w:pPr>
      <w:r w:rsidRPr="00D56C3B">
        <w:rPr>
          <w:rFonts w:asciiTheme="minorHAnsi" w:hAnsiTheme="minorHAnsi" w:cstheme="minorHAnsi"/>
          <w:sz w:val="20"/>
          <w:szCs w:val="20"/>
        </w:rPr>
        <w:t>velocity</w:t>
      </w:r>
    </w:p>
    <w:p w14:paraId="28251CBF" w14:textId="77777777" w:rsidR="00FC4818" w:rsidRPr="00D56C3B" w:rsidRDefault="00FC4818" w:rsidP="0060422C">
      <w:pPr>
        <w:widowControl w:val="0"/>
        <w:numPr>
          <w:ilvl w:val="0"/>
          <w:numId w:val="30"/>
        </w:numPr>
        <w:rPr>
          <w:rFonts w:asciiTheme="minorHAnsi" w:hAnsiTheme="minorHAnsi" w:cstheme="minorHAnsi"/>
          <w:sz w:val="20"/>
          <w:szCs w:val="20"/>
        </w:rPr>
      </w:pPr>
      <w:r w:rsidRPr="00D56C3B">
        <w:rPr>
          <w:rFonts w:asciiTheme="minorHAnsi" w:hAnsiTheme="minorHAnsi" w:cstheme="minorHAnsi"/>
          <w:sz w:val="20"/>
          <w:szCs w:val="20"/>
        </w:rPr>
        <w:t>acceleration</w:t>
      </w:r>
    </w:p>
    <w:p w14:paraId="32CC9305" w14:textId="77777777" w:rsidR="00FC4818" w:rsidRPr="00D56C3B" w:rsidRDefault="00FC4818" w:rsidP="0060422C">
      <w:pPr>
        <w:widowControl w:val="0"/>
        <w:numPr>
          <w:ilvl w:val="0"/>
          <w:numId w:val="30"/>
        </w:numPr>
        <w:rPr>
          <w:rFonts w:asciiTheme="minorHAnsi" w:hAnsiTheme="minorHAnsi" w:cstheme="minorHAnsi"/>
          <w:sz w:val="20"/>
          <w:szCs w:val="20"/>
        </w:rPr>
      </w:pPr>
      <w:r w:rsidRPr="00D56C3B">
        <w:rPr>
          <w:rFonts w:asciiTheme="minorHAnsi" w:hAnsiTheme="minorHAnsi" w:cstheme="minorHAnsi"/>
          <w:sz w:val="20"/>
          <w:szCs w:val="20"/>
        </w:rPr>
        <w:t>area between two curves</w:t>
      </w:r>
    </w:p>
    <w:p w14:paraId="6D30F32A" w14:textId="77777777" w:rsidR="00FC4818" w:rsidRPr="00D56C3B" w:rsidRDefault="00FC4818" w:rsidP="0060422C">
      <w:pPr>
        <w:widowControl w:val="0"/>
        <w:numPr>
          <w:ilvl w:val="0"/>
          <w:numId w:val="30"/>
        </w:numPr>
        <w:rPr>
          <w:rFonts w:asciiTheme="minorHAnsi" w:hAnsiTheme="minorHAnsi" w:cstheme="minorHAnsi"/>
          <w:sz w:val="20"/>
          <w:szCs w:val="20"/>
        </w:rPr>
      </w:pPr>
      <w:r w:rsidRPr="00D56C3B">
        <w:rPr>
          <w:rFonts w:asciiTheme="minorHAnsi" w:hAnsiTheme="minorHAnsi" w:cstheme="minorHAnsi"/>
          <w:sz w:val="20"/>
          <w:szCs w:val="20"/>
        </w:rPr>
        <w:t>area enclosed by intersecting curves</w:t>
      </w:r>
    </w:p>
    <w:p w14:paraId="09ED95FC" w14:textId="77777777" w:rsidR="00FC4818" w:rsidRPr="00D56C3B" w:rsidRDefault="00FC4818" w:rsidP="0060422C">
      <w:pPr>
        <w:widowControl w:val="0"/>
        <w:numPr>
          <w:ilvl w:val="0"/>
          <w:numId w:val="30"/>
        </w:numPr>
        <w:rPr>
          <w:rFonts w:asciiTheme="minorHAnsi" w:hAnsiTheme="minorHAnsi" w:cstheme="minorHAnsi"/>
          <w:sz w:val="20"/>
          <w:szCs w:val="20"/>
        </w:rPr>
      </w:pPr>
      <w:r w:rsidRPr="00D56C3B">
        <w:rPr>
          <w:rFonts w:asciiTheme="minorHAnsi" w:hAnsiTheme="minorHAnsi" w:cstheme="minorHAnsi"/>
          <w:sz w:val="20"/>
          <w:szCs w:val="20"/>
        </w:rPr>
        <w:t>boundaries with changing functions</w:t>
      </w:r>
    </w:p>
    <w:p w14:paraId="7A9FA49B" w14:textId="77777777" w:rsidR="00FC4818" w:rsidRPr="00D56C3B" w:rsidRDefault="00FC4818" w:rsidP="0060422C">
      <w:pPr>
        <w:widowControl w:val="0"/>
        <w:numPr>
          <w:ilvl w:val="0"/>
          <w:numId w:val="30"/>
        </w:numPr>
        <w:rPr>
          <w:rFonts w:asciiTheme="minorHAnsi" w:hAnsiTheme="minorHAnsi" w:cstheme="minorHAnsi"/>
          <w:sz w:val="20"/>
          <w:szCs w:val="20"/>
        </w:rPr>
      </w:pPr>
      <w:r w:rsidRPr="00D56C3B">
        <w:rPr>
          <w:rFonts w:asciiTheme="minorHAnsi" w:hAnsiTheme="minorHAnsi" w:cstheme="minorHAnsi"/>
          <w:sz w:val="20"/>
          <w:szCs w:val="20"/>
        </w:rPr>
        <w:t>integrating with respect to y</w:t>
      </w:r>
    </w:p>
    <w:p w14:paraId="597ADA20" w14:textId="77777777" w:rsidR="00FC4818" w:rsidRPr="00D56C3B" w:rsidRDefault="00FC4818" w:rsidP="0060422C">
      <w:pPr>
        <w:widowControl w:val="0"/>
        <w:numPr>
          <w:ilvl w:val="0"/>
          <w:numId w:val="30"/>
        </w:numPr>
        <w:rPr>
          <w:rFonts w:asciiTheme="minorHAnsi" w:hAnsiTheme="minorHAnsi" w:cstheme="minorHAnsi"/>
          <w:sz w:val="20"/>
          <w:szCs w:val="20"/>
        </w:rPr>
      </w:pPr>
      <w:r w:rsidRPr="00D56C3B">
        <w:rPr>
          <w:rFonts w:asciiTheme="minorHAnsi" w:hAnsiTheme="minorHAnsi" w:cstheme="minorHAnsi"/>
          <w:sz w:val="20"/>
          <w:szCs w:val="20"/>
        </w:rPr>
        <w:t>volume as an integral</w:t>
      </w:r>
    </w:p>
    <w:p w14:paraId="590ED55D" w14:textId="77777777" w:rsidR="00FC4818" w:rsidRPr="00D56C3B" w:rsidRDefault="00FC4818" w:rsidP="0060422C">
      <w:pPr>
        <w:widowControl w:val="0"/>
        <w:numPr>
          <w:ilvl w:val="0"/>
          <w:numId w:val="30"/>
        </w:numPr>
        <w:rPr>
          <w:rFonts w:asciiTheme="minorHAnsi" w:hAnsiTheme="minorHAnsi" w:cstheme="minorHAnsi"/>
          <w:sz w:val="20"/>
          <w:szCs w:val="20"/>
        </w:rPr>
      </w:pPr>
      <w:r w:rsidRPr="00D56C3B">
        <w:rPr>
          <w:rFonts w:asciiTheme="minorHAnsi" w:hAnsiTheme="minorHAnsi" w:cstheme="minorHAnsi"/>
          <w:sz w:val="20"/>
          <w:szCs w:val="20"/>
        </w:rPr>
        <w:t>circular cross sections</w:t>
      </w:r>
    </w:p>
    <w:p w14:paraId="291C4586" w14:textId="77777777" w:rsidR="00FC4818" w:rsidRPr="00D56C3B" w:rsidRDefault="00FC4818" w:rsidP="0060422C">
      <w:pPr>
        <w:widowControl w:val="0"/>
        <w:numPr>
          <w:ilvl w:val="0"/>
          <w:numId w:val="30"/>
        </w:numPr>
        <w:rPr>
          <w:rFonts w:asciiTheme="minorHAnsi" w:hAnsiTheme="minorHAnsi" w:cstheme="minorHAnsi"/>
          <w:sz w:val="20"/>
          <w:szCs w:val="20"/>
        </w:rPr>
      </w:pPr>
      <w:r w:rsidRPr="00D56C3B">
        <w:rPr>
          <w:rFonts w:asciiTheme="minorHAnsi" w:hAnsiTheme="minorHAnsi" w:cstheme="minorHAnsi"/>
          <w:sz w:val="20"/>
          <w:szCs w:val="20"/>
        </w:rPr>
        <w:t>square cross sections</w:t>
      </w:r>
    </w:p>
    <w:p w14:paraId="3CA3FF5F" w14:textId="77777777" w:rsidR="00FC4818" w:rsidRPr="00D56C3B" w:rsidRDefault="00FC4818" w:rsidP="0060422C">
      <w:pPr>
        <w:widowControl w:val="0"/>
        <w:numPr>
          <w:ilvl w:val="0"/>
          <w:numId w:val="30"/>
        </w:numPr>
        <w:rPr>
          <w:rFonts w:asciiTheme="minorHAnsi" w:hAnsiTheme="minorHAnsi" w:cstheme="minorHAnsi"/>
          <w:sz w:val="20"/>
          <w:szCs w:val="20"/>
        </w:rPr>
      </w:pPr>
      <w:r w:rsidRPr="00D56C3B">
        <w:rPr>
          <w:rFonts w:asciiTheme="minorHAnsi" w:hAnsiTheme="minorHAnsi" w:cstheme="minorHAnsi"/>
          <w:sz w:val="20"/>
          <w:szCs w:val="20"/>
        </w:rPr>
        <w:t>cylindrical shells</w:t>
      </w:r>
    </w:p>
    <w:p w14:paraId="7A88A33E" w14:textId="77777777" w:rsidR="00FC4818" w:rsidRPr="00D56C3B" w:rsidRDefault="00FC4818" w:rsidP="0060422C">
      <w:pPr>
        <w:widowControl w:val="0"/>
        <w:numPr>
          <w:ilvl w:val="0"/>
          <w:numId w:val="30"/>
        </w:numPr>
        <w:rPr>
          <w:rFonts w:asciiTheme="minorHAnsi" w:hAnsiTheme="minorHAnsi" w:cstheme="minorHAnsi"/>
          <w:sz w:val="20"/>
          <w:szCs w:val="20"/>
        </w:rPr>
      </w:pPr>
      <w:r w:rsidRPr="00D56C3B">
        <w:rPr>
          <w:rFonts w:asciiTheme="minorHAnsi" w:hAnsiTheme="minorHAnsi" w:cstheme="minorHAnsi"/>
          <w:sz w:val="20"/>
          <w:szCs w:val="20"/>
        </w:rPr>
        <w:t>other cross sections</w:t>
      </w:r>
    </w:p>
    <w:p w14:paraId="66EB8984" w14:textId="77777777" w:rsidR="00FC4818" w:rsidRPr="00D56C3B" w:rsidRDefault="00FC4818" w:rsidP="0060422C">
      <w:pPr>
        <w:widowControl w:val="0"/>
        <w:numPr>
          <w:ilvl w:val="0"/>
          <w:numId w:val="30"/>
        </w:numPr>
        <w:rPr>
          <w:rFonts w:asciiTheme="minorHAnsi" w:hAnsiTheme="minorHAnsi" w:cstheme="minorHAnsi"/>
          <w:sz w:val="20"/>
          <w:szCs w:val="20"/>
        </w:rPr>
      </w:pPr>
      <w:r w:rsidRPr="00D56C3B">
        <w:rPr>
          <w:rFonts w:asciiTheme="minorHAnsi" w:hAnsiTheme="minorHAnsi" w:cstheme="minorHAnsi"/>
          <w:sz w:val="20"/>
          <w:szCs w:val="20"/>
        </w:rPr>
        <w:t>length of a smooth curve</w:t>
      </w:r>
    </w:p>
    <w:p w14:paraId="750780DD" w14:textId="15D8E68F" w:rsidR="00FC4818" w:rsidRDefault="00FC4818" w:rsidP="0060422C">
      <w:pPr>
        <w:widowControl w:val="0"/>
        <w:numPr>
          <w:ilvl w:val="0"/>
          <w:numId w:val="30"/>
        </w:numPr>
        <w:rPr>
          <w:rFonts w:asciiTheme="minorHAnsi" w:hAnsiTheme="minorHAnsi" w:cstheme="minorHAnsi"/>
          <w:sz w:val="20"/>
          <w:szCs w:val="20"/>
        </w:rPr>
      </w:pPr>
      <w:r w:rsidRPr="00D56C3B">
        <w:rPr>
          <w:rFonts w:asciiTheme="minorHAnsi" w:hAnsiTheme="minorHAnsi" w:cstheme="minorHAnsi"/>
          <w:sz w:val="20"/>
          <w:szCs w:val="20"/>
        </w:rPr>
        <w:t xml:space="preserve">vertical tangents, </w:t>
      </w:r>
      <w:proofErr w:type="gramStart"/>
      <w:r w:rsidRPr="00D56C3B">
        <w:rPr>
          <w:rFonts w:asciiTheme="minorHAnsi" w:hAnsiTheme="minorHAnsi" w:cstheme="minorHAnsi"/>
          <w:sz w:val="20"/>
          <w:szCs w:val="20"/>
        </w:rPr>
        <w:t>corners</w:t>
      </w:r>
      <w:proofErr w:type="gramEnd"/>
      <w:r w:rsidRPr="00D56C3B">
        <w:rPr>
          <w:rFonts w:asciiTheme="minorHAnsi" w:hAnsiTheme="minorHAnsi" w:cstheme="minorHAnsi"/>
          <w:sz w:val="20"/>
          <w:szCs w:val="20"/>
        </w:rPr>
        <w:t xml:space="preserve"> and cusps</w:t>
      </w:r>
    </w:p>
    <w:p w14:paraId="742FADB7" w14:textId="77777777" w:rsidR="001C6AB6" w:rsidRDefault="001C6AB6" w:rsidP="001C6AB6">
      <w:pPr>
        <w:widowControl w:val="0"/>
        <w:numPr>
          <w:ilvl w:val="0"/>
          <w:numId w:val="30"/>
        </w:numPr>
        <w:rPr>
          <w:rFonts w:asciiTheme="minorHAnsi" w:hAnsiTheme="minorHAnsi" w:cstheme="minorHAnsi"/>
          <w:sz w:val="20"/>
          <w:szCs w:val="20"/>
        </w:rPr>
      </w:pPr>
      <w:r>
        <w:rPr>
          <w:rFonts w:asciiTheme="minorHAnsi" w:hAnsiTheme="minorHAnsi" w:cstheme="minorHAnsi"/>
          <w:sz w:val="20"/>
          <w:szCs w:val="20"/>
        </w:rPr>
        <w:t>midpoint rule</w:t>
      </w:r>
    </w:p>
    <w:p w14:paraId="0ECE51FB" w14:textId="747CA4FB" w:rsidR="001C6AB6" w:rsidRPr="001C6AB6" w:rsidRDefault="001C6AB6" w:rsidP="001C6AB6">
      <w:pPr>
        <w:widowControl w:val="0"/>
        <w:numPr>
          <w:ilvl w:val="0"/>
          <w:numId w:val="30"/>
        </w:numPr>
        <w:rPr>
          <w:rFonts w:asciiTheme="minorHAnsi" w:hAnsiTheme="minorHAnsi" w:cstheme="minorHAnsi"/>
          <w:sz w:val="20"/>
          <w:szCs w:val="20"/>
        </w:rPr>
      </w:pPr>
      <w:r w:rsidRPr="001C6AB6">
        <w:rPr>
          <w:rFonts w:asciiTheme="minorHAnsi" w:hAnsiTheme="minorHAnsi" w:cstheme="minorHAnsi"/>
          <w:sz w:val="20"/>
          <w:szCs w:val="20"/>
        </w:rPr>
        <w:t>trapezoidal rule</w:t>
      </w:r>
    </w:p>
    <w:p w14:paraId="2C83D5E0" w14:textId="741B98F9" w:rsidR="001C6AB6" w:rsidRPr="00D56C3B" w:rsidRDefault="001C6AB6" w:rsidP="0060422C">
      <w:pPr>
        <w:widowControl w:val="0"/>
        <w:numPr>
          <w:ilvl w:val="0"/>
          <w:numId w:val="30"/>
        </w:numPr>
        <w:rPr>
          <w:rFonts w:asciiTheme="minorHAnsi" w:hAnsiTheme="minorHAnsi" w:cstheme="minorHAnsi"/>
          <w:sz w:val="20"/>
          <w:szCs w:val="20"/>
        </w:rPr>
      </w:pPr>
      <w:r>
        <w:rPr>
          <w:rFonts w:asciiTheme="minorHAnsi" w:hAnsiTheme="minorHAnsi" w:cstheme="minorHAnsi"/>
          <w:sz w:val="20"/>
          <w:szCs w:val="20"/>
        </w:rPr>
        <w:t>Simpson’s rule</w:t>
      </w:r>
    </w:p>
    <w:p w14:paraId="144A1D12" w14:textId="222499E0" w:rsidR="004F7797" w:rsidRPr="009242B0" w:rsidRDefault="004F7797" w:rsidP="00FC4818">
      <w:pPr>
        <w:rPr>
          <w:rFonts w:ascii="Arial" w:hAnsi="Arial" w:cs="Arial"/>
          <w:sz w:val="20"/>
          <w:szCs w:val="20"/>
        </w:rPr>
      </w:pPr>
    </w:p>
    <w:p w14:paraId="7A49F142" w14:textId="77777777" w:rsidR="004F7797" w:rsidRPr="00954068" w:rsidRDefault="004F7797" w:rsidP="004F7797">
      <w:pPr>
        <w:rPr>
          <w:rFonts w:cstheme="minorHAnsi"/>
          <w:sz w:val="20"/>
          <w:szCs w:val="20"/>
        </w:rPr>
      </w:pPr>
    </w:p>
    <w:tbl>
      <w:tblPr>
        <w:tblStyle w:val="TableGrid"/>
        <w:tblW w:w="10790" w:type="dxa"/>
        <w:tblInd w:w="-5" w:type="dxa"/>
        <w:shd w:val="clear" w:color="auto" w:fill="000000"/>
        <w:tblLook w:val="04A0" w:firstRow="1" w:lastRow="0" w:firstColumn="1" w:lastColumn="0" w:noHBand="0" w:noVBand="1"/>
      </w:tblPr>
      <w:tblGrid>
        <w:gridCol w:w="10790"/>
      </w:tblGrid>
      <w:tr w:rsidR="004F7797" w:rsidRPr="00954068" w14:paraId="0F976CC4" w14:textId="77777777" w:rsidTr="00B0162F">
        <w:tc>
          <w:tcPr>
            <w:tcW w:w="10790" w:type="dxa"/>
            <w:shd w:val="clear" w:color="auto" w:fill="000000"/>
            <w:tcMar>
              <w:top w:w="144" w:type="dxa"/>
              <w:left w:w="144" w:type="dxa"/>
              <w:bottom w:w="144" w:type="dxa"/>
              <w:right w:w="144" w:type="dxa"/>
            </w:tcMar>
          </w:tcPr>
          <w:p w14:paraId="01B97A40" w14:textId="77777777" w:rsidR="004F7797" w:rsidRPr="00954068" w:rsidRDefault="004F7797" w:rsidP="00B0162F">
            <w:pPr>
              <w:jc w:val="center"/>
              <w:rPr>
                <w:rFonts w:cstheme="minorHAnsi"/>
                <w:b/>
                <w:bCs/>
                <w:sz w:val="20"/>
                <w:szCs w:val="20"/>
              </w:rPr>
            </w:pPr>
            <w:r w:rsidRPr="00954068">
              <w:rPr>
                <w:rFonts w:cstheme="minorHAnsi"/>
                <w:b/>
                <w:bCs/>
                <w:sz w:val="20"/>
                <w:szCs w:val="20"/>
              </w:rPr>
              <w:t>STAGE 2</w:t>
            </w:r>
          </w:p>
          <w:p w14:paraId="439393BC" w14:textId="77777777" w:rsidR="004F7797" w:rsidRPr="00954068" w:rsidRDefault="004F7797" w:rsidP="00B0162F">
            <w:pPr>
              <w:jc w:val="center"/>
              <w:rPr>
                <w:rFonts w:cstheme="minorHAnsi"/>
                <w:sz w:val="20"/>
                <w:szCs w:val="20"/>
              </w:rPr>
            </w:pPr>
            <w:r w:rsidRPr="00954068">
              <w:rPr>
                <w:rFonts w:cstheme="minorHAnsi"/>
                <w:b/>
                <w:bCs/>
                <w:sz w:val="20"/>
                <w:szCs w:val="20"/>
              </w:rPr>
              <w:t>Evidence of Learning</w:t>
            </w:r>
          </w:p>
        </w:tc>
      </w:tr>
    </w:tbl>
    <w:p w14:paraId="3F346109" w14:textId="77777777" w:rsidR="004F7797" w:rsidRPr="00954068" w:rsidRDefault="004F7797" w:rsidP="004F7797">
      <w:pPr>
        <w:rPr>
          <w:rFonts w:cstheme="minorHAnsi"/>
          <w:sz w:val="20"/>
          <w:szCs w:val="20"/>
        </w:rPr>
      </w:pPr>
    </w:p>
    <w:p w14:paraId="577B7B32" w14:textId="257682FC" w:rsidR="004F7797" w:rsidRPr="00D56C3B" w:rsidRDefault="004F7797" w:rsidP="004F7797">
      <w:pPr>
        <w:rPr>
          <w:rFonts w:asciiTheme="minorHAnsi" w:hAnsiTheme="minorHAnsi" w:cstheme="minorHAnsi"/>
          <w:b/>
          <w:bCs/>
          <w:sz w:val="20"/>
          <w:szCs w:val="20"/>
        </w:rPr>
      </w:pPr>
      <w:r w:rsidRPr="00D56C3B">
        <w:rPr>
          <w:rFonts w:asciiTheme="minorHAnsi" w:hAnsiTheme="minorHAnsi" w:cstheme="minorHAnsi"/>
          <w:b/>
          <w:bCs/>
          <w:sz w:val="20"/>
          <w:szCs w:val="20"/>
          <w:highlight w:val="yellow"/>
        </w:rPr>
        <w:t>Formative Activities, Tasks, or Projects:</w:t>
      </w:r>
      <w:r w:rsidRPr="00D56C3B">
        <w:rPr>
          <w:rFonts w:asciiTheme="minorHAnsi" w:hAnsiTheme="minorHAnsi" w:cstheme="minorHAnsi"/>
          <w:b/>
          <w:bCs/>
          <w:sz w:val="20"/>
          <w:szCs w:val="20"/>
        </w:rPr>
        <w:t xml:space="preserve"> </w:t>
      </w:r>
    </w:p>
    <w:p w14:paraId="4E8BCA93" w14:textId="63E738C0" w:rsidR="00FC4818" w:rsidRPr="00D56C3B" w:rsidRDefault="00FC4818" w:rsidP="004F7797">
      <w:pPr>
        <w:rPr>
          <w:rFonts w:asciiTheme="minorHAnsi" w:hAnsiTheme="minorHAnsi" w:cstheme="minorHAnsi"/>
          <w:b/>
          <w:bCs/>
          <w:sz w:val="20"/>
          <w:szCs w:val="20"/>
        </w:rPr>
      </w:pPr>
    </w:p>
    <w:p w14:paraId="15CD35DD" w14:textId="383F1ADB" w:rsidR="00FC4818" w:rsidRPr="00D56C3B" w:rsidRDefault="00EA39F3" w:rsidP="0060422C">
      <w:pPr>
        <w:widowControl w:val="0"/>
        <w:numPr>
          <w:ilvl w:val="0"/>
          <w:numId w:val="32"/>
        </w:numPr>
        <w:rPr>
          <w:rFonts w:asciiTheme="minorHAnsi" w:hAnsiTheme="minorHAnsi" w:cstheme="minorHAnsi"/>
          <w:sz w:val="20"/>
          <w:szCs w:val="20"/>
        </w:rPr>
      </w:pPr>
      <w:r>
        <w:rPr>
          <w:rFonts w:asciiTheme="minorHAnsi" w:hAnsiTheme="minorHAnsi" w:cstheme="minorHAnsi"/>
          <w:sz w:val="20"/>
          <w:szCs w:val="20"/>
        </w:rPr>
        <w:t>R</w:t>
      </w:r>
      <w:r w:rsidR="00FC4818" w:rsidRPr="00D56C3B">
        <w:rPr>
          <w:rFonts w:asciiTheme="minorHAnsi" w:hAnsiTheme="minorHAnsi" w:cstheme="minorHAnsi"/>
          <w:sz w:val="20"/>
          <w:szCs w:val="20"/>
        </w:rPr>
        <w:t xml:space="preserve">eview the concepts of position, </w:t>
      </w:r>
      <w:proofErr w:type="gramStart"/>
      <w:r w:rsidR="00FC4818" w:rsidRPr="00D56C3B">
        <w:rPr>
          <w:rFonts w:asciiTheme="minorHAnsi" w:hAnsiTheme="minorHAnsi" w:cstheme="minorHAnsi"/>
          <w:sz w:val="20"/>
          <w:szCs w:val="20"/>
        </w:rPr>
        <w:t>velocity</w:t>
      </w:r>
      <w:proofErr w:type="gramEnd"/>
      <w:r w:rsidR="00FC4818" w:rsidRPr="00D56C3B">
        <w:rPr>
          <w:rFonts w:asciiTheme="minorHAnsi" w:hAnsiTheme="minorHAnsi" w:cstheme="minorHAnsi"/>
          <w:sz w:val="20"/>
          <w:szCs w:val="20"/>
        </w:rPr>
        <w:t xml:space="preserve"> and acceleration</w:t>
      </w:r>
    </w:p>
    <w:p w14:paraId="7C981F6C" w14:textId="67E3E2F3" w:rsidR="00FC4818" w:rsidRPr="00D56C3B" w:rsidRDefault="00EA39F3" w:rsidP="0060422C">
      <w:pPr>
        <w:widowControl w:val="0"/>
        <w:numPr>
          <w:ilvl w:val="0"/>
          <w:numId w:val="32"/>
        </w:numPr>
        <w:rPr>
          <w:rFonts w:asciiTheme="minorHAnsi" w:hAnsiTheme="minorHAnsi" w:cstheme="minorHAnsi"/>
          <w:sz w:val="20"/>
          <w:szCs w:val="20"/>
        </w:rPr>
      </w:pPr>
      <w:r>
        <w:rPr>
          <w:rFonts w:asciiTheme="minorHAnsi" w:hAnsiTheme="minorHAnsi" w:cstheme="minorHAnsi"/>
          <w:sz w:val="20"/>
          <w:szCs w:val="20"/>
        </w:rPr>
        <w:t>S</w:t>
      </w:r>
      <w:r w:rsidR="00FC4818" w:rsidRPr="00D56C3B">
        <w:rPr>
          <w:rFonts w:asciiTheme="minorHAnsi" w:hAnsiTheme="minorHAnsi" w:cstheme="minorHAnsi"/>
          <w:sz w:val="20"/>
          <w:szCs w:val="20"/>
        </w:rPr>
        <w:t>tudents need to understand that the integral of a rate gives the net change</w:t>
      </w:r>
    </w:p>
    <w:p w14:paraId="72FA5EA7" w14:textId="77777777" w:rsidR="00FC4818" w:rsidRPr="002F13FE" w:rsidRDefault="00FC4818" w:rsidP="002F13FE">
      <w:pPr>
        <w:widowControl w:val="0"/>
        <w:numPr>
          <w:ilvl w:val="0"/>
          <w:numId w:val="32"/>
        </w:numPr>
        <w:rPr>
          <w:rFonts w:asciiTheme="minorHAnsi" w:hAnsiTheme="minorHAnsi" w:cstheme="minorHAnsi"/>
          <w:sz w:val="20"/>
          <w:szCs w:val="20"/>
        </w:rPr>
      </w:pPr>
      <w:r w:rsidRPr="002F13FE">
        <w:rPr>
          <w:rFonts w:asciiTheme="minorHAnsi" w:hAnsiTheme="minorHAnsi" w:cstheme="minorHAnsi"/>
          <w:sz w:val="20"/>
          <w:szCs w:val="20"/>
        </w:rPr>
        <w:t>Utilize examples that take students beyond the velocity position relationship</w:t>
      </w:r>
    </w:p>
    <w:p w14:paraId="0A0E2694" w14:textId="39417E69" w:rsidR="00FC4818" w:rsidRPr="002F13FE" w:rsidRDefault="00EA39F3" w:rsidP="002F13FE">
      <w:pPr>
        <w:widowControl w:val="0"/>
        <w:numPr>
          <w:ilvl w:val="0"/>
          <w:numId w:val="32"/>
        </w:numPr>
        <w:rPr>
          <w:rFonts w:asciiTheme="minorHAnsi" w:hAnsiTheme="minorHAnsi" w:cstheme="minorHAnsi"/>
          <w:sz w:val="20"/>
          <w:szCs w:val="20"/>
        </w:rPr>
      </w:pPr>
      <w:r w:rsidRPr="002F13FE">
        <w:rPr>
          <w:rFonts w:asciiTheme="minorHAnsi" w:hAnsiTheme="minorHAnsi" w:cstheme="minorHAnsi"/>
          <w:sz w:val="20"/>
          <w:szCs w:val="20"/>
        </w:rPr>
        <w:t>S</w:t>
      </w:r>
      <w:r w:rsidR="00FC4818" w:rsidRPr="002F13FE">
        <w:rPr>
          <w:rFonts w:asciiTheme="minorHAnsi" w:hAnsiTheme="minorHAnsi" w:cstheme="minorHAnsi"/>
          <w:sz w:val="20"/>
          <w:szCs w:val="20"/>
        </w:rPr>
        <w:t xml:space="preserve">tudents need to graph the region to decide on function dominance, </w:t>
      </w:r>
      <w:proofErr w:type="gramStart"/>
      <w:r w:rsidR="00FC4818" w:rsidRPr="002F13FE">
        <w:rPr>
          <w:rFonts w:asciiTheme="minorHAnsi" w:hAnsiTheme="minorHAnsi" w:cstheme="minorHAnsi"/>
          <w:sz w:val="20"/>
          <w:szCs w:val="20"/>
        </w:rPr>
        <w:t>limits</w:t>
      </w:r>
      <w:proofErr w:type="gramEnd"/>
      <w:r w:rsidR="00FC4818" w:rsidRPr="002F13FE">
        <w:rPr>
          <w:rFonts w:asciiTheme="minorHAnsi" w:hAnsiTheme="minorHAnsi" w:cstheme="minorHAnsi"/>
          <w:sz w:val="20"/>
          <w:szCs w:val="20"/>
        </w:rPr>
        <w:t xml:space="preserve"> and variable of integration</w:t>
      </w:r>
    </w:p>
    <w:p w14:paraId="5BEAC39F" w14:textId="6D85A5DF" w:rsidR="00FC4818" w:rsidRPr="002F13FE" w:rsidRDefault="00EA39F3" w:rsidP="002F13FE">
      <w:pPr>
        <w:widowControl w:val="0"/>
        <w:numPr>
          <w:ilvl w:val="0"/>
          <w:numId w:val="32"/>
        </w:numPr>
        <w:rPr>
          <w:rFonts w:asciiTheme="minorHAnsi" w:hAnsiTheme="minorHAnsi" w:cstheme="minorHAnsi"/>
          <w:sz w:val="20"/>
          <w:szCs w:val="20"/>
        </w:rPr>
      </w:pPr>
      <w:r w:rsidRPr="002F13FE">
        <w:rPr>
          <w:rFonts w:asciiTheme="minorHAnsi" w:hAnsiTheme="minorHAnsi" w:cstheme="minorHAnsi"/>
          <w:sz w:val="20"/>
          <w:szCs w:val="20"/>
        </w:rPr>
        <w:t>E</w:t>
      </w:r>
      <w:r w:rsidR="00FC4818" w:rsidRPr="002F13FE">
        <w:rPr>
          <w:rFonts w:asciiTheme="minorHAnsi" w:hAnsiTheme="minorHAnsi" w:cstheme="minorHAnsi"/>
          <w:sz w:val="20"/>
          <w:szCs w:val="20"/>
        </w:rPr>
        <w:t>mphasis on volumes of rotations vs. solids</w:t>
      </w:r>
    </w:p>
    <w:p w14:paraId="585F8C04" w14:textId="77777777" w:rsidR="00FC4818" w:rsidRPr="002F13FE" w:rsidRDefault="00FC4818" w:rsidP="002F13FE">
      <w:pPr>
        <w:widowControl w:val="0"/>
        <w:numPr>
          <w:ilvl w:val="0"/>
          <w:numId w:val="32"/>
        </w:numPr>
        <w:rPr>
          <w:rFonts w:asciiTheme="minorHAnsi" w:hAnsiTheme="minorHAnsi" w:cstheme="minorHAnsi"/>
          <w:sz w:val="20"/>
          <w:szCs w:val="20"/>
        </w:rPr>
      </w:pPr>
      <w:r w:rsidRPr="002F13FE">
        <w:rPr>
          <w:rFonts w:asciiTheme="minorHAnsi" w:hAnsiTheme="minorHAnsi" w:cstheme="minorHAnsi"/>
          <w:sz w:val="20"/>
          <w:szCs w:val="20"/>
        </w:rPr>
        <w:t>Disk vs. washer method with shells as an alternate method.</w:t>
      </w:r>
    </w:p>
    <w:p w14:paraId="648B6CD0" w14:textId="63274000" w:rsidR="00FC4818" w:rsidRPr="002F13FE" w:rsidRDefault="00FC4818" w:rsidP="002F13FE">
      <w:pPr>
        <w:widowControl w:val="0"/>
        <w:numPr>
          <w:ilvl w:val="0"/>
          <w:numId w:val="32"/>
        </w:numPr>
        <w:rPr>
          <w:rFonts w:asciiTheme="minorHAnsi" w:hAnsiTheme="minorHAnsi" w:cstheme="minorHAnsi"/>
          <w:sz w:val="20"/>
          <w:szCs w:val="20"/>
        </w:rPr>
      </w:pPr>
      <w:r w:rsidRPr="002F13FE">
        <w:rPr>
          <w:rFonts w:asciiTheme="minorHAnsi" w:hAnsiTheme="minorHAnsi" w:cstheme="minorHAnsi"/>
          <w:sz w:val="20"/>
          <w:szCs w:val="20"/>
        </w:rPr>
        <w:t>Use websites available for students to see the three</w:t>
      </w:r>
      <w:r w:rsidR="00A02986">
        <w:rPr>
          <w:rFonts w:asciiTheme="minorHAnsi" w:hAnsiTheme="minorHAnsi" w:cstheme="minorHAnsi"/>
          <w:sz w:val="20"/>
          <w:szCs w:val="20"/>
        </w:rPr>
        <w:t>-</w:t>
      </w:r>
      <w:r w:rsidRPr="002F13FE">
        <w:rPr>
          <w:rFonts w:asciiTheme="minorHAnsi" w:hAnsiTheme="minorHAnsi" w:cstheme="minorHAnsi"/>
          <w:sz w:val="20"/>
          <w:szCs w:val="20"/>
        </w:rPr>
        <w:t>dimensional creation of the solids</w:t>
      </w:r>
    </w:p>
    <w:p w14:paraId="53DA4EF6" w14:textId="77777777" w:rsidR="00FC4818" w:rsidRPr="002F13FE" w:rsidRDefault="00FC4818" w:rsidP="002F13FE">
      <w:pPr>
        <w:widowControl w:val="0"/>
        <w:numPr>
          <w:ilvl w:val="0"/>
          <w:numId w:val="32"/>
        </w:numPr>
        <w:rPr>
          <w:rFonts w:asciiTheme="minorHAnsi" w:hAnsiTheme="minorHAnsi" w:cstheme="minorHAnsi"/>
          <w:sz w:val="20"/>
          <w:szCs w:val="20"/>
        </w:rPr>
      </w:pPr>
      <w:r w:rsidRPr="002F13FE">
        <w:rPr>
          <w:rFonts w:asciiTheme="minorHAnsi" w:hAnsiTheme="minorHAnsi" w:cstheme="minorHAnsi"/>
          <w:sz w:val="20"/>
          <w:szCs w:val="20"/>
        </w:rPr>
        <w:t>For length of a curve discuss the reasoning behind x versus y integration variable</w:t>
      </w:r>
    </w:p>
    <w:p w14:paraId="373220B4" w14:textId="77777777" w:rsidR="004F7797" w:rsidRPr="002F13FE" w:rsidRDefault="004F7797" w:rsidP="002F13FE">
      <w:pPr>
        <w:rPr>
          <w:rFonts w:asciiTheme="minorHAnsi" w:hAnsiTheme="minorHAnsi" w:cstheme="minorHAnsi"/>
          <w:sz w:val="20"/>
          <w:szCs w:val="20"/>
        </w:rPr>
      </w:pPr>
    </w:p>
    <w:p w14:paraId="5951C883" w14:textId="31862514" w:rsidR="00832210" w:rsidRPr="002F13FE" w:rsidRDefault="00832210" w:rsidP="002F13FE">
      <w:pPr>
        <w:rPr>
          <w:rFonts w:asciiTheme="minorHAnsi" w:hAnsiTheme="minorHAnsi" w:cstheme="minorHAnsi"/>
          <w:color w:val="FFFFFF" w:themeColor="background1"/>
          <w:sz w:val="20"/>
          <w:szCs w:val="20"/>
        </w:rPr>
      </w:pPr>
      <w:r w:rsidRPr="002F13FE">
        <w:rPr>
          <w:rFonts w:asciiTheme="minorHAnsi" w:hAnsiTheme="minorHAnsi" w:cstheme="minorHAnsi"/>
          <w:b/>
          <w:bCs/>
          <w:sz w:val="20"/>
          <w:szCs w:val="20"/>
          <w:u w:val="single"/>
        </w:rPr>
        <w:t xml:space="preserve">Assessment Topic #8: Key </w:t>
      </w:r>
      <w:proofErr w:type="gramStart"/>
      <w:r w:rsidRPr="002F13FE">
        <w:rPr>
          <w:rFonts w:asciiTheme="minorHAnsi" w:hAnsiTheme="minorHAnsi" w:cstheme="minorHAnsi"/>
          <w:b/>
          <w:bCs/>
          <w:sz w:val="20"/>
          <w:szCs w:val="20"/>
          <w:u w:val="single"/>
        </w:rPr>
        <w:t>Concept :</w:t>
      </w:r>
      <w:proofErr w:type="gramEnd"/>
      <w:r w:rsidRPr="002F13FE">
        <w:rPr>
          <w:rFonts w:asciiTheme="minorHAnsi" w:hAnsiTheme="minorHAnsi" w:cstheme="minorHAnsi"/>
          <w:b/>
          <w:bCs/>
          <w:sz w:val="20"/>
          <w:szCs w:val="20"/>
          <w:u w:val="single"/>
        </w:rPr>
        <w:t xml:space="preserve"> </w:t>
      </w:r>
      <w:r w:rsidRPr="002F13FE">
        <w:rPr>
          <w:rFonts w:asciiTheme="minorHAnsi" w:hAnsiTheme="minorHAnsi" w:cstheme="minorHAnsi"/>
          <w:b/>
          <w:noProof/>
          <w:sz w:val="20"/>
          <w:szCs w:val="20"/>
          <w:u w:val="single"/>
        </w:rPr>
        <w:t>Applications of Integration</w:t>
      </w:r>
      <w:r w:rsidRPr="002F13FE">
        <w:rPr>
          <w:rFonts w:asciiTheme="minorHAnsi" w:hAnsiTheme="minorHAnsi" w:cstheme="minorHAnsi"/>
          <w:b/>
          <w:bCs/>
          <w:sz w:val="20"/>
          <w:szCs w:val="20"/>
        </w:rPr>
        <w:t xml:space="preserve"> </w:t>
      </w:r>
      <w:r w:rsidRPr="002F13FE">
        <w:rPr>
          <w:rFonts w:asciiTheme="minorHAnsi" w:hAnsiTheme="minorHAnsi" w:cstheme="minorHAnsi"/>
          <w:color w:val="FFFFFF" w:themeColor="background1"/>
          <w:sz w:val="20"/>
          <w:szCs w:val="20"/>
          <w:highlight w:val="blue"/>
        </w:rPr>
        <w:t>CR1</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CR2</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CR3</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CR4</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CR5</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CR6</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CR7</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 xml:space="preserve"> CR8</w:t>
      </w:r>
    </w:p>
    <w:p w14:paraId="024941CB" w14:textId="77777777" w:rsidR="00832210" w:rsidRPr="002F13FE" w:rsidRDefault="00832210" w:rsidP="002F13FE">
      <w:pPr>
        <w:rPr>
          <w:rFonts w:asciiTheme="minorHAnsi" w:hAnsiTheme="minorHAnsi" w:cstheme="minorHAnsi"/>
          <w:b/>
          <w:bCs/>
          <w:sz w:val="20"/>
          <w:szCs w:val="20"/>
        </w:rPr>
      </w:pPr>
    </w:p>
    <w:p w14:paraId="24F0E106" w14:textId="21C8835A" w:rsidR="00832210" w:rsidRPr="002F13FE" w:rsidRDefault="00832210" w:rsidP="002F13FE">
      <w:pPr>
        <w:rPr>
          <w:rFonts w:asciiTheme="minorHAnsi" w:hAnsiTheme="minorHAnsi" w:cstheme="minorHAnsi"/>
          <w:sz w:val="20"/>
          <w:szCs w:val="20"/>
          <w:u w:val="single"/>
        </w:rPr>
      </w:pPr>
      <w:r w:rsidRPr="002F13FE">
        <w:rPr>
          <w:rFonts w:asciiTheme="minorHAnsi" w:hAnsiTheme="minorHAnsi" w:cstheme="minorHAnsi"/>
          <w:sz w:val="20"/>
          <w:szCs w:val="20"/>
          <w:u w:val="single"/>
        </w:rPr>
        <w:t xml:space="preserve">Lesson Theme </w:t>
      </w:r>
      <w:proofErr w:type="gramStart"/>
      <w:r w:rsidRPr="002F13FE">
        <w:rPr>
          <w:rFonts w:asciiTheme="minorHAnsi" w:hAnsiTheme="minorHAnsi" w:cstheme="minorHAnsi"/>
          <w:sz w:val="20"/>
          <w:szCs w:val="20"/>
          <w:u w:val="single"/>
        </w:rPr>
        <w:t>6.3 :</w:t>
      </w:r>
      <w:proofErr w:type="gramEnd"/>
      <w:r w:rsidRPr="002F13FE">
        <w:rPr>
          <w:rFonts w:asciiTheme="minorHAnsi" w:hAnsiTheme="minorHAnsi" w:cstheme="minorHAnsi"/>
          <w:sz w:val="20"/>
          <w:szCs w:val="20"/>
          <w:u w:val="single"/>
        </w:rPr>
        <w:t xml:space="preserve"> Differential Equations &amp; Motion</w:t>
      </w:r>
      <w:r w:rsidR="005C6EEF">
        <w:rPr>
          <w:rFonts w:asciiTheme="minorHAnsi" w:hAnsiTheme="minorHAnsi" w:cstheme="minorHAnsi"/>
          <w:sz w:val="20"/>
          <w:szCs w:val="20"/>
          <w:u w:val="single"/>
        </w:rPr>
        <w:t xml:space="preserve"> </w:t>
      </w:r>
      <w:r w:rsidR="00FF41B2" w:rsidRPr="005417ED">
        <w:rPr>
          <w:rFonts w:asciiTheme="minorHAnsi" w:hAnsiTheme="minorHAnsi" w:cstheme="minorHAnsi"/>
          <w:sz w:val="20"/>
          <w:szCs w:val="20"/>
          <w:highlight w:val="cyan"/>
        </w:rPr>
        <w:t>(1.E) (4.B)</w:t>
      </w:r>
    </w:p>
    <w:p w14:paraId="57742142" w14:textId="7007A37A" w:rsidR="002D1B0D" w:rsidRPr="002D1B0D" w:rsidRDefault="00121681" w:rsidP="002F13FE">
      <w:pPr>
        <w:rPr>
          <w:rFonts w:asciiTheme="minorHAnsi" w:hAnsiTheme="minorHAnsi" w:cstheme="minorHAnsi"/>
          <w:sz w:val="20"/>
          <w:szCs w:val="20"/>
        </w:rPr>
      </w:pPr>
      <w:r>
        <w:rPr>
          <w:rFonts w:asciiTheme="minorHAnsi" w:hAnsiTheme="minorHAnsi" w:cstheme="minorHAnsi"/>
          <w:sz w:val="20"/>
          <w:szCs w:val="20"/>
        </w:rPr>
        <w:t>Revisit lesson 6.3 going over problems competed as a class previously.</w:t>
      </w:r>
    </w:p>
    <w:p w14:paraId="63260C13" w14:textId="77777777" w:rsidR="00832210" w:rsidRPr="002F13FE" w:rsidRDefault="00832210" w:rsidP="002F13FE">
      <w:pPr>
        <w:rPr>
          <w:rFonts w:asciiTheme="minorHAnsi" w:hAnsiTheme="minorHAnsi" w:cstheme="minorHAnsi"/>
          <w:color w:val="000000" w:themeColor="text1"/>
          <w:sz w:val="20"/>
          <w:szCs w:val="20"/>
        </w:rPr>
      </w:pPr>
    </w:p>
    <w:p w14:paraId="45AA14A9" w14:textId="6BF9015F" w:rsidR="00832210" w:rsidRPr="002F13FE" w:rsidRDefault="00832210" w:rsidP="002F13FE">
      <w:pPr>
        <w:rPr>
          <w:rFonts w:asciiTheme="minorHAnsi" w:hAnsiTheme="minorHAnsi" w:cstheme="minorHAnsi"/>
          <w:sz w:val="20"/>
          <w:szCs w:val="20"/>
          <w:u w:val="single"/>
        </w:rPr>
      </w:pPr>
      <w:r w:rsidRPr="002F13FE">
        <w:rPr>
          <w:rFonts w:asciiTheme="minorHAnsi" w:hAnsiTheme="minorHAnsi" w:cstheme="minorHAnsi"/>
          <w:sz w:val="20"/>
          <w:szCs w:val="20"/>
          <w:u w:val="single"/>
        </w:rPr>
        <w:t xml:space="preserve">Lesson Theme </w:t>
      </w:r>
      <w:proofErr w:type="gramStart"/>
      <w:r w:rsidRPr="002F13FE">
        <w:rPr>
          <w:rFonts w:asciiTheme="minorHAnsi" w:hAnsiTheme="minorHAnsi" w:cstheme="minorHAnsi"/>
          <w:sz w:val="20"/>
          <w:szCs w:val="20"/>
          <w:u w:val="single"/>
        </w:rPr>
        <w:t>6.4 :</w:t>
      </w:r>
      <w:proofErr w:type="gramEnd"/>
      <w:r w:rsidRPr="002F13FE">
        <w:rPr>
          <w:rFonts w:asciiTheme="minorHAnsi" w:hAnsiTheme="minorHAnsi" w:cstheme="minorHAnsi"/>
          <w:sz w:val="20"/>
          <w:szCs w:val="20"/>
          <w:u w:val="single"/>
        </w:rPr>
        <w:t xml:space="preserve"> The Second Fundamental Theorem of Calculus</w:t>
      </w:r>
      <w:r w:rsidR="00FF41B2">
        <w:rPr>
          <w:rFonts w:asciiTheme="minorHAnsi" w:hAnsiTheme="minorHAnsi" w:cstheme="minorHAnsi"/>
          <w:sz w:val="20"/>
          <w:szCs w:val="20"/>
          <w:u w:val="single"/>
        </w:rPr>
        <w:t xml:space="preserve"> </w:t>
      </w:r>
      <w:r w:rsidR="00FF41B2" w:rsidRPr="005417ED">
        <w:rPr>
          <w:rFonts w:asciiTheme="minorHAnsi" w:hAnsiTheme="minorHAnsi" w:cstheme="minorHAnsi"/>
          <w:sz w:val="20"/>
          <w:szCs w:val="20"/>
          <w:highlight w:val="cyan"/>
        </w:rPr>
        <w:t>(1.D) (1.E)</w:t>
      </w:r>
    </w:p>
    <w:p w14:paraId="771ABF19" w14:textId="517EE7DC" w:rsidR="002D1B0D" w:rsidRPr="002D1B0D" w:rsidRDefault="00121681" w:rsidP="002F13FE">
      <w:pPr>
        <w:rPr>
          <w:rFonts w:asciiTheme="minorHAnsi" w:hAnsiTheme="minorHAnsi" w:cstheme="minorHAnsi"/>
          <w:sz w:val="20"/>
          <w:szCs w:val="20"/>
        </w:rPr>
      </w:pPr>
      <w:r>
        <w:rPr>
          <w:rFonts w:asciiTheme="minorHAnsi" w:hAnsiTheme="minorHAnsi" w:cstheme="minorHAnsi"/>
          <w:sz w:val="20"/>
          <w:szCs w:val="20"/>
        </w:rPr>
        <w:t>M</w:t>
      </w:r>
      <w:r w:rsidR="002D1B0D" w:rsidRPr="002D1B0D">
        <w:rPr>
          <w:rFonts w:asciiTheme="minorHAnsi" w:hAnsiTheme="minorHAnsi" w:cstheme="minorHAnsi"/>
          <w:sz w:val="20"/>
          <w:szCs w:val="20"/>
        </w:rPr>
        <w:t xml:space="preserve">any functions do not have elementary function </w:t>
      </w:r>
      <w:proofErr w:type="gramStart"/>
      <w:r w:rsidR="002D1B0D" w:rsidRPr="002D1B0D">
        <w:rPr>
          <w:rFonts w:asciiTheme="minorHAnsi" w:hAnsiTheme="minorHAnsi" w:cstheme="minorHAnsi"/>
          <w:sz w:val="20"/>
          <w:szCs w:val="20"/>
        </w:rPr>
        <w:t>antiderivatives</w:t>
      </w:r>
      <w:proofErr w:type="gramEnd"/>
      <w:r>
        <w:rPr>
          <w:rFonts w:asciiTheme="minorHAnsi" w:hAnsiTheme="minorHAnsi" w:cstheme="minorHAnsi"/>
          <w:sz w:val="20"/>
          <w:szCs w:val="20"/>
        </w:rPr>
        <w:t xml:space="preserve"> so t</w:t>
      </w:r>
      <w:r w:rsidR="002D1B0D" w:rsidRPr="002D1B0D">
        <w:rPr>
          <w:rFonts w:asciiTheme="minorHAnsi" w:hAnsiTheme="minorHAnsi" w:cstheme="minorHAnsi"/>
          <w:sz w:val="20"/>
          <w:szCs w:val="20"/>
        </w:rPr>
        <w:t>he construction theorem allows us to define and analyze an antiderivative functio</w:t>
      </w:r>
      <w:r>
        <w:rPr>
          <w:rFonts w:asciiTheme="minorHAnsi" w:hAnsiTheme="minorHAnsi" w:cstheme="minorHAnsi"/>
          <w:sz w:val="20"/>
          <w:szCs w:val="20"/>
        </w:rPr>
        <w:t>n</w:t>
      </w:r>
      <w:r w:rsidR="002D1B0D" w:rsidRPr="002D1B0D">
        <w:rPr>
          <w:rFonts w:asciiTheme="minorHAnsi" w:hAnsiTheme="minorHAnsi" w:cstheme="minorHAnsi"/>
          <w:sz w:val="20"/>
          <w:szCs w:val="20"/>
        </w:rPr>
        <w:t xml:space="preserve"> through the graphical justification and the “squeeze theorem.” </w:t>
      </w:r>
      <w:r>
        <w:rPr>
          <w:rFonts w:asciiTheme="minorHAnsi" w:hAnsiTheme="minorHAnsi" w:cstheme="minorHAnsi"/>
          <w:sz w:val="20"/>
          <w:szCs w:val="20"/>
        </w:rPr>
        <w:t xml:space="preserve">Section 5.4 could be </w:t>
      </w:r>
      <w:proofErr w:type="gramStart"/>
      <w:r w:rsidR="00124BA9">
        <w:rPr>
          <w:rFonts w:asciiTheme="minorHAnsi" w:hAnsiTheme="minorHAnsi" w:cstheme="minorHAnsi"/>
          <w:sz w:val="20"/>
          <w:szCs w:val="20"/>
        </w:rPr>
        <w:t>referred</w:t>
      </w:r>
      <w:r>
        <w:rPr>
          <w:rFonts w:asciiTheme="minorHAnsi" w:hAnsiTheme="minorHAnsi" w:cstheme="minorHAnsi"/>
          <w:sz w:val="20"/>
          <w:szCs w:val="20"/>
        </w:rPr>
        <w:t xml:space="preserve"> back</w:t>
      </w:r>
      <w:proofErr w:type="gramEnd"/>
      <w:r>
        <w:rPr>
          <w:rFonts w:asciiTheme="minorHAnsi" w:hAnsiTheme="minorHAnsi" w:cstheme="minorHAnsi"/>
          <w:sz w:val="20"/>
          <w:szCs w:val="20"/>
        </w:rPr>
        <w:t xml:space="preserve"> to </w:t>
      </w:r>
      <w:r w:rsidR="00124BA9">
        <w:rPr>
          <w:rFonts w:asciiTheme="minorHAnsi" w:hAnsiTheme="minorHAnsi" w:cstheme="minorHAnsi"/>
          <w:sz w:val="20"/>
          <w:szCs w:val="20"/>
        </w:rPr>
        <w:t>for review.</w:t>
      </w:r>
      <w:r w:rsidR="002D1B0D" w:rsidRPr="002D1B0D">
        <w:rPr>
          <w:rFonts w:asciiTheme="minorHAnsi" w:hAnsiTheme="minorHAnsi" w:cstheme="minorHAnsi"/>
          <w:sz w:val="20"/>
          <w:szCs w:val="20"/>
        </w:rPr>
        <w:t xml:space="preserve"> Extend the examples on </w:t>
      </w:r>
      <m:oMath>
        <m:r>
          <m:rPr>
            <m:sty m:val="p"/>
          </m:rPr>
          <w:rPr>
            <w:rFonts w:ascii="Cambria Math" w:hAnsi="Cambria Math" w:cstheme="minorHAnsi"/>
            <w:sz w:val="20"/>
            <w:szCs w:val="20"/>
          </w:rPr>
          <m:t>Si</m:t>
        </m:r>
        <m:r>
          <w:rPr>
            <w:rFonts w:ascii="Cambria Math" w:hAnsi="Cambria Math" w:cstheme="minorHAnsi"/>
            <w:sz w:val="20"/>
            <w:szCs w:val="20"/>
          </w:rPr>
          <m:t>(</m:t>
        </m:r>
        <m:r>
          <w:rPr>
            <w:rFonts w:ascii="Cambria Math" w:hAnsi="Cambria Math" w:cs="Cambria Math"/>
            <w:sz w:val="20"/>
            <w:szCs w:val="20"/>
          </w:rPr>
          <m:t>x</m:t>
        </m:r>
        <m:r>
          <w:rPr>
            <w:rFonts w:ascii="Cambria Math" w:hAnsi="Cambria Math" w:cstheme="minorHAnsi"/>
            <w:sz w:val="20"/>
            <w:szCs w:val="20"/>
          </w:rPr>
          <m:t>)</m:t>
        </m:r>
      </m:oMath>
      <w:r w:rsidR="002D1B0D" w:rsidRPr="002D1B0D">
        <w:rPr>
          <w:rFonts w:asciiTheme="minorHAnsi" w:hAnsiTheme="minorHAnsi" w:cstheme="minorHAnsi"/>
          <w:sz w:val="20"/>
          <w:szCs w:val="20"/>
        </w:rPr>
        <w:t xml:space="preserve"> by using </w:t>
      </w:r>
      <w:r w:rsidR="00124BA9">
        <w:rPr>
          <w:rFonts w:asciiTheme="minorHAnsi" w:hAnsiTheme="minorHAnsi" w:cstheme="minorHAnsi"/>
          <w:sz w:val="20"/>
          <w:szCs w:val="20"/>
        </w:rPr>
        <w:t>p</w:t>
      </w:r>
      <w:r w:rsidR="002D1B0D" w:rsidRPr="002D1B0D">
        <w:rPr>
          <w:rFonts w:asciiTheme="minorHAnsi" w:hAnsiTheme="minorHAnsi" w:cstheme="minorHAnsi"/>
          <w:sz w:val="20"/>
          <w:szCs w:val="20"/>
        </w:rPr>
        <w:t xml:space="preserve">roblems </w:t>
      </w:r>
      <w:r w:rsidR="00124BA9">
        <w:rPr>
          <w:rFonts w:asciiTheme="minorHAnsi" w:hAnsiTheme="minorHAnsi" w:cstheme="minorHAnsi"/>
          <w:sz w:val="20"/>
          <w:szCs w:val="20"/>
        </w:rPr>
        <w:t>in</w:t>
      </w:r>
      <w:r w:rsidR="002D1B0D" w:rsidRPr="002D1B0D">
        <w:rPr>
          <w:rFonts w:asciiTheme="minorHAnsi" w:hAnsiTheme="minorHAnsi" w:cstheme="minorHAnsi"/>
          <w:sz w:val="20"/>
          <w:szCs w:val="20"/>
        </w:rPr>
        <w:t xml:space="preserve"> the text, or use the </w:t>
      </w:r>
      <w:proofErr w:type="gramStart"/>
      <w:r w:rsidR="002D1B0D" w:rsidRPr="002D1B0D">
        <w:rPr>
          <w:rFonts w:asciiTheme="minorHAnsi" w:hAnsiTheme="minorHAnsi" w:cstheme="minorHAnsi"/>
          <w:sz w:val="20"/>
          <w:szCs w:val="20"/>
        </w:rPr>
        <w:t xml:space="preserve">error </w:t>
      </w:r>
      <w:r w:rsidR="00124BA9">
        <w:rPr>
          <w:rFonts w:asciiTheme="minorHAnsi" w:hAnsiTheme="minorHAnsi" w:cstheme="minorHAnsi"/>
          <w:sz w:val="20"/>
          <w:szCs w:val="20"/>
        </w:rPr>
        <w:t>.</w:t>
      </w:r>
      <w:proofErr w:type="gramEnd"/>
      <w:r w:rsidR="00124BA9">
        <w:rPr>
          <w:rFonts w:asciiTheme="minorHAnsi" w:hAnsiTheme="minorHAnsi" w:cstheme="minorHAnsi"/>
          <w:sz w:val="20"/>
          <w:szCs w:val="20"/>
        </w:rPr>
        <w:t xml:space="preserve">  .  Finish by </w:t>
      </w:r>
      <w:r w:rsidR="002D1B0D" w:rsidRPr="002D1B0D">
        <w:rPr>
          <w:rFonts w:asciiTheme="minorHAnsi" w:hAnsiTheme="minorHAnsi" w:cstheme="minorHAnsi"/>
          <w:sz w:val="20"/>
          <w:szCs w:val="20"/>
        </w:rPr>
        <w:t>us</w:t>
      </w:r>
      <w:r w:rsidR="00124BA9">
        <w:rPr>
          <w:rFonts w:asciiTheme="minorHAnsi" w:hAnsiTheme="minorHAnsi" w:cstheme="minorHAnsi"/>
          <w:sz w:val="20"/>
          <w:szCs w:val="20"/>
        </w:rPr>
        <w:t>ing</w:t>
      </w:r>
      <w:r w:rsidR="002D1B0D" w:rsidRPr="002D1B0D">
        <w:rPr>
          <w:rFonts w:asciiTheme="minorHAnsi" w:hAnsiTheme="minorHAnsi" w:cstheme="minorHAnsi"/>
          <w:sz w:val="20"/>
          <w:szCs w:val="20"/>
        </w:rPr>
        <w:t xml:space="preserve"> the construction theorem on a function that does </w:t>
      </w:r>
      <w:proofErr w:type="spellStart"/>
      <w:r w:rsidR="002D1B0D" w:rsidRPr="002D1B0D">
        <w:rPr>
          <w:rFonts w:asciiTheme="minorHAnsi" w:hAnsiTheme="minorHAnsi" w:cstheme="minorHAnsi"/>
          <w:sz w:val="20"/>
          <w:szCs w:val="20"/>
        </w:rPr>
        <w:t>antidifferentiate</w:t>
      </w:r>
      <w:proofErr w:type="spellEnd"/>
      <w:r w:rsidR="002D1B0D" w:rsidRPr="002D1B0D">
        <w:rPr>
          <w:rFonts w:asciiTheme="minorHAnsi" w:hAnsiTheme="minorHAnsi" w:cstheme="minorHAnsi"/>
          <w:sz w:val="20"/>
          <w:szCs w:val="20"/>
        </w:rPr>
        <w:t xml:space="preserve"> easily to show that the answers agree. </w:t>
      </w:r>
    </w:p>
    <w:p w14:paraId="28E7767B" w14:textId="4EE08BE0" w:rsidR="00832210" w:rsidRPr="002F13FE" w:rsidRDefault="00832210" w:rsidP="002F13FE">
      <w:pPr>
        <w:rPr>
          <w:rFonts w:asciiTheme="minorHAnsi" w:hAnsiTheme="minorHAnsi" w:cstheme="minorHAnsi"/>
          <w:sz w:val="20"/>
          <w:szCs w:val="20"/>
          <w:u w:val="single"/>
        </w:rPr>
      </w:pPr>
      <w:r w:rsidRPr="002F13FE">
        <w:rPr>
          <w:rFonts w:asciiTheme="minorHAnsi" w:hAnsiTheme="minorHAnsi" w:cstheme="minorHAnsi"/>
          <w:color w:val="000000" w:themeColor="text1"/>
          <w:sz w:val="20"/>
          <w:szCs w:val="20"/>
        </w:rPr>
        <w:t xml:space="preserve">Day 1: Complete problems </w:t>
      </w:r>
      <w:r w:rsidR="00E566B8" w:rsidRPr="002F13FE">
        <w:rPr>
          <w:rFonts w:asciiTheme="minorHAnsi" w:hAnsiTheme="minorHAnsi" w:cstheme="minorHAnsi"/>
          <w:color w:val="3B3B3B"/>
          <w:sz w:val="20"/>
          <w:szCs w:val="20"/>
        </w:rPr>
        <w:t xml:space="preserve">2, </w:t>
      </w:r>
      <w:r w:rsidR="00E566B8" w:rsidRPr="002F13FE">
        <w:rPr>
          <w:rFonts w:asciiTheme="minorHAnsi" w:hAnsiTheme="minorHAnsi" w:cstheme="minorHAnsi"/>
          <w:color w:val="131313"/>
          <w:sz w:val="20"/>
          <w:szCs w:val="20"/>
        </w:rPr>
        <w:t xml:space="preserve">4, </w:t>
      </w:r>
      <w:r w:rsidR="00E566B8" w:rsidRPr="002F13FE">
        <w:rPr>
          <w:rFonts w:asciiTheme="minorHAnsi" w:hAnsiTheme="minorHAnsi" w:cstheme="minorHAnsi"/>
          <w:color w:val="0C0C0C"/>
          <w:sz w:val="20"/>
          <w:szCs w:val="20"/>
        </w:rPr>
        <w:t xml:space="preserve">5, </w:t>
      </w:r>
      <w:r w:rsidR="00E566B8" w:rsidRPr="002F13FE">
        <w:rPr>
          <w:rFonts w:asciiTheme="minorHAnsi" w:hAnsiTheme="minorHAnsi" w:cstheme="minorHAnsi"/>
          <w:color w:val="232323"/>
          <w:sz w:val="20"/>
          <w:szCs w:val="20"/>
        </w:rPr>
        <w:t>7-17</w:t>
      </w:r>
    </w:p>
    <w:p w14:paraId="52B9136A" w14:textId="54202C73" w:rsidR="00832210" w:rsidRPr="002F13FE" w:rsidRDefault="00832210" w:rsidP="002F13FE">
      <w:pPr>
        <w:rPr>
          <w:rFonts w:asciiTheme="minorHAnsi" w:hAnsiTheme="minorHAnsi" w:cstheme="minorHAnsi"/>
          <w:color w:val="000000" w:themeColor="text1"/>
          <w:sz w:val="20"/>
          <w:szCs w:val="20"/>
        </w:rPr>
      </w:pPr>
      <w:r w:rsidRPr="002F13FE">
        <w:rPr>
          <w:rFonts w:asciiTheme="minorHAnsi" w:hAnsiTheme="minorHAnsi" w:cstheme="minorHAnsi"/>
          <w:color w:val="000000" w:themeColor="text1"/>
          <w:sz w:val="20"/>
          <w:szCs w:val="20"/>
        </w:rPr>
        <w:t xml:space="preserve">Day 2: Complete problems </w:t>
      </w:r>
      <w:r w:rsidR="00E566B8" w:rsidRPr="002F13FE">
        <w:rPr>
          <w:rFonts w:asciiTheme="minorHAnsi" w:hAnsiTheme="minorHAnsi" w:cstheme="minorHAnsi"/>
          <w:sz w:val="20"/>
          <w:szCs w:val="20"/>
        </w:rPr>
        <w:t xml:space="preserve">19-33 </w:t>
      </w:r>
      <w:r w:rsidR="00E566B8" w:rsidRPr="002F13FE">
        <w:rPr>
          <w:rFonts w:asciiTheme="minorHAnsi" w:hAnsiTheme="minorHAnsi" w:cstheme="minorHAnsi"/>
          <w:color w:val="0E0E0E"/>
          <w:sz w:val="20"/>
          <w:szCs w:val="20"/>
        </w:rPr>
        <w:t>odds, 34-37</w:t>
      </w:r>
    </w:p>
    <w:p w14:paraId="26CDDBAC" w14:textId="4271213D" w:rsidR="0000647E" w:rsidRPr="002F13FE" w:rsidRDefault="0000647E" w:rsidP="002F13FE">
      <w:pPr>
        <w:rPr>
          <w:rFonts w:asciiTheme="minorHAnsi" w:hAnsiTheme="minorHAnsi" w:cstheme="minorHAnsi"/>
          <w:color w:val="000000" w:themeColor="text1"/>
          <w:sz w:val="20"/>
          <w:szCs w:val="20"/>
        </w:rPr>
      </w:pPr>
    </w:p>
    <w:p w14:paraId="02DA389A" w14:textId="1323A7A2" w:rsidR="0000647E" w:rsidRPr="002F13FE" w:rsidRDefault="0000647E" w:rsidP="002F13FE">
      <w:pPr>
        <w:rPr>
          <w:rFonts w:asciiTheme="minorHAnsi" w:hAnsiTheme="minorHAnsi" w:cstheme="minorHAnsi"/>
          <w:sz w:val="20"/>
          <w:szCs w:val="20"/>
          <w:u w:val="single"/>
        </w:rPr>
      </w:pPr>
      <w:r w:rsidRPr="002F13FE">
        <w:rPr>
          <w:rFonts w:asciiTheme="minorHAnsi" w:hAnsiTheme="minorHAnsi" w:cstheme="minorHAnsi"/>
          <w:sz w:val="20"/>
          <w:szCs w:val="20"/>
          <w:u w:val="single"/>
        </w:rPr>
        <w:t xml:space="preserve">Lesson Theme </w:t>
      </w:r>
      <w:proofErr w:type="gramStart"/>
      <w:r w:rsidRPr="002F13FE">
        <w:rPr>
          <w:rFonts w:asciiTheme="minorHAnsi" w:hAnsiTheme="minorHAnsi" w:cstheme="minorHAnsi"/>
          <w:sz w:val="20"/>
          <w:szCs w:val="20"/>
          <w:u w:val="single"/>
        </w:rPr>
        <w:t>7.5 :</w:t>
      </w:r>
      <w:proofErr w:type="gramEnd"/>
      <w:r w:rsidRPr="002F13FE">
        <w:rPr>
          <w:rFonts w:asciiTheme="minorHAnsi" w:hAnsiTheme="minorHAnsi" w:cstheme="minorHAnsi"/>
          <w:sz w:val="20"/>
          <w:szCs w:val="20"/>
          <w:u w:val="single"/>
        </w:rPr>
        <w:t xml:space="preserve"> Numerical Methods for Definite Integrals</w:t>
      </w:r>
      <w:r w:rsidR="00FF41B2">
        <w:rPr>
          <w:rFonts w:asciiTheme="minorHAnsi" w:hAnsiTheme="minorHAnsi" w:cstheme="minorHAnsi"/>
          <w:sz w:val="20"/>
          <w:szCs w:val="20"/>
          <w:u w:val="single"/>
        </w:rPr>
        <w:t xml:space="preserve"> </w:t>
      </w:r>
      <w:r w:rsidR="00FF41B2" w:rsidRPr="005417ED">
        <w:rPr>
          <w:rFonts w:asciiTheme="minorHAnsi" w:hAnsiTheme="minorHAnsi" w:cstheme="minorHAnsi"/>
          <w:sz w:val="20"/>
          <w:szCs w:val="20"/>
          <w:highlight w:val="cyan"/>
        </w:rPr>
        <w:t>(1.D) (1.E)</w:t>
      </w:r>
    </w:p>
    <w:p w14:paraId="002C1932" w14:textId="4310A775" w:rsidR="002D1B0D" w:rsidRPr="002D1B0D" w:rsidRDefault="00124BA9" w:rsidP="002F13FE">
      <w:pPr>
        <w:rPr>
          <w:rFonts w:asciiTheme="minorHAnsi" w:hAnsiTheme="minorHAnsi" w:cstheme="minorHAnsi"/>
          <w:sz w:val="20"/>
          <w:szCs w:val="20"/>
        </w:rPr>
      </w:pPr>
      <w:r>
        <w:rPr>
          <w:rFonts w:asciiTheme="minorHAnsi" w:hAnsiTheme="minorHAnsi" w:cstheme="minorHAnsi"/>
          <w:sz w:val="20"/>
          <w:szCs w:val="20"/>
        </w:rPr>
        <w:t>Students</w:t>
      </w:r>
      <w:r w:rsidR="002D1B0D" w:rsidRPr="002D1B0D">
        <w:rPr>
          <w:rFonts w:asciiTheme="minorHAnsi" w:hAnsiTheme="minorHAnsi" w:cstheme="minorHAnsi"/>
          <w:sz w:val="20"/>
          <w:szCs w:val="20"/>
        </w:rPr>
        <w:t xml:space="preserve"> should draw lots of graphs to explain the ideas</w:t>
      </w:r>
      <w:r>
        <w:rPr>
          <w:rFonts w:asciiTheme="minorHAnsi" w:hAnsiTheme="minorHAnsi" w:cstheme="minorHAnsi"/>
          <w:sz w:val="20"/>
          <w:szCs w:val="20"/>
        </w:rPr>
        <w:t xml:space="preserve"> as well as </w:t>
      </w:r>
      <w:r w:rsidR="002D1B0D" w:rsidRPr="002D1B0D">
        <w:rPr>
          <w:rFonts w:asciiTheme="minorHAnsi" w:hAnsiTheme="minorHAnsi" w:cstheme="minorHAnsi"/>
          <w:sz w:val="20"/>
          <w:szCs w:val="20"/>
        </w:rPr>
        <w:t xml:space="preserve">have a </w:t>
      </w:r>
      <w:r>
        <w:rPr>
          <w:rFonts w:asciiTheme="minorHAnsi" w:hAnsiTheme="minorHAnsi" w:cstheme="minorHAnsi"/>
          <w:sz w:val="20"/>
          <w:szCs w:val="20"/>
        </w:rPr>
        <w:t>TI-84 plus</w:t>
      </w:r>
      <w:r w:rsidR="002D1B0D" w:rsidRPr="002D1B0D">
        <w:rPr>
          <w:rFonts w:asciiTheme="minorHAnsi" w:hAnsiTheme="minorHAnsi" w:cstheme="minorHAnsi"/>
          <w:sz w:val="20"/>
          <w:szCs w:val="20"/>
        </w:rPr>
        <w:t xml:space="preserve"> to show how the different methods converge for increasing values of </w:t>
      </w:r>
      <w:r w:rsidR="002D1B0D" w:rsidRPr="002D1B0D">
        <w:rPr>
          <w:rFonts w:ascii="Cambria Math" w:hAnsi="Cambria Math" w:cs="Cambria Math"/>
          <w:i/>
          <w:iCs/>
          <w:sz w:val="20"/>
          <w:szCs w:val="20"/>
        </w:rPr>
        <w:t>𝑛</w:t>
      </w:r>
      <w:r w:rsidR="002D1B0D" w:rsidRPr="002D1B0D">
        <w:rPr>
          <w:rFonts w:asciiTheme="minorHAnsi" w:hAnsiTheme="minorHAnsi" w:cstheme="minorHAnsi"/>
          <w:sz w:val="20"/>
          <w:szCs w:val="20"/>
        </w:rPr>
        <w:t xml:space="preserve">. </w:t>
      </w:r>
      <w:r>
        <w:rPr>
          <w:rFonts w:asciiTheme="minorHAnsi" w:hAnsiTheme="minorHAnsi" w:cstheme="minorHAnsi"/>
          <w:sz w:val="20"/>
          <w:szCs w:val="20"/>
        </w:rPr>
        <w:t xml:space="preserve">This section can be made into </w:t>
      </w:r>
      <w:r w:rsidR="002D1B0D" w:rsidRPr="002D1B0D">
        <w:rPr>
          <w:rFonts w:asciiTheme="minorHAnsi" w:hAnsiTheme="minorHAnsi" w:cstheme="minorHAnsi"/>
          <w:sz w:val="20"/>
          <w:szCs w:val="20"/>
        </w:rPr>
        <w:t xml:space="preserve">lab where the students do their own calculations and report the results and conclusions. </w:t>
      </w:r>
      <w:r>
        <w:rPr>
          <w:rFonts w:asciiTheme="minorHAnsi" w:hAnsiTheme="minorHAnsi" w:cstheme="minorHAnsi"/>
          <w:sz w:val="20"/>
          <w:szCs w:val="20"/>
        </w:rPr>
        <w:t>They will d</w:t>
      </w:r>
      <w:r w:rsidR="002D1B0D" w:rsidRPr="002D1B0D">
        <w:rPr>
          <w:rFonts w:asciiTheme="minorHAnsi" w:hAnsiTheme="minorHAnsi" w:cstheme="minorHAnsi"/>
          <w:sz w:val="20"/>
          <w:szCs w:val="20"/>
        </w:rPr>
        <w:t xml:space="preserve">escribe geometrically what each method is computing and how to tell whether the approximation is an overestimate or an underestimate by looking at whether the function is increasing or decreasing, concave up or concave down. </w:t>
      </w:r>
    </w:p>
    <w:p w14:paraId="7AD00051" w14:textId="37539788" w:rsidR="00284586" w:rsidRDefault="00124BA9" w:rsidP="002F13FE">
      <w:pPr>
        <w:rPr>
          <w:rFonts w:asciiTheme="minorHAnsi" w:hAnsiTheme="minorHAnsi" w:cstheme="minorHAnsi"/>
          <w:sz w:val="20"/>
          <w:szCs w:val="20"/>
        </w:rPr>
      </w:pPr>
      <w:r>
        <w:rPr>
          <w:rFonts w:asciiTheme="minorHAnsi" w:hAnsiTheme="minorHAnsi" w:cstheme="minorHAnsi"/>
          <w:sz w:val="20"/>
          <w:szCs w:val="20"/>
        </w:rPr>
        <w:lastRenderedPageBreak/>
        <w:t>A</w:t>
      </w:r>
      <w:r w:rsidR="002D1B0D" w:rsidRPr="002D1B0D">
        <w:rPr>
          <w:rFonts w:asciiTheme="minorHAnsi" w:hAnsiTheme="minorHAnsi" w:cstheme="minorHAnsi"/>
          <w:sz w:val="20"/>
          <w:szCs w:val="20"/>
        </w:rPr>
        <w:t xml:space="preserve"> small set of examples</w:t>
      </w:r>
      <w:r>
        <w:rPr>
          <w:rFonts w:asciiTheme="minorHAnsi" w:hAnsiTheme="minorHAnsi" w:cstheme="minorHAnsi"/>
          <w:sz w:val="20"/>
          <w:szCs w:val="20"/>
        </w:rPr>
        <w:t xml:space="preserve"> will be </w:t>
      </w:r>
      <w:proofErr w:type="gramStart"/>
      <w:r>
        <w:rPr>
          <w:rFonts w:asciiTheme="minorHAnsi" w:hAnsiTheme="minorHAnsi" w:cstheme="minorHAnsi"/>
          <w:sz w:val="20"/>
          <w:szCs w:val="20"/>
        </w:rPr>
        <w:t>chosen</w:t>
      </w:r>
      <w:proofErr w:type="gramEnd"/>
      <w:r w:rsidR="002D1B0D" w:rsidRPr="002D1B0D">
        <w:rPr>
          <w:rFonts w:asciiTheme="minorHAnsi" w:hAnsiTheme="minorHAnsi" w:cstheme="minorHAnsi"/>
          <w:sz w:val="20"/>
          <w:szCs w:val="20"/>
        </w:rPr>
        <w:t xml:space="preserve"> and </w:t>
      </w:r>
      <w:r>
        <w:rPr>
          <w:rFonts w:asciiTheme="minorHAnsi" w:hAnsiTheme="minorHAnsi" w:cstheme="minorHAnsi"/>
          <w:sz w:val="20"/>
          <w:szCs w:val="20"/>
        </w:rPr>
        <w:t xml:space="preserve">students will be guided </w:t>
      </w:r>
      <w:r w:rsidR="002D1B0D" w:rsidRPr="002D1B0D">
        <w:rPr>
          <w:rFonts w:asciiTheme="minorHAnsi" w:hAnsiTheme="minorHAnsi" w:cstheme="minorHAnsi"/>
          <w:sz w:val="20"/>
          <w:szCs w:val="20"/>
        </w:rPr>
        <w:t xml:space="preserve">through using the various approximation methods. </w:t>
      </w:r>
      <w:r>
        <w:rPr>
          <w:rFonts w:asciiTheme="minorHAnsi" w:hAnsiTheme="minorHAnsi" w:cstheme="minorHAnsi"/>
          <w:sz w:val="20"/>
          <w:szCs w:val="20"/>
        </w:rPr>
        <w:t>This should</w:t>
      </w:r>
      <w:r w:rsidR="00284586">
        <w:rPr>
          <w:rFonts w:asciiTheme="minorHAnsi" w:hAnsiTheme="minorHAnsi" w:cstheme="minorHAnsi"/>
          <w:sz w:val="20"/>
          <w:szCs w:val="20"/>
        </w:rPr>
        <w:t xml:space="preserve"> be done</w:t>
      </w:r>
      <w:r w:rsidR="002D1B0D" w:rsidRPr="002D1B0D">
        <w:rPr>
          <w:rFonts w:asciiTheme="minorHAnsi" w:hAnsiTheme="minorHAnsi" w:cstheme="minorHAnsi"/>
          <w:sz w:val="20"/>
          <w:szCs w:val="20"/>
        </w:rPr>
        <w:t xml:space="preserve"> for one problem where the exact answer is known, and another for which it is not known. </w:t>
      </w:r>
      <w:r w:rsidR="005E3FAB">
        <w:rPr>
          <w:rFonts w:asciiTheme="minorHAnsi" w:hAnsiTheme="minorHAnsi" w:cstheme="minorHAnsi"/>
          <w:sz w:val="20"/>
          <w:szCs w:val="20"/>
        </w:rPr>
        <w:t xml:space="preserve">Make sure to check </w:t>
      </w:r>
      <w:proofErr w:type="gramStart"/>
      <w:r w:rsidR="005E3FAB">
        <w:rPr>
          <w:rFonts w:asciiTheme="minorHAnsi" w:hAnsiTheme="minorHAnsi" w:cstheme="minorHAnsi"/>
          <w:sz w:val="20"/>
          <w:szCs w:val="20"/>
        </w:rPr>
        <w:t>all of</w:t>
      </w:r>
      <w:proofErr w:type="gramEnd"/>
      <w:r w:rsidR="005E3FAB">
        <w:rPr>
          <w:rFonts w:asciiTheme="minorHAnsi" w:hAnsiTheme="minorHAnsi" w:cstheme="minorHAnsi"/>
          <w:sz w:val="20"/>
          <w:szCs w:val="20"/>
        </w:rPr>
        <w:t xml:space="preserve"> the answers of numerical integration with a graphing calculator.  </w:t>
      </w:r>
      <w:r w:rsidR="00284586">
        <w:rPr>
          <w:rFonts w:asciiTheme="minorHAnsi" w:hAnsiTheme="minorHAnsi" w:cstheme="minorHAnsi"/>
          <w:sz w:val="20"/>
          <w:szCs w:val="20"/>
        </w:rPr>
        <w:t xml:space="preserve">Examples: </w:t>
      </w:r>
    </w:p>
    <w:p w14:paraId="70A3720D" w14:textId="6F969A24" w:rsidR="00284586" w:rsidRDefault="00284586" w:rsidP="002F13FE">
      <w:pPr>
        <w:rPr>
          <w:rFonts w:asciiTheme="minorHAnsi" w:hAnsiTheme="minorHAnsi" w:cstheme="minorHAnsi"/>
          <w:sz w:val="20"/>
          <w:szCs w:val="20"/>
        </w:rPr>
      </w:pPr>
      <w:r>
        <w:rPr>
          <w:rFonts w:asciiTheme="minorHAnsi" w:hAnsiTheme="minorHAnsi" w:cstheme="minorHAnsi"/>
          <w:sz w:val="20"/>
          <w:szCs w:val="20"/>
        </w:rPr>
        <w:t xml:space="preserve">1. </w:t>
      </w:r>
      <m:oMath>
        <m:nary>
          <m:naryPr>
            <m:limLoc m:val="subSup"/>
            <m:ctrlPr>
              <w:rPr>
                <w:rFonts w:ascii="Cambria Math" w:hAnsi="Cambria Math" w:cstheme="minorHAnsi"/>
                <w:i/>
                <w:sz w:val="20"/>
                <w:szCs w:val="20"/>
              </w:rPr>
            </m:ctrlPr>
          </m:naryPr>
          <m:sub>
            <m:r>
              <w:rPr>
                <w:rFonts w:ascii="Cambria Math" w:hAnsi="Cambria Math" w:cstheme="minorHAnsi"/>
                <w:sz w:val="20"/>
                <w:szCs w:val="20"/>
              </w:rPr>
              <m:t>1</m:t>
            </m:r>
          </m:sub>
          <m:sup>
            <m:r>
              <w:rPr>
                <w:rFonts w:ascii="Cambria Math" w:hAnsi="Cambria Math" w:cstheme="minorHAnsi"/>
                <w:sz w:val="20"/>
                <w:szCs w:val="20"/>
              </w:rPr>
              <m:t>2</m:t>
            </m:r>
          </m:sup>
          <m:e>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theme="minorHAnsi"/>
                    <w:sz w:val="20"/>
                    <w:szCs w:val="20"/>
                  </w:rPr>
                  <m:t>x</m:t>
                </m:r>
              </m:den>
            </m:f>
            <m:r>
              <w:rPr>
                <w:rFonts w:ascii="Cambria Math" w:hAnsi="Cambria Math" w:cstheme="minorHAnsi"/>
                <w:sz w:val="20"/>
                <w:szCs w:val="20"/>
              </w:rPr>
              <m:t>dx</m:t>
            </m:r>
          </m:e>
        </m:nary>
        <m:r>
          <w:rPr>
            <w:rFonts w:ascii="Cambria Math" w:hAnsi="Cambria Math" w:cstheme="minorHAnsi"/>
            <w:sz w:val="20"/>
            <w:szCs w:val="20"/>
          </w:rPr>
          <m:t>=</m:t>
        </m:r>
        <m:func>
          <m:funcPr>
            <m:ctrlPr>
              <w:rPr>
                <w:rFonts w:ascii="Cambria Math" w:hAnsi="Cambria Math" w:cstheme="minorHAnsi"/>
                <w:i/>
                <w:sz w:val="20"/>
                <w:szCs w:val="20"/>
              </w:rPr>
            </m:ctrlPr>
          </m:funcPr>
          <m:fName>
            <m:r>
              <m:rPr>
                <m:sty m:val="p"/>
              </m:rPr>
              <w:rPr>
                <w:rFonts w:ascii="Cambria Math" w:hAnsi="Cambria Math" w:cstheme="minorHAnsi"/>
                <w:sz w:val="20"/>
                <w:szCs w:val="20"/>
              </w:rPr>
              <m:t>ln</m:t>
            </m:r>
          </m:fName>
          <m:e>
            <m:r>
              <w:rPr>
                <w:rFonts w:ascii="Cambria Math" w:hAnsi="Cambria Math" w:cstheme="minorHAnsi"/>
                <w:sz w:val="20"/>
                <w:szCs w:val="20"/>
              </w:rPr>
              <m:t>2</m:t>
            </m:r>
          </m:e>
        </m:func>
      </m:oMath>
    </w:p>
    <w:p w14:paraId="59BA7A3D" w14:textId="1F576C84" w:rsidR="00284586" w:rsidRDefault="00284586" w:rsidP="002F13FE">
      <w:pPr>
        <w:rPr>
          <w:rFonts w:asciiTheme="minorHAnsi" w:hAnsiTheme="minorHAnsi" w:cstheme="minorHAnsi"/>
          <w:sz w:val="20"/>
          <w:szCs w:val="20"/>
        </w:rPr>
      </w:pPr>
      <w:r>
        <w:rPr>
          <w:rFonts w:asciiTheme="minorHAnsi" w:hAnsiTheme="minorHAnsi" w:cstheme="minorHAnsi"/>
          <w:sz w:val="20"/>
          <w:szCs w:val="20"/>
        </w:rPr>
        <w:t xml:space="preserve">2. </w:t>
      </w:r>
      <m:oMath>
        <m:nary>
          <m:naryPr>
            <m:limLoc m:val="subSup"/>
            <m:ctrlPr>
              <w:rPr>
                <w:rFonts w:ascii="Cambria Math" w:hAnsi="Cambria Math" w:cstheme="minorHAnsi"/>
                <w:i/>
                <w:sz w:val="20"/>
                <w:szCs w:val="20"/>
              </w:rPr>
            </m:ctrlPr>
          </m:naryPr>
          <m:sub>
            <m:r>
              <w:rPr>
                <w:rFonts w:ascii="Cambria Math" w:hAnsi="Cambria Math" w:cstheme="minorHAnsi"/>
                <w:sz w:val="20"/>
                <w:szCs w:val="20"/>
              </w:rPr>
              <m:t>1</m:t>
            </m:r>
          </m:sub>
          <m:sup>
            <m:r>
              <w:rPr>
                <w:rFonts w:ascii="Cambria Math" w:hAnsi="Cambria Math" w:cstheme="minorHAnsi"/>
                <w:sz w:val="20"/>
                <w:szCs w:val="20"/>
              </w:rPr>
              <m:t>4</m:t>
            </m:r>
          </m:sup>
          <m:e>
            <m:rad>
              <m:radPr>
                <m:degHide m:val="1"/>
                <m:ctrlPr>
                  <w:rPr>
                    <w:rFonts w:ascii="Cambria Math" w:hAnsi="Cambria Math" w:cstheme="minorHAnsi"/>
                    <w:i/>
                    <w:sz w:val="20"/>
                    <w:szCs w:val="20"/>
                  </w:rPr>
                </m:ctrlPr>
              </m:radPr>
              <m:deg/>
              <m:e>
                <m:r>
                  <w:rPr>
                    <w:rFonts w:ascii="Cambria Math" w:hAnsi="Cambria Math" w:cstheme="minorHAnsi"/>
                    <w:sz w:val="20"/>
                    <w:szCs w:val="20"/>
                  </w:rPr>
                  <m:t>x</m:t>
                </m:r>
              </m:e>
            </m:rad>
            <m:r>
              <w:rPr>
                <w:rFonts w:ascii="Cambria Math" w:hAnsi="Cambria Math" w:cstheme="minorHAnsi"/>
                <w:sz w:val="20"/>
                <w:szCs w:val="20"/>
              </w:rPr>
              <m:t>dx</m:t>
            </m:r>
          </m:e>
        </m:nary>
        <m:r>
          <w:rPr>
            <w:rFonts w:ascii="Cambria Math" w:hAnsi="Cambria Math" w:cstheme="minorHAnsi"/>
            <w:sz w:val="20"/>
            <w:szCs w:val="20"/>
          </w:rPr>
          <m:t>=</m:t>
        </m:r>
        <m:f>
          <m:fPr>
            <m:ctrlPr>
              <w:rPr>
                <w:rFonts w:ascii="Cambria Math" w:hAnsi="Cambria Math" w:cstheme="minorHAnsi"/>
                <w:i/>
                <w:sz w:val="20"/>
                <w:szCs w:val="20"/>
              </w:rPr>
            </m:ctrlPr>
          </m:fPr>
          <m:num>
            <m:r>
              <w:rPr>
                <w:rFonts w:ascii="Cambria Math" w:hAnsi="Cambria Math" w:cstheme="minorHAnsi"/>
                <w:sz w:val="20"/>
                <w:szCs w:val="20"/>
              </w:rPr>
              <m:t>14</m:t>
            </m:r>
          </m:num>
          <m:den>
            <m:r>
              <w:rPr>
                <w:rFonts w:ascii="Cambria Math" w:hAnsi="Cambria Math" w:cstheme="minorHAnsi"/>
                <w:sz w:val="20"/>
                <w:szCs w:val="20"/>
              </w:rPr>
              <m:t>3</m:t>
            </m:r>
          </m:den>
        </m:f>
      </m:oMath>
    </w:p>
    <w:p w14:paraId="2B71DE50" w14:textId="7F49C367" w:rsidR="00284586" w:rsidRDefault="00284586" w:rsidP="002F13FE">
      <w:pPr>
        <w:rPr>
          <w:rFonts w:asciiTheme="minorHAnsi" w:hAnsiTheme="minorHAnsi" w:cstheme="minorHAnsi"/>
          <w:sz w:val="20"/>
          <w:szCs w:val="20"/>
        </w:rPr>
      </w:pPr>
      <w:r>
        <w:rPr>
          <w:rFonts w:asciiTheme="minorHAnsi" w:hAnsiTheme="minorHAnsi" w:cstheme="minorHAnsi"/>
          <w:sz w:val="20"/>
          <w:szCs w:val="20"/>
        </w:rPr>
        <w:t xml:space="preserve">3. </w:t>
      </w:r>
      <m:oMath>
        <m:nary>
          <m:naryPr>
            <m:limLoc m:val="subSup"/>
            <m:ctrlPr>
              <w:rPr>
                <w:rFonts w:ascii="Cambria Math" w:hAnsi="Cambria Math" w:cstheme="minorHAnsi"/>
                <w:i/>
                <w:sz w:val="20"/>
                <w:szCs w:val="20"/>
              </w:rPr>
            </m:ctrlPr>
          </m:naryPr>
          <m:sub>
            <m:r>
              <w:rPr>
                <w:rFonts w:ascii="Cambria Math" w:hAnsi="Cambria Math" w:cstheme="minorHAnsi"/>
                <w:sz w:val="20"/>
                <w:szCs w:val="20"/>
              </w:rPr>
              <m:t>0</m:t>
            </m:r>
          </m:sub>
          <m:sup>
            <m:r>
              <w:rPr>
                <w:rFonts w:ascii="Cambria Math" w:hAnsi="Cambria Math" w:cstheme="minorHAnsi"/>
                <w:sz w:val="20"/>
                <w:szCs w:val="20"/>
              </w:rPr>
              <m:t>1</m:t>
            </m:r>
          </m:sup>
          <m:e>
            <m:r>
              <w:rPr>
                <w:rFonts w:ascii="Cambria Math" w:hAnsi="Cambria Math" w:cstheme="minorHAnsi"/>
                <w:sz w:val="20"/>
                <w:szCs w:val="20"/>
              </w:rPr>
              <m:t>x</m:t>
            </m:r>
            <m:sSup>
              <m:sSupPr>
                <m:ctrlPr>
                  <w:rPr>
                    <w:rFonts w:ascii="Cambria Math" w:hAnsi="Cambria Math" w:cstheme="minorHAnsi"/>
                    <w:i/>
                    <w:sz w:val="20"/>
                    <w:szCs w:val="20"/>
                  </w:rPr>
                </m:ctrlPr>
              </m:sSupPr>
              <m:e>
                <m:r>
                  <w:rPr>
                    <w:rFonts w:ascii="Cambria Math" w:hAnsi="Cambria Math" w:cstheme="minorHAnsi"/>
                    <w:sz w:val="20"/>
                    <w:szCs w:val="20"/>
                  </w:rPr>
                  <m:t>e</m:t>
                </m:r>
              </m:e>
              <m:sup>
                <m:r>
                  <w:rPr>
                    <w:rFonts w:ascii="Cambria Math" w:hAnsi="Cambria Math" w:cstheme="minorHAnsi"/>
                    <w:sz w:val="20"/>
                    <w:szCs w:val="20"/>
                  </w:rPr>
                  <m:t>-</m:t>
                </m:r>
                <m:sSup>
                  <m:sSupPr>
                    <m:ctrlPr>
                      <w:rPr>
                        <w:rFonts w:ascii="Cambria Math" w:hAnsi="Cambria Math" w:cstheme="minorHAnsi"/>
                        <w:i/>
                        <w:sz w:val="20"/>
                        <w:szCs w:val="20"/>
                      </w:rPr>
                    </m:ctrlPr>
                  </m:sSupPr>
                  <m:e>
                    <m:r>
                      <w:rPr>
                        <w:rFonts w:ascii="Cambria Math" w:hAnsi="Cambria Math" w:cstheme="minorHAnsi"/>
                        <w:sz w:val="20"/>
                        <w:szCs w:val="20"/>
                      </w:rPr>
                      <m:t>x</m:t>
                    </m:r>
                  </m:e>
                  <m:sup>
                    <m:r>
                      <w:rPr>
                        <w:rFonts w:ascii="Cambria Math" w:hAnsi="Cambria Math" w:cstheme="minorHAnsi"/>
                        <w:sz w:val="20"/>
                        <w:szCs w:val="20"/>
                      </w:rPr>
                      <m:t>2</m:t>
                    </m:r>
                  </m:sup>
                </m:sSup>
              </m:sup>
            </m:sSup>
            <m:r>
              <w:rPr>
                <w:rFonts w:ascii="Cambria Math" w:hAnsi="Cambria Math" w:cstheme="minorHAnsi"/>
                <w:sz w:val="20"/>
                <w:szCs w:val="20"/>
              </w:rPr>
              <m:t>dx</m:t>
            </m:r>
          </m:e>
        </m:nary>
      </m:oMath>
    </w:p>
    <w:p w14:paraId="2CD0CF76" w14:textId="7BBC2E61" w:rsidR="002D1B0D" w:rsidRPr="002D1B0D" w:rsidRDefault="00284586" w:rsidP="002F13FE">
      <w:pPr>
        <w:rPr>
          <w:rFonts w:asciiTheme="minorHAnsi" w:hAnsiTheme="minorHAnsi" w:cstheme="minorHAnsi"/>
          <w:sz w:val="20"/>
          <w:szCs w:val="20"/>
        </w:rPr>
      </w:pPr>
      <w:r>
        <w:rPr>
          <w:rFonts w:asciiTheme="minorHAnsi" w:hAnsiTheme="minorHAnsi" w:cstheme="minorHAnsi"/>
          <w:sz w:val="20"/>
          <w:szCs w:val="20"/>
        </w:rPr>
        <w:t>E</w:t>
      </w:r>
      <w:r w:rsidR="002D1B0D" w:rsidRPr="002D1B0D">
        <w:rPr>
          <w:rFonts w:asciiTheme="minorHAnsi" w:hAnsiTheme="minorHAnsi" w:cstheme="minorHAnsi"/>
          <w:sz w:val="20"/>
          <w:szCs w:val="20"/>
        </w:rPr>
        <w:t>xplain that you have found the value to a specified degree of accuracy (</w:t>
      </w:r>
      <w:proofErr w:type="gramStart"/>
      <w:r w:rsidR="002D1B0D" w:rsidRPr="002D1B0D">
        <w:rPr>
          <w:rFonts w:asciiTheme="minorHAnsi" w:hAnsiTheme="minorHAnsi" w:cstheme="minorHAnsi"/>
          <w:sz w:val="20"/>
          <w:szCs w:val="20"/>
        </w:rPr>
        <w:t>e.g.</w:t>
      </w:r>
      <w:proofErr w:type="gramEnd"/>
      <w:r w:rsidR="002D1B0D" w:rsidRPr="002D1B0D">
        <w:rPr>
          <w:rFonts w:asciiTheme="minorHAnsi" w:hAnsiTheme="minorHAnsi" w:cstheme="minorHAnsi"/>
          <w:sz w:val="20"/>
          <w:szCs w:val="20"/>
        </w:rPr>
        <w:t xml:space="preserve"> 3 decimal places)</w:t>
      </w:r>
      <w:r>
        <w:rPr>
          <w:rFonts w:asciiTheme="minorHAnsi" w:hAnsiTheme="minorHAnsi" w:cstheme="minorHAnsi"/>
          <w:sz w:val="20"/>
          <w:szCs w:val="20"/>
        </w:rPr>
        <w:t xml:space="preserve"> </w:t>
      </w:r>
      <w:r w:rsidR="002D1B0D" w:rsidRPr="002D1B0D">
        <w:rPr>
          <w:rFonts w:asciiTheme="minorHAnsi" w:hAnsiTheme="minorHAnsi" w:cstheme="minorHAnsi"/>
          <w:sz w:val="20"/>
          <w:szCs w:val="20"/>
        </w:rPr>
        <w:t>by watching the decimal places</w:t>
      </w:r>
      <w:r>
        <w:rPr>
          <w:rFonts w:asciiTheme="minorHAnsi" w:hAnsiTheme="minorHAnsi" w:cstheme="minorHAnsi"/>
          <w:sz w:val="20"/>
          <w:szCs w:val="20"/>
        </w:rPr>
        <w:t xml:space="preserve"> </w:t>
      </w:r>
      <w:r w:rsidR="002D1B0D" w:rsidRPr="002D1B0D">
        <w:rPr>
          <w:rFonts w:asciiTheme="minorHAnsi" w:hAnsiTheme="minorHAnsi" w:cstheme="minorHAnsi"/>
          <w:sz w:val="20"/>
          <w:szCs w:val="20"/>
        </w:rPr>
        <w:t xml:space="preserve">stabilize in the numerical approximations. </w:t>
      </w:r>
    </w:p>
    <w:p w14:paraId="19EE0919" w14:textId="30615276" w:rsidR="002D1B0D" w:rsidRPr="002D1B0D" w:rsidRDefault="00284586" w:rsidP="002F13FE">
      <w:pPr>
        <w:rPr>
          <w:rFonts w:asciiTheme="minorHAnsi" w:hAnsiTheme="minorHAnsi" w:cstheme="minorHAnsi"/>
          <w:sz w:val="20"/>
          <w:szCs w:val="20"/>
        </w:rPr>
      </w:pPr>
      <w:r>
        <w:rPr>
          <w:rFonts w:asciiTheme="minorHAnsi" w:hAnsiTheme="minorHAnsi" w:cstheme="minorHAnsi"/>
          <w:sz w:val="20"/>
          <w:szCs w:val="20"/>
        </w:rPr>
        <w:t>Teach s</w:t>
      </w:r>
      <w:r w:rsidR="002D1B0D" w:rsidRPr="002D1B0D">
        <w:rPr>
          <w:rFonts w:asciiTheme="minorHAnsi" w:hAnsiTheme="minorHAnsi" w:cstheme="minorHAnsi"/>
          <w:sz w:val="20"/>
          <w:szCs w:val="20"/>
        </w:rPr>
        <w:t xml:space="preserve">tudents that the true value of an integral is bracketed by the left and right rules if the integrand is monotonic, and by the midpoint and trapezoid rules if the function does not change concavity. Since most integrals can be broken into integrals in which the integrand is monotonic or doesn’t change concavity, students can easily construct upper and lower estimates for their integrals, and hence bound the error in their approximations. </w:t>
      </w:r>
    </w:p>
    <w:p w14:paraId="26343F19" w14:textId="266C82E4" w:rsidR="002D1B0D" w:rsidRPr="002D1B0D" w:rsidRDefault="002D1B0D" w:rsidP="002F13FE">
      <w:pPr>
        <w:rPr>
          <w:rFonts w:asciiTheme="minorHAnsi" w:hAnsiTheme="minorHAnsi" w:cstheme="minorHAnsi"/>
          <w:sz w:val="20"/>
          <w:szCs w:val="20"/>
        </w:rPr>
      </w:pPr>
      <w:r w:rsidRPr="002D1B0D">
        <w:rPr>
          <w:rFonts w:asciiTheme="minorHAnsi" w:hAnsiTheme="minorHAnsi" w:cstheme="minorHAnsi"/>
          <w:sz w:val="20"/>
          <w:szCs w:val="20"/>
        </w:rPr>
        <w:t>Using the method described</w:t>
      </w:r>
      <w:r w:rsidR="00284586">
        <w:rPr>
          <w:rFonts w:asciiTheme="minorHAnsi" w:hAnsiTheme="minorHAnsi" w:cstheme="minorHAnsi"/>
          <w:sz w:val="20"/>
          <w:szCs w:val="20"/>
        </w:rPr>
        <w:t xml:space="preserve">, </w:t>
      </w:r>
      <w:r w:rsidRPr="002D1B0D">
        <w:rPr>
          <w:rFonts w:asciiTheme="minorHAnsi" w:hAnsiTheme="minorHAnsi" w:cstheme="minorHAnsi"/>
          <w:sz w:val="20"/>
          <w:szCs w:val="20"/>
        </w:rPr>
        <w:t>where the true value is bracketed above and below</w:t>
      </w:r>
      <w:r w:rsidR="00284586">
        <w:rPr>
          <w:rFonts w:asciiTheme="minorHAnsi" w:hAnsiTheme="minorHAnsi" w:cstheme="minorHAnsi"/>
          <w:sz w:val="20"/>
          <w:szCs w:val="20"/>
        </w:rPr>
        <w:t xml:space="preserve">, </w:t>
      </w:r>
      <w:r w:rsidRPr="002D1B0D">
        <w:rPr>
          <w:rFonts w:asciiTheme="minorHAnsi" w:hAnsiTheme="minorHAnsi" w:cstheme="minorHAnsi"/>
          <w:sz w:val="20"/>
          <w:szCs w:val="20"/>
        </w:rPr>
        <w:t>allow</w:t>
      </w:r>
      <w:r w:rsidR="00284586">
        <w:rPr>
          <w:rFonts w:asciiTheme="minorHAnsi" w:hAnsiTheme="minorHAnsi" w:cstheme="minorHAnsi"/>
          <w:sz w:val="20"/>
          <w:szCs w:val="20"/>
        </w:rPr>
        <w:t xml:space="preserve"> students</w:t>
      </w:r>
      <w:r w:rsidRPr="002D1B0D">
        <w:rPr>
          <w:rFonts w:asciiTheme="minorHAnsi" w:hAnsiTheme="minorHAnsi" w:cstheme="minorHAnsi"/>
          <w:sz w:val="20"/>
          <w:szCs w:val="20"/>
        </w:rPr>
        <w:t xml:space="preserve"> to focus on the integral they are approximating while estimating the error. </w:t>
      </w:r>
    </w:p>
    <w:p w14:paraId="3D657601" w14:textId="79CBD06A" w:rsidR="002D1B0D" w:rsidRPr="002D1B0D" w:rsidRDefault="00284586" w:rsidP="002F13FE">
      <w:pPr>
        <w:rPr>
          <w:rFonts w:asciiTheme="minorHAnsi" w:hAnsiTheme="minorHAnsi" w:cstheme="minorHAnsi"/>
          <w:sz w:val="20"/>
          <w:szCs w:val="20"/>
        </w:rPr>
      </w:pPr>
      <w:r>
        <w:rPr>
          <w:rFonts w:asciiTheme="minorHAnsi" w:hAnsiTheme="minorHAnsi" w:cstheme="minorHAnsi"/>
          <w:sz w:val="20"/>
          <w:szCs w:val="20"/>
        </w:rPr>
        <w:t xml:space="preserve">Next </w:t>
      </w:r>
      <w:r w:rsidR="002D1B0D" w:rsidRPr="002D1B0D">
        <w:rPr>
          <w:rFonts w:asciiTheme="minorHAnsi" w:hAnsiTheme="minorHAnsi" w:cstheme="minorHAnsi"/>
          <w:sz w:val="20"/>
          <w:szCs w:val="20"/>
        </w:rPr>
        <w:t xml:space="preserve">generate </w:t>
      </w:r>
      <w:r>
        <w:rPr>
          <w:rFonts w:asciiTheme="minorHAnsi" w:hAnsiTheme="minorHAnsi" w:cstheme="minorHAnsi"/>
          <w:sz w:val="20"/>
          <w:szCs w:val="20"/>
        </w:rPr>
        <w:t xml:space="preserve">a </w:t>
      </w:r>
      <w:r w:rsidR="002D1B0D" w:rsidRPr="002D1B0D">
        <w:rPr>
          <w:rFonts w:asciiTheme="minorHAnsi" w:hAnsiTheme="minorHAnsi" w:cstheme="minorHAnsi"/>
          <w:sz w:val="20"/>
          <w:szCs w:val="20"/>
        </w:rPr>
        <w:t xml:space="preserve">discussion by drawing two curves, one gently rising the other rapidly rising and ask for which curve the left or right sum will give a better approximation for a given </w:t>
      </w:r>
      <w:r w:rsidR="002D1B0D" w:rsidRPr="002D1B0D">
        <w:rPr>
          <w:rFonts w:ascii="Cambria Math" w:hAnsi="Cambria Math" w:cs="Cambria Math"/>
          <w:i/>
          <w:iCs/>
          <w:sz w:val="20"/>
          <w:szCs w:val="20"/>
        </w:rPr>
        <w:t>𝑛</w:t>
      </w:r>
      <w:r w:rsidR="002D1B0D" w:rsidRPr="002D1B0D">
        <w:rPr>
          <w:rFonts w:asciiTheme="minorHAnsi" w:hAnsiTheme="minorHAnsi" w:cstheme="minorHAnsi"/>
          <w:sz w:val="20"/>
          <w:szCs w:val="20"/>
        </w:rPr>
        <w:t xml:space="preserve">. It is easy to see that the errors are smaller in the gently rising curve. </w:t>
      </w:r>
      <w:r>
        <w:rPr>
          <w:rFonts w:asciiTheme="minorHAnsi" w:hAnsiTheme="minorHAnsi" w:cstheme="minorHAnsi"/>
          <w:sz w:val="20"/>
          <w:szCs w:val="20"/>
        </w:rPr>
        <w:t>Then</w:t>
      </w:r>
      <w:r w:rsidR="002D1B0D" w:rsidRPr="002D1B0D">
        <w:rPr>
          <w:rFonts w:asciiTheme="minorHAnsi" w:hAnsiTheme="minorHAnsi" w:cstheme="minorHAnsi"/>
          <w:sz w:val="20"/>
          <w:szCs w:val="20"/>
        </w:rPr>
        <w:t xml:space="preserve"> draw two curves which have small and large second derivatives and examine the behavior of the midpoint and trapezoidal rules. This is done in more detail in the next section, but it can be done here to firm up students’ understanding of the geometry. </w:t>
      </w:r>
    </w:p>
    <w:p w14:paraId="786CC89F" w14:textId="1AA2FFF7" w:rsidR="002D1B0D" w:rsidRPr="002D1B0D" w:rsidRDefault="00284586" w:rsidP="002F13FE">
      <w:pPr>
        <w:rPr>
          <w:rFonts w:asciiTheme="minorHAnsi" w:hAnsiTheme="minorHAnsi" w:cstheme="minorHAnsi"/>
          <w:sz w:val="20"/>
          <w:szCs w:val="20"/>
        </w:rPr>
      </w:pPr>
      <w:r>
        <w:rPr>
          <w:rFonts w:asciiTheme="minorHAnsi" w:hAnsiTheme="minorHAnsi" w:cstheme="minorHAnsi"/>
          <w:sz w:val="20"/>
          <w:szCs w:val="20"/>
        </w:rPr>
        <w:t>Ensure s</w:t>
      </w:r>
      <w:r w:rsidR="002D1B0D" w:rsidRPr="002D1B0D">
        <w:rPr>
          <w:rFonts w:asciiTheme="minorHAnsi" w:hAnsiTheme="minorHAnsi" w:cstheme="minorHAnsi"/>
          <w:sz w:val="20"/>
          <w:szCs w:val="20"/>
        </w:rPr>
        <w:t xml:space="preserve">tudents observe that doubling </w:t>
      </w:r>
      <m:oMath>
        <m:r>
          <w:rPr>
            <w:rFonts w:ascii="Cambria Math" w:hAnsi="Cambria Math" w:cs="Cambria Math"/>
            <w:sz w:val="20"/>
            <w:szCs w:val="20"/>
          </w:rPr>
          <m:t>n</m:t>
        </m:r>
      </m:oMath>
      <w:r w:rsidR="002D1B0D" w:rsidRPr="002D1B0D">
        <w:rPr>
          <w:rFonts w:asciiTheme="minorHAnsi" w:hAnsiTheme="minorHAnsi" w:cstheme="minorHAnsi"/>
          <w:i/>
          <w:iCs/>
          <w:sz w:val="20"/>
          <w:szCs w:val="20"/>
        </w:rPr>
        <w:t xml:space="preserve"> </w:t>
      </w:r>
      <w:r w:rsidR="002D1B0D" w:rsidRPr="002D1B0D">
        <w:rPr>
          <w:rFonts w:asciiTheme="minorHAnsi" w:hAnsiTheme="minorHAnsi" w:cstheme="minorHAnsi"/>
          <w:sz w:val="20"/>
          <w:szCs w:val="20"/>
        </w:rPr>
        <w:t>makes the error twice as small (or 4 or 16 times as small), but may have trouble</w:t>
      </w:r>
      <w:r>
        <w:rPr>
          <w:rFonts w:asciiTheme="minorHAnsi" w:hAnsiTheme="minorHAnsi" w:cstheme="minorHAnsi"/>
          <w:sz w:val="20"/>
          <w:szCs w:val="20"/>
        </w:rPr>
        <w:t xml:space="preserve"> </w:t>
      </w:r>
      <w:r w:rsidR="002D1B0D" w:rsidRPr="002D1B0D">
        <w:rPr>
          <w:rFonts w:asciiTheme="minorHAnsi" w:hAnsiTheme="minorHAnsi" w:cstheme="minorHAnsi"/>
          <w:sz w:val="20"/>
          <w:szCs w:val="20"/>
        </w:rPr>
        <w:t xml:space="preserve">understanding how this indicates that the error is proportional to </w:t>
      </w:r>
      <m:oMath>
        <m:f>
          <m:fPr>
            <m:ctrlPr>
              <w:rPr>
                <w:rFonts w:ascii="Cambria Math" w:hAnsi="Cambria Math" w:cstheme="minorHAnsi"/>
                <w:i/>
                <w:sz w:val="20"/>
                <w:szCs w:val="20"/>
              </w:rPr>
            </m:ctrlPr>
          </m:fPr>
          <m:num>
            <m:r>
              <w:rPr>
                <w:rFonts w:ascii="Cambria Math" w:hAnsi="Cambria Math" w:cstheme="minorHAnsi"/>
                <w:sz w:val="20"/>
                <w:szCs w:val="20"/>
              </w:rPr>
              <m:t>1</m:t>
            </m:r>
          </m:num>
          <m:den>
            <m:r>
              <w:rPr>
                <w:rFonts w:ascii="Cambria Math" w:hAnsi="Cambria Math" w:cs="Cambria Math"/>
                <w:sz w:val="20"/>
                <w:szCs w:val="20"/>
              </w:rPr>
              <m:t>n</m:t>
            </m:r>
          </m:den>
        </m:f>
      </m:oMath>
      <w:r w:rsidR="002D1B0D" w:rsidRPr="002D1B0D">
        <w:rPr>
          <w:rFonts w:asciiTheme="minorHAnsi" w:hAnsiTheme="minorHAnsi" w:cstheme="minorHAnsi"/>
          <w:i/>
          <w:iCs/>
          <w:sz w:val="20"/>
          <w:szCs w:val="20"/>
        </w:rPr>
        <w:t xml:space="preserve"> </w:t>
      </w:r>
      <w:r w:rsidR="002D1B0D" w:rsidRPr="002D1B0D">
        <w:rPr>
          <w:rFonts w:asciiTheme="minorHAnsi" w:hAnsiTheme="minorHAnsi" w:cstheme="minorHAnsi"/>
          <w:sz w:val="20"/>
          <w:szCs w:val="20"/>
        </w:rPr>
        <w:t>(</w:t>
      </w:r>
      <w:r w:rsidR="003D40D9">
        <w:rPr>
          <w:rFonts w:asciiTheme="minorHAnsi" w:hAnsiTheme="minorHAnsi" w:cstheme="minorHAnsi"/>
          <w:sz w:val="20"/>
          <w:szCs w:val="20"/>
        </w:rPr>
        <w:t>or</w:t>
      </w:r>
      <w:r w:rsidR="002D1B0D" w:rsidRPr="002D1B0D">
        <w:rPr>
          <w:rFonts w:asciiTheme="minorHAnsi" w:hAnsiTheme="minorHAnsi" w:cstheme="minorHAnsi"/>
          <w:sz w:val="20"/>
          <w:szCs w:val="20"/>
        </w:rPr>
        <w:t xml:space="preserve"> </w:t>
      </w:r>
      <m:oMath>
        <m:f>
          <m:fPr>
            <m:ctrlPr>
              <w:rPr>
                <w:rFonts w:ascii="Cambria Math" w:hAnsi="Cambria Math" w:cstheme="minorHAnsi"/>
                <w:i/>
                <w:sz w:val="20"/>
                <w:szCs w:val="20"/>
              </w:rPr>
            </m:ctrlPr>
          </m:fPr>
          <m:num>
            <m:r>
              <w:rPr>
                <w:rFonts w:ascii="Cambria Math" w:hAnsi="Cambria Math" w:cstheme="minorHAnsi"/>
                <w:sz w:val="20"/>
                <w:szCs w:val="20"/>
              </w:rPr>
              <m:t>1</m:t>
            </m:r>
          </m:num>
          <m:den>
            <m:sSup>
              <m:sSupPr>
                <m:ctrlPr>
                  <w:rPr>
                    <w:rFonts w:ascii="Cambria Math" w:hAnsi="Cambria Math" w:cs="Cambria Math"/>
                    <w:i/>
                    <w:iCs/>
                    <w:sz w:val="20"/>
                    <w:szCs w:val="20"/>
                  </w:rPr>
                </m:ctrlPr>
              </m:sSupPr>
              <m:e>
                <m:r>
                  <w:rPr>
                    <w:rFonts w:ascii="Cambria Math" w:hAnsi="Cambria Math" w:cs="Cambria Math"/>
                    <w:sz w:val="20"/>
                    <w:szCs w:val="20"/>
                  </w:rPr>
                  <m:t>n</m:t>
                </m:r>
              </m:e>
              <m:sup>
                <m:r>
                  <w:rPr>
                    <w:rFonts w:ascii="Cambria Math" w:hAnsi="Cambria Math" w:cs="Cambria Math"/>
                    <w:sz w:val="20"/>
                    <w:szCs w:val="20"/>
                  </w:rPr>
                  <m:t>2</m:t>
                </m:r>
              </m:sup>
            </m:sSup>
          </m:den>
        </m:f>
      </m:oMath>
      <w:r w:rsidRPr="002D1B0D">
        <w:rPr>
          <w:rFonts w:asciiTheme="minorHAnsi" w:hAnsiTheme="minorHAnsi" w:cstheme="minorHAnsi"/>
          <w:i/>
          <w:iCs/>
          <w:sz w:val="20"/>
          <w:szCs w:val="20"/>
        </w:rPr>
        <w:t xml:space="preserve"> </w:t>
      </w:r>
      <w:r w:rsidR="002D1B0D" w:rsidRPr="002D1B0D">
        <w:rPr>
          <w:rFonts w:asciiTheme="minorHAnsi" w:hAnsiTheme="minorHAnsi" w:cstheme="minorHAnsi"/>
          <w:sz w:val="20"/>
          <w:szCs w:val="20"/>
        </w:rPr>
        <w:t xml:space="preserve">or </w:t>
      </w:r>
      <m:oMath>
        <m:f>
          <m:fPr>
            <m:ctrlPr>
              <w:rPr>
                <w:rFonts w:ascii="Cambria Math" w:hAnsi="Cambria Math" w:cstheme="minorHAnsi"/>
                <w:i/>
                <w:sz w:val="20"/>
                <w:szCs w:val="20"/>
              </w:rPr>
            </m:ctrlPr>
          </m:fPr>
          <m:num>
            <m:r>
              <w:rPr>
                <w:rFonts w:ascii="Cambria Math" w:hAnsi="Cambria Math" w:cstheme="minorHAnsi"/>
                <w:sz w:val="20"/>
                <w:szCs w:val="20"/>
              </w:rPr>
              <m:t>1</m:t>
            </m:r>
          </m:num>
          <m:den>
            <m:sSup>
              <m:sSupPr>
                <m:ctrlPr>
                  <w:rPr>
                    <w:rFonts w:ascii="Cambria Math" w:hAnsi="Cambria Math" w:cs="Cambria Math"/>
                    <w:i/>
                    <w:iCs/>
                    <w:sz w:val="20"/>
                    <w:szCs w:val="20"/>
                  </w:rPr>
                </m:ctrlPr>
              </m:sSupPr>
              <m:e>
                <m:r>
                  <w:rPr>
                    <w:rFonts w:ascii="Cambria Math" w:hAnsi="Cambria Math" w:cs="Cambria Math"/>
                    <w:sz w:val="20"/>
                    <w:szCs w:val="20"/>
                  </w:rPr>
                  <m:t>n</m:t>
                </m:r>
              </m:e>
              <m:sup>
                <m:r>
                  <w:rPr>
                    <w:rFonts w:ascii="Cambria Math" w:hAnsi="Cambria Math" w:cs="Cambria Math"/>
                    <w:sz w:val="20"/>
                    <w:szCs w:val="20"/>
                  </w:rPr>
                  <m:t>4</m:t>
                </m:r>
              </m:sup>
            </m:sSup>
          </m:den>
        </m:f>
      </m:oMath>
      <w:r w:rsidRPr="002D1B0D">
        <w:rPr>
          <w:rFonts w:asciiTheme="minorHAnsi" w:hAnsiTheme="minorHAnsi" w:cstheme="minorHAnsi"/>
          <w:i/>
          <w:iCs/>
          <w:sz w:val="20"/>
          <w:szCs w:val="20"/>
        </w:rPr>
        <w:t xml:space="preserve"> </w:t>
      </w:r>
      <w:r w:rsidR="002D1B0D" w:rsidRPr="002D1B0D">
        <w:rPr>
          <w:rFonts w:asciiTheme="minorHAnsi" w:hAnsiTheme="minorHAnsi" w:cstheme="minorHAnsi"/>
          <w:sz w:val="20"/>
          <w:szCs w:val="20"/>
        </w:rPr>
        <w:t xml:space="preserve">), and how this in turn implies that increasing </w:t>
      </w:r>
      <m:oMath>
        <m:r>
          <w:rPr>
            <w:rFonts w:ascii="Cambria Math" w:hAnsi="Cambria Math" w:cs="Cambria Math"/>
            <w:sz w:val="20"/>
            <w:szCs w:val="20"/>
          </w:rPr>
          <m:t>n</m:t>
        </m:r>
      </m:oMath>
      <w:r w:rsidR="002D1B0D" w:rsidRPr="002D1B0D">
        <w:rPr>
          <w:rFonts w:asciiTheme="minorHAnsi" w:hAnsiTheme="minorHAnsi" w:cstheme="minorHAnsi"/>
          <w:i/>
          <w:iCs/>
          <w:sz w:val="20"/>
          <w:szCs w:val="20"/>
        </w:rPr>
        <w:t xml:space="preserve"> </w:t>
      </w:r>
      <w:r w:rsidR="002D1B0D" w:rsidRPr="002D1B0D">
        <w:rPr>
          <w:rFonts w:asciiTheme="minorHAnsi" w:hAnsiTheme="minorHAnsi" w:cstheme="minorHAnsi"/>
          <w:sz w:val="20"/>
          <w:szCs w:val="20"/>
        </w:rPr>
        <w:t xml:space="preserve">by a factor of 10 gives one (or 2 or 4) extra decimal places of accuracy. </w:t>
      </w:r>
    </w:p>
    <w:p w14:paraId="005967D0" w14:textId="55DC4213" w:rsidR="002D1B0D" w:rsidRPr="002D1B0D" w:rsidRDefault="003D40D9" w:rsidP="002F13FE">
      <w:pPr>
        <w:rPr>
          <w:rFonts w:asciiTheme="minorHAnsi" w:hAnsiTheme="minorHAnsi" w:cstheme="minorHAnsi"/>
          <w:sz w:val="20"/>
          <w:szCs w:val="20"/>
        </w:rPr>
      </w:pPr>
      <w:r>
        <w:rPr>
          <w:rFonts w:asciiTheme="minorHAnsi" w:hAnsiTheme="minorHAnsi" w:cstheme="minorHAnsi"/>
          <w:sz w:val="20"/>
          <w:szCs w:val="20"/>
        </w:rPr>
        <w:t>T</w:t>
      </w:r>
      <w:r w:rsidR="002D1B0D" w:rsidRPr="002D1B0D">
        <w:rPr>
          <w:rFonts w:asciiTheme="minorHAnsi" w:hAnsiTheme="minorHAnsi" w:cstheme="minorHAnsi"/>
          <w:sz w:val="20"/>
          <w:szCs w:val="20"/>
        </w:rPr>
        <w:t>each this class using technology emphasiz</w:t>
      </w:r>
      <w:r>
        <w:rPr>
          <w:rFonts w:asciiTheme="minorHAnsi" w:hAnsiTheme="minorHAnsi" w:cstheme="minorHAnsi"/>
          <w:sz w:val="20"/>
          <w:szCs w:val="20"/>
        </w:rPr>
        <w:t>ing</w:t>
      </w:r>
      <w:r w:rsidR="002D1B0D" w:rsidRPr="002D1B0D">
        <w:rPr>
          <w:rFonts w:asciiTheme="minorHAnsi" w:hAnsiTheme="minorHAnsi" w:cstheme="minorHAnsi"/>
          <w:sz w:val="20"/>
          <w:szCs w:val="20"/>
        </w:rPr>
        <w:t xml:space="preserve"> that the rules presented are approximate</w:t>
      </w:r>
      <w:r w:rsidR="00A02986">
        <w:rPr>
          <w:rFonts w:asciiTheme="minorHAnsi" w:hAnsiTheme="minorHAnsi" w:cstheme="minorHAnsi"/>
          <w:sz w:val="20"/>
          <w:szCs w:val="20"/>
        </w:rPr>
        <w:t xml:space="preserve"> </w:t>
      </w:r>
      <w:r w:rsidR="002D1B0D" w:rsidRPr="002D1B0D">
        <w:rPr>
          <w:rFonts w:asciiTheme="minorHAnsi" w:hAnsiTheme="minorHAnsi" w:cstheme="minorHAnsi"/>
          <w:sz w:val="20"/>
          <w:szCs w:val="20"/>
        </w:rPr>
        <w:t xml:space="preserve">and won’t hold exactly in every given case. For examples in this </w:t>
      </w:r>
      <w:proofErr w:type="gramStart"/>
      <w:r w:rsidR="002D1B0D" w:rsidRPr="002D1B0D">
        <w:rPr>
          <w:rFonts w:asciiTheme="minorHAnsi" w:hAnsiTheme="minorHAnsi" w:cstheme="minorHAnsi"/>
          <w:sz w:val="20"/>
          <w:szCs w:val="20"/>
        </w:rPr>
        <w:t>section</w:t>
      </w:r>
      <w:proofErr w:type="gramEnd"/>
      <w:r w:rsidR="002D1B0D" w:rsidRPr="002D1B0D">
        <w:rPr>
          <w:rFonts w:asciiTheme="minorHAnsi" w:hAnsiTheme="minorHAnsi" w:cstheme="minorHAnsi"/>
          <w:sz w:val="20"/>
          <w:szCs w:val="20"/>
        </w:rPr>
        <w:t xml:space="preserve"> you should continue with whatever examples you used in the previous section. A good conclusion to draw is that Simpson’s rule gives reasonably accurate results in most cases for relatively small values of </w:t>
      </w:r>
      <m:oMath>
        <m:r>
          <w:rPr>
            <w:rFonts w:ascii="Cambria Math" w:hAnsi="Cambria Math" w:cs="Cambria Math"/>
            <w:sz w:val="20"/>
            <w:szCs w:val="20"/>
          </w:rPr>
          <m:t>n</m:t>
        </m:r>
        <m:r>
          <w:rPr>
            <w:rFonts w:ascii="Cambria Math" w:hAnsi="Cambria Math" w:cstheme="minorHAnsi"/>
            <w:sz w:val="20"/>
            <w:szCs w:val="20"/>
          </w:rPr>
          <m:t>.</m:t>
        </m:r>
      </m:oMath>
      <w:r w:rsidR="002D1B0D" w:rsidRPr="002D1B0D">
        <w:rPr>
          <w:rFonts w:asciiTheme="minorHAnsi" w:hAnsiTheme="minorHAnsi" w:cstheme="minorHAnsi"/>
          <w:sz w:val="20"/>
          <w:szCs w:val="20"/>
        </w:rPr>
        <w:t xml:space="preserve"> </w:t>
      </w:r>
    </w:p>
    <w:p w14:paraId="66882D17" w14:textId="26C4E276" w:rsidR="0000647E" w:rsidRPr="002F13FE" w:rsidRDefault="0000647E" w:rsidP="002F13FE">
      <w:pPr>
        <w:rPr>
          <w:rFonts w:asciiTheme="minorHAnsi" w:hAnsiTheme="minorHAnsi" w:cstheme="minorHAnsi"/>
          <w:sz w:val="20"/>
          <w:szCs w:val="20"/>
          <w:u w:val="single"/>
        </w:rPr>
      </w:pPr>
      <w:r w:rsidRPr="002F13FE">
        <w:rPr>
          <w:rFonts w:asciiTheme="minorHAnsi" w:hAnsiTheme="minorHAnsi" w:cstheme="minorHAnsi"/>
          <w:color w:val="000000" w:themeColor="text1"/>
          <w:sz w:val="20"/>
          <w:szCs w:val="20"/>
        </w:rPr>
        <w:t xml:space="preserve">Day 1: Complete problems </w:t>
      </w:r>
      <w:r w:rsidR="00E566B8" w:rsidRPr="002F13FE">
        <w:rPr>
          <w:rFonts w:asciiTheme="minorHAnsi" w:hAnsiTheme="minorHAnsi" w:cstheme="minorHAnsi"/>
          <w:color w:val="0C0C0C"/>
          <w:sz w:val="20"/>
          <w:szCs w:val="20"/>
        </w:rPr>
        <w:t xml:space="preserve">1-24 </w:t>
      </w:r>
      <w:r w:rsidR="00E566B8" w:rsidRPr="002F13FE">
        <w:rPr>
          <w:rFonts w:asciiTheme="minorHAnsi" w:hAnsiTheme="minorHAnsi" w:cstheme="minorHAnsi"/>
          <w:sz w:val="20"/>
          <w:szCs w:val="20"/>
        </w:rPr>
        <w:t xml:space="preserve">multiples of </w:t>
      </w:r>
      <w:r w:rsidR="00E566B8" w:rsidRPr="002F13FE">
        <w:rPr>
          <w:rFonts w:asciiTheme="minorHAnsi" w:hAnsiTheme="minorHAnsi" w:cstheme="minorHAnsi"/>
          <w:color w:val="2D2D2D"/>
          <w:sz w:val="20"/>
          <w:szCs w:val="20"/>
        </w:rPr>
        <w:t xml:space="preserve">3, </w:t>
      </w:r>
      <w:r w:rsidR="00E566B8" w:rsidRPr="002F13FE">
        <w:rPr>
          <w:rFonts w:asciiTheme="minorHAnsi" w:hAnsiTheme="minorHAnsi" w:cstheme="minorHAnsi"/>
          <w:sz w:val="20"/>
          <w:szCs w:val="20"/>
        </w:rPr>
        <w:t xml:space="preserve">28-31, 32, 33, </w:t>
      </w:r>
      <w:r w:rsidR="00E566B8" w:rsidRPr="002F13FE">
        <w:rPr>
          <w:rFonts w:asciiTheme="minorHAnsi" w:hAnsiTheme="minorHAnsi" w:cstheme="minorHAnsi"/>
          <w:color w:val="0C0C0C"/>
          <w:sz w:val="20"/>
          <w:szCs w:val="20"/>
        </w:rPr>
        <w:t xml:space="preserve">34, </w:t>
      </w:r>
      <w:r w:rsidR="00E566B8" w:rsidRPr="002F13FE">
        <w:rPr>
          <w:rFonts w:asciiTheme="minorHAnsi" w:hAnsiTheme="minorHAnsi" w:cstheme="minorHAnsi"/>
          <w:sz w:val="20"/>
          <w:szCs w:val="20"/>
        </w:rPr>
        <w:t>39</w:t>
      </w:r>
    </w:p>
    <w:p w14:paraId="18876D19" w14:textId="77777777" w:rsidR="00832210" w:rsidRPr="002F13FE" w:rsidRDefault="00832210" w:rsidP="002F13FE">
      <w:pPr>
        <w:rPr>
          <w:rFonts w:asciiTheme="minorHAnsi" w:hAnsiTheme="minorHAnsi" w:cstheme="minorHAnsi"/>
          <w:sz w:val="20"/>
          <w:szCs w:val="20"/>
          <w:u w:val="single"/>
        </w:rPr>
      </w:pPr>
    </w:p>
    <w:p w14:paraId="2D0CBC23" w14:textId="2BFF94D5" w:rsidR="00832210" w:rsidRPr="002F13FE" w:rsidRDefault="00832210" w:rsidP="002F13FE">
      <w:pPr>
        <w:rPr>
          <w:rFonts w:asciiTheme="minorHAnsi" w:hAnsiTheme="minorHAnsi" w:cstheme="minorHAnsi"/>
          <w:sz w:val="20"/>
          <w:szCs w:val="20"/>
          <w:u w:val="single"/>
        </w:rPr>
      </w:pPr>
      <w:r w:rsidRPr="002F13FE">
        <w:rPr>
          <w:rFonts w:asciiTheme="minorHAnsi" w:hAnsiTheme="minorHAnsi" w:cstheme="minorHAnsi"/>
          <w:sz w:val="20"/>
          <w:szCs w:val="20"/>
          <w:u w:val="single"/>
        </w:rPr>
        <w:t xml:space="preserve">Lesson Theme </w:t>
      </w:r>
      <w:proofErr w:type="gramStart"/>
      <w:r w:rsidRPr="002F13FE">
        <w:rPr>
          <w:rFonts w:asciiTheme="minorHAnsi" w:hAnsiTheme="minorHAnsi" w:cstheme="minorHAnsi"/>
          <w:sz w:val="20"/>
          <w:szCs w:val="20"/>
          <w:u w:val="single"/>
        </w:rPr>
        <w:t>8.1 :</w:t>
      </w:r>
      <w:proofErr w:type="gramEnd"/>
      <w:r w:rsidRPr="002F13FE">
        <w:rPr>
          <w:rFonts w:asciiTheme="minorHAnsi" w:hAnsiTheme="minorHAnsi" w:cstheme="minorHAnsi"/>
          <w:sz w:val="20"/>
          <w:szCs w:val="20"/>
          <w:u w:val="single"/>
        </w:rPr>
        <w:t xml:space="preserve"> Areas and Volumes</w:t>
      </w:r>
      <w:r w:rsidR="00FF41B2">
        <w:rPr>
          <w:rFonts w:asciiTheme="minorHAnsi" w:hAnsiTheme="minorHAnsi" w:cstheme="minorHAnsi"/>
          <w:sz w:val="20"/>
          <w:szCs w:val="20"/>
          <w:u w:val="single"/>
        </w:rPr>
        <w:t xml:space="preserve"> </w:t>
      </w:r>
      <w:r w:rsidR="00FF41B2" w:rsidRPr="005417ED">
        <w:rPr>
          <w:rFonts w:asciiTheme="minorHAnsi" w:hAnsiTheme="minorHAnsi" w:cstheme="minorHAnsi"/>
          <w:sz w:val="20"/>
          <w:szCs w:val="20"/>
          <w:highlight w:val="cyan"/>
        </w:rPr>
        <w:t>(1.E)(2.B)(4.C)</w:t>
      </w:r>
    </w:p>
    <w:p w14:paraId="2A55E2D5" w14:textId="1A9F2B3C" w:rsidR="002D1B0D" w:rsidRPr="002D1B0D" w:rsidRDefault="00D16A82" w:rsidP="002F13FE">
      <w:pPr>
        <w:rPr>
          <w:rFonts w:asciiTheme="minorHAnsi" w:hAnsiTheme="minorHAnsi" w:cstheme="minorHAnsi"/>
          <w:sz w:val="20"/>
          <w:szCs w:val="20"/>
        </w:rPr>
      </w:pPr>
      <w:r>
        <w:rPr>
          <w:rFonts w:asciiTheme="minorHAnsi" w:hAnsiTheme="minorHAnsi" w:cstheme="minorHAnsi"/>
          <w:sz w:val="20"/>
          <w:szCs w:val="20"/>
        </w:rPr>
        <w:t>I</w:t>
      </w:r>
      <w:r w:rsidR="002D1B0D" w:rsidRPr="002D1B0D">
        <w:rPr>
          <w:rFonts w:asciiTheme="minorHAnsi" w:hAnsiTheme="minorHAnsi" w:cstheme="minorHAnsi"/>
          <w:sz w:val="20"/>
          <w:szCs w:val="20"/>
        </w:rPr>
        <w:t>ntroduce the idea of finding areas and volumes by slicing</w:t>
      </w:r>
      <w:r>
        <w:rPr>
          <w:rFonts w:asciiTheme="minorHAnsi" w:hAnsiTheme="minorHAnsi" w:cstheme="minorHAnsi"/>
          <w:sz w:val="20"/>
          <w:szCs w:val="20"/>
        </w:rPr>
        <w:t xml:space="preserve"> with e</w:t>
      </w:r>
      <w:r w:rsidR="002D1B0D" w:rsidRPr="002D1B0D">
        <w:rPr>
          <w:rFonts w:asciiTheme="minorHAnsi" w:hAnsiTheme="minorHAnsi" w:cstheme="minorHAnsi"/>
          <w:sz w:val="20"/>
          <w:szCs w:val="20"/>
        </w:rPr>
        <w:t>mphasi</w:t>
      </w:r>
      <w:r>
        <w:rPr>
          <w:rFonts w:asciiTheme="minorHAnsi" w:hAnsiTheme="minorHAnsi" w:cstheme="minorHAnsi"/>
          <w:sz w:val="20"/>
          <w:szCs w:val="20"/>
        </w:rPr>
        <w:t>s on</w:t>
      </w:r>
      <w:r w:rsidR="002D1B0D" w:rsidRPr="002D1B0D">
        <w:rPr>
          <w:rFonts w:asciiTheme="minorHAnsi" w:hAnsiTheme="minorHAnsi" w:cstheme="minorHAnsi"/>
          <w:sz w:val="20"/>
          <w:szCs w:val="20"/>
        </w:rPr>
        <w:t xml:space="preserve"> the idea of slicing the region or solid into pieces whose area or volume is easy to find. Take the time to write down the sums that then approximate the area or volume. </w:t>
      </w:r>
    </w:p>
    <w:p w14:paraId="3BEBD1BB" w14:textId="34BCE7BD" w:rsidR="002D1B0D" w:rsidRPr="002D1B0D" w:rsidRDefault="00D16A82" w:rsidP="002F13FE">
      <w:pPr>
        <w:rPr>
          <w:rFonts w:asciiTheme="minorHAnsi" w:hAnsiTheme="minorHAnsi" w:cstheme="minorHAnsi"/>
          <w:sz w:val="20"/>
          <w:szCs w:val="20"/>
        </w:rPr>
      </w:pPr>
      <w:r>
        <w:rPr>
          <w:rFonts w:asciiTheme="minorHAnsi" w:hAnsiTheme="minorHAnsi" w:cstheme="minorHAnsi"/>
          <w:sz w:val="20"/>
          <w:szCs w:val="20"/>
        </w:rPr>
        <w:t>W</w:t>
      </w:r>
      <w:r w:rsidR="002D1B0D" w:rsidRPr="002D1B0D">
        <w:rPr>
          <w:rFonts w:asciiTheme="minorHAnsi" w:hAnsiTheme="minorHAnsi" w:cstheme="minorHAnsi"/>
          <w:sz w:val="20"/>
          <w:szCs w:val="20"/>
        </w:rPr>
        <w:t>rit</w:t>
      </w:r>
      <w:r>
        <w:rPr>
          <w:rFonts w:asciiTheme="minorHAnsi" w:hAnsiTheme="minorHAnsi" w:cstheme="minorHAnsi"/>
          <w:sz w:val="20"/>
          <w:szCs w:val="20"/>
        </w:rPr>
        <w:t>e</w:t>
      </w:r>
      <w:r w:rsidR="002D1B0D" w:rsidRPr="002D1B0D">
        <w:rPr>
          <w:rFonts w:asciiTheme="minorHAnsi" w:hAnsiTheme="minorHAnsi" w:cstheme="minorHAnsi"/>
          <w:sz w:val="20"/>
          <w:szCs w:val="20"/>
        </w:rPr>
        <w:t xml:space="preserve"> the sum that gives an approximation</w:t>
      </w:r>
      <w:r>
        <w:rPr>
          <w:rFonts w:asciiTheme="minorHAnsi" w:hAnsiTheme="minorHAnsi" w:cstheme="minorHAnsi"/>
          <w:sz w:val="20"/>
          <w:szCs w:val="20"/>
        </w:rPr>
        <w:t>, then</w:t>
      </w:r>
      <w:r w:rsidR="002D1B0D" w:rsidRPr="002D1B0D">
        <w:rPr>
          <w:rFonts w:asciiTheme="minorHAnsi" w:hAnsiTheme="minorHAnsi" w:cstheme="minorHAnsi"/>
          <w:sz w:val="20"/>
          <w:szCs w:val="20"/>
        </w:rPr>
        <w:t xml:space="preserve"> point out that the limiting process gives the definition of a definite integral. </w:t>
      </w:r>
    </w:p>
    <w:p w14:paraId="0C9DA500" w14:textId="7DDFB847" w:rsidR="002D1B0D" w:rsidRPr="002D1B0D" w:rsidRDefault="00D16A82" w:rsidP="002F13FE">
      <w:pPr>
        <w:rPr>
          <w:rFonts w:asciiTheme="minorHAnsi" w:hAnsiTheme="minorHAnsi" w:cstheme="minorHAnsi"/>
          <w:sz w:val="20"/>
          <w:szCs w:val="20"/>
        </w:rPr>
      </w:pPr>
      <w:r>
        <w:rPr>
          <w:rFonts w:asciiTheme="minorHAnsi" w:hAnsiTheme="minorHAnsi" w:cstheme="minorHAnsi"/>
          <w:sz w:val="20"/>
          <w:szCs w:val="20"/>
        </w:rPr>
        <w:t>Have</w:t>
      </w:r>
      <w:r w:rsidR="002D1B0D" w:rsidRPr="002D1B0D">
        <w:rPr>
          <w:rFonts w:asciiTheme="minorHAnsi" w:hAnsiTheme="minorHAnsi" w:cstheme="minorHAnsi"/>
          <w:sz w:val="20"/>
          <w:szCs w:val="20"/>
        </w:rPr>
        <w:t xml:space="preserve"> students find areas as a Riemann su</w:t>
      </w:r>
      <w:r>
        <w:rPr>
          <w:rFonts w:asciiTheme="minorHAnsi" w:hAnsiTheme="minorHAnsi" w:cstheme="minorHAnsi"/>
          <w:sz w:val="20"/>
          <w:szCs w:val="20"/>
        </w:rPr>
        <w:t>m,</w:t>
      </w:r>
      <w:r w:rsidR="002D1B0D" w:rsidRPr="002D1B0D">
        <w:rPr>
          <w:rFonts w:asciiTheme="minorHAnsi" w:hAnsiTheme="minorHAnsi" w:cstheme="minorHAnsi"/>
          <w:sz w:val="20"/>
          <w:szCs w:val="20"/>
        </w:rPr>
        <w:t xml:space="preserve"> </w:t>
      </w:r>
      <w:r>
        <w:rPr>
          <w:rFonts w:asciiTheme="minorHAnsi" w:hAnsiTheme="minorHAnsi" w:cstheme="minorHAnsi"/>
          <w:sz w:val="20"/>
          <w:szCs w:val="20"/>
        </w:rPr>
        <w:t>t</w:t>
      </w:r>
      <w:r w:rsidR="002D1B0D" w:rsidRPr="002D1B0D">
        <w:rPr>
          <w:rFonts w:asciiTheme="minorHAnsi" w:hAnsiTheme="minorHAnsi" w:cstheme="minorHAnsi"/>
          <w:sz w:val="20"/>
          <w:szCs w:val="20"/>
        </w:rPr>
        <w:t>hen find the areas by evaluating the definite integrals. Have the students work some of the exercises in class</w:t>
      </w:r>
      <w:r>
        <w:rPr>
          <w:rFonts w:asciiTheme="minorHAnsi" w:hAnsiTheme="minorHAnsi" w:cstheme="minorHAnsi"/>
          <w:sz w:val="20"/>
          <w:szCs w:val="20"/>
        </w:rPr>
        <w:t xml:space="preserve"> having them</w:t>
      </w:r>
      <w:r w:rsidR="002D1B0D" w:rsidRPr="002D1B0D">
        <w:rPr>
          <w:rFonts w:asciiTheme="minorHAnsi" w:hAnsiTheme="minorHAnsi" w:cstheme="minorHAnsi"/>
          <w:sz w:val="20"/>
          <w:szCs w:val="20"/>
        </w:rPr>
        <w:t xml:space="preserve"> draw a lot of pictures. </w:t>
      </w:r>
      <w:r>
        <w:rPr>
          <w:rFonts w:asciiTheme="minorHAnsi" w:hAnsiTheme="minorHAnsi" w:cstheme="minorHAnsi"/>
          <w:sz w:val="20"/>
          <w:szCs w:val="20"/>
        </w:rPr>
        <w:t>Use</w:t>
      </w:r>
      <w:r w:rsidR="002D1B0D" w:rsidRPr="002D1B0D">
        <w:rPr>
          <w:rFonts w:asciiTheme="minorHAnsi" w:hAnsiTheme="minorHAnsi" w:cstheme="minorHAnsi"/>
          <w:sz w:val="20"/>
          <w:szCs w:val="20"/>
        </w:rPr>
        <w:t xml:space="preserve"> handouts with pictures prepared ahead of time</w:t>
      </w:r>
      <w:r>
        <w:rPr>
          <w:rFonts w:asciiTheme="minorHAnsi" w:hAnsiTheme="minorHAnsi" w:cstheme="minorHAnsi"/>
          <w:sz w:val="20"/>
          <w:szCs w:val="20"/>
        </w:rPr>
        <w:t>.</w:t>
      </w:r>
    </w:p>
    <w:p w14:paraId="16CFB0B1" w14:textId="0AAD72C8" w:rsidR="002D1B0D" w:rsidRPr="002D1B0D" w:rsidRDefault="00D16A82" w:rsidP="002F13FE">
      <w:pPr>
        <w:rPr>
          <w:rFonts w:asciiTheme="minorHAnsi" w:hAnsiTheme="minorHAnsi" w:cstheme="minorHAnsi"/>
          <w:sz w:val="20"/>
          <w:szCs w:val="20"/>
        </w:rPr>
      </w:pPr>
      <w:r>
        <w:rPr>
          <w:rFonts w:asciiTheme="minorHAnsi" w:hAnsiTheme="minorHAnsi" w:cstheme="minorHAnsi"/>
          <w:sz w:val="20"/>
          <w:szCs w:val="20"/>
        </w:rPr>
        <w:t>Cover</w:t>
      </w:r>
      <w:r w:rsidR="002D1B0D" w:rsidRPr="002D1B0D">
        <w:rPr>
          <w:rFonts w:asciiTheme="minorHAnsi" w:hAnsiTheme="minorHAnsi" w:cstheme="minorHAnsi"/>
          <w:sz w:val="20"/>
          <w:szCs w:val="20"/>
        </w:rPr>
        <w:t xml:space="preserve"> Example 5 </w:t>
      </w:r>
      <w:r>
        <w:rPr>
          <w:rFonts w:asciiTheme="minorHAnsi" w:hAnsiTheme="minorHAnsi" w:cstheme="minorHAnsi"/>
          <w:sz w:val="20"/>
          <w:szCs w:val="20"/>
        </w:rPr>
        <w:t xml:space="preserve">from the Wiley Calculus book </w:t>
      </w:r>
      <w:r w:rsidR="002D1B0D" w:rsidRPr="002D1B0D">
        <w:rPr>
          <w:rFonts w:asciiTheme="minorHAnsi" w:hAnsiTheme="minorHAnsi" w:cstheme="minorHAnsi"/>
          <w:sz w:val="20"/>
          <w:szCs w:val="20"/>
        </w:rPr>
        <w:t xml:space="preserve">in class (the volume of the Great Pyramid of Egypt) since it is revisited in the Section 8.5 where the total work required to build it is computed. </w:t>
      </w:r>
      <w:r>
        <w:rPr>
          <w:rFonts w:asciiTheme="minorHAnsi" w:hAnsiTheme="minorHAnsi" w:cstheme="minorHAnsi"/>
          <w:sz w:val="20"/>
          <w:szCs w:val="20"/>
        </w:rPr>
        <w:t>I</w:t>
      </w:r>
      <w:r w:rsidR="002D1B0D" w:rsidRPr="002D1B0D">
        <w:rPr>
          <w:rFonts w:asciiTheme="minorHAnsi" w:hAnsiTheme="minorHAnsi" w:cstheme="minorHAnsi"/>
          <w:sz w:val="20"/>
          <w:szCs w:val="20"/>
        </w:rPr>
        <w:t xml:space="preserve">t is easy to think of the Great Pyramid as being laid down in layers of square cross sections. Further, it will provide an example that cannot be done with “washers" or “shells." </w:t>
      </w:r>
    </w:p>
    <w:p w14:paraId="5C9A5EDC" w14:textId="02EAB3E3" w:rsidR="00832210" w:rsidRPr="002F13FE" w:rsidRDefault="00832210" w:rsidP="002F13FE">
      <w:pPr>
        <w:rPr>
          <w:rFonts w:asciiTheme="minorHAnsi" w:hAnsiTheme="minorHAnsi" w:cstheme="minorHAnsi"/>
          <w:sz w:val="20"/>
          <w:szCs w:val="20"/>
          <w:u w:val="single"/>
        </w:rPr>
      </w:pPr>
      <w:r w:rsidRPr="002F13FE">
        <w:rPr>
          <w:rFonts w:asciiTheme="minorHAnsi" w:hAnsiTheme="minorHAnsi" w:cstheme="minorHAnsi"/>
          <w:color w:val="000000" w:themeColor="text1"/>
          <w:sz w:val="20"/>
          <w:szCs w:val="20"/>
        </w:rPr>
        <w:t xml:space="preserve">Day 1: Complete problems </w:t>
      </w:r>
      <w:r w:rsidR="00E566B8" w:rsidRPr="002F13FE">
        <w:rPr>
          <w:rFonts w:asciiTheme="minorHAnsi" w:hAnsiTheme="minorHAnsi" w:cstheme="minorHAnsi"/>
          <w:color w:val="0C0C0C"/>
          <w:sz w:val="20"/>
          <w:szCs w:val="20"/>
        </w:rPr>
        <w:t xml:space="preserve">1-10, </w:t>
      </w:r>
      <w:r w:rsidR="00E566B8" w:rsidRPr="002F13FE">
        <w:rPr>
          <w:rFonts w:asciiTheme="minorHAnsi" w:hAnsiTheme="minorHAnsi" w:cstheme="minorHAnsi"/>
          <w:sz w:val="20"/>
          <w:szCs w:val="20"/>
        </w:rPr>
        <w:t>28</w:t>
      </w:r>
    </w:p>
    <w:p w14:paraId="2935F717" w14:textId="44109492" w:rsidR="00832210" w:rsidRPr="002F13FE" w:rsidRDefault="00832210" w:rsidP="002F13FE">
      <w:pPr>
        <w:rPr>
          <w:rFonts w:asciiTheme="minorHAnsi" w:hAnsiTheme="minorHAnsi" w:cstheme="minorHAnsi"/>
          <w:color w:val="000000" w:themeColor="text1"/>
          <w:sz w:val="20"/>
          <w:szCs w:val="20"/>
        </w:rPr>
      </w:pPr>
      <w:r w:rsidRPr="002F13FE">
        <w:rPr>
          <w:rFonts w:asciiTheme="minorHAnsi" w:hAnsiTheme="minorHAnsi" w:cstheme="minorHAnsi"/>
          <w:color w:val="000000" w:themeColor="text1"/>
          <w:sz w:val="20"/>
          <w:szCs w:val="20"/>
        </w:rPr>
        <w:t xml:space="preserve">Day 2: Complete problems </w:t>
      </w:r>
      <w:r w:rsidR="00E566B8" w:rsidRPr="002F13FE">
        <w:rPr>
          <w:rFonts w:asciiTheme="minorHAnsi" w:hAnsiTheme="minorHAnsi" w:cstheme="minorHAnsi"/>
          <w:sz w:val="20"/>
          <w:szCs w:val="20"/>
        </w:rPr>
        <w:t xml:space="preserve">11-18, </w:t>
      </w:r>
      <w:r w:rsidR="00E566B8" w:rsidRPr="002F13FE">
        <w:rPr>
          <w:rFonts w:asciiTheme="minorHAnsi" w:hAnsiTheme="minorHAnsi" w:cstheme="minorHAnsi"/>
          <w:color w:val="0A0A0A"/>
          <w:sz w:val="20"/>
          <w:szCs w:val="20"/>
        </w:rPr>
        <w:t>30</w:t>
      </w:r>
    </w:p>
    <w:p w14:paraId="6DEB0135" w14:textId="2F549489" w:rsidR="00832210" w:rsidRPr="002F13FE" w:rsidRDefault="00832210" w:rsidP="002F13FE">
      <w:pPr>
        <w:rPr>
          <w:rFonts w:asciiTheme="minorHAnsi" w:hAnsiTheme="minorHAnsi" w:cstheme="minorHAnsi"/>
          <w:color w:val="000000" w:themeColor="text1"/>
          <w:sz w:val="20"/>
          <w:szCs w:val="20"/>
        </w:rPr>
      </w:pPr>
      <w:r w:rsidRPr="002F13FE">
        <w:rPr>
          <w:rFonts w:asciiTheme="minorHAnsi" w:hAnsiTheme="minorHAnsi" w:cstheme="minorHAnsi"/>
          <w:color w:val="000000" w:themeColor="text1"/>
          <w:sz w:val="20"/>
          <w:szCs w:val="20"/>
        </w:rPr>
        <w:t xml:space="preserve">Day 3: Complete problems </w:t>
      </w:r>
      <w:r w:rsidR="00E566B8" w:rsidRPr="002F13FE">
        <w:rPr>
          <w:rFonts w:asciiTheme="minorHAnsi" w:hAnsiTheme="minorHAnsi" w:cstheme="minorHAnsi"/>
          <w:color w:val="0F0F0F"/>
          <w:sz w:val="20"/>
          <w:szCs w:val="20"/>
        </w:rPr>
        <w:t xml:space="preserve">19, </w:t>
      </w:r>
      <w:r w:rsidR="00E566B8" w:rsidRPr="002F13FE">
        <w:rPr>
          <w:rFonts w:asciiTheme="minorHAnsi" w:hAnsiTheme="minorHAnsi" w:cstheme="minorHAnsi"/>
          <w:color w:val="262626"/>
          <w:sz w:val="20"/>
          <w:szCs w:val="20"/>
        </w:rPr>
        <w:t xml:space="preserve">22, </w:t>
      </w:r>
      <w:r w:rsidR="00E566B8" w:rsidRPr="002F13FE">
        <w:rPr>
          <w:rFonts w:asciiTheme="minorHAnsi" w:hAnsiTheme="minorHAnsi" w:cstheme="minorHAnsi"/>
          <w:sz w:val="20"/>
          <w:szCs w:val="20"/>
        </w:rPr>
        <w:t xml:space="preserve">23, </w:t>
      </w:r>
      <w:r w:rsidR="00E566B8" w:rsidRPr="002F13FE">
        <w:rPr>
          <w:rFonts w:asciiTheme="minorHAnsi" w:hAnsiTheme="minorHAnsi" w:cstheme="minorHAnsi"/>
          <w:color w:val="111111"/>
          <w:sz w:val="20"/>
          <w:szCs w:val="20"/>
        </w:rPr>
        <w:t xml:space="preserve">26, </w:t>
      </w:r>
      <w:r w:rsidR="00E566B8" w:rsidRPr="002F13FE">
        <w:rPr>
          <w:rFonts w:asciiTheme="minorHAnsi" w:hAnsiTheme="minorHAnsi" w:cstheme="minorHAnsi"/>
          <w:sz w:val="20"/>
          <w:szCs w:val="20"/>
        </w:rPr>
        <w:t xml:space="preserve">27, 29, 36, </w:t>
      </w:r>
      <w:r w:rsidR="00E566B8" w:rsidRPr="002F13FE">
        <w:rPr>
          <w:rFonts w:asciiTheme="minorHAnsi" w:hAnsiTheme="minorHAnsi" w:cstheme="minorHAnsi"/>
          <w:color w:val="262626"/>
          <w:sz w:val="20"/>
          <w:szCs w:val="20"/>
        </w:rPr>
        <w:t xml:space="preserve">37, </w:t>
      </w:r>
      <w:r w:rsidR="00E566B8" w:rsidRPr="002F13FE">
        <w:rPr>
          <w:rFonts w:asciiTheme="minorHAnsi" w:hAnsiTheme="minorHAnsi" w:cstheme="minorHAnsi"/>
          <w:color w:val="1C1C1C"/>
          <w:sz w:val="20"/>
          <w:szCs w:val="20"/>
        </w:rPr>
        <w:t>41</w:t>
      </w:r>
    </w:p>
    <w:p w14:paraId="1654E6AE" w14:textId="77777777" w:rsidR="00832210" w:rsidRPr="002F13FE" w:rsidRDefault="00832210" w:rsidP="002F13FE">
      <w:pPr>
        <w:rPr>
          <w:rFonts w:asciiTheme="minorHAnsi" w:hAnsiTheme="minorHAnsi" w:cstheme="minorHAnsi"/>
          <w:color w:val="000000" w:themeColor="text1"/>
          <w:sz w:val="20"/>
          <w:szCs w:val="20"/>
        </w:rPr>
      </w:pPr>
    </w:p>
    <w:p w14:paraId="522252F6" w14:textId="7D990C2A" w:rsidR="00832210" w:rsidRPr="002F13FE" w:rsidRDefault="00832210" w:rsidP="002F13FE">
      <w:pPr>
        <w:rPr>
          <w:rFonts w:asciiTheme="minorHAnsi" w:hAnsiTheme="minorHAnsi" w:cstheme="minorHAnsi"/>
          <w:sz w:val="20"/>
          <w:szCs w:val="20"/>
          <w:u w:val="single"/>
        </w:rPr>
      </w:pPr>
      <w:r w:rsidRPr="002F13FE">
        <w:rPr>
          <w:rFonts w:asciiTheme="minorHAnsi" w:hAnsiTheme="minorHAnsi" w:cstheme="minorHAnsi"/>
          <w:sz w:val="20"/>
          <w:szCs w:val="20"/>
          <w:u w:val="single"/>
        </w:rPr>
        <w:t>Lesson Theme 8.2: Applications to Geometry</w:t>
      </w:r>
      <w:r w:rsidR="00FF41B2">
        <w:rPr>
          <w:rFonts w:asciiTheme="minorHAnsi" w:hAnsiTheme="minorHAnsi" w:cstheme="minorHAnsi"/>
          <w:sz w:val="20"/>
          <w:szCs w:val="20"/>
          <w:u w:val="single"/>
        </w:rPr>
        <w:t xml:space="preserve"> </w:t>
      </w:r>
      <w:r w:rsidR="00FF41B2" w:rsidRPr="005417ED">
        <w:rPr>
          <w:rFonts w:asciiTheme="minorHAnsi" w:hAnsiTheme="minorHAnsi" w:cstheme="minorHAnsi"/>
          <w:sz w:val="20"/>
          <w:szCs w:val="20"/>
          <w:highlight w:val="cyan"/>
        </w:rPr>
        <w:t>(1.</w:t>
      </w:r>
      <w:r w:rsidR="00566C8F" w:rsidRPr="005417ED">
        <w:rPr>
          <w:rFonts w:asciiTheme="minorHAnsi" w:hAnsiTheme="minorHAnsi" w:cstheme="minorHAnsi"/>
          <w:sz w:val="20"/>
          <w:szCs w:val="20"/>
          <w:highlight w:val="cyan"/>
        </w:rPr>
        <w:t>D</w:t>
      </w:r>
      <w:r w:rsidR="00FF41B2" w:rsidRPr="005417ED">
        <w:rPr>
          <w:rFonts w:asciiTheme="minorHAnsi" w:hAnsiTheme="minorHAnsi" w:cstheme="minorHAnsi"/>
          <w:sz w:val="20"/>
          <w:szCs w:val="20"/>
          <w:highlight w:val="cyan"/>
        </w:rPr>
        <w:t>) (3.D)</w:t>
      </w:r>
    </w:p>
    <w:p w14:paraId="6E092C87" w14:textId="08EBC7E9" w:rsidR="002D1B0D" w:rsidRPr="002D1B0D" w:rsidRDefault="002C7D06" w:rsidP="002F13FE">
      <w:pPr>
        <w:rPr>
          <w:rFonts w:asciiTheme="minorHAnsi" w:hAnsiTheme="minorHAnsi" w:cstheme="minorHAnsi"/>
          <w:sz w:val="20"/>
          <w:szCs w:val="20"/>
        </w:rPr>
      </w:pPr>
      <w:r>
        <w:rPr>
          <w:rFonts w:asciiTheme="minorHAnsi" w:hAnsiTheme="minorHAnsi" w:cstheme="minorHAnsi"/>
          <w:sz w:val="20"/>
          <w:szCs w:val="20"/>
        </w:rPr>
        <w:t>Make sure to</w:t>
      </w:r>
      <w:r w:rsidR="002D1B0D" w:rsidRPr="002D1B0D">
        <w:rPr>
          <w:rFonts w:asciiTheme="minorHAnsi" w:hAnsiTheme="minorHAnsi" w:cstheme="minorHAnsi"/>
          <w:sz w:val="20"/>
          <w:szCs w:val="20"/>
        </w:rPr>
        <w:t xml:space="preserve"> do each example by slicing, finding the volume of that slice, and summing</w:t>
      </w:r>
      <w:r>
        <w:rPr>
          <w:rFonts w:asciiTheme="minorHAnsi" w:hAnsiTheme="minorHAnsi" w:cstheme="minorHAnsi"/>
          <w:sz w:val="20"/>
          <w:szCs w:val="20"/>
        </w:rPr>
        <w:t xml:space="preserve"> while e</w:t>
      </w:r>
      <w:r w:rsidR="002D1B0D" w:rsidRPr="002D1B0D">
        <w:rPr>
          <w:rFonts w:asciiTheme="minorHAnsi" w:hAnsiTheme="minorHAnsi" w:cstheme="minorHAnsi"/>
          <w:sz w:val="20"/>
          <w:szCs w:val="20"/>
        </w:rPr>
        <w:t>ncourag</w:t>
      </w:r>
      <w:r>
        <w:rPr>
          <w:rFonts w:asciiTheme="minorHAnsi" w:hAnsiTheme="minorHAnsi" w:cstheme="minorHAnsi"/>
          <w:sz w:val="20"/>
          <w:szCs w:val="20"/>
        </w:rPr>
        <w:t>ing</w:t>
      </w:r>
      <w:r w:rsidR="002D1B0D" w:rsidRPr="002D1B0D">
        <w:rPr>
          <w:rFonts w:asciiTheme="minorHAnsi" w:hAnsiTheme="minorHAnsi" w:cstheme="minorHAnsi"/>
          <w:sz w:val="20"/>
          <w:szCs w:val="20"/>
        </w:rPr>
        <w:t xml:space="preserve"> students to sketch pictures. A simpler version of the same idea is Problem 65</w:t>
      </w:r>
      <w:r w:rsidR="000F3670">
        <w:rPr>
          <w:rFonts w:asciiTheme="minorHAnsi" w:hAnsiTheme="minorHAnsi" w:cstheme="minorHAnsi"/>
          <w:sz w:val="20"/>
          <w:szCs w:val="20"/>
        </w:rPr>
        <w:t xml:space="preserve"> in the Wiley Calculus book</w:t>
      </w:r>
      <w:r w:rsidR="002D1B0D" w:rsidRPr="002D1B0D">
        <w:rPr>
          <w:rFonts w:asciiTheme="minorHAnsi" w:hAnsiTheme="minorHAnsi" w:cstheme="minorHAnsi"/>
          <w:sz w:val="20"/>
          <w:szCs w:val="20"/>
        </w:rPr>
        <w:t xml:space="preserve">. </w:t>
      </w:r>
      <w:r w:rsidR="000F3670">
        <w:rPr>
          <w:rFonts w:asciiTheme="minorHAnsi" w:hAnsiTheme="minorHAnsi" w:cstheme="minorHAnsi"/>
          <w:sz w:val="20"/>
          <w:szCs w:val="20"/>
        </w:rPr>
        <w:t>Ask the</w:t>
      </w:r>
      <w:r w:rsidR="002D1B0D" w:rsidRPr="002D1B0D">
        <w:rPr>
          <w:rFonts w:asciiTheme="minorHAnsi" w:hAnsiTheme="minorHAnsi" w:cstheme="minorHAnsi"/>
          <w:sz w:val="20"/>
          <w:szCs w:val="20"/>
        </w:rPr>
        <w:t xml:space="preserve"> students why it is natural to have circumference measures for the tree rather than radius measures. </w:t>
      </w:r>
      <w:r w:rsidR="000F3670">
        <w:rPr>
          <w:rFonts w:asciiTheme="minorHAnsi" w:hAnsiTheme="minorHAnsi" w:cstheme="minorHAnsi"/>
          <w:sz w:val="20"/>
          <w:szCs w:val="20"/>
        </w:rPr>
        <w:t>Then d</w:t>
      </w:r>
      <w:r w:rsidR="002D1B0D" w:rsidRPr="002D1B0D">
        <w:rPr>
          <w:rFonts w:asciiTheme="minorHAnsi" w:hAnsiTheme="minorHAnsi" w:cstheme="minorHAnsi"/>
          <w:sz w:val="20"/>
          <w:szCs w:val="20"/>
        </w:rPr>
        <w:t xml:space="preserve">erive the general formula for the volume of a right circular cone, and discuss a few variations; a skewed cone, a pyramid (cone with square cross-sections). Without going through the derivation, mention the general formula; </w:t>
      </w:r>
      <w:proofErr w:type="gramStart"/>
      <w:r w:rsidR="002D1B0D" w:rsidRPr="002D1B0D">
        <w:rPr>
          <w:rFonts w:asciiTheme="minorHAnsi" w:hAnsiTheme="minorHAnsi" w:cstheme="minorHAnsi"/>
          <w:sz w:val="20"/>
          <w:szCs w:val="20"/>
        </w:rPr>
        <w:t>all of</w:t>
      </w:r>
      <w:proofErr w:type="gramEnd"/>
      <w:r w:rsidR="002D1B0D" w:rsidRPr="002D1B0D">
        <w:rPr>
          <w:rFonts w:asciiTheme="minorHAnsi" w:hAnsiTheme="minorHAnsi" w:cstheme="minorHAnsi"/>
          <w:sz w:val="20"/>
          <w:szCs w:val="20"/>
        </w:rPr>
        <w:t xml:space="preserve"> these figures have volume equal to 1/3 the area of their base times their height; this is the generalization to three dimensions of the formula for the area of a triangle. </w:t>
      </w:r>
    </w:p>
    <w:p w14:paraId="63B41C65" w14:textId="615581AF" w:rsidR="002D1B0D" w:rsidRPr="002D1B0D" w:rsidRDefault="000F3670" w:rsidP="002F13FE">
      <w:pPr>
        <w:rPr>
          <w:rFonts w:asciiTheme="minorHAnsi" w:hAnsiTheme="minorHAnsi" w:cstheme="minorHAnsi"/>
          <w:sz w:val="20"/>
          <w:szCs w:val="20"/>
        </w:rPr>
      </w:pPr>
      <w:r>
        <w:rPr>
          <w:rFonts w:asciiTheme="minorHAnsi" w:hAnsiTheme="minorHAnsi" w:cstheme="minorHAnsi"/>
          <w:sz w:val="20"/>
          <w:szCs w:val="20"/>
        </w:rPr>
        <w:t>Cover</w:t>
      </w:r>
      <w:r w:rsidR="002D1B0D" w:rsidRPr="002D1B0D">
        <w:rPr>
          <w:rFonts w:asciiTheme="minorHAnsi" w:hAnsiTheme="minorHAnsi" w:cstheme="minorHAnsi"/>
          <w:sz w:val="20"/>
          <w:szCs w:val="20"/>
        </w:rPr>
        <w:t xml:space="preserve"> arc length</w:t>
      </w:r>
      <w:r>
        <w:rPr>
          <w:rFonts w:asciiTheme="minorHAnsi" w:hAnsiTheme="minorHAnsi" w:cstheme="minorHAnsi"/>
          <w:sz w:val="20"/>
          <w:szCs w:val="20"/>
        </w:rPr>
        <w:t xml:space="preserve"> too, so</w:t>
      </w:r>
      <w:r w:rsidR="002D1B0D" w:rsidRPr="002D1B0D">
        <w:rPr>
          <w:rFonts w:asciiTheme="minorHAnsi" w:hAnsiTheme="minorHAnsi" w:cstheme="minorHAnsi"/>
          <w:sz w:val="20"/>
          <w:szCs w:val="20"/>
        </w:rPr>
        <w:t xml:space="preserve"> that the integral can be easily calculated using the Fundamental Theorem. </w:t>
      </w:r>
      <w:r>
        <w:rPr>
          <w:rFonts w:asciiTheme="minorHAnsi" w:hAnsiTheme="minorHAnsi" w:cstheme="minorHAnsi"/>
          <w:sz w:val="20"/>
          <w:szCs w:val="20"/>
        </w:rPr>
        <w:t>A</w:t>
      </w:r>
      <w:r w:rsidR="002D1B0D" w:rsidRPr="002D1B0D">
        <w:rPr>
          <w:rFonts w:asciiTheme="minorHAnsi" w:hAnsiTheme="minorHAnsi" w:cstheme="minorHAnsi"/>
          <w:sz w:val="20"/>
          <w:szCs w:val="20"/>
        </w:rPr>
        <w:t>ny interesting curve</w:t>
      </w:r>
      <w:r>
        <w:rPr>
          <w:rFonts w:asciiTheme="minorHAnsi" w:hAnsiTheme="minorHAnsi" w:cstheme="minorHAnsi"/>
          <w:sz w:val="20"/>
          <w:szCs w:val="20"/>
        </w:rPr>
        <w:t xml:space="preserve"> can be chosen</w:t>
      </w:r>
      <w:r w:rsidR="002D1B0D" w:rsidRPr="002D1B0D">
        <w:rPr>
          <w:rFonts w:asciiTheme="minorHAnsi" w:hAnsiTheme="minorHAnsi" w:cstheme="minorHAnsi"/>
          <w:sz w:val="20"/>
          <w:szCs w:val="20"/>
        </w:rPr>
        <w:t xml:space="preserve">, such as a piece of a parabola or a cubic, or an arch of the sine function, and use numerical methods to evaluate the arc length integral. </w:t>
      </w:r>
    </w:p>
    <w:p w14:paraId="06000D6F" w14:textId="3B192737" w:rsidR="000F3670" w:rsidRDefault="000F3670" w:rsidP="002F13FE">
      <w:pPr>
        <w:rPr>
          <w:rFonts w:asciiTheme="minorHAnsi" w:hAnsiTheme="minorHAnsi" w:cstheme="minorHAnsi"/>
          <w:sz w:val="20"/>
          <w:szCs w:val="20"/>
        </w:rPr>
      </w:pPr>
      <w:r>
        <w:rPr>
          <w:rFonts w:asciiTheme="minorHAnsi" w:hAnsiTheme="minorHAnsi" w:cstheme="minorHAnsi"/>
          <w:sz w:val="20"/>
          <w:szCs w:val="20"/>
        </w:rPr>
        <w:t>S</w:t>
      </w:r>
      <w:r w:rsidR="002D1B0D" w:rsidRPr="002D1B0D">
        <w:rPr>
          <w:rFonts w:asciiTheme="minorHAnsi" w:hAnsiTheme="minorHAnsi" w:cstheme="minorHAnsi"/>
          <w:sz w:val="20"/>
          <w:szCs w:val="20"/>
        </w:rPr>
        <w:t>urface are</w:t>
      </w:r>
      <w:r w:rsidR="00A02986">
        <w:rPr>
          <w:rFonts w:asciiTheme="minorHAnsi" w:hAnsiTheme="minorHAnsi" w:cstheme="minorHAnsi"/>
          <w:sz w:val="20"/>
          <w:szCs w:val="20"/>
        </w:rPr>
        <w:t>a</w:t>
      </w:r>
      <w:r w:rsidR="002D1B0D" w:rsidRPr="002D1B0D">
        <w:rPr>
          <w:rFonts w:asciiTheme="minorHAnsi" w:hAnsiTheme="minorHAnsi" w:cstheme="minorHAnsi"/>
          <w:sz w:val="20"/>
          <w:szCs w:val="20"/>
        </w:rPr>
        <w:t xml:space="preserve"> can </w:t>
      </w:r>
      <w:r>
        <w:rPr>
          <w:rFonts w:asciiTheme="minorHAnsi" w:hAnsiTheme="minorHAnsi" w:cstheme="minorHAnsi"/>
          <w:sz w:val="20"/>
          <w:szCs w:val="20"/>
        </w:rPr>
        <w:t xml:space="preserve">be </w:t>
      </w:r>
      <w:r w:rsidR="002D1B0D" w:rsidRPr="002D1B0D">
        <w:rPr>
          <w:rFonts w:asciiTheme="minorHAnsi" w:hAnsiTheme="minorHAnsi" w:cstheme="minorHAnsi"/>
          <w:sz w:val="20"/>
          <w:szCs w:val="20"/>
        </w:rPr>
        <w:t>assign</w:t>
      </w:r>
      <w:r>
        <w:rPr>
          <w:rFonts w:asciiTheme="minorHAnsi" w:hAnsiTheme="minorHAnsi" w:cstheme="minorHAnsi"/>
          <w:sz w:val="20"/>
          <w:szCs w:val="20"/>
        </w:rPr>
        <w:t>ed</w:t>
      </w:r>
      <w:r w:rsidR="002D1B0D" w:rsidRPr="002D1B0D">
        <w:rPr>
          <w:rFonts w:asciiTheme="minorHAnsi" w:hAnsiTheme="minorHAnsi" w:cstheme="minorHAnsi"/>
          <w:sz w:val="20"/>
          <w:szCs w:val="20"/>
        </w:rPr>
        <w:t xml:space="preserve"> as a project. </w:t>
      </w:r>
    </w:p>
    <w:p w14:paraId="18C78C69" w14:textId="77777777" w:rsidR="000F3670" w:rsidRDefault="000F3670" w:rsidP="002F13FE">
      <w:pPr>
        <w:rPr>
          <w:rFonts w:asciiTheme="minorHAnsi" w:hAnsiTheme="minorHAnsi" w:cstheme="minorHAnsi"/>
          <w:sz w:val="20"/>
          <w:szCs w:val="20"/>
        </w:rPr>
      </w:pPr>
      <w:r>
        <w:rPr>
          <w:rFonts w:asciiTheme="minorHAnsi" w:hAnsiTheme="minorHAnsi" w:cstheme="minorHAnsi"/>
          <w:sz w:val="20"/>
          <w:szCs w:val="20"/>
        </w:rPr>
        <w:t xml:space="preserve">Example: </w:t>
      </w:r>
      <w:r w:rsidR="002D1B0D" w:rsidRPr="002D1B0D">
        <w:rPr>
          <w:rFonts w:asciiTheme="minorHAnsi" w:hAnsiTheme="minorHAnsi" w:cstheme="minorHAnsi"/>
          <w:sz w:val="20"/>
          <w:szCs w:val="20"/>
        </w:rPr>
        <w:t xml:space="preserve"> </w:t>
      </w:r>
      <w:r>
        <w:rPr>
          <w:rFonts w:asciiTheme="minorHAnsi" w:hAnsiTheme="minorHAnsi" w:cstheme="minorHAnsi"/>
          <w:sz w:val="20"/>
          <w:szCs w:val="20"/>
        </w:rPr>
        <w:t>V</w:t>
      </w:r>
      <w:r w:rsidR="002D1B0D" w:rsidRPr="002D1B0D">
        <w:rPr>
          <w:rFonts w:asciiTheme="minorHAnsi" w:hAnsiTheme="minorHAnsi" w:cstheme="minorHAnsi"/>
          <w:sz w:val="20"/>
          <w:szCs w:val="20"/>
        </w:rPr>
        <w:t xml:space="preserve">iewing the earth from a spacecraft orbiting the earth and from the moon. </w:t>
      </w:r>
    </w:p>
    <w:p w14:paraId="344A7DCA" w14:textId="1E64B6DA" w:rsidR="002D1B0D" w:rsidRPr="002D1B0D" w:rsidRDefault="002D1B0D" w:rsidP="002F13FE">
      <w:pPr>
        <w:rPr>
          <w:rFonts w:asciiTheme="minorHAnsi" w:hAnsiTheme="minorHAnsi" w:cstheme="minorHAnsi"/>
          <w:sz w:val="20"/>
          <w:szCs w:val="20"/>
        </w:rPr>
      </w:pPr>
      <w:r w:rsidRPr="002D1B0D">
        <w:rPr>
          <w:rFonts w:asciiTheme="minorHAnsi" w:hAnsiTheme="minorHAnsi" w:cstheme="minorHAnsi"/>
          <w:sz w:val="20"/>
          <w:szCs w:val="20"/>
        </w:rPr>
        <w:t xml:space="preserve">On Christmas Day, 1968, the Apollo 8 crew orbited the moon. In </w:t>
      </w:r>
      <w:proofErr w:type="gramStart"/>
      <w:r w:rsidRPr="002D1B0D">
        <w:rPr>
          <w:rFonts w:asciiTheme="minorHAnsi" w:hAnsiTheme="minorHAnsi" w:cstheme="minorHAnsi"/>
          <w:sz w:val="20"/>
          <w:szCs w:val="20"/>
        </w:rPr>
        <w:t>April,</w:t>
      </w:r>
      <w:proofErr w:type="gramEnd"/>
      <w:r w:rsidRPr="002D1B0D">
        <w:rPr>
          <w:rFonts w:asciiTheme="minorHAnsi" w:hAnsiTheme="minorHAnsi" w:cstheme="minorHAnsi"/>
          <w:sz w:val="20"/>
          <w:szCs w:val="20"/>
        </w:rPr>
        <w:t xml:space="preserve"> 1983, two members of the space shuttle Challenger performed an activity outside the Challenger at an altitude of 280 km above the surface of the earth. </w:t>
      </w:r>
    </w:p>
    <w:p w14:paraId="679748F5" w14:textId="77777777" w:rsidR="000F3670" w:rsidRDefault="002D1B0D" w:rsidP="002F13FE">
      <w:pPr>
        <w:rPr>
          <w:rFonts w:asciiTheme="minorHAnsi" w:hAnsiTheme="minorHAnsi" w:cstheme="minorHAnsi"/>
          <w:sz w:val="20"/>
          <w:szCs w:val="20"/>
        </w:rPr>
      </w:pPr>
      <w:r w:rsidRPr="002D1B0D">
        <w:rPr>
          <w:rFonts w:asciiTheme="minorHAnsi" w:hAnsiTheme="minorHAnsi" w:cstheme="minorHAnsi"/>
          <w:sz w:val="20"/>
          <w:szCs w:val="20"/>
        </w:rPr>
        <w:t xml:space="preserve">What percentage of the Earth’s surface could the Apollo 8 team see? What percentage could the Challenger team see? </w:t>
      </w:r>
    </w:p>
    <w:p w14:paraId="28C87F62" w14:textId="3A624900" w:rsidR="002D1B0D" w:rsidRPr="002D1B0D" w:rsidRDefault="002D1B0D" w:rsidP="002F13FE">
      <w:pPr>
        <w:rPr>
          <w:rFonts w:asciiTheme="minorHAnsi" w:hAnsiTheme="minorHAnsi" w:cstheme="minorHAnsi"/>
          <w:sz w:val="20"/>
          <w:szCs w:val="20"/>
        </w:rPr>
      </w:pPr>
      <w:r w:rsidRPr="002D1B0D">
        <w:rPr>
          <w:rFonts w:asciiTheme="minorHAnsi" w:hAnsiTheme="minorHAnsi" w:cstheme="minorHAnsi"/>
          <w:sz w:val="20"/>
          <w:szCs w:val="20"/>
        </w:rPr>
        <w:t xml:space="preserve">How far above the surface of the earth would you have to be to see 10% of the earth’s surface? </w:t>
      </w:r>
    </w:p>
    <w:p w14:paraId="2ECB93A4" w14:textId="60D6559E" w:rsidR="002D1B0D" w:rsidRPr="002D1B0D" w:rsidRDefault="000F3670" w:rsidP="002F13FE">
      <w:pPr>
        <w:rPr>
          <w:rFonts w:asciiTheme="minorHAnsi" w:hAnsiTheme="minorHAnsi" w:cstheme="minorHAnsi"/>
          <w:sz w:val="20"/>
          <w:szCs w:val="20"/>
        </w:rPr>
      </w:pPr>
      <w:r>
        <w:rPr>
          <w:rFonts w:asciiTheme="minorHAnsi" w:hAnsiTheme="minorHAnsi" w:cstheme="minorHAnsi"/>
          <w:sz w:val="20"/>
          <w:szCs w:val="20"/>
        </w:rPr>
        <w:t>Use the</w:t>
      </w:r>
      <w:r w:rsidR="002D1B0D" w:rsidRPr="002D1B0D">
        <w:rPr>
          <w:rFonts w:asciiTheme="minorHAnsi" w:hAnsiTheme="minorHAnsi" w:cstheme="minorHAnsi"/>
          <w:sz w:val="20"/>
          <w:szCs w:val="20"/>
        </w:rPr>
        <w:t xml:space="preserve"> facts: </w:t>
      </w:r>
      <w:r>
        <w:rPr>
          <w:rFonts w:asciiTheme="minorHAnsi" w:hAnsiTheme="minorHAnsi" w:cstheme="minorHAnsi"/>
          <w:sz w:val="20"/>
          <w:szCs w:val="20"/>
        </w:rPr>
        <w:t>Earth</w:t>
      </w:r>
      <w:r w:rsidR="002D1B0D" w:rsidRPr="002D1B0D">
        <w:rPr>
          <w:rFonts w:asciiTheme="minorHAnsi" w:hAnsiTheme="minorHAnsi" w:cstheme="minorHAnsi"/>
          <w:sz w:val="20"/>
          <w:szCs w:val="20"/>
        </w:rPr>
        <w:t xml:space="preserve"> is approximately a sphere of radius 6,380 km</w:t>
      </w:r>
      <w:r>
        <w:rPr>
          <w:rFonts w:asciiTheme="minorHAnsi" w:hAnsiTheme="minorHAnsi" w:cstheme="minorHAnsi"/>
          <w:sz w:val="20"/>
          <w:szCs w:val="20"/>
        </w:rPr>
        <w:t xml:space="preserve"> with </w:t>
      </w:r>
      <w:r w:rsidR="002D1B0D" w:rsidRPr="002D1B0D">
        <w:rPr>
          <w:rFonts w:asciiTheme="minorHAnsi" w:hAnsiTheme="minorHAnsi" w:cstheme="minorHAnsi"/>
          <w:sz w:val="20"/>
          <w:szCs w:val="20"/>
        </w:rPr>
        <w:t>the moon is a</w:t>
      </w:r>
      <w:r>
        <w:rPr>
          <w:rFonts w:asciiTheme="minorHAnsi" w:hAnsiTheme="minorHAnsi" w:cstheme="minorHAnsi"/>
          <w:sz w:val="20"/>
          <w:szCs w:val="20"/>
        </w:rPr>
        <w:t>bout</w:t>
      </w:r>
      <w:r w:rsidR="002D1B0D" w:rsidRPr="002D1B0D">
        <w:rPr>
          <w:rFonts w:asciiTheme="minorHAnsi" w:hAnsiTheme="minorHAnsi" w:cstheme="minorHAnsi"/>
          <w:sz w:val="20"/>
          <w:szCs w:val="20"/>
        </w:rPr>
        <w:t xml:space="preserve"> 376,000 km from the center of the earth. </w:t>
      </w:r>
    </w:p>
    <w:p w14:paraId="52EBC787" w14:textId="4DC97EA9" w:rsidR="002D1B0D" w:rsidRPr="002D1B0D" w:rsidRDefault="002D1B0D" w:rsidP="002F13FE">
      <w:pPr>
        <w:rPr>
          <w:rFonts w:asciiTheme="minorHAnsi" w:hAnsiTheme="minorHAnsi" w:cstheme="minorHAnsi"/>
          <w:sz w:val="20"/>
          <w:szCs w:val="20"/>
        </w:rPr>
      </w:pPr>
      <w:r w:rsidRPr="002D1B0D">
        <w:rPr>
          <w:rFonts w:asciiTheme="minorHAnsi" w:hAnsiTheme="minorHAnsi" w:cstheme="minorHAnsi"/>
          <w:sz w:val="20"/>
          <w:szCs w:val="20"/>
        </w:rPr>
        <w:lastRenderedPageBreak/>
        <w:t xml:space="preserve">This requires the student to know the formula for the area of a segment of a sphere. </w:t>
      </w:r>
      <w:r w:rsidR="000F3670">
        <w:rPr>
          <w:rFonts w:asciiTheme="minorHAnsi" w:hAnsiTheme="minorHAnsi" w:cstheme="minorHAnsi"/>
          <w:sz w:val="20"/>
          <w:szCs w:val="20"/>
        </w:rPr>
        <w:t>S</w:t>
      </w:r>
      <w:r w:rsidRPr="002D1B0D">
        <w:rPr>
          <w:rFonts w:asciiTheme="minorHAnsi" w:hAnsiTheme="minorHAnsi" w:cstheme="minorHAnsi"/>
          <w:sz w:val="20"/>
          <w:szCs w:val="20"/>
        </w:rPr>
        <w:t>tudents</w:t>
      </w:r>
      <w:r w:rsidR="000F3670">
        <w:rPr>
          <w:rFonts w:asciiTheme="minorHAnsi" w:hAnsiTheme="minorHAnsi" w:cstheme="minorHAnsi"/>
          <w:sz w:val="20"/>
          <w:szCs w:val="20"/>
        </w:rPr>
        <w:t xml:space="preserve"> can check their</w:t>
      </w:r>
      <w:r w:rsidRPr="002D1B0D">
        <w:rPr>
          <w:rFonts w:asciiTheme="minorHAnsi" w:hAnsiTheme="minorHAnsi" w:cstheme="minorHAnsi"/>
          <w:sz w:val="20"/>
          <w:szCs w:val="20"/>
        </w:rPr>
        <w:t xml:space="preserve"> formula </w:t>
      </w:r>
      <w:r w:rsidR="000F3670">
        <w:rPr>
          <w:rFonts w:asciiTheme="minorHAnsi" w:hAnsiTheme="minorHAnsi" w:cstheme="minorHAnsi"/>
          <w:sz w:val="20"/>
          <w:szCs w:val="20"/>
        </w:rPr>
        <w:t xml:space="preserve">by looking it </w:t>
      </w:r>
      <w:r w:rsidRPr="002D1B0D">
        <w:rPr>
          <w:rFonts w:asciiTheme="minorHAnsi" w:hAnsiTheme="minorHAnsi" w:cstheme="minorHAnsi"/>
          <w:sz w:val="20"/>
          <w:szCs w:val="20"/>
        </w:rPr>
        <w:t xml:space="preserve">up in a </w:t>
      </w:r>
      <w:r w:rsidR="000F3670">
        <w:rPr>
          <w:rFonts w:asciiTheme="minorHAnsi" w:hAnsiTheme="minorHAnsi" w:cstheme="minorHAnsi"/>
          <w:sz w:val="20"/>
          <w:szCs w:val="20"/>
        </w:rPr>
        <w:t>book</w:t>
      </w:r>
      <w:r w:rsidR="00A02986">
        <w:rPr>
          <w:rFonts w:asciiTheme="minorHAnsi" w:hAnsiTheme="minorHAnsi" w:cstheme="minorHAnsi"/>
          <w:sz w:val="20"/>
          <w:szCs w:val="20"/>
        </w:rPr>
        <w:t>. H</w:t>
      </w:r>
      <w:r w:rsidR="000F3670">
        <w:rPr>
          <w:rFonts w:asciiTheme="minorHAnsi" w:hAnsiTheme="minorHAnsi" w:cstheme="minorHAnsi"/>
          <w:sz w:val="20"/>
          <w:szCs w:val="20"/>
        </w:rPr>
        <w:t>owever</w:t>
      </w:r>
      <w:r w:rsidR="00A02986">
        <w:rPr>
          <w:rFonts w:asciiTheme="minorHAnsi" w:hAnsiTheme="minorHAnsi" w:cstheme="minorHAnsi"/>
          <w:sz w:val="20"/>
          <w:szCs w:val="20"/>
        </w:rPr>
        <w:t>,</w:t>
      </w:r>
      <w:r w:rsidR="000F3670">
        <w:rPr>
          <w:rFonts w:asciiTheme="minorHAnsi" w:hAnsiTheme="minorHAnsi" w:cstheme="minorHAnsi"/>
          <w:sz w:val="20"/>
          <w:szCs w:val="20"/>
        </w:rPr>
        <w:t xml:space="preserve"> make sure they</w:t>
      </w:r>
      <w:r w:rsidRPr="002D1B0D">
        <w:rPr>
          <w:rFonts w:asciiTheme="minorHAnsi" w:hAnsiTheme="minorHAnsi" w:cstheme="minorHAnsi"/>
          <w:sz w:val="20"/>
          <w:szCs w:val="20"/>
        </w:rPr>
        <w:t xml:space="preserve"> explain why it works. The ability to find an answer by research will stand them in good stead and should not be discouraged. The point of this project is not to teach the students the method for calculating areas of solids of revolution, but to train them in solving real world problems where the method is not laid out before them. </w:t>
      </w:r>
    </w:p>
    <w:p w14:paraId="6890F1EB" w14:textId="77777777" w:rsidR="002D1B0D" w:rsidRPr="002F13FE" w:rsidRDefault="002D1B0D" w:rsidP="002F13FE">
      <w:pPr>
        <w:rPr>
          <w:rFonts w:asciiTheme="minorHAnsi" w:hAnsiTheme="minorHAnsi" w:cstheme="minorHAnsi"/>
          <w:sz w:val="20"/>
          <w:szCs w:val="20"/>
          <w:u w:val="single"/>
        </w:rPr>
      </w:pPr>
    </w:p>
    <w:p w14:paraId="09D59896" w14:textId="55051D73" w:rsidR="00832210" w:rsidRPr="002F13FE" w:rsidRDefault="00832210" w:rsidP="002F13FE">
      <w:pPr>
        <w:rPr>
          <w:rFonts w:asciiTheme="minorHAnsi" w:hAnsiTheme="minorHAnsi" w:cstheme="minorHAnsi"/>
          <w:sz w:val="20"/>
          <w:szCs w:val="20"/>
          <w:u w:val="single"/>
        </w:rPr>
      </w:pPr>
      <w:r w:rsidRPr="002F13FE">
        <w:rPr>
          <w:rFonts w:asciiTheme="minorHAnsi" w:hAnsiTheme="minorHAnsi" w:cstheme="minorHAnsi"/>
          <w:color w:val="000000" w:themeColor="text1"/>
          <w:sz w:val="20"/>
          <w:szCs w:val="20"/>
        </w:rPr>
        <w:t xml:space="preserve">Day 1: Complete problems </w:t>
      </w:r>
      <w:r w:rsidR="00E566B8" w:rsidRPr="002F13FE">
        <w:rPr>
          <w:rFonts w:asciiTheme="minorHAnsi" w:hAnsiTheme="minorHAnsi" w:cstheme="minorHAnsi"/>
          <w:color w:val="0C0C0C"/>
          <w:sz w:val="20"/>
          <w:szCs w:val="20"/>
        </w:rPr>
        <w:t xml:space="preserve">1-4, </w:t>
      </w:r>
      <w:r w:rsidR="00E566B8" w:rsidRPr="002F13FE">
        <w:rPr>
          <w:rFonts w:asciiTheme="minorHAnsi" w:hAnsiTheme="minorHAnsi" w:cstheme="minorHAnsi"/>
          <w:color w:val="0A0A0A"/>
          <w:sz w:val="20"/>
          <w:szCs w:val="20"/>
        </w:rPr>
        <w:t xml:space="preserve">5-13 </w:t>
      </w:r>
      <w:r w:rsidR="00E566B8" w:rsidRPr="002F13FE">
        <w:rPr>
          <w:rFonts w:asciiTheme="minorHAnsi" w:hAnsiTheme="minorHAnsi" w:cstheme="minorHAnsi"/>
          <w:sz w:val="20"/>
          <w:szCs w:val="20"/>
        </w:rPr>
        <w:t xml:space="preserve">odds, </w:t>
      </w:r>
      <w:r w:rsidR="00E566B8" w:rsidRPr="002F13FE">
        <w:rPr>
          <w:rFonts w:asciiTheme="minorHAnsi" w:hAnsiTheme="minorHAnsi" w:cstheme="minorHAnsi"/>
          <w:color w:val="0F0F0F"/>
          <w:sz w:val="20"/>
          <w:szCs w:val="20"/>
        </w:rPr>
        <w:t xml:space="preserve">15-17, </w:t>
      </w:r>
      <w:r w:rsidR="00E566B8" w:rsidRPr="002F13FE">
        <w:rPr>
          <w:rFonts w:asciiTheme="minorHAnsi" w:hAnsiTheme="minorHAnsi" w:cstheme="minorHAnsi"/>
          <w:color w:val="131313"/>
          <w:sz w:val="20"/>
          <w:szCs w:val="20"/>
        </w:rPr>
        <w:t>29-32</w:t>
      </w:r>
    </w:p>
    <w:p w14:paraId="42FAC74E" w14:textId="27894324" w:rsidR="00832210" w:rsidRPr="002F13FE" w:rsidRDefault="00832210" w:rsidP="002F13FE">
      <w:pPr>
        <w:rPr>
          <w:rFonts w:asciiTheme="minorHAnsi" w:hAnsiTheme="minorHAnsi" w:cstheme="minorHAnsi"/>
          <w:color w:val="000000" w:themeColor="text1"/>
          <w:sz w:val="20"/>
          <w:szCs w:val="20"/>
        </w:rPr>
      </w:pPr>
      <w:r w:rsidRPr="002F13FE">
        <w:rPr>
          <w:rFonts w:asciiTheme="minorHAnsi" w:hAnsiTheme="minorHAnsi" w:cstheme="minorHAnsi"/>
          <w:color w:val="000000" w:themeColor="text1"/>
          <w:sz w:val="20"/>
          <w:szCs w:val="20"/>
        </w:rPr>
        <w:t>Day 2: Complete problems</w:t>
      </w:r>
      <w:r w:rsidR="00E566B8" w:rsidRPr="002F13FE">
        <w:rPr>
          <w:rFonts w:asciiTheme="minorHAnsi" w:hAnsiTheme="minorHAnsi" w:cstheme="minorHAnsi"/>
          <w:color w:val="000000" w:themeColor="text1"/>
          <w:sz w:val="20"/>
          <w:szCs w:val="20"/>
        </w:rPr>
        <w:t xml:space="preserve"> </w:t>
      </w:r>
      <w:r w:rsidR="00E566B8" w:rsidRPr="002F13FE">
        <w:rPr>
          <w:rFonts w:asciiTheme="minorHAnsi" w:hAnsiTheme="minorHAnsi" w:cstheme="minorHAnsi"/>
          <w:sz w:val="20"/>
          <w:szCs w:val="20"/>
        </w:rPr>
        <w:t xml:space="preserve">6-10 even, 14, 33-36, </w:t>
      </w:r>
      <w:r w:rsidR="00E566B8" w:rsidRPr="002F13FE">
        <w:rPr>
          <w:rFonts w:asciiTheme="minorHAnsi" w:hAnsiTheme="minorHAnsi" w:cstheme="minorHAnsi"/>
          <w:color w:val="0C0C0C"/>
          <w:sz w:val="20"/>
          <w:szCs w:val="20"/>
        </w:rPr>
        <w:t xml:space="preserve">39-49 </w:t>
      </w:r>
      <w:r w:rsidR="00E566B8" w:rsidRPr="002F13FE">
        <w:rPr>
          <w:rFonts w:asciiTheme="minorHAnsi" w:hAnsiTheme="minorHAnsi" w:cstheme="minorHAnsi"/>
          <w:sz w:val="20"/>
          <w:szCs w:val="20"/>
        </w:rPr>
        <w:t>odds</w:t>
      </w:r>
    </w:p>
    <w:p w14:paraId="29BCD148" w14:textId="08BF1540" w:rsidR="00832210" w:rsidRPr="002F13FE" w:rsidRDefault="00832210" w:rsidP="002F13FE">
      <w:pPr>
        <w:rPr>
          <w:rFonts w:asciiTheme="minorHAnsi" w:hAnsiTheme="minorHAnsi" w:cstheme="minorHAnsi"/>
          <w:color w:val="000000" w:themeColor="text1"/>
          <w:sz w:val="20"/>
          <w:szCs w:val="20"/>
        </w:rPr>
      </w:pPr>
      <w:r w:rsidRPr="002F13FE">
        <w:rPr>
          <w:rFonts w:asciiTheme="minorHAnsi" w:hAnsiTheme="minorHAnsi" w:cstheme="minorHAnsi"/>
          <w:color w:val="000000" w:themeColor="text1"/>
          <w:sz w:val="20"/>
          <w:szCs w:val="20"/>
        </w:rPr>
        <w:t xml:space="preserve">Day 3: Complete problems </w:t>
      </w:r>
      <w:r w:rsidR="00E566B8" w:rsidRPr="002F13FE">
        <w:rPr>
          <w:rFonts w:asciiTheme="minorHAnsi" w:hAnsiTheme="minorHAnsi" w:cstheme="minorHAnsi"/>
          <w:sz w:val="20"/>
          <w:szCs w:val="20"/>
        </w:rPr>
        <w:t>40-48 evens, 50-58</w:t>
      </w:r>
    </w:p>
    <w:p w14:paraId="6B1F5BAC" w14:textId="51FF42EF" w:rsidR="00832210" w:rsidRPr="002F13FE" w:rsidRDefault="00832210" w:rsidP="002F13FE">
      <w:pPr>
        <w:rPr>
          <w:rFonts w:asciiTheme="minorHAnsi" w:hAnsiTheme="minorHAnsi" w:cstheme="minorHAnsi"/>
          <w:color w:val="000000" w:themeColor="text1"/>
          <w:sz w:val="20"/>
          <w:szCs w:val="20"/>
        </w:rPr>
      </w:pPr>
      <w:r w:rsidRPr="002F13FE">
        <w:rPr>
          <w:rFonts w:asciiTheme="minorHAnsi" w:hAnsiTheme="minorHAnsi" w:cstheme="minorHAnsi"/>
          <w:color w:val="000000" w:themeColor="text1"/>
          <w:sz w:val="20"/>
          <w:szCs w:val="20"/>
        </w:rPr>
        <w:t xml:space="preserve"> </w:t>
      </w:r>
    </w:p>
    <w:p w14:paraId="30796515" w14:textId="77777777" w:rsidR="008D21B1" w:rsidRPr="002F13FE" w:rsidRDefault="008D21B1" w:rsidP="002F13FE">
      <w:pPr>
        <w:rPr>
          <w:rFonts w:asciiTheme="minorHAnsi" w:hAnsiTheme="minorHAnsi" w:cstheme="minorHAnsi"/>
          <w:color w:val="000000" w:themeColor="text1"/>
          <w:sz w:val="20"/>
          <w:szCs w:val="20"/>
        </w:rPr>
      </w:pPr>
      <w:r w:rsidRPr="002F13FE">
        <w:rPr>
          <w:rFonts w:asciiTheme="minorHAnsi" w:hAnsiTheme="minorHAnsi" w:cstheme="minorHAnsi"/>
          <w:sz w:val="20"/>
          <w:szCs w:val="20"/>
        </w:rPr>
        <w:t xml:space="preserve">AP Examination Preparation questions </w:t>
      </w:r>
      <w:r w:rsidRPr="002F13FE">
        <w:rPr>
          <w:rFonts w:asciiTheme="minorHAnsi" w:hAnsiTheme="minorHAnsi" w:cstheme="minorHAnsi"/>
          <w:color w:val="FFFFFF" w:themeColor="background1"/>
          <w:sz w:val="20"/>
          <w:szCs w:val="20"/>
          <w:highlight w:val="blue"/>
        </w:rPr>
        <w:t>CR2</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CR3</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CR4</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CR5</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CR6</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CR7</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CR8</w:t>
      </w:r>
    </w:p>
    <w:p w14:paraId="39295048" w14:textId="77777777" w:rsidR="008D21B1" w:rsidRPr="002F13FE" w:rsidRDefault="008D21B1" w:rsidP="002F13FE">
      <w:pPr>
        <w:rPr>
          <w:rFonts w:asciiTheme="minorHAnsi" w:hAnsiTheme="minorHAnsi" w:cstheme="minorHAnsi"/>
          <w:sz w:val="20"/>
          <w:szCs w:val="20"/>
        </w:rPr>
      </w:pPr>
    </w:p>
    <w:p w14:paraId="1A2D2B88" w14:textId="77777777" w:rsidR="004F7797" w:rsidRPr="002F13FE" w:rsidRDefault="004F7797" w:rsidP="002F13FE">
      <w:pPr>
        <w:rPr>
          <w:rFonts w:asciiTheme="minorHAnsi" w:hAnsiTheme="minorHAnsi" w:cstheme="minorHAnsi"/>
          <w:b/>
          <w:bCs/>
          <w:sz w:val="20"/>
          <w:szCs w:val="20"/>
        </w:rPr>
      </w:pPr>
      <w:r w:rsidRPr="002F13FE">
        <w:rPr>
          <w:rFonts w:asciiTheme="minorHAnsi" w:hAnsiTheme="minorHAnsi" w:cstheme="minorHAnsi"/>
          <w:b/>
          <w:bCs/>
          <w:sz w:val="20"/>
          <w:szCs w:val="20"/>
          <w:highlight w:val="yellow"/>
        </w:rPr>
        <w:t>Summative Activities, Tasks, or Projects:</w:t>
      </w:r>
    </w:p>
    <w:p w14:paraId="6B8D91E9" w14:textId="77777777" w:rsidR="00EA39F3" w:rsidRPr="002F13FE" w:rsidRDefault="00EA39F3" w:rsidP="002F13FE">
      <w:pPr>
        <w:rPr>
          <w:rFonts w:asciiTheme="minorHAnsi" w:hAnsiTheme="minorHAnsi" w:cstheme="minorHAnsi"/>
          <w:sz w:val="20"/>
          <w:szCs w:val="20"/>
        </w:rPr>
      </w:pPr>
    </w:p>
    <w:p w14:paraId="51EBD2E7" w14:textId="5E0E7439" w:rsidR="004F7797" w:rsidRPr="002F13FE" w:rsidRDefault="004F7797" w:rsidP="002F13FE">
      <w:pPr>
        <w:rPr>
          <w:rFonts w:asciiTheme="minorHAnsi" w:hAnsiTheme="minorHAnsi" w:cstheme="minorHAnsi"/>
          <w:sz w:val="20"/>
          <w:szCs w:val="20"/>
        </w:rPr>
      </w:pPr>
      <w:r w:rsidRPr="002F13FE">
        <w:rPr>
          <w:rFonts w:asciiTheme="minorHAnsi" w:hAnsiTheme="minorHAnsi" w:cstheme="minorHAnsi"/>
          <w:sz w:val="20"/>
          <w:szCs w:val="20"/>
        </w:rPr>
        <w:t xml:space="preserve">Do Now problems </w:t>
      </w:r>
      <w:r w:rsidRPr="002F13FE">
        <w:rPr>
          <w:rFonts w:asciiTheme="minorHAnsi" w:hAnsiTheme="minorHAnsi" w:cstheme="minorHAnsi"/>
          <w:color w:val="FFFFFF" w:themeColor="background1"/>
          <w:sz w:val="20"/>
          <w:szCs w:val="20"/>
          <w:highlight w:val="blue"/>
        </w:rPr>
        <w:t>CR1</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CR2</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CR3</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CR4</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CR5</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CR6</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w:t>
      </w:r>
      <w:proofErr w:type="gramStart"/>
      <w:r w:rsidRPr="002F13FE">
        <w:rPr>
          <w:rFonts w:asciiTheme="minorHAnsi" w:hAnsiTheme="minorHAnsi" w:cstheme="minorHAnsi"/>
          <w:color w:val="FFFFFF" w:themeColor="background1"/>
          <w:sz w:val="20"/>
          <w:szCs w:val="20"/>
          <w:highlight w:val="blue"/>
        </w:rPr>
        <w:t>7</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 xml:space="preserve"> CR</w:t>
      </w:r>
      <w:proofErr w:type="gramEnd"/>
      <w:r w:rsidRPr="002F13FE">
        <w:rPr>
          <w:rFonts w:asciiTheme="minorHAnsi" w:hAnsiTheme="minorHAnsi" w:cstheme="minorHAnsi"/>
          <w:color w:val="FFFFFF" w:themeColor="background1"/>
          <w:sz w:val="20"/>
          <w:szCs w:val="20"/>
          <w:highlight w:val="blue"/>
        </w:rPr>
        <w:t>8</w:t>
      </w:r>
    </w:p>
    <w:p w14:paraId="5F06C13B" w14:textId="77777777" w:rsidR="004F7797" w:rsidRPr="002F13FE" w:rsidRDefault="004F7797" w:rsidP="002F13FE">
      <w:pPr>
        <w:rPr>
          <w:rFonts w:asciiTheme="minorHAnsi" w:hAnsiTheme="minorHAnsi" w:cstheme="minorHAnsi"/>
          <w:sz w:val="20"/>
          <w:szCs w:val="20"/>
        </w:rPr>
      </w:pPr>
    </w:p>
    <w:p w14:paraId="212FE20E" w14:textId="56609570" w:rsidR="004F7797" w:rsidRPr="002F13FE" w:rsidRDefault="008E0C66" w:rsidP="002F13FE">
      <w:pPr>
        <w:rPr>
          <w:rFonts w:asciiTheme="minorHAnsi" w:hAnsiTheme="minorHAnsi" w:cstheme="minorHAnsi"/>
          <w:sz w:val="20"/>
          <w:szCs w:val="20"/>
        </w:rPr>
      </w:pPr>
      <w:r w:rsidRPr="002F13FE">
        <w:rPr>
          <w:rFonts w:asciiTheme="minorHAnsi" w:hAnsiTheme="minorHAnsi" w:cstheme="minorHAnsi"/>
          <w:sz w:val="20"/>
          <w:szCs w:val="20"/>
        </w:rPr>
        <w:t>Unit 8</w:t>
      </w:r>
      <w:r w:rsidR="004F7797" w:rsidRPr="002F13FE">
        <w:rPr>
          <w:rFonts w:asciiTheme="minorHAnsi" w:hAnsiTheme="minorHAnsi" w:cstheme="minorHAnsi"/>
          <w:sz w:val="20"/>
          <w:szCs w:val="20"/>
        </w:rPr>
        <w:t xml:space="preserve"> test </w:t>
      </w:r>
      <w:r w:rsidR="004F7797" w:rsidRPr="002F13FE">
        <w:rPr>
          <w:rFonts w:asciiTheme="minorHAnsi" w:hAnsiTheme="minorHAnsi" w:cstheme="minorHAnsi"/>
          <w:color w:val="FFFFFF" w:themeColor="background1"/>
          <w:sz w:val="20"/>
          <w:szCs w:val="20"/>
          <w:highlight w:val="blue"/>
        </w:rPr>
        <w:t>CR1</w:t>
      </w:r>
      <w:r w:rsidR="004F7797" w:rsidRPr="002F13FE">
        <w:rPr>
          <w:rFonts w:asciiTheme="minorHAnsi" w:hAnsiTheme="minorHAnsi" w:cstheme="minorHAnsi"/>
          <w:color w:val="FFFFFF" w:themeColor="background1"/>
          <w:sz w:val="20"/>
          <w:szCs w:val="20"/>
        </w:rPr>
        <w:t xml:space="preserve"> </w:t>
      </w:r>
      <w:r w:rsidR="004F7797" w:rsidRPr="002F13FE">
        <w:rPr>
          <w:rFonts w:asciiTheme="minorHAnsi" w:hAnsiTheme="minorHAnsi" w:cstheme="minorHAnsi"/>
          <w:color w:val="FFFFFF" w:themeColor="background1"/>
          <w:sz w:val="20"/>
          <w:szCs w:val="20"/>
          <w:highlight w:val="blue"/>
        </w:rPr>
        <w:t>CR2</w:t>
      </w:r>
      <w:r w:rsidR="004F7797" w:rsidRPr="002F13FE">
        <w:rPr>
          <w:rFonts w:asciiTheme="minorHAnsi" w:hAnsiTheme="minorHAnsi" w:cstheme="minorHAnsi"/>
          <w:color w:val="FFFFFF" w:themeColor="background1"/>
          <w:sz w:val="20"/>
          <w:szCs w:val="20"/>
        </w:rPr>
        <w:t xml:space="preserve"> </w:t>
      </w:r>
      <w:r w:rsidR="004F7797" w:rsidRPr="002F13FE">
        <w:rPr>
          <w:rFonts w:asciiTheme="minorHAnsi" w:hAnsiTheme="minorHAnsi" w:cstheme="minorHAnsi"/>
          <w:color w:val="FFFFFF" w:themeColor="background1"/>
          <w:sz w:val="20"/>
          <w:szCs w:val="20"/>
          <w:highlight w:val="blue"/>
        </w:rPr>
        <w:t>CR3</w:t>
      </w:r>
      <w:r w:rsidR="004F7797" w:rsidRPr="002F13FE">
        <w:rPr>
          <w:rFonts w:asciiTheme="minorHAnsi" w:hAnsiTheme="minorHAnsi" w:cstheme="minorHAnsi"/>
          <w:color w:val="FFFFFF" w:themeColor="background1"/>
          <w:sz w:val="20"/>
          <w:szCs w:val="20"/>
        </w:rPr>
        <w:t xml:space="preserve"> </w:t>
      </w:r>
      <w:r w:rsidR="004F7797" w:rsidRPr="002F13FE">
        <w:rPr>
          <w:rFonts w:asciiTheme="minorHAnsi" w:hAnsiTheme="minorHAnsi" w:cstheme="minorHAnsi"/>
          <w:color w:val="FFFFFF" w:themeColor="background1"/>
          <w:sz w:val="20"/>
          <w:szCs w:val="20"/>
          <w:highlight w:val="blue"/>
        </w:rPr>
        <w:t>CR4</w:t>
      </w:r>
      <w:r w:rsidR="004F7797" w:rsidRPr="002F13FE">
        <w:rPr>
          <w:rFonts w:asciiTheme="minorHAnsi" w:hAnsiTheme="minorHAnsi" w:cstheme="minorHAnsi"/>
          <w:color w:val="FFFFFF" w:themeColor="background1"/>
          <w:sz w:val="20"/>
          <w:szCs w:val="20"/>
        </w:rPr>
        <w:t xml:space="preserve"> </w:t>
      </w:r>
      <w:r w:rsidR="004F7797" w:rsidRPr="002F13FE">
        <w:rPr>
          <w:rFonts w:asciiTheme="minorHAnsi" w:hAnsiTheme="minorHAnsi" w:cstheme="minorHAnsi"/>
          <w:color w:val="FFFFFF" w:themeColor="background1"/>
          <w:sz w:val="20"/>
          <w:szCs w:val="20"/>
          <w:highlight w:val="blue"/>
        </w:rPr>
        <w:t>CR5</w:t>
      </w:r>
      <w:r w:rsidR="004F7797" w:rsidRPr="002F13FE">
        <w:rPr>
          <w:rFonts w:asciiTheme="minorHAnsi" w:hAnsiTheme="minorHAnsi" w:cstheme="minorHAnsi"/>
          <w:color w:val="FFFFFF" w:themeColor="background1"/>
          <w:sz w:val="20"/>
          <w:szCs w:val="20"/>
        </w:rPr>
        <w:t xml:space="preserve"> </w:t>
      </w:r>
      <w:r w:rsidR="004F7797" w:rsidRPr="002F13FE">
        <w:rPr>
          <w:rFonts w:asciiTheme="minorHAnsi" w:hAnsiTheme="minorHAnsi" w:cstheme="minorHAnsi"/>
          <w:color w:val="FFFFFF" w:themeColor="background1"/>
          <w:sz w:val="20"/>
          <w:szCs w:val="20"/>
          <w:highlight w:val="blue"/>
        </w:rPr>
        <w:t>CR6</w:t>
      </w:r>
      <w:r w:rsidR="004F7797" w:rsidRPr="002F13FE">
        <w:rPr>
          <w:rFonts w:asciiTheme="minorHAnsi" w:hAnsiTheme="minorHAnsi" w:cstheme="minorHAnsi"/>
          <w:color w:val="FFFFFF" w:themeColor="background1"/>
          <w:sz w:val="20"/>
          <w:szCs w:val="20"/>
        </w:rPr>
        <w:t xml:space="preserve"> </w:t>
      </w:r>
      <w:r w:rsidR="004F7797" w:rsidRPr="002F13FE">
        <w:rPr>
          <w:rFonts w:asciiTheme="minorHAnsi" w:hAnsiTheme="minorHAnsi" w:cstheme="minorHAnsi"/>
          <w:color w:val="FFFFFF" w:themeColor="background1"/>
          <w:sz w:val="20"/>
          <w:szCs w:val="20"/>
          <w:highlight w:val="blue"/>
        </w:rPr>
        <w:t>CR</w:t>
      </w:r>
      <w:proofErr w:type="gramStart"/>
      <w:r w:rsidR="004F7797" w:rsidRPr="002F13FE">
        <w:rPr>
          <w:rFonts w:asciiTheme="minorHAnsi" w:hAnsiTheme="minorHAnsi" w:cstheme="minorHAnsi"/>
          <w:color w:val="FFFFFF" w:themeColor="background1"/>
          <w:sz w:val="20"/>
          <w:szCs w:val="20"/>
          <w:highlight w:val="blue"/>
        </w:rPr>
        <w:t>7</w:t>
      </w:r>
      <w:r w:rsidR="004F7797" w:rsidRPr="002F13FE">
        <w:rPr>
          <w:rFonts w:asciiTheme="minorHAnsi" w:hAnsiTheme="minorHAnsi" w:cstheme="minorHAnsi"/>
          <w:color w:val="FFFFFF" w:themeColor="background1"/>
          <w:sz w:val="20"/>
          <w:szCs w:val="20"/>
        </w:rPr>
        <w:t xml:space="preserve"> </w:t>
      </w:r>
      <w:r w:rsidR="004F7797" w:rsidRPr="002F13FE">
        <w:rPr>
          <w:rFonts w:asciiTheme="minorHAnsi" w:hAnsiTheme="minorHAnsi" w:cstheme="minorHAnsi"/>
          <w:color w:val="FFFFFF" w:themeColor="background1"/>
          <w:sz w:val="20"/>
          <w:szCs w:val="20"/>
          <w:highlight w:val="blue"/>
        </w:rPr>
        <w:t xml:space="preserve"> CR</w:t>
      </w:r>
      <w:proofErr w:type="gramEnd"/>
      <w:r w:rsidR="004F7797" w:rsidRPr="002F13FE">
        <w:rPr>
          <w:rFonts w:asciiTheme="minorHAnsi" w:hAnsiTheme="minorHAnsi" w:cstheme="minorHAnsi"/>
          <w:color w:val="FFFFFF" w:themeColor="background1"/>
          <w:sz w:val="20"/>
          <w:szCs w:val="20"/>
          <w:highlight w:val="blue"/>
        </w:rPr>
        <w:t>8</w:t>
      </w:r>
    </w:p>
    <w:p w14:paraId="450002F6" w14:textId="77777777" w:rsidR="004F7797" w:rsidRPr="002F13FE" w:rsidRDefault="004F7797" w:rsidP="002F13FE">
      <w:pPr>
        <w:rPr>
          <w:rFonts w:asciiTheme="minorHAnsi" w:hAnsiTheme="minorHAnsi" w:cstheme="minorHAnsi"/>
          <w:sz w:val="20"/>
          <w:szCs w:val="20"/>
        </w:rPr>
      </w:pPr>
    </w:p>
    <w:p w14:paraId="2C7E62F9" w14:textId="77777777" w:rsidR="004F7797" w:rsidRPr="002F13FE" w:rsidRDefault="004F7797" w:rsidP="002F13FE">
      <w:pPr>
        <w:rPr>
          <w:rFonts w:asciiTheme="minorHAnsi" w:hAnsiTheme="minorHAnsi" w:cstheme="minorHAnsi"/>
          <w:sz w:val="20"/>
          <w:szCs w:val="20"/>
          <w:u w:val="single"/>
        </w:rPr>
      </w:pPr>
      <w:r w:rsidRPr="002F13FE">
        <w:rPr>
          <w:rFonts w:asciiTheme="minorHAnsi" w:hAnsiTheme="minorHAnsi" w:cstheme="minorHAnsi"/>
          <w:sz w:val="20"/>
          <w:szCs w:val="20"/>
          <w:u w:val="single"/>
        </w:rPr>
        <w:t xml:space="preserve">Wiley course resources on Canvas </w:t>
      </w:r>
      <w:r w:rsidRPr="002F13FE">
        <w:rPr>
          <w:rFonts w:asciiTheme="minorHAnsi" w:hAnsiTheme="minorHAnsi" w:cstheme="minorHAnsi"/>
          <w:color w:val="FFFFFF" w:themeColor="background1"/>
          <w:sz w:val="20"/>
          <w:szCs w:val="20"/>
          <w:highlight w:val="blue"/>
        </w:rPr>
        <w:t>CR1</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CR2</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CR3</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CR4</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CR5</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CR6</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CR</w:t>
      </w:r>
      <w:proofErr w:type="gramStart"/>
      <w:r w:rsidRPr="002F13FE">
        <w:rPr>
          <w:rFonts w:asciiTheme="minorHAnsi" w:hAnsiTheme="minorHAnsi" w:cstheme="minorHAnsi"/>
          <w:color w:val="FFFFFF" w:themeColor="background1"/>
          <w:sz w:val="20"/>
          <w:szCs w:val="20"/>
          <w:highlight w:val="blue"/>
        </w:rPr>
        <w:t>7</w:t>
      </w:r>
      <w:r w:rsidRPr="002F13FE">
        <w:rPr>
          <w:rFonts w:asciiTheme="minorHAnsi" w:hAnsiTheme="minorHAnsi" w:cstheme="minorHAnsi"/>
          <w:color w:val="FFFFFF" w:themeColor="background1"/>
          <w:sz w:val="20"/>
          <w:szCs w:val="20"/>
        </w:rPr>
        <w:t xml:space="preserve"> </w:t>
      </w:r>
      <w:r w:rsidRPr="002F13FE">
        <w:rPr>
          <w:rFonts w:asciiTheme="minorHAnsi" w:hAnsiTheme="minorHAnsi" w:cstheme="minorHAnsi"/>
          <w:color w:val="FFFFFF" w:themeColor="background1"/>
          <w:sz w:val="20"/>
          <w:szCs w:val="20"/>
          <w:highlight w:val="blue"/>
        </w:rPr>
        <w:t xml:space="preserve"> CR</w:t>
      </w:r>
      <w:proofErr w:type="gramEnd"/>
      <w:r w:rsidRPr="002F13FE">
        <w:rPr>
          <w:rFonts w:asciiTheme="minorHAnsi" w:hAnsiTheme="minorHAnsi" w:cstheme="minorHAnsi"/>
          <w:color w:val="FFFFFF" w:themeColor="background1"/>
          <w:sz w:val="20"/>
          <w:szCs w:val="20"/>
          <w:highlight w:val="blue"/>
        </w:rPr>
        <w:t>8</w:t>
      </w:r>
    </w:p>
    <w:p w14:paraId="150FDCB5" w14:textId="77777777" w:rsidR="00833B53" w:rsidRPr="002F13FE" w:rsidRDefault="00833B53" w:rsidP="002F13FE">
      <w:pPr>
        <w:rPr>
          <w:rFonts w:asciiTheme="minorHAnsi" w:hAnsiTheme="minorHAnsi" w:cstheme="minorHAnsi"/>
          <w:sz w:val="20"/>
          <w:szCs w:val="20"/>
        </w:rPr>
      </w:pPr>
      <w:r w:rsidRPr="002F13FE">
        <w:rPr>
          <w:rFonts w:asciiTheme="minorHAnsi" w:hAnsiTheme="minorHAnsi" w:cstheme="minorHAnsi"/>
          <w:sz w:val="20"/>
          <w:szCs w:val="20"/>
        </w:rPr>
        <w:t>Example 6.3.2 Video: Finding a solution to an initial value problem</w:t>
      </w:r>
    </w:p>
    <w:p w14:paraId="1C92D3B1" w14:textId="77777777" w:rsidR="00833B53" w:rsidRPr="002F13FE" w:rsidRDefault="00833B53" w:rsidP="002F13FE">
      <w:pPr>
        <w:rPr>
          <w:rFonts w:asciiTheme="minorHAnsi" w:hAnsiTheme="minorHAnsi" w:cstheme="minorHAnsi"/>
          <w:sz w:val="20"/>
          <w:szCs w:val="20"/>
        </w:rPr>
      </w:pPr>
      <w:r w:rsidRPr="002F13FE">
        <w:rPr>
          <w:rFonts w:asciiTheme="minorHAnsi" w:hAnsiTheme="minorHAnsi" w:cstheme="minorHAnsi"/>
          <w:sz w:val="20"/>
          <w:szCs w:val="20"/>
        </w:rPr>
        <w:t>Example 6.3.3 Video: Finding velocity and position functions for a stone dropped from a building</w:t>
      </w:r>
    </w:p>
    <w:p w14:paraId="47CFDFCD" w14:textId="77777777" w:rsidR="00833B53" w:rsidRPr="002F13FE" w:rsidRDefault="00833B53" w:rsidP="002F13FE">
      <w:pPr>
        <w:rPr>
          <w:rFonts w:asciiTheme="minorHAnsi" w:hAnsiTheme="minorHAnsi" w:cstheme="minorHAnsi"/>
          <w:sz w:val="20"/>
          <w:szCs w:val="20"/>
        </w:rPr>
      </w:pPr>
      <w:r w:rsidRPr="002F13FE">
        <w:rPr>
          <w:rFonts w:asciiTheme="minorHAnsi" w:hAnsiTheme="minorHAnsi" w:cstheme="minorHAnsi"/>
          <w:sz w:val="20"/>
          <w:szCs w:val="20"/>
        </w:rPr>
        <w:t>Example 6.4.1 Video: Constructing a table of values for Si(x)</w:t>
      </w:r>
    </w:p>
    <w:p w14:paraId="022D0B1C" w14:textId="11FD04DB" w:rsidR="00833B53" w:rsidRPr="002F13FE" w:rsidRDefault="00833B53" w:rsidP="002F13FE">
      <w:pPr>
        <w:rPr>
          <w:rFonts w:asciiTheme="minorHAnsi" w:hAnsiTheme="minorHAnsi" w:cstheme="minorHAnsi"/>
          <w:color w:val="0000FF"/>
          <w:sz w:val="20"/>
          <w:szCs w:val="20"/>
          <w:u w:val="single"/>
        </w:rPr>
      </w:pPr>
      <w:r w:rsidRPr="002F13FE">
        <w:rPr>
          <w:rFonts w:asciiTheme="minorHAnsi" w:hAnsiTheme="minorHAnsi" w:cstheme="minorHAnsi"/>
          <w:sz w:val="20"/>
          <w:szCs w:val="20"/>
        </w:rPr>
        <w:t>Interactive Exploration 6.4: Second Fundamental Theorem of Calculus</w:t>
      </w:r>
    </w:p>
    <w:p w14:paraId="07A7A880" w14:textId="3E98ACE1" w:rsidR="004F7797" w:rsidRPr="00833B53" w:rsidRDefault="004F7797" w:rsidP="004F7797">
      <w:pPr>
        <w:rPr>
          <w:rFonts w:asciiTheme="minorHAnsi" w:hAnsiTheme="minorHAnsi" w:cstheme="minorHAnsi"/>
          <w:sz w:val="20"/>
          <w:szCs w:val="20"/>
        </w:rPr>
      </w:pPr>
      <w:r w:rsidRPr="00833B53">
        <w:rPr>
          <w:rFonts w:asciiTheme="minorHAnsi" w:hAnsiTheme="minorHAnsi" w:cstheme="minorHAnsi"/>
          <w:sz w:val="20"/>
          <w:szCs w:val="20"/>
        </w:rPr>
        <w:t>Chapter 0</w:t>
      </w:r>
      <w:r w:rsidR="00611087" w:rsidRPr="00833B53">
        <w:rPr>
          <w:rFonts w:asciiTheme="minorHAnsi" w:hAnsiTheme="minorHAnsi" w:cstheme="minorHAnsi"/>
          <w:sz w:val="20"/>
          <w:szCs w:val="20"/>
        </w:rPr>
        <w:t>8</w:t>
      </w:r>
      <w:r w:rsidRPr="00833B53">
        <w:rPr>
          <w:rFonts w:asciiTheme="minorHAnsi" w:hAnsiTheme="minorHAnsi" w:cstheme="minorHAnsi"/>
          <w:sz w:val="20"/>
          <w:szCs w:val="20"/>
        </w:rPr>
        <w:t xml:space="preserve"> Additional problems</w:t>
      </w:r>
    </w:p>
    <w:p w14:paraId="20D130CC" w14:textId="3A99D334" w:rsidR="00611087" w:rsidRPr="00833B53" w:rsidRDefault="00611087" w:rsidP="00611087">
      <w:pPr>
        <w:rPr>
          <w:rFonts w:asciiTheme="minorHAnsi" w:hAnsiTheme="minorHAnsi" w:cstheme="minorHAnsi"/>
          <w:sz w:val="20"/>
          <w:szCs w:val="20"/>
        </w:rPr>
      </w:pPr>
      <w:r w:rsidRPr="00833B53">
        <w:rPr>
          <w:rFonts w:asciiTheme="minorHAnsi" w:hAnsiTheme="minorHAnsi" w:cstheme="minorHAnsi"/>
          <w:sz w:val="20"/>
          <w:szCs w:val="20"/>
        </w:rPr>
        <w:t>Example 8.1.2 Video: Using slices to set up a definite integral to find the area of a semicircle</w:t>
      </w:r>
    </w:p>
    <w:p w14:paraId="5F326815" w14:textId="0320B004" w:rsidR="00611087" w:rsidRPr="00833B53" w:rsidRDefault="00611087" w:rsidP="00611087">
      <w:pPr>
        <w:rPr>
          <w:rFonts w:asciiTheme="minorHAnsi" w:hAnsiTheme="minorHAnsi" w:cstheme="minorHAnsi"/>
          <w:sz w:val="20"/>
          <w:szCs w:val="20"/>
        </w:rPr>
      </w:pPr>
      <w:r w:rsidRPr="00833B53">
        <w:rPr>
          <w:rFonts w:asciiTheme="minorHAnsi" w:hAnsiTheme="minorHAnsi" w:cstheme="minorHAnsi"/>
          <w:sz w:val="20"/>
          <w:szCs w:val="20"/>
        </w:rPr>
        <w:t>Example 8.1.3 Video: Using slices to find a volume of a cone</w:t>
      </w:r>
    </w:p>
    <w:p w14:paraId="097A92BE" w14:textId="4C15C898" w:rsidR="00611087" w:rsidRPr="00833B53" w:rsidRDefault="00611087" w:rsidP="00611087">
      <w:pPr>
        <w:rPr>
          <w:rFonts w:asciiTheme="minorHAnsi" w:hAnsiTheme="minorHAnsi" w:cstheme="minorHAnsi"/>
          <w:sz w:val="20"/>
          <w:szCs w:val="20"/>
        </w:rPr>
      </w:pPr>
      <w:r w:rsidRPr="00833B53">
        <w:rPr>
          <w:rFonts w:asciiTheme="minorHAnsi" w:hAnsiTheme="minorHAnsi" w:cstheme="minorHAnsi"/>
          <w:sz w:val="20"/>
          <w:szCs w:val="20"/>
        </w:rPr>
        <w:t>Example 8.2.2 Video: Using slices to find the volume of a table leg</w:t>
      </w:r>
    </w:p>
    <w:p w14:paraId="6B3C7C55" w14:textId="4DD331A7" w:rsidR="00611087" w:rsidRPr="00833B53" w:rsidRDefault="00611087" w:rsidP="00611087">
      <w:pPr>
        <w:rPr>
          <w:rFonts w:asciiTheme="minorHAnsi" w:hAnsiTheme="minorHAnsi" w:cstheme="minorHAnsi"/>
          <w:sz w:val="20"/>
          <w:szCs w:val="20"/>
        </w:rPr>
      </w:pPr>
      <w:r w:rsidRPr="00833B53">
        <w:rPr>
          <w:rFonts w:asciiTheme="minorHAnsi" w:hAnsiTheme="minorHAnsi" w:cstheme="minorHAnsi"/>
          <w:sz w:val="20"/>
          <w:szCs w:val="20"/>
        </w:rPr>
        <w:t>Example 8.2.4 Video: Finding volume of a solid of known cross-section</w:t>
      </w:r>
    </w:p>
    <w:p w14:paraId="3F3489DF" w14:textId="2A60BA13" w:rsidR="00611087" w:rsidRPr="00833B53" w:rsidRDefault="00611087" w:rsidP="00611087">
      <w:pPr>
        <w:rPr>
          <w:rFonts w:asciiTheme="minorHAnsi" w:hAnsiTheme="minorHAnsi" w:cstheme="minorHAnsi"/>
          <w:sz w:val="20"/>
          <w:szCs w:val="20"/>
        </w:rPr>
      </w:pPr>
      <w:r w:rsidRPr="00833B53">
        <w:rPr>
          <w:rFonts w:asciiTheme="minorHAnsi" w:hAnsiTheme="minorHAnsi" w:cstheme="minorHAnsi"/>
          <w:sz w:val="20"/>
          <w:szCs w:val="20"/>
        </w:rPr>
        <w:t>Interactive Exploration 8.2: Volumes of Solids of Revolution</w:t>
      </w:r>
    </w:p>
    <w:p w14:paraId="42FA9589" w14:textId="77777777" w:rsidR="004F7797" w:rsidRPr="00954068" w:rsidRDefault="004F7797" w:rsidP="004F7797">
      <w:pPr>
        <w:rPr>
          <w:rFonts w:cstheme="minorHAnsi"/>
          <w:sz w:val="20"/>
          <w:szCs w:val="20"/>
        </w:rPr>
      </w:pPr>
    </w:p>
    <w:tbl>
      <w:tblPr>
        <w:tblStyle w:val="TableGrid"/>
        <w:tblW w:w="10790" w:type="dxa"/>
        <w:tblInd w:w="-5" w:type="dxa"/>
        <w:shd w:val="clear" w:color="auto" w:fill="000000"/>
        <w:tblLook w:val="04A0" w:firstRow="1" w:lastRow="0" w:firstColumn="1" w:lastColumn="0" w:noHBand="0" w:noVBand="1"/>
      </w:tblPr>
      <w:tblGrid>
        <w:gridCol w:w="10790"/>
      </w:tblGrid>
      <w:tr w:rsidR="004F7797" w:rsidRPr="00954068" w14:paraId="6007DB69" w14:textId="77777777" w:rsidTr="00B0162F">
        <w:tc>
          <w:tcPr>
            <w:tcW w:w="10790" w:type="dxa"/>
            <w:shd w:val="clear" w:color="auto" w:fill="000000"/>
            <w:tcMar>
              <w:top w:w="144" w:type="dxa"/>
              <w:left w:w="144" w:type="dxa"/>
              <w:bottom w:w="144" w:type="dxa"/>
              <w:right w:w="144" w:type="dxa"/>
            </w:tcMar>
          </w:tcPr>
          <w:p w14:paraId="22479305" w14:textId="77777777" w:rsidR="004F7797" w:rsidRPr="00954068" w:rsidRDefault="004F7797" w:rsidP="00B0162F">
            <w:pPr>
              <w:jc w:val="center"/>
              <w:rPr>
                <w:rFonts w:cstheme="minorHAnsi"/>
                <w:b/>
                <w:bCs/>
                <w:sz w:val="20"/>
                <w:szCs w:val="20"/>
              </w:rPr>
            </w:pPr>
            <w:r w:rsidRPr="00954068">
              <w:rPr>
                <w:rFonts w:cstheme="minorHAnsi"/>
                <w:b/>
                <w:bCs/>
                <w:sz w:val="20"/>
                <w:szCs w:val="20"/>
              </w:rPr>
              <w:t>STAGE 3</w:t>
            </w:r>
          </w:p>
          <w:p w14:paraId="2EDFF006" w14:textId="77777777" w:rsidR="004F7797" w:rsidRPr="00954068" w:rsidRDefault="004F7797" w:rsidP="00B0162F">
            <w:pPr>
              <w:jc w:val="center"/>
              <w:rPr>
                <w:rFonts w:cstheme="minorHAnsi"/>
                <w:sz w:val="20"/>
                <w:szCs w:val="20"/>
              </w:rPr>
            </w:pPr>
            <w:r w:rsidRPr="00954068">
              <w:rPr>
                <w:rFonts w:cstheme="minorHAnsi"/>
                <w:b/>
                <w:bCs/>
                <w:sz w:val="20"/>
                <w:szCs w:val="20"/>
              </w:rPr>
              <w:t>Learning Plan</w:t>
            </w:r>
          </w:p>
        </w:tc>
      </w:tr>
    </w:tbl>
    <w:p w14:paraId="2879450E" w14:textId="77777777" w:rsidR="004F7797" w:rsidRPr="00954068" w:rsidRDefault="004F7797" w:rsidP="004F7797">
      <w:pPr>
        <w:rPr>
          <w:rFonts w:cstheme="minorHAnsi"/>
          <w:sz w:val="20"/>
          <w:szCs w:val="20"/>
        </w:rPr>
      </w:pPr>
    </w:p>
    <w:p w14:paraId="4F5AF1DE" w14:textId="77777777" w:rsidR="004F7797" w:rsidRPr="00D56C3B" w:rsidRDefault="004F7797" w:rsidP="004F7797">
      <w:pPr>
        <w:rPr>
          <w:rFonts w:asciiTheme="minorHAnsi" w:hAnsiTheme="minorHAnsi" w:cstheme="minorHAnsi"/>
          <w:b/>
          <w:bCs/>
          <w:sz w:val="20"/>
          <w:szCs w:val="20"/>
        </w:rPr>
      </w:pPr>
      <w:r w:rsidRPr="00D56C3B">
        <w:rPr>
          <w:rFonts w:asciiTheme="minorHAnsi" w:hAnsiTheme="minorHAnsi" w:cstheme="minorHAnsi"/>
          <w:b/>
          <w:bCs/>
          <w:sz w:val="20"/>
          <w:szCs w:val="20"/>
          <w:highlight w:val="yellow"/>
        </w:rPr>
        <w:t>Assessment Topics and Lesson Themes:</w:t>
      </w:r>
    </w:p>
    <w:p w14:paraId="6EFDABEF" w14:textId="77777777" w:rsidR="004F7797" w:rsidRPr="00D56C3B" w:rsidRDefault="004F7797" w:rsidP="004F7797">
      <w:pPr>
        <w:rPr>
          <w:rFonts w:asciiTheme="minorHAnsi" w:hAnsiTheme="minorHAnsi" w:cstheme="minorHAnsi"/>
          <w:sz w:val="20"/>
          <w:szCs w:val="20"/>
        </w:rPr>
      </w:pPr>
    </w:p>
    <w:p w14:paraId="44A3510F" w14:textId="069EA270" w:rsidR="006E4887" w:rsidRPr="006E4887" w:rsidRDefault="004F7797" w:rsidP="006E4887">
      <w:pPr>
        <w:rPr>
          <w:rFonts w:asciiTheme="minorHAnsi" w:hAnsiTheme="minorHAnsi" w:cstheme="minorHAnsi"/>
          <w:b/>
          <w:bCs/>
          <w:sz w:val="20"/>
          <w:szCs w:val="20"/>
        </w:rPr>
      </w:pPr>
      <w:r w:rsidRPr="006E4887">
        <w:rPr>
          <w:rFonts w:asciiTheme="minorHAnsi" w:hAnsiTheme="minorHAnsi" w:cstheme="minorHAnsi"/>
          <w:b/>
          <w:bCs/>
          <w:sz w:val="20"/>
          <w:szCs w:val="20"/>
          <w:u w:val="single"/>
        </w:rPr>
        <w:t>Assessment Topic #</w:t>
      </w:r>
      <w:r w:rsidR="006E4887" w:rsidRPr="006E4887">
        <w:rPr>
          <w:rFonts w:asciiTheme="minorHAnsi" w:hAnsiTheme="minorHAnsi" w:cstheme="minorHAnsi"/>
          <w:b/>
          <w:bCs/>
          <w:sz w:val="20"/>
          <w:szCs w:val="20"/>
          <w:u w:val="single"/>
        </w:rPr>
        <w:t>8</w:t>
      </w:r>
      <w:r w:rsidRPr="006E4887">
        <w:rPr>
          <w:rFonts w:asciiTheme="minorHAnsi" w:hAnsiTheme="minorHAnsi" w:cstheme="minorHAnsi"/>
          <w:b/>
          <w:bCs/>
          <w:sz w:val="20"/>
          <w:szCs w:val="20"/>
          <w:u w:val="single"/>
        </w:rPr>
        <w:t xml:space="preserve">: Key </w:t>
      </w:r>
      <w:proofErr w:type="gramStart"/>
      <w:r w:rsidRPr="006E4887">
        <w:rPr>
          <w:rFonts w:asciiTheme="minorHAnsi" w:hAnsiTheme="minorHAnsi" w:cstheme="minorHAnsi"/>
          <w:b/>
          <w:bCs/>
          <w:sz w:val="20"/>
          <w:szCs w:val="20"/>
          <w:u w:val="single"/>
        </w:rPr>
        <w:t>Concept :</w:t>
      </w:r>
      <w:proofErr w:type="gramEnd"/>
      <w:r w:rsidRPr="006E4887">
        <w:rPr>
          <w:rFonts w:asciiTheme="minorHAnsi" w:hAnsiTheme="minorHAnsi" w:cstheme="minorHAnsi"/>
          <w:b/>
          <w:bCs/>
          <w:sz w:val="20"/>
          <w:szCs w:val="20"/>
          <w:u w:val="single"/>
        </w:rPr>
        <w:t xml:space="preserve"> </w:t>
      </w:r>
      <w:r w:rsidR="006E4887" w:rsidRPr="006E4887">
        <w:rPr>
          <w:rFonts w:asciiTheme="minorHAnsi" w:hAnsiTheme="minorHAnsi" w:cstheme="minorHAnsi"/>
          <w:b/>
          <w:noProof/>
          <w:sz w:val="20"/>
          <w:szCs w:val="20"/>
          <w:u w:val="single"/>
        </w:rPr>
        <w:t>Applications of Integration</w:t>
      </w:r>
      <w:r w:rsidR="006E4887" w:rsidRPr="006E4887">
        <w:rPr>
          <w:rFonts w:asciiTheme="minorHAnsi" w:hAnsiTheme="minorHAnsi" w:cstheme="minorHAnsi"/>
          <w:b/>
          <w:bCs/>
          <w:sz w:val="20"/>
          <w:szCs w:val="20"/>
        </w:rPr>
        <w:t xml:space="preserve"> </w:t>
      </w:r>
      <w:r w:rsidR="006E4887" w:rsidRPr="00D56C3B">
        <w:rPr>
          <w:rFonts w:asciiTheme="minorHAnsi" w:hAnsiTheme="minorHAnsi" w:cstheme="minorHAnsi"/>
          <w:color w:val="FFFFFF" w:themeColor="background1"/>
          <w:sz w:val="20"/>
          <w:szCs w:val="20"/>
          <w:highlight w:val="blue"/>
        </w:rPr>
        <w:t>CR1</w:t>
      </w:r>
      <w:r w:rsidR="006E4887" w:rsidRPr="00D56C3B">
        <w:rPr>
          <w:rFonts w:asciiTheme="minorHAnsi" w:hAnsiTheme="minorHAnsi" w:cstheme="minorHAnsi"/>
          <w:color w:val="FFFFFF" w:themeColor="background1"/>
          <w:sz w:val="20"/>
          <w:szCs w:val="20"/>
        </w:rPr>
        <w:t xml:space="preserve"> </w:t>
      </w:r>
      <w:r w:rsidR="006E4887" w:rsidRPr="00D56C3B">
        <w:rPr>
          <w:rFonts w:asciiTheme="minorHAnsi" w:hAnsiTheme="minorHAnsi" w:cstheme="minorHAnsi"/>
          <w:color w:val="FFFFFF" w:themeColor="background1"/>
          <w:sz w:val="20"/>
          <w:szCs w:val="20"/>
          <w:highlight w:val="blue"/>
        </w:rPr>
        <w:t>CR2</w:t>
      </w:r>
      <w:r w:rsidR="006E4887" w:rsidRPr="00D56C3B">
        <w:rPr>
          <w:rFonts w:asciiTheme="minorHAnsi" w:hAnsiTheme="minorHAnsi" w:cstheme="minorHAnsi"/>
          <w:color w:val="FFFFFF" w:themeColor="background1"/>
          <w:sz w:val="20"/>
          <w:szCs w:val="20"/>
        </w:rPr>
        <w:t xml:space="preserve"> </w:t>
      </w:r>
      <w:r w:rsidR="006E4887" w:rsidRPr="00D56C3B">
        <w:rPr>
          <w:rFonts w:asciiTheme="minorHAnsi" w:hAnsiTheme="minorHAnsi" w:cstheme="minorHAnsi"/>
          <w:color w:val="FFFFFF" w:themeColor="background1"/>
          <w:sz w:val="20"/>
          <w:szCs w:val="20"/>
          <w:highlight w:val="blue"/>
        </w:rPr>
        <w:t>CR3</w:t>
      </w:r>
      <w:r w:rsidR="006E4887" w:rsidRPr="00D56C3B">
        <w:rPr>
          <w:rFonts w:asciiTheme="minorHAnsi" w:hAnsiTheme="minorHAnsi" w:cstheme="minorHAnsi"/>
          <w:color w:val="FFFFFF" w:themeColor="background1"/>
          <w:sz w:val="20"/>
          <w:szCs w:val="20"/>
        </w:rPr>
        <w:t xml:space="preserve"> </w:t>
      </w:r>
      <w:r w:rsidR="006E4887" w:rsidRPr="00D56C3B">
        <w:rPr>
          <w:rFonts w:asciiTheme="minorHAnsi" w:hAnsiTheme="minorHAnsi" w:cstheme="minorHAnsi"/>
          <w:color w:val="FFFFFF" w:themeColor="background1"/>
          <w:sz w:val="20"/>
          <w:szCs w:val="20"/>
          <w:highlight w:val="blue"/>
        </w:rPr>
        <w:t>CR4</w:t>
      </w:r>
      <w:r w:rsidR="006E4887" w:rsidRPr="00D56C3B">
        <w:rPr>
          <w:rFonts w:asciiTheme="minorHAnsi" w:hAnsiTheme="minorHAnsi" w:cstheme="minorHAnsi"/>
          <w:color w:val="FFFFFF" w:themeColor="background1"/>
          <w:sz w:val="20"/>
          <w:szCs w:val="20"/>
        </w:rPr>
        <w:t xml:space="preserve"> </w:t>
      </w:r>
      <w:r w:rsidR="006E4887" w:rsidRPr="00D56C3B">
        <w:rPr>
          <w:rFonts w:asciiTheme="minorHAnsi" w:hAnsiTheme="minorHAnsi" w:cstheme="minorHAnsi"/>
          <w:color w:val="FFFFFF" w:themeColor="background1"/>
          <w:sz w:val="20"/>
          <w:szCs w:val="20"/>
          <w:highlight w:val="blue"/>
        </w:rPr>
        <w:t>CR5</w:t>
      </w:r>
      <w:r w:rsidR="006E4887" w:rsidRPr="00D56C3B">
        <w:rPr>
          <w:rFonts w:asciiTheme="minorHAnsi" w:hAnsiTheme="minorHAnsi" w:cstheme="minorHAnsi"/>
          <w:color w:val="FFFFFF" w:themeColor="background1"/>
          <w:sz w:val="20"/>
          <w:szCs w:val="20"/>
        </w:rPr>
        <w:t xml:space="preserve"> </w:t>
      </w:r>
      <w:r w:rsidR="006E4887" w:rsidRPr="00D56C3B">
        <w:rPr>
          <w:rFonts w:asciiTheme="minorHAnsi" w:hAnsiTheme="minorHAnsi" w:cstheme="minorHAnsi"/>
          <w:color w:val="FFFFFF" w:themeColor="background1"/>
          <w:sz w:val="20"/>
          <w:szCs w:val="20"/>
          <w:highlight w:val="blue"/>
        </w:rPr>
        <w:t>CR6</w:t>
      </w:r>
      <w:r w:rsidR="006E4887" w:rsidRPr="00D56C3B">
        <w:rPr>
          <w:rFonts w:asciiTheme="minorHAnsi" w:hAnsiTheme="minorHAnsi" w:cstheme="minorHAnsi"/>
          <w:color w:val="FFFFFF" w:themeColor="background1"/>
          <w:sz w:val="20"/>
          <w:szCs w:val="20"/>
        </w:rPr>
        <w:t xml:space="preserve"> </w:t>
      </w:r>
      <w:r w:rsidR="006E4887" w:rsidRPr="00D56C3B">
        <w:rPr>
          <w:rFonts w:asciiTheme="minorHAnsi" w:hAnsiTheme="minorHAnsi" w:cstheme="minorHAnsi"/>
          <w:color w:val="FFFFFF" w:themeColor="background1"/>
          <w:sz w:val="20"/>
          <w:szCs w:val="20"/>
          <w:highlight w:val="blue"/>
        </w:rPr>
        <w:t>CR7</w:t>
      </w:r>
      <w:r w:rsidR="006E4887" w:rsidRPr="00D56C3B">
        <w:rPr>
          <w:rFonts w:asciiTheme="minorHAnsi" w:hAnsiTheme="minorHAnsi" w:cstheme="minorHAnsi"/>
          <w:color w:val="FFFFFF" w:themeColor="background1"/>
          <w:sz w:val="20"/>
          <w:szCs w:val="20"/>
        </w:rPr>
        <w:t xml:space="preserve"> </w:t>
      </w:r>
      <w:r w:rsidR="006E4887" w:rsidRPr="00D56C3B">
        <w:rPr>
          <w:rFonts w:asciiTheme="minorHAnsi" w:hAnsiTheme="minorHAnsi" w:cstheme="minorHAnsi"/>
          <w:color w:val="FFFFFF" w:themeColor="background1"/>
          <w:sz w:val="20"/>
          <w:szCs w:val="20"/>
          <w:highlight w:val="blue"/>
        </w:rPr>
        <w:t xml:space="preserve"> CR8</w:t>
      </w:r>
    </w:p>
    <w:p w14:paraId="2291B444" w14:textId="77777777" w:rsidR="0000647E" w:rsidRPr="0000647E" w:rsidRDefault="0000647E" w:rsidP="0000647E">
      <w:pPr>
        <w:rPr>
          <w:rFonts w:asciiTheme="minorHAnsi" w:hAnsiTheme="minorHAnsi" w:cstheme="minorHAnsi"/>
          <w:sz w:val="20"/>
          <w:szCs w:val="20"/>
        </w:rPr>
      </w:pPr>
      <w:r w:rsidRPr="0000647E">
        <w:rPr>
          <w:rFonts w:asciiTheme="minorHAnsi" w:hAnsiTheme="minorHAnsi" w:cstheme="minorHAnsi"/>
          <w:sz w:val="20"/>
          <w:szCs w:val="20"/>
        </w:rPr>
        <w:t xml:space="preserve">Lesson Theme </w:t>
      </w:r>
      <w:proofErr w:type="gramStart"/>
      <w:r w:rsidRPr="0000647E">
        <w:rPr>
          <w:rFonts w:asciiTheme="minorHAnsi" w:hAnsiTheme="minorHAnsi" w:cstheme="minorHAnsi"/>
          <w:sz w:val="20"/>
          <w:szCs w:val="20"/>
        </w:rPr>
        <w:t>6.3 :</w:t>
      </w:r>
      <w:proofErr w:type="gramEnd"/>
      <w:r w:rsidRPr="0000647E">
        <w:rPr>
          <w:rFonts w:asciiTheme="minorHAnsi" w:hAnsiTheme="minorHAnsi" w:cstheme="minorHAnsi"/>
          <w:sz w:val="20"/>
          <w:szCs w:val="20"/>
        </w:rPr>
        <w:t xml:space="preserve"> Differential Equations &amp; Motion</w:t>
      </w:r>
    </w:p>
    <w:p w14:paraId="66EC1744" w14:textId="66213240" w:rsidR="0000647E" w:rsidRPr="0000647E" w:rsidRDefault="0000647E" w:rsidP="0000647E">
      <w:pPr>
        <w:rPr>
          <w:rFonts w:asciiTheme="minorHAnsi" w:hAnsiTheme="minorHAnsi" w:cstheme="minorHAnsi"/>
          <w:sz w:val="20"/>
          <w:szCs w:val="20"/>
        </w:rPr>
      </w:pPr>
      <w:r w:rsidRPr="0000647E">
        <w:rPr>
          <w:rFonts w:asciiTheme="minorHAnsi" w:hAnsiTheme="minorHAnsi" w:cstheme="minorHAnsi"/>
          <w:sz w:val="20"/>
          <w:szCs w:val="20"/>
        </w:rPr>
        <w:t xml:space="preserve">Lesson Theme </w:t>
      </w:r>
      <w:proofErr w:type="gramStart"/>
      <w:r w:rsidRPr="0000647E">
        <w:rPr>
          <w:rFonts w:asciiTheme="minorHAnsi" w:hAnsiTheme="minorHAnsi" w:cstheme="minorHAnsi"/>
          <w:sz w:val="20"/>
          <w:szCs w:val="20"/>
        </w:rPr>
        <w:t>6.4 :</w:t>
      </w:r>
      <w:proofErr w:type="gramEnd"/>
      <w:r w:rsidRPr="0000647E">
        <w:rPr>
          <w:rFonts w:asciiTheme="minorHAnsi" w:hAnsiTheme="minorHAnsi" w:cstheme="minorHAnsi"/>
          <w:sz w:val="20"/>
          <w:szCs w:val="20"/>
        </w:rPr>
        <w:t xml:space="preserve"> The Second Fundamental Theorem of Calculus</w:t>
      </w:r>
    </w:p>
    <w:p w14:paraId="05F4B719" w14:textId="77777777" w:rsidR="0000647E" w:rsidRPr="0000647E" w:rsidRDefault="0000647E" w:rsidP="0000647E">
      <w:pPr>
        <w:rPr>
          <w:rFonts w:asciiTheme="minorHAnsi" w:hAnsiTheme="minorHAnsi" w:cstheme="minorHAnsi"/>
          <w:sz w:val="20"/>
          <w:szCs w:val="20"/>
        </w:rPr>
      </w:pPr>
      <w:r w:rsidRPr="0000647E">
        <w:rPr>
          <w:rFonts w:asciiTheme="minorHAnsi" w:hAnsiTheme="minorHAnsi" w:cstheme="minorHAnsi"/>
          <w:sz w:val="20"/>
          <w:szCs w:val="20"/>
        </w:rPr>
        <w:t xml:space="preserve">Lesson Theme </w:t>
      </w:r>
      <w:proofErr w:type="gramStart"/>
      <w:r w:rsidRPr="0000647E">
        <w:rPr>
          <w:rFonts w:asciiTheme="minorHAnsi" w:hAnsiTheme="minorHAnsi" w:cstheme="minorHAnsi"/>
          <w:sz w:val="20"/>
          <w:szCs w:val="20"/>
        </w:rPr>
        <w:t>7.5 :</w:t>
      </w:r>
      <w:proofErr w:type="gramEnd"/>
      <w:r w:rsidRPr="0000647E">
        <w:rPr>
          <w:rFonts w:asciiTheme="minorHAnsi" w:hAnsiTheme="minorHAnsi" w:cstheme="minorHAnsi"/>
          <w:sz w:val="20"/>
          <w:szCs w:val="20"/>
        </w:rPr>
        <w:t xml:space="preserve"> Numerical Methods for Definite Integrals</w:t>
      </w:r>
    </w:p>
    <w:p w14:paraId="4425AD46" w14:textId="77777777" w:rsidR="0000647E" w:rsidRPr="0000647E" w:rsidRDefault="0000647E" w:rsidP="0000647E">
      <w:pPr>
        <w:rPr>
          <w:rFonts w:asciiTheme="minorHAnsi" w:hAnsiTheme="minorHAnsi" w:cstheme="minorHAnsi"/>
          <w:sz w:val="20"/>
          <w:szCs w:val="20"/>
        </w:rPr>
      </w:pPr>
      <w:r w:rsidRPr="0000647E">
        <w:rPr>
          <w:rFonts w:asciiTheme="minorHAnsi" w:hAnsiTheme="minorHAnsi" w:cstheme="minorHAnsi"/>
          <w:sz w:val="20"/>
          <w:szCs w:val="20"/>
        </w:rPr>
        <w:t xml:space="preserve">Lesson Theme </w:t>
      </w:r>
      <w:proofErr w:type="gramStart"/>
      <w:r w:rsidRPr="0000647E">
        <w:rPr>
          <w:rFonts w:asciiTheme="minorHAnsi" w:hAnsiTheme="minorHAnsi" w:cstheme="minorHAnsi"/>
          <w:sz w:val="20"/>
          <w:szCs w:val="20"/>
        </w:rPr>
        <w:t>8.1 :</w:t>
      </w:r>
      <w:proofErr w:type="gramEnd"/>
      <w:r w:rsidRPr="0000647E">
        <w:rPr>
          <w:rFonts w:asciiTheme="minorHAnsi" w:hAnsiTheme="minorHAnsi" w:cstheme="minorHAnsi"/>
          <w:sz w:val="20"/>
          <w:szCs w:val="20"/>
        </w:rPr>
        <w:t xml:space="preserve"> Areas and Volumes</w:t>
      </w:r>
    </w:p>
    <w:p w14:paraId="0F5EFC27" w14:textId="77777777" w:rsidR="0000647E" w:rsidRPr="0000647E" w:rsidRDefault="0000647E" w:rsidP="0000647E">
      <w:pPr>
        <w:rPr>
          <w:rFonts w:asciiTheme="minorHAnsi" w:hAnsiTheme="minorHAnsi" w:cstheme="minorHAnsi"/>
          <w:sz w:val="20"/>
          <w:szCs w:val="20"/>
        </w:rPr>
      </w:pPr>
      <w:r w:rsidRPr="0000647E">
        <w:rPr>
          <w:rFonts w:asciiTheme="minorHAnsi" w:hAnsiTheme="minorHAnsi" w:cstheme="minorHAnsi"/>
          <w:sz w:val="20"/>
          <w:szCs w:val="20"/>
        </w:rPr>
        <w:t>Lesson Theme 8.2: Applications to Geometry</w:t>
      </w:r>
    </w:p>
    <w:p w14:paraId="2AF7ACE8" w14:textId="77777777" w:rsidR="004F7797" w:rsidRPr="00D56C3B" w:rsidRDefault="004F7797" w:rsidP="004F7797">
      <w:pPr>
        <w:rPr>
          <w:rFonts w:asciiTheme="minorHAnsi" w:hAnsiTheme="minorHAnsi" w:cstheme="minorHAnsi"/>
          <w:sz w:val="20"/>
          <w:szCs w:val="20"/>
        </w:rPr>
      </w:pPr>
    </w:p>
    <w:p w14:paraId="7AB11A44" w14:textId="52C37E53" w:rsidR="004F7797" w:rsidRPr="00D56C3B" w:rsidRDefault="004F7797" w:rsidP="004F7797">
      <w:pPr>
        <w:rPr>
          <w:rFonts w:asciiTheme="minorHAnsi" w:hAnsiTheme="minorHAnsi" w:cstheme="minorHAnsi"/>
          <w:b/>
          <w:bCs/>
          <w:sz w:val="20"/>
          <w:szCs w:val="20"/>
        </w:rPr>
      </w:pPr>
      <w:r w:rsidRPr="00D56C3B">
        <w:rPr>
          <w:rFonts w:asciiTheme="minorHAnsi" w:hAnsiTheme="minorHAnsi" w:cstheme="minorHAnsi"/>
          <w:b/>
          <w:bCs/>
          <w:sz w:val="20"/>
          <w:szCs w:val="20"/>
          <w:highlight w:val="yellow"/>
        </w:rPr>
        <w:t>Unit Specific Accommodations and Modifications</w:t>
      </w:r>
    </w:p>
    <w:p w14:paraId="30D22B0B" w14:textId="09CA0643" w:rsidR="00FC4818" w:rsidRPr="00D56C3B" w:rsidRDefault="00FC4818" w:rsidP="004F7797">
      <w:pPr>
        <w:rPr>
          <w:rFonts w:asciiTheme="minorHAnsi" w:hAnsiTheme="minorHAnsi" w:cstheme="minorHAnsi"/>
          <w:b/>
          <w:bCs/>
          <w:sz w:val="20"/>
          <w:szCs w:val="20"/>
        </w:rPr>
      </w:pPr>
    </w:p>
    <w:p w14:paraId="23BD14C3" w14:textId="5F3B4832" w:rsidR="00FC4818" w:rsidRPr="00D56C3B" w:rsidRDefault="0000647E" w:rsidP="0060422C">
      <w:pPr>
        <w:widowControl w:val="0"/>
        <w:numPr>
          <w:ilvl w:val="0"/>
          <w:numId w:val="15"/>
        </w:numPr>
        <w:jc w:val="both"/>
        <w:rPr>
          <w:rFonts w:asciiTheme="minorHAnsi" w:hAnsiTheme="minorHAnsi" w:cstheme="minorHAnsi"/>
          <w:sz w:val="20"/>
          <w:szCs w:val="20"/>
        </w:rPr>
      </w:pPr>
      <w:r>
        <w:rPr>
          <w:rFonts w:asciiTheme="minorHAnsi" w:hAnsiTheme="minorHAnsi" w:cstheme="minorHAnsi"/>
          <w:sz w:val="20"/>
          <w:szCs w:val="20"/>
        </w:rPr>
        <w:t>S</w:t>
      </w:r>
      <w:r w:rsidR="00FC4818" w:rsidRPr="00D56C3B">
        <w:rPr>
          <w:rFonts w:asciiTheme="minorHAnsi" w:hAnsiTheme="minorHAnsi" w:cstheme="minorHAnsi"/>
          <w:sz w:val="20"/>
          <w:szCs w:val="20"/>
        </w:rPr>
        <w:t>tudents will need clarification on the variable of integration, students should always graph the regions in question to give themselves a working diagram to help choose the correct variable.</w:t>
      </w:r>
    </w:p>
    <w:p w14:paraId="27D24346" w14:textId="3814D975" w:rsidR="00FC4818" w:rsidRPr="00D56C3B" w:rsidRDefault="0000647E" w:rsidP="0060422C">
      <w:pPr>
        <w:widowControl w:val="0"/>
        <w:numPr>
          <w:ilvl w:val="0"/>
          <w:numId w:val="15"/>
        </w:numPr>
        <w:jc w:val="both"/>
        <w:rPr>
          <w:rFonts w:asciiTheme="minorHAnsi" w:hAnsiTheme="minorHAnsi" w:cstheme="minorHAnsi"/>
          <w:sz w:val="20"/>
          <w:szCs w:val="20"/>
        </w:rPr>
      </w:pPr>
      <w:r>
        <w:rPr>
          <w:rFonts w:asciiTheme="minorHAnsi" w:hAnsiTheme="minorHAnsi" w:cstheme="minorHAnsi"/>
          <w:sz w:val="20"/>
          <w:szCs w:val="20"/>
        </w:rPr>
        <w:t>S</w:t>
      </w:r>
      <w:r w:rsidR="00FC4818" w:rsidRPr="00D56C3B">
        <w:rPr>
          <w:rFonts w:asciiTheme="minorHAnsi" w:hAnsiTheme="minorHAnsi" w:cstheme="minorHAnsi"/>
          <w:sz w:val="20"/>
          <w:szCs w:val="20"/>
        </w:rPr>
        <w:t>tress the ability to recognize that using a geometry formula may be the easier option than a definite integral or in the case of a semicircle that the only way to find the area by hand.</w:t>
      </w:r>
    </w:p>
    <w:p w14:paraId="23056FBC" w14:textId="032FB825" w:rsidR="00BD0C66" w:rsidRDefault="00FC4818" w:rsidP="0060422C">
      <w:pPr>
        <w:widowControl w:val="0"/>
        <w:numPr>
          <w:ilvl w:val="0"/>
          <w:numId w:val="15"/>
        </w:numPr>
        <w:jc w:val="both"/>
        <w:rPr>
          <w:rFonts w:asciiTheme="minorHAnsi" w:hAnsiTheme="minorHAnsi" w:cstheme="minorHAnsi"/>
          <w:sz w:val="20"/>
          <w:szCs w:val="20"/>
        </w:rPr>
      </w:pPr>
      <w:r w:rsidRPr="00D56C3B">
        <w:rPr>
          <w:rFonts w:asciiTheme="minorHAnsi" w:hAnsiTheme="minorHAnsi" w:cstheme="minorHAnsi"/>
          <w:sz w:val="20"/>
          <w:szCs w:val="20"/>
        </w:rPr>
        <w:t>The focus of the chapter is to use the definite integral, so to that end students should be writing the definite integral necessary and then using the graphing calculator to evaluate.</w:t>
      </w:r>
    </w:p>
    <w:p w14:paraId="58B82707" w14:textId="2BBE0B3E" w:rsidR="004E673E" w:rsidRDefault="004E673E" w:rsidP="004E673E">
      <w:pPr>
        <w:widowControl w:val="0"/>
        <w:jc w:val="both"/>
        <w:rPr>
          <w:rFonts w:asciiTheme="minorHAnsi" w:hAnsiTheme="minorHAnsi" w:cstheme="minorHAnsi"/>
          <w:sz w:val="20"/>
          <w:szCs w:val="20"/>
        </w:rPr>
      </w:pPr>
    </w:p>
    <w:p w14:paraId="34C20FE2" w14:textId="13E81A16" w:rsidR="004E673E" w:rsidRDefault="004E673E" w:rsidP="004E673E">
      <w:pPr>
        <w:widowControl w:val="0"/>
        <w:jc w:val="both"/>
        <w:rPr>
          <w:rFonts w:asciiTheme="minorHAnsi" w:hAnsiTheme="minorHAnsi" w:cstheme="minorHAnsi"/>
          <w:sz w:val="20"/>
          <w:szCs w:val="20"/>
        </w:rPr>
      </w:pPr>
    </w:p>
    <w:p w14:paraId="4A3D6E52" w14:textId="31BE1FB3" w:rsidR="004E673E" w:rsidRDefault="004E673E" w:rsidP="004E673E">
      <w:pPr>
        <w:widowControl w:val="0"/>
        <w:jc w:val="both"/>
        <w:rPr>
          <w:rFonts w:asciiTheme="minorHAnsi" w:hAnsiTheme="minorHAnsi" w:cstheme="minorHAnsi"/>
          <w:sz w:val="20"/>
          <w:szCs w:val="20"/>
        </w:rPr>
      </w:pPr>
    </w:p>
    <w:p w14:paraId="65D2DCAF" w14:textId="65690A6D" w:rsidR="004E673E" w:rsidRDefault="004E673E" w:rsidP="004E673E">
      <w:pPr>
        <w:widowControl w:val="0"/>
        <w:jc w:val="both"/>
        <w:rPr>
          <w:rFonts w:asciiTheme="minorHAnsi" w:hAnsiTheme="minorHAnsi" w:cstheme="minorHAnsi"/>
          <w:sz w:val="20"/>
          <w:szCs w:val="20"/>
        </w:rPr>
      </w:pPr>
    </w:p>
    <w:p w14:paraId="09C1E42C" w14:textId="77777777" w:rsidR="004E673E" w:rsidRDefault="004E673E" w:rsidP="004E673E">
      <w:pPr>
        <w:widowControl w:val="0"/>
        <w:jc w:val="both"/>
        <w:rPr>
          <w:rFonts w:asciiTheme="minorHAnsi" w:hAnsiTheme="minorHAnsi" w:cstheme="minorHAnsi"/>
          <w:sz w:val="20"/>
          <w:szCs w:val="20"/>
        </w:rPr>
      </w:pPr>
    </w:p>
    <w:p w14:paraId="410B8647" w14:textId="77777777" w:rsidR="000F3670" w:rsidRPr="00954068" w:rsidRDefault="000F3670" w:rsidP="00BD0C66">
      <w:pPr>
        <w:rPr>
          <w:rFonts w:cstheme="minorHAnsi"/>
          <w:sz w:val="20"/>
          <w:szCs w:val="20"/>
        </w:rPr>
      </w:pPr>
    </w:p>
    <w:tbl>
      <w:tblPr>
        <w:tblStyle w:val="TableGrid"/>
        <w:tblW w:w="10790" w:type="dxa"/>
        <w:tblInd w:w="-5" w:type="dxa"/>
        <w:shd w:val="clear" w:color="auto" w:fill="000000"/>
        <w:tblLook w:val="04A0" w:firstRow="1" w:lastRow="0" w:firstColumn="1" w:lastColumn="0" w:noHBand="0" w:noVBand="1"/>
      </w:tblPr>
      <w:tblGrid>
        <w:gridCol w:w="10790"/>
      </w:tblGrid>
      <w:tr w:rsidR="00BD0C66" w:rsidRPr="00954068" w14:paraId="58CD7F2E" w14:textId="77777777" w:rsidTr="00B0162F">
        <w:tc>
          <w:tcPr>
            <w:tcW w:w="10790" w:type="dxa"/>
            <w:shd w:val="clear" w:color="auto" w:fill="000000"/>
            <w:tcMar>
              <w:top w:w="144" w:type="dxa"/>
              <w:left w:w="144" w:type="dxa"/>
              <w:bottom w:w="144" w:type="dxa"/>
              <w:right w:w="144" w:type="dxa"/>
            </w:tcMar>
          </w:tcPr>
          <w:p w14:paraId="1B384576" w14:textId="77777777" w:rsidR="00BD0C66" w:rsidRPr="00954068" w:rsidRDefault="00BD0C66" w:rsidP="00B0162F">
            <w:pPr>
              <w:jc w:val="center"/>
              <w:rPr>
                <w:rFonts w:cstheme="minorHAnsi"/>
                <w:b/>
                <w:bCs/>
                <w:sz w:val="20"/>
                <w:szCs w:val="20"/>
              </w:rPr>
            </w:pPr>
            <w:r w:rsidRPr="00954068">
              <w:rPr>
                <w:rFonts w:cstheme="minorHAnsi"/>
                <w:b/>
                <w:bCs/>
                <w:sz w:val="20"/>
                <w:szCs w:val="20"/>
              </w:rPr>
              <w:lastRenderedPageBreak/>
              <w:t>Additional Materials</w:t>
            </w:r>
          </w:p>
        </w:tc>
      </w:tr>
    </w:tbl>
    <w:p w14:paraId="5E94F435" w14:textId="77777777" w:rsidR="00BD0C66" w:rsidRPr="00954068" w:rsidRDefault="00BD0C66" w:rsidP="00BD0C66">
      <w:pPr>
        <w:rPr>
          <w:rFonts w:cstheme="minorHAnsi"/>
          <w:sz w:val="20"/>
          <w:szCs w:val="20"/>
        </w:rPr>
      </w:pPr>
    </w:p>
    <w:p w14:paraId="4F6403A6" w14:textId="77777777" w:rsidR="005933E6" w:rsidRPr="00F073EA" w:rsidRDefault="005933E6" w:rsidP="005933E6">
      <w:pPr>
        <w:rPr>
          <w:rFonts w:asciiTheme="minorHAnsi" w:hAnsiTheme="minorHAnsi" w:cstheme="minorHAnsi"/>
          <w:b/>
          <w:bCs/>
          <w:sz w:val="20"/>
          <w:szCs w:val="20"/>
          <w:u w:val="single"/>
        </w:rPr>
      </w:pPr>
      <w:r w:rsidRPr="00F073EA">
        <w:rPr>
          <w:rFonts w:asciiTheme="minorHAnsi" w:hAnsiTheme="minorHAnsi" w:cstheme="minorHAnsi"/>
          <w:b/>
          <w:bCs/>
          <w:sz w:val="20"/>
          <w:szCs w:val="20"/>
          <w:highlight w:val="yellow"/>
          <w:u w:val="single"/>
        </w:rPr>
        <w:t>Digital Tools/Resources:</w:t>
      </w:r>
      <w:r w:rsidRPr="00F073EA">
        <w:rPr>
          <w:rFonts w:asciiTheme="minorHAnsi" w:hAnsiTheme="minorHAnsi" w:cstheme="minorHAnsi"/>
          <w:b/>
          <w:bCs/>
          <w:sz w:val="20"/>
          <w:szCs w:val="20"/>
          <w:u w:val="single"/>
        </w:rPr>
        <w:t xml:space="preserve"> </w:t>
      </w:r>
    </w:p>
    <w:p w14:paraId="49070943" w14:textId="40DC6D80" w:rsidR="00FE3631" w:rsidRPr="0052172C" w:rsidRDefault="00FE3631" w:rsidP="00FE3631">
      <w:pPr>
        <w:rPr>
          <w:rFonts w:asciiTheme="minorHAnsi" w:hAnsiTheme="minorHAnsi" w:cstheme="minorHAnsi"/>
          <w:sz w:val="20"/>
          <w:szCs w:val="20"/>
        </w:rPr>
      </w:pPr>
      <w:r w:rsidRPr="0052172C">
        <w:rPr>
          <w:rFonts w:asciiTheme="minorHAnsi" w:hAnsiTheme="minorHAnsi" w:cstheme="minorHAnsi"/>
          <w:sz w:val="20"/>
          <w:szCs w:val="20"/>
        </w:rPr>
        <w:t>TI-84 Plus Graphing Calculator provided to each student</w:t>
      </w:r>
      <w:r w:rsidR="00D011C4" w:rsidRPr="0052172C">
        <w:rPr>
          <w:rFonts w:asciiTheme="minorHAnsi" w:hAnsiTheme="minorHAnsi" w:cstheme="minorHAnsi"/>
          <w:sz w:val="20"/>
          <w:szCs w:val="20"/>
        </w:rPr>
        <w:t xml:space="preserve"> by the district</w:t>
      </w:r>
    </w:p>
    <w:p w14:paraId="7A8D8532" w14:textId="77777777" w:rsidR="005933E6" w:rsidRPr="0052172C" w:rsidRDefault="005933E6" w:rsidP="005933E6">
      <w:pPr>
        <w:rPr>
          <w:rFonts w:asciiTheme="minorHAnsi" w:hAnsiTheme="minorHAnsi" w:cstheme="minorHAnsi"/>
          <w:sz w:val="20"/>
          <w:szCs w:val="20"/>
        </w:rPr>
      </w:pPr>
      <w:r w:rsidRPr="0052172C">
        <w:rPr>
          <w:rFonts w:asciiTheme="minorHAnsi" w:hAnsiTheme="minorHAnsi" w:cstheme="minorHAnsi"/>
          <w:sz w:val="20"/>
          <w:szCs w:val="20"/>
        </w:rPr>
        <w:t>Wiley course resources on Canvas</w:t>
      </w:r>
    </w:p>
    <w:p w14:paraId="223BCBC6" w14:textId="77777777" w:rsidR="005933E6" w:rsidRPr="0052172C" w:rsidRDefault="005933E6" w:rsidP="005933E6">
      <w:pPr>
        <w:widowControl w:val="0"/>
        <w:jc w:val="both"/>
        <w:rPr>
          <w:rFonts w:asciiTheme="minorHAnsi" w:hAnsiTheme="minorHAnsi" w:cstheme="minorHAnsi"/>
          <w:sz w:val="20"/>
          <w:szCs w:val="20"/>
        </w:rPr>
      </w:pPr>
      <w:r w:rsidRPr="0052172C">
        <w:rPr>
          <w:rFonts w:asciiTheme="minorHAnsi" w:hAnsiTheme="minorHAnsi" w:cstheme="minorHAnsi"/>
          <w:sz w:val="20"/>
          <w:szCs w:val="20"/>
        </w:rPr>
        <w:t>http://apcentral.collegeboard.com</w:t>
      </w:r>
    </w:p>
    <w:p w14:paraId="6B05211A" w14:textId="77777777" w:rsidR="005933E6" w:rsidRPr="0052172C" w:rsidRDefault="005933E6" w:rsidP="005933E6">
      <w:pPr>
        <w:rPr>
          <w:rFonts w:asciiTheme="minorHAnsi" w:hAnsiTheme="minorHAnsi" w:cstheme="minorHAnsi"/>
          <w:sz w:val="20"/>
          <w:szCs w:val="20"/>
        </w:rPr>
      </w:pPr>
      <w:r w:rsidRPr="0052172C">
        <w:rPr>
          <w:rFonts w:asciiTheme="minorHAnsi" w:hAnsiTheme="minorHAnsi" w:cstheme="minorHAnsi"/>
          <w:sz w:val="20"/>
          <w:szCs w:val="20"/>
        </w:rPr>
        <w:t>Khan Academy</w:t>
      </w:r>
    </w:p>
    <w:p w14:paraId="3ED3C8CC" w14:textId="77777777" w:rsidR="005933E6" w:rsidRPr="0052172C" w:rsidRDefault="005933E6" w:rsidP="005933E6">
      <w:pPr>
        <w:rPr>
          <w:rFonts w:asciiTheme="minorHAnsi" w:hAnsiTheme="minorHAnsi" w:cstheme="minorHAnsi"/>
          <w:sz w:val="20"/>
          <w:szCs w:val="20"/>
        </w:rPr>
      </w:pPr>
      <w:r w:rsidRPr="0052172C">
        <w:rPr>
          <w:rFonts w:asciiTheme="minorHAnsi" w:hAnsiTheme="minorHAnsi" w:cstheme="minorHAnsi"/>
          <w:sz w:val="20"/>
          <w:szCs w:val="20"/>
        </w:rPr>
        <w:t>Edmentum Exact Path</w:t>
      </w:r>
    </w:p>
    <w:p w14:paraId="2D9AEBC9" w14:textId="77777777" w:rsidR="0052172C" w:rsidRPr="00F073EA" w:rsidRDefault="0052172C" w:rsidP="005933E6">
      <w:pPr>
        <w:rPr>
          <w:rFonts w:asciiTheme="minorHAnsi" w:hAnsiTheme="minorHAnsi" w:cstheme="minorHAnsi"/>
          <w:sz w:val="20"/>
          <w:szCs w:val="20"/>
        </w:rPr>
      </w:pPr>
    </w:p>
    <w:p w14:paraId="53811AAC" w14:textId="77777777" w:rsidR="005933E6" w:rsidRDefault="005933E6" w:rsidP="005933E6">
      <w:pPr>
        <w:rPr>
          <w:rFonts w:asciiTheme="minorHAnsi" w:hAnsiTheme="minorHAnsi" w:cstheme="minorHAnsi"/>
          <w:b/>
          <w:bCs/>
          <w:sz w:val="20"/>
          <w:szCs w:val="20"/>
          <w:u w:val="single"/>
        </w:rPr>
      </w:pPr>
      <w:r w:rsidRPr="00F073EA">
        <w:rPr>
          <w:rFonts w:asciiTheme="minorHAnsi" w:hAnsiTheme="minorHAnsi" w:cstheme="minorHAnsi"/>
          <w:b/>
          <w:bCs/>
          <w:sz w:val="20"/>
          <w:szCs w:val="20"/>
          <w:highlight w:val="yellow"/>
          <w:u w:val="single"/>
        </w:rPr>
        <w:t>Additional Primary &amp; Secondary Resources:</w:t>
      </w:r>
    </w:p>
    <w:p w14:paraId="1AE916AC" w14:textId="77777777" w:rsidR="005933E6" w:rsidRPr="00F073EA" w:rsidRDefault="005933E6" w:rsidP="005933E6">
      <w:pPr>
        <w:rPr>
          <w:rFonts w:asciiTheme="minorHAnsi" w:hAnsiTheme="minorHAnsi" w:cstheme="minorHAnsi"/>
          <w:b/>
          <w:bCs/>
          <w:sz w:val="20"/>
          <w:szCs w:val="20"/>
          <w:u w:val="single"/>
        </w:rPr>
      </w:pPr>
    </w:p>
    <w:p w14:paraId="7B178452" w14:textId="77777777" w:rsidR="005933E6" w:rsidRPr="00FE3631" w:rsidRDefault="005933E6" w:rsidP="005933E6">
      <w:pPr>
        <w:rPr>
          <w:rFonts w:asciiTheme="minorHAnsi" w:hAnsiTheme="minorHAnsi" w:cstheme="minorHAnsi"/>
          <w:sz w:val="20"/>
          <w:szCs w:val="20"/>
        </w:rPr>
      </w:pPr>
      <w:r w:rsidRPr="00FE3631">
        <w:rPr>
          <w:rFonts w:asciiTheme="minorHAnsi" w:hAnsiTheme="minorHAnsi" w:cstheme="minorHAnsi"/>
          <w:sz w:val="20"/>
          <w:szCs w:val="20"/>
        </w:rPr>
        <w:t>Multiple Choice &amp; Free-Response questions in preparation for the AP Calculus (AB) Examination</w:t>
      </w:r>
    </w:p>
    <w:p w14:paraId="503C34B3" w14:textId="77777777" w:rsidR="005933E6" w:rsidRPr="00FE3631" w:rsidRDefault="005933E6" w:rsidP="005933E6">
      <w:pPr>
        <w:rPr>
          <w:rFonts w:asciiTheme="minorHAnsi" w:hAnsiTheme="minorHAnsi" w:cstheme="minorHAnsi"/>
          <w:sz w:val="20"/>
          <w:szCs w:val="20"/>
        </w:rPr>
      </w:pPr>
      <w:r w:rsidRPr="00FE3631">
        <w:rPr>
          <w:rFonts w:asciiTheme="minorHAnsi" w:hAnsiTheme="minorHAnsi" w:cstheme="minorHAnsi"/>
          <w:sz w:val="20"/>
          <w:szCs w:val="20"/>
        </w:rPr>
        <w:t xml:space="preserve">LPS Adopted Textbooks and Programs </w:t>
      </w:r>
    </w:p>
    <w:p w14:paraId="30BE9B0F" w14:textId="77777777" w:rsidR="005933E6" w:rsidRPr="00F073EA" w:rsidRDefault="005933E6" w:rsidP="005933E6">
      <w:pPr>
        <w:numPr>
          <w:ilvl w:val="0"/>
          <w:numId w:val="1"/>
        </w:numPr>
        <w:ind w:hanging="210"/>
        <w:rPr>
          <w:rFonts w:asciiTheme="minorHAnsi" w:hAnsiTheme="minorHAnsi" w:cstheme="minorHAnsi"/>
          <w:sz w:val="20"/>
          <w:szCs w:val="20"/>
        </w:rPr>
      </w:pPr>
      <w:r w:rsidRPr="00F073EA">
        <w:rPr>
          <w:rFonts w:asciiTheme="minorHAnsi" w:hAnsiTheme="minorHAnsi" w:cstheme="minorHAnsi"/>
          <w:sz w:val="20"/>
          <w:szCs w:val="20"/>
        </w:rPr>
        <w:t xml:space="preserve">Wiley: Calculus – AP Edition </w:t>
      </w:r>
      <w:r w:rsidRPr="00F073EA">
        <w:rPr>
          <w:rFonts w:asciiTheme="minorHAnsi" w:hAnsiTheme="minorHAnsi" w:cstheme="minorHAnsi"/>
          <w:color w:val="FFFFFF" w:themeColor="background1"/>
          <w:sz w:val="20"/>
          <w:szCs w:val="20"/>
          <w:highlight w:val="blue"/>
        </w:rPr>
        <w:t>CR1</w:t>
      </w:r>
    </w:p>
    <w:p w14:paraId="1B4F54BC" w14:textId="77777777" w:rsidR="005933E6" w:rsidRPr="00BD0C66" w:rsidRDefault="005933E6" w:rsidP="005933E6">
      <w:pPr>
        <w:numPr>
          <w:ilvl w:val="0"/>
          <w:numId w:val="1"/>
        </w:numPr>
        <w:ind w:hanging="210"/>
        <w:rPr>
          <w:rFonts w:asciiTheme="minorHAnsi" w:hAnsiTheme="minorHAnsi" w:cstheme="minorHAnsi"/>
          <w:sz w:val="20"/>
          <w:szCs w:val="20"/>
        </w:rPr>
      </w:pPr>
      <w:r w:rsidRPr="00F073EA">
        <w:rPr>
          <w:rFonts w:asciiTheme="minorHAnsi" w:hAnsiTheme="minorHAnsi" w:cstheme="minorHAnsi"/>
          <w:sz w:val="20"/>
          <w:szCs w:val="20"/>
        </w:rPr>
        <w:t xml:space="preserve">Cengage: Calculus – Early Transcendental Functions </w:t>
      </w:r>
      <w:r w:rsidRPr="00F073EA">
        <w:rPr>
          <w:rFonts w:asciiTheme="minorHAnsi" w:hAnsiTheme="minorHAnsi" w:cstheme="minorHAnsi"/>
          <w:color w:val="FFFFFF" w:themeColor="background1"/>
          <w:sz w:val="20"/>
          <w:szCs w:val="20"/>
          <w:highlight w:val="blue"/>
        </w:rPr>
        <w:t>CR1</w:t>
      </w:r>
    </w:p>
    <w:p w14:paraId="19121FA9" w14:textId="77777777" w:rsidR="004F7797" w:rsidRPr="00954068" w:rsidRDefault="004F7797" w:rsidP="004F7797">
      <w:pPr>
        <w:rPr>
          <w:rFonts w:cstheme="minorHAnsi"/>
          <w:sz w:val="20"/>
          <w:szCs w:val="20"/>
        </w:rPr>
      </w:pPr>
    </w:p>
    <w:p w14:paraId="36D1062C" w14:textId="77777777" w:rsidR="00AB1CE8" w:rsidRPr="00534007" w:rsidRDefault="00AB1CE8" w:rsidP="00AB1CE8">
      <w:pPr>
        <w:rPr>
          <w:b/>
          <w:u w:val="single"/>
        </w:rPr>
      </w:pPr>
      <w:r>
        <w:rPr>
          <w:b/>
          <w:u w:val="single"/>
        </w:rPr>
        <w:t>I</w:t>
      </w:r>
      <w:r w:rsidRPr="00534007">
        <w:rPr>
          <w:b/>
          <w:u w:val="single"/>
        </w:rPr>
        <w:t>nterdisciplinary Connectio</w:t>
      </w:r>
      <w:r>
        <w:rPr>
          <w:b/>
          <w:u w:val="single"/>
        </w:rPr>
        <w:t>ns &amp; Standards</w:t>
      </w:r>
    </w:p>
    <w:p w14:paraId="0BE6A4EC" w14:textId="77777777" w:rsidR="00AB1CE8" w:rsidRPr="00534007" w:rsidRDefault="00AB1CE8" w:rsidP="00AB1CE8">
      <w:pPr>
        <w:pStyle w:val="p1"/>
        <w:spacing w:after="240" w:line="240" w:lineRule="auto"/>
        <w:rPr>
          <w:rFonts w:ascii="Times New Roman" w:eastAsia="Times New Roman" w:hAnsi="Times New Roman"/>
          <w:sz w:val="24"/>
          <w:szCs w:val="24"/>
        </w:rPr>
      </w:pPr>
      <w:r w:rsidRPr="00534007">
        <w:rPr>
          <w:rStyle w:val="s1"/>
          <w:rFonts w:ascii="Times New Roman" w:hAnsi="Times New Roman"/>
          <w:sz w:val="24"/>
          <w:szCs w:val="24"/>
        </w:rPr>
        <w:t>With interdisciplinary instruction, the subject areas are woven together and explored through an overarching theme or concept. We use math to help us solve everyday problems in the kitchen, in the garden, and for many of us at our jobs.</w:t>
      </w:r>
    </w:p>
    <w:p w14:paraId="2A51AA88" w14:textId="77777777" w:rsidR="00AB1CE8" w:rsidRPr="00534007" w:rsidRDefault="00AB1CE8" w:rsidP="00AB1CE8">
      <w:pPr>
        <w:pStyle w:val="p1"/>
        <w:spacing w:before="240" w:after="240" w:line="240" w:lineRule="auto"/>
        <w:rPr>
          <w:rFonts w:ascii="Times New Roman" w:eastAsia="Times New Roman" w:hAnsi="Times New Roman"/>
          <w:sz w:val="24"/>
          <w:szCs w:val="24"/>
        </w:rPr>
      </w:pPr>
      <w:r w:rsidRPr="00534007">
        <w:rPr>
          <w:rStyle w:val="s1"/>
          <w:rFonts w:ascii="Times New Roman" w:hAnsi="Times New Roman"/>
          <w:sz w:val="24"/>
          <w:szCs w:val="24"/>
        </w:rPr>
        <w:t>Brain research has shown that information in our brains is organized in schematic structures. These structures are made up of interconnected bits of information and serve as a framework for the knowledge we acquire. When a learner’s knowledge is connected, it is much more likely that they will apply the prior knowledge to a wide variety of new situations. They will acquire new information in a way that is more accessible and will be better able to relate it to previously acquired knowledge.</w:t>
      </w:r>
    </w:p>
    <w:p w14:paraId="1A07F11C" w14:textId="77777777" w:rsidR="00AB1CE8" w:rsidRDefault="00AB1CE8" w:rsidP="00AB1CE8">
      <w:pPr>
        <w:pStyle w:val="p1"/>
        <w:spacing w:before="240" w:after="240" w:line="240" w:lineRule="auto"/>
        <w:rPr>
          <w:rStyle w:val="s1"/>
          <w:rFonts w:ascii="Times New Roman" w:hAnsi="Times New Roman"/>
          <w:sz w:val="24"/>
          <w:szCs w:val="24"/>
        </w:rPr>
      </w:pPr>
      <w:r w:rsidRPr="00534007">
        <w:rPr>
          <w:rStyle w:val="s1"/>
          <w:rFonts w:ascii="Times New Roman" w:hAnsi="Times New Roman"/>
          <w:sz w:val="24"/>
          <w:szCs w:val="24"/>
        </w:rPr>
        <w:t xml:space="preserve">Students learn about patterns in math, science, social studies, and even literature. Because of this, they are much more likely to “see” these patterns when they encounter new situations. Since patterns are not only studied in </w:t>
      </w:r>
      <w:proofErr w:type="gramStart"/>
      <w:r w:rsidRPr="00534007">
        <w:rPr>
          <w:rStyle w:val="s1"/>
          <w:rFonts w:ascii="Times New Roman" w:hAnsi="Times New Roman"/>
          <w:sz w:val="24"/>
          <w:szCs w:val="24"/>
        </w:rPr>
        <w:t>math</w:t>
      </w:r>
      <w:proofErr w:type="gramEnd"/>
      <w:r w:rsidRPr="00534007">
        <w:rPr>
          <w:rStyle w:val="s1"/>
          <w:rFonts w:ascii="Times New Roman" w:hAnsi="Times New Roman"/>
          <w:sz w:val="24"/>
          <w:szCs w:val="24"/>
        </w:rPr>
        <w:t xml:space="preserve"> they are able to make the connection and gain the understanding that patterns can be found in many areas of their lives.</w:t>
      </w:r>
      <w:r w:rsidRPr="00534007">
        <w:rPr>
          <w:rFonts w:ascii="Times New Roman" w:hAnsi="Times New Roman"/>
          <w:sz w:val="24"/>
          <w:szCs w:val="24"/>
        </w:rPr>
        <w:t xml:space="preserve"> </w:t>
      </w:r>
      <w:r w:rsidRPr="00534007">
        <w:rPr>
          <w:rStyle w:val="s1"/>
          <w:rFonts w:ascii="Times New Roman" w:hAnsi="Times New Roman"/>
          <w:sz w:val="24"/>
          <w:szCs w:val="24"/>
        </w:rPr>
        <w:t>Interdisciplinary instruction allows students to understand the interconnectedness of the disciplines and makes learning more meaningful and relevant as fascinating connections are made across the subject areas.</w:t>
      </w:r>
    </w:p>
    <w:p w14:paraId="3DB98083" w14:textId="77777777" w:rsidR="00AB1CE8" w:rsidRDefault="00AB1CE8" w:rsidP="00AB1CE8">
      <w:pPr>
        <w:pStyle w:val="p1"/>
        <w:spacing w:before="240" w:after="240" w:line="240" w:lineRule="auto"/>
        <w:rPr>
          <w:rStyle w:val="s1"/>
          <w:rFonts w:ascii="Times New Roman" w:hAnsi="Times New Roman"/>
          <w:b/>
          <w:bCs/>
          <w:sz w:val="24"/>
          <w:szCs w:val="24"/>
          <w:u w:val="single"/>
        </w:rPr>
      </w:pPr>
      <w:r w:rsidRPr="004D07F7">
        <w:rPr>
          <w:rStyle w:val="s1"/>
          <w:rFonts w:ascii="Times New Roman" w:hAnsi="Times New Roman"/>
          <w:b/>
          <w:bCs/>
          <w:sz w:val="24"/>
          <w:szCs w:val="24"/>
          <w:u w:val="single"/>
        </w:rPr>
        <w:t>Science</w:t>
      </w:r>
    </w:p>
    <w:p w14:paraId="1083E40E" w14:textId="77777777" w:rsidR="00AB1CE8" w:rsidRPr="00845210" w:rsidRDefault="00AB1CE8" w:rsidP="00AB1CE8">
      <w:pPr>
        <w:pStyle w:val="p1"/>
        <w:spacing w:before="240" w:after="240" w:line="240" w:lineRule="auto"/>
        <w:rPr>
          <w:rStyle w:val="s1"/>
          <w:rFonts w:ascii="Times New Roman" w:hAnsi="Times New Roman"/>
          <w:sz w:val="24"/>
          <w:szCs w:val="24"/>
        </w:rPr>
      </w:pPr>
      <w:r w:rsidRPr="00845210">
        <w:rPr>
          <w:rStyle w:val="s1"/>
          <w:rFonts w:ascii="Times New Roman" w:hAnsi="Times New Roman"/>
          <w:sz w:val="24"/>
          <w:szCs w:val="24"/>
        </w:rPr>
        <w:t>HS-</w:t>
      </w:r>
      <w:r>
        <w:rPr>
          <w:rStyle w:val="s1"/>
          <w:rFonts w:ascii="Times New Roman" w:hAnsi="Times New Roman"/>
          <w:sz w:val="24"/>
          <w:szCs w:val="24"/>
        </w:rPr>
        <w:t>PS3-1 Create a computational model to calculate the change in the energy of one component in a system when the change in energy of the other components(s) and energy flows in and out of the system.</w:t>
      </w:r>
    </w:p>
    <w:p w14:paraId="2ED0A4FC" w14:textId="77777777" w:rsidR="00AB1CE8" w:rsidRDefault="00AB1CE8" w:rsidP="00AB1CE8">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t>HS-PS3-3 Design, build, and refine a device that works within given constraints to covert one form of energy into another form of energy.</w:t>
      </w:r>
    </w:p>
    <w:p w14:paraId="15561E5B" w14:textId="77777777" w:rsidR="00AB1CE8" w:rsidRDefault="00AB1CE8" w:rsidP="00AB1CE8">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t>HS-ETS1-2 Design a solution to a complex real-world problem by breaking it down into smaller, more manageable problems that can be solved through engineering.</w:t>
      </w:r>
    </w:p>
    <w:p w14:paraId="23D7557D" w14:textId="77777777" w:rsidR="00AB1CE8" w:rsidRDefault="00AB1CE8" w:rsidP="00AB1CE8">
      <w:pPr>
        <w:pStyle w:val="p1"/>
        <w:spacing w:before="240" w:after="240" w:line="240" w:lineRule="auto"/>
        <w:rPr>
          <w:rStyle w:val="s1"/>
          <w:rFonts w:ascii="Times New Roman" w:hAnsi="Times New Roman"/>
          <w:b/>
          <w:bCs/>
          <w:sz w:val="24"/>
          <w:szCs w:val="24"/>
          <w:u w:val="single"/>
        </w:rPr>
      </w:pPr>
      <w:r w:rsidRPr="004909E6">
        <w:rPr>
          <w:rStyle w:val="s1"/>
          <w:rFonts w:ascii="Times New Roman" w:hAnsi="Times New Roman"/>
          <w:b/>
          <w:bCs/>
          <w:sz w:val="24"/>
          <w:szCs w:val="24"/>
          <w:u w:val="single"/>
        </w:rPr>
        <w:t>Language Arts</w:t>
      </w:r>
    </w:p>
    <w:p w14:paraId="16F75A61" w14:textId="77777777" w:rsidR="00AB1CE8" w:rsidRDefault="00AB1CE8" w:rsidP="00AB1CE8">
      <w:pPr>
        <w:pStyle w:val="NormalWeb"/>
        <w:shd w:val="clear" w:color="auto" w:fill="FFFFFF"/>
      </w:pPr>
      <w:r>
        <w:rPr>
          <w:rFonts w:ascii="TimesNewRomanPSMT" w:hAnsi="TimesNewRomanPSMT"/>
        </w:rPr>
        <w:t xml:space="preserve">RL.11-12.1. Cite strong and thorough textual evidence and make relevant connections to support analysis of what the text says explicitly as well as inferences drawn from the text, including determining where the text leaves </w:t>
      </w:r>
      <w:proofErr w:type="gramStart"/>
      <w:r>
        <w:rPr>
          <w:rFonts w:ascii="TimesNewRomanPSMT" w:hAnsi="TimesNewRomanPSMT"/>
        </w:rPr>
        <w:t>matters</w:t>
      </w:r>
      <w:proofErr w:type="gramEnd"/>
      <w:r>
        <w:rPr>
          <w:rFonts w:ascii="TimesNewRomanPSMT" w:hAnsi="TimesNewRomanPSMT"/>
        </w:rPr>
        <w:t xml:space="preserve"> uncertain. </w:t>
      </w:r>
    </w:p>
    <w:p w14:paraId="2A52F708" w14:textId="77777777" w:rsidR="00AB1CE8" w:rsidRDefault="00AB1CE8" w:rsidP="00AB1CE8">
      <w:pPr>
        <w:pStyle w:val="NormalWeb"/>
      </w:pPr>
      <w:r>
        <w:rPr>
          <w:rFonts w:ascii="TimesNewRomanPSMT" w:hAnsi="TimesNewRomanPSMT"/>
        </w:rPr>
        <w:lastRenderedPageBreak/>
        <w:t xml:space="preserve">RI.11-12.1. Accurately cite strong and thorough textual evidence, (e.g., via discussion, written response, etc.), to support analysis of what the text says explicitly as well as inferentially, including determining where the text leaves </w:t>
      </w:r>
      <w:proofErr w:type="gramStart"/>
      <w:r>
        <w:rPr>
          <w:rFonts w:ascii="TimesNewRomanPSMT" w:hAnsi="TimesNewRomanPSMT"/>
        </w:rPr>
        <w:t>matters</w:t>
      </w:r>
      <w:proofErr w:type="gramEnd"/>
      <w:r>
        <w:rPr>
          <w:rFonts w:ascii="TimesNewRomanPSMT" w:hAnsi="TimesNewRomanPSMT"/>
        </w:rPr>
        <w:t xml:space="preserve"> uncertain. </w:t>
      </w:r>
    </w:p>
    <w:p w14:paraId="4BDBC5CC" w14:textId="77777777" w:rsidR="00AB1CE8" w:rsidRDefault="00AB1CE8" w:rsidP="00AB1CE8">
      <w:pPr>
        <w:pStyle w:val="NormalWeb"/>
      </w:pPr>
      <w:r>
        <w:rPr>
          <w:rFonts w:ascii="TimesNewRomanPSMT" w:hAnsi="TimesNewRomanPSMT"/>
        </w:rPr>
        <w:t xml:space="preserve">RI.11-12.2. Determine two or more central ideas of a </w:t>
      </w:r>
      <w:proofErr w:type="gramStart"/>
      <w:r>
        <w:rPr>
          <w:rFonts w:ascii="TimesNewRomanPSMT" w:hAnsi="TimesNewRomanPSMT"/>
        </w:rPr>
        <w:t>text, and</w:t>
      </w:r>
      <w:proofErr w:type="gramEnd"/>
      <w:r>
        <w:rPr>
          <w:rFonts w:ascii="TimesNewRomanPSMT" w:hAnsi="TimesNewRomanPSMT"/>
        </w:rPr>
        <w:t xml:space="preserve"> analyze their development and how they interact to provide a complex analysis; provide an objective summary of the text. </w:t>
      </w:r>
    </w:p>
    <w:p w14:paraId="493FFF6C" w14:textId="77777777" w:rsidR="00AB1CE8" w:rsidRDefault="00AB1CE8" w:rsidP="00AB1CE8">
      <w:pPr>
        <w:pStyle w:val="p1"/>
        <w:spacing w:before="240" w:after="240" w:line="240" w:lineRule="auto"/>
        <w:rPr>
          <w:rStyle w:val="s1"/>
          <w:rFonts w:ascii="Times New Roman" w:hAnsi="Times New Roman"/>
          <w:b/>
          <w:bCs/>
          <w:sz w:val="24"/>
          <w:szCs w:val="24"/>
          <w:u w:val="single"/>
        </w:rPr>
      </w:pPr>
      <w:r w:rsidRPr="001863E2">
        <w:rPr>
          <w:rStyle w:val="s1"/>
          <w:rFonts w:ascii="Times New Roman" w:hAnsi="Times New Roman"/>
          <w:b/>
          <w:bCs/>
          <w:sz w:val="24"/>
          <w:szCs w:val="24"/>
          <w:u w:val="single"/>
        </w:rPr>
        <w:t>Social Studies</w:t>
      </w:r>
    </w:p>
    <w:p w14:paraId="3736A3AF" w14:textId="77777777" w:rsidR="00AB1CE8" w:rsidRDefault="00AB1CE8" w:rsidP="00AB1CE8">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t>6.1.</w:t>
      </w:r>
      <w:proofErr w:type="gramStart"/>
      <w:r>
        <w:rPr>
          <w:rStyle w:val="s1"/>
          <w:rFonts w:ascii="Times New Roman" w:hAnsi="Times New Roman"/>
          <w:sz w:val="24"/>
          <w:szCs w:val="24"/>
        </w:rPr>
        <w:t>12.EconEM</w:t>
      </w:r>
      <w:proofErr w:type="gramEnd"/>
      <w:r>
        <w:rPr>
          <w:rStyle w:val="s1"/>
          <w:rFonts w:ascii="Times New Roman" w:hAnsi="Times New Roman"/>
          <w:sz w:val="24"/>
          <w:szCs w:val="24"/>
        </w:rPr>
        <w:t>.2 Analyze how technological developments transformed the economy, created international markets, and affected the environment in New Jersey and the nation.</w:t>
      </w:r>
    </w:p>
    <w:p w14:paraId="4632350F" w14:textId="77777777" w:rsidR="00AB1CE8" w:rsidRPr="00ED4CE0" w:rsidRDefault="00AB1CE8" w:rsidP="00AB1CE8">
      <w:pPr>
        <w:pStyle w:val="p1"/>
        <w:spacing w:before="240" w:after="240" w:line="240" w:lineRule="auto"/>
        <w:rPr>
          <w:rStyle w:val="s1"/>
          <w:rFonts w:ascii="Times New Roman" w:hAnsi="Times New Roman"/>
          <w:sz w:val="24"/>
          <w:szCs w:val="24"/>
        </w:rPr>
      </w:pPr>
      <w:r w:rsidRPr="00ED4CE0">
        <w:rPr>
          <w:rStyle w:val="s1"/>
          <w:rFonts w:ascii="Times New Roman" w:hAnsi="Times New Roman"/>
          <w:sz w:val="24"/>
          <w:szCs w:val="24"/>
        </w:rPr>
        <w:t>6.1.</w:t>
      </w:r>
      <w:proofErr w:type="gramStart"/>
      <w:r w:rsidRPr="00ED4CE0">
        <w:rPr>
          <w:rStyle w:val="s1"/>
          <w:rFonts w:ascii="Times New Roman" w:hAnsi="Times New Roman"/>
          <w:sz w:val="24"/>
          <w:szCs w:val="24"/>
        </w:rPr>
        <w:t>12.EconGE</w:t>
      </w:r>
      <w:proofErr w:type="gramEnd"/>
      <w:r w:rsidRPr="00ED4CE0">
        <w:rPr>
          <w:rStyle w:val="s1"/>
          <w:rFonts w:ascii="Times New Roman" w:hAnsi="Times New Roman"/>
          <w:sz w:val="24"/>
          <w:szCs w:val="24"/>
        </w:rPr>
        <w:t>.16 Use quantitative data and other sources to assess the impact of international, global business organizations, and oversees competition on the United States economy and workforce.</w:t>
      </w:r>
    </w:p>
    <w:p w14:paraId="5197A86F" w14:textId="11E16AE7" w:rsidR="004C1EFC" w:rsidRPr="00954068" w:rsidRDefault="004C1EFC" w:rsidP="00914F52">
      <w:pPr>
        <w:rPr>
          <w:rFonts w:cstheme="minorHAnsi"/>
          <w:sz w:val="20"/>
          <w:szCs w:val="20"/>
        </w:rPr>
      </w:pPr>
    </w:p>
    <w:sectPr w:rsidR="004C1EFC" w:rsidRPr="00954068" w:rsidSect="00BD378A">
      <w:footerReference w:type="even"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88C30" w14:textId="77777777" w:rsidR="008B223E" w:rsidRDefault="008B223E" w:rsidP="00D75991">
      <w:r>
        <w:separator/>
      </w:r>
    </w:p>
  </w:endnote>
  <w:endnote w:type="continuationSeparator" w:id="0">
    <w:p w14:paraId="2D365B4B" w14:textId="77777777" w:rsidR="008B223E" w:rsidRDefault="008B223E" w:rsidP="00D7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TIXMath">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TIXGeneral">
    <w:panose1 w:val="00000000000000000000"/>
    <w:charset w:val="00"/>
    <w:family w:val="auto"/>
    <w:notTrueType/>
    <w:pitch w:val="variable"/>
    <w:sig w:usb0="A00002FF" w:usb1="4203FDFF" w:usb2="02000020" w:usb3="00000000" w:csb0="800001F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380788"/>
      <w:docPartObj>
        <w:docPartGallery w:val="Page Numbers (Bottom of Page)"/>
        <w:docPartUnique/>
      </w:docPartObj>
    </w:sdtPr>
    <w:sdtContent>
      <w:p w14:paraId="1C76B6E9" w14:textId="571C63A3" w:rsidR="00D75991" w:rsidRDefault="00D75991" w:rsidP="00AC0C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9A95EE" w14:textId="77777777" w:rsidR="00D75991" w:rsidRDefault="00D75991" w:rsidP="00D759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5385336"/>
      <w:docPartObj>
        <w:docPartGallery w:val="Page Numbers (Bottom of Page)"/>
        <w:docPartUnique/>
      </w:docPartObj>
    </w:sdtPr>
    <w:sdtContent>
      <w:p w14:paraId="37B6FE8B" w14:textId="3B005926" w:rsidR="00D75991" w:rsidRDefault="00D75991" w:rsidP="00AC0C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7663974" w14:textId="77777777" w:rsidR="00D75991" w:rsidRDefault="00D75991" w:rsidP="00D759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CC572" w14:textId="77777777" w:rsidR="008B223E" w:rsidRDefault="008B223E" w:rsidP="00D75991">
      <w:r>
        <w:separator/>
      </w:r>
    </w:p>
  </w:footnote>
  <w:footnote w:type="continuationSeparator" w:id="0">
    <w:p w14:paraId="1432A06A" w14:textId="77777777" w:rsidR="008B223E" w:rsidRDefault="008B223E" w:rsidP="00D75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0B5E"/>
    <w:multiLevelType w:val="multilevel"/>
    <w:tmpl w:val="9578CBF6"/>
    <w:lvl w:ilvl="0">
      <w:start w:val="1"/>
      <w:numFmt w:val="bullet"/>
      <w:lvlText w:val="●"/>
      <w:lvlJc w:val="left"/>
      <w:pPr>
        <w:ind w:left="720" w:hanging="360"/>
      </w:pPr>
      <w:rPr>
        <w:u w:val="none"/>
      </w:rPr>
    </w:lvl>
    <w:lvl w:ilvl="1">
      <w:start w:val="1"/>
      <w:numFmt w:val="lowerLetter"/>
      <w:lvlText w:val="%2."/>
      <w:lvlJc w:val="left"/>
      <w:pPr>
        <w:ind w:left="90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8A1D69"/>
    <w:multiLevelType w:val="multilevel"/>
    <w:tmpl w:val="1BF29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137347"/>
    <w:multiLevelType w:val="multilevel"/>
    <w:tmpl w:val="9BBE484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AFD1EB9"/>
    <w:multiLevelType w:val="hybridMultilevel"/>
    <w:tmpl w:val="91469556"/>
    <w:lvl w:ilvl="0" w:tplc="E9ECA066">
      <w:start w:val="1"/>
      <w:numFmt w:val="upperRoman"/>
      <w:lvlText w:val="%1."/>
      <w:lvlJc w:val="left"/>
      <w:pPr>
        <w:ind w:left="1440" w:hanging="1080"/>
      </w:pPr>
      <w:rPr>
        <w:rFonts w:hint="default"/>
      </w:rPr>
    </w:lvl>
    <w:lvl w:ilvl="1" w:tplc="92A2CA84">
      <w:start w:val="1"/>
      <w:numFmt w:val="upperLetter"/>
      <w:lvlText w:val="%2."/>
      <w:lvlJc w:val="left"/>
      <w:pPr>
        <w:ind w:left="1800" w:hanging="360"/>
      </w:pPr>
      <w:rPr>
        <w:rFonts w:ascii="Calibri" w:eastAsia="Times New Roman" w:hAnsi="Calibri" w:cs="Times New Roman"/>
        <w:color w:val="auto"/>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484B95"/>
    <w:multiLevelType w:val="multilevel"/>
    <w:tmpl w:val="B484B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DC2E93"/>
    <w:multiLevelType w:val="multilevel"/>
    <w:tmpl w:val="CD2CCF06"/>
    <w:lvl w:ilvl="0">
      <w:start w:val="1"/>
      <w:numFmt w:val="lowerLetter"/>
      <w:lvlText w:val="%1."/>
      <w:lvlJc w:val="left"/>
      <w:pPr>
        <w:ind w:left="63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7C97116"/>
    <w:multiLevelType w:val="multilevel"/>
    <w:tmpl w:val="459C05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033082"/>
    <w:multiLevelType w:val="multilevel"/>
    <w:tmpl w:val="56D80A0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32227248"/>
    <w:multiLevelType w:val="multilevel"/>
    <w:tmpl w:val="EDA0C6BA"/>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3563844"/>
    <w:multiLevelType w:val="multilevel"/>
    <w:tmpl w:val="893412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52059D4"/>
    <w:multiLevelType w:val="multilevel"/>
    <w:tmpl w:val="B68A69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E0F7AB0"/>
    <w:multiLevelType w:val="multilevel"/>
    <w:tmpl w:val="FD0083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6F55DAC"/>
    <w:multiLevelType w:val="multilevel"/>
    <w:tmpl w:val="D212BD0E"/>
    <w:lvl w:ilvl="0">
      <w:start w:val="1"/>
      <w:numFmt w:val="bullet"/>
      <w:lvlText w:val="●"/>
      <w:lvlJc w:val="left"/>
      <w:pPr>
        <w:ind w:left="720" w:hanging="360"/>
      </w:pPr>
      <w:rPr>
        <w:u w:val="none"/>
      </w:rPr>
    </w:lvl>
    <w:lvl w:ilvl="1">
      <w:start w:val="1"/>
      <w:numFmt w:val="lowerLetter"/>
      <w:lvlText w:val="%2."/>
      <w:lvlJc w:val="left"/>
      <w:pPr>
        <w:ind w:left="108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F1A50FD"/>
    <w:multiLevelType w:val="multilevel"/>
    <w:tmpl w:val="829E8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FBC2CC1"/>
    <w:multiLevelType w:val="hybridMultilevel"/>
    <w:tmpl w:val="62248F9E"/>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5" w15:restartNumberingAfterBreak="0">
    <w:nsid w:val="52C50C39"/>
    <w:multiLevelType w:val="multilevel"/>
    <w:tmpl w:val="0D8635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53B51CBC"/>
    <w:multiLevelType w:val="multilevel"/>
    <w:tmpl w:val="068211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54B621A"/>
    <w:multiLevelType w:val="multilevel"/>
    <w:tmpl w:val="9E688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9E26A8C"/>
    <w:multiLevelType w:val="multilevel"/>
    <w:tmpl w:val="7C1EFB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1">
    <w:nsid w:val="5B2E45B1"/>
    <w:multiLevelType w:val="hybridMultilevel"/>
    <w:tmpl w:val="5B2E45B1"/>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1">
    <w:nsid w:val="5B2E45B2"/>
    <w:multiLevelType w:val="hybridMultilevel"/>
    <w:tmpl w:val="5B2E45B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1">
    <w:nsid w:val="5B2E45B3"/>
    <w:multiLevelType w:val="hybridMultilevel"/>
    <w:tmpl w:val="5B2E45B3"/>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1">
    <w:nsid w:val="5B2E45B4"/>
    <w:multiLevelType w:val="hybridMultilevel"/>
    <w:tmpl w:val="5B2E45B4"/>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1">
    <w:nsid w:val="5B2E45B5"/>
    <w:multiLevelType w:val="hybridMultilevel"/>
    <w:tmpl w:val="5B2E45B5"/>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1">
    <w:nsid w:val="5B2E45B6"/>
    <w:multiLevelType w:val="hybridMultilevel"/>
    <w:tmpl w:val="5B2E45B6"/>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5C8368AD"/>
    <w:multiLevelType w:val="multilevel"/>
    <w:tmpl w:val="0FA8F162"/>
    <w:lvl w:ilvl="0">
      <w:start w:val="1"/>
      <w:numFmt w:val="bullet"/>
      <w:lvlText w:val="●"/>
      <w:lvlJc w:val="left"/>
      <w:pPr>
        <w:ind w:left="720" w:hanging="360"/>
      </w:pPr>
      <w:rPr>
        <w:u w:val="none"/>
      </w:rPr>
    </w:lvl>
    <w:lvl w:ilvl="1">
      <w:start w:val="1"/>
      <w:numFmt w:val="lowerLetter"/>
      <w:lvlText w:val="%2."/>
      <w:lvlJc w:val="left"/>
      <w:pPr>
        <w:ind w:left="108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06123CF"/>
    <w:multiLevelType w:val="multilevel"/>
    <w:tmpl w:val="F50A0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07238FC"/>
    <w:multiLevelType w:val="multilevel"/>
    <w:tmpl w:val="98603B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0880C37"/>
    <w:multiLevelType w:val="hybridMultilevel"/>
    <w:tmpl w:val="2A3CA1C8"/>
    <w:lvl w:ilvl="0" w:tplc="0D56FD4E">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DF0EC2"/>
    <w:multiLevelType w:val="multilevel"/>
    <w:tmpl w:val="DB3C2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8E276F5"/>
    <w:multiLevelType w:val="multilevel"/>
    <w:tmpl w:val="E7147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A2F6429"/>
    <w:multiLevelType w:val="multilevel"/>
    <w:tmpl w:val="7F14C7F0"/>
    <w:lvl w:ilvl="0">
      <w:start w:val="1"/>
      <w:numFmt w:val="bullet"/>
      <w:lvlText w:val="●"/>
      <w:lvlJc w:val="left"/>
      <w:pPr>
        <w:ind w:left="720" w:hanging="360"/>
      </w:pPr>
      <w:rPr>
        <w:u w:val="none"/>
      </w:rPr>
    </w:lvl>
    <w:lvl w:ilvl="1">
      <w:start w:val="1"/>
      <w:numFmt w:val="lowerLetter"/>
      <w:lvlText w:val="%2."/>
      <w:lvlJc w:val="left"/>
      <w:pPr>
        <w:ind w:left="81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C217B28"/>
    <w:multiLevelType w:val="multilevel"/>
    <w:tmpl w:val="DF66E86E"/>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03A2915"/>
    <w:multiLevelType w:val="multilevel"/>
    <w:tmpl w:val="9A2AE7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24A5A2B"/>
    <w:multiLevelType w:val="multilevel"/>
    <w:tmpl w:val="B8E483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3D46D9C"/>
    <w:multiLevelType w:val="multilevel"/>
    <w:tmpl w:val="7EE828C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6" w15:restartNumberingAfterBreak="0">
    <w:nsid w:val="7840738C"/>
    <w:multiLevelType w:val="multilevel"/>
    <w:tmpl w:val="3DB820DA"/>
    <w:lvl w:ilvl="0">
      <w:start w:val="1"/>
      <w:numFmt w:val="bullet"/>
      <w:lvlText w:val="●"/>
      <w:lvlJc w:val="left"/>
      <w:pPr>
        <w:ind w:left="450" w:hanging="360"/>
      </w:pPr>
      <w:rPr>
        <w:u w:val="none"/>
      </w:rPr>
    </w:lvl>
    <w:lvl w:ilvl="1">
      <w:start w:val="1"/>
      <w:numFmt w:val="bullet"/>
      <w:lvlText w:val="○"/>
      <w:lvlJc w:val="left"/>
      <w:pPr>
        <w:ind w:left="1620" w:hanging="360"/>
      </w:pPr>
      <w:rPr>
        <w:u w:val="none"/>
      </w:rPr>
    </w:lvl>
    <w:lvl w:ilvl="2">
      <w:start w:val="1"/>
      <w:numFmt w:val="bullet"/>
      <w:lvlText w:val="■"/>
      <w:lvlJc w:val="left"/>
      <w:pPr>
        <w:ind w:left="2340" w:hanging="360"/>
      </w:pPr>
      <w:rPr>
        <w:u w:val="none"/>
      </w:rPr>
    </w:lvl>
    <w:lvl w:ilvl="3">
      <w:start w:val="1"/>
      <w:numFmt w:val="bullet"/>
      <w:lvlText w:val="●"/>
      <w:lvlJc w:val="left"/>
      <w:pPr>
        <w:ind w:left="3060" w:hanging="360"/>
      </w:pPr>
      <w:rPr>
        <w:u w:val="none"/>
      </w:rPr>
    </w:lvl>
    <w:lvl w:ilvl="4">
      <w:start w:val="1"/>
      <w:numFmt w:val="bullet"/>
      <w:lvlText w:val="○"/>
      <w:lvlJc w:val="left"/>
      <w:pPr>
        <w:ind w:left="3780" w:hanging="360"/>
      </w:pPr>
      <w:rPr>
        <w:u w:val="none"/>
      </w:rPr>
    </w:lvl>
    <w:lvl w:ilvl="5">
      <w:start w:val="1"/>
      <w:numFmt w:val="bullet"/>
      <w:lvlText w:val="■"/>
      <w:lvlJc w:val="left"/>
      <w:pPr>
        <w:ind w:left="4500" w:hanging="360"/>
      </w:pPr>
      <w:rPr>
        <w:u w:val="none"/>
      </w:rPr>
    </w:lvl>
    <w:lvl w:ilvl="6">
      <w:start w:val="1"/>
      <w:numFmt w:val="bullet"/>
      <w:lvlText w:val="●"/>
      <w:lvlJc w:val="left"/>
      <w:pPr>
        <w:ind w:left="5220" w:hanging="360"/>
      </w:pPr>
      <w:rPr>
        <w:u w:val="none"/>
      </w:rPr>
    </w:lvl>
    <w:lvl w:ilvl="7">
      <w:start w:val="1"/>
      <w:numFmt w:val="bullet"/>
      <w:lvlText w:val="○"/>
      <w:lvlJc w:val="left"/>
      <w:pPr>
        <w:ind w:left="5940" w:hanging="360"/>
      </w:pPr>
      <w:rPr>
        <w:u w:val="none"/>
      </w:rPr>
    </w:lvl>
    <w:lvl w:ilvl="8">
      <w:start w:val="1"/>
      <w:numFmt w:val="bullet"/>
      <w:lvlText w:val="■"/>
      <w:lvlJc w:val="left"/>
      <w:pPr>
        <w:ind w:left="6660" w:hanging="360"/>
      </w:pPr>
      <w:rPr>
        <w:u w:val="none"/>
      </w:rPr>
    </w:lvl>
  </w:abstractNum>
  <w:abstractNum w:abstractNumId="37" w15:restartNumberingAfterBreak="0">
    <w:nsid w:val="7D8D61E6"/>
    <w:multiLevelType w:val="multilevel"/>
    <w:tmpl w:val="2188B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F1631D1"/>
    <w:multiLevelType w:val="multilevel"/>
    <w:tmpl w:val="BC3002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14131144">
    <w:abstractNumId w:val="23"/>
  </w:num>
  <w:num w:numId="2" w16cid:durableId="1561480434">
    <w:abstractNumId w:val="19"/>
  </w:num>
  <w:num w:numId="3" w16cid:durableId="1620911284">
    <w:abstractNumId w:val="20"/>
  </w:num>
  <w:num w:numId="4" w16cid:durableId="305356316">
    <w:abstractNumId w:val="21"/>
  </w:num>
  <w:num w:numId="5" w16cid:durableId="1068964987">
    <w:abstractNumId w:val="22"/>
  </w:num>
  <w:num w:numId="6" w16cid:durableId="1009060779">
    <w:abstractNumId w:val="24"/>
  </w:num>
  <w:num w:numId="7" w16cid:durableId="1746681602">
    <w:abstractNumId w:val="9"/>
  </w:num>
  <w:num w:numId="8" w16cid:durableId="1894190462">
    <w:abstractNumId w:val="12"/>
  </w:num>
  <w:num w:numId="9" w16cid:durableId="496649419">
    <w:abstractNumId w:val="32"/>
  </w:num>
  <w:num w:numId="10" w16cid:durableId="1081485925">
    <w:abstractNumId w:val="36"/>
  </w:num>
  <w:num w:numId="11" w16cid:durableId="535044125">
    <w:abstractNumId w:val="10"/>
  </w:num>
  <w:num w:numId="12" w16cid:durableId="783579781">
    <w:abstractNumId w:val="6"/>
  </w:num>
  <w:num w:numId="13" w16cid:durableId="929972217">
    <w:abstractNumId w:val="11"/>
  </w:num>
  <w:num w:numId="14" w16cid:durableId="655961599">
    <w:abstractNumId w:val="25"/>
  </w:num>
  <w:num w:numId="15" w16cid:durableId="1469859677">
    <w:abstractNumId w:val="1"/>
  </w:num>
  <w:num w:numId="16" w16cid:durableId="330521816">
    <w:abstractNumId w:val="8"/>
  </w:num>
  <w:num w:numId="17" w16cid:durableId="1882395248">
    <w:abstractNumId w:val="5"/>
  </w:num>
  <w:num w:numId="18" w16cid:durableId="805050713">
    <w:abstractNumId w:val="13"/>
  </w:num>
  <w:num w:numId="19" w16cid:durableId="467631435">
    <w:abstractNumId w:val="37"/>
  </w:num>
  <w:num w:numId="20" w16cid:durableId="2072118581">
    <w:abstractNumId w:val="4"/>
  </w:num>
  <w:num w:numId="21" w16cid:durableId="891691335">
    <w:abstractNumId w:val="16"/>
  </w:num>
  <w:num w:numId="22" w16cid:durableId="1197697836">
    <w:abstractNumId w:val="31"/>
  </w:num>
  <w:num w:numId="23" w16cid:durableId="497622857">
    <w:abstractNumId w:val="33"/>
  </w:num>
  <w:num w:numId="24" w16cid:durableId="50469594">
    <w:abstractNumId w:val="34"/>
  </w:num>
  <w:num w:numId="25" w16cid:durableId="1488549422">
    <w:abstractNumId w:val="38"/>
  </w:num>
  <w:num w:numId="26" w16cid:durableId="1791784111">
    <w:abstractNumId w:val="0"/>
  </w:num>
  <w:num w:numId="27" w16cid:durableId="240332018">
    <w:abstractNumId w:val="27"/>
  </w:num>
  <w:num w:numId="28" w16cid:durableId="589890357">
    <w:abstractNumId w:val="17"/>
  </w:num>
  <w:num w:numId="29" w16cid:durableId="1831291024">
    <w:abstractNumId w:val="18"/>
  </w:num>
  <w:num w:numId="30" w16cid:durableId="1130781085">
    <w:abstractNumId w:val="35"/>
  </w:num>
  <w:num w:numId="31" w16cid:durableId="1980108046">
    <w:abstractNumId w:val="29"/>
  </w:num>
  <w:num w:numId="32" w16cid:durableId="1266037650">
    <w:abstractNumId w:val="30"/>
  </w:num>
  <w:num w:numId="33" w16cid:durableId="1929538028">
    <w:abstractNumId w:val="26"/>
  </w:num>
  <w:num w:numId="34" w16cid:durableId="1850869157">
    <w:abstractNumId w:val="15"/>
  </w:num>
  <w:num w:numId="35" w16cid:durableId="431365937">
    <w:abstractNumId w:val="7"/>
  </w:num>
  <w:num w:numId="36" w16cid:durableId="449319907">
    <w:abstractNumId w:val="2"/>
  </w:num>
  <w:num w:numId="37" w16cid:durableId="453721139">
    <w:abstractNumId w:val="28"/>
  </w:num>
  <w:num w:numId="38" w16cid:durableId="1615744880">
    <w:abstractNumId w:val="3"/>
  </w:num>
  <w:num w:numId="39" w16cid:durableId="1312633633">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3"/>
  <w:hideSpellingErrors/>
  <w:hideGrammaticalErrors/>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78A"/>
    <w:rsid w:val="00002944"/>
    <w:rsid w:val="00003E79"/>
    <w:rsid w:val="0000647E"/>
    <w:rsid w:val="00010A25"/>
    <w:rsid w:val="00023CF9"/>
    <w:rsid w:val="00033D07"/>
    <w:rsid w:val="000349A0"/>
    <w:rsid w:val="000360F3"/>
    <w:rsid w:val="00036D29"/>
    <w:rsid w:val="00045241"/>
    <w:rsid w:val="00051240"/>
    <w:rsid w:val="00052FFA"/>
    <w:rsid w:val="00053242"/>
    <w:rsid w:val="00057864"/>
    <w:rsid w:val="0007306E"/>
    <w:rsid w:val="00075D8C"/>
    <w:rsid w:val="000769C1"/>
    <w:rsid w:val="00080C70"/>
    <w:rsid w:val="000839A6"/>
    <w:rsid w:val="00083D55"/>
    <w:rsid w:val="000A083A"/>
    <w:rsid w:val="000A0DCB"/>
    <w:rsid w:val="000B6B5F"/>
    <w:rsid w:val="000C2FFB"/>
    <w:rsid w:val="000C3019"/>
    <w:rsid w:val="000C344A"/>
    <w:rsid w:val="000C615E"/>
    <w:rsid w:val="000D1373"/>
    <w:rsid w:val="000D1668"/>
    <w:rsid w:val="000D3945"/>
    <w:rsid w:val="000E24D4"/>
    <w:rsid w:val="000E3E44"/>
    <w:rsid w:val="000E47BE"/>
    <w:rsid w:val="000F30C5"/>
    <w:rsid w:val="000F3670"/>
    <w:rsid w:val="00100CC6"/>
    <w:rsid w:val="00100ED7"/>
    <w:rsid w:val="00102851"/>
    <w:rsid w:val="00105346"/>
    <w:rsid w:val="001058CE"/>
    <w:rsid w:val="00111FA9"/>
    <w:rsid w:val="001202F3"/>
    <w:rsid w:val="00121681"/>
    <w:rsid w:val="00124BA9"/>
    <w:rsid w:val="00126B20"/>
    <w:rsid w:val="00131061"/>
    <w:rsid w:val="00131A25"/>
    <w:rsid w:val="00135AE7"/>
    <w:rsid w:val="00135C4E"/>
    <w:rsid w:val="0014020A"/>
    <w:rsid w:val="00140429"/>
    <w:rsid w:val="001409B0"/>
    <w:rsid w:val="00143B8A"/>
    <w:rsid w:val="00145C51"/>
    <w:rsid w:val="00145CC4"/>
    <w:rsid w:val="0014698E"/>
    <w:rsid w:val="0015165C"/>
    <w:rsid w:val="0015294D"/>
    <w:rsid w:val="00153EF0"/>
    <w:rsid w:val="00161435"/>
    <w:rsid w:val="001724BF"/>
    <w:rsid w:val="00175BA8"/>
    <w:rsid w:val="00180200"/>
    <w:rsid w:val="00195357"/>
    <w:rsid w:val="001B2901"/>
    <w:rsid w:val="001C6AB6"/>
    <w:rsid w:val="001D59E2"/>
    <w:rsid w:val="001D6A0A"/>
    <w:rsid w:val="001F7E1B"/>
    <w:rsid w:val="00204CDC"/>
    <w:rsid w:val="00205BCE"/>
    <w:rsid w:val="0020633B"/>
    <w:rsid w:val="002113E5"/>
    <w:rsid w:val="002136AF"/>
    <w:rsid w:val="00213769"/>
    <w:rsid w:val="00215345"/>
    <w:rsid w:val="00226A13"/>
    <w:rsid w:val="00244C5B"/>
    <w:rsid w:val="00250C44"/>
    <w:rsid w:val="0025610A"/>
    <w:rsid w:val="002577F9"/>
    <w:rsid w:val="00265BCD"/>
    <w:rsid w:val="00272695"/>
    <w:rsid w:val="00272EA7"/>
    <w:rsid w:val="00282C5B"/>
    <w:rsid w:val="00284586"/>
    <w:rsid w:val="00286C05"/>
    <w:rsid w:val="00290D58"/>
    <w:rsid w:val="00291048"/>
    <w:rsid w:val="00291EA9"/>
    <w:rsid w:val="00296DEA"/>
    <w:rsid w:val="002B4CD1"/>
    <w:rsid w:val="002B77E1"/>
    <w:rsid w:val="002C7200"/>
    <w:rsid w:val="002C7D06"/>
    <w:rsid w:val="002D1B0D"/>
    <w:rsid w:val="002D2FD2"/>
    <w:rsid w:val="002D38F0"/>
    <w:rsid w:val="002E50EA"/>
    <w:rsid w:val="002E78B9"/>
    <w:rsid w:val="002F13FE"/>
    <w:rsid w:val="002F229C"/>
    <w:rsid w:val="002F6910"/>
    <w:rsid w:val="00304760"/>
    <w:rsid w:val="00306CE8"/>
    <w:rsid w:val="00316DC3"/>
    <w:rsid w:val="0033021E"/>
    <w:rsid w:val="00331B5D"/>
    <w:rsid w:val="00333B12"/>
    <w:rsid w:val="00334BEB"/>
    <w:rsid w:val="00336A7B"/>
    <w:rsid w:val="0034183C"/>
    <w:rsid w:val="003466BD"/>
    <w:rsid w:val="00346B10"/>
    <w:rsid w:val="00350880"/>
    <w:rsid w:val="00352327"/>
    <w:rsid w:val="003552AA"/>
    <w:rsid w:val="00356391"/>
    <w:rsid w:val="00357E09"/>
    <w:rsid w:val="00364B93"/>
    <w:rsid w:val="0036616C"/>
    <w:rsid w:val="00373EDE"/>
    <w:rsid w:val="0037720F"/>
    <w:rsid w:val="00383D2E"/>
    <w:rsid w:val="00390B1A"/>
    <w:rsid w:val="00395FBB"/>
    <w:rsid w:val="003A135B"/>
    <w:rsid w:val="003A3B9D"/>
    <w:rsid w:val="003A6564"/>
    <w:rsid w:val="003A6F03"/>
    <w:rsid w:val="003B5239"/>
    <w:rsid w:val="003B7587"/>
    <w:rsid w:val="003C1DF0"/>
    <w:rsid w:val="003C74C9"/>
    <w:rsid w:val="003D309F"/>
    <w:rsid w:val="003D40D9"/>
    <w:rsid w:val="003F1705"/>
    <w:rsid w:val="003F303E"/>
    <w:rsid w:val="003F404F"/>
    <w:rsid w:val="003F7AFB"/>
    <w:rsid w:val="00401758"/>
    <w:rsid w:val="00406273"/>
    <w:rsid w:val="00406592"/>
    <w:rsid w:val="004207CB"/>
    <w:rsid w:val="00425EB7"/>
    <w:rsid w:val="00434752"/>
    <w:rsid w:val="00435AE6"/>
    <w:rsid w:val="00437940"/>
    <w:rsid w:val="00442765"/>
    <w:rsid w:val="00445551"/>
    <w:rsid w:val="004505BE"/>
    <w:rsid w:val="00451C0C"/>
    <w:rsid w:val="00471220"/>
    <w:rsid w:val="004719E1"/>
    <w:rsid w:val="00473F70"/>
    <w:rsid w:val="00484ADD"/>
    <w:rsid w:val="004A10EE"/>
    <w:rsid w:val="004A14BB"/>
    <w:rsid w:val="004A1F40"/>
    <w:rsid w:val="004B0CF3"/>
    <w:rsid w:val="004B309B"/>
    <w:rsid w:val="004C0AB4"/>
    <w:rsid w:val="004C1878"/>
    <w:rsid w:val="004C1EFC"/>
    <w:rsid w:val="004C66BC"/>
    <w:rsid w:val="004D504F"/>
    <w:rsid w:val="004E0F9C"/>
    <w:rsid w:val="004E5C2E"/>
    <w:rsid w:val="004E673E"/>
    <w:rsid w:val="004F17C8"/>
    <w:rsid w:val="004F1E10"/>
    <w:rsid w:val="004F34E6"/>
    <w:rsid w:val="004F7797"/>
    <w:rsid w:val="005022DD"/>
    <w:rsid w:val="00503628"/>
    <w:rsid w:val="00503D1A"/>
    <w:rsid w:val="00507C8A"/>
    <w:rsid w:val="0051305A"/>
    <w:rsid w:val="0052172C"/>
    <w:rsid w:val="00523821"/>
    <w:rsid w:val="00523B41"/>
    <w:rsid w:val="00526A4E"/>
    <w:rsid w:val="005320F4"/>
    <w:rsid w:val="00533448"/>
    <w:rsid w:val="0053447B"/>
    <w:rsid w:val="005356B6"/>
    <w:rsid w:val="005417ED"/>
    <w:rsid w:val="00542978"/>
    <w:rsid w:val="00544E99"/>
    <w:rsid w:val="00547C1F"/>
    <w:rsid w:val="00566C8F"/>
    <w:rsid w:val="00581799"/>
    <w:rsid w:val="00581A82"/>
    <w:rsid w:val="005831C5"/>
    <w:rsid w:val="00585DF9"/>
    <w:rsid w:val="005933E6"/>
    <w:rsid w:val="0059369A"/>
    <w:rsid w:val="005A1063"/>
    <w:rsid w:val="005A13F9"/>
    <w:rsid w:val="005A2D1F"/>
    <w:rsid w:val="005A4316"/>
    <w:rsid w:val="005B1187"/>
    <w:rsid w:val="005B3971"/>
    <w:rsid w:val="005B5153"/>
    <w:rsid w:val="005B6A0E"/>
    <w:rsid w:val="005B79D0"/>
    <w:rsid w:val="005C2624"/>
    <w:rsid w:val="005C2B31"/>
    <w:rsid w:val="005C41DC"/>
    <w:rsid w:val="005C5D9C"/>
    <w:rsid w:val="005C6EEF"/>
    <w:rsid w:val="005D0B9B"/>
    <w:rsid w:val="005D0D63"/>
    <w:rsid w:val="005D1D44"/>
    <w:rsid w:val="005D30E8"/>
    <w:rsid w:val="005E2602"/>
    <w:rsid w:val="005E3FAB"/>
    <w:rsid w:val="005F2862"/>
    <w:rsid w:val="005F2AE3"/>
    <w:rsid w:val="0060357A"/>
    <w:rsid w:val="0060422C"/>
    <w:rsid w:val="0060740D"/>
    <w:rsid w:val="006108A9"/>
    <w:rsid w:val="00611087"/>
    <w:rsid w:val="00611114"/>
    <w:rsid w:val="00614CE4"/>
    <w:rsid w:val="00615816"/>
    <w:rsid w:val="00617D9A"/>
    <w:rsid w:val="0062368C"/>
    <w:rsid w:val="00624D90"/>
    <w:rsid w:val="00626DB9"/>
    <w:rsid w:val="006439BE"/>
    <w:rsid w:val="00657591"/>
    <w:rsid w:val="00657D82"/>
    <w:rsid w:val="0066444D"/>
    <w:rsid w:val="00670F67"/>
    <w:rsid w:val="00674D0C"/>
    <w:rsid w:val="0068289F"/>
    <w:rsid w:val="00684514"/>
    <w:rsid w:val="006859E8"/>
    <w:rsid w:val="00690145"/>
    <w:rsid w:val="006932F4"/>
    <w:rsid w:val="00694221"/>
    <w:rsid w:val="006A3CD0"/>
    <w:rsid w:val="006B18D5"/>
    <w:rsid w:val="006B3EBD"/>
    <w:rsid w:val="006B4AE9"/>
    <w:rsid w:val="006B57A3"/>
    <w:rsid w:val="006D00FD"/>
    <w:rsid w:val="006D1545"/>
    <w:rsid w:val="006D2E56"/>
    <w:rsid w:val="006E10B6"/>
    <w:rsid w:val="006E2D44"/>
    <w:rsid w:val="006E4887"/>
    <w:rsid w:val="006E6532"/>
    <w:rsid w:val="006E6ECE"/>
    <w:rsid w:val="006E75F0"/>
    <w:rsid w:val="006F1810"/>
    <w:rsid w:val="006F2513"/>
    <w:rsid w:val="006F28AB"/>
    <w:rsid w:val="006F4E16"/>
    <w:rsid w:val="006F55F5"/>
    <w:rsid w:val="0070090B"/>
    <w:rsid w:val="00702E08"/>
    <w:rsid w:val="00704D8B"/>
    <w:rsid w:val="007155AC"/>
    <w:rsid w:val="007163F7"/>
    <w:rsid w:val="00725AB7"/>
    <w:rsid w:val="00726D81"/>
    <w:rsid w:val="00726FD8"/>
    <w:rsid w:val="00731F26"/>
    <w:rsid w:val="00743E10"/>
    <w:rsid w:val="00747994"/>
    <w:rsid w:val="007536D3"/>
    <w:rsid w:val="00760291"/>
    <w:rsid w:val="007644E0"/>
    <w:rsid w:val="0076592D"/>
    <w:rsid w:val="007751BD"/>
    <w:rsid w:val="007756F4"/>
    <w:rsid w:val="00792089"/>
    <w:rsid w:val="0079254E"/>
    <w:rsid w:val="007A5124"/>
    <w:rsid w:val="007B07F1"/>
    <w:rsid w:val="007B1488"/>
    <w:rsid w:val="007B1784"/>
    <w:rsid w:val="007B2529"/>
    <w:rsid w:val="007B3CB1"/>
    <w:rsid w:val="007C1768"/>
    <w:rsid w:val="007C460C"/>
    <w:rsid w:val="007E1095"/>
    <w:rsid w:val="007E3C50"/>
    <w:rsid w:val="007F148D"/>
    <w:rsid w:val="007F53DF"/>
    <w:rsid w:val="00801712"/>
    <w:rsid w:val="00802ABA"/>
    <w:rsid w:val="00804A5D"/>
    <w:rsid w:val="008050E4"/>
    <w:rsid w:val="00806F06"/>
    <w:rsid w:val="00813585"/>
    <w:rsid w:val="0081394B"/>
    <w:rsid w:val="008147AF"/>
    <w:rsid w:val="008161E6"/>
    <w:rsid w:val="00822BE9"/>
    <w:rsid w:val="00832210"/>
    <w:rsid w:val="00833B53"/>
    <w:rsid w:val="00834824"/>
    <w:rsid w:val="00843918"/>
    <w:rsid w:val="00852F91"/>
    <w:rsid w:val="00861A6D"/>
    <w:rsid w:val="00864F48"/>
    <w:rsid w:val="00866B81"/>
    <w:rsid w:val="00866B93"/>
    <w:rsid w:val="0086728E"/>
    <w:rsid w:val="00881636"/>
    <w:rsid w:val="00881F2B"/>
    <w:rsid w:val="0088516B"/>
    <w:rsid w:val="00885A5A"/>
    <w:rsid w:val="00890FAC"/>
    <w:rsid w:val="008A2D3E"/>
    <w:rsid w:val="008A7BA0"/>
    <w:rsid w:val="008B0413"/>
    <w:rsid w:val="008B223E"/>
    <w:rsid w:val="008C431E"/>
    <w:rsid w:val="008C4898"/>
    <w:rsid w:val="008D11BF"/>
    <w:rsid w:val="008D20E6"/>
    <w:rsid w:val="008D21B1"/>
    <w:rsid w:val="008D2F40"/>
    <w:rsid w:val="008E0C66"/>
    <w:rsid w:val="008E5145"/>
    <w:rsid w:val="008E6450"/>
    <w:rsid w:val="008F1C8B"/>
    <w:rsid w:val="008F67D1"/>
    <w:rsid w:val="009016CD"/>
    <w:rsid w:val="009032B7"/>
    <w:rsid w:val="00903A23"/>
    <w:rsid w:val="00903E1A"/>
    <w:rsid w:val="009065C0"/>
    <w:rsid w:val="00911E5D"/>
    <w:rsid w:val="009140EE"/>
    <w:rsid w:val="00914F52"/>
    <w:rsid w:val="00920796"/>
    <w:rsid w:val="009242B0"/>
    <w:rsid w:val="0093399D"/>
    <w:rsid w:val="0093538C"/>
    <w:rsid w:val="00935A6F"/>
    <w:rsid w:val="00936111"/>
    <w:rsid w:val="0094594C"/>
    <w:rsid w:val="009470FA"/>
    <w:rsid w:val="00947165"/>
    <w:rsid w:val="00954068"/>
    <w:rsid w:val="00956D71"/>
    <w:rsid w:val="00966E87"/>
    <w:rsid w:val="0097155C"/>
    <w:rsid w:val="009740FC"/>
    <w:rsid w:val="009759E7"/>
    <w:rsid w:val="009778A6"/>
    <w:rsid w:val="009807FD"/>
    <w:rsid w:val="00982220"/>
    <w:rsid w:val="009908E1"/>
    <w:rsid w:val="00994F22"/>
    <w:rsid w:val="009A25D4"/>
    <w:rsid w:val="009A744B"/>
    <w:rsid w:val="009B062A"/>
    <w:rsid w:val="009C3C32"/>
    <w:rsid w:val="009C7AC4"/>
    <w:rsid w:val="009D03D7"/>
    <w:rsid w:val="009E1EE9"/>
    <w:rsid w:val="009E2119"/>
    <w:rsid w:val="009E2F3A"/>
    <w:rsid w:val="009E76C6"/>
    <w:rsid w:val="00A00003"/>
    <w:rsid w:val="00A01182"/>
    <w:rsid w:val="00A02986"/>
    <w:rsid w:val="00A02B63"/>
    <w:rsid w:val="00A06D33"/>
    <w:rsid w:val="00A1673F"/>
    <w:rsid w:val="00A300F2"/>
    <w:rsid w:val="00A33DAC"/>
    <w:rsid w:val="00A37C05"/>
    <w:rsid w:val="00A45714"/>
    <w:rsid w:val="00A62C5C"/>
    <w:rsid w:val="00A733A9"/>
    <w:rsid w:val="00A80F7F"/>
    <w:rsid w:val="00A83960"/>
    <w:rsid w:val="00A84171"/>
    <w:rsid w:val="00A84989"/>
    <w:rsid w:val="00A966D6"/>
    <w:rsid w:val="00AA55F3"/>
    <w:rsid w:val="00AB1CE8"/>
    <w:rsid w:val="00AB31D0"/>
    <w:rsid w:val="00AB6BA8"/>
    <w:rsid w:val="00AC3CCE"/>
    <w:rsid w:val="00AE2150"/>
    <w:rsid w:val="00AF1D80"/>
    <w:rsid w:val="00B010FF"/>
    <w:rsid w:val="00B12C28"/>
    <w:rsid w:val="00B1344A"/>
    <w:rsid w:val="00B1628B"/>
    <w:rsid w:val="00B164FA"/>
    <w:rsid w:val="00B20ABE"/>
    <w:rsid w:val="00B23D08"/>
    <w:rsid w:val="00B23EA3"/>
    <w:rsid w:val="00B26283"/>
    <w:rsid w:val="00B2701E"/>
    <w:rsid w:val="00B32498"/>
    <w:rsid w:val="00B335FF"/>
    <w:rsid w:val="00B40D72"/>
    <w:rsid w:val="00B41436"/>
    <w:rsid w:val="00B46683"/>
    <w:rsid w:val="00B530CC"/>
    <w:rsid w:val="00B637D8"/>
    <w:rsid w:val="00B65047"/>
    <w:rsid w:val="00B747AA"/>
    <w:rsid w:val="00B76F5A"/>
    <w:rsid w:val="00B80F18"/>
    <w:rsid w:val="00B833AB"/>
    <w:rsid w:val="00B84756"/>
    <w:rsid w:val="00B84C4D"/>
    <w:rsid w:val="00B86C51"/>
    <w:rsid w:val="00B9116A"/>
    <w:rsid w:val="00B94F4E"/>
    <w:rsid w:val="00B95B06"/>
    <w:rsid w:val="00B9770F"/>
    <w:rsid w:val="00BA7552"/>
    <w:rsid w:val="00BA7733"/>
    <w:rsid w:val="00BB4C2F"/>
    <w:rsid w:val="00BB5F1F"/>
    <w:rsid w:val="00BB6FB0"/>
    <w:rsid w:val="00BB7DF5"/>
    <w:rsid w:val="00BC1363"/>
    <w:rsid w:val="00BC5962"/>
    <w:rsid w:val="00BC69B0"/>
    <w:rsid w:val="00BC6C27"/>
    <w:rsid w:val="00BD09E3"/>
    <w:rsid w:val="00BD0C66"/>
    <w:rsid w:val="00BD378A"/>
    <w:rsid w:val="00BE0DD0"/>
    <w:rsid w:val="00BE3BEC"/>
    <w:rsid w:val="00BE5063"/>
    <w:rsid w:val="00BF0FE0"/>
    <w:rsid w:val="00BF224D"/>
    <w:rsid w:val="00C04627"/>
    <w:rsid w:val="00C15D55"/>
    <w:rsid w:val="00C170C8"/>
    <w:rsid w:val="00C172E1"/>
    <w:rsid w:val="00C263DC"/>
    <w:rsid w:val="00C3473C"/>
    <w:rsid w:val="00C40A30"/>
    <w:rsid w:val="00C478CC"/>
    <w:rsid w:val="00C479EC"/>
    <w:rsid w:val="00C52D99"/>
    <w:rsid w:val="00C52EC6"/>
    <w:rsid w:val="00C53039"/>
    <w:rsid w:val="00C62502"/>
    <w:rsid w:val="00C638CF"/>
    <w:rsid w:val="00C640A1"/>
    <w:rsid w:val="00C64B4B"/>
    <w:rsid w:val="00C671D4"/>
    <w:rsid w:val="00C84B86"/>
    <w:rsid w:val="00C86CFA"/>
    <w:rsid w:val="00C92C4A"/>
    <w:rsid w:val="00CA4C86"/>
    <w:rsid w:val="00CB7166"/>
    <w:rsid w:val="00CC5790"/>
    <w:rsid w:val="00CC7E4F"/>
    <w:rsid w:val="00CD10A1"/>
    <w:rsid w:val="00CD24FA"/>
    <w:rsid w:val="00CD4F94"/>
    <w:rsid w:val="00CD5FEE"/>
    <w:rsid w:val="00CD67CC"/>
    <w:rsid w:val="00CD7E20"/>
    <w:rsid w:val="00CF396A"/>
    <w:rsid w:val="00D011C4"/>
    <w:rsid w:val="00D165C5"/>
    <w:rsid w:val="00D16A82"/>
    <w:rsid w:val="00D211CB"/>
    <w:rsid w:val="00D212BD"/>
    <w:rsid w:val="00D22DB2"/>
    <w:rsid w:val="00D23805"/>
    <w:rsid w:val="00D314AB"/>
    <w:rsid w:val="00D41A5A"/>
    <w:rsid w:val="00D43DE1"/>
    <w:rsid w:val="00D45F6E"/>
    <w:rsid w:val="00D47BDE"/>
    <w:rsid w:val="00D52BB3"/>
    <w:rsid w:val="00D53110"/>
    <w:rsid w:val="00D55A27"/>
    <w:rsid w:val="00D56C3B"/>
    <w:rsid w:val="00D6007F"/>
    <w:rsid w:val="00D63E6A"/>
    <w:rsid w:val="00D65A8A"/>
    <w:rsid w:val="00D70C97"/>
    <w:rsid w:val="00D73B48"/>
    <w:rsid w:val="00D75991"/>
    <w:rsid w:val="00D91AE3"/>
    <w:rsid w:val="00D9222F"/>
    <w:rsid w:val="00D922ED"/>
    <w:rsid w:val="00D93B62"/>
    <w:rsid w:val="00DA1FC3"/>
    <w:rsid w:val="00DA5130"/>
    <w:rsid w:val="00DA72EE"/>
    <w:rsid w:val="00DC3238"/>
    <w:rsid w:val="00DC45D3"/>
    <w:rsid w:val="00DC5EAD"/>
    <w:rsid w:val="00DC74DA"/>
    <w:rsid w:val="00DD2C18"/>
    <w:rsid w:val="00DD78C2"/>
    <w:rsid w:val="00DE1704"/>
    <w:rsid w:val="00DE36FC"/>
    <w:rsid w:val="00DF6F3E"/>
    <w:rsid w:val="00E040BF"/>
    <w:rsid w:val="00E115C7"/>
    <w:rsid w:val="00E1546B"/>
    <w:rsid w:val="00E155AD"/>
    <w:rsid w:val="00E2032B"/>
    <w:rsid w:val="00E20820"/>
    <w:rsid w:val="00E233EF"/>
    <w:rsid w:val="00E239EE"/>
    <w:rsid w:val="00E323A5"/>
    <w:rsid w:val="00E566B8"/>
    <w:rsid w:val="00E61C39"/>
    <w:rsid w:val="00E7353C"/>
    <w:rsid w:val="00E751D6"/>
    <w:rsid w:val="00E87A83"/>
    <w:rsid w:val="00E9302C"/>
    <w:rsid w:val="00E94897"/>
    <w:rsid w:val="00EA39F3"/>
    <w:rsid w:val="00EA60F3"/>
    <w:rsid w:val="00EB2BC3"/>
    <w:rsid w:val="00EB57DF"/>
    <w:rsid w:val="00EC4E50"/>
    <w:rsid w:val="00ED39AD"/>
    <w:rsid w:val="00ED3EEA"/>
    <w:rsid w:val="00ED7C25"/>
    <w:rsid w:val="00EE04D9"/>
    <w:rsid w:val="00EE071D"/>
    <w:rsid w:val="00EE0A54"/>
    <w:rsid w:val="00EE5D95"/>
    <w:rsid w:val="00EF3D3B"/>
    <w:rsid w:val="00F060E9"/>
    <w:rsid w:val="00F073EA"/>
    <w:rsid w:val="00F076EB"/>
    <w:rsid w:val="00F12335"/>
    <w:rsid w:val="00F21859"/>
    <w:rsid w:val="00F23198"/>
    <w:rsid w:val="00F33018"/>
    <w:rsid w:val="00F42579"/>
    <w:rsid w:val="00F42F14"/>
    <w:rsid w:val="00F5502C"/>
    <w:rsid w:val="00F555FB"/>
    <w:rsid w:val="00F60157"/>
    <w:rsid w:val="00F62C28"/>
    <w:rsid w:val="00F64BF1"/>
    <w:rsid w:val="00F664F3"/>
    <w:rsid w:val="00F66B4C"/>
    <w:rsid w:val="00F709F8"/>
    <w:rsid w:val="00F83467"/>
    <w:rsid w:val="00F8470E"/>
    <w:rsid w:val="00F8477E"/>
    <w:rsid w:val="00F86BD2"/>
    <w:rsid w:val="00F92020"/>
    <w:rsid w:val="00F93EB4"/>
    <w:rsid w:val="00F97837"/>
    <w:rsid w:val="00FA00D8"/>
    <w:rsid w:val="00FA1D58"/>
    <w:rsid w:val="00FA39F9"/>
    <w:rsid w:val="00FA6505"/>
    <w:rsid w:val="00FC4818"/>
    <w:rsid w:val="00FC5E61"/>
    <w:rsid w:val="00FD1DC3"/>
    <w:rsid w:val="00FD6E3B"/>
    <w:rsid w:val="00FE3631"/>
    <w:rsid w:val="00FE5FDE"/>
    <w:rsid w:val="00FF41B2"/>
    <w:rsid w:val="00FF4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85E61"/>
  <w15:chartTrackingRefBased/>
  <w15:docId w15:val="{DD55ED6C-C2C3-1247-8047-57B2C045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48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378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78A"/>
    <w:pPr>
      <w:spacing w:after="200" w:line="276" w:lineRule="auto"/>
      <w:ind w:left="720"/>
      <w:contextualSpacing/>
    </w:pPr>
    <w:rPr>
      <w:rFonts w:ascii="Calibri" w:eastAsia="Calibri" w:hAnsi="Calibri"/>
      <w:sz w:val="22"/>
      <w:szCs w:val="22"/>
      <w:lang w:bidi="en-US"/>
    </w:rPr>
  </w:style>
  <w:style w:type="character" w:styleId="Hyperlink">
    <w:name w:val="Hyperlink"/>
    <w:uiPriority w:val="99"/>
    <w:unhideWhenUsed/>
    <w:rsid w:val="00BD378A"/>
    <w:rPr>
      <w:color w:val="0000FF"/>
      <w:u w:val="single"/>
    </w:rPr>
  </w:style>
  <w:style w:type="character" w:customStyle="1" w:styleId="apple-converted-space">
    <w:name w:val="apple-converted-space"/>
    <w:basedOn w:val="DefaultParagraphFont"/>
    <w:rsid w:val="00E2032B"/>
  </w:style>
  <w:style w:type="paragraph" w:styleId="NormalWeb">
    <w:name w:val="Normal (Web)"/>
    <w:basedOn w:val="Normal"/>
    <w:unhideWhenUsed/>
    <w:rsid w:val="008A2D3E"/>
    <w:pPr>
      <w:spacing w:before="100" w:beforeAutospacing="1" w:after="100" w:afterAutospacing="1"/>
    </w:pPr>
  </w:style>
  <w:style w:type="paragraph" w:styleId="NoSpacing">
    <w:name w:val="No Spacing"/>
    <w:basedOn w:val="Normal"/>
    <w:uiPriority w:val="1"/>
    <w:qFormat/>
    <w:rsid w:val="00B637D8"/>
    <w:rPr>
      <w:rFonts w:ascii="Calibri" w:eastAsia="Calibri" w:hAnsi="Calibri"/>
      <w:sz w:val="22"/>
      <w:szCs w:val="22"/>
      <w:lang w:bidi="en-US"/>
    </w:rPr>
  </w:style>
  <w:style w:type="character" w:styleId="FollowedHyperlink">
    <w:name w:val="FollowedHyperlink"/>
    <w:basedOn w:val="DefaultParagraphFont"/>
    <w:uiPriority w:val="99"/>
    <w:semiHidden/>
    <w:unhideWhenUsed/>
    <w:rsid w:val="004F1E10"/>
    <w:rPr>
      <w:color w:val="954F72" w:themeColor="followedHyperlink"/>
      <w:u w:val="single"/>
    </w:rPr>
  </w:style>
  <w:style w:type="paragraph" w:customStyle="1" w:styleId="cb-panel-heading-content">
    <w:name w:val="cb-panel-heading-content"/>
    <w:basedOn w:val="Normal"/>
    <w:rsid w:val="004F7797"/>
    <w:pPr>
      <w:spacing w:before="100" w:beforeAutospacing="1" w:after="100" w:afterAutospacing="1"/>
    </w:pPr>
  </w:style>
  <w:style w:type="paragraph" w:customStyle="1" w:styleId="TableParagraph">
    <w:name w:val="Table Paragraph"/>
    <w:basedOn w:val="Normal"/>
    <w:uiPriority w:val="1"/>
    <w:qFormat/>
    <w:rsid w:val="00547C1F"/>
    <w:pPr>
      <w:widowControl w:val="0"/>
      <w:autoSpaceDE w:val="0"/>
      <w:autoSpaceDN w:val="0"/>
    </w:pPr>
    <w:rPr>
      <w:sz w:val="22"/>
      <w:szCs w:val="22"/>
    </w:rPr>
  </w:style>
  <w:style w:type="character" w:styleId="PlaceholderText">
    <w:name w:val="Placeholder Text"/>
    <w:basedOn w:val="DefaultParagraphFont"/>
    <w:uiPriority w:val="99"/>
    <w:semiHidden/>
    <w:rsid w:val="00881636"/>
    <w:rPr>
      <w:color w:val="808080"/>
    </w:rPr>
  </w:style>
  <w:style w:type="paragraph" w:styleId="Footer">
    <w:name w:val="footer"/>
    <w:basedOn w:val="Normal"/>
    <w:link w:val="FooterChar"/>
    <w:uiPriority w:val="99"/>
    <w:unhideWhenUsed/>
    <w:rsid w:val="00D75991"/>
    <w:pPr>
      <w:tabs>
        <w:tab w:val="center" w:pos="4680"/>
        <w:tab w:val="right" w:pos="9360"/>
      </w:tabs>
    </w:pPr>
  </w:style>
  <w:style w:type="character" w:customStyle="1" w:styleId="FooterChar">
    <w:name w:val="Footer Char"/>
    <w:basedOn w:val="DefaultParagraphFont"/>
    <w:link w:val="Footer"/>
    <w:uiPriority w:val="99"/>
    <w:rsid w:val="00D75991"/>
    <w:rPr>
      <w:rFonts w:ascii="Times New Roman" w:eastAsia="Times New Roman" w:hAnsi="Times New Roman" w:cs="Times New Roman"/>
    </w:rPr>
  </w:style>
  <w:style w:type="character" w:styleId="PageNumber">
    <w:name w:val="page number"/>
    <w:basedOn w:val="DefaultParagraphFont"/>
    <w:uiPriority w:val="99"/>
    <w:semiHidden/>
    <w:unhideWhenUsed/>
    <w:rsid w:val="00D75991"/>
  </w:style>
  <w:style w:type="character" w:styleId="Strong">
    <w:name w:val="Strong"/>
    <w:uiPriority w:val="22"/>
    <w:qFormat/>
    <w:rsid w:val="00434752"/>
    <w:rPr>
      <w:b/>
      <w:bCs/>
    </w:rPr>
  </w:style>
  <w:style w:type="paragraph" w:customStyle="1" w:styleId="p1">
    <w:name w:val="p1"/>
    <w:basedOn w:val="Normal"/>
    <w:rsid w:val="00AB1CE8"/>
    <w:pPr>
      <w:spacing w:after="200" w:line="276" w:lineRule="auto"/>
    </w:pPr>
    <w:rPr>
      <w:rFonts w:ascii="Calibri" w:eastAsia="Calibri" w:hAnsi="Calibri"/>
      <w:sz w:val="22"/>
      <w:szCs w:val="22"/>
    </w:rPr>
  </w:style>
  <w:style w:type="character" w:customStyle="1" w:styleId="s1">
    <w:name w:val="s1"/>
    <w:basedOn w:val="DefaultParagraphFont"/>
    <w:rsid w:val="00AB1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397">
      <w:bodyDiv w:val="1"/>
      <w:marLeft w:val="0"/>
      <w:marRight w:val="0"/>
      <w:marTop w:val="0"/>
      <w:marBottom w:val="0"/>
      <w:divBdr>
        <w:top w:val="none" w:sz="0" w:space="0" w:color="auto"/>
        <w:left w:val="none" w:sz="0" w:space="0" w:color="auto"/>
        <w:bottom w:val="none" w:sz="0" w:space="0" w:color="auto"/>
        <w:right w:val="none" w:sz="0" w:space="0" w:color="auto"/>
      </w:divBdr>
      <w:divsChild>
        <w:div w:id="491678395">
          <w:marLeft w:val="0"/>
          <w:marRight w:val="0"/>
          <w:marTop w:val="0"/>
          <w:marBottom w:val="0"/>
          <w:divBdr>
            <w:top w:val="none" w:sz="0" w:space="0" w:color="auto"/>
            <w:left w:val="none" w:sz="0" w:space="0" w:color="auto"/>
            <w:bottom w:val="none" w:sz="0" w:space="0" w:color="auto"/>
            <w:right w:val="none" w:sz="0" w:space="0" w:color="auto"/>
          </w:divBdr>
          <w:divsChild>
            <w:div w:id="530647982">
              <w:marLeft w:val="0"/>
              <w:marRight w:val="0"/>
              <w:marTop w:val="0"/>
              <w:marBottom w:val="0"/>
              <w:divBdr>
                <w:top w:val="none" w:sz="0" w:space="0" w:color="auto"/>
                <w:left w:val="none" w:sz="0" w:space="0" w:color="auto"/>
                <w:bottom w:val="none" w:sz="0" w:space="0" w:color="auto"/>
                <w:right w:val="none" w:sz="0" w:space="0" w:color="auto"/>
              </w:divBdr>
              <w:divsChild>
                <w:div w:id="137488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78267">
          <w:marLeft w:val="0"/>
          <w:marRight w:val="0"/>
          <w:marTop w:val="0"/>
          <w:marBottom w:val="0"/>
          <w:divBdr>
            <w:top w:val="none" w:sz="0" w:space="0" w:color="auto"/>
            <w:left w:val="none" w:sz="0" w:space="0" w:color="auto"/>
            <w:bottom w:val="none" w:sz="0" w:space="0" w:color="auto"/>
            <w:right w:val="none" w:sz="0" w:space="0" w:color="auto"/>
          </w:divBdr>
          <w:divsChild>
            <w:div w:id="1252549544">
              <w:marLeft w:val="0"/>
              <w:marRight w:val="0"/>
              <w:marTop w:val="0"/>
              <w:marBottom w:val="0"/>
              <w:divBdr>
                <w:top w:val="none" w:sz="0" w:space="0" w:color="auto"/>
                <w:left w:val="none" w:sz="0" w:space="0" w:color="auto"/>
                <w:bottom w:val="none" w:sz="0" w:space="0" w:color="auto"/>
                <w:right w:val="none" w:sz="0" w:space="0" w:color="auto"/>
              </w:divBdr>
              <w:divsChild>
                <w:div w:id="859464693">
                  <w:marLeft w:val="0"/>
                  <w:marRight w:val="0"/>
                  <w:marTop w:val="0"/>
                  <w:marBottom w:val="0"/>
                  <w:divBdr>
                    <w:top w:val="none" w:sz="0" w:space="0" w:color="auto"/>
                    <w:left w:val="none" w:sz="0" w:space="0" w:color="auto"/>
                    <w:bottom w:val="none" w:sz="0" w:space="0" w:color="auto"/>
                    <w:right w:val="none" w:sz="0" w:space="0" w:color="auto"/>
                  </w:divBdr>
                </w:div>
              </w:divsChild>
            </w:div>
            <w:div w:id="1752891848">
              <w:marLeft w:val="0"/>
              <w:marRight w:val="0"/>
              <w:marTop w:val="0"/>
              <w:marBottom w:val="0"/>
              <w:divBdr>
                <w:top w:val="none" w:sz="0" w:space="0" w:color="auto"/>
                <w:left w:val="none" w:sz="0" w:space="0" w:color="auto"/>
                <w:bottom w:val="none" w:sz="0" w:space="0" w:color="auto"/>
                <w:right w:val="none" w:sz="0" w:space="0" w:color="auto"/>
              </w:divBdr>
              <w:divsChild>
                <w:div w:id="105153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866">
      <w:bodyDiv w:val="1"/>
      <w:marLeft w:val="0"/>
      <w:marRight w:val="0"/>
      <w:marTop w:val="0"/>
      <w:marBottom w:val="0"/>
      <w:divBdr>
        <w:top w:val="none" w:sz="0" w:space="0" w:color="auto"/>
        <w:left w:val="none" w:sz="0" w:space="0" w:color="auto"/>
        <w:bottom w:val="none" w:sz="0" w:space="0" w:color="auto"/>
        <w:right w:val="none" w:sz="0" w:space="0" w:color="auto"/>
      </w:divBdr>
    </w:div>
    <w:div w:id="36391341">
      <w:bodyDiv w:val="1"/>
      <w:marLeft w:val="0"/>
      <w:marRight w:val="0"/>
      <w:marTop w:val="0"/>
      <w:marBottom w:val="0"/>
      <w:divBdr>
        <w:top w:val="none" w:sz="0" w:space="0" w:color="auto"/>
        <w:left w:val="none" w:sz="0" w:space="0" w:color="auto"/>
        <w:bottom w:val="none" w:sz="0" w:space="0" w:color="auto"/>
        <w:right w:val="none" w:sz="0" w:space="0" w:color="auto"/>
      </w:divBdr>
      <w:divsChild>
        <w:div w:id="1459563450">
          <w:marLeft w:val="0"/>
          <w:marRight w:val="0"/>
          <w:marTop w:val="0"/>
          <w:marBottom w:val="0"/>
          <w:divBdr>
            <w:top w:val="none" w:sz="0" w:space="0" w:color="auto"/>
            <w:left w:val="none" w:sz="0" w:space="0" w:color="auto"/>
            <w:bottom w:val="none" w:sz="0" w:space="0" w:color="auto"/>
            <w:right w:val="none" w:sz="0" w:space="0" w:color="auto"/>
          </w:divBdr>
        </w:div>
        <w:div w:id="1132753574">
          <w:marLeft w:val="0"/>
          <w:marRight w:val="0"/>
          <w:marTop w:val="0"/>
          <w:marBottom w:val="0"/>
          <w:divBdr>
            <w:top w:val="none" w:sz="0" w:space="0" w:color="auto"/>
            <w:left w:val="none" w:sz="0" w:space="0" w:color="auto"/>
            <w:bottom w:val="none" w:sz="0" w:space="0" w:color="auto"/>
            <w:right w:val="none" w:sz="0" w:space="0" w:color="auto"/>
          </w:divBdr>
          <w:divsChild>
            <w:div w:id="1729954087">
              <w:marLeft w:val="0"/>
              <w:marRight w:val="0"/>
              <w:marTop w:val="0"/>
              <w:marBottom w:val="0"/>
              <w:divBdr>
                <w:top w:val="single" w:sz="6" w:space="18" w:color="D9D9D9"/>
                <w:left w:val="none" w:sz="0" w:space="0" w:color="auto"/>
                <w:bottom w:val="none" w:sz="0" w:space="0" w:color="auto"/>
                <w:right w:val="none" w:sz="0" w:space="0" w:color="auto"/>
              </w:divBdr>
              <w:divsChild>
                <w:div w:id="21160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45816">
      <w:bodyDiv w:val="1"/>
      <w:marLeft w:val="0"/>
      <w:marRight w:val="0"/>
      <w:marTop w:val="0"/>
      <w:marBottom w:val="0"/>
      <w:divBdr>
        <w:top w:val="none" w:sz="0" w:space="0" w:color="auto"/>
        <w:left w:val="none" w:sz="0" w:space="0" w:color="auto"/>
        <w:bottom w:val="none" w:sz="0" w:space="0" w:color="auto"/>
        <w:right w:val="none" w:sz="0" w:space="0" w:color="auto"/>
      </w:divBdr>
      <w:divsChild>
        <w:div w:id="1963657433">
          <w:marLeft w:val="0"/>
          <w:marRight w:val="0"/>
          <w:marTop w:val="0"/>
          <w:marBottom w:val="0"/>
          <w:divBdr>
            <w:top w:val="none" w:sz="0" w:space="0" w:color="auto"/>
            <w:left w:val="none" w:sz="0" w:space="0" w:color="auto"/>
            <w:bottom w:val="none" w:sz="0" w:space="0" w:color="auto"/>
            <w:right w:val="none" w:sz="0" w:space="0" w:color="auto"/>
          </w:divBdr>
        </w:div>
        <w:div w:id="1429228332">
          <w:marLeft w:val="0"/>
          <w:marRight w:val="0"/>
          <w:marTop w:val="0"/>
          <w:marBottom w:val="0"/>
          <w:divBdr>
            <w:top w:val="none" w:sz="0" w:space="0" w:color="auto"/>
            <w:left w:val="none" w:sz="0" w:space="0" w:color="auto"/>
            <w:bottom w:val="none" w:sz="0" w:space="0" w:color="auto"/>
            <w:right w:val="none" w:sz="0" w:space="0" w:color="auto"/>
          </w:divBdr>
          <w:divsChild>
            <w:div w:id="1024668898">
              <w:marLeft w:val="0"/>
              <w:marRight w:val="0"/>
              <w:marTop w:val="0"/>
              <w:marBottom w:val="0"/>
              <w:divBdr>
                <w:top w:val="single" w:sz="6" w:space="18" w:color="D9D9D9"/>
                <w:left w:val="none" w:sz="0" w:space="0" w:color="auto"/>
                <w:bottom w:val="none" w:sz="0" w:space="0" w:color="auto"/>
                <w:right w:val="none" w:sz="0" w:space="0" w:color="auto"/>
              </w:divBdr>
              <w:divsChild>
                <w:div w:id="155288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82400">
      <w:bodyDiv w:val="1"/>
      <w:marLeft w:val="0"/>
      <w:marRight w:val="0"/>
      <w:marTop w:val="0"/>
      <w:marBottom w:val="0"/>
      <w:divBdr>
        <w:top w:val="none" w:sz="0" w:space="0" w:color="auto"/>
        <w:left w:val="none" w:sz="0" w:space="0" w:color="auto"/>
        <w:bottom w:val="none" w:sz="0" w:space="0" w:color="auto"/>
        <w:right w:val="none" w:sz="0" w:space="0" w:color="auto"/>
      </w:divBdr>
    </w:div>
    <w:div w:id="81534514">
      <w:bodyDiv w:val="1"/>
      <w:marLeft w:val="0"/>
      <w:marRight w:val="0"/>
      <w:marTop w:val="0"/>
      <w:marBottom w:val="0"/>
      <w:divBdr>
        <w:top w:val="none" w:sz="0" w:space="0" w:color="auto"/>
        <w:left w:val="none" w:sz="0" w:space="0" w:color="auto"/>
        <w:bottom w:val="none" w:sz="0" w:space="0" w:color="auto"/>
        <w:right w:val="none" w:sz="0" w:space="0" w:color="auto"/>
      </w:divBdr>
    </w:div>
    <w:div w:id="98182424">
      <w:bodyDiv w:val="1"/>
      <w:marLeft w:val="0"/>
      <w:marRight w:val="0"/>
      <w:marTop w:val="0"/>
      <w:marBottom w:val="0"/>
      <w:divBdr>
        <w:top w:val="none" w:sz="0" w:space="0" w:color="auto"/>
        <w:left w:val="none" w:sz="0" w:space="0" w:color="auto"/>
        <w:bottom w:val="none" w:sz="0" w:space="0" w:color="auto"/>
        <w:right w:val="none" w:sz="0" w:space="0" w:color="auto"/>
      </w:divBdr>
      <w:divsChild>
        <w:div w:id="1537541760">
          <w:marLeft w:val="0"/>
          <w:marRight w:val="0"/>
          <w:marTop w:val="0"/>
          <w:marBottom w:val="0"/>
          <w:divBdr>
            <w:top w:val="none" w:sz="0" w:space="0" w:color="auto"/>
            <w:left w:val="none" w:sz="0" w:space="0" w:color="auto"/>
            <w:bottom w:val="none" w:sz="0" w:space="0" w:color="auto"/>
            <w:right w:val="none" w:sz="0" w:space="0" w:color="auto"/>
          </w:divBdr>
        </w:div>
        <w:div w:id="844131205">
          <w:marLeft w:val="0"/>
          <w:marRight w:val="0"/>
          <w:marTop w:val="0"/>
          <w:marBottom w:val="0"/>
          <w:divBdr>
            <w:top w:val="none" w:sz="0" w:space="0" w:color="auto"/>
            <w:left w:val="none" w:sz="0" w:space="0" w:color="auto"/>
            <w:bottom w:val="none" w:sz="0" w:space="0" w:color="auto"/>
            <w:right w:val="none" w:sz="0" w:space="0" w:color="auto"/>
          </w:divBdr>
          <w:divsChild>
            <w:div w:id="1875388260">
              <w:marLeft w:val="0"/>
              <w:marRight w:val="0"/>
              <w:marTop w:val="0"/>
              <w:marBottom w:val="0"/>
              <w:divBdr>
                <w:top w:val="single" w:sz="6" w:space="18" w:color="D9D9D9"/>
                <w:left w:val="none" w:sz="0" w:space="0" w:color="auto"/>
                <w:bottom w:val="none" w:sz="0" w:space="0" w:color="auto"/>
                <w:right w:val="none" w:sz="0" w:space="0" w:color="auto"/>
              </w:divBdr>
              <w:divsChild>
                <w:div w:id="177651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4978">
      <w:bodyDiv w:val="1"/>
      <w:marLeft w:val="0"/>
      <w:marRight w:val="0"/>
      <w:marTop w:val="0"/>
      <w:marBottom w:val="0"/>
      <w:divBdr>
        <w:top w:val="none" w:sz="0" w:space="0" w:color="auto"/>
        <w:left w:val="none" w:sz="0" w:space="0" w:color="auto"/>
        <w:bottom w:val="none" w:sz="0" w:space="0" w:color="auto"/>
        <w:right w:val="none" w:sz="0" w:space="0" w:color="auto"/>
      </w:divBdr>
    </w:div>
    <w:div w:id="108083898">
      <w:bodyDiv w:val="1"/>
      <w:marLeft w:val="0"/>
      <w:marRight w:val="0"/>
      <w:marTop w:val="0"/>
      <w:marBottom w:val="0"/>
      <w:divBdr>
        <w:top w:val="none" w:sz="0" w:space="0" w:color="auto"/>
        <w:left w:val="none" w:sz="0" w:space="0" w:color="auto"/>
        <w:bottom w:val="none" w:sz="0" w:space="0" w:color="auto"/>
        <w:right w:val="none" w:sz="0" w:space="0" w:color="auto"/>
      </w:divBdr>
      <w:divsChild>
        <w:div w:id="272637684">
          <w:marLeft w:val="0"/>
          <w:marRight w:val="0"/>
          <w:marTop w:val="0"/>
          <w:marBottom w:val="0"/>
          <w:divBdr>
            <w:top w:val="none" w:sz="0" w:space="0" w:color="auto"/>
            <w:left w:val="none" w:sz="0" w:space="0" w:color="auto"/>
            <w:bottom w:val="none" w:sz="0" w:space="0" w:color="auto"/>
            <w:right w:val="none" w:sz="0" w:space="0" w:color="auto"/>
          </w:divBdr>
        </w:div>
      </w:divsChild>
    </w:div>
    <w:div w:id="114250934">
      <w:bodyDiv w:val="1"/>
      <w:marLeft w:val="0"/>
      <w:marRight w:val="0"/>
      <w:marTop w:val="0"/>
      <w:marBottom w:val="0"/>
      <w:divBdr>
        <w:top w:val="none" w:sz="0" w:space="0" w:color="auto"/>
        <w:left w:val="none" w:sz="0" w:space="0" w:color="auto"/>
        <w:bottom w:val="none" w:sz="0" w:space="0" w:color="auto"/>
        <w:right w:val="none" w:sz="0" w:space="0" w:color="auto"/>
      </w:divBdr>
      <w:divsChild>
        <w:div w:id="1616250247">
          <w:marLeft w:val="0"/>
          <w:marRight w:val="0"/>
          <w:marTop w:val="0"/>
          <w:marBottom w:val="0"/>
          <w:divBdr>
            <w:top w:val="none" w:sz="0" w:space="0" w:color="auto"/>
            <w:left w:val="none" w:sz="0" w:space="0" w:color="auto"/>
            <w:bottom w:val="none" w:sz="0" w:space="0" w:color="auto"/>
            <w:right w:val="none" w:sz="0" w:space="0" w:color="auto"/>
          </w:divBdr>
          <w:divsChild>
            <w:div w:id="1436288400">
              <w:marLeft w:val="0"/>
              <w:marRight w:val="0"/>
              <w:marTop w:val="0"/>
              <w:marBottom w:val="0"/>
              <w:divBdr>
                <w:top w:val="none" w:sz="0" w:space="0" w:color="auto"/>
                <w:left w:val="none" w:sz="0" w:space="0" w:color="auto"/>
                <w:bottom w:val="none" w:sz="0" w:space="0" w:color="auto"/>
                <w:right w:val="none" w:sz="0" w:space="0" w:color="auto"/>
              </w:divBdr>
              <w:divsChild>
                <w:div w:id="16556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5306">
      <w:bodyDiv w:val="1"/>
      <w:marLeft w:val="0"/>
      <w:marRight w:val="0"/>
      <w:marTop w:val="0"/>
      <w:marBottom w:val="0"/>
      <w:divBdr>
        <w:top w:val="none" w:sz="0" w:space="0" w:color="auto"/>
        <w:left w:val="none" w:sz="0" w:space="0" w:color="auto"/>
        <w:bottom w:val="none" w:sz="0" w:space="0" w:color="auto"/>
        <w:right w:val="none" w:sz="0" w:space="0" w:color="auto"/>
      </w:divBdr>
    </w:div>
    <w:div w:id="134955765">
      <w:bodyDiv w:val="1"/>
      <w:marLeft w:val="0"/>
      <w:marRight w:val="0"/>
      <w:marTop w:val="0"/>
      <w:marBottom w:val="0"/>
      <w:divBdr>
        <w:top w:val="none" w:sz="0" w:space="0" w:color="auto"/>
        <w:left w:val="none" w:sz="0" w:space="0" w:color="auto"/>
        <w:bottom w:val="none" w:sz="0" w:space="0" w:color="auto"/>
        <w:right w:val="none" w:sz="0" w:space="0" w:color="auto"/>
      </w:divBdr>
      <w:divsChild>
        <w:div w:id="1215895038">
          <w:marLeft w:val="0"/>
          <w:marRight w:val="0"/>
          <w:marTop w:val="0"/>
          <w:marBottom w:val="0"/>
          <w:divBdr>
            <w:top w:val="none" w:sz="0" w:space="0" w:color="auto"/>
            <w:left w:val="none" w:sz="0" w:space="0" w:color="auto"/>
            <w:bottom w:val="none" w:sz="0" w:space="0" w:color="auto"/>
            <w:right w:val="none" w:sz="0" w:space="0" w:color="auto"/>
          </w:divBdr>
          <w:divsChild>
            <w:div w:id="1009793740">
              <w:marLeft w:val="0"/>
              <w:marRight w:val="0"/>
              <w:marTop w:val="0"/>
              <w:marBottom w:val="0"/>
              <w:divBdr>
                <w:top w:val="none" w:sz="0" w:space="0" w:color="auto"/>
                <w:left w:val="none" w:sz="0" w:space="0" w:color="auto"/>
                <w:bottom w:val="none" w:sz="0" w:space="0" w:color="auto"/>
                <w:right w:val="none" w:sz="0" w:space="0" w:color="auto"/>
              </w:divBdr>
              <w:divsChild>
                <w:div w:id="167086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32581">
          <w:marLeft w:val="0"/>
          <w:marRight w:val="0"/>
          <w:marTop w:val="0"/>
          <w:marBottom w:val="0"/>
          <w:divBdr>
            <w:top w:val="none" w:sz="0" w:space="0" w:color="auto"/>
            <w:left w:val="none" w:sz="0" w:space="0" w:color="auto"/>
            <w:bottom w:val="none" w:sz="0" w:space="0" w:color="auto"/>
            <w:right w:val="none" w:sz="0" w:space="0" w:color="auto"/>
          </w:divBdr>
          <w:divsChild>
            <w:div w:id="1532258845">
              <w:marLeft w:val="0"/>
              <w:marRight w:val="0"/>
              <w:marTop w:val="0"/>
              <w:marBottom w:val="0"/>
              <w:divBdr>
                <w:top w:val="none" w:sz="0" w:space="0" w:color="auto"/>
                <w:left w:val="none" w:sz="0" w:space="0" w:color="auto"/>
                <w:bottom w:val="none" w:sz="0" w:space="0" w:color="auto"/>
                <w:right w:val="none" w:sz="0" w:space="0" w:color="auto"/>
              </w:divBdr>
              <w:divsChild>
                <w:div w:id="112677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8179">
      <w:bodyDiv w:val="1"/>
      <w:marLeft w:val="0"/>
      <w:marRight w:val="0"/>
      <w:marTop w:val="0"/>
      <w:marBottom w:val="0"/>
      <w:divBdr>
        <w:top w:val="none" w:sz="0" w:space="0" w:color="auto"/>
        <w:left w:val="none" w:sz="0" w:space="0" w:color="auto"/>
        <w:bottom w:val="none" w:sz="0" w:space="0" w:color="auto"/>
        <w:right w:val="none" w:sz="0" w:space="0" w:color="auto"/>
      </w:divBdr>
      <w:divsChild>
        <w:div w:id="329915030">
          <w:marLeft w:val="0"/>
          <w:marRight w:val="0"/>
          <w:marTop w:val="0"/>
          <w:marBottom w:val="0"/>
          <w:divBdr>
            <w:top w:val="none" w:sz="0" w:space="0" w:color="auto"/>
            <w:left w:val="none" w:sz="0" w:space="0" w:color="auto"/>
            <w:bottom w:val="none" w:sz="0" w:space="0" w:color="auto"/>
            <w:right w:val="none" w:sz="0" w:space="0" w:color="auto"/>
          </w:divBdr>
          <w:divsChild>
            <w:div w:id="1720397150">
              <w:marLeft w:val="0"/>
              <w:marRight w:val="0"/>
              <w:marTop w:val="0"/>
              <w:marBottom w:val="0"/>
              <w:divBdr>
                <w:top w:val="none" w:sz="0" w:space="0" w:color="auto"/>
                <w:left w:val="none" w:sz="0" w:space="0" w:color="auto"/>
                <w:bottom w:val="none" w:sz="0" w:space="0" w:color="auto"/>
                <w:right w:val="none" w:sz="0" w:space="0" w:color="auto"/>
              </w:divBdr>
              <w:divsChild>
                <w:div w:id="137816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12171">
      <w:bodyDiv w:val="1"/>
      <w:marLeft w:val="0"/>
      <w:marRight w:val="0"/>
      <w:marTop w:val="0"/>
      <w:marBottom w:val="0"/>
      <w:divBdr>
        <w:top w:val="none" w:sz="0" w:space="0" w:color="auto"/>
        <w:left w:val="none" w:sz="0" w:space="0" w:color="auto"/>
        <w:bottom w:val="none" w:sz="0" w:space="0" w:color="auto"/>
        <w:right w:val="none" w:sz="0" w:space="0" w:color="auto"/>
      </w:divBdr>
    </w:div>
    <w:div w:id="144442123">
      <w:bodyDiv w:val="1"/>
      <w:marLeft w:val="0"/>
      <w:marRight w:val="0"/>
      <w:marTop w:val="0"/>
      <w:marBottom w:val="0"/>
      <w:divBdr>
        <w:top w:val="none" w:sz="0" w:space="0" w:color="auto"/>
        <w:left w:val="none" w:sz="0" w:space="0" w:color="auto"/>
        <w:bottom w:val="none" w:sz="0" w:space="0" w:color="auto"/>
        <w:right w:val="none" w:sz="0" w:space="0" w:color="auto"/>
      </w:divBdr>
      <w:divsChild>
        <w:div w:id="789322334">
          <w:marLeft w:val="0"/>
          <w:marRight w:val="0"/>
          <w:marTop w:val="0"/>
          <w:marBottom w:val="0"/>
          <w:divBdr>
            <w:top w:val="none" w:sz="0" w:space="0" w:color="auto"/>
            <w:left w:val="none" w:sz="0" w:space="0" w:color="auto"/>
            <w:bottom w:val="none" w:sz="0" w:space="0" w:color="auto"/>
            <w:right w:val="none" w:sz="0" w:space="0" w:color="auto"/>
          </w:divBdr>
          <w:divsChild>
            <w:div w:id="433982116">
              <w:marLeft w:val="0"/>
              <w:marRight w:val="0"/>
              <w:marTop w:val="0"/>
              <w:marBottom w:val="0"/>
              <w:divBdr>
                <w:top w:val="none" w:sz="0" w:space="0" w:color="auto"/>
                <w:left w:val="none" w:sz="0" w:space="0" w:color="auto"/>
                <w:bottom w:val="none" w:sz="0" w:space="0" w:color="auto"/>
                <w:right w:val="none" w:sz="0" w:space="0" w:color="auto"/>
              </w:divBdr>
              <w:divsChild>
                <w:div w:id="175211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30753">
      <w:bodyDiv w:val="1"/>
      <w:marLeft w:val="0"/>
      <w:marRight w:val="0"/>
      <w:marTop w:val="0"/>
      <w:marBottom w:val="0"/>
      <w:divBdr>
        <w:top w:val="none" w:sz="0" w:space="0" w:color="auto"/>
        <w:left w:val="none" w:sz="0" w:space="0" w:color="auto"/>
        <w:bottom w:val="none" w:sz="0" w:space="0" w:color="auto"/>
        <w:right w:val="none" w:sz="0" w:space="0" w:color="auto"/>
      </w:divBdr>
    </w:div>
    <w:div w:id="241836334">
      <w:bodyDiv w:val="1"/>
      <w:marLeft w:val="0"/>
      <w:marRight w:val="0"/>
      <w:marTop w:val="0"/>
      <w:marBottom w:val="0"/>
      <w:divBdr>
        <w:top w:val="none" w:sz="0" w:space="0" w:color="auto"/>
        <w:left w:val="none" w:sz="0" w:space="0" w:color="auto"/>
        <w:bottom w:val="none" w:sz="0" w:space="0" w:color="auto"/>
        <w:right w:val="none" w:sz="0" w:space="0" w:color="auto"/>
      </w:divBdr>
      <w:divsChild>
        <w:div w:id="1373457870">
          <w:marLeft w:val="0"/>
          <w:marRight w:val="0"/>
          <w:marTop w:val="0"/>
          <w:marBottom w:val="0"/>
          <w:divBdr>
            <w:top w:val="none" w:sz="0" w:space="0" w:color="auto"/>
            <w:left w:val="none" w:sz="0" w:space="0" w:color="auto"/>
            <w:bottom w:val="none" w:sz="0" w:space="0" w:color="auto"/>
            <w:right w:val="none" w:sz="0" w:space="0" w:color="auto"/>
          </w:divBdr>
          <w:divsChild>
            <w:div w:id="367145966">
              <w:marLeft w:val="0"/>
              <w:marRight w:val="0"/>
              <w:marTop w:val="0"/>
              <w:marBottom w:val="0"/>
              <w:divBdr>
                <w:top w:val="none" w:sz="0" w:space="0" w:color="auto"/>
                <w:left w:val="none" w:sz="0" w:space="0" w:color="auto"/>
                <w:bottom w:val="none" w:sz="0" w:space="0" w:color="auto"/>
                <w:right w:val="none" w:sz="0" w:space="0" w:color="auto"/>
              </w:divBdr>
              <w:divsChild>
                <w:div w:id="170328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13951">
          <w:marLeft w:val="0"/>
          <w:marRight w:val="0"/>
          <w:marTop w:val="0"/>
          <w:marBottom w:val="0"/>
          <w:divBdr>
            <w:top w:val="none" w:sz="0" w:space="0" w:color="auto"/>
            <w:left w:val="none" w:sz="0" w:space="0" w:color="auto"/>
            <w:bottom w:val="none" w:sz="0" w:space="0" w:color="auto"/>
            <w:right w:val="none" w:sz="0" w:space="0" w:color="auto"/>
          </w:divBdr>
          <w:divsChild>
            <w:div w:id="1408578353">
              <w:marLeft w:val="0"/>
              <w:marRight w:val="0"/>
              <w:marTop w:val="0"/>
              <w:marBottom w:val="0"/>
              <w:divBdr>
                <w:top w:val="none" w:sz="0" w:space="0" w:color="auto"/>
                <w:left w:val="none" w:sz="0" w:space="0" w:color="auto"/>
                <w:bottom w:val="none" w:sz="0" w:space="0" w:color="auto"/>
                <w:right w:val="none" w:sz="0" w:space="0" w:color="auto"/>
              </w:divBdr>
              <w:divsChild>
                <w:div w:id="4290440">
                  <w:marLeft w:val="0"/>
                  <w:marRight w:val="0"/>
                  <w:marTop w:val="0"/>
                  <w:marBottom w:val="0"/>
                  <w:divBdr>
                    <w:top w:val="none" w:sz="0" w:space="0" w:color="auto"/>
                    <w:left w:val="none" w:sz="0" w:space="0" w:color="auto"/>
                    <w:bottom w:val="none" w:sz="0" w:space="0" w:color="auto"/>
                    <w:right w:val="none" w:sz="0" w:space="0" w:color="auto"/>
                  </w:divBdr>
                </w:div>
              </w:divsChild>
            </w:div>
            <w:div w:id="1226333682">
              <w:marLeft w:val="0"/>
              <w:marRight w:val="0"/>
              <w:marTop w:val="0"/>
              <w:marBottom w:val="0"/>
              <w:divBdr>
                <w:top w:val="none" w:sz="0" w:space="0" w:color="auto"/>
                <w:left w:val="none" w:sz="0" w:space="0" w:color="auto"/>
                <w:bottom w:val="none" w:sz="0" w:space="0" w:color="auto"/>
                <w:right w:val="none" w:sz="0" w:space="0" w:color="auto"/>
              </w:divBdr>
              <w:divsChild>
                <w:div w:id="1926263164">
                  <w:marLeft w:val="0"/>
                  <w:marRight w:val="0"/>
                  <w:marTop w:val="0"/>
                  <w:marBottom w:val="0"/>
                  <w:divBdr>
                    <w:top w:val="none" w:sz="0" w:space="0" w:color="auto"/>
                    <w:left w:val="none" w:sz="0" w:space="0" w:color="auto"/>
                    <w:bottom w:val="none" w:sz="0" w:space="0" w:color="auto"/>
                    <w:right w:val="none" w:sz="0" w:space="0" w:color="auto"/>
                  </w:divBdr>
                </w:div>
              </w:divsChild>
            </w:div>
            <w:div w:id="1028142715">
              <w:marLeft w:val="0"/>
              <w:marRight w:val="0"/>
              <w:marTop w:val="0"/>
              <w:marBottom w:val="0"/>
              <w:divBdr>
                <w:top w:val="none" w:sz="0" w:space="0" w:color="auto"/>
                <w:left w:val="none" w:sz="0" w:space="0" w:color="auto"/>
                <w:bottom w:val="none" w:sz="0" w:space="0" w:color="auto"/>
                <w:right w:val="none" w:sz="0" w:space="0" w:color="auto"/>
              </w:divBdr>
              <w:divsChild>
                <w:div w:id="93363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293013">
      <w:bodyDiv w:val="1"/>
      <w:marLeft w:val="0"/>
      <w:marRight w:val="0"/>
      <w:marTop w:val="0"/>
      <w:marBottom w:val="0"/>
      <w:divBdr>
        <w:top w:val="none" w:sz="0" w:space="0" w:color="auto"/>
        <w:left w:val="none" w:sz="0" w:space="0" w:color="auto"/>
        <w:bottom w:val="none" w:sz="0" w:space="0" w:color="auto"/>
        <w:right w:val="none" w:sz="0" w:space="0" w:color="auto"/>
      </w:divBdr>
    </w:div>
    <w:div w:id="267587019">
      <w:bodyDiv w:val="1"/>
      <w:marLeft w:val="0"/>
      <w:marRight w:val="0"/>
      <w:marTop w:val="0"/>
      <w:marBottom w:val="0"/>
      <w:divBdr>
        <w:top w:val="none" w:sz="0" w:space="0" w:color="auto"/>
        <w:left w:val="none" w:sz="0" w:space="0" w:color="auto"/>
        <w:bottom w:val="none" w:sz="0" w:space="0" w:color="auto"/>
        <w:right w:val="none" w:sz="0" w:space="0" w:color="auto"/>
      </w:divBdr>
    </w:div>
    <w:div w:id="284972833">
      <w:bodyDiv w:val="1"/>
      <w:marLeft w:val="0"/>
      <w:marRight w:val="0"/>
      <w:marTop w:val="0"/>
      <w:marBottom w:val="0"/>
      <w:divBdr>
        <w:top w:val="none" w:sz="0" w:space="0" w:color="auto"/>
        <w:left w:val="none" w:sz="0" w:space="0" w:color="auto"/>
        <w:bottom w:val="none" w:sz="0" w:space="0" w:color="auto"/>
        <w:right w:val="none" w:sz="0" w:space="0" w:color="auto"/>
      </w:divBdr>
    </w:div>
    <w:div w:id="326637835">
      <w:bodyDiv w:val="1"/>
      <w:marLeft w:val="0"/>
      <w:marRight w:val="0"/>
      <w:marTop w:val="0"/>
      <w:marBottom w:val="0"/>
      <w:divBdr>
        <w:top w:val="none" w:sz="0" w:space="0" w:color="auto"/>
        <w:left w:val="none" w:sz="0" w:space="0" w:color="auto"/>
        <w:bottom w:val="none" w:sz="0" w:space="0" w:color="auto"/>
        <w:right w:val="none" w:sz="0" w:space="0" w:color="auto"/>
      </w:divBdr>
    </w:div>
    <w:div w:id="346912835">
      <w:bodyDiv w:val="1"/>
      <w:marLeft w:val="0"/>
      <w:marRight w:val="0"/>
      <w:marTop w:val="0"/>
      <w:marBottom w:val="0"/>
      <w:divBdr>
        <w:top w:val="none" w:sz="0" w:space="0" w:color="auto"/>
        <w:left w:val="none" w:sz="0" w:space="0" w:color="auto"/>
        <w:bottom w:val="none" w:sz="0" w:space="0" w:color="auto"/>
        <w:right w:val="none" w:sz="0" w:space="0" w:color="auto"/>
      </w:divBdr>
    </w:div>
    <w:div w:id="349453038">
      <w:bodyDiv w:val="1"/>
      <w:marLeft w:val="0"/>
      <w:marRight w:val="0"/>
      <w:marTop w:val="0"/>
      <w:marBottom w:val="0"/>
      <w:divBdr>
        <w:top w:val="none" w:sz="0" w:space="0" w:color="auto"/>
        <w:left w:val="none" w:sz="0" w:space="0" w:color="auto"/>
        <w:bottom w:val="none" w:sz="0" w:space="0" w:color="auto"/>
        <w:right w:val="none" w:sz="0" w:space="0" w:color="auto"/>
      </w:divBdr>
    </w:div>
    <w:div w:id="367025802">
      <w:bodyDiv w:val="1"/>
      <w:marLeft w:val="0"/>
      <w:marRight w:val="0"/>
      <w:marTop w:val="0"/>
      <w:marBottom w:val="0"/>
      <w:divBdr>
        <w:top w:val="none" w:sz="0" w:space="0" w:color="auto"/>
        <w:left w:val="none" w:sz="0" w:space="0" w:color="auto"/>
        <w:bottom w:val="none" w:sz="0" w:space="0" w:color="auto"/>
        <w:right w:val="none" w:sz="0" w:space="0" w:color="auto"/>
      </w:divBdr>
    </w:div>
    <w:div w:id="367292636">
      <w:bodyDiv w:val="1"/>
      <w:marLeft w:val="0"/>
      <w:marRight w:val="0"/>
      <w:marTop w:val="0"/>
      <w:marBottom w:val="0"/>
      <w:divBdr>
        <w:top w:val="none" w:sz="0" w:space="0" w:color="auto"/>
        <w:left w:val="none" w:sz="0" w:space="0" w:color="auto"/>
        <w:bottom w:val="none" w:sz="0" w:space="0" w:color="auto"/>
        <w:right w:val="none" w:sz="0" w:space="0" w:color="auto"/>
      </w:divBdr>
    </w:div>
    <w:div w:id="387414989">
      <w:bodyDiv w:val="1"/>
      <w:marLeft w:val="0"/>
      <w:marRight w:val="0"/>
      <w:marTop w:val="0"/>
      <w:marBottom w:val="0"/>
      <w:divBdr>
        <w:top w:val="none" w:sz="0" w:space="0" w:color="auto"/>
        <w:left w:val="none" w:sz="0" w:space="0" w:color="auto"/>
        <w:bottom w:val="none" w:sz="0" w:space="0" w:color="auto"/>
        <w:right w:val="none" w:sz="0" w:space="0" w:color="auto"/>
      </w:divBdr>
      <w:divsChild>
        <w:div w:id="685903823">
          <w:marLeft w:val="0"/>
          <w:marRight w:val="0"/>
          <w:marTop w:val="0"/>
          <w:marBottom w:val="0"/>
          <w:divBdr>
            <w:top w:val="none" w:sz="0" w:space="0" w:color="auto"/>
            <w:left w:val="none" w:sz="0" w:space="0" w:color="auto"/>
            <w:bottom w:val="none" w:sz="0" w:space="0" w:color="auto"/>
            <w:right w:val="none" w:sz="0" w:space="0" w:color="auto"/>
          </w:divBdr>
          <w:divsChild>
            <w:div w:id="586158162">
              <w:marLeft w:val="0"/>
              <w:marRight w:val="0"/>
              <w:marTop w:val="0"/>
              <w:marBottom w:val="0"/>
              <w:divBdr>
                <w:top w:val="none" w:sz="0" w:space="0" w:color="auto"/>
                <w:left w:val="none" w:sz="0" w:space="0" w:color="auto"/>
                <w:bottom w:val="none" w:sz="0" w:space="0" w:color="auto"/>
                <w:right w:val="none" w:sz="0" w:space="0" w:color="auto"/>
              </w:divBdr>
              <w:divsChild>
                <w:div w:id="11638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120345">
      <w:bodyDiv w:val="1"/>
      <w:marLeft w:val="0"/>
      <w:marRight w:val="0"/>
      <w:marTop w:val="0"/>
      <w:marBottom w:val="0"/>
      <w:divBdr>
        <w:top w:val="none" w:sz="0" w:space="0" w:color="auto"/>
        <w:left w:val="none" w:sz="0" w:space="0" w:color="auto"/>
        <w:bottom w:val="none" w:sz="0" w:space="0" w:color="auto"/>
        <w:right w:val="none" w:sz="0" w:space="0" w:color="auto"/>
      </w:divBdr>
    </w:div>
    <w:div w:id="415174830">
      <w:bodyDiv w:val="1"/>
      <w:marLeft w:val="0"/>
      <w:marRight w:val="0"/>
      <w:marTop w:val="0"/>
      <w:marBottom w:val="0"/>
      <w:divBdr>
        <w:top w:val="none" w:sz="0" w:space="0" w:color="auto"/>
        <w:left w:val="none" w:sz="0" w:space="0" w:color="auto"/>
        <w:bottom w:val="none" w:sz="0" w:space="0" w:color="auto"/>
        <w:right w:val="none" w:sz="0" w:space="0" w:color="auto"/>
      </w:divBdr>
      <w:divsChild>
        <w:div w:id="830217332">
          <w:marLeft w:val="0"/>
          <w:marRight w:val="0"/>
          <w:marTop w:val="0"/>
          <w:marBottom w:val="0"/>
          <w:divBdr>
            <w:top w:val="none" w:sz="0" w:space="0" w:color="auto"/>
            <w:left w:val="none" w:sz="0" w:space="0" w:color="auto"/>
            <w:bottom w:val="none" w:sz="0" w:space="0" w:color="auto"/>
            <w:right w:val="none" w:sz="0" w:space="0" w:color="auto"/>
          </w:divBdr>
          <w:divsChild>
            <w:div w:id="634944322">
              <w:marLeft w:val="0"/>
              <w:marRight w:val="0"/>
              <w:marTop w:val="0"/>
              <w:marBottom w:val="0"/>
              <w:divBdr>
                <w:top w:val="none" w:sz="0" w:space="0" w:color="auto"/>
                <w:left w:val="none" w:sz="0" w:space="0" w:color="auto"/>
                <w:bottom w:val="none" w:sz="0" w:space="0" w:color="auto"/>
                <w:right w:val="none" w:sz="0" w:space="0" w:color="auto"/>
              </w:divBdr>
              <w:divsChild>
                <w:div w:id="111058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71567">
      <w:bodyDiv w:val="1"/>
      <w:marLeft w:val="0"/>
      <w:marRight w:val="0"/>
      <w:marTop w:val="0"/>
      <w:marBottom w:val="0"/>
      <w:divBdr>
        <w:top w:val="none" w:sz="0" w:space="0" w:color="auto"/>
        <w:left w:val="none" w:sz="0" w:space="0" w:color="auto"/>
        <w:bottom w:val="none" w:sz="0" w:space="0" w:color="auto"/>
        <w:right w:val="none" w:sz="0" w:space="0" w:color="auto"/>
      </w:divBdr>
      <w:divsChild>
        <w:div w:id="2108840867">
          <w:marLeft w:val="0"/>
          <w:marRight w:val="0"/>
          <w:marTop w:val="0"/>
          <w:marBottom w:val="0"/>
          <w:divBdr>
            <w:top w:val="none" w:sz="0" w:space="0" w:color="auto"/>
            <w:left w:val="none" w:sz="0" w:space="0" w:color="auto"/>
            <w:bottom w:val="none" w:sz="0" w:space="0" w:color="auto"/>
            <w:right w:val="none" w:sz="0" w:space="0" w:color="auto"/>
          </w:divBdr>
          <w:divsChild>
            <w:div w:id="199057803">
              <w:marLeft w:val="0"/>
              <w:marRight w:val="0"/>
              <w:marTop w:val="0"/>
              <w:marBottom w:val="0"/>
              <w:divBdr>
                <w:top w:val="none" w:sz="0" w:space="0" w:color="auto"/>
                <w:left w:val="none" w:sz="0" w:space="0" w:color="auto"/>
                <w:bottom w:val="none" w:sz="0" w:space="0" w:color="auto"/>
                <w:right w:val="none" w:sz="0" w:space="0" w:color="auto"/>
              </w:divBdr>
              <w:divsChild>
                <w:div w:id="1876961013">
                  <w:marLeft w:val="0"/>
                  <w:marRight w:val="0"/>
                  <w:marTop w:val="0"/>
                  <w:marBottom w:val="0"/>
                  <w:divBdr>
                    <w:top w:val="none" w:sz="0" w:space="0" w:color="auto"/>
                    <w:left w:val="none" w:sz="0" w:space="0" w:color="auto"/>
                    <w:bottom w:val="none" w:sz="0" w:space="0" w:color="auto"/>
                    <w:right w:val="none" w:sz="0" w:space="0" w:color="auto"/>
                  </w:divBdr>
                </w:div>
              </w:divsChild>
            </w:div>
            <w:div w:id="654720129">
              <w:marLeft w:val="0"/>
              <w:marRight w:val="0"/>
              <w:marTop w:val="0"/>
              <w:marBottom w:val="0"/>
              <w:divBdr>
                <w:top w:val="none" w:sz="0" w:space="0" w:color="auto"/>
                <w:left w:val="none" w:sz="0" w:space="0" w:color="auto"/>
                <w:bottom w:val="none" w:sz="0" w:space="0" w:color="auto"/>
                <w:right w:val="none" w:sz="0" w:space="0" w:color="auto"/>
              </w:divBdr>
              <w:divsChild>
                <w:div w:id="701511812">
                  <w:marLeft w:val="0"/>
                  <w:marRight w:val="0"/>
                  <w:marTop w:val="0"/>
                  <w:marBottom w:val="0"/>
                  <w:divBdr>
                    <w:top w:val="none" w:sz="0" w:space="0" w:color="auto"/>
                    <w:left w:val="none" w:sz="0" w:space="0" w:color="auto"/>
                    <w:bottom w:val="none" w:sz="0" w:space="0" w:color="auto"/>
                    <w:right w:val="none" w:sz="0" w:space="0" w:color="auto"/>
                  </w:divBdr>
                </w:div>
              </w:divsChild>
            </w:div>
            <w:div w:id="1575628583">
              <w:marLeft w:val="0"/>
              <w:marRight w:val="0"/>
              <w:marTop w:val="0"/>
              <w:marBottom w:val="0"/>
              <w:divBdr>
                <w:top w:val="none" w:sz="0" w:space="0" w:color="auto"/>
                <w:left w:val="none" w:sz="0" w:space="0" w:color="auto"/>
                <w:bottom w:val="none" w:sz="0" w:space="0" w:color="auto"/>
                <w:right w:val="none" w:sz="0" w:space="0" w:color="auto"/>
              </w:divBdr>
              <w:divsChild>
                <w:div w:id="12283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470597">
      <w:bodyDiv w:val="1"/>
      <w:marLeft w:val="0"/>
      <w:marRight w:val="0"/>
      <w:marTop w:val="0"/>
      <w:marBottom w:val="0"/>
      <w:divBdr>
        <w:top w:val="none" w:sz="0" w:space="0" w:color="auto"/>
        <w:left w:val="none" w:sz="0" w:space="0" w:color="auto"/>
        <w:bottom w:val="none" w:sz="0" w:space="0" w:color="auto"/>
        <w:right w:val="none" w:sz="0" w:space="0" w:color="auto"/>
      </w:divBdr>
      <w:divsChild>
        <w:div w:id="289752733">
          <w:marLeft w:val="0"/>
          <w:marRight w:val="0"/>
          <w:marTop w:val="0"/>
          <w:marBottom w:val="0"/>
          <w:divBdr>
            <w:top w:val="none" w:sz="0" w:space="0" w:color="auto"/>
            <w:left w:val="none" w:sz="0" w:space="0" w:color="auto"/>
            <w:bottom w:val="none" w:sz="0" w:space="0" w:color="auto"/>
            <w:right w:val="none" w:sz="0" w:space="0" w:color="auto"/>
          </w:divBdr>
          <w:divsChild>
            <w:div w:id="788352846">
              <w:marLeft w:val="0"/>
              <w:marRight w:val="0"/>
              <w:marTop w:val="0"/>
              <w:marBottom w:val="0"/>
              <w:divBdr>
                <w:top w:val="none" w:sz="0" w:space="0" w:color="auto"/>
                <w:left w:val="none" w:sz="0" w:space="0" w:color="auto"/>
                <w:bottom w:val="none" w:sz="0" w:space="0" w:color="auto"/>
                <w:right w:val="none" w:sz="0" w:space="0" w:color="auto"/>
              </w:divBdr>
              <w:divsChild>
                <w:div w:id="60531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627287">
      <w:bodyDiv w:val="1"/>
      <w:marLeft w:val="0"/>
      <w:marRight w:val="0"/>
      <w:marTop w:val="0"/>
      <w:marBottom w:val="0"/>
      <w:divBdr>
        <w:top w:val="none" w:sz="0" w:space="0" w:color="auto"/>
        <w:left w:val="none" w:sz="0" w:space="0" w:color="auto"/>
        <w:bottom w:val="none" w:sz="0" w:space="0" w:color="auto"/>
        <w:right w:val="none" w:sz="0" w:space="0" w:color="auto"/>
      </w:divBdr>
    </w:div>
    <w:div w:id="454905055">
      <w:bodyDiv w:val="1"/>
      <w:marLeft w:val="0"/>
      <w:marRight w:val="0"/>
      <w:marTop w:val="0"/>
      <w:marBottom w:val="0"/>
      <w:divBdr>
        <w:top w:val="none" w:sz="0" w:space="0" w:color="auto"/>
        <w:left w:val="none" w:sz="0" w:space="0" w:color="auto"/>
        <w:bottom w:val="none" w:sz="0" w:space="0" w:color="auto"/>
        <w:right w:val="none" w:sz="0" w:space="0" w:color="auto"/>
      </w:divBdr>
    </w:div>
    <w:div w:id="469858295">
      <w:bodyDiv w:val="1"/>
      <w:marLeft w:val="0"/>
      <w:marRight w:val="0"/>
      <w:marTop w:val="0"/>
      <w:marBottom w:val="0"/>
      <w:divBdr>
        <w:top w:val="none" w:sz="0" w:space="0" w:color="auto"/>
        <w:left w:val="none" w:sz="0" w:space="0" w:color="auto"/>
        <w:bottom w:val="none" w:sz="0" w:space="0" w:color="auto"/>
        <w:right w:val="none" w:sz="0" w:space="0" w:color="auto"/>
      </w:divBdr>
    </w:div>
    <w:div w:id="485436223">
      <w:bodyDiv w:val="1"/>
      <w:marLeft w:val="0"/>
      <w:marRight w:val="0"/>
      <w:marTop w:val="0"/>
      <w:marBottom w:val="0"/>
      <w:divBdr>
        <w:top w:val="none" w:sz="0" w:space="0" w:color="auto"/>
        <w:left w:val="none" w:sz="0" w:space="0" w:color="auto"/>
        <w:bottom w:val="none" w:sz="0" w:space="0" w:color="auto"/>
        <w:right w:val="none" w:sz="0" w:space="0" w:color="auto"/>
      </w:divBdr>
    </w:div>
    <w:div w:id="488642889">
      <w:bodyDiv w:val="1"/>
      <w:marLeft w:val="0"/>
      <w:marRight w:val="0"/>
      <w:marTop w:val="0"/>
      <w:marBottom w:val="0"/>
      <w:divBdr>
        <w:top w:val="none" w:sz="0" w:space="0" w:color="auto"/>
        <w:left w:val="none" w:sz="0" w:space="0" w:color="auto"/>
        <w:bottom w:val="none" w:sz="0" w:space="0" w:color="auto"/>
        <w:right w:val="none" w:sz="0" w:space="0" w:color="auto"/>
      </w:divBdr>
      <w:divsChild>
        <w:div w:id="681975462">
          <w:marLeft w:val="0"/>
          <w:marRight w:val="0"/>
          <w:marTop w:val="0"/>
          <w:marBottom w:val="0"/>
          <w:divBdr>
            <w:top w:val="none" w:sz="0" w:space="0" w:color="auto"/>
            <w:left w:val="none" w:sz="0" w:space="0" w:color="auto"/>
            <w:bottom w:val="none" w:sz="0" w:space="0" w:color="auto"/>
            <w:right w:val="none" w:sz="0" w:space="0" w:color="auto"/>
          </w:divBdr>
          <w:divsChild>
            <w:div w:id="1445075743">
              <w:marLeft w:val="0"/>
              <w:marRight w:val="0"/>
              <w:marTop w:val="0"/>
              <w:marBottom w:val="0"/>
              <w:divBdr>
                <w:top w:val="none" w:sz="0" w:space="0" w:color="auto"/>
                <w:left w:val="none" w:sz="0" w:space="0" w:color="auto"/>
                <w:bottom w:val="none" w:sz="0" w:space="0" w:color="auto"/>
                <w:right w:val="none" w:sz="0" w:space="0" w:color="auto"/>
              </w:divBdr>
              <w:divsChild>
                <w:div w:id="812452877">
                  <w:marLeft w:val="0"/>
                  <w:marRight w:val="0"/>
                  <w:marTop w:val="0"/>
                  <w:marBottom w:val="0"/>
                  <w:divBdr>
                    <w:top w:val="none" w:sz="0" w:space="0" w:color="auto"/>
                    <w:left w:val="none" w:sz="0" w:space="0" w:color="auto"/>
                    <w:bottom w:val="none" w:sz="0" w:space="0" w:color="auto"/>
                    <w:right w:val="none" w:sz="0" w:space="0" w:color="auto"/>
                  </w:divBdr>
                </w:div>
              </w:divsChild>
            </w:div>
            <w:div w:id="633680216">
              <w:marLeft w:val="0"/>
              <w:marRight w:val="0"/>
              <w:marTop w:val="0"/>
              <w:marBottom w:val="0"/>
              <w:divBdr>
                <w:top w:val="none" w:sz="0" w:space="0" w:color="auto"/>
                <w:left w:val="none" w:sz="0" w:space="0" w:color="auto"/>
                <w:bottom w:val="none" w:sz="0" w:space="0" w:color="auto"/>
                <w:right w:val="none" w:sz="0" w:space="0" w:color="auto"/>
              </w:divBdr>
              <w:divsChild>
                <w:div w:id="1947687663">
                  <w:marLeft w:val="0"/>
                  <w:marRight w:val="0"/>
                  <w:marTop w:val="0"/>
                  <w:marBottom w:val="0"/>
                  <w:divBdr>
                    <w:top w:val="none" w:sz="0" w:space="0" w:color="auto"/>
                    <w:left w:val="none" w:sz="0" w:space="0" w:color="auto"/>
                    <w:bottom w:val="none" w:sz="0" w:space="0" w:color="auto"/>
                    <w:right w:val="none" w:sz="0" w:space="0" w:color="auto"/>
                  </w:divBdr>
                </w:div>
              </w:divsChild>
            </w:div>
            <w:div w:id="1729496284">
              <w:marLeft w:val="0"/>
              <w:marRight w:val="0"/>
              <w:marTop w:val="0"/>
              <w:marBottom w:val="0"/>
              <w:divBdr>
                <w:top w:val="none" w:sz="0" w:space="0" w:color="auto"/>
                <w:left w:val="none" w:sz="0" w:space="0" w:color="auto"/>
                <w:bottom w:val="none" w:sz="0" w:space="0" w:color="auto"/>
                <w:right w:val="none" w:sz="0" w:space="0" w:color="auto"/>
              </w:divBdr>
              <w:divsChild>
                <w:div w:id="48380184">
                  <w:marLeft w:val="0"/>
                  <w:marRight w:val="0"/>
                  <w:marTop w:val="0"/>
                  <w:marBottom w:val="0"/>
                  <w:divBdr>
                    <w:top w:val="none" w:sz="0" w:space="0" w:color="auto"/>
                    <w:left w:val="none" w:sz="0" w:space="0" w:color="auto"/>
                    <w:bottom w:val="none" w:sz="0" w:space="0" w:color="auto"/>
                    <w:right w:val="none" w:sz="0" w:space="0" w:color="auto"/>
                  </w:divBdr>
                </w:div>
              </w:divsChild>
            </w:div>
            <w:div w:id="2028478566">
              <w:marLeft w:val="0"/>
              <w:marRight w:val="0"/>
              <w:marTop w:val="0"/>
              <w:marBottom w:val="0"/>
              <w:divBdr>
                <w:top w:val="none" w:sz="0" w:space="0" w:color="auto"/>
                <w:left w:val="none" w:sz="0" w:space="0" w:color="auto"/>
                <w:bottom w:val="none" w:sz="0" w:space="0" w:color="auto"/>
                <w:right w:val="none" w:sz="0" w:space="0" w:color="auto"/>
              </w:divBdr>
              <w:divsChild>
                <w:div w:id="1827090665">
                  <w:marLeft w:val="0"/>
                  <w:marRight w:val="0"/>
                  <w:marTop w:val="0"/>
                  <w:marBottom w:val="0"/>
                  <w:divBdr>
                    <w:top w:val="none" w:sz="0" w:space="0" w:color="auto"/>
                    <w:left w:val="none" w:sz="0" w:space="0" w:color="auto"/>
                    <w:bottom w:val="none" w:sz="0" w:space="0" w:color="auto"/>
                    <w:right w:val="none" w:sz="0" w:space="0" w:color="auto"/>
                  </w:divBdr>
                </w:div>
              </w:divsChild>
            </w:div>
            <w:div w:id="1570340418">
              <w:marLeft w:val="0"/>
              <w:marRight w:val="0"/>
              <w:marTop w:val="0"/>
              <w:marBottom w:val="0"/>
              <w:divBdr>
                <w:top w:val="none" w:sz="0" w:space="0" w:color="auto"/>
                <w:left w:val="none" w:sz="0" w:space="0" w:color="auto"/>
                <w:bottom w:val="none" w:sz="0" w:space="0" w:color="auto"/>
                <w:right w:val="none" w:sz="0" w:space="0" w:color="auto"/>
              </w:divBdr>
              <w:divsChild>
                <w:div w:id="1892689234">
                  <w:marLeft w:val="0"/>
                  <w:marRight w:val="0"/>
                  <w:marTop w:val="0"/>
                  <w:marBottom w:val="0"/>
                  <w:divBdr>
                    <w:top w:val="none" w:sz="0" w:space="0" w:color="auto"/>
                    <w:left w:val="none" w:sz="0" w:space="0" w:color="auto"/>
                    <w:bottom w:val="none" w:sz="0" w:space="0" w:color="auto"/>
                    <w:right w:val="none" w:sz="0" w:space="0" w:color="auto"/>
                  </w:divBdr>
                </w:div>
              </w:divsChild>
            </w:div>
            <w:div w:id="260921892">
              <w:marLeft w:val="0"/>
              <w:marRight w:val="0"/>
              <w:marTop w:val="0"/>
              <w:marBottom w:val="0"/>
              <w:divBdr>
                <w:top w:val="none" w:sz="0" w:space="0" w:color="auto"/>
                <w:left w:val="none" w:sz="0" w:space="0" w:color="auto"/>
                <w:bottom w:val="none" w:sz="0" w:space="0" w:color="auto"/>
                <w:right w:val="none" w:sz="0" w:space="0" w:color="auto"/>
              </w:divBdr>
              <w:divsChild>
                <w:div w:id="1337196668">
                  <w:marLeft w:val="0"/>
                  <w:marRight w:val="0"/>
                  <w:marTop w:val="0"/>
                  <w:marBottom w:val="0"/>
                  <w:divBdr>
                    <w:top w:val="none" w:sz="0" w:space="0" w:color="auto"/>
                    <w:left w:val="none" w:sz="0" w:space="0" w:color="auto"/>
                    <w:bottom w:val="none" w:sz="0" w:space="0" w:color="auto"/>
                    <w:right w:val="none" w:sz="0" w:space="0" w:color="auto"/>
                  </w:divBdr>
                </w:div>
              </w:divsChild>
            </w:div>
            <w:div w:id="630330092">
              <w:marLeft w:val="0"/>
              <w:marRight w:val="0"/>
              <w:marTop w:val="0"/>
              <w:marBottom w:val="0"/>
              <w:divBdr>
                <w:top w:val="none" w:sz="0" w:space="0" w:color="auto"/>
                <w:left w:val="none" w:sz="0" w:space="0" w:color="auto"/>
                <w:bottom w:val="none" w:sz="0" w:space="0" w:color="auto"/>
                <w:right w:val="none" w:sz="0" w:space="0" w:color="auto"/>
              </w:divBdr>
              <w:divsChild>
                <w:div w:id="874583863">
                  <w:marLeft w:val="0"/>
                  <w:marRight w:val="0"/>
                  <w:marTop w:val="0"/>
                  <w:marBottom w:val="0"/>
                  <w:divBdr>
                    <w:top w:val="none" w:sz="0" w:space="0" w:color="auto"/>
                    <w:left w:val="none" w:sz="0" w:space="0" w:color="auto"/>
                    <w:bottom w:val="none" w:sz="0" w:space="0" w:color="auto"/>
                    <w:right w:val="none" w:sz="0" w:space="0" w:color="auto"/>
                  </w:divBdr>
                </w:div>
              </w:divsChild>
            </w:div>
            <w:div w:id="569122148">
              <w:marLeft w:val="0"/>
              <w:marRight w:val="0"/>
              <w:marTop w:val="0"/>
              <w:marBottom w:val="0"/>
              <w:divBdr>
                <w:top w:val="none" w:sz="0" w:space="0" w:color="auto"/>
                <w:left w:val="none" w:sz="0" w:space="0" w:color="auto"/>
                <w:bottom w:val="none" w:sz="0" w:space="0" w:color="auto"/>
                <w:right w:val="none" w:sz="0" w:space="0" w:color="auto"/>
              </w:divBdr>
              <w:divsChild>
                <w:div w:id="1901599603">
                  <w:marLeft w:val="0"/>
                  <w:marRight w:val="0"/>
                  <w:marTop w:val="0"/>
                  <w:marBottom w:val="0"/>
                  <w:divBdr>
                    <w:top w:val="none" w:sz="0" w:space="0" w:color="auto"/>
                    <w:left w:val="none" w:sz="0" w:space="0" w:color="auto"/>
                    <w:bottom w:val="none" w:sz="0" w:space="0" w:color="auto"/>
                    <w:right w:val="none" w:sz="0" w:space="0" w:color="auto"/>
                  </w:divBdr>
                </w:div>
              </w:divsChild>
            </w:div>
            <w:div w:id="1379013684">
              <w:marLeft w:val="0"/>
              <w:marRight w:val="0"/>
              <w:marTop w:val="0"/>
              <w:marBottom w:val="0"/>
              <w:divBdr>
                <w:top w:val="none" w:sz="0" w:space="0" w:color="auto"/>
                <w:left w:val="none" w:sz="0" w:space="0" w:color="auto"/>
                <w:bottom w:val="none" w:sz="0" w:space="0" w:color="auto"/>
                <w:right w:val="none" w:sz="0" w:space="0" w:color="auto"/>
              </w:divBdr>
              <w:divsChild>
                <w:div w:id="109672572">
                  <w:marLeft w:val="0"/>
                  <w:marRight w:val="0"/>
                  <w:marTop w:val="0"/>
                  <w:marBottom w:val="0"/>
                  <w:divBdr>
                    <w:top w:val="none" w:sz="0" w:space="0" w:color="auto"/>
                    <w:left w:val="none" w:sz="0" w:space="0" w:color="auto"/>
                    <w:bottom w:val="none" w:sz="0" w:space="0" w:color="auto"/>
                    <w:right w:val="none" w:sz="0" w:space="0" w:color="auto"/>
                  </w:divBdr>
                </w:div>
              </w:divsChild>
            </w:div>
            <w:div w:id="201216461">
              <w:marLeft w:val="0"/>
              <w:marRight w:val="0"/>
              <w:marTop w:val="0"/>
              <w:marBottom w:val="0"/>
              <w:divBdr>
                <w:top w:val="none" w:sz="0" w:space="0" w:color="auto"/>
                <w:left w:val="none" w:sz="0" w:space="0" w:color="auto"/>
                <w:bottom w:val="none" w:sz="0" w:space="0" w:color="auto"/>
                <w:right w:val="none" w:sz="0" w:space="0" w:color="auto"/>
              </w:divBdr>
              <w:divsChild>
                <w:div w:id="517816835">
                  <w:marLeft w:val="0"/>
                  <w:marRight w:val="0"/>
                  <w:marTop w:val="0"/>
                  <w:marBottom w:val="0"/>
                  <w:divBdr>
                    <w:top w:val="none" w:sz="0" w:space="0" w:color="auto"/>
                    <w:left w:val="none" w:sz="0" w:space="0" w:color="auto"/>
                    <w:bottom w:val="none" w:sz="0" w:space="0" w:color="auto"/>
                    <w:right w:val="none" w:sz="0" w:space="0" w:color="auto"/>
                  </w:divBdr>
                </w:div>
              </w:divsChild>
            </w:div>
            <w:div w:id="2116437041">
              <w:marLeft w:val="0"/>
              <w:marRight w:val="0"/>
              <w:marTop w:val="0"/>
              <w:marBottom w:val="0"/>
              <w:divBdr>
                <w:top w:val="none" w:sz="0" w:space="0" w:color="auto"/>
                <w:left w:val="none" w:sz="0" w:space="0" w:color="auto"/>
                <w:bottom w:val="none" w:sz="0" w:space="0" w:color="auto"/>
                <w:right w:val="none" w:sz="0" w:space="0" w:color="auto"/>
              </w:divBdr>
              <w:divsChild>
                <w:div w:id="10055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30807">
          <w:marLeft w:val="0"/>
          <w:marRight w:val="0"/>
          <w:marTop w:val="0"/>
          <w:marBottom w:val="0"/>
          <w:divBdr>
            <w:top w:val="none" w:sz="0" w:space="0" w:color="auto"/>
            <w:left w:val="none" w:sz="0" w:space="0" w:color="auto"/>
            <w:bottom w:val="none" w:sz="0" w:space="0" w:color="auto"/>
            <w:right w:val="none" w:sz="0" w:space="0" w:color="auto"/>
          </w:divBdr>
          <w:divsChild>
            <w:div w:id="1370450375">
              <w:marLeft w:val="0"/>
              <w:marRight w:val="0"/>
              <w:marTop w:val="0"/>
              <w:marBottom w:val="0"/>
              <w:divBdr>
                <w:top w:val="none" w:sz="0" w:space="0" w:color="auto"/>
                <w:left w:val="none" w:sz="0" w:space="0" w:color="auto"/>
                <w:bottom w:val="none" w:sz="0" w:space="0" w:color="auto"/>
                <w:right w:val="none" w:sz="0" w:space="0" w:color="auto"/>
              </w:divBdr>
              <w:divsChild>
                <w:div w:id="1264680457">
                  <w:marLeft w:val="0"/>
                  <w:marRight w:val="0"/>
                  <w:marTop w:val="0"/>
                  <w:marBottom w:val="0"/>
                  <w:divBdr>
                    <w:top w:val="none" w:sz="0" w:space="0" w:color="auto"/>
                    <w:left w:val="none" w:sz="0" w:space="0" w:color="auto"/>
                    <w:bottom w:val="none" w:sz="0" w:space="0" w:color="auto"/>
                    <w:right w:val="none" w:sz="0" w:space="0" w:color="auto"/>
                  </w:divBdr>
                </w:div>
              </w:divsChild>
            </w:div>
            <w:div w:id="1833638980">
              <w:marLeft w:val="0"/>
              <w:marRight w:val="0"/>
              <w:marTop w:val="0"/>
              <w:marBottom w:val="0"/>
              <w:divBdr>
                <w:top w:val="none" w:sz="0" w:space="0" w:color="auto"/>
                <w:left w:val="none" w:sz="0" w:space="0" w:color="auto"/>
                <w:bottom w:val="none" w:sz="0" w:space="0" w:color="auto"/>
                <w:right w:val="none" w:sz="0" w:space="0" w:color="auto"/>
              </w:divBdr>
              <w:divsChild>
                <w:div w:id="390544331">
                  <w:marLeft w:val="0"/>
                  <w:marRight w:val="0"/>
                  <w:marTop w:val="0"/>
                  <w:marBottom w:val="0"/>
                  <w:divBdr>
                    <w:top w:val="none" w:sz="0" w:space="0" w:color="auto"/>
                    <w:left w:val="none" w:sz="0" w:space="0" w:color="auto"/>
                    <w:bottom w:val="none" w:sz="0" w:space="0" w:color="auto"/>
                    <w:right w:val="none" w:sz="0" w:space="0" w:color="auto"/>
                  </w:divBdr>
                </w:div>
              </w:divsChild>
            </w:div>
            <w:div w:id="475605566">
              <w:marLeft w:val="0"/>
              <w:marRight w:val="0"/>
              <w:marTop w:val="0"/>
              <w:marBottom w:val="0"/>
              <w:divBdr>
                <w:top w:val="none" w:sz="0" w:space="0" w:color="auto"/>
                <w:left w:val="none" w:sz="0" w:space="0" w:color="auto"/>
                <w:bottom w:val="none" w:sz="0" w:space="0" w:color="auto"/>
                <w:right w:val="none" w:sz="0" w:space="0" w:color="auto"/>
              </w:divBdr>
              <w:divsChild>
                <w:div w:id="1717268595">
                  <w:marLeft w:val="0"/>
                  <w:marRight w:val="0"/>
                  <w:marTop w:val="0"/>
                  <w:marBottom w:val="0"/>
                  <w:divBdr>
                    <w:top w:val="none" w:sz="0" w:space="0" w:color="auto"/>
                    <w:left w:val="none" w:sz="0" w:space="0" w:color="auto"/>
                    <w:bottom w:val="none" w:sz="0" w:space="0" w:color="auto"/>
                    <w:right w:val="none" w:sz="0" w:space="0" w:color="auto"/>
                  </w:divBdr>
                </w:div>
              </w:divsChild>
            </w:div>
            <w:div w:id="1369602282">
              <w:marLeft w:val="0"/>
              <w:marRight w:val="0"/>
              <w:marTop w:val="0"/>
              <w:marBottom w:val="0"/>
              <w:divBdr>
                <w:top w:val="none" w:sz="0" w:space="0" w:color="auto"/>
                <w:left w:val="none" w:sz="0" w:space="0" w:color="auto"/>
                <w:bottom w:val="none" w:sz="0" w:space="0" w:color="auto"/>
                <w:right w:val="none" w:sz="0" w:space="0" w:color="auto"/>
              </w:divBdr>
              <w:divsChild>
                <w:div w:id="841814810">
                  <w:marLeft w:val="0"/>
                  <w:marRight w:val="0"/>
                  <w:marTop w:val="0"/>
                  <w:marBottom w:val="0"/>
                  <w:divBdr>
                    <w:top w:val="none" w:sz="0" w:space="0" w:color="auto"/>
                    <w:left w:val="none" w:sz="0" w:space="0" w:color="auto"/>
                    <w:bottom w:val="none" w:sz="0" w:space="0" w:color="auto"/>
                    <w:right w:val="none" w:sz="0" w:space="0" w:color="auto"/>
                  </w:divBdr>
                </w:div>
              </w:divsChild>
            </w:div>
            <w:div w:id="777793241">
              <w:marLeft w:val="0"/>
              <w:marRight w:val="0"/>
              <w:marTop w:val="0"/>
              <w:marBottom w:val="0"/>
              <w:divBdr>
                <w:top w:val="none" w:sz="0" w:space="0" w:color="auto"/>
                <w:left w:val="none" w:sz="0" w:space="0" w:color="auto"/>
                <w:bottom w:val="none" w:sz="0" w:space="0" w:color="auto"/>
                <w:right w:val="none" w:sz="0" w:space="0" w:color="auto"/>
              </w:divBdr>
              <w:divsChild>
                <w:div w:id="1620256979">
                  <w:marLeft w:val="0"/>
                  <w:marRight w:val="0"/>
                  <w:marTop w:val="0"/>
                  <w:marBottom w:val="0"/>
                  <w:divBdr>
                    <w:top w:val="none" w:sz="0" w:space="0" w:color="auto"/>
                    <w:left w:val="none" w:sz="0" w:space="0" w:color="auto"/>
                    <w:bottom w:val="none" w:sz="0" w:space="0" w:color="auto"/>
                    <w:right w:val="none" w:sz="0" w:space="0" w:color="auto"/>
                  </w:divBdr>
                </w:div>
              </w:divsChild>
            </w:div>
            <w:div w:id="314989940">
              <w:marLeft w:val="0"/>
              <w:marRight w:val="0"/>
              <w:marTop w:val="0"/>
              <w:marBottom w:val="0"/>
              <w:divBdr>
                <w:top w:val="none" w:sz="0" w:space="0" w:color="auto"/>
                <w:left w:val="none" w:sz="0" w:space="0" w:color="auto"/>
                <w:bottom w:val="none" w:sz="0" w:space="0" w:color="auto"/>
                <w:right w:val="none" w:sz="0" w:space="0" w:color="auto"/>
              </w:divBdr>
              <w:divsChild>
                <w:div w:id="1408650196">
                  <w:marLeft w:val="0"/>
                  <w:marRight w:val="0"/>
                  <w:marTop w:val="0"/>
                  <w:marBottom w:val="0"/>
                  <w:divBdr>
                    <w:top w:val="none" w:sz="0" w:space="0" w:color="auto"/>
                    <w:left w:val="none" w:sz="0" w:space="0" w:color="auto"/>
                    <w:bottom w:val="none" w:sz="0" w:space="0" w:color="auto"/>
                    <w:right w:val="none" w:sz="0" w:space="0" w:color="auto"/>
                  </w:divBdr>
                </w:div>
              </w:divsChild>
            </w:div>
            <w:div w:id="1865512185">
              <w:marLeft w:val="0"/>
              <w:marRight w:val="0"/>
              <w:marTop w:val="0"/>
              <w:marBottom w:val="0"/>
              <w:divBdr>
                <w:top w:val="none" w:sz="0" w:space="0" w:color="auto"/>
                <w:left w:val="none" w:sz="0" w:space="0" w:color="auto"/>
                <w:bottom w:val="none" w:sz="0" w:space="0" w:color="auto"/>
                <w:right w:val="none" w:sz="0" w:space="0" w:color="auto"/>
              </w:divBdr>
              <w:divsChild>
                <w:div w:id="1424649557">
                  <w:marLeft w:val="0"/>
                  <w:marRight w:val="0"/>
                  <w:marTop w:val="0"/>
                  <w:marBottom w:val="0"/>
                  <w:divBdr>
                    <w:top w:val="none" w:sz="0" w:space="0" w:color="auto"/>
                    <w:left w:val="none" w:sz="0" w:space="0" w:color="auto"/>
                    <w:bottom w:val="none" w:sz="0" w:space="0" w:color="auto"/>
                    <w:right w:val="none" w:sz="0" w:space="0" w:color="auto"/>
                  </w:divBdr>
                </w:div>
              </w:divsChild>
            </w:div>
            <w:div w:id="685402104">
              <w:marLeft w:val="0"/>
              <w:marRight w:val="0"/>
              <w:marTop w:val="0"/>
              <w:marBottom w:val="0"/>
              <w:divBdr>
                <w:top w:val="none" w:sz="0" w:space="0" w:color="auto"/>
                <w:left w:val="none" w:sz="0" w:space="0" w:color="auto"/>
                <w:bottom w:val="none" w:sz="0" w:space="0" w:color="auto"/>
                <w:right w:val="none" w:sz="0" w:space="0" w:color="auto"/>
              </w:divBdr>
              <w:divsChild>
                <w:div w:id="701827097">
                  <w:marLeft w:val="0"/>
                  <w:marRight w:val="0"/>
                  <w:marTop w:val="0"/>
                  <w:marBottom w:val="0"/>
                  <w:divBdr>
                    <w:top w:val="none" w:sz="0" w:space="0" w:color="auto"/>
                    <w:left w:val="none" w:sz="0" w:space="0" w:color="auto"/>
                    <w:bottom w:val="none" w:sz="0" w:space="0" w:color="auto"/>
                    <w:right w:val="none" w:sz="0" w:space="0" w:color="auto"/>
                  </w:divBdr>
                </w:div>
              </w:divsChild>
            </w:div>
            <w:div w:id="759642427">
              <w:marLeft w:val="0"/>
              <w:marRight w:val="0"/>
              <w:marTop w:val="0"/>
              <w:marBottom w:val="0"/>
              <w:divBdr>
                <w:top w:val="none" w:sz="0" w:space="0" w:color="auto"/>
                <w:left w:val="none" w:sz="0" w:space="0" w:color="auto"/>
                <w:bottom w:val="none" w:sz="0" w:space="0" w:color="auto"/>
                <w:right w:val="none" w:sz="0" w:space="0" w:color="auto"/>
              </w:divBdr>
              <w:divsChild>
                <w:div w:id="1272475560">
                  <w:marLeft w:val="0"/>
                  <w:marRight w:val="0"/>
                  <w:marTop w:val="0"/>
                  <w:marBottom w:val="0"/>
                  <w:divBdr>
                    <w:top w:val="none" w:sz="0" w:space="0" w:color="auto"/>
                    <w:left w:val="none" w:sz="0" w:space="0" w:color="auto"/>
                    <w:bottom w:val="none" w:sz="0" w:space="0" w:color="auto"/>
                    <w:right w:val="none" w:sz="0" w:space="0" w:color="auto"/>
                  </w:divBdr>
                </w:div>
              </w:divsChild>
            </w:div>
            <w:div w:id="1748378065">
              <w:marLeft w:val="0"/>
              <w:marRight w:val="0"/>
              <w:marTop w:val="0"/>
              <w:marBottom w:val="0"/>
              <w:divBdr>
                <w:top w:val="none" w:sz="0" w:space="0" w:color="auto"/>
                <w:left w:val="none" w:sz="0" w:space="0" w:color="auto"/>
                <w:bottom w:val="none" w:sz="0" w:space="0" w:color="auto"/>
                <w:right w:val="none" w:sz="0" w:space="0" w:color="auto"/>
              </w:divBdr>
              <w:divsChild>
                <w:div w:id="372997188">
                  <w:marLeft w:val="0"/>
                  <w:marRight w:val="0"/>
                  <w:marTop w:val="0"/>
                  <w:marBottom w:val="0"/>
                  <w:divBdr>
                    <w:top w:val="none" w:sz="0" w:space="0" w:color="auto"/>
                    <w:left w:val="none" w:sz="0" w:space="0" w:color="auto"/>
                    <w:bottom w:val="none" w:sz="0" w:space="0" w:color="auto"/>
                    <w:right w:val="none" w:sz="0" w:space="0" w:color="auto"/>
                  </w:divBdr>
                </w:div>
              </w:divsChild>
            </w:div>
            <w:div w:id="1846700375">
              <w:marLeft w:val="0"/>
              <w:marRight w:val="0"/>
              <w:marTop w:val="0"/>
              <w:marBottom w:val="0"/>
              <w:divBdr>
                <w:top w:val="none" w:sz="0" w:space="0" w:color="auto"/>
                <w:left w:val="none" w:sz="0" w:space="0" w:color="auto"/>
                <w:bottom w:val="none" w:sz="0" w:space="0" w:color="auto"/>
                <w:right w:val="none" w:sz="0" w:space="0" w:color="auto"/>
              </w:divBdr>
              <w:divsChild>
                <w:div w:id="1525897335">
                  <w:marLeft w:val="0"/>
                  <w:marRight w:val="0"/>
                  <w:marTop w:val="0"/>
                  <w:marBottom w:val="0"/>
                  <w:divBdr>
                    <w:top w:val="none" w:sz="0" w:space="0" w:color="auto"/>
                    <w:left w:val="none" w:sz="0" w:space="0" w:color="auto"/>
                    <w:bottom w:val="none" w:sz="0" w:space="0" w:color="auto"/>
                    <w:right w:val="none" w:sz="0" w:space="0" w:color="auto"/>
                  </w:divBdr>
                </w:div>
              </w:divsChild>
            </w:div>
            <w:div w:id="1884635931">
              <w:marLeft w:val="0"/>
              <w:marRight w:val="0"/>
              <w:marTop w:val="0"/>
              <w:marBottom w:val="0"/>
              <w:divBdr>
                <w:top w:val="none" w:sz="0" w:space="0" w:color="auto"/>
                <w:left w:val="none" w:sz="0" w:space="0" w:color="auto"/>
                <w:bottom w:val="none" w:sz="0" w:space="0" w:color="auto"/>
                <w:right w:val="none" w:sz="0" w:space="0" w:color="auto"/>
              </w:divBdr>
              <w:divsChild>
                <w:div w:id="1148473593">
                  <w:marLeft w:val="0"/>
                  <w:marRight w:val="0"/>
                  <w:marTop w:val="0"/>
                  <w:marBottom w:val="0"/>
                  <w:divBdr>
                    <w:top w:val="none" w:sz="0" w:space="0" w:color="auto"/>
                    <w:left w:val="none" w:sz="0" w:space="0" w:color="auto"/>
                    <w:bottom w:val="none" w:sz="0" w:space="0" w:color="auto"/>
                    <w:right w:val="none" w:sz="0" w:space="0" w:color="auto"/>
                  </w:divBdr>
                </w:div>
              </w:divsChild>
            </w:div>
            <w:div w:id="506025196">
              <w:marLeft w:val="0"/>
              <w:marRight w:val="0"/>
              <w:marTop w:val="0"/>
              <w:marBottom w:val="0"/>
              <w:divBdr>
                <w:top w:val="none" w:sz="0" w:space="0" w:color="auto"/>
                <w:left w:val="none" w:sz="0" w:space="0" w:color="auto"/>
                <w:bottom w:val="none" w:sz="0" w:space="0" w:color="auto"/>
                <w:right w:val="none" w:sz="0" w:space="0" w:color="auto"/>
              </w:divBdr>
              <w:divsChild>
                <w:div w:id="139813625">
                  <w:marLeft w:val="0"/>
                  <w:marRight w:val="0"/>
                  <w:marTop w:val="0"/>
                  <w:marBottom w:val="0"/>
                  <w:divBdr>
                    <w:top w:val="none" w:sz="0" w:space="0" w:color="auto"/>
                    <w:left w:val="none" w:sz="0" w:space="0" w:color="auto"/>
                    <w:bottom w:val="none" w:sz="0" w:space="0" w:color="auto"/>
                    <w:right w:val="none" w:sz="0" w:space="0" w:color="auto"/>
                  </w:divBdr>
                </w:div>
              </w:divsChild>
            </w:div>
            <w:div w:id="958488707">
              <w:marLeft w:val="0"/>
              <w:marRight w:val="0"/>
              <w:marTop w:val="0"/>
              <w:marBottom w:val="0"/>
              <w:divBdr>
                <w:top w:val="none" w:sz="0" w:space="0" w:color="auto"/>
                <w:left w:val="none" w:sz="0" w:space="0" w:color="auto"/>
                <w:bottom w:val="none" w:sz="0" w:space="0" w:color="auto"/>
                <w:right w:val="none" w:sz="0" w:space="0" w:color="auto"/>
              </w:divBdr>
              <w:divsChild>
                <w:div w:id="263266441">
                  <w:marLeft w:val="0"/>
                  <w:marRight w:val="0"/>
                  <w:marTop w:val="0"/>
                  <w:marBottom w:val="0"/>
                  <w:divBdr>
                    <w:top w:val="none" w:sz="0" w:space="0" w:color="auto"/>
                    <w:left w:val="none" w:sz="0" w:space="0" w:color="auto"/>
                    <w:bottom w:val="none" w:sz="0" w:space="0" w:color="auto"/>
                    <w:right w:val="none" w:sz="0" w:space="0" w:color="auto"/>
                  </w:divBdr>
                </w:div>
              </w:divsChild>
            </w:div>
            <w:div w:id="1303001350">
              <w:marLeft w:val="0"/>
              <w:marRight w:val="0"/>
              <w:marTop w:val="0"/>
              <w:marBottom w:val="0"/>
              <w:divBdr>
                <w:top w:val="none" w:sz="0" w:space="0" w:color="auto"/>
                <w:left w:val="none" w:sz="0" w:space="0" w:color="auto"/>
                <w:bottom w:val="none" w:sz="0" w:space="0" w:color="auto"/>
                <w:right w:val="none" w:sz="0" w:space="0" w:color="auto"/>
              </w:divBdr>
              <w:divsChild>
                <w:div w:id="922105255">
                  <w:marLeft w:val="0"/>
                  <w:marRight w:val="0"/>
                  <w:marTop w:val="0"/>
                  <w:marBottom w:val="0"/>
                  <w:divBdr>
                    <w:top w:val="none" w:sz="0" w:space="0" w:color="auto"/>
                    <w:left w:val="none" w:sz="0" w:space="0" w:color="auto"/>
                    <w:bottom w:val="none" w:sz="0" w:space="0" w:color="auto"/>
                    <w:right w:val="none" w:sz="0" w:space="0" w:color="auto"/>
                  </w:divBdr>
                </w:div>
              </w:divsChild>
            </w:div>
            <w:div w:id="1487667725">
              <w:marLeft w:val="0"/>
              <w:marRight w:val="0"/>
              <w:marTop w:val="0"/>
              <w:marBottom w:val="0"/>
              <w:divBdr>
                <w:top w:val="none" w:sz="0" w:space="0" w:color="auto"/>
                <w:left w:val="none" w:sz="0" w:space="0" w:color="auto"/>
                <w:bottom w:val="none" w:sz="0" w:space="0" w:color="auto"/>
                <w:right w:val="none" w:sz="0" w:space="0" w:color="auto"/>
              </w:divBdr>
              <w:divsChild>
                <w:div w:id="609513480">
                  <w:marLeft w:val="0"/>
                  <w:marRight w:val="0"/>
                  <w:marTop w:val="0"/>
                  <w:marBottom w:val="0"/>
                  <w:divBdr>
                    <w:top w:val="none" w:sz="0" w:space="0" w:color="auto"/>
                    <w:left w:val="none" w:sz="0" w:space="0" w:color="auto"/>
                    <w:bottom w:val="none" w:sz="0" w:space="0" w:color="auto"/>
                    <w:right w:val="none" w:sz="0" w:space="0" w:color="auto"/>
                  </w:divBdr>
                </w:div>
                <w:div w:id="248123579">
                  <w:marLeft w:val="0"/>
                  <w:marRight w:val="0"/>
                  <w:marTop w:val="0"/>
                  <w:marBottom w:val="0"/>
                  <w:divBdr>
                    <w:top w:val="none" w:sz="0" w:space="0" w:color="auto"/>
                    <w:left w:val="none" w:sz="0" w:space="0" w:color="auto"/>
                    <w:bottom w:val="none" w:sz="0" w:space="0" w:color="auto"/>
                    <w:right w:val="none" w:sz="0" w:space="0" w:color="auto"/>
                  </w:divBdr>
                </w:div>
              </w:divsChild>
            </w:div>
            <w:div w:id="1079522940">
              <w:marLeft w:val="0"/>
              <w:marRight w:val="0"/>
              <w:marTop w:val="0"/>
              <w:marBottom w:val="0"/>
              <w:divBdr>
                <w:top w:val="none" w:sz="0" w:space="0" w:color="auto"/>
                <w:left w:val="none" w:sz="0" w:space="0" w:color="auto"/>
                <w:bottom w:val="none" w:sz="0" w:space="0" w:color="auto"/>
                <w:right w:val="none" w:sz="0" w:space="0" w:color="auto"/>
              </w:divBdr>
              <w:divsChild>
                <w:div w:id="104964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492664">
      <w:bodyDiv w:val="1"/>
      <w:marLeft w:val="0"/>
      <w:marRight w:val="0"/>
      <w:marTop w:val="0"/>
      <w:marBottom w:val="0"/>
      <w:divBdr>
        <w:top w:val="none" w:sz="0" w:space="0" w:color="auto"/>
        <w:left w:val="none" w:sz="0" w:space="0" w:color="auto"/>
        <w:bottom w:val="none" w:sz="0" w:space="0" w:color="auto"/>
        <w:right w:val="none" w:sz="0" w:space="0" w:color="auto"/>
      </w:divBdr>
    </w:div>
    <w:div w:id="507601931">
      <w:bodyDiv w:val="1"/>
      <w:marLeft w:val="0"/>
      <w:marRight w:val="0"/>
      <w:marTop w:val="0"/>
      <w:marBottom w:val="0"/>
      <w:divBdr>
        <w:top w:val="none" w:sz="0" w:space="0" w:color="auto"/>
        <w:left w:val="none" w:sz="0" w:space="0" w:color="auto"/>
        <w:bottom w:val="none" w:sz="0" w:space="0" w:color="auto"/>
        <w:right w:val="none" w:sz="0" w:space="0" w:color="auto"/>
      </w:divBdr>
      <w:divsChild>
        <w:div w:id="252204012">
          <w:marLeft w:val="0"/>
          <w:marRight w:val="0"/>
          <w:marTop w:val="0"/>
          <w:marBottom w:val="0"/>
          <w:divBdr>
            <w:top w:val="none" w:sz="0" w:space="0" w:color="auto"/>
            <w:left w:val="none" w:sz="0" w:space="0" w:color="auto"/>
            <w:bottom w:val="none" w:sz="0" w:space="0" w:color="auto"/>
            <w:right w:val="none" w:sz="0" w:space="0" w:color="auto"/>
          </w:divBdr>
          <w:divsChild>
            <w:div w:id="1224027950">
              <w:marLeft w:val="0"/>
              <w:marRight w:val="0"/>
              <w:marTop w:val="0"/>
              <w:marBottom w:val="0"/>
              <w:divBdr>
                <w:top w:val="none" w:sz="0" w:space="0" w:color="auto"/>
                <w:left w:val="none" w:sz="0" w:space="0" w:color="auto"/>
                <w:bottom w:val="none" w:sz="0" w:space="0" w:color="auto"/>
                <w:right w:val="none" w:sz="0" w:space="0" w:color="auto"/>
              </w:divBdr>
              <w:divsChild>
                <w:div w:id="17353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645053">
      <w:bodyDiv w:val="1"/>
      <w:marLeft w:val="0"/>
      <w:marRight w:val="0"/>
      <w:marTop w:val="0"/>
      <w:marBottom w:val="0"/>
      <w:divBdr>
        <w:top w:val="none" w:sz="0" w:space="0" w:color="auto"/>
        <w:left w:val="none" w:sz="0" w:space="0" w:color="auto"/>
        <w:bottom w:val="none" w:sz="0" w:space="0" w:color="auto"/>
        <w:right w:val="none" w:sz="0" w:space="0" w:color="auto"/>
      </w:divBdr>
    </w:div>
    <w:div w:id="534274694">
      <w:bodyDiv w:val="1"/>
      <w:marLeft w:val="0"/>
      <w:marRight w:val="0"/>
      <w:marTop w:val="0"/>
      <w:marBottom w:val="0"/>
      <w:divBdr>
        <w:top w:val="none" w:sz="0" w:space="0" w:color="auto"/>
        <w:left w:val="none" w:sz="0" w:space="0" w:color="auto"/>
        <w:bottom w:val="none" w:sz="0" w:space="0" w:color="auto"/>
        <w:right w:val="none" w:sz="0" w:space="0" w:color="auto"/>
      </w:divBdr>
    </w:div>
    <w:div w:id="549879249">
      <w:bodyDiv w:val="1"/>
      <w:marLeft w:val="0"/>
      <w:marRight w:val="0"/>
      <w:marTop w:val="0"/>
      <w:marBottom w:val="0"/>
      <w:divBdr>
        <w:top w:val="none" w:sz="0" w:space="0" w:color="auto"/>
        <w:left w:val="none" w:sz="0" w:space="0" w:color="auto"/>
        <w:bottom w:val="none" w:sz="0" w:space="0" w:color="auto"/>
        <w:right w:val="none" w:sz="0" w:space="0" w:color="auto"/>
      </w:divBdr>
      <w:divsChild>
        <w:div w:id="151532755">
          <w:marLeft w:val="0"/>
          <w:marRight w:val="0"/>
          <w:marTop w:val="0"/>
          <w:marBottom w:val="0"/>
          <w:divBdr>
            <w:top w:val="none" w:sz="0" w:space="0" w:color="auto"/>
            <w:left w:val="none" w:sz="0" w:space="0" w:color="auto"/>
            <w:bottom w:val="none" w:sz="0" w:space="0" w:color="auto"/>
            <w:right w:val="none" w:sz="0" w:space="0" w:color="auto"/>
          </w:divBdr>
          <w:divsChild>
            <w:div w:id="436021394">
              <w:marLeft w:val="0"/>
              <w:marRight w:val="0"/>
              <w:marTop w:val="0"/>
              <w:marBottom w:val="0"/>
              <w:divBdr>
                <w:top w:val="none" w:sz="0" w:space="0" w:color="auto"/>
                <w:left w:val="none" w:sz="0" w:space="0" w:color="auto"/>
                <w:bottom w:val="none" w:sz="0" w:space="0" w:color="auto"/>
                <w:right w:val="none" w:sz="0" w:space="0" w:color="auto"/>
              </w:divBdr>
              <w:divsChild>
                <w:div w:id="1664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233413">
      <w:bodyDiv w:val="1"/>
      <w:marLeft w:val="0"/>
      <w:marRight w:val="0"/>
      <w:marTop w:val="0"/>
      <w:marBottom w:val="0"/>
      <w:divBdr>
        <w:top w:val="none" w:sz="0" w:space="0" w:color="auto"/>
        <w:left w:val="none" w:sz="0" w:space="0" w:color="auto"/>
        <w:bottom w:val="none" w:sz="0" w:space="0" w:color="auto"/>
        <w:right w:val="none" w:sz="0" w:space="0" w:color="auto"/>
      </w:divBdr>
    </w:div>
    <w:div w:id="557932750">
      <w:bodyDiv w:val="1"/>
      <w:marLeft w:val="0"/>
      <w:marRight w:val="0"/>
      <w:marTop w:val="0"/>
      <w:marBottom w:val="0"/>
      <w:divBdr>
        <w:top w:val="none" w:sz="0" w:space="0" w:color="auto"/>
        <w:left w:val="none" w:sz="0" w:space="0" w:color="auto"/>
        <w:bottom w:val="none" w:sz="0" w:space="0" w:color="auto"/>
        <w:right w:val="none" w:sz="0" w:space="0" w:color="auto"/>
      </w:divBdr>
    </w:div>
    <w:div w:id="566691609">
      <w:bodyDiv w:val="1"/>
      <w:marLeft w:val="0"/>
      <w:marRight w:val="0"/>
      <w:marTop w:val="0"/>
      <w:marBottom w:val="0"/>
      <w:divBdr>
        <w:top w:val="none" w:sz="0" w:space="0" w:color="auto"/>
        <w:left w:val="none" w:sz="0" w:space="0" w:color="auto"/>
        <w:bottom w:val="none" w:sz="0" w:space="0" w:color="auto"/>
        <w:right w:val="none" w:sz="0" w:space="0" w:color="auto"/>
      </w:divBdr>
    </w:div>
    <w:div w:id="574897532">
      <w:bodyDiv w:val="1"/>
      <w:marLeft w:val="0"/>
      <w:marRight w:val="0"/>
      <w:marTop w:val="0"/>
      <w:marBottom w:val="0"/>
      <w:divBdr>
        <w:top w:val="none" w:sz="0" w:space="0" w:color="auto"/>
        <w:left w:val="none" w:sz="0" w:space="0" w:color="auto"/>
        <w:bottom w:val="none" w:sz="0" w:space="0" w:color="auto"/>
        <w:right w:val="none" w:sz="0" w:space="0" w:color="auto"/>
      </w:divBdr>
    </w:div>
    <w:div w:id="603534837">
      <w:bodyDiv w:val="1"/>
      <w:marLeft w:val="0"/>
      <w:marRight w:val="0"/>
      <w:marTop w:val="0"/>
      <w:marBottom w:val="0"/>
      <w:divBdr>
        <w:top w:val="none" w:sz="0" w:space="0" w:color="auto"/>
        <w:left w:val="none" w:sz="0" w:space="0" w:color="auto"/>
        <w:bottom w:val="none" w:sz="0" w:space="0" w:color="auto"/>
        <w:right w:val="none" w:sz="0" w:space="0" w:color="auto"/>
      </w:divBdr>
    </w:div>
    <w:div w:id="621618862">
      <w:bodyDiv w:val="1"/>
      <w:marLeft w:val="0"/>
      <w:marRight w:val="0"/>
      <w:marTop w:val="0"/>
      <w:marBottom w:val="0"/>
      <w:divBdr>
        <w:top w:val="none" w:sz="0" w:space="0" w:color="auto"/>
        <w:left w:val="none" w:sz="0" w:space="0" w:color="auto"/>
        <w:bottom w:val="none" w:sz="0" w:space="0" w:color="auto"/>
        <w:right w:val="none" w:sz="0" w:space="0" w:color="auto"/>
      </w:divBdr>
    </w:div>
    <w:div w:id="635836692">
      <w:bodyDiv w:val="1"/>
      <w:marLeft w:val="0"/>
      <w:marRight w:val="0"/>
      <w:marTop w:val="0"/>
      <w:marBottom w:val="0"/>
      <w:divBdr>
        <w:top w:val="none" w:sz="0" w:space="0" w:color="auto"/>
        <w:left w:val="none" w:sz="0" w:space="0" w:color="auto"/>
        <w:bottom w:val="none" w:sz="0" w:space="0" w:color="auto"/>
        <w:right w:val="none" w:sz="0" w:space="0" w:color="auto"/>
      </w:divBdr>
    </w:div>
    <w:div w:id="637877780">
      <w:bodyDiv w:val="1"/>
      <w:marLeft w:val="0"/>
      <w:marRight w:val="0"/>
      <w:marTop w:val="0"/>
      <w:marBottom w:val="0"/>
      <w:divBdr>
        <w:top w:val="none" w:sz="0" w:space="0" w:color="auto"/>
        <w:left w:val="none" w:sz="0" w:space="0" w:color="auto"/>
        <w:bottom w:val="none" w:sz="0" w:space="0" w:color="auto"/>
        <w:right w:val="none" w:sz="0" w:space="0" w:color="auto"/>
      </w:divBdr>
    </w:div>
    <w:div w:id="641470536">
      <w:bodyDiv w:val="1"/>
      <w:marLeft w:val="0"/>
      <w:marRight w:val="0"/>
      <w:marTop w:val="0"/>
      <w:marBottom w:val="0"/>
      <w:divBdr>
        <w:top w:val="none" w:sz="0" w:space="0" w:color="auto"/>
        <w:left w:val="none" w:sz="0" w:space="0" w:color="auto"/>
        <w:bottom w:val="none" w:sz="0" w:space="0" w:color="auto"/>
        <w:right w:val="none" w:sz="0" w:space="0" w:color="auto"/>
      </w:divBdr>
    </w:div>
    <w:div w:id="655037191">
      <w:bodyDiv w:val="1"/>
      <w:marLeft w:val="0"/>
      <w:marRight w:val="0"/>
      <w:marTop w:val="0"/>
      <w:marBottom w:val="0"/>
      <w:divBdr>
        <w:top w:val="none" w:sz="0" w:space="0" w:color="auto"/>
        <w:left w:val="none" w:sz="0" w:space="0" w:color="auto"/>
        <w:bottom w:val="none" w:sz="0" w:space="0" w:color="auto"/>
        <w:right w:val="none" w:sz="0" w:space="0" w:color="auto"/>
      </w:divBdr>
    </w:div>
    <w:div w:id="655962275">
      <w:bodyDiv w:val="1"/>
      <w:marLeft w:val="0"/>
      <w:marRight w:val="0"/>
      <w:marTop w:val="0"/>
      <w:marBottom w:val="0"/>
      <w:divBdr>
        <w:top w:val="none" w:sz="0" w:space="0" w:color="auto"/>
        <w:left w:val="none" w:sz="0" w:space="0" w:color="auto"/>
        <w:bottom w:val="none" w:sz="0" w:space="0" w:color="auto"/>
        <w:right w:val="none" w:sz="0" w:space="0" w:color="auto"/>
      </w:divBdr>
    </w:div>
    <w:div w:id="655963767">
      <w:bodyDiv w:val="1"/>
      <w:marLeft w:val="0"/>
      <w:marRight w:val="0"/>
      <w:marTop w:val="0"/>
      <w:marBottom w:val="0"/>
      <w:divBdr>
        <w:top w:val="none" w:sz="0" w:space="0" w:color="auto"/>
        <w:left w:val="none" w:sz="0" w:space="0" w:color="auto"/>
        <w:bottom w:val="none" w:sz="0" w:space="0" w:color="auto"/>
        <w:right w:val="none" w:sz="0" w:space="0" w:color="auto"/>
      </w:divBdr>
      <w:divsChild>
        <w:div w:id="1937596130">
          <w:marLeft w:val="0"/>
          <w:marRight w:val="0"/>
          <w:marTop w:val="0"/>
          <w:marBottom w:val="0"/>
          <w:divBdr>
            <w:top w:val="none" w:sz="0" w:space="0" w:color="auto"/>
            <w:left w:val="none" w:sz="0" w:space="0" w:color="auto"/>
            <w:bottom w:val="none" w:sz="0" w:space="0" w:color="auto"/>
            <w:right w:val="none" w:sz="0" w:space="0" w:color="auto"/>
          </w:divBdr>
          <w:divsChild>
            <w:div w:id="1064988543">
              <w:marLeft w:val="0"/>
              <w:marRight w:val="0"/>
              <w:marTop w:val="0"/>
              <w:marBottom w:val="0"/>
              <w:divBdr>
                <w:top w:val="none" w:sz="0" w:space="0" w:color="auto"/>
                <w:left w:val="none" w:sz="0" w:space="0" w:color="auto"/>
                <w:bottom w:val="none" w:sz="0" w:space="0" w:color="auto"/>
                <w:right w:val="none" w:sz="0" w:space="0" w:color="auto"/>
              </w:divBdr>
              <w:divsChild>
                <w:div w:id="113097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75432">
      <w:bodyDiv w:val="1"/>
      <w:marLeft w:val="0"/>
      <w:marRight w:val="0"/>
      <w:marTop w:val="0"/>
      <w:marBottom w:val="0"/>
      <w:divBdr>
        <w:top w:val="none" w:sz="0" w:space="0" w:color="auto"/>
        <w:left w:val="none" w:sz="0" w:space="0" w:color="auto"/>
        <w:bottom w:val="none" w:sz="0" w:space="0" w:color="auto"/>
        <w:right w:val="none" w:sz="0" w:space="0" w:color="auto"/>
      </w:divBdr>
      <w:divsChild>
        <w:div w:id="942497556">
          <w:marLeft w:val="0"/>
          <w:marRight w:val="0"/>
          <w:marTop w:val="0"/>
          <w:marBottom w:val="0"/>
          <w:divBdr>
            <w:top w:val="none" w:sz="0" w:space="0" w:color="auto"/>
            <w:left w:val="none" w:sz="0" w:space="0" w:color="auto"/>
            <w:bottom w:val="none" w:sz="0" w:space="0" w:color="auto"/>
            <w:right w:val="none" w:sz="0" w:space="0" w:color="auto"/>
          </w:divBdr>
          <w:divsChild>
            <w:div w:id="1120413620">
              <w:marLeft w:val="0"/>
              <w:marRight w:val="0"/>
              <w:marTop w:val="0"/>
              <w:marBottom w:val="0"/>
              <w:divBdr>
                <w:top w:val="none" w:sz="0" w:space="0" w:color="auto"/>
                <w:left w:val="none" w:sz="0" w:space="0" w:color="auto"/>
                <w:bottom w:val="none" w:sz="0" w:space="0" w:color="auto"/>
                <w:right w:val="none" w:sz="0" w:space="0" w:color="auto"/>
              </w:divBdr>
              <w:divsChild>
                <w:div w:id="128584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73891">
      <w:bodyDiv w:val="1"/>
      <w:marLeft w:val="0"/>
      <w:marRight w:val="0"/>
      <w:marTop w:val="0"/>
      <w:marBottom w:val="0"/>
      <w:divBdr>
        <w:top w:val="none" w:sz="0" w:space="0" w:color="auto"/>
        <w:left w:val="none" w:sz="0" w:space="0" w:color="auto"/>
        <w:bottom w:val="none" w:sz="0" w:space="0" w:color="auto"/>
        <w:right w:val="none" w:sz="0" w:space="0" w:color="auto"/>
      </w:divBdr>
      <w:divsChild>
        <w:div w:id="58135431">
          <w:marLeft w:val="0"/>
          <w:marRight w:val="0"/>
          <w:marTop w:val="0"/>
          <w:marBottom w:val="0"/>
          <w:divBdr>
            <w:top w:val="none" w:sz="0" w:space="0" w:color="auto"/>
            <w:left w:val="none" w:sz="0" w:space="0" w:color="auto"/>
            <w:bottom w:val="none" w:sz="0" w:space="0" w:color="auto"/>
            <w:right w:val="none" w:sz="0" w:space="0" w:color="auto"/>
          </w:divBdr>
          <w:divsChild>
            <w:div w:id="243532380">
              <w:marLeft w:val="0"/>
              <w:marRight w:val="0"/>
              <w:marTop w:val="0"/>
              <w:marBottom w:val="0"/>
              <w:divBdr>
                <w:top w:val="none" w:sz="0" w:space="0" w:color="auto"/>
                <w:left w:val="none" w:sz="0" w:space="0" w:color="auto"/>
                <w:bottom w:val="none" w:sz="0" w:space="0" w:color="auto"/>
                <w:right w:val="none" w:sz="0" w:space="0" w:color="auto"/>
              </w:divBdr>
              <w:divsChild>
                <w:div w:id="144280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633272">
      <w:bodyDiv w:val="1"/>
      <w:marLeft w:val="0"/>
      <w:marRight w:val="0"/>
      <w:marTop w:val="0"/>
      <w:marBottom w:val="0"/>
      <w:divBdr>
        <w:top w:val="none" w:sz="0" w:space="0" w:color="auto"/>
        <w:left w:val="none" w:sz="0" w:space="0" w:color="auto"/>
        <w:bottom w:val="none" w:sz="0" w:space="0" w:color="auto"/>
        <w:right w:val="none" w:sz="0" w:space="0" w:color="auto"/>
      </w:divBdr>
    </w:div>
    <w:div w:id="688524679">
      <w:bodyDiv w:val="1"/>
      <w:marLeft w:val="0"/>
      <w:marRight w:val="0"/>
      <w:marTop w:val="0"/>
      <w:marBottom w:val="0"/>
      <w:divBdr>
        <w:top w:val="none" w:sz="0" w:space="0" w:color="auto"/>
        <w:left w:val="none" w:sz="0" w:space="0" w:color="auto"/>
        <w:bottom w:val="none" w:sz="0" w:space="0" w:color="auto"/>
        <w:right w:val="none" w:sz="0" w:space="0" w:color="auto"/>
      </w:divBdr>
    </w:div>
    <w:div w:id="698822867">
      <w:bodyDiv w:val="1"/>
      <w:marLeft w:val="0"/>
      <w:marRight w:val="0"/>
      <w:marTop w:val="0"/>
      <w:marBottom w:val="0"/>
      <w:divBdr>
        <w:top w:val="none" w:sz="0" w:space="0" w:color="auto"/>
        <w:left w:val="none" w:sz="0" w:space="0" w:color="auto"/>
        <w:bottom w:val="none" w:sz="0" w:space="0" w:color="auto"/>
        <w:right w:val="none" w:sz="0" w:space="0" w:color="auto"/>
      </w:divBdr>
      <w:divsChild>
        <w:div w:id="1664895769">
          <w:marLeft w:val="0"/>
          <w:marRight w:val="0"/>
          <w:marTop w:val="0"/>
          <w:marBottom w:val="0"/>
          <w:divBdr>
            <w:top w:val="none" w:sz="0" w:space="0" w:color="auto"/>
            <w:left w:val="none" w:sz="0" w:space="0" w:color="auto"/>
            <w:bottom w:val="none" w:sz="0" w:space="0" w:color="auto"/>
            <w:right w:val="none" w:sz="0" w:space="0" w:color="auto"/>
          </w:divBdr>
          <w:divsChild>
            <w:div w:id="989556439">
              <w:marLeft w:val="0"/>
              <w:marRight w:val="0"/>
              <w:marTop w:val="0"/>
              <w:marBottom w:val="0"/>
              <w:divBdr>
                <w:top w:val="none" w:sz="0" w:space="0" w:color="auto"/>
                <w:left w:val="none" w:sz="0" w:space="0" w:color="auto"/>
                <w:bottom w:val="none" w:sz="0" w:space="0" w:color="auto"/>
                <w:right w:val="none" w:sz="0" w:space="0" w:color="auto"/>
              </w:divBdr>
              <w:divsChild>
                <w:div w:id="263653391">
                  <w:marLeft w:val="0"/>
                  <w:marRight w:val="0"/>
                  <w:marTop w:val="0"/>
                  <w:marBottom w:val="0"/>
                  <w:divBdr>
                    <w:top w:val="none" w:sz="0" w:space="0" w:color="auto"/>
                    <w:left w:val="none" w:sz="0" w:space="0" w:color="auto"/>
                    <w:bottom w:val="none" w:sz="0" w:space="0" w:color="auto"/>
                    <w:right w:val="none" w:sz="0" w:space="0" w:color="auto"/>
                  </w:divBdr>
                </w:div>
              </w:divsChild>
            </w:div>
            <w:div w:id="1447702204">
              <w:marLeft w:val="0"/>
              <w:marRight w:val="0"/>
              <w:marTop w:val="0"/>
              <w:marBottom w:val="0"/>
              <w:divBdr>
                <w:top w:val="none" w:sz="0" w:space="0" w:color="auto"/>
                <w:left w:val="none" w:sz="0" w:space="0" w:color="auto"/>
                <w:bottom w:val="none" w:sz="0" w:space="0" w:color="auto"/>
                <w:right w:val="none" w:sz="0" w:space="0" w:color="auto"/>
              </w:divBdr>
              <w:divsChild>
                <w:div w:id="1714453562">
                  <w:marLeft w:val="0"/>
                  <w:marRight w:val="0"/>
                  <w:marTop w:val="0"/>
                  <w:marBottom w:val="0"/>
                  <w:divBdr>
                    <w:top w:val="none" w:sz="0" w:space="0" w:color="auto"/>
                    <w:left w:val="none" w:sz="0" w:space="0" w:color="auto"/>
                    <w:bottom w:val="none" w:sz="0" w:space="0" w:color="auto"/>
                    <w:right w:val="none" w:sz="0" w:space="0" w:color="auto"/>
                  </w:divBdr>
                </w:div>
                <w:div w:id="1798841515">
                  <w:marLeft w:val="0"/>
                  <w:marRight w:val="0"/>
                  <w:marTop w:val="0"/>
                  <w:marBottom w:val="0"/>
                  <w:divBdr>
                    <w:top w:val="none" w:sz="0" w:space="0" w:color="auto"/>
                    <w:left w:val="none" w:sz="0" w:space="0" w:color="auto"/>
                    <w:bottom w:val="none" w:sz="0" w:space="0" w:color="auto"/>
                    <w:right w:val="none" w:sz="0" w:space="0" w:color="auto"/>
                  </w:divBdr>
                </w:div>
              </w:divsChild>
            </w:div>
            <w:div w:id="2128699531">
              <w:marLeft w:val="0"/>
              <w:marRight w:val="0"/>
              <w:marTop w:val="0"/>
              <w:marBottom w:val="0"/>
              <w:divBdr>
                <w:top w:val="none" w:sz="0" w:space="0" w:color="auto"/>
                <w:left w:val="none" w:sz="0" w:space="0" w:color="auto"/>
                <w:bottom w:val="none" w:sz="0" w:space="0" w:color="auto"/>
                <w:right w:val="none" w:sz="0" w:space="0" w:color="auto"/>
              </w:divBdr>
              <w:divsChild>
                <w:div w:id="179656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24733">
      <w:bodyDiv w:val="1"/>
      <w:marLeft w:val="0"/>
      <w:marRight w:val="0"/>
      <w:marTop w:val="0"/>
      <w:marBottom w:val="0"/>
      <w:divBdr>
        <w:top w:val="none" w:sz="0" w:space="0" w:color="auto"/>
        <w:left w:val="none" w:sz="0" w:space="0" w:color="auto"/>
        <w:bottom w:val="none" w:sz="0" w:space="0" w:color="auto"/>
        <w:right w:val="none" w:sz="0" w:space="0" w:color="auto"/>
      </w:divBdr>
    </w:div>
    <w:div w:id="751316277">
      <w:bodyDiv w:val="1"/>
      <w:marLeft w:val="0"/>
      <w:marRight w:val="0"/>
      <w:marTop w:val="0"/>
      <w:marBottom w:val="0"/>
      <w:divBdr>
        <w:top w:val="none" w:sz="0" w:space="0" w:color="auto"/>
        <w:left w:val="none" w:sz="0" w:space="0" w:color="auto"/>
        <w:bottom w:val="none" w:sz="0" w:space="0" w:color="auto"/>
        <w:right w:val="none" w:sz="0" w:space="0" w:color="auto"/>
      </w:divBdr>
    </w:div>
    <w:div w:id="751700489">
      <w:bodyDiv w:val="1"/>
      <w:marLeft w:val="0"/>
      <w:marRight w:val="0"/>
      <w:marTop w:val="0"/>
      <w:marBottom w:val="0"/>
      <w:divBdr>
        <w:top w:val="none" w:sz="0" w:space="0" w:color="auto"/>
        <w:left w:val="none" w:sz="0" w:space="0" w:color="auto"/>
        <w:bottom w:val="none" w:sz="0" w:space="0" w:color="auto"/>
        <w:right w:val="none" w:sz="0" w:space="0" w:color="auto"/>
      </w:divBdr>
    </w:div>
    <w:div w:id="751707656">
      <w:bodyDiv w:val="1"/>
      <w:marLeft w:val="0"/>
      <w:marRight w:val="0"/>
      <w:marTop w:val="0"/>
      <w:marBottom w:val="0"/>
      <w:divBdr>
        <w:top w:val="none" w:sz="0" w:space="0" w:color="auto"/>
        <w:left w:val="none" w:sz="0" w:space="0" w:color="auto"/>
        <w:bottom w:val="none" w:sz="0" w:space="0" w:color="auto"/>
        <w:right w:val="none" w:sz="0" w:space="0" w:color="auto"/>
      </w:divBdr>
    </w:div>
    <w:div w:id="757479281">
      <w:bodyDiv w:val="1"/>
      <w:marLeft w:val="0"/>
      <w:marRight w:val="0"/>
      <w:marTop w:val="0"/>
      <w:marBottom w:val="0"/>
      <w:divBdr>
        <w:top w:val="none" w:sz="0" w:space="0" w:color="auto"/>
        <w:left w:val="none" w:sz="0" w:space="0" w:color="auto"/>
        <w:bottom w:val="none" w:sz="0" w:space="0" w:color="auto"/>
        <w:right w:val="none" w:sz="0" w:space="0" w:color="auto"/>
      </w:divBdr>
      <w:divsChild>
        <w:div w:id="915893050">
          <w:marLeft w:val="0"/>
          <w:marRight w:val="0"/>
          <w:marTop w:val="0"/>
          <w:marBottom w:val="0"/>
          <w:divBdr>
            <w:top w:val="none" w:sz="0" w:space="0" w:color="auto"/>
            <w:left w:val="none" w:sz="0" w:space="0" w:color="auto"/>
            <w:bottom w:val="none" w:sz="0" w:space="0" w:color="auto"/>
            <w:right w:val="none" w:sz="0" w:space="0" w:color="auto"/>
          </w:divBdr>
          <w:divsChild>
            <w:div w:id="1564179616">
              <w:marLeft w:val="0"/>
              <w:marRight w:val="0"/>
              <w:marTop w:val="0"/>
              <w:marBottom w:val="0"/>
              <w:divBdr>
                <w:top w:val="none" w:sz="0" w:space="0" w:color="auto"/>
                <w:left w:val="none" w:sz="0" w:space="0" w:color="auto"/>
                <w:bottom w:val="none" w:sz="0" w:space="0" w:color="auto"/>
                <w:right w:val="none" w:sz="0" w:space="0" w:color="auto"/>
              </w:divBdr>
              <w:divsChild>
                <w:div w:id="17226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260682">
      <w:bodyDiv w:val="1"/>
      <w:marLeft w:val="0"/>
      <w:marRight w:val="0"/>
      <w:marTop w:val="0"/>
      <w:marBottom w:val="0"/>
      <w:divBdr>
        <w:top w:val="none" w:sz="0" w:space="0" w:color="auto"/>
        <w:left w:val="none" w:sz="0" w:space="0" w:color="auto"/>
        <w:bottom w:val="none" w:sz="0" w:space="0" w:color="auto"/>
        <w:right w:val="none" w:sz="0" w:space="0" w:color="auto"/>
      </w:divBdr>
    </w:div>
    <w:div w:id="787089498">
      <w:bodyDiv w:val="1"/>
      <w:marLeft w:val="0"/>
      <w:marRight w:val="0"/>
      <w:marTop w:val="0"/>
      <w:marBottom w:val="0"/>
      <w:divBdr>
        <w:top w:val="none" w:sz="0" w:space="0" w:color="auto"/>
        <w:left w:val="none" w:sz="0" w:space="0" w:color="auto"/>
        <w:bottom w:val="none" w:sz="0" w:space="0" w:color="auto"/>
        <w:right w:val="none" w:sz="0" w:space="0" w:color="auto"/>
      </w:divBdr>
    </w:div>
    <w:div w:id="790586372">
      <w:bodyDiv w:val="1"/>
      <w:marLeft w:val="0"/>
      <w:marRight w:val="0"/>
      <w:marTop w:val="0"/>
      <w:marBottom w:val="0"/>
      <w:divBdr>
        <w:top w:val="none" w:sz="0" w:space="0" w:color="auto"/>
        <w:left w:val="none" w:sz="0" w:space="0" w:color="auto"/>
        <w:bottom w:val="none" w:sz="0" w:space="0" w:color="auto"/>
        <w:right w:val="none" w:sz="0" w:space="0" w:color="auto"/>
      </w:divBdr>
    </w:div>
    <w:div w:id="796873461">
      <w:bodyDiv w:val="1"/>
      <w:marLeft w:val="0"/>
      <w:marRight w:val="0"/>
      <w:marTop w:val="0"/>
      <w:marBottom w:val="0"/>
      <w:divBdr>
        <w:top w:val="none" w:sz="0" w:space="0" w:color="auto"/>
        <w:left w:val="none" w:sz="0" w:space="0" w:color="auto"/>
        <w:bottom w:val="none" w:sz="0" w:space="0" w:color="auto"/>
        <w:right w:val="none" w:sz="0" w:space="0" w:color="auto"/>
      </w:divBdr>
    </w:div>
    <w:div w:id="797143170">
      <w:bodyDiv w:val="1"/>
      <w:marLeft w:val="0"/>
      <w:marRight w:val="0"/>
      <w:marTop w:val="0"/>
      <w:marBottom w:val="0"/>
      <w:divBdr>
        <w:top w:val="none" w:sz="0" w:space="0" w:color="auto"/>
        <w:left w:val="none" w:sz="0" w:space="0" w:color="auto"/>
        <w:bottom w:val="none" w:sz="0" w:space="0" w:color="auto"/>
        <w:right w:val="none" w:sz="0" w:space="0" w:color="auto"/>
      </w:divBdr>
    </w:div>
    <w:div w:id="797383311">
      <w:bodyDiv w:val="1"/>
      <w:marLeft w:val="0"/>
      <w:marRight w:val="0"/>
      <w:marTop w:val="0"/>
      <w:marBottom w:val="0"/>
      <w:divBdr>
        <w:top w:val="none" w:sz="0" w:space="0" w:color="auto"/>
        <w:left w:val="none" w:sz="0" w:space="0" w:color="auto"/>
        <w:bottom w:val="none" w:sz="0" w:space="0" w:color="auto"/>
        <w:right w:val="none" w:sz="0" w:space="0" w:color="auto"/>
      </w:divBdr>
    </w:div>
    <w:div w:id="814686523">
      <w:bodyDiv w:val="1"/>
      <w:marLeft w:val="0"/>
      <w:marRight w:val="0"/>
      <w:marTop w:val="0"/>
      <w:marBottom w:val="0"/>
      <w:divBdr>
        <w:top w:val="none" w:sz="0" w:space="0" w:color="auto"/>
        <w:left w:val="none" w:sz="0" w:space="0" w:color="auto"/>
        <w:bottom w:val="none" w:sz="0" w:space="0" w:color="auto"/>
        <w:right w:val="none" w:sz="0" w:space="0" w:color="auto"/>
      </w:divBdr>
      <w:divsChild>
        <w:div w:id="615914172">
          <w:marLeft w:val="0"/>
          <w:marRight w:val="0"/>
          <w:marTop w:val="0"/>
          <w:marBottom w:val="0"/>
          <w:divBdr>
            <w:top w:val="none" w:sz="0" w:space="0" w:color="auto"/>
            <w:left w:val="none" w:sz="0" w:space="0" w:color="auto"/>
            <w:bottom w:val="none" w:sz="0" w:space="0" w:color="auto"/>
            <w:right w:val="none" w:sz="0" w:space="0" w:color="auto"/>
          </w:divBdr>
          <w:divsChild>
            <w:div w:id="10301104">
              <w:marLeft w:val="0"/>
              <w:marRight w:val="0"/>
              <w:marTop w:val="0"/>
              <w:marBottom w:val="0"/>
              <w:divBdr>
                <w:top w:val="none" w:sz="0" w:space="0" w:color="auto"/>
                <w:left w:val="none" w:sz="0" w:space="0" w:color="auto"/>
                <w:bottom w:val="none" w:sz="0" w:space="0" w:color="auto"/>
                <w:right w:val="none" w:sz="0" w:space="0" w:color="auto"/>
              </w:divBdr>
              <w:divsChild>
                <w:div w:id="94739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18167">
      <w:bodyDiv w:val="1"/>
      <w:marLeft w:val="0"/>
      <w:marRight w:val="0"/>
      <w:marTop w:val="0"/>
      <w:marBottom w:val="0"/>
      <w:divBdr>
        <w:top w:val="none" w:sz="0" w:space="0" w:color="auto"/>
        <w:left w:val="none" w:sz="0" w:space="0" w:color="auto"/>
        <w:bottom w:val="none" w:sz="0" w:space="0" w:color="auto"/>
        <w:right w:val="none" w:sz="0" w:space="0" w:color="auto"/>
      </w:divBdr>
    </w:div>
    <w:div w:id="839808560">
      <w:bodyDiv w:val="1"/>
      <w:marLeft w:val="0"/>
      <w:marRight w:val="0"/>
      <w:marTop w:val="0"/>
      <w:marBottom w:val="0"/>
      <w:divBdr>
        <w:top w:val="none" w:sz="0" w:space="0" w:color="auto"/>
        <w:left w:val="none" w:sz="0" w:space="0" w:color="auto"/>
        <w:bottom w:val="none" w:sz="0" w:space="0" w:color="auto"/>
        <w:right w:val="none" w:sz="0" w:space="0" w:color="auto"/>
      </w:divBdr>
    </w:div>
    <w:div w:id="852840229">
      <w:bodyDiv w:val="1"/>
      <w:marLeft w:val="0"/>
      <w:marRight w:val="0"/>
      <w:marTop w:val="0"/>
      <w:marBottom w:val="0"/>
      <w:divBdr>
        <w:top w:val="none" w:sz="0" w:space="0" w:color="auto"/>
        <w:left w:val="none" w:sz="0" w:space="0" w:color="auto"/>
        <w:bottom w:val="none" w:sz="0" w:space="0" w:color="auto"/>
        <w:right w:val="none" w:sz="0" w:space="0" w:color="auto"/>
      </w:divBdr>
      <w:divsChild>
        <w:div w:id="535968141">
          <w:marLeft w:val="0"/>
          <w:marRight w:val="0"/>
          <w:marTop w:val="0"/>
          <w:marBottom w:val="0"/>
          <w:divBdr>
            <w:top w:val="none" w:sz="0" w:space="0" w:color="auto"/>
            <w:left w:val="none" w:sz="0" w:space="0" w:color="auto"/>
            <w:bottom w:val="none" w:sz="0" w:space="0" w:color="auto"/>
            <w:right w:val="none" w:sz="0" w:space="0" w:color="auto"/>
          </w:divBdr>
          <w:divsChild>
            <w:div w:id="1267928960">
              <w:marLeft w:val="0"/>
              <w:marRight w:val="0"/>
              <w:marTop w:val="0"/>
              <w:marBottom w:val="0"/>
              <w:divBdr>
                <w:top w:val="none" w:sz="0" w:space="0" w:color="auto"/>
                <w:left w:val="none" w:sz="0" w:space="0" w:color="auto"/>
                <w:bottom w:val="none" w:sz="0" w:space="0" w:color="auto"/>
                <w:right w:val="none" w:sz="0" w:space="0" w:color="auto"/>
              </w:divBdr>
              <w:divsChild>
                <w:div w:id="1096094189">
                  <w:marLeft w:val="0"/>
                  <w:marRight w:val="0"/>
                  <w:marTop w:val="0"/>
                  <w:marBottom w:val="0"/>
                  <w:divBdr>
                    <w:top w:val="none" w:sz="0" w:space="0" w:color="auto"/>
                    <w:left w:val="none" w:sz="0" w:space="0" w:color="auto"/>
                    <w:bottom w:val="none" w:sz="0" w:space="0" w:color="auto"/>
                    <w:right w:val="none" w:sz="0" w:space="0" w:color="auto"/>
                  </w:divBdr>
                </w:div>
              </w:divsChild>
            </w:div>
            <w:div w:id="1378312453">
              <w:marLeft w:val="0"/>
              <w:marRight w:val="0"/>
              <w:marTop w:val="0"/>
              <w:marBottom w:val="0"/>
              <w:divBdr>
                <w:top w:val="none" w:sz="0" w:space="0" w:color="auto"/>
                <w:left w:val="none" w:sz="0" w:space="0" w:color="auto"/>
                <w:bottom w:val="none" w:sz="0" w:space="0" w:color="auto"/>
                <w:right w:val="none" w:sz="0" w:space="0" w:color="auto"/>
              </w:divBdr>
              <w:divsChild>
                <w:div w:id="1023898728">
                  <w:marLeft w:val="0"/>
                  <w:marRight w:val="0"/>
                  <w:marTop w:val="0"/>
                  <w:marBottom w:val="0"/>
                  <w:divBdr>
                    <w:top w:val="none" w:sz="0" w:space="0" w:color="auto"/>
                    <w:left w:val="none" w:sz="0" w:space="0" w:color="auto"/>
                    <w:bottom w:val="none" w:sz="0" w:space="0" w:color="auto"/>
                    <w:right w:val="none" w:sz="0" w:space="0" w:color="auto"/>
                  </w:divBdr>
                </w:div>
              </w:divsChild>
            </w:div>
            <w:div w:id="1426072452">
              <w:marLeft w:val="0"/>
              <w:marRight w:val="0"/>
              <w:marTop w:val="0"/>
              <w:marBottom w:val="0"/>
              <w:divBdr>
                <w:top w:val="none" w:sz="0" w:space="0" w:color="auto"/>
                <w:left w:val="none" w:sz="0" w:space="0" w:color="auto"/>
                <w:bottom w:val="none" w:sz="0" w:space="0" w:color="auto"/>
                <w:right w:val="none" w:sz="0" w:space="0" w:color="auto"/>
              </w:divBdr>
              <w:divsChild>
                <w:div w:id="58395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93186">
          <w:marLeft w:val="0"/>
          <w:marRight w:val="0"/>
          <w:marTop w:val="0"/>
          <w:marBottom w:val="0"/>
          <w:divBdr>
            <w:top w:val="none" w:sz="0" w:space="0" w:color="auto"/>
            <w:left w:val="none" w:sz="0" w:space="0" w:color="auto"/>
            <w:bottom w:val="none" w:sz="0" w:space="0" w:color="auto"/>
            <w:right w:val="none" w:sz="0" w:space="0" w:color="auto"/>
          </w:divBdr>
          <w:divsChild>
            <w:div w:id="1645618946">
              <w:marLeft w:val="0"/>
              <w:marRight w:val="0"/>
              <w:marTop w:val="0"/>
              <w:marBottom w:val="0"/>
              <w:divBdr>
                <w:top w:val="none" w:sz="0" w:space="0" w:color="auto"/>
                <w:left w:val="none" w:sz="0" w:space="0" w:color="auto"/>
                <w:bottom w:val="none" w:sz="0" w:space="0" w:color="auto"/>
                <w:right w:val="none" w:sz="0" w:space="0" w:color="auto"/>
              </w:divBdr>
              <w:divsChild>
                <w:div w:id="1860384881">
                  <w:marLeft w:val="0"/>
                  <w:marRight w:val="0"/>
                  <w:marTop w:val="0"/>
                  <w:marBottom w:val="0"/>
                  <w:divBdr>
                    <w:top w:val="none" w:sz="0" w:space="0" w:color="auto"/>
                    <w:left w:val="none" w:sz="0" w:space="0" w:color="auto"/>
                    <w:bottom w:val="none" w:sz="0" w:space="0" w:color="auto"/>
                    <w:right w:val="none" w:sz="0" w:space="0" w:color="auto"/>
                  </w:divBdr>
                </w:div>
              </w:divsChild>
            </w:div>
            <w:div w:id="429937709">
              <w:marLeft w:val="0"/>
              <w:marRight w:val="0"/>
              <w:marTop w:val="0"/>
              <w:marBottom w:val="0"/>
              <w:divBdr>
                <w:top w:val="none" w:sz="0" w:space="0" w:color="auto"/>
                <w:left w:val="none" w:sz="0" w:space="0" w:color="auto"/>
                <w:bottom w:val="none" w:sz="0" w:space="0" w:color="auto"/>
                <w:right w:val="none" w:sz="0" w:space="0" w:color="auto"/>
              </w:divBdr>
              <w:divsChild>
                <w:div w:id="191963357">
                  <w:marLeft w:val="0"/>
                  <w:marRight w:val="0"/>
                  <w:marTop w:val="0"/>
                  <w:marBottom w:val="0"/>
                  <w:divBdr>
                    <w:top w:val="none" w:sz="0" w:space="0" w:color="auto"/>
                    <w:left w:val="none" w:sz="0" w:space="0" w:color="auto"/>
                    <w:bottom w:val="none" w:sz="0" w:space="0" w:color="auto"/>
                    <w:right w:val="none" w:sz="0" w:space="0" w:color="auto"/>
                  </w:divBdr>
                </w:div>
                <w:div w:id="131406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957176">
      <w:bodyDiv w:val="1"/>
      <w:marLeft w:val="0"/>
      <w:marRight w:val="0"/>
      <w:marTop w:val="0"/>
      <w:marBottom w:val="0"/>
      <w:divBdr>
        <w:top w:val="none" w:sz="0" w:space="0" w:color="auto"/>
        <w:left w:val="none" w:sz="0" w:space="0" w:color="auto"/>
        <w:bottom w:val="none" w:sz="0" w:space="0" w:color="auto"/>
        <w:right w:val="none" w:sz="0" w:space="0" w:color="auto"/>
      </w:divBdr>
    </w:div>
    <w:div w:id="868757643">
      <w:bodyDiv w:val="1"/>
      <w:marLeft w:val="0"/>
      <w:marRight w:val="0"/>
      <w:marTop w:val="0"/>
      <w:marBottom w:val="0"/>
      <w:divBdr>
        <w:top w:val="none" w:sz="0" w:space="0" w:color="auto"/>
        <w:left w:val="none" w:sz="0" w:space="0" w:color="auto"/>
        <w:bottom w:val="none" w:sz="0" w:space="0" w:color="auto"/>
        <w:right w:val="none" w:sz="0" w:space="0" w:color="auto"/>
      </w:divBdr>
    </w:div>
    <w:div w:id="870649486">
      <w:bodyDiv w:val="1"/>
      <w:marLeft w:val="0"/>
      <w:marRight w:val="0"/>
      <w:marTop w:val="0"/>
      <w:marBottom w:val="0"/>
      <w:divBdr>
        <w:top w:val="none" w:sz="0" w:space="0" w:color="auto"/>
        <w:left w:val="none" w:sz="0" w:space="0" w:color="auto"/>
        <w:bottom w:val="none" w:sz="0" w:space="0" w:color="auto"/>
        <w:right w:val="none" w:sz="0" w:space="0" w:color="auto"/>
      </w:divBdr>
    </w:div>
    <w:div w:id="884364819">
      <w:bodyDiv w:val="1"/>
      <w:marLeft w:val="0"/>
      <w:marRight w:val="0"/>
      <w:marTop w:val="0"/>
      <w:marBottom w:val="0"/>
      <w:divBdr>
        <w:top w:val="none" w:sz="0" w:space="0" w:color="auto"/>
        <w:left w:val="none" w:sz="0" w:space="0" w:color="auto"/>
        <w:bottom w:val="none" w:sz="0" w:space="0" w:color="auto"/>
        <w:right w:val="none" w:sz="0" w:space="0" w:color="auto"/>
      </w:divBdr>
    </w:div>
    <w:div w:id="900597845">
      <w:bodyDiv w:val="1"/>
      <w:marLeft w:val="0"/>
      <w:marRight w:val="0"/>
      <w:marTop w:val="0"/>
      <w:marBottom w:val="0"/>
      <w:divBdr>
        <w:top w:val="none" w:sz="0" w:space="0" w:color="auto"/>
        <w:left w:val="none" w:sz="0" w:space="0" w:color="auto"/>
        <w:bottom w:val="none" w:sz="0" w:space="0" w:color="auto"/>
        <w:right w:val="none" w:sz="0" w:space="0" w:color="auto"/>
      </w:divBdr>
      <w:divsChild>
        <w:div w:id="1944608846">
          <w:marLeft w:val="0"/>
          <w:marRight w:val="0"/>
          <w:marTop w:val="0"/>
          <w:marBottom w:val="0"/>
          <w:divBdr>
            <w:top w:val="none" w:sz="0" w:space="0" w:color="auto"/>
            <w:left w:val="none" w:sz="0" w:space="0" w:color="auto"/>
            <w:bottom w:val="none" w:sz="0" w:space="0" w:color="auto"/>
            <w:right w:val="none" w:sz="0" w:space="0" w:color="auto"/>
          </w:divBdr>
          <w:divsChild>
            <w:div w:id="370610907">
              <w:marLeft w:val="0"/>
              <w:marRight w:val="0"/>
              <w:marTop w:val="0"/>
              <w:marBottom w:val="0"/>
              <w:divBdr>
                <w:top w:val="none" w:sz="0" w:space="0" w:color="auto"/>
                <w:left w:val="none" w:sz="0" w:space="0" w:color="auto"/>
                <w:bottom w:val="none" w:sz="0" w:space="0" w:color="auto"/>
                <w:right w:val="none" w:sz="0" w:space="0" w:color="auto"/>
              </w:divBdr>
              <w:divsChild>
                <w:div w:id="175357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339164">
      <w:bodyDiv w:val="1"/>
      <w:marLeft w:val="0"/>
      <w:marRight w:val="0"/>
      <w:marTop w:val="0"/>
      <w:marBottom w:val="0"/>
      <w:divBdr>
        <w:top w:val="none" w:sz="0" w:space="0" w:color="auto"/>
        <w:left w:val="none" w:sz="0" w:space="0" w:color="auto"/>
        <w:bottom w:val="none" w:sz="0" w:space="0" w:color="auto"/>
        <w:right w:val="none" w:sz="0" w:space="0" w:color="auto"/>
      </w:divBdr>
    </w:div>
    <w:div w:id="912663588">
      <w:bodyDiv w:val="1"/>
      <w:marLeft w:val="0"/>
      <w:marRight w:val="0"/>
      <w:marTop w:val="0"/>
      <w:marBottom w:val="0"/>
      <w:divBdr>
        <w:top w:val="none" w:sz="0" w:space="0" w:color="auto"/>
        <w:left w:val="none" w:sz="0" w:space="0" w:color="auto"/>
        <w:bottom w:val="none" w:sz="0" w:space="0" w:color="auto"/>
        <w:right w:val="none" w:sz="0" w:space="0" w:color="auto"/>
      </w:divBdr>
      <w:divsChild>
        <w:div w:id="1984502400">
          <w:marLeft w:val="0"/>
          <w:marRight w:val="0"/>
          <w:marTop w:val="0"/>
          <w:marBottom w:val="0"/>
          <w:divBdr>
            <w:top w:val="none" w:sz="0" w:space="0" w:color="auto"/>
            <w:left w:val="none" w:sz="0" w:space="0" w:color="auto"/>
            <w:bottom w:val="none" w:sz="0" w:space="0" w:color="auto"/>
            <w:right w:val="none" w:sz="0" w:space="0" w:color="auto"/>
          </w:divBdr>
          <w:divsChild>
            <w:div w:id="143011479">
              <w:marLeft w:val="0"/>
              <w:marRight w:val="0"/>
              <w:marTop w:val="0"/>
              <w:marBottom w:val="0"/>
              <w:divBdr>
                <w:top w:val="none" w:sz="0" w:space="0" w:color="auto"/>
                <w:left w:val="none" w:sz="0" w:space="0" w:color="auto"/>
                <w:bottom w:val="none" w:sz="0" w:space="0" w:color="auto"/>
                <w:right w:val="none" w:sz="0" w:space="0" w:color="auto"/>
              </w:divBdr>
              <w:divsChild>
                <w:div w:id="668943288">
                  <w:marLeft w:val="0"/>
                  <w:marRight w:val="0"/>
                  <w:marTop w:val="0"/>
                  <w:marBottom w:val="0"/>
                  <w:divBdr>
                    <w:top w:val="none" w:sz="0" w:space="0" w:color="auto"/>
                    <w:left w:val="none" w:sz="0" w:space="0" w:color="auto"/>
                    <w:bottom w:val="none" w:sz="0" w:space="0" w:color="auto"/>
                    <w:right w:val="none" w:sz="0" w:space="0" w:color="auto"/>
                  </w:divBdr>
                </w:div>
              </w:divsChild>
            </w:div>
            <w:div w:id="1553809089">
              <w:marLeft w:val="0"/>
              <w:marRight w:val="0"/>
              <w:marTop w:val="0"/>
              <w:marBottom w:val="0"/>
              <w:divBdr>
                <w:top w:val="none" w:sz="0" w:space="0" w:color="auto"/>
                <w:left w:val="none" w:sz="0" w:space="0" w:color="auto"/>
                <w:bottom w:val="none" w:sz="0" w:space="0" w:color="auto"/>
                <w:right w:val="none" w:sz="0" w:space="0" w:color="auto"/>
              </w:divBdr>
              <w:divsChild>
                <w:div w:id="2078093528">
                  <w:marLeft w:val="0"/>
                  <w:marRight w:val="0"/>
                  <w:marTop w:val="0"/>
                  <w:marBottom w:val="0"/>
                  <w:divBdr>
                    <w:top w:val="none" w:sz="0" w:space="0" w:color="auto"/>
                    <w:left w:val="none" w:sz="0" w:space="0" w:color="auto"/>
                    <w:bottom w:val="none" w:sz="0" w:space="0" w:color="auto"/>
                    <w:right w:val="none" w:sz="0" w:space="0" w:color="auto"/>
                  </w:divBdr>
                </w:div>
              </w:divsChild>
            </w:div>
            <w:div w:id="1515610606">
              <w:marLeft w:val="0"/>
              <w:marRight w:val="0"/>
              <w:marTop w:val="0"/>
              <w:marBottom w:val="0"/>
              <w:divBdr>
                <w:top w:val="none" w:sz="0" w:space="0" w:color="auto"/>
                <w:left w:val="none" w:sz="0" w:space="0" w:color="auto"/>
                <w:bottom w:val="none" w:sz="0" w:space="0" w:color="auto"/>
                <w:right w:val="none" w:sz="0" w:space="0" w:color="auto"/>
              </w:divBdr>
              <w:divsChild>
                <w:div w:id="2118477667">
                  <w:marLeft w:val="0"/>
                  <w:marRight w:val="0"/>
                  <w:marTop w:val="0"/>
                  <w:marBottom w:val="0"/>
                  <w:divBdr>
                    <w:top w:val="none" w:sz="0" w:space="0" w:color="auto"/>
                    <w:left w:val="none" w:sz="0" w:space="0" w:color="auto"/>
                    <w:bottom w:val="none" w:sz="0" w:space="0" w:color="auto"/>
                    <w:right w:val="none" w:sz="0" w:space="0" w:color="auto"/>
                  </w:divBdr>
                </w:div>
              </w:divsChild>
            </w:div>
            <w:div w:id="884297173">
              <w:marLeft w:val="0"/>
              <w:marRight w:val="0"/>
              <w:marTop w:val="0"/>
              <w:marBottom w:val="0"/>
              <w:divBdr>
                <w:top w:val="none" w:sz="0" w:space="0" w:color="auto"/>
                <w:left w:val="none" w:sz="0" w:space="0" w:color="auto"/>
                <w:bottom w:val="none" w:sz="0" w:space="0" w:color="auto"/>
                <w:right w:val="none" w:sz="0" w:space="0" w:color="auto"/>
              </w:divBdr>
              <w:divsChild>
                <w:div w:id="400954881">
                  <w:marLeft w:val="0"/>
                  <w:marRight w:val="0"/>
                  <w:marTop w:val="0"/>
                  <w:marBottom w:val="0"/>
                  <w:divBdr>
                    <w:top w:val="none" w:sz="0" w:space="0" w:color="auto"/>
                    <w:left w:val="none" w:sz="0" w:space="0" w:color="auto"/>
                    <w:bottom w:val="none" w:sz="0" w:space="0" w:color="auto"/>
                    <w:right w:val="none" w:sz="0" w:space="0" w:color="auto"/>
                  </w:divBdr>
                </w:div>
              </w:divsChild>
            </w:div>
            <w:div w:id="610431765">
              <w:marLeft w:val="0"/>
              <w:marRight w:val="0"/>
              <w:marTop w:val="0"/>
              <w:marBottom w:val="0"/>
              <w:divBdr>
                <w:top w:val="none" w:sz="0" w:space="0" w:color="auto"/>
                <w:left w:val="none" w:sz="0" w:space="0" w:color="auto"/>
                <w:bottom w:val="none" w:sz="0" w:space="0" w:color="auto"/>
                <w:right w:val="none" w:sz="0" w:space="0" w:color="auto"/>
              </w:divBdr>
              <w:divsChild>
                <w:div w:id="2105804822">
                  <w:marLeft w:val="0"/>
                  <w:marRight w:val="0"/>
                  <w:marTop w:val="0"/>
                  <w:marBottom w:val="0"/>
                  <w:divBdr>
                    <w:top w:val="none" w:sz="0" w:space="0" w:color="auto"/>
                    <w:left w:val="none" w:sz="0" w:space="0" w:color="auto"/>
                    <w:bottom w:val="none" w:sz="0" w:space="0" w:color="auto"/>
                    <w:right w:val="none" w:sz="0" w:space="0" w:color="auto"/>
                  </w:divBdr>
                </w:div>
                <w:div w:id="1260065087">
                  <w:marLeft w:val="0"/>
                  <w:marRight w:val="0"/>
                  <w:marTop w:val="0"/>
                  <w:marBottom w:val="0"/>
                  <w:divBdr>
                    <w:top w:val="none" w:sz="0" w:space="0" w:color="auto"/>
                    <w:left w:val="none" w:sz="0" w:space="0" w:color="auto"/>
                    <w:bottom w:val="none" w:sz="0" w:space="0" w:color="auto"/>
                    <w:right w:val="none" w:sz="0" w:space="0" w:color="auto"/>
                  </w:divBdr>
                </w:div>
              </w:divsChild>
            </w:div>
            <w:div w:id="218442623">
              <w:marLeft w:val="0"/>
              <w:marRight w:val="0"/>
              <w:marTop w:val="0"/>
              <w:marBottom w:val="0"/>
              <w:divBdr>
                <w:top w:val="none" w:sz="0" w:space="0" w:color="auto"/>
                <w:left w:val="none" w:sz="0" w:space="0" w:color="auto"/>
                <w:bottom w:val="none" w:sz="0" w:space="0" w:color="auto"/>
                <w:right w:val="none" w:sz="0" w:space="0" w:color="auto"/>
              </w:divBdr>
              <w:divsChild>
                <w:div w:id="534929495">
                  <w:marLeft w:val="0"/>
                  <w:marRight w:val="0"/>
                  <w:marTop w:val="0"/>
                  <w:marBottom w:val="0"/>
                  <w:divBdr>
                    <w:top w:val="none" w:sz="0" w:space="0" w:color="auto"/>
                    <w:left w:val="none" w:sz="0" w:space="0" w:color="auto"/>
                    <w:bottom w:val="none" w:sz="0" w:space="0" w:color="auto"/>
                    <w:right w:val="none" w:sz="0" w:space="0" w:color="auto"/>
                  </w:divBdr>
                </w:div>
              </w:divsChild>
            </w:div>
            <w:div w:id="95953602">
              <w:marLeft w:val="0"/>
              <w:marRight w:val="0"/>
              <w:marTop w:val="0"/>
              <w:marBottom w:val="0"/>
              <w:divBdr>
                <w:top w:val="none" w:sz="0" w:space="0" w:color="auto"/>
                <w:left w:val="none" w:sz="0" w:space="0" w:color="auto"/>
                <w:bottom w:val="none" w:sz="0" w:space="0" w:color="auto"/>
                <w:right w:val="none" w:sz="0" w:space="0" w:color="auto"/>
              </w:divBdr>
              <w:divsChild>
                <w:div w:id="99380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766484">
          <w:marLeft w:val="0"/>
          <w:marRight w:val="0"/>
          <w:marTop w:val="0"/>
          <w:marBottom w:val="0"/>
          <w:divBdr>
            <w:top w:val="none" w:sz="0" w:space="0" w:color="auto"/>
            <w:left w:val="none" w:sz="0" w:space="0" w:color="auto"/>
            <w:bottom w:val="none" w:sz="0" w:space="0" w:color="auto"/>
            <w:right w:val="none" w:sz="0" w:space="0" w:color="auto"/>
          </w:divBdr>
          <w:divsChild>
            <w:div w:id="696463822">
              <w:marLeft w:val="0"/>
              <w:marRight w:val="0"/>
              <w:marTop w:val="0"/>
              <w:marBottom w:val="0"/>
              <w:divBdr>
                <w:top w:val="none" w:sz="0" w:space="0" w:color="auto"/>
                <w:left w:val="none" w:sz="0" w:space="0" w:color="auto"/>
                <w:bottom w:val="none" w:sz="0" w:space="0" w:color="auto"/>
                <w:right w:val="none" w:sz="0" w:space="0" w:color="auto"/>
              </w:divBdr>
              <w:divsChild>
                <w:div w:id="88953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378469">
      <w:bodyDiv w:val="1"/>
      <w:marLeft w:val="0"/>
      <w:marRight w:val="0"/>
      <w:marTop w:val="0"/>
      <w:marBottom w:val="0"/>
      <w:divBdr>
        <w:top w:val="none" w:sz="0" w:space="0" w:color="auto"/>
        <w:left w:val="none" w:sz="0" w:space="0" w:color="auto"/>
        <w:bottom w:val="none" w:sz="0" w:space="0" w:color="auto"/>
        <w:right w:val="none" w:sz="0" w:space="0" w:color="auto"/>
      </w:divBdr>
    </w:div>
    <w:div w:id="929966098">
      <w:bodyDiv w:val="1"/>
      <w:marLeft w:val="0"/>
      <w:marRight w:val="0"/>
      <w:marTop w:val="0"/>
      <w:marBottom w:val="0"/>
      <w:divBdr>
        <w:top w:val="none" w:sz="0" w:space="0" w:color="auto"/>
        <w:left w:val="none" w:sz="0" w:space="0" w:color="auto"/>
        <w:bottom w:val="none" w:sz="0" w:space="0" w:color="auto"/>
        <w:right w:val="none" w:sz="0" w:space="0" w:color="auto"/>
      </w:divBdr>
    </w:div>
    <w:div w:id="960889206">
      <w:bodyDiv w:val="1"/>
      <w:marLeft w:val="0"/>
      <w:marRight w:val="0"/>
      <w:marTop w:val="0"/>
      <w:marBottom w:val="0"/>
      <w:divBdr>
        <w:top w:val="none" w:sz="0" w:space="0" w:color="auto"/>
        <w:left w:val="none" w:sz="0" w:space="0" w:color="auto"/>
        <w:bottom w:val="none" w:sz="0" w:space="0" w:color="auto"/>
        <w:right w:val="none" w:sz="0" w:space="0" w:color="auto"/>
      </w:divBdr>
      <w:divsChild>
        <w:div w:id="1678263839">
          <w:marLeft w:val="0"/>
          <w:marRight w:val="0"/>
          <w:marTop w:val="0"/>
          <w:marBottom w:val="0"/>
          <w:divBdr>
            <w:top w:val="none" w:sz="0" w:space="0" w:color="auto"/>
            <w:left w:val="none" w:sz="0" w:space="0" w:color="auto"/>
            <w:bottom w:val="none" w:sz="0" w:space="0" w:color="auto"/>
            <w:right w:val="none" w:sz="0" w:space="0" w:color="auto"/>
          </w:divBdr>
          <w:divsChild>
            <w:div w:id="1782802347">
              <w:marLeft w:val="0"/>
              <w:marRight w:val="0"/>
              <w:marTop w:val="0"/>
              <w:marBottom w:val="0"/>
              <w:divBdr>
                <w:top w:val="none" w:sz="0" w:space="0" w:color="auto"/>
                <w:left w:val="none" w:sz="0" w:space="0" w:color="auto"/>
                <w:bottom w:val="none" w:sz="0" w:space="0" w:color="auto"/>
                <w:right w:val="none" w:sz="0" w:space="0" w:color="auto"/>
              </w:divBdr>
              <w:divsChild>
                <w:div w:id="1083180659">
                  <w:marLeft w:val="0"/>
                  <w:marRight w:val="0"/>
                  <w:marTop w:val="0"/>
                  <w:marBottom w:val="0"/>
                  <w:divBdr>
                    <w:top w:val="none" w:sz="0" w:space="0" w:color="auto"/>
                    <w:left w:val="none" w:sz="0" w:space="0" w:color="auto"/>
                    <w:bottom w:val="none" w:sz="0" w:space="0" w:color="auto"/>
                    <w:right w:val="none" w:sz="0" w:space="0" w:color="auto"/>
                  </w:divBdr>
                </w:div>
              </w:divsChild>
            </w:div>
            <w:div w:id="996766652">
              <w:marLeft w:val="0"/>
              <w:marRight w:val="0"/>
              <w:marTop w:val="0"/>
              <w:marBottom w:val="0"/>
              <w:divBdr>
                <w:top w:val="none" w:sz="0" w:space="0" w:color="auto"/>
                <w:left w:val="none" w:sz="0" w:space="0" w:color="auto"/>
                <w:bottom w:val="none" w:sz="0" w:space="0" w:color="auto"/>
                <w:right w:val="none" w:sz="0" w:space="0" w:color="auto"/>
              </w:divBdr>
              <w:divsChild>
                <w:div w:id="859244359">
                  <w:marLeft w:val="0"/>
                  <w:marRight w:val="0"/>
                  <w:marTop w:val="0"/>
                  <w:marBottom w:val="0"/>
                  <w:divBdr>
                    <w:top w:val="none" w:sz="0" w:space="0" w:color="auto"/>
                    <w:left w:val="none" w:sz="0" w:space="0" w:color="auto"/>
                    <w:bottom w:val="none" w:sz="0" w:space="0" w:color="auto"/>
                    <w:right w:val="none" w:sz="0" w:space="0" w:color="auto"/>
                  </w:divBdr>
                </w:div>
              </w:divsChild>
            </w:div>
            <w:div w:id="611715796">
              <w:marLeft w:val="0"/>
              <w:marRight w:val="0"/>
              <w:marTop w:val="0"/>
              <w:marBottom w:val="0"/>
              <w:divBdr>
                <w:top w:val="none" w:sz="0" w:space="0" w:color="auto"/>
                <w:left w:val="none" w:sz="0" w:space="0" w:color="auto"/>
                <w:bottom w:val="none" w:sz="0" w:space="0" w:color="auto"/>
                <w:right w:val="none" w:sz="0" w:space="0" w:color="auto"/>
              </w:divBdr>
              <w:divsChild>
                <w:div w:id="718045090">
                  <w:marLeft w:val="0"/>
                  <w:marRight w:val="0"/>
                  <w:marTop w:val="0"/>
                  <w:marBottom w:val="0"/>
                  <w:divBdr>
                    <w:top w:val="none" w:sz="0" w:space="0" w:color="auto"/>
                    <w:left w:val="none" w:sz="0" w:space="0" w:color="auto"/>
                    <w:bottom w:val="none" w:sz="0" w:space="0" w:color="auto"/>
                    <w:right w:val="none" w:sz="0" w:space="0" w:color="auto"/>
                  </w:divBdr>
                </w:div>
              </w:divsChild>
            </w:div>
            <w:div w:id="2022931684">
              <w:marLeft w:val="0"/>
              <w:marRight w:val="0"/>
              <w:marTop w:val="0"/>
              <w:marBottom w:val="0"/>
              <w:divBdr>
                <w:top w:val="none" w:sz="0" w:space="0" w:color="auto"/>
                <w:left w:val="none" w:sz="0" w:space="0" w:color="auto"/>
                <w:bottom w:val="none" w:sz="0" w:space="0" w:color="auto"/>
                <w:right w:val="none" w:sz="0" w:space="0" w:color="auto"/>
              </w:divBdr>
              <w:divsChild>
                <w:div w:id="179713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519327">
      <w:bodyDiv w:val="1"/>
      <w:marLeft w:val="0"/>
      <w:marRight w:val="0"/>
      <w:marTop w:val="0"/>
      <w:marBottom w:val="0"/>
      <w:divBdr>
        <w:top w:val="none" w:sz="0" w:space="0" w:color="auto"/>
        <w:left w:val="none" w:sz="0" w:space="0" w:color="auto"/>
        <w:bottom w:val="none" w:sz="0" w:space="0" w:color="auto"/>
        <w:right w:val="none" w:sz="0" w:space="0" w:color="auto"/>
      </w:divBdr>
    </w:div>
    <w:div w:id="1001659228">
      <w:bodyDiv w:val="1"/>
      <w:marLeft w:val="0"/>
      <w:marRight w:val="0"/>
      <w:marTop w:val="0"/>
      <w:marBottom w:val="0"/>
      <w:divBdr>
        <w:top w:val="none" w:sz="0" w:space="0" w:color="auto"/>
        <w:left w:val="none" w:sz="0" w:space="0" w:color="auto"/>
        <w:bottom w:val="none" w:sz="0" w:space="0" w:color="auto"/>
        <w:right w:val="none" w:sz="0" w:space="0" w:color="auto"/>
      </w:divBdr>
      <w:divsChild>
        <w:div w:id="1342775226">
          <w:marLeft w:val="0"/>
          <w:marRight w:val="0"/>
          <w:marTop w:val="0"/>
          <w:marBottom w:val="0"/>
          <w:divBdr>
            <w:top w:val="none" w:sz="0" w:space="0" w:color="auto"/>
            <w:left w:val="none" w:sz="0" w:space="0" w:color="auto"/>
            <w:bottom w:val="none" w:sz="0" w:space="0" w:color="auto"/>
            <w:right w:val="none" w:sz="0" w:space="0" w:color="auto"/>
          </w:divBdr>
          <w:divsChild>
            <w:div w:id="189226196">
              <w:marLeft w:val="0"/>
              <w:marRight w:val="0"/>
              <w:marTop w:val="0"/>
              <w:marBottom w:val="0"/>
              <w:divBdr>
                <w:top w:val="none" w:sz="0" w:space="0" w:color="auto"/>
                <w:left w:val="none" w:sz="0" w:space="0" w:color="auto"/>
                <w:bottom w:val="none" w:sz="0" w:space="0" w:color="auto"/>
                <w:right w:val="none" w:sz="0" w:space="0" w:color="auto"/>
              </w:divBdr>
              <w:divsChild>
                <w:div w:id="12271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31568">
          <w:marLeft w:val="0"/>
          <w:marRight w:val="0"/>
          <w:marTop w:val="0"/>
          <w:marBottom w:val="0"/>
          <w:divBdr>
            <w:top w:val="none" w:sz="0" w:space="0" w:color="auto"/>
            <w:left w:val="none" w:sz="0" w:space="0" w:color="auto"/>
            <w:bottom w:val="none" w:sz="0" w:space="0" w:color="auto"/>
            <w:right w:val="none" w:sz="0" w:space="0" w:color="auto"/>
          </w:divBdr>
          <w:divsChild>
            <w:div w:id="1381051615">
              <w:marLeft w:val="0"/>
              <w:marRight w:val="0"/>
              <w:marTop w:val="0"/>
              <w:marBottom w:val="0"/>
              <w:divBdr>
                <w:top w:val="none" w:sz="0" w:space="0" w:color="auto"/>
                <w:left w:val="none" w:sz="0" w:space="0" w:color="auto"/>
                <w:bottom w:val="none" w:sz="0" w:space="0" w:color="auto"/>
                <w:right w:val="none" w:sz="0" w:space="0" w:color="auto"/>
              </w:divBdr>
              <w:divsChild>
                <w:div w:id="884875395">
                  <w:marLeft w:val="0"/>
                  <w:marRight w:val="0"/>
                  <w:marTop w:val="0"/>
                  <w:marBottom w:val="0"/>
                  <w:divBdr>
                    <w:top w:val="none" w:sz="0" w:space="0" w:color="auto"/>
                    <w:left w:val="none" w:sz="0" w:space="0" w:color="auto"/>
                    <w:bottom w:val="none" w:sz="0" w:space="0" w:color="auto"/>
                    <w:right w:val="none" w:sz="0" w:space="0" w:color="auto"/>
                  </w:divBdr>
                </w:div>
              </w:divsChild>
            </w:div>
            <w:div w:id="1046414106">
              <w:marLeft w:val="0"/>
              <w:marRight w:val="0"/>
              <w:marTop w:val="0"/>
              <w:marBottom w:val="0"/>
              <w:divBdr>
                <w:top w:val="none" w:sz="0" w:space="0" w:color="auto"/>
                <w:left w:val="none" w:sz="0" w:space="0" w:color="auto"/>
                <w:bottom w:val="none" w:sz="0" w:space="0" w:color="auto"/>
                <w:right w:val="none" w:sz="0" w:space="0" w:color="auto"/>
              </w:divBdr>
              <w:divsChild>
                <w:div w:id="215505778">
                  <w:marLeft w:val="0"/>
                  <w:marRight w:val="0"/>
                  <w:marTop w:val="0"/>
                  <w:marBottom w:val="0"/>
                  <w:divBdr>
                    <w:top w:val="none" w:sz="0" w:space="0" w:color="auto"/>
                    <w:left w:val="none" w:sz="0" w:space="0" w:color="auto"/>
                    <w:bottom w:val="none" w:sz="0" w:space="0" w:color="auto"/>
                    <w:right w:val="none" w:sz="0" w:space="0" w:color="auto"/>
                  </w:divBdr>
                </w:div>
                <w:div w:id="9676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555738">
      <w:bodyDiv w:val="1"/>
      <w:marLeft w:val="0"/>
      <w:marRight w:val="0"/>
      <w:marTop w:val="0"/>
      <w:marBottom w:val="0"/>
      <w:divBdr>
        <w:top w:val="none" w:sz="0" w:space="0" w:color="auto"/>
        <w:left w:val="none" w:sz="0" w:space="0" w:color="auto"/>
        <w:bottom w:val="none" w:sz="0" w:space="0" w:color="auto"/>
        <w:right w:val="none" w:sz="0" w:space="0" w:color="auto"/>
      </w:divBdr>
    </w:div>
    <w:div w:id="1009792869">
      <w:bodyDiv w:val="1"/>
      <w:marLeft w:val="0"/>
      <w:marRight w:val="0"/>
      <w:marTop w:val="0"/>
      <w:marBottom w:val="0"/>
      <w:divBdr>
        <w:top w:val="none" w:sz="0" w:space="0" w:color="auto"/>
        <w:left w:val="none" w:sz="0" w:space="0" w:color="auto"/>
        <w:bottom w:val="none" w:sz="0" w:space="0" w:color="auto"/>
        <w:right w:val="none" w:sz="0" w:space="0" w:color="auto"/>
      </w:divBdr>
    </w:div>
    <w:div w:id="1013994993">
      <w:bodyDiv w:val="1"/>
      <w:marLeft w:val="0"/>
      <w:marRight w:val="0"/>
      <w:marTop w:val="0"/>
      <w:marBottom w:val="0"/>
      <w:divBdr>
        <w:top w:val="none" w:sz="0" w:space="0" w:color="auto"/>
        <w:left w:val="none" w:sz="0" w:space="0" w:color="auto"/>
        <w:bottom w:val="none" w:sz="0" w:space="0" w:color="auto"/>
        <w:right w:val="none" w:sz="0" w:space="0" w:color="auto"/>
      </w:divBdr>
    </w:div>
    <w:div w:id="1023676715">
      <w:bodyDiv w:val="1"/>
      <w:marLeft w:val="0"/>
      <w:marRight w:val="0"/>
      <w:marTop w:val="0"/>
      <w:marBottom w:val="0"/>
      <w:divBdr>
        <w:top w:val="none" w:sz="0" w:space="0" w:color="auto"/>
        <w:left w:val="none" w:sz="0" w:space="0" w:color="auto"/>
        <w:bottom w:val="none" w:sz="0" w:space="0" w:color="auto"/>
        <w:right w:val="none" w:sz="0" w:space="0" w:color="auto"/>
      </w:divBdr>
      <w:divsChild>
        <w:div w:id="2039817340">
          <w:marLeft w:val="0"/>
          <w:marRight w:val="0"/>
          <w:marTop w:val="0"/>
          <w:marBottom w:val="0"/>
          <w:divBdr>
            <w:top w:val="none" w:sz="0" w:space="0" w:color="auto"/>
            <w:left w:val="none" w:sz="0" w:space="0" w:color="auto"/>
            <w:bottom w:val="none" w:sz="0" w:space="0" w:color="auto"/>
            <w:right w:val="none" w:sz="0" w:space="0" w:color="auto"/>
          </w:divBdr>
          <w:divsChild>
            <w:div w:id="1734350399">
              <w:marLeft w:val="0"/>
              <w:marRight w:val="0"/>
              <w:marTop w:val="0"/>
              <w:marBottom w:val="0"/>
              <w:divBdr>
                <w:top w:val="none" w:sz="0" w:space="0" w:color="auto"/>
                <w:left w:val="none" w:sz="0" w:space="0" w:color="auto"/>
                <w:bottom w:val="none" w:sz="0" w:space="0" w:color="auto"/>
                <w:right w:val="none" w:sz="0" w:space="0" w:color="auto"/>
              </w:divBdr>
              <w:divsChild>
                <w:div w:id="2113426881">
                  <w:marLeft w:val="0"/>
                  <w:marRight w:val="0"/>
                  <w:marTop w:val="0"/>
                  <w:marBottom w:val="0"/>
                  <w:divBdr>
                    <w:top w:val="none" w:sz="0" w:space="0" w:color="auto"/>
                    <w:left w:val="none" w:sz="0" w:space="0" w:color="auto"/>
                    <w:bottom w:val="none" w:sz="0" w:space="0" w:color="auto"/>
                    <w:right w:val="none" w:sz="0" w:space="0" w:color="auto"/>
                  </w:divBdr>
                </w:div>
              </w:divsChild>
            </w:div>
            <w:div w:id="963387221">
              <w:marLeft w:val="0"/>
              <w:marRight w:val="0"/>
              <w:marTop w:val="0"/>
              <w:marBottom w:val="0"/>
              <w:divBdr>
                <w:top w:val="none" w:sz="0" w:space="0" w:color="auto"/>
                <w:left w:val="none" w:sz="0" w:space="0" w:color="auto"/>
                <w:bottom w:val="none" w:sz="0" w:space="0" w:color="auto"/>
                <w:right w:val="none" w:sz="0" w:space="0" w:color="auto"/>
              </w:divBdr>
              <w:divsChild>
                <w:div w:id="1815371384">
                  <w:marLeft w:val="0"/>
                  <w:marRight w:val="0"/>
                  <w:marTop w:val="0"/>
                  <w:marBottom w:val="0"/>
                  <w:divBdr>
                    <w:top w:val="none" w:sz="0" w:space="0" w:color="auto"/>
                    <w:left w:val="none" w:sz="0" w:space="0" w:color="auto"/>
                    <w:bottom w:val="none" w:sz="0" w:space="0" w:color="auto"/>
                    <w:right w:val="none" w:sz="0" w:space="0" w:color="auto"/>
                  </w:divBdr>
                </w:div>
              </w:divsChild>
            </w:div>
            <w:div w:id="1786583306">
              <w:marLeft w:val="0"/>
              <w:marRight w:val="0"/>
              <w:marTop w:val="0"/>
              <w:marBottom w:val="0"/>
              <w:divBdr>
                <w:top w:val="none" w:sz="0" w:space="0" w:color="auto"/>
                <w:left w:val="none" w:sz="0" w:space="0" w:color="auto"/>
                <w:bottom w:val="none" w:sz="0" w:space="0" w:color="auto"/>
                <w:right w:val="none" w:sz="0" w:space="0" w:color="auto"/>
              </w:divBdr>
              <w:divsChild>
                <w:div w:id="205485237">
                  <w:marLeft w:val="0"/>
                  <w:marRight w:val="0"/>
                  <w:marTop w:val="0"/>
                  <w:marBottom w:val="0"/>
                  <w:divBdr>
                    <w:top w:val="none" w:sz="0" w:space="0" w:color="auto"/>
                    <w:left w:val="none" w:sz="0" w:space="0" w:color="auto"/>
                    <w:bottom w:val="none" w:sz="0" w:space="0" w:color="auto"/>
                    <w:right w:val="none" w:sz="0" w:space="0" w:color="auto"/>
                  </w:divBdr>
                </w:div>
              </w:divsChild>
            </w:div>
            <w:div w:id="1373070990">
              <w:marLeft w:val="0"/>
              <w:marRight w:val="0"/>
              <w:marTop w:val="0"/>
              <w:marBottom w:val="0"/>
              <w:divBdr>
                <w:top w:val="none" w:sz="0" w:space="0" w:color="auto"/>
                <w:left w:val="none" w:sz="0" w:space="0" w:color="auto"/>
                <w:bottom w:val="none" w:sz="0" w:space="0" w:color="auto"/>
                <w:right w:val="none" w:sz="0" w:space="0" w:color="auto"/>
              </w:divBdr>
              <w:divsChild>
                <w:div w:id="3210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46348">
      <w:bodyDiv w:val="1"/>
      <w:marLeft w:val="0"/>
      <w:marRight w:val="0"/>
      <w:marTop w:val="0"/>
      <w:marBottom w:val="0"/>
      <w:divBdr>
        <w:top w:val="none" w:sz="0" w:space="0" w:color="auto"/>
        <w:left w:val="none" w:sz="0" w:space="0" w:color="auto"/>
        <w:bottom w:val="none" w:sz="0" w:space="0" w:color="auto"/>
        <w:right w:val="none" w:sz="0" w:space="0" w:color="auto"/>
      </w:divBdr>
    </w:div>
    <w:div w:id="1039285879">
      <w:bodyDiv w:val="1"/>
      <w:marLeft w:val="0"/>
      <w:marRight w:val="0"/>
      <w:marTop w:val="0"/>
      <w:marBottom w:val="0"/>
      <w:divBdr>
        <w:top w:val="none" w:sz="0" w:space="0" w:color="auto"/>
        <w:left w:val="none" w:sz="0" w:space="0" w:color="auto"/>
        <w:bottom w:val="none" w:sz="0" w:space="0" w:color="auto"/>
        <w:right w:val="none" w:sz="0" w:space="0" w:color="auto"/>
      </w:divBdr>
    </w:div>
    <w:div w:id="1042095859">
      <w:bodyDiv w:val="1"/>
      <w:marLeft w:val="0"/>
      <w:marRight w:val="0"/>
      <w:marTop w:val="0"/>
      <w:marBottom w:val="0"/>
      <w:divBdr>
        <w:top w:val="none" w:sz="0" w:space="0" w:color="auto"/>
        <w:left w:val="none" w:sz="0" w:space="0" w:color="auto"/>
        <w:bottom w:val="none" w:sz="0" w:space="0" w:color="auto"/>
        <w:right w:val="none" w:sz="0" w:space="0" w:color="auto"/>
      </w:divBdr>
      <w:divsChild>
        <w:div w:id="2048286918">
          <w:marLeft w:val="0"/>
          <w:marRight w:val="0"/>
          <w:marTop w:val="0"/>
          <w:marBottom w:val="0"/>
          <w:divBdr>
            <w:top w:val="none" w:sz="0" w:space="0" w:color="auto"/>
            <w:left w:val="none" w:sz="0" w:space="0" w:color="auto"/>
            <w:bottom w:val="none" w:sz="0" w:space="0" w:color="auto"/>
            <w:right w:val="none" w:sz="0" w:space="0" w:color="auto"/>
          </w:divBdr>
          <w:divsChild>
            <w:div w:id="1104377667">
              <w:marLeft w:val="0"/>
              <w:marRight w:val="0"/>
              <w:marTop w:val="0"/>
              <w:marBottom w:val="0"/>
              <w:divBdr>
                <w:top w:val="none" w:sz="0" w:space="0" w:color="auto"/>
                <w:left w:val="none" w:sz="0" w:space="0" w:color="auto"/>
                <w:bottom w:val="none" w:sz="0" w:space="0" w:color="auto"/>
                <w:right w:val="none" w:sz="0" w:space="0" w:color="auto"/>
              </w:divBdr>
              <w:divsChild>
                <w:div w:id="165514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794778">
      <w:bodyDiv w:val="1"/>
      <w:marLeft w:val="0"/>
      <w:marRight w:val="0"/>
      <w:marTop w:val="0"/>
      <w:marBottom w:val="0"/>
      <w:divBdr>
        <w:top w:val="none" w:sz="0" w:space="0" w:color="auto"/>
        <w:left w:val="none" w:sz="0" w:space="0" w:color="auto"/>
        <w:bottom w:val="none" w:sz="0" w:space="0" w:color="auto"/>
        <w:right w:val="none" w:sz="0" w:space="0" w:color="auto"/>
      </w:divBdr>
    </w:div>
    <w:div w:id="1045640292">
      <w:bodyDiv w:val="1"/>
      <w:marLeft w:val="0"/>
      <w:marRight w:val="0"/>
      <w:marTop w:val="0"/>
      <w:marBottom w:val="0"/>
      <w:divBdr>
        <w:top w:val="none" w:sz="0" w:space="0" w:color="auto"/>
        <w:left w:val="none" w:sz="0" w:space="0" w:color="auto"/>
        <w:bottom w:val="none" w:sz="0" w:space="0" w:color="auto"/>
        <w:right w:val="none" w:sz="0" w:space="0" w:color="auto"/>
      </w:divBdr>
    </w:div>
    <w:div w:id="1057821598">
      <w:bodyDiv w:val="1"/>
      <w:marLeft w:val="0"/>
      <w:marRight w:val="0"/>
      <w:marTop w:val="0"/>
      <w:marBottom w:val="0"/>
      <w:divBdr>
        <w:top w:val="none" w:sz="0" w:space="0" w:color="auto"/>
        <w:left w:val="none" w:sz="0" w:space="0" w:color="auto"/>
        <w:bottom w:val="none" w:sz="0" w:space="0" w:color="auto"/>
        <w:right w:val="none" w:sz="0" w:space="0" w:color="auto"/>
      </w:divBdr>
      <w:divsChild>
        <w:div w:id="1376737923">
          <w:marLeft w:val="0"/>
          <w:marRight w:val="0"/>
          <w:marTop w:val="0"/>
          <w:marBottom w:val="0"/>
          <w:divBdr>
            <w:top w:val="none" w:sz="0" w:space="0" w:color="auto"/>
            <w:left w:val="none" w:sz="0" w:space="0" w:color="auto"/>
            <w:bottom w:val="none" w:sz="0" w:space="0" w:color="auto"/>
            <w:right w:val="none" w:sz="0" w:space="0" w:color="auto"/>
          </w:divBdr>
          <w:divsChild>
            <w:div w:id="1866599731">
              <w:marLeft w:val="0"/>
              <w:marRight w:val="0"/>
              <w:marTop w:val="0"/>
              <w:marBottom w:val="0"/>
              <w:divBdr>
                <w:top w:val="none" w:sz="0" w:space="0" w:color="auto"/>
                <w:left w:val="none" w:sz="0" w:space="0" w:color="auto"/>
                <w:bottom w:val="none" w:sz="0" w:space="0" w:color="auto"/>
                <w:right w:val="none" w:sz="0" w:space="0" w:color="auto"/>
              </w:divBdr>
              <w:divsChild>
                <w:div w:id="64189537">
                  <w:marLeft w:val="0"/>
                  <w:marRight w:val="0"/>
                  <w:marTop w:val="0"/>
                  <w:marBottom w:val="0"/>
                  <w:divBdr>
                    <w:top w:val="none" w:sz="0" w:space="0" w:color="auto"/>
                    <w:left w:val="none" w:sz="0" w:space="0" w:color="auto"/>
                    <w:bottom w:val="none" w:sz="0" w:space="0" w:color="auto"/>
                    <w:right w:val="none" w:sz="0" w:space="0" w:color="auto"/>
                  </w:divBdr>
                </w:div>
                <w:div w:id="140272410">
                  <w:marLeft w:val="0"/>
                  <w:marRight w:val="0"/>
                  <w:marTop w:val="0"/>
                  <w:marBottom w:val="0"/>
                  <w:divBdr>
                    <w:top w:val="none" w:sz="0" w:space="0" w:color="auto"/>
                    <w:left w:val="none" w:sz="0" w:space="0" w:color="auto"/>
                    <w:bottom w:val="none" w:sz="0" w:space="0" w:color="auto"/>
                    <w:right w:val="none" w:sz="0" w:space="0" w:color="auto"/>
                  </w:divBdr>
                </w:div>
              </w:divsChild>
            </w:div>
            <w:div w:id="1211651884">
              <w:marLeft w:val="0"/>
              <w:marRight w:val="0"/>
              <w:marTop w:val="0"/>
              <w:marBottom w:val="0"/>
              <w:divBdr>
                <w:top w:val="none" w:sz="0" w:space="0" w:color="auto"/>
                <w:left w:val="none" w:sz="0" w:space="0" w:color="auto"/>
                <w:bottom w:val="none" w:sz="0" w:space="0" w:color="auto"/>
                <w:right w:val="none" w:sz="0" w:space="0" w:color="auto"/>
              </w:divBdr>
              <w:divsChild>
                <w:div w:id="199059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6035">
          <w:marLeft w:val="0"/>
          <w:marRight w:val="0"/>
          <w:marTop w:val="0"/>
          <w:marBottom w:val="0"/>
          <w:divBdr>
            <w:top w:val="none" w:sz="0" w:space="0" w:color="auto"/>
            <w:left w:val="none" w:sz="0" w:space="0" w:color="auto"/>
            <w:bottom w:val="none" w:sz="0" w:space="0" w:color="auto"/>
            <w:right w:val="none" w:sz="0" w:space="0" w:color="auto"/>
          </w:divBdr>
          <w:divsChild>
            <w:div w:id="117720345">
              <w:marLeft w:val="0"/>
              <w:marRight w:val="0"/>
              <w:marTop w:val="0"/>
              <w:marBottom w:val="0"/>
              <w:divBdr>
                <w:top w:val="none" w:sz="0" w:space="0" w:color="auto"/>
                <w:left w:val="none" w:sz="0" w:space="0" w:color="auto"/>
                <w:bottom w:val="none" w:sz="0" w:space="0" w:color="auto"/>
                <w:right w:val="none" w:sz="0" w:space="0" w:color="auto"/>
              </w:divBdr>
              <w:divsChild>
                <w:div w:id="1957637507">
                  <w:marLeft w:val="0"/>
                  <w:marRight w:val="0"/>
                  <w:marTop w:val="0"/>
                  <w:marBottom w:val="0"/>
                  <w:divBdr>
                    <w:top w:val="none" w:sz="0" w:space="0" w:color="auto"/>
                    <w:left w:val="none" w:sz="0" w:space="0" w:color="auto"/>
                    <w:bottom w:val="none" w:sz="0" w:space="0" w:color="auto"/>
                    <w:right w:val="none" w:sz="0" w:space="0" w:color="auto"/>
                  </w:divBdr>
                </w:div>
              </w:divsChild>
            </w:div>
            <w:div w:id="916282323">
              <w:marLeft w:val="0"/>
              <w:marRight w:val="0"/>
              <w:marTop w:val="0"/>
              <w:marBottom w:val="0"/>
              <w:divBdr>
                <w:top w:val="none" w:sz="0" w:space="0" w:color="auto"/>
                <w:left w:val="none" w:sz="0" w:space="0" w:color="auto"/>
                <w:bottom w:val="none" w:sz="0" w:space="0" w:color="auto"/>
                <w:right w:val="none" w:sz="0" w:space="0" w:color="auto"/>
              </w:divBdr>
              <w:divsChild>
                <w:div w:id="2111124319">
                  <w:marLeft w:val="0"/>
                  <w:marRight w:val="0"/>
                  <w:marTop w:val="0"/>
                  <w:marBottom w:val="0"/>
                  <w:divBdr>
                    <w:top w:val="none" w:sz="0" w:space="0" w:color="auto"/>
                    <w:left w:val="none" w:sz="0" w:space="0" w:color="auto"/>
                    <w:bottom w:val="none" w:sz="0" w:space="0" w:color="auto"/>
                    <w:right w:val="none" w:sz="0" w:space="0" w:color="auto"/>
                  </w:divBdr>
                </w:div>
                <w:div w:id="156494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5201">
          <w:marLeft w:val="0"/>
          <w:marRight w:val="0"/>
          <w:marTop w:val="0"/>
          <w:marBottom w:val="0"/>
          <w:divBdr>
            <w:top w:val="none" w:sz="0" w:space="0" w:color="auto"/>
            <w:left w:val="none" w:sz="0" w:space="0" w:color="auto"/>
            <w:bottom w:val="none" w:sz="0" w:space="0" w:color="auto"/>
            <w:right w:val="none" w:sz="0" w:space="0" w:color="auto"/>
          </w:divBdr>
          <w:divsChild>
            <w:div w:id="1910844459">
              <w:marLeft w:val="0"/>
              <w:marRight w:val="0"/>
              <w:marTop w:val="0"/>
              <w:marBottom w:val="0"/>
              <w:divBdr>
                <w:top w:val="none" w:sz="0" w:space="0" w:color="auto"/>
                <w:left w:val="none" w:sz="0" w:space="0" w:color="auto"/>
                <w:bottom w:val="none" w:sz="0" w:space="0" w:color="auto"/>
                <w:right w:val="none" w:sz="0" w:space="0" w:color="auto"/>
              </w:divBdr>
              <w:divsChild>
                <w:div w:id="130530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4761">
      <w:bodyDiv w:val="1"/>
      <w:marLeft w:val="0"/>
      <w:marRight w:val="0"/>
      <w:marTop w:val="0"/>
      <w:marBottom w:val="0"/>
      <w:divBdr>
        <w:top w:val="none" w:sz="0" w:space="0" w:color="auto"/>
        <w:left w:val="none" w:sz="0" w:space="0" w:color="auto"/>
        <w:bottom w:val="none" w:sz="0" w:space="0" w:color="auto"/>
        <w:right w:val="none" w:sz="0" w:space="0" w:color="auto"/>
      </w:divBdr>
    </w:div>
    <w:div w:id="1060058420">
      <w:bodyDiv w:val="1"/>
      <w:marLeft w:val="0"/>
      <w:marRight w:val="0"/>
      <w:marTop w:val="0"/>
      <w:marBottom w:val="0"/>
      <w:divBdr>
        <w:top w:val="none" w:sz="0" w:space="0" w:color="auto"/>
        <w:left w:val="none" w:sz="0" w:space="0" w:color="auto"/>
        <w:bottom w:val="none" w:sz="0" w:space="0" w:color="auto"/>
        <w:right w:val="none" w:sz="0" w:space="0" w:color="auto"/>
      </w:divBdr>
    </w:div>
    <w:div w:id="1067417442">
      <w:bodyDiv w:val="1"/>
      <w:marLeft w:val="0"/>
      <w:marRight w:val="0"/>
      <w:marTop w:val="0"/>
      <w:marBottom w:val="0"/>
      <w:divBdr>
        <w:top w:val="none" w:sz="0" w:space="0" w:color="auto"/>
        <w:left w:val="none" w:sz="0" w:space="0" w:color="auto"/>
        <w:bottom w:val="none" w:sz="0" w:space="0" w:color="auto"/>
        <w:right w:val="none" w:sz="0" w:space="0" w:color="auto"/>
      </w:divBdr>
    </w:div>
    <w:div w:id="1077553003">
      <w:bodyDiv w:val="1"/>
      <w:marLeft w:val="0"/>
      <w:marRight w:val="0"/>
      <w:marTop w:val="0"/>
      <w:marBottom w:val="0"/>
      <w:divBdr>
        <w:top w:val="none" w:sz="0" w:space="0" w:color="auto"/>
        <w:left w:val="none" w:sz="0" w:space="0" w:color="auto"/>
        <w:bottom w:val="none" w:sz="0" w:space="0" w:color="auto"/>
        <w:right w:val="none" w:sz="0" w:space="0" w:color="auto"/>
      </w:divBdr>
    </w:div>
    <w:div w:id="1087003021">
      <w:bodyDiv w:val="1"/>
      <w:marLeft w:val="0"/>
      <w:marRight w:val="0"/>
      <w:marTop w:val="0"/>
      <w:marBottom w:val="0"/>
      <w:divBdr>
        <w:top w:val="none" w:sz="0" w:space="0" w:color="auto"/>
        <w:left w:val="none" w:sz="0" w:space="0" w:color="auto"/>
        <w:bottom w:val="none" w:sz="0" w:space="0" w:color="auto"/>
        <w:right w:val="none" w:sz="0" w:space="0" w:color="auto"/>
      </w:divBdr>
      <w:divsChild>
        <w:div w:id="750275497">
          <w:marLeft w:val="0"/>
          <w:marRight w:val="0"/>
          <w:marTop w:val="0"/>
          <w:marBottom w:val="0"/>
          <w:divBdr>
            <w:top w:val="none" w:sz="0" w:space="0" w:color="auto"/>
            <w:left w:val="none" w:sz="0" w:space="0" w:color="auto"/>
            <w:bottom w:val="none" w:sz="0" w:space="0" w:color="auto"/>
            <w:right w:val="none" w:sz="0" w:space="0" w:color="auto"/>
          </w:divBdr>
          <w:divsChild>
            <w:div w:id="235602295">
              <w:marLeft w:val="0"/>
              <w:marRight w:val="0"/>
              <w:marTop w:val="0"/>
              <w:marBottom w:val="0"/>
              <w:divBdr>
                <w:top w:val="none" w:sz="0" w:space="0" w:color="auto"/>
                <w:left w:val="none" w:sz="0" w:space="0" w:color="auto"/>
                <w:bottom w:val="none" w:sz="0" w:space="0" w:color="auto"/>
                <w:right w:val="none" w:sz="0" w:space="0" w:color="auto"/>
              </w:divBdr>
              <w:divsChild>
                <w:div w:id="770130946">
                  <w:marLeft w:val="0"/>
                  <w:marRight w:val="0"/>
                  <w:marTop w:val="0"/>
                  <w:marBottom w:val="0"/>
                  <w:divBdr>
                    <w:top w:val="none" w:sz="0" w:space="0" w:color="auto"/>
                    <w:left w:val="none" w:sz="0" w:space="0" w:color="auto"/>
                    <w:bottom w:val="none" w:sz="0" w:space="0" w:color="auto"/>
                    <w:right w:val="none" w:sz="0" w:space="0" w:color="auto"/>
                  </w:divBdr>
                </w:div>
              </w:divsChild>
            </w:div>
            <w:div w:id="580218097">
              <w:marLeft w:val="0"/>
              <w:marRight w:val="0"/>
              <w:marTop w:val="0"/>
              <w:marBottom w:val="0"/>
              <w:divBdr>
                <w:top w:val="none" w:sz="0" w:space="0" w:color="auto"/>
                <w:left w:val="none" w:sz="0" w:space="0" w:color="auto"/>
                <w:bottom w:val="none" w:sz="0" w:space="0" w:color="auto"/>
                <w:right w:val="none" w:sz="0" w:space="0" w:color="auto"/>
              </w:divBdr>
              <w:divsChild>
                <w:div w:id="848640515">
                  <w:marLeft w:val="0"/>
                  <w:marRight w:val="0"/>
                  <w:marTop w:val="0"/>
                  <w:marBottom w:val="0"/>
                  <w:divBdr>
                    <w:top w:val="none" w:sz="0" w:space="0" w:color="auto"/>
                    <w:left w:val="none" w:sz="0" w:space="0" w:color="auto"/>
                    <w:bottom w:val="none" w:sz="0" w:space="0" w:color="auto"/>
                    <w:right w:val="none" w:sz="0" w:space="0" w:color="auto"/>
                  </w:divBdr>
                </w:div>
              </w:divsChild>
            </w:div>
            <w:div w:id="390470800">
              <w:marLeft w:val="0"/>
              <w:marRight w:val="0"/>
              <w:marTop w:val="0"/>
              <w:marBottom w:val="0"/>
              <w:divBdr>
                <w:top w:val="none" w:sz="0" w:space="0" w:color="auto"/>
                <w:left w:val="none" w:sz="0" w:space="0" w:color="auto"/>
                <w:bottom w:val="none" w:sz="0" w:space="0" w:color="auto"/>
                <w:right w:val="none" w:sz="0" w:space="0" w:color="auto"/>
              </w:divBdr>
              <w:divsChild>
                <w:div w:id="2000887540">
                  <w:marLeft w:val="0"/>
                  <w:marRight w:val="0"/>
                  <w:marTop w:val="0"/>
                  <w:marBottom w:val="0"/>
                  <w:divBdr>
                    <w:top w:val="none" w:sz="0" w:space="0" w:color="auto"/>
                    <w:left w:val="none" w:sz="0" w:space="0" w:color="auto"/>
                    <w:bottom w:val="none" w:sz="0" w:space="0" w:color="auto"/>
                    <w:right w:val="none" w:sz="0" w:space="0" w:color="auto"/>
                  </w:divBdr>
                </w:div>
              </w:divsChild>
            </w:div>
            <w:div w:id="1179542201">
              <w:marLeft w:val="0"/>
              <w:marRight w:val="0"/>
              <w:marTop w:val="0"/>
              <w:marBottom w:val="0"/>
              <w:divBdr>
                <w:top w:val="none" w:sz="0" w:space="0" w:color="auto"/>
                <w:left w:val="none" w:sz="0" w:space="0" w:color="auto"/>
                <w:bottom w:val="none" w:sz="0" w:space="0" w:color="auto"/>
                <w:right w:val="none" w:sz="0" w:space="0" w:color="auto"/>
              </w:divBdr>
              <w:divsChild>
                <w:div w:id="1576015825">
                  <w:marLeft w:val="0"/>
                  <w:marRight w:val="0"/>
                  <w:marTop w:val="0"/>
                  <w:marBottom w:val="0"/>
                  <w:divBdr>
                    <w:top w:val="none" w:sz="0" w:space="0" w:color="auto"/>
                    <w:left w:val="none" w:sz="0" w:space="0" w:color="auto"/>
                    <w:bottom w:val="none" w:sz="0" w:space="0" w:color="auto"/>
                    <w:right w:val="none" w:sz="0" w:space="0" w:color="auto"/>
                  </w:divBdr>
                </w:div>
              </w:divsChild>
            </w:div>
            <w:div w:id="1350638699">
              <w:marLeft w:val="0"/>
              <w:marRight w:val="0"/>
              <w:marTop w:val="0"/>
              <w:marBottom w:val="0"/>
              <w:divBdr>
                <w:top w:val="none" w:sz="0" w:space="0" w:color="auto"/>
                <w:left w:val="none" w:sz="0" w:space="0" w:color="auto"/>
                <w:bottom w:val="none" w:sz="0" w:space="0" w:color="auto"/>
                <w:right w:val="none" w:sz="0" w:space="0" w:color="auto"/>
              </w:divBdr>
              <w:divsChild>
                <w:div w:id="171533420">
                  <w:marLeft w:val="0"/>
                  <w:marRight w:val="0"/>
                  <w:marTop w:val="0"/>
                  <w:marBottom w:val="0"/>
                  <w:divBdr>
                    <w:top w:val="none" w:sz="0" w:space="0" w:color="auto"/>
                    <w:left w:val="none" w:sz="0" w:space="0" w:color="auto"/>
                    <w:bottom w:val="none" w:sz="0" w:space="0" w:color="auto"/>
                    <w:right w:val="none" w:sz="0" w:space="0" w:color="auto"/>
                  </w:divBdr>
                </w:div>
                <w:div w:id="458382047">
                  <w:marLeft w:val="0"/>
                  <w:marRight w:val="0"/>
                  <w:marTop w:val="0"/>
                  <w:marBottom w:val="0"/>
                  <w:divBdr>
                    <w:top w:val="none" w:sz="0" w:space="0" w:color="auto"/>
                    <w:left w:val="none" w:sz="0" w:space="0" w:color="auto"/>
                    <w:bottom w:val="none" w:sz="0" w:space="0" w:color="auto"/>
                    <w:right w:val="none" w:sz="0" w:space="0" w:color="auto"/>
                  </w:divBdr>
                </w:div>
              </w:divsChild>
            </w:div>
            <w:div w:id="379130365">
              <w:marLeft w:val="0"/>
              <w:marRight w:val="0"/>
              <w:marTop w:val="0"/>
              <w:marBottom w:val="0"/>
              <w:divBdr>
                <w:top w:val="none" w:sz="0" w:space="0" w:color="auto"/>
                <w:left w:val="none" w:sz="0" w:space="0" w:color="auto"/>
                <w:bottom w:val="none" w:sz="0" w:space="0" w:color="auto"/>
                <w:right w:val="none" w:sz="0" w:space="0" w:color="auto"/>
              </w:divBdr>
              <w:divsChild>
                <w:div w:id="8760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487208">
      <w:bodyDiv w:val="1"/>
      <w:marLeft w:val="0"/>
      <w:marRight w:val="0"/>
      <w:marTop w:val="0"/>
      <w:marBottom w:val="0"/>
      <w:divBdr>
        <w:top w:val="none" w:sz="0" w:space="0" w:color="auto"/>
        <w:left w:val="none" w:sz="0" w:space="0" w:color="auto"/>
        <w:bottom w:val="none" w:sz="0" w:space="0" w:color="auto"/>
        <w:right w:val="none" w:sz="0" w:space="0" w:color="auto"/>
      </w:divBdr>
      <w:divsChild>
        <w:div w:id="661473026">
          <w:marLeft w:val="0"/>
          <w:marRight w:val="0"/>
          <w:marTop w:val="0"/>
          <w:marBottom w:val="0"/>
          <w:divBdr>
            <w:top w:val="none" w:sz="0" w:space="0" w:color="auto"/>
            <w:left w:val="none" w:sz="0" w:space="0" w:color="auto"/>
            <w:bottom w:val="none" w:sz="0" w:space="0" w:color="auto"/>
            <w:right w:val="none" w:sz="0" w:space="0" w:color="auto"/>
          </w:divBdr>
          <w:divsChild>
            <w:div w:id="1554998777">
              <w:marLeft w:val="0"/>
              <w:marRight w:val="0"/>
              <w:marTop w:val="0"/>
              <w:marBottom w:val="0"/>
              <w:divBdr>
                <w:top w:val="none" w:sz="0" w:space="0" w:color="auto"/>
                <w:left w:val="none" w:sz="0" w:space="0" w:color="auto"/>
                <w:bottom w:val="none" w:sz="0" w:space="0" w:color="auto"/>
                <w:right w:val="none" w:sz="0" w:space="0" w:color="auto"/>
              </w:divBdr>
              <w:divsChild>
                <w:div w:id="1975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42653">
      <w:bodyDiv w:val="1"/>
      <w:marLeft w:val="0"/>
      <w:marRight w:val="0"/>
      <w:marTop w:val="0"/>
      <w:marBottom w:val="0"/>
      <w:divBdr>
        <w:top w:val="none" w:sz="0" w:space="0" w:color="auto"/>
        <w:left w:val="none" w:sz="0" w:space="0" w:color="auto"/>
        <w:bottom w:val="none" w:sz="0" w:space="0" w:color="auto"/>
        <w:right w:val="none" w:sz="0" w:space="0" w:color="auto"/>
      </w:divBdr>
    </w:div>
    <w:div w:id="1108886523">
      <w:bodyDiv w:val="1"/>
      <w:marLeft w:val="0"/>
      <w:marRight w:val="0"/>
      <w:marTop w:val="0"/>
      <w:marBottom w:val="0"/>
      <w:divBdr>
        <w:top w:val="none" w:sz="0" w:space="0" w:color="auto"/>
        <w:left w:val="none" w:sz="0" w:space="0" w:color="auto"/>
        <w:bottom w:val="none" w:sz="0" w:space="0" w:color="auto"/>
        <w:right w:val="none" w:sz="0" w:space="0" w:color="auto"/>
      </w:divBdr>
    </w:div>
    <w:div w:id="1139301487">
      <w:bodyDiv w:val="1"/>
      <w:marLeft w:val="0"/>
      <w:marRight w:val="0"/>
      <w:marTop w:val="0"/>
      <w:marBottom w:val="0"/>
      <w:divBdr>
        <w:top w:val="none" w:sz="0" w:space="0" w:color="auto"/>
        <w:left w:val="none" w:sz="0" w:space="0" w:color="auto"/>
        <w:bottom w:val="none" w:sz="0" w:space="0" w:color="auto"/>
        <w:right w:val="none" w:sz="0" w:space="0" w:color="auto"/>
      </w:divBdr>
    </w:div>
    <w:div w:id="1141312529">
      <w:bodyDiv w:val="1"/>
      <w:marLeft w:val="0"/>
      <w:marRight w:val="0"/>
      <w:marTop w:val="0"/>
      <w:marBottom w:val="0"/>
      <w:divBdr>
        <w:top w:val="none" w:sz="0" w:space="0" w:color="auto"/>
        <w:left w:val="none" w:sz="0" w:space="0" w:color="auto"/>
        <w:bottom w:val="none" w:sz="0" w:space="0" w:color="auto"/>
        <w:right w:val="none" w:sz="0" w:space="0" w:color="auto"/>
      </w:divBdr>
      <w:divsChild>
        <w:div w:id="144979270">
          <w:marLeft w:val="0"/>
          <w:marRight w:val="0"/>
          <w:marTop w:val="0"/>
          <w:marBottom w:val="0"/>
          <w:divBdr>
            <w:top w:val="none" w:sz="0" w:space="0" w:color="auto"/>
            <w:left w:val="none" w:sz="0" w:space="0" w:color="auto"/>
            <w:bottom w:val="none" w:sz="0" w:space="0" w:color="auto"/>
            <w:right w:val="none" w:sz="0" w:space="0" w:color="auto"/>
          </w:divBdr>
          <w:divsChild>
            <w:div w:id="2108309685">
              <w:marLeft w:val="0"/>
              <w:marRight w:val="0"/>
              <w:marTop w:val="0"/>
              <w:marBottom w:val="0"/>
              <w:divBdr>
                <w:top w:val="none" w:sz="0" w:space="0" w:color="auto"/>
                <w:left w:val="none" w:sz="0" w:space="0" w:color="auto"/>
                <w:bottom w:val="none" w:sz="0" w:space="0" w:color="auto"/>
                <w:right w:val="none" w:sz="0" w:space="0" w:color="auto"/>
              </w:divBdr>
              <w:divsChild>
                <w:div w:id="2123071003">
                  <w:marLeft w:val="0"/>
                  <w:marRight w:val="0"/>
                  <w:marTop w:val="0"/>
                  <w:marBottom w:val="0"/>
                  <w:divBdr>
                    <w:top w:val="none" w:sz="0" w:space="0" w:color="auto"/>
                    <w:left w:val="none" w:sz="0" w:space="0" w:color="auto"/>
                    <w:bottom w:val="none" w:sz="0" w:space="0" w:color="auto"/>
                    <w:right w:val="none" w:sz="0" w:space="0" w:color="auto"/>
                  </w:divBdr>
                </w:div>
              </w:divsChild>
            </w:div>
            <w:div w:id="238489303">
              <w:marLeft w:val="0"/>
              <w:marRight w:val="0"/>
              <w:marTop w:val="0"/>
              <w:marBottom w:val="0"/>
              <w:divBdr>
                <w:top w:val="none" w:sz="0" w:space="0" w:color="auto"/>
                <w:left w:val="none" w:sz="0" w:space="0" w:color="auto"/>
                <w:bottom w:val="none" w:sz="0" w:space="0" w:color="auto"/>
                <w:right w:val="none" w:sz="0" w:space="0" w:color="auto"/>
              </w:divBdr>
              <w:divsChild>
                <w:div w:id="2138447147">
                  <w:marLeft w:val="0"/>
                  <w:marRight w:val="0"/>
                  <w:marTop w:val="0"/>
                  <w:marBottom w:val="0"/>
                  <w:divBdr>
                    <w:top w:val="none" w:sz="0" w:space="0" w:color="auto"/>
                    <w:left w:val="none" w:sz="0" w:space="0" w:color="auto"/>
                    <w:bottom w:val="none" w:sz="0" w:space="0" w:color="auto"/>
                    <w:right w:val="none" w:sz="0" w:space="0" w:color="auto"/>
                  </w:divBdr>
                </w:div>
              </w:divsChild>
            </w:div>
            <w:div w:id="1461655540">
              <w:marLeft w:val="0"/>
              <w:marRight w:val="0"/>
              <w:marTop w:val="0"/>
              <w:marBottom w:val="0"/>
              <w:divBdr>
                <w:top w:val="none" w:sz="0" w:space="0" w:color="auto"/>
                <w:left w:val="none" w:sz="0" w:space="0" w:color="auto"/>
                <w:bottom w:val="none" w:sz="0" w:space="0" w:color="auto"/>
                <w:right w:val="none" w:sz="0" w:space="0" w:color="auto"/>
              </w:divBdr>
              <w:divsChild>
                <w:div w:id="151114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905534">
          <w:marLeft w:val="0"/>
          <w:marRight w:val="0"/>
          <w:marTop w:val="0"/>
          <w:marBottom w:val="0"/>
          <w:divBdr>
            <w:top w:val="none" w:sz="0" w:space="0" w:color="auto"/>
            <w:left w:val="none" w:sz="0" w:space="0" w:color="auto"/>
            <w:bottom w:val="none" w:sz="0" w:space="0" w:color="auto"/>
            <w:right w:val="none" w:sz="0" w:space="0" w:color="auto"/>
          </w:divBdr>
          <w:divsChild>
            <w:div w:id="1314142693">
              <w:marLeft w:val="0"/>
              <w:marRight w:val="0"/>
              <w:marTop w:val="0"/>
              <w:marBottom w:val="0"/>
              <w:divBdr>
                <w:top w:val="none" w:sz="0" w:space="0" w:color="auto"/>
                <w:left w:val="none" w:sz="0" w:space="0" w:color="auto"/>
                <w:bottom w:val="none" w:sz="0" w:space="0" w:color="auto"/>
                <w:right w:val="none" w:sz="0" w:space="0" w:color="auto"/>
              </w:divBdr>
              <w:divsChild>
                <w:div w:id="1316181283">
                  <w:marLeft w:val="0"/>
                  <w:marRight w:val="0"/>
                  <w:marTop w:val="0"/>
                  <w:marBottom w:val="0"/>
                  <w:divBdr>
                    <w:top w:val="none" w:sz="0" w:space="0" w:color="auto"/>
                    <w:left w:val="none" w:sz="0" w:space="0" w:color="auto"/>
                    <w:bottom w:val="none" w:sz="0" w:space="0" w:color="auto"/>
                    <w:right w:val="none" w:sz="0" w:space="0" w:color="auto"/>
                  </w:divBdr>
                </w:div>
              </w:divsChild>
            </w:div>
            <w:div w:id="174156879">
              <w:marLeft w:val="0"/>
              <w:marRight w:val="0"/>
              <w:marTop w:val="0"/>
              <w:marBottom w:val="0"/>
              <w:divBdr>
                <w:top w:val="none" w:sz="0" w:space="0" w:color="auto"/>
                <w:left w:val="none" w:sz="0" w:space="0" w:color="auto"/>
                <w:bottom w:val="none" w:sz="0" w:space="0" w:color="auto"/>
                <w:right w:val="none" w:sz="0" w:space="0" w:color="auto"/>
              </w:divBdr>
              <w:divsChild>
                <w:div w:id="437994109">
                  <w:marLeft w:val="0"/>
                  <w:marRight w:val="0"/>
                  <w:marTop w:val="0"/>
                  <w:marBottom w:val="0"/>
                  <w:divBdr>
                    <w:top w:val="none" w:sz="0" w:space="0" w:color="auto"/>
                    <w:left w:val="none" w:sz="0" w:space="0" w:color="auto"/>
                    <w:bottom w:val="none" w:sz="0" w:space="0" w:color="auto"/>
                    <w:right w:val="none" w:sz="0" w:space="0" w:color="auto"/>
                  </w:divBdr>
                </w:div>
                <w:div w:id="143570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348829">
      <w:bodyDiv w:val="1"/>
      <w:marLeft w:val="0"/>
      <w:marRight w:val="0"/>
      <w:marTop w:val="0"/>
      <w:marBottom w:val="0"/>
      <w:divBdr>
        <w:top w:val="none" w:sz="0" w:space="0" w:color="auto"/>
        <w:left w:val="none" w:sz="0" w:space="0" w:color="auto"/>
        <w:bottom w:val="none" w:sz="0" w:space="0" w:color="auto"/>
        <w:right w:val="none" w:sz="0" w:space="0" w:color="auto"/>
      </w:divBdr>
    </w:div>
    <w:div w:id="1154251022">
      <w:bodyDiv w:val="1"/>
      <w:marLeft w:val="0"/>
      <w:marRight w:val="0"/>
      <w:marTop w:val="0"/>
      <w:marBottom w:val="0"/>
      <w:divBdr>
        <w:top w:val="none" w:sz="0" w:space="0" w:color="auto"/>
        <w:left w:val="none" w:sz="0" w:space="0" w:color="auto"/>
        <w:bottom w:val="none" w:sz="0" w:space="0" w:color="auto"/>
        <w:right w:val="none" w:sz="0" w:space="0" w:color="auto"/>
      </w:divBdr>
    </w:div>
    <w:div w:id="1185821503">
      <w:bodyDiv w:val="1"/>
      <w:marLeft w:val="0"/>
      <w:marRight w:val="0"/>
      <w:marTop w:val="0"/>
      <w:marBottom w:val="0"/>
      <w:divBdr>
        <w:top w:val="none" w:sz="0" w:space="0" w:color="auto"/>
        <w:left w:val="none" w:sz="0" w:space="0" w:color="auto"/>
        <w:bottom w:val="none" w:sz="0" w:space="0" w:color="auto"/>
        <w:right w:val="none" w:sz="0" w:space="0" w:color="auto"/>
      </w:divBdr>
    </w:div>
    <w:div w:id="1187644382">
      <w:bodyDiv w:val="1"/>
      <w:marLeft w:val="0"/>
      <w:marRight w:val="0"/>
      <w:marTop w:val="0"/>
      <w:marBottom w:val="0"/>
      <w:divBdr>
        <w:top w:val="none" w:sz="0" w:space="0" w:color="auto"/>
        <w:left w:val="none" w:sz="0" w:space="0" w:color="auto"/>
        <w:bottom w:val="none" w:sz="0" w:space="0" w:color="auto"/>
        <w:right w:val="none" w:sz="0" w:space="0" w:color="auto"/>
      </w:divBdr>
    </w:div>
    <w:div w:id="1199196746">
      <w:bodyDiv w:val="1"/>
      <w:marLeft w:val="0"/>
      <w:marRight w:val="0"/>
      <w:marTop w:val="0"/>
      <w:marBottom w:val="0"/>
      <w:divBdr>
        <w:top w:val="none" w:sz="0" w:space="0" w:color="auto"/>
        <w:left w:val="none" w:sz="0" w:space="0" w:color="auto"/>
        <w:bottom w:val="none" w:sz="0" w:space="0" w:color="auto"/>
        <w:right w:val="none" w:sz="0" w:space="0" w:color="auto"/>
      </w:divBdr>
    </w:div>
    <w:div w:id="1203323532">
      <w:bodyDiv w:val="1"/>
      <w:marLeft w:val="0"/>
      <w:marRight w:val="0"/>
      <w:marTop w:val="0"/>
      <w:marBottom w:val="0"/>
      <w:divBdr>
        <w:top w:val="none" w:sz="0" w:space="0" w:color="auto"/>
        <w:left w:val="none" w:sz="0" w:space="0" w:color="auto"/>
        <w:bottom w:val="none" w:sz="0" w:space="0" w:color="auto"/>
        <w:right w:val="none" w:sz="0" w:space="0" w:color="auto"/>
      </w:divBdr>
    </w:div>
    <w:div w:id="1210535323">
      <w:bodyDiv w:val="1"/>
      <w:marLeft w:val="0"/>
      <w:marRight w:val="0"/>
      <w:marTop w:val="0"/>
      <w:marBottom w:val="0"/>
      <w:divBdr>
        <w:top w:val="none" w:sz="0" w:space="0" w:color="auto"/>
        <w:left w:val="none" w:sz="0" w:space="0" w:color="auto"/>
        <w:bottom w:val="none" w:sz="0" w:space="0" w:color="auto"/>
        <w:right w:val="none" w:sz="0" w:space="0" w:color="auto"/>
      </w:divBdr>
      <w:divsChild>
        <w:div w:id="1513685444">
          <w:marLeft w:val="0"/>
          <w:marRight w:val="0"/>
          <w:marTop w:val="0"/>
          <w:marBottom w:val="0"/>
          <w:divBdr>
            <w:top w:val="none" w:sz="0" w:space="0" w:color="auto"/>
            <w:left w:val="none" w:sz="0" w:space="0" w:color="auto"/>
            <w:bottom w:val="none" w:sz="0" w:space="0" w:color="auto"/>
            <w:right w:val="none" w:sz="0" w:space="0" w:color="auto"/>
          </w:divBdr>
          <w:divsChild>
            <w:div w:id="1717193592">
              <w:marLeft w:val="0"/>
              <w:marRight w:val="0"/>
              <w:marTop w:val="0"/>
              <w:marBottom w:val="0"/>
              <w:divBdr>
                <w:top w:val="none" w:sz="0" w:space="0" w:color="auto"/>
                <w:left w:val="none" w:sz="0" w:space="0" w:color="auto"/>
                <w:bottom w:val="none" w:sz="0" w:space="0" w:color="auto"/>
                <w:right w:val="none" w:sz="0" w:space="0" w:color="auto"/>
              </w:divBdr>
              <w:divsChild>
                <w:div w:id="45810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060873">
      <w:bodyDiv w:val="1"/>
      <w:marLeft w:val="0"/>
      <w:marRight w:val="0"/>
      <w:marTop w:val="0"/>
      <w:marBottom w:val="0"/>
      <w:divBdr>
        <w:top w:val="none" w:sz="0" w:space="0" w:color="auto"/>
        <w:left w:val="none" w:sz="0" w:space="0" w:color="auto"/>
        <w:bottom w:val="none" w:sz="0" w:space="0" w:color="auto"/>
        <w:right w:val="none" w:sz="0" w:space="0" w:color="auto"/>
      </w:divBdr>
      <w:divsChild>
        <w:div w:id="860555303">
          <w:marLeft w:val="0"/>
          <w:marRight w:val="0"/>
          <w:marTop w:val="0"/>
          <w:marBottom w:val="0"/>
          <w:divBdr>
            <w:top w:val="none" w:sz="0" w:space="0" w:color="auto"/>
            <w:left w:val="none" w:sz="0" w:space="0" w:color="auto"/>
            <w:bottom w:val="none" w:sz="0" w:space="0" w:color="auto"/>
            <w:right w:val="none" w:sz="0" w:space="0" w:color="auto"/>
          </w:divBdr>
          <w:divsChild>
            <w:div w:id="1645086328">
              <w:marLeft w:val="0"/>
              <w:marRight w:val="0"/>
              <w:marTop w:val="0"/>
              <w:marBottom w:val="0"/>
              <w:divBdr>
                <w:top w:val="none" w:sz="0" w:space="0" w:color="auto"/>
                <w:left w:val="none" w:sz="0" w:space="0" w:color="auto"/>
                <w:bottom w:val="none" w:sz="0" w:space="0" w:color="auto"/>
                <w:right w:val="none" w:sz="0" w:space="0" w:color="auto"/>
              </w:divBdr>
              <w:divsChild>
                <w:div w:id="88271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752116">
      <w:bodyDiv w:val="1"/>
      <w:marLeft w:val="0"/>
      <w:marRight w:val="0"/>
      <w:marTop w:val="0"/>
      <w:marBottom w:val="0"/>
      <w:divBdr>
        <w:top w:val="none" w:sz="0" w:space="0" w:color="auto"/>
        <w:left w:val="none" w:sz="0" w:space="0" w:color="auto"/>
        <w:bottom w:val="none" w:sz="0" w:space="0" w:color="auto"/>
        <w:right w:val="none" w:sz="0" w:space="0" w:color="auto"/>
      </w:divBdr>
    </w:div>
    <w:div w:id="1230112533">
      <w:bodyDiv w:val="1"/>
      <w:marLeft w:val="0"/>
      <w:marRight w:val="0"/>
      <w:marTop w:val="0"/>
      <w:marBottom w:val="0"/>
      <w:divBdr>
        <w:top w:val="none" w:sz="0" w:space="0" w:color="auto"/>
        <w:left w:val="none" w:sz="0" w:space="0" w:color="auto"/>
        <w:bottom w:val="none" w:sz="0" w:space="0" w:color="auto"/>
        <w:right w:val="none" w:sz="0" w:space="0" w:color="auto"/>
      </w:divBdr>
    </w:div>
    <w:div w:id="1237545835">
      <w:bodyDiv w:val="1"/>
      <w:marLeft w:val="0"/>
      <w:marRight w:val="0"/>
      <w:marTop w:val="0"/>
      <w:marBottom w:val="0"/>
      <w:divBdr>
        <w:top w:val="none" w:sz="0" w:space="0" w:color="auto"/>
        <w:left w:val="none" w:sz="0" w:space="0" w:color="auto"/>
        <w:bottom w:val="none" w:sz="0" w:space="0" w:color="auto"/>
        <w:right w:val="none" w:sz="0" w:space="0" w:color="auto"/>
      </w:divBdr>
      <w:divsChild>
        <w:div w:id="37974506">
          <w:marLeft w:val="0"/>
          <w:marRight w:val="0"/>
          <w:marTop w:val="0"/>
          <w:marBottom w:val="0"/>
          <w:divBdr>
            <w:top w:val="none" w:sz="0" w:space="0" w:color="auto"/>
            <w:left w:val="none" w:sz="0" w:space="0" w:color="auto"/>
            <w:bottom w:val="none" w:sz="0" w:space="0" w:color="auto"/>
            <w:right w:val="none" w:sz="0" w:space="0" w:color="auto"/>
          </w:divBdr>
          <w:divsChild>
            <w:div w:id="718171317">
              <w:marLeft w:val="0"/>
              <w:marRight w:val="0"/>
              <w:marTop w:val="0"/>
              <w:marBottom w:val="0"/>
              <w:divBdr>
                <w:top w:val="none" w:sz="0" w:space="0" w:color="auto"/>
                <w:left w:val="none" w:sz="0" w:space="0" w:color="auto"/>
                <w:bottom w:val="none" w:sz="0" w:space="0" w:color="auto"/>
                <w:right w:val="none" w:sz="0" w:space="0" w:color="auto"/>
              </w:divBdr>
              <w:divsChild>
                <w:div w:id="6982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866417">
      <w:bodyDiv w:val="1"/>
      <w:marLeft w:val="0"/>
      <w:marRight w:val="0"/>
      <w:marTop w:val="0"/>
      <w:marBottom w:val="0"/>
      <w:divBdr>
        <w:top w:val="none" w:sz="0" w:space="0" w:color="auto"/>
        <w:left w:val="none" w:sz="0" w:space="0" w:color="auto"/>
        <w:bottom w:val="none" w:sz="0" w:space="0" w:color="auto"/>
        <w:right w:val="none" w:sz="0" w:space="0" w:color="auto"/>
      </w:divBdr>
    </w:div>
    <w:div w:id="1242518948">
      <w:bodyDiv w:val="1"/>
      <w:marLeft w:val="0"/>
      <w:marRight w:val="0"/>
      <w:marTop w:val="0"/>
      <w:marBottom w:val="0"/>
      <w:divBdr>
        <w:top w:val="none" w:sz="0" w:space="0" w:color="auto"/>
        <w:left w:val="none" w:sz="0" w:space="0" w:color="auto"/>
        <w:bottom w:val="none" w:sz="0" w:space="0" w:color="auto"/>
        <w:right w:val="none" w:sz="0" w:space="0" w:color="auto"/>
      </w:divBdr>
      <w:divsChild>
        <w:div w:id="1552308111">
          <w:marLeft w:val="0"/>
          <w:marRight w:val="0"/>
          <w:marTop w:val="0"/>
          <w:marBottom w:val="0"/>
          <w:divBdr>
            <w:top w:val="none" w:sz="0" w:space="0" w:color="auto"/>
            <w:left w:val="none" w:sz="0" w:space="0" w:color="auto"/>
            <w:bottom w:val="none" w:sz="0" w:space="0" w:color="auto"/>
            <w:right w:val="none" w:sz="0" w:space="0" w:color="auto"/>
          </w:divBdr>
          <w:divsChild>
            <w:div w:id="1783647443">
              <w:marLeft w:val="0"/>
              <w:marRight w:val="0"/>
              <w:marTop w:val="0"/>
              <w:marBottom w:val="0"/>
              <w:divBdr>
                <w:top w:val="none" w:sz="0" w:space="0" w:color="auto"/>
                <w:left w:val="none" w:sz="0" w:space="0" w:color="auto"/>
                <w:bottom w:val="none" w:sz="0" w:space="0" w:color="auto"/>
                <w:right w:val="none" w:sz="0" w:space="0" w:color="auto"/>
              </w:divBdr>
              <w:divsChild>
                <w:div w:id="600071367">
                  <w:marLeft w:val="0"/>
                  <w:marRight w:val="0"/>
                  <w:marTop w:val="0"/>
                  <w:marBottom w:val="0"/>
                  <w:divBdr>
                    <w:top w:val="none" w:sz="0" w:space="0" w:color="auto"/>
                    <w:left w:val="none" w:sz="0" w:space="0" w:color="auto"/>
                    <w:bottom w:val="none" w:sz="0" w:space="0" w:color="auto"/>
                    <w:right w:val="none" w:sz="0" w:space="0" w:color="auto"/>
                  </w:divBdr>
                </w:div>
                <w:div w:id="178758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17073">
          <w:marLeft w:val="0"/>
          <w:marRight w:val="0"/>
          <w:marTop w:val="0"/>
          <w:marBottom w:val="0"/>
          <w:divBdr>
            <w:top w:val="none" w:sz="0" w:space="0" w:color="auto"/>
            <w:left w:val="none" w:sz="0" w:space="0" w:color="auto"/>
            <w:bottom w:val="none" w:sz="0" w:space="0" w:color="auto"/>
            <w:right w:val="none" w:sz="0" w:space="0" w:color="auto"/>
          </w:divBdr>
          <w:divsChild>
            <w:div w:id="469370579">
              <w:marLeft w:val="0"/>
              <w:marRight w:val="0"/>
              <w:marTop w:val="0"/>
              <w:marBottom w:val="0"/>
              <w:divBdr>
                <w:top w:val="none" w:sz="0" w:space="0" w:color="auto"/>
                <w:left w:val="none" w:sz="0" w:space="0" w:color="auto"/>
                <w:bottom w:val="none" w:sz="0" w:space="0" w:color="auto"/>
                <w:right w:val="none" w:sz="0" w:space="0" w:color="auto"/>
              </w:divBdr>
              <w:divsChild>
                <w:div w:id="979309870">
                  <w:marLeft w:val="0"/>
                  <w:marRight w:val="0"/>
                  <w:marTop w:val="0"/>
                  <w:marBottom w:val="0"/>
                  <w:divBdr>
                    <w:top w:val="none" w:sz="0" w:space="0" w:color="auto"/>
                    <w:left w:val="none" w:sz="0" w:space="0" w:color="auto"/>
                    <w:bottom w:val="none" w:sz="0" w:space="0" w:color="auto"/>
                    <w:right w:val="none" w:sz="0" w:space="0" w:color="auto"/>
                  </w:divBdr>
                </w:div>
              </w:divsChild>
            </w:div>
            <w:div w:id="642782997">
              <w:marLeft w:val="0"/>
              <w:marRight w:val="0"/>
              <w:marTop w:val="0"/>
              <w:marBottom w:val="0"/>
              <w:divBdr>
                <w:top w:val="none" w:sz="0" w:space="0" w:color="auto"/>
                <w:left w:val="none" w:sz="0" w:space="0" w:color="auto"/>
                <w:bottom w:val="none" w:sz="0" w:space="0" w:color="auto"/>
                <w:right w:val="none" w:sz="0" w:space="0" w:color="auto"/>
              </w:divBdr>
              <w:divsChild>
                <w:div w:id="1739550298">
                  <w:marLeft w:val="0"/>
                  <w:marRight w:val="0"/>
                  <w:marTop w:val="0"/>
                  <w:marBottom w:val="0"/>
                  <w:divBdr>
                    <w:top w:val="none" w:sz="0" w:space="0" w:color="auto"/>
                    <w:left w:val="none" w:sz="0" w:space="0" w:color="auto"/>
                    <w:bottom w:val="none" w:sz="0" w:space="0" w:color="auto"/>
                    <w:right w:val="none" w:sz="0" w:space="0" w:color="auto"/>
                  </w:divBdr>
                </w:div>
              </w:divsChild>
            </w:div>
            <w:div w:id="1867215111">
              <w:marLeft w:val="0"/>
              <w:marRight w:val="0"/>
              <w:marTop w:val="0"/>
              <w:marBottom w:val="0"/>
              <w:divBdr>
                <w:top w:val="none" w:sz="0" w:space="0" w:color="auto"/>
                <w:left w:val="none" w:sz="0" w:space="0" w:color="auto"/>
                <w:bottom w:val="none" w:sz="0" w:space="0" w:color="auto"/>
                <w:right w:val="none" w:sz="0" w:space="0" w:color="auto"/>
              </w:divBdr>
              <w:divsChild>
                <w:div w:id="384256555">
                  <w:marLeft w:val="0"/>
                  <w:marRight w:val="0"/>
                  <w:marTop w:val="0"/>
                  <w:marBottom w:val="0"/>
                  <w:divBdr>
                    <w:top w:val="none" w:sz="0" w:space="0" w:color="auto"/>
                    <w:left w:val="none" w:sz="0" w:space="0" w:color="auto"/>
                    <w:bottom w:val="none" w:sz="0" w:space="0" w:color="auto"/>
                    <w:right w:val="none" w:sz="0" w:space="0" w:color="auto"/>
                  </w:divBdr>
                </w:div>
              </w:divsChild>
            </w:div>
            <w:div w:id="1100954851">
              <w:marLeft w:val="0"/>
              <w:marRight w:val="0"/>
              <w:marTop w:val="0"/>
              <w:marBottom w:val="0"/>
              <w:divBdr>
                <w:top w:val="none" w:sz="0" w:space="0" w:color="auto"/>
                <w:left w:val="none" w:sz="0" w:space="0" w:color="auto"/>
                <w:bottom w:val="none" w:sz="0" w:space="0" w:color="auto"/>
                <w:right w:val="none" w:sz="0" w:space="0" w:color="auto"/>
              </w:divBdr>
              <w:divsChild>
                <w:div w:id="99005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250499">
      <w:bodyDiv w:val="1"/>
      <w:marLeft w:val="0"/>
      <w:marRight w:val="0"/>
      <w:marTop w:val="0"/>
      <w:marBottom w:val="0"/>
      <w:divBdr>
        <w:top w:val="none" w:sz="0" w:space="0" w:color="auto"/>
        <w:left w:val="none" w:sz="0" w:space="0" w:color="auto"/>
        <w:bottom w:val="none" w:sz="0" w:space="0" w:color="auto"/>
        <w:right w:val="none" w:sz="0" w:space="0" w:color="auto"/>
      </w:divBdr>
      <w:divsChild>
        <w:div w:id="2011905988">
          <w:marLeft w:val="0"/>
          <w:marRight w:val="0"/>
          <w:marTop w:val="0"/>
          <w:marBottom w:val="0"/>
          <w:divBdr>
            <w:top w:val="none" w:sz="0" w:space="0" w:color="auto"/>
            <w:left w:val="none" w:sz="0" w:space="0" w:color="auto"/>
            <w:bottom w:val="none" w:sz="0" w:space="0" w:color="auto"/>
            <w:right w:val="none" w:sz="0" w:space="0" w:color="auto"/>
          </w:divBdr>
          <w:divsChild>
            <w:div w:id="472602314">
              <w:marLeft w:val="0"/>
              <w:marRight w:val="0"/>
              <w:marTop w:val="0"/>
              <w:marBottom w:val="0"/>
              <w:divBdr>
                <w:top w:val="none" w:sz="0" w:space="0" w:color="auto"/>
                <w:left w:val="none" w:sz="0" w:space="0" w:color="auto"/>
                <w:bottom w:val="none" w:sz="0" w:space="0" w:color="auto"/>
                <w:right w:val="none" w:sz="0" w:space="0" w:color="auto"/>
              </w:divBdr>
              <w:divsChild>
                <w:div w:id="1881474055">
                  <w:marLeft w:val="0"/>
                  <w:marRight w:val="0"/>
                  <w:marTop w:val="0"/>
                  <w:marBottom w:val="0"/>
                  <w:divBdr>
                    <w:top w:val="none" w:sz="0" w:space="0" w:color="auto"/>
                    <w:left w:val="none" w:sz="0" w:space="0" w:color="auto"/>
                    <w:bottom w:val="none" w:sz="0" w:space="0" w:color="auto"/>
                    <w:right w:val="none" w:sz="0" w:space="0" w:color="auto"/>
                  </w:divBdr>
                </w:div>
              </w:divsChild>
            </w:div>
            <w:div w:id="307134236">
              <w:marLeft w:val="0"/>
              <w:marRight w:val="0"/>
              <w:marTop w:val="0"/>
              <w:marBottom w:val="0"/>
              <w:divBdr>
                <w:top w:val="none" w:sz="0" w:space="0" w:color="auto"/>
                <w:left w:val="none" w:sz="0" w:space="0" w:color="auto"/>
                <w:bottom w:val="none" w:sz="0" w:space="0" w:color="auto"/>
                <w:right w:val="none" w:sz="0" w:space="0" w:color="auto"/>
              </w:divBdr>
              <w:divsChild>
                <w:div w:id="855848757">
                  <w:marLeft w:val="0"/>
                  <w:marRight w:val="0"/>
                  <w:marTop w:val="0"/>
                  <w:marBottom w:val="0"/>
                  <w:divBdr>
                    <w:top w:val="none" w:sz="0" w:space="0" w:color="auto"/>
                    <w:left w:val="none" w:sz="0" w:space="0" w:color="auto"/>
                    <w:bottom w:val="none" w:sz="0" w:space="0" w:color="auto"/>
                    <w:right w:val="none" w:sz="0" w:space="0" w:color="auto"/>
                  </w:divBdr>
                </w:div>
              </w:divsChild>
            </w:div>
            <w:div w:id="1201625220">
              <w:marLeft w:val="0"/>
              <w:marRight w:val="0"/>
              <w:marTop w:val="0"/>
              <w:marBottom w:val="0"/>
              <w:divBdr>
                <w:top w:val="none" w:sz="0" w:space="0" w:color="auto"/>
                <w:left w:val="none" w:sz="0" w:space="0" w:color="auto"/>
                <w:bottom w:val="none" w:sz="0" w:space="0" w:color="auto"/>
                <w:right w:val="none" w:sz="0" w:space="0" w:color="auto"/>
              </w:divBdr>
              <w:divsChild>
                <w:div w:id="271253737">
                  <w:marLeft w:val="0"/>
                  <w:marRight w:val="0"/>
                  <w:marTop w:val="0"/>
                  <w:marBottom w:val="0"/>
                  <w:divBdr>
                    <w:top w:val="none" w:sz="0" w:space="0" w:color="auto"/>
                    <w:left w:val="none" w:sz="0" w:space="0" w:color="auto"/>
                    <w:bottom w:val="none" w:sz="0" w:space="0" w:color="auto"/>
                    <w:right w:val="none" w:sz="0" w:space="0" w:color="auto"/>
                  </w:divBdr>
                </w:div>
                <w:div w:id="1627195808">
                  <w:marLeft w:val="0"/>
                  <w:marRight w:val="0"/>
                  <w:marTop w:val="0"/>
                  <w:marBottom w:val="0"/>
                  <w:divBdr>
                    <w:top w:val="none" w:sz="0" w:space="0" w:color="auto"/>
                    <w:left w:val="none" w:sz="0" w:space="0" w:color="auto"/>
                    <w:bottom w:val="none" w:sz="0" w:space="0" w:color="auto"/>
                    <w:right w:val="none" w:sz="0" w:space="0" w:color="auto"/>
                  </w:divBdr>
                </w:div>
              </w:divsChild>
            </w:div>
            <w:div w:id="1379663974">
              <w:marLeft w:val="0"/>
              <w:marRight w:val="0"/>
              <w:marTop w:val="0"/>
              <w:marBottom w:val="0"/>
              <w:divBdr>
                <w:top w:val="none" w:sz="0" w:space="0" w:color="auto"/>
                <w:left w:val="none" w:sz="0" w:space="0" w:color="auto"/>
                <w:bottom w:val="none" w:sz="0" w:space="0" w:color="auto"/>
                <w:right w:val="none" w:sz="0" w:space="0" w:color="auto"/>
              </w:divBdr>
              <w:divsChild>
                <w:div w:id="1339623737">
                  <w:marLeft w:val="0"/>
                  <w:marRight w:val="0"/>
                  <w:marTop w:val="0"/>
                  <w:marBottom w:val="0"/>
                  <w:divBdr>
                    <w:top w:val="none" w:sz="0" w:space="0" w:color="auto"/>
                    <w:left w:val="none" w:sz="0" w:space="0" w:color="auto"/>
                    <w:bottom w:val="none" w:sz="0" w:space="0" w:color="auto"/>
                    <w:right w:val="none" w:sz="0" w:space="0" w:color="auto"/>
                  </w:divBdr>
                </w:div>
              </w:divsChild>
            </w:div>
            <w:div w:id="484124864">
              <w:marLeft w:val="0"/>
              <w:marRight w:val="0"/>
              <w:marTop w:val="0"/>
              <w:marBottom w:val="0"/>
              <w:divBdr>
                <w:top w:val="none" w:sz="0" w:space="0" w:color="auto"/>
                <w:left w:val="none" w:sz="0" w:space="0" w:color="auto"/>
                <w:bottom w:val="none" w:sz="0" w:space="0" w:color="auto"/>
                <w:right w:val="none" w:sz="0" w:space="0" w:color="auto"/>
              </w:divBdr>
              <w:divsChild>
                <w:div w:id="1410424135">
                  <w:marLeft w:val="0"/>
                  <w:marRight w:val="0"/>
                  <w:marTop w:val="0"/>
                  <w:marBottom w:val="0"/>
                  <w:divBdr>
                    <w:top w:val="none" w:sz="0" w:space="0" w:color="auto"/>
                    <w:left w:val="none" w:sz="0" w:space="0" w:color="auto"/>
                    <w:bottom w:val="none" w:sz="0" w:space="0" w:color="auto"/>
                    <w:right w:val="none" w:sz="0" w:space="0" w:color="auto"/>
                  </w:divBdr>
                </w:div>
              </w:divsChild>
            </w:div>
            <w:div w:id="1202743548">
              <w:marLeft w:val="0"/>
              <w:marRight w:val="0"/>
              <w:marTop w:val="0"/>
              <w:marBottom w:val="0"/>
              <w:divBdr>
                <w:top w:val="none" w:sz="0" w:space="0" w:color="auto"/>
                <w:left w:val="none" w:sz="0" w:space="0" w:color="auto"/>
                <w:bottom w:val="none" w:sz="0" w:space="0" w:color="auto"/>
                <w:right w:val="none" w:sz="0" w:space="0" w:color="auto"/>
              </w:divBdr>
              <w:divsChild>
                <w:div w:id="1602445307">
                  <w:marLeft w:val="0"/>
                  <w:marRight w:val="0"/>
                  <w:marTop w:val="0"/>
                  <w:marBottom w:val="0"/>
                  <w:divBdr>
                    <w:top w:val="none" w:sz="0" w:space="0" w:color="auto"/>
                    <w:left w:val="none" w:sz="0" w:space="0" w:color="auto"/>
                    <w:bottom w:val="none" w:sz="0" w:space="0" w:color="auto"/>
                    <w:right w:val="none" w:sz="0" w:space="0" w:color="auto"/>
                  </w:divBdr>
                </w:div>
              </w:divsChild>
            </w:div>
            <w:div w:id="1209302288">
              <w:marLeft w:val="0"/>
              <w:marRight w:val="0"/>
              <w:marTop w:val="0"/>
              <w:marBottom w:val="0"/>
              <w:divBdr>
                <w:top w:val="none" w:sz="0" w:space="0" w:color="auto"/>
                <w:left w:val="none" w:sz="0" w:space="0" w:color="auto"/>
                <w:bottom w:val="none" w:sz="0" w:space="0" w:color="auto"/>
                <w:right w:val="none" w:sz="0" w:space="0" w:color="auto"/>
              </w:divBdr>
              <w:divsChild>
                <w:div w:id="689600028">
                  <w:marLeft w:val="0"/>
                  <w:marRight w:val="0"/>
                  <w:marTop w:val="0"/>
                  <w:marBottom w:val="0"/>
                  <w:divBdr>
                    <w:top w:val="none" w:sz="0" w:space="0" w:color="auto"/>
                    <w:left w:val="none" w:sz="0" w:space="0" w:color="auto"/>
                    <w:bottom w:val="none" w:sz="0" w:space="0" w:color="auto"/>
                    <w:right w:val="none" w:sz="0" w:space="0" w:color="auto"/>
                  </w:divBdr>
                </w:div>
              </w:divsChild>
            </w:div>
            <w:div w:id="524027529">
              <w:marLeft w:val="0"/>
              <w:marRight w:val="0"/>
              <w:marTop w:val="0"/>
              <w:marBottom w:val="0"/>
              <w:divBdr>
                <w:top w:val="none" w:sz="0" w:space="0" w:color="auto"/>
                <w:left w:val="none" w:sz="0" w:space="0" w:color="auto"/>
                <w:bottom w:val="none" w:sz="0" w:space="0" w:color="auto"/>
                <w:right w:val="none" w:sz="0" w:space="0" w:color="auto"/>
              </w:divBdr>
              <w:divsChild>
                <w:div w:id="1803503378">
                  <w:marLeft w:val="0"/>
                  <w:marRight w:val="0"/>
                  <w:marTop w:val="0"/>
                  <w:marBottom w:val="0"/>
                  <w:divBdr>
                    <w:top w:val="none" w:sz="0" w:space="0" w:color="auto"/>
                    <w:left w:val="none" w:sz="0" w:space="0" w:color="auto"/>
                    <w:bottom w:val="none" w:sz="0" w:space="0" w:color="auto"/>
                    <w:right w:val="none" w:sz="0" w:space="0" w:color="auto"/>
                  </w:divBdr>
                </w:div>
              </w:divsChild>
            </w:div>
            <w:div w:id="1002900857">
              <w:marLeft w:val="0"/>
              <w:marRight w:val="0"/>
              <w:marTop w:val="0"/>
              <w:marBottom w:val="0"/>
              <w:divBdr>
                <w:top w:val="none" w:sz="0" w:space="0" w:color="auto"/>
                <w:left w:val="none" w:sz="0" w:space="0" w:color="auto"/>
                <w:bottom w:val="none" w:sz="0" w:space="0" w:color="auto"/>
                <w:right w:val="none" w:sz="0" w:space="0" w:color="auto"/>
              </w:divBdr>
              <w:divsChild>
                <w:div w:id="888884895">
                  <w:marLeft w:val="0"/>
                  <w:marRight w:val="0"/>
                  <w:marTop w:val="0"/>
                  <w:marBottom w:val="0"/>
                  <w:divBdr>
                    <w:top w:val="none" w:sz="0" w:space="0" w:color="auto"/>
                    <w:left w:val="none" w:sz="0" w:space="0" w:color="auto"/>
                    <w:bottom w:val="none" w:sz="0" w:space="0" w:color="auto"/>
                    <w:right w:val="none" w:sz="0" w:space="0" w:color="auto"/>
                  </w:divBdr>
                </w:div>
              </w:divsChild>
            </w:div>
            <w:div w:id="889611623">
              <w:marLeft w:val="0"/>
              <w:marRight w:val="0"/>
              <w:marTop w:val="0"/>
              <w:marBottom w:val="0"/>
              <w:divBdr>
                <w:top w:val="none" w:sz="0" w:space="0" w:color="auto"/>
                <w:left w:val="none" w:sz="0" w:space="0" w:color="auto"/>
                <w:bottom w:val="none" w:sz="0" w:space="0" w:color="auto"/>
                <w:right w:val="none" w:sz="0" w:space="0" w:color="auto"/>
              </w:divBdr>
              <w:divsChild>
                <w:div w:id="1741514287">
                  <w:marLeft w:val="0"/>
                  <w:marRight w:val="0"/>
                  <w:marTop w:val="0"/>
                  <w:marBottom w:val="0"/>
                  <w:divBdr>
                    <w:top w:val="none" w:sz="0" w:space="0" w:color="auto"/>
                    <w:left w:val="none" w:sz="0" w:space="0" w:color="auto"/>
                    <w:bottom w:val="none" w:sz="0" w:space="0" w:color="auto"/>
                    <w:right w:val="none" w:sz="0" w:space="0" w:color="auto"/>
                  </w:divBdr>
                </w:div>
              </w:divsChild>
            </w:div>
            <w:div w:id="1278944869">
              <w:marLeft w:val="0"/>
              <w:marRight w:val="0"/>
              <w:marTop w:val="0"/>
              <w:marBottom w:val="0"/>
              <w:divBdr>
                <w:top w:val="none" w:sz="0" w:space="0" w:color="auto"/>
                <w:left w:val="none" w:sz="0" w:space="0" w:color="auto"/>
                <w:bottom w:val="none" w:sz="0" w:space="0" w:color="auto"/>
                <w:right w:val="none" w:sz="0" w:space="0" w:color="auto"/>
              </w:divBdr>
              <w:divsChild>
                <w:div w:id="13526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730718">
      <w:bodyDiv w:val="1"/>
      <w:marLeft w:val="0"/>
      <w:marRight w:val="0"/>
      <w:marTop w:val="0"/>
      <w:marBottom w:val="0"/>
      <w:divBdr>
        <w:top w:val="none" w:sz="0" w:space="0" w:color="auto"/>
        <w:left w:val="none" w:sz="0" w:space="0" w:color="auto"/>
        <w:bottom w:val="none" w:sz="0" w:space="0" w:color="auto"/>
        <w:right w:val="none" w:sz="0" w:space="0" w:color="auto"/>
      </w:divBdr>
    </w:div>
    <w:div w:id="1276255068">
      <w:bodyDiv w:val="1"/>
      <w:marLeft w:val="0"/>
      <w:marRight w:val="0"/>
      <w:marTop w:val="0"/>
      <w:marBottom w:val="0"/>
      <w:divBdr>
        <w:top w:val="none" w:sz="0" w:space="0" w:color="auto"/>
        <w:left w:val="none" w:sz="0" w:space="0" w:color="auto"/>
        <w:bottom w:val="none" w:sz="0" w:space="0" w:color="auto"/>
        <w:right w:val="none" w:sz="0" w:space="0" w:color="auto"/>
      </w:divBdr>
      <w:divsChild>
        <w:div w:id="1443762402">
          <w:marLeft w:val="0"/>
          <w:marRight w:val="0"/>
          <w:marTop w:val="0"/>
          <w:marBottom w:val="0"/>
          <w:divBdr>
            <w:top w:val="none" w:sz="0" w:space="0" w:color="auto"/>
            <w:left w:val="none" w:sz="0" w:space="0" w:color="auto"/>
            <w:bottom w:val="none" w:sz="0" w:space="0" w:color="auto"/>
            <w:right w:val="none" w:sz="0" w:space="0" w:color="auto"/>
          </w:divBdr>
          <w:divsChild>
            <w:div w:id="973097052">
              <w:marLeft w:val="0"/>
              <w:marRight w:val="0"/>
              <w:marTop w:val="0"/>
              <w:marBottom w:val="0"/>
              <w:divBdr>
                <w:top w:val="none" w:sz="0" w:space="0" w:color="auto"/>
                <w:left w:val="none" w:sz="0" w:space="0" w:color="auto"/>
                <w:bottom w:val="none" w:sz="0" w:space="0" w:color="auto"/>
                <w:right w:val="none" w:sz="0" w:space="0" w:color="auto"/>
              </w:divBdr>
              <w:divsChild>
                <w:div w:id="1817336279">
                  <w:marLeft w:val="0"/>
                  <w:marRight w:val="0"/>
                  <w:marTop w:val="0"/>
                  <w:marBottom w:val="0"/>
                  <w:divBdr>
                    <w:top w:val="none" w:sz="0" w:space="0" w:color="auto"/>
                    <w:left w:val="none" w:sz="0" w:space="0" w:color="auto"/>
                    <w:bottom w:val="none" w:sz="0" w:space="0" w:color="auto"/>
                    <w:right w:val="none" w:sz="0" w:space="0" w:color="auto"/>
                  </w:divBdr>
                </w:div>
              </w:divsChild>
            </w:div>
            <w:div w:id="586621946">
              <w:marLeft w:val="0"/>
              <w:marRight w:val="0"/>
              <w:marTop w:val="0"/>
              <w:marBottom w:val="0"/>
              <w:divBdr>
                <w:top w:val="none" w:sz="0" w:space="0" w:color="auto"/>
                <w:left w:val="none" w:sz="0" w:space="0" w:color="auto"/>
                <w:bottom w:val="none" w:sz="0" w:space="0" w:color="auto"/>
                <w:right w:val="none" w:sz="0" w:space="0" w:color="auto"/>
              </w:divBdr>
              <w:divsChild>
                <w:div w:id="555237178">
                  <w:marLeft w:val="0"/>
                  <w:marRight w:val="0"/>
                  <w:marTop w:val="0"/>
                  <w:marBottom w:val="0"/>
                  <w:divBdr>
                    <w:top w:val="none" w:sz="0" w:space="0" w:color="auto"/>
                    <w:left w:val="none" w:sz="0" w:space="0" w:color="auto"/>
                    <w:bottom w:val="none" w:sz="0" w:space="0" w:color="auto"/>
                    <w:right w:val="none" w:sz="0" w:space="0" w:color="auto"/>
                  </w:divBdr>
                </w:div>
              </w:divsChild>
            </w:div>
            <w:div w:id="750198398">
              <w:marLeft w:val="0"/>
              <w:marRight w:val="0"/>
              <w:marTop w:val="0"/>
              <w:marBottom w:val="0"/>
              <w:divBdr>
                <w:top w:val="none" w:sz="0" w:space="0" w:color="auto"/>
                <w:left w:val="none" w:sz="0" w:space="0" w:color="auto"/>
                <w:bottom w:val="none" w:sz="0" w:space="0" w:color="auto"/>
                <w:right w:val="none" w:sz="0" w:space="0" w:color="auto"/>
              </w:divBdr>
              <w:divsChild>
                <w:div w:id="1201210152">
                  <w:marLeft w:val="0"/>
                  <w:marRight w:val="0"/>
                  <w:marTop w:val="0"/>
                  <w:marBottom w:val="0"/>
                  <w:divBdr>
                    <w:top w:val="none" w:sz="0" w:space="0" w:color="auto"/>
                    <w:left w:val="none" w:sz="0" w:space="0" w:color="auto"/>
                    <w:bottom w:val="none" w:sz="0" w:space="0" w:color="auto"/>
                    <w:right w:val="none" w:sz="0" w:space="0" w:color="auto"/>
                  </w:divBdr>
                </w:div>
              </w:divsChild>
            </w:div>
            <w:div w:id="1976059776">
              <w:marLeft w:val="0"/>
              <w:marRight w:val="0"/>
              <w:marTop w:val="0"/>
              <w:marBottom w:val="0"/>
              <w:divBdr>
                <w:top w:val="none" w:sz="0" w:space="0" w:color="auto"/>
                <w:left w:val="none" w:sz="0" w:space="0" w:color="auto"/>
                <w:bottom w:val="none" w:sz="0" w:space="0" w:color="auto"/>
                <w:right w:val="none" w:sz="0" w:space="0" w:color="auto"/>
              </w:divBdr>
              <w:divsChild>
                <w:div w:id="1423188707">
                  <w:marLeft w:val="0"/>
                  <w:marRight w:val="0"/>
                  <w:marTop w:val="0"/>
                  <w:marBottom w:val="0"/>
                  <w:divBdr>
                    <w:top w:val="none" w:sz="0" w:space="0" w:color="auto"/>
                    <w:left w:val="none" w:sz="0" w:space="0" w:color="auto"/>
                    <w:bottom w:val="none" w:sz="0" w:space="0" w:color="auto"/>
                    <w:right w:val="none" w:sz="0" w:space="0" w:color="auto"/>
                  </w:divBdr>
                </w:div>
              </w:divsChild>
            </w:div>
            <w:div w:id="30812744">
              <w:marLeft w:val="0"/>
              <w:marRight w:val="0"/>
              <w:marTop w:val="0"/>
              <w:marBottom w:val="0"/>
              <w:divBdr>
                <w:top w:val="none" w:sz="0" w:space="0" w:color="auto"/>
                <w:left w:val="none" w:sz="0" w:space="0" w:color="auto"/>
                <w:bottom w:val="none" w:sz="0" w:space="0" w:color="auto"/>
                <w:right w:val="none" w:sz="0" w:space="0" w:color="auto"/>
              </w:divBdr>
              <w:divsChild>
                <w:div w:id="347483733">
                  <w:marLeft w:val="0"/>
                  <w:marRight w:val="0"/>
                  <w:marTop w:val="0"/>
                  <w:marBottom w:val="0"/>
                  <w:divBdr>
                    <w:top w:val="none" w:sz="0" w:space="0" w:color="auto"/>
                    <w:left w:val="none" w:sz="0" w:space="0" w:color="auto"/>
                    <w:bottom w:val="none" w:sz="0" w:space="0" w:color="auto"/>
                    <w:right w:val="none" w:sz="0" w:space="0" w:color="auto"/>
                  </w:divBdr>
                </w:div>
              </w:divsChild>
            </w:div>
            <w:div w:id="313292359">
              <w:marLeft w:val="0"/>
              <w:marRight w:val="0"/>
              <w:marTop w:val="0"/>
              <w:marBottom w:val="0"/>
              <w:divBdr>
                <w:top w:val="none" w:sz="0" w:space="0" w:color="auto"/>
                <w:left w:val="none" w:sz="0" w:space="0" w:color="auto"/>
                <w:bottom w:val="none" w:sz="0" w:space="0" w:color="auto"/>
                <w:right w:val="none" w:sz="0" w:space="0" w:color="auto"/>
              </w:divBdr>
              <w:divsChild>
                <w:div w:id="550113455">
                  <w:marLeft w:val="0"/>
                  <w:marRight w:val="0"/>
                  <w:marTop w:val="0"/>
                  <w:marBottom w:val="0"/>
                  <w:divBdr>
                    <w:top w:val="none" w:sz="0" w:space="0" w:color="auto"/>
                    <w:left w:val="none" w:sz="0" w:space="0" w:color="auto"/>
                    <w:bottom w:val="none" w:sz="0" w:space="0" w:color="auto"/>
                    <w:right w:val="none" w:sz="0" w:space="0" w:color="auto"/>
                  </w:divBdr>
                </w:div>
              </w:divsChild>
            </w:div>
            <w:div w:id="1967076471">
              <w:marLeft w:val="0"/>
              <w:marRight w:val="0"/>
              <w:marTop w:val="0"/>
              <w:marBottom w:val="0"/>
              <w:divBdr>
                <w:top w:val="none" w:sz="0" w:space="0" w:color="auto"/>
                <w:left w:val="none" w:sz="0" w:space="0" w:color="auto"/>
                <w:bottom w:val="none" w:sz="0" w:space="0" w:color="auto"/>
                <w:right w:val="none" w:sz="0" w:space="0" w:color="auto"/>
              </w:divBdr>
              <w:divsChild>
                <w:div w:id="759956280">
                  <w:marLeft w:val="0"/>
                  <w:marRight w:val="0"/>
                  <w:marTop w:val="0"/>
                  <w:marBottom w:val="0"/>
                  <w:divBdr>
                    <w:top w:val="none" w:sz="0" w:space="0" w:color="auto"/>
                    <w:left w:val="none" w:sz="0" w:space="0" w:color="auto"/>
                    <w:bottom w:val="none" w:sz="0" w:space="0" w:color="auto"/>
                    <w:right w:val="none" w:sz="0" w:space="0" w:color="auto"/>
                  </w:divBdr>
                </w:div>
              </w:divsChild>
            </w:div>
            <w:div w:id="218521650">
              <w:marLeft w:val="0"/>
              <w:marRight w:val="0"/>
              <w:marTop w:val="0"/>
              <w:marBottom w:val="0"/>
              <w:divBdr>
                <w:top w:val="none" w:sz="0" w:space="0" w:color="auto"/>
                <w:left w:val="none" w:sz="0" w:space="0" w:color="auto"/>
                <w:bottom w:val="none" w:sz="0" w:space="0" w:color="auto"/>
                <w:right w:val="none" w:sz="0" w:space="0" w:color="auto"/>
              </w:divBdr>
              <w:divsChild>
                <w:div w:id="1256787742">
                  <w:marLeft w:val="0"/>
                  <w:marRight w:val="0"/>
                  <w:marTop w:val="0"/>
                  <w:marBottom w:val="0"/>
                  <w:divBdr>
                    <w:top w:val="none" w:sz="0" w:space="0" w:color="auto"/>
                    <w:left w:val="none" w:sz="0" w:space="0" w:color="auto"/>
                    <w:bottom w:val="none" w:sz="0" w:space="0" w:color="auto"/>
                    <w:right w:val="none" w:sz="0" w:space="0" w:color="auto"/>
                  </w:divBdr>
                </w:div>
              </w:divsChild>
            </w:div>
            <w:div w:id="947545710">
              <w:marLeft w:val="0"/>
              <w:marRight w:val="0"/>
              <w:marTop w:val="0"/>
              <w:marBottom w:val="0"/>
              <w:divBdr>
                <w:top w:val="none" w:sz="0" w:space="0" w:color="auto"/>
                <w:left w:val="none" w:sz="0" w:space="0" w:color="auto"/>
                <w:bottom w:val="none" w:sz="0" w:space="0" w:color="auto"/>
                <w:right w:val="none" w:sz="0" w:space="0" w:color="auto"/>
              </w:divBdr>
              <w:divsChild>
                <w:div w:id="118383181">
                  <w:marLeft w:val="0"/>
                  <w:marRight w:val="0"/>
                  <w:marTop w:val="0"/>
                  <w:marBottom w:val="0"/>
                  <w:divBdr>
                    <w:top w:val="none" w:sz="0" w:space="0" w:color="auto"/>
                    <w:left w:val="none" w:sz="0" w:space="0" w:color="auto"/>
                    <w:bottom w:val="none" w:sz="0" w:space="0" w:color="auto"/>
                    <w:right w:val="none" w:sz="0" w:space="0" w:color="auto"/>
                  </w:divBdr>
                </w:div>
              </w:divsChild>
            </w:div>
            <w:div w:id="1472013463">
              <w:marLeft w:val="0"/>
              <w:marRight w:val="0"/>
              <w:marTop w:val="0"/>
              <w:marBottom w:val="0"/>
              <w:divBdr>
                <w:top w:val="none" w:sz="0" w:space="0" w:color="auto"/>
                <w:left w:val="none" w:sz="0" w:space="0" w:color="auto"/>
                <w:bottom w:val="none" w:sz="0" w:space="0" w:color="auto"/>
                <w:right w:val="none" w:sz="0" w:space="0" w:color="auto"/>
              </w:divBdr>
              <w:divsChild>
                <w:div w:id="745614525">
                  <w:marLeft w:val="0"/>
                  <w:marRight w:val="0"/>
                  <w:marTop w:val="0"/>
                  <w:marBottom w:val="0"/>
                  <w:divBdr>
                    <w:top w:val="none" w:sz="0" w:space="0" w:color="auto"/>
                    <w:left w:val="none" w:sz="0" w:space="0" w:color="auto"/>
                    <w:bottom w:val="none" w:sz="0" w:space="0" w:color="auto"/>
                    <w:right w:val="none" w:sz="0" w:space="0" w:color="auto"/>
                  </w:divBdr>
                </w:div>
              </w:divsChild>
            </w:div>
            <w:div w:id="1777673077">
              <w:marLeft w:val="0"/>
              <w:marRight w:val="0"/>
              <w:marTop w:val="0"/>
              <w:marBottom w:val="0"/>
              <w:divBdr>
                <w:top w:val="none" w:sz="0" w:space="0" w:color="auto"/>
                <w:left w:val="none" w:sz="0" w:space="0" w:color="auto"/>
                <w:bottom w:val="none" w:sz="0" w:space="0" w:color="auto"/>
                <w:right w:val="none" w:sz="0" w:space="0" w:color="auto"/>
              </w:divBdr>
              <w:divsChild>
                <w:div w:id="12845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560963">
      <w:bodyDiv w:val="1"/>
      <w:marLeft w:val="0"/>
      <w:marRight w:val="0"/>
      <w:marTop w:val="0"/>
      <w:marBottom w:val="0"/>
      <w:divBdr>
        <w:top w:val="none" w:sz="0" w:space="0" w:color="auto"/>
        <w:left w:val="none" w:sz="0" w:space="0" w:color="auto"/>
        <w:bottom w:val="none" w:sz="0" w:space="0" w:color="auto"/>
        <w:right w:val="none" w:sz="0" w:space="0" w:color="auto"/>
      </w:divBdr>
      <w:divsChild>
        <w:div w:id="2096856149">
          <w:marLeft w:val="0"/>
          <w:marRight w:val="0"/>
          <w:marTop w:val="0"/>
          <w:marBottom w:val="0"/>
          <w:divBdr>
            <w:top w:val="none" w:sz="0" w:space="0" w:color="auto"/>
            <w:left w:val="none" w:sz="0" w:space="0" w:color="auto"/>
            <w:bottom w:val="none" w:sz="0" w:space="0" w:color="auto"/>
            <w:right w:val="none" w:sz="0" w:space="0" w:color="auto"/>
          </w:divBdr>
        </w:div>
        <w:div w:id="100538982">
          <w:marLeft w:val="0"/>
          <w:marRight w:val="0"/>
          <w:marTop w:val="0"/>
          <w:marBottom w:val="0"/>
          <w:divBdr>
            <w:top w:val="none" w:sz="0" w:space="0" w:color="auto"/>
            <w:left w:val="none" w:sz="0" w:space="0" w:color="auto"/>
            <w:bottom w:val="none" w:sz="0" w:space="0" w:color="auto"/>
            <w:right w:val="none" w:sz="0" w:space="0" w:color="auto"/>
          </w:divBdr>
          <w:divsChild>
            <w:div w:id="1337608731">
              <w:marLeft w:val="0"/>
              <w:marRight w:val="0"/>
              <w:marTop w:val="0"/>
              <w:marBottom w:val="0"/>
              <w:divBdr>
                <w:top w:val="single" w:sz="6" w:space="18" w:color="D9D9D9"/>
                <w:left w:val="none" w:sz="0" w:space="0" w:color="auto"/>
                <w:bottom w:val="none" w:sz="0" w:space="0" w:color="auto"/>
                <w:right w:val="none" w:sz="0" w:space="0" w:color="auto"/>
              </w:divBdr>
              <w:divsChild>
                <w:div w:id="1723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8168">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
    <w:div w:id="1329671769">
      <w:bodyDiv w:val="1"/>
      <w:marLeft w:val="0"/>
      <w:marRight w:val="0"/>
      <w:marTop w:val="0"/>
      <w:marBottom w:val="0"/>
      <w:divBdr>
        <w:top w:val="none" w:sz="0" w:space="0" w:color="auto"/>
        <w:left w:val="none" w:sz="0" w:space="0" w:color="auto"/>
        <w:bottom w:val="none" w:sz="0" w:space="0" w:color="auto"/>
        <w:right w:val="none" w:sz="0" w:space="0" w:color="auto"/>
      </w:divBdr>
      <w:divsChild>
        <w:div w:id="1773823198">
          <w:marLeft w:val="0"/>
          <w:marRight w:val="0"/>
          <w:marTop w:val="0"/>
          <w:marBottom w:val="0"/>
          <w:divBdr>
            <w:top w:val="none" w:sz="0" w:space="0" w:color="auto"/>
            <w:left w:val="none" w:sz="0" w:space="0" w:color="auto"/>
            <w:bottom w:val="none" w:sz="0" w:space="0" w:color="auto"/>
            <w:right w:val="none" w:sz="0" w:space="0" w:color="auto"/>
          </w:divBdr>
        </w:div>
      </w:divsChild>
    </w:div>
    <w:div w:id="1334915359">
      <w:bodyDiv w:val="1"/>
      <w:marLeft w:val="0"/>
      <w:marRight w:val="0"/>
      <w:marTop w:val="0"/>
      <w:marBottom w:val="0"/>
      <w:divBdr>
        <w:top w:val="none" w:sz="0" w:space="0" w:color="auto"/>
        <w:left w:val="none" w:sz="0" w:space="0" w:color="auto"/>
        <w:bottom w:val="none" w:sz="0" w:space="0" w:color="auto"/>
        <w:right w:val="none" w:sz="0" w:space="0" w:color="auto"/>
      </w:divBdr>
    </w:div>
    <w:div w:id="1336148193">
      <w:bodyDiv w:val="1"/>
      <w:marLeft w:val="0"/>
      <w:marRight w:val="0"/>
      <w:marTop w:val="0"/>
      <w:marBottom w:val="0"/>
      <w:divBdr>
        <w:top w:val="none" w:sz="0" w:space="0" w:color="auto"/>
        <w:left w:val="none" w:sz="0" w:space="0" w:color="auto"/>
        <w:bottom w:val="none" w:sz="0" w:space="0" w:color="auto"/>
        <w:right w:val="none" w:sz="0" w:space="0" w:color="auto"/>
      </w:divBdr>
    </w:div>
    <w:div w:id="1337806172">
      <w:bodyDiv w:val="1"/>
      <w:marLeft w:val="0"/>
      <w:marRight w:val="0"/>
      <w:marTop w:val="0"/>
      <w:marBottom w:val="0"/>
      <w:divBdr>
        <w:top w:val="none" w:sz="0" w:space="0" w:color="auto"/>
        <w:left w:val="none" w:sz="0" w:space="0" w:color="auto"/>
        <w:bottom w:val="none" w:sz="0" w:space="0" w:color="auto"/>
        <w:right w:val="none" w:sz="0" w:space="0" w:color="auto"/>
      </w:divBdr>
    </w:div>
    <w:div w:id="1338003046">
      <w:bodyDiv w:val="1"/>
      <w:marLeft w:val="0"/>
      <w:marRight w:val="0"/>
      <w:marTop w:val="0"/>
      <w:marBottom w:val="0"/>
      <w:divBdr>
        <w:top w:val="none" w:sz="0" w:space="0" w:color="auto"/>
        <w:left w:val="none" w:sz="0" w:space="0" w:color="auto"/>
        <w:bottom w:val="none" w:sz="0" w:space="0" w:color="auto"/>
        <w:right w:val="none" w:sz="0" w:space="0" w:color="auto"/>
      </w:divBdr>
    </w:div>
    <w:div w:id="1344013637">
      <w:bodyDiv w:val="1"/>
      <w:marLeft w:val="0"/>
      <w:marRight w:val="0"/>
      <w:marTop w:val="0"/>
      <w:marBottom w:val="0"/>
      <w:divBdr>
        <w:top w:val="none" w:sz="0" w:space="0" w:color="auto"/>
        <w:left w:val="none" w:sz="0" w:space="0" w:color="auto"/>
        <w:bottom w:val="none" w:sz="0" w:space="0" w:color="auto"/>
        <w:right w:val="none" w:sz="0" w:space="0" w:color="auto"/>
      </w:divBdr>
    </w:div>
    <w:div w:id="1369186661">
      <w:bodyDiv w:val="1"/>
      <w:marLeft w:val="0"/>
      <w:marRight w:val="0"/>
      <w:marTop w:val="0"/>
      <w:marBottom w:val="0"/>
      <w:divBdr>
        <w:top w:val="none" w:sz="0" w:space="0" w:color="auto"/>
        <w:left w:val="none" w:sz="0" w:space="0" w:color="auto"/>
        <w:bottom w:val="none" w:sz="0" w:space="0" w:color="auto"/>
        <w:right w:val="none" w:sz="0" w:space="0" w:color="auto"/>
      </w:divBdr>
      <w:divsChild>
        <w:div w:id="931165424">
          <w:marLeft w:val="0"/>
          <w:marRight w:val="0"/>
          <w:marTop w:val="0"/>
          <w:marBottom w:val="0"/>
          <w:divBdr>
            <w:top w:val="none" w:sz="0" w:space="0" w:color="auto"/>
            <w:left w:val="none" w:sz="0" w:space="0" w:color="auto"/>
            <w:bottom w:val="none" w:sz="0" w:space="0" w:color="auto"/>
            <w:right w:val="none" w:sz="0" w:space="0" w:color="auto"/>
          </w:divBdr>
        </w:div>
      </w:divsChild>
    </w:div>
    <w:div w:id="1375812825">
      <w:bodyDiv w:val="1"/>
      <w:marLeft w:val="0"/>
      <w:marRight w:val="0"/>
      <w:marTop w:val="0"/>
      <w:marBottom w:val="0"/>
      <w:divBdr>
        <w:top w:val="none" w:sz="0" w:space="0" w:color="auto"/>
        <w:left w:val="none" w:sz="0" w:space="0" w:color="auto"/>
        <w:bottom w:val="none" w:sz="0" w:space="0" w:color="auto"/>
        <w:right w:val="none" w:sz="0" w:space="0" w:color="auto"/>
      </w:divBdr>
      <w:divsChild>
        <w:div w:id="1663698850">
          <w:marLeft w:val="0"/>
          <w:marRight w:val="0"/>
          <w:marTop w:val="0"/>
          <w:marBottom w:val="0"/>
          <w:divBdr>
            <w:top w:val="none" w:sz="0" w:space="0" w:color="auto"/>
            <w:left w:val="none" w:sz="0" w:space="0" w:color="auto"/>
            <w:bottom w:val="none" w:sz="0" w:space="0" w:color="auto"/>
            <w:right w:val="none" w:sz="0" w:space="0" w:color="auto"/>
          </w:divBdr>
          <w:divsChild>
            <w:div w:id="1996371592">
              <w:marLeft w:val="0"/>
              <w:marRight w:val="0"/>
              <w:marTop w:val="0"/>
              <w:marBottom w:val="0"/>
              <w:divBdr>
                <w:top w:val="none" w:sz="0" w:space="0" w:color="auto"/>
                <w:left w:val="none" w:sz="0" w:space="0" w:color="auto"/>
                <w:bottom w:val="none" w:sz="0" w:space="0" w:color="auto"/>
                <w:right w:val="none" w:sz="0" w:space="0" w:color="auto"/>
              </w:divBdr>
              <w:divsChild>
                <w:div w:id="953486298">
                  <w:marLeft w:val="0"/>
                  <w:marRight w:val="0"/>
                  <w:marTop w:val="0"/>
                  <w:marBottom w:val="0"/>
                  <w:divBdr>
                    <w:top w:val="none" w:sz="0" w:space="0" w:color="auto"/>
                    <w:left w:val="none" w:sz="0" w:space="0" w:color="auto"/>
                    <w:bottom w:val="none" w:sz="0" w:space="0" w:color="auto"/>
                    <w:right w:val="none" w:sz="0" w:space="0" w:color="auto"/>
                  </w:divBdr>
                </w:div>
                <w:div w:id="1104961679">
                  <w:marLeft w:val="0"/>
                  <w:marRight w:val="0"/>
                  <w:marTop w:val="0"/>
                  <w:marBottom w:val="0"/>
                  <w:divBdr>
                    <w:top w:val="none" w:sz="0" w:space="0" w:color="auto"/>
                    <w:left w:val="none" w:sz="0" w:space="0" w:color="auto"/>
                    <w:bottom w:val="none" w:sz="0" w:space="0" w:color="auto"/>
                    <w:right w:val="none" w:sz="0" w:space="0" w:color="auto"/>
                  </w:divBdr>
                </w:div>
              </w:divsChild>
            </w:div>
            <w:div w:id="2048722424">
              <w:marLeft w:val="0"/>
              <w:marRight w:val="0"/>
              <w:marTop w:val="0"/>
              <w:marBottom w:val="0"/>
              <w:divBdr>
                <w:top w:val="none" w:sz="0" w:space="0" w:color="auto"/>
                <w:left w:val="none" w:sz="0" w:space="0" w:color="auto"/>
                <w:bottom w:val="none" w:sz="0" w:space="0" w:color="auto"/>
                <w:right w:val="none" w:sz="0" w:space="0" w:color="auto"/>
              </w:divBdr>
              <w:divsChild>
                <w:div w:id="645745389">
                  <w:marLeft w:val="0"/>
                  <w:marRight w:val="0"/>
                  <w:marTop w:val="0"/>
                  <w:marBottom w:val="0"/>
                  <w:divBdr>
                    <w:top w:val="none" w:sz="0" w:space="0" w:color="auto"/>
                    <w:left w:val="none" w:sz="0" w:space="0" w:color="auto"/>
                    <w:bottom w:val="none" w:sz="0" w:space="0" w:color="auto"/>
                    <w:right w:val="none" w:sz="0" w:space="0" w:color="auto"/>
                  </w:divBdr>
                </w:div>
              </w:divsChild>
            </w:div>
            <w:div w:id="664742934">
              <w:marLeft w:val="0"/>
              <w:marRight w:val="0"/>
              <w:marTop w:val="0"/>
              <w:marBottom w:val="0"/>
              <w:divBdr>
                <w:top w:val="none" w:sz="0" w:space="0" w:color="auto"/>
                <w:left w:val="none" w:sz="0" w:space="0" w:color="auto"/>
                <w:bottom w:val="none" w:sz="0" w:space="0" w:color="auto"/>
                <w:right w:val="none" w:sz="0" w:space="0" w:color="auto"/>
              </w:divBdr>
              <w:divsChild>
                <w:div w:id="361060072">
                  <w:marLeft w:val="0"/>
                  <w:marRight w:val="0"/>
                  <w:marTop w:val="0"/>
                  <w:marBottom w:val="0"/>
                  <w:divBdr>
                    <w:top w:val="none" w:sz="0" w:space="0" w:color="auto"/>
                    <w:left w:val="none" w:sz="0" w:space="0" w:color="auto"/>
                    <w:bottom w:val="none" w:sz="0" w:space="0" w:color="auto"/>
                    <w:right w:val="none" w:sz="0" w:space="0" w:color="auto"/>
                  </w:divBdr>
                </w:div>
              </w:divsChild>
            </w:div>
            <w:div w:id="1287084171">
              <w:marLeft w:val="0"/>
              <w:marRight w:val="0"/>
              <w:marTop w:val="0"/>
              <w:marBottom w:val="0"/>
              <w:divBdr>
                <w:top w:val="none" w:sz="0" w:space="0" w:color="auto"/>
                <w:left w:val="none" w:sz="0" w:space="0" w:color="auto"/>
                <w:bottom w:val="none" w:sz="0" w:space="0" w:color="auto"/>
                <w:right w:val="none" w:sz="0" w:space="0" w:color="auto"/>
              </w:divBdr>
              <w:divsChild>
                <w:div w:id="1512993337">
                  <w:marLeft w:val="0"/>
                  <w:marRight w:val="0"/>
                  <w:marTop w:val="0"/>
                  <w:marBottom w:val="0"/>
                  <w:divBdr>
                    <w:top w:val="none" w:sz="0" w:space="0" w:color="auto"/>
                    <w:left w:val="none" w:sz="0" w:space="0" w:color="auto"/>
                    <w:bottom w:val="none" w:sz="0" w:space="0" w:color="auto"/>
                    <w:right w:val="none" w:sz="0" w:space="0" w:color="auto"/>
                  </w:divBdr>
                </w:div>
                <w:div w:id="261843387">
                  <w:marLeft w:val="0"/>
                  <w:marRight w:val="0"/>
                  <w:marTop w:val="0"/>
                  <w:marBottom w:val="0"/>
                  <w:divBdr>
                    <w:top w:val="none" w:sz="0" w:space="0" w:color="auto"/>
                    <w:left w:val="none" w:sz="0" w:space="0" w:color="auto"/>
                    <w:bottom w:val="none" w:sz="0" w:space="0" w:color="auto"/>
                    <w:right w:val="none" w:sz="0" w:space="0" w:color="auto"/>
                  </w:divBdr>
                </w:div>
              </w:divsChild>
            </w:div>
            <w:div w:id="1734697159">
              <w:marLeft w:val="0"/>
              <w:marRight w:val="0"/>
              <w:marTop w:val="0"/>
              <w:marBottom w:val="0"/>
              <w:divBdr>
                <w:top w:val="none" w:sz="0" w:space="0" w:color="auto"/>
                <w:left w:val="none" w:sz="0" w:space="0" w:color="auto"/>
                <w:bottom w:val="none" w:sz="0" w:space="0" w:color="auto"/>
                <w:right w:val="none" w:sz="0" w:space="0" w:color="auto"/>
              </w:divBdr>
              <w:divsChild>
                <w:div w:id="187415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241154">
      <w:bodyDiv w:val="1"/>
      <w:marLeft w:val="0"/>
      <w:marRight w:val="0"/>
      <w:marTop w:val="0"/>
      <w:marBottom w:val="0"/>
      <w:divBdr>
        <w:top w:val="none" w:sz="0" w:space="0" w:color="auto"/>
        <w:left w:val="none" w:sz="0" w:space="0" w:color="auto"/>
        <w:bottom w:val="none" w:sz="0" w:space="0" w:color="auto"/>
        <w:right w:val="none" w:sz="0" w:space="0" w:color="auto"/>
      </w:divBdr>
    </w:div>
    <w:div w:id="1408847513">
      <w:bodyDiv w:val="1"/>
      <w:marLeft w:val="0"/>
      <w:marRight w:val="0"/>
      <w:marTop w:val="0"/>
      <w:marBottom w:val="0"/>
      <w:divBdr>
        <w:top w:val="none" w:sz="0" w:space="0" w:color="auto"/>
        <w:left w:val="none" w:sz="0" w:space="0" w:color="auto"/>
        <w:bottom w:val="none" w:sz="0" w:space="0" w:color="auto"/>
        <w:right w:val="none" w:sz="0" w:space="0" w:color="auto"/>
      </w:divBdr>
    </w:div>
    <w:div w:id="1414429648">
      <w:bodyDiv w:val="1"/>
      <w:marLeft w:val="0"/>
      <w:marRight w:val="0"/>
      <w:marTop w:val="0"/>
      <w:marBottom w:val="0"/>
      <w:divBdr>
        <w:top w:val="none" w:sz="0" w:space="0" w:color="auto"/>
        <w:left w:val="none" w:sz="0" w:space="0" w:color="auto"/>
        <w:bottom w:val="none" w:sz="0" w:space="0" w:color="auto"/>
        <w:right w:val="none" w:sz="0" w:space="0" w:color="auto"/>
      </w:divBdr>
    </w:div>
    <w:div w:id="1422992663">
      <w:bodyDiv w:val="1"/>
      <w:marLeft w:val="0"/>
      <w:marRight w:val="0"/>
      <w:marTop w:val="0"/>
      <w:marBottom w:val="0"/>
      <w:divBdr>
        <w:top w:val="none" w:sz="0" w:space="0" w:color="auto"/>
        <w:left w:val="none" w:sz="0" w:space="0" w:color="auto"/>
        <w:bottom w:val="none" w:sz="0" w:space="0" w:color="auto"/>
        <w:right w:val="none" w:sz="0" w:space="0" w:color="auto"/>
      </w:divBdr>
    </w:div>
    <w:div w:id="1427655277">
      <w:bodyDiv w:val="1"/>
      <w:marLeft w:val="0"/>
      <w:marRight w:val="0"/>
      <w:marTop w:val="0"/>
      <w:marBottom w:val="0"/>
      <w:divBdr>
        <w:top w:val="none" w:sz="0" w:space="0" w:color="auto"/>
        <w:left w:val="none" w:sz="0" w:space="0" w:color="auto"/>
        <w:bottom w:val="none" w:sz="0" w:space="0" w:color="auto"/>
        <w:right w:val="none" w:sz="0" w:space="0" w:color="auto"/>
      </w:divBdr>
    </w:div>
    <w:div w:id="1435785878">
      <w:bodyDiv w:val="1"/>
      <w:marLeft w:val="0"/>
      <w:marRight w:val="0"/>
      <w:marTop w:val="0"/>
      <w:marBottom w:val="0"/>
      <w:divBdr>
        <w:top w:val="none" w:sz="0" w:space="0" w:color="auto"/>
        <w:left w:val="none" w:sz="0" w:space="0" w:color="auto"/>
        <w:bottom w:val="none" w:sz="0" w:space="0" w:color="auto"/>
        <w:right w:val="none" w:sz="0" w:space="0" w:color="auto"/>
      </w:divBdr>
      <w:divsChild>
        <w:div w:id="1494100659">
          <w:marLeft w:val="0"/>
          <w:marRight w:val="0"/>
          <w:marTop w:val="0"/>
          <w:marBottom w:val="0"/>
          <w:divBdr>
            <w:top w:val="none" w:sz="0" w:space="0" w:color="auto"/>
            <w:left w:val="none" w:sz="0" w:space="0" w:color="auto"/>
            <w:bottom w:val="none" w:sz="0" w:space="0" w:color="auto"/>
            <w:right w:val="none" w:sz="0" w:space="0" w:color="auto"/>
          </w:divBdr>
        </w:div>
        <w:div w:id="223876747">
          <w:marLeft w:val="0"/>
          <w:marRight w:val="0"/>
          <w:marTop w:val="0"/>
          <w:marBottom w:val="0"/>
          <w:divBdr>
            <w:top w:val="none" w:sz="0" w:space="0" w:color="auto"/>
            <w:left w:val="none" w:sz="0" w:space="0" w:color="auto"/>
            <w:bottom w:val="none" w:sz="0" w:space="0" w:color="auto"/>
            <w:right w:val="none" w:sz="0" w:space="0" w:color="auto"/>
          </w:divBdr>
          <w:divsChild>
            <w:div w:id="1268467857">
              <w:marLeft w:val="0"/>
              <w:marRight w:val="0"/>
              <w:marTop w:val="0"/>
              <w:marBottom w:val="0"/>
              <w:divBdr>
                <w:top w:val="single" w:sz="6" w:space="18" w:color="D9D9D9"/>
                <w:left w:val="none" w:sz="0" w:space="0" w:color="auto"/>
                <w:bottom w:val="none" w:sz="0" w:space="0" w:color="auto"/>
                <w:right w:val="none" w:sz="0" w:space="0" w:color="auto"/>
              </w:divBdr>
              <w:divsChild>
                <w:div w:id="20874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811538">
      <w:bodyDiv w:val="1"/>
      <w:marLeft w:val="0"/>
      <w:marRight w:val="0"/>
      <w:marTop w:val="0"/>
      <w:marBottom w:val="0"/>
      <w:divBdr>
        <w:top w:val="none" w:sz="0" w:space="0" w:color="auto"/>
        <w:left w:val="none" w:sz="0" w:space="0" w:color="auto"/>
        <w:bottom w:val="none" w:sz="0" w:space="0" w:color="auto"/>
        <w:right w:val="none" w:sz="0" w:space="0" w:color="auto"/>
      </w:divBdr>
    </w:div>
    <w:div w:id="1471289971">
      <w:bodyDiv w:val="1"/>
      <w:marLeft w:val="0"/>
      <w:marRight w:val="0"/>
      <w:marTop w:val="0"/>
      <w:marBottom w:val="0"/>
      <w:divBdr>
        <w:top w:val="none" w:sz="0" w:space="0" w:color="auto"/>
        <w:left w:val="none" w:sz="0" w:space="0" w:color="auto"/>
        <w:bottom w:val="none" w:sz="0" w:space="0" w:color="auto"/>
        <w:right w:val="none" w:sz="0" w:space="0" w:color="auto"/>
      </w:divBdr>
    </w:div>
    <w:div w:id="1485852377">
      <w:bodyDiv w:val="1"/>
      <w:marLeft w:val="0"/>
      <w:marRight w:val="0"/>
      <w:marTop w:val="0"/>
      <w:marBottom w:val="0"/>
      <w:divBdr>
        <w:top w:val="none" w:sz="0" w:space="0" w:color="auto"/>
        <w:left w:val="none" w:sz="0" w:space="0" w:color="auto"/>
        <w:bottom w:val="none" w:sz="0" w:space="0" w:color="auto"/>
        <w:right w:val="none" w:sz="0" w:space="0" w:color="auto"/>
      </w:divBdr>
    </w:div>
    <w:div w:id="1491601328">
      <w:bodyDiv w:val="1"/>
      <w:marLeft w:val="0"/>
      <w:marRight w:val="0"/>
      <w:marTop w:val="0"/>
      <w:marBottom w:val="0"/>
      <w:divBdr>
        <w:top w:val="none" w:sz="0" w:space="0" w:color="auto"/>
        <w:left w:val="none" w:sz="0" w:space="0" w:color="auto"/>
        <w:bottom w:val="none" w:sz="0" w:space="0" w:color="auto"/>
        <w:right w:val="none" w:sz="0" w:space="0" w:color="auto"/>
      </w:divBdr>
      <w:divsChild>
        <w:div w:id="1824468337">
          <w:marLeft w:val="0"/>
          <w:marRight w:val="0"/>
          <w:marTop w:val="0"/>
          <w:marBottom w:val="0"/>
          <w:divBdr>
            <w:top w:val="none" w:sz="0" w:space="0" w:color="auto"/>
            <w:left w:val="none" w:sz="0" w:space="0" w:color="auto"/>
            <w:bottom w:val="none" w:sz="0" w:space="0" w:color="auto"/>
            <w:right w:val="none" w:sz="0" w:space="0" w:color="auto"/>
          </w:divBdr>
          <w:divsChild>
            <w:div w:id="753167961">
              <w:marLeft w:val="0"/>
              <w:marRight w:val="0"/>
              <w:marTop w:val="0"/>
              <w:marBottom w:val="0"/>
              <w:divBdr>
                <w:top w:val="none" w:sz="0" w:space="0" w:color="auto"/>
                <w:left w:val="none" w:sz="0" w:space="0" w:color="auto"/>
                <w:bottom w:val="none" w:sz="0" w:space="0" w:color="auto"/>
                <w:right w:val="none" w:sz="0" w:space="0" w:color="auto"/>
              </w:divBdr>
              <w:divsChild>
                <w:div w:id="1884557157">
                  <w:marLeft w:val="0"/>
                  <w:marRight w:val="0"/>
                  <w:marTop w:val="0"/>
                  <w:marBottom w:val="0"/>
                  <w:divBdr>
                    <w:top w:val="none" w:sz="0" w:space="0" w:color="auto"/>
                    <w:left w:val="none" w:sz="0" w:space="0" w:color="auto"/>
                    <w:bottom w:val="none" w:sz="0" w:space="0" w:color="auto"/>
                    <w:right w:val="none" w:sz="0" w:space="0" w:color="auto"/>
                  </w:divBdr>
                </w:div>
              </w:divsChild>
            </w:div>
            <w:div w:id="303895903">
              <w:marLeft w:val="0"/>
              <w:marRight w:val="0"/>
              <w:marTop w:val="0"/>
              <w:marBottom w:val="0"/>
              <w:divBdr>
                <w:top w:val="none" w:sz="0" w:space="0" w:color="auto"/>
                <w:left w:val="none" w:sz="0" w:space="0" w:color="auto"/>
                <w:bottom w:val="none" w:sz="0" w:space="0" w:color="auto"/>
                <w:right w:val="none" w:sz="0" w:space="0" w:color="auto"/>
              </w:divBdr>
              <w:divsChild>
                <w:div w:id="333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6584">
          <w:marLeft w:val="0"/>
          <w:marRight w:val="0"/>
          <w:marTop w:val="0"/>
          <w:marBottom w:val="0"/>
          <w:divBdr>
            <w:top w:val="none" w:sz="0" w:space="0" w:color="auto"/>
            <w:left w:val="none" w:sz="0" w:space="0" w:color="auto"/>
            <w:bottom w:val="none" w:sz="0" w:space="0" w:color="auto"/>
            <w:right w:val="none" w:sz="0" w:space="0" w:color="auto"/>
          </w:divBdr>
          <w:divsChild>
            <w:div w:id="1556894609">
              <w:marLeft w:val="0"/>
              <w:marRight w:val="0"/>
              <w:marTop w:val="0"/>
              <w:marBottom w:val="0"/>
              <w:divBdr>
                <w:top w:val="none" w:sz="0" w:space="0" w:color="auto"/>
                <w:left w:val="none" w:sz="0" w:space="0" w:color="auto"/>
                <w:bottom w:val="none" w:sz="0" w:space="0" w:color="auto"/>
                <w:right w:val="none" w:sz="0" w:space="0" w:color="auto"/>
              </w:divBdr>
              <w:divsChild>
                <w:div w:id="18389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50362">
      <w:bodyDiv w:val="1"/>
      <w:marLeft w:val="0"/>
      <w:marRight w:val="0"/>
      <w:marTop w:val="0"/>
      <w:marBottom w:val="0"/>
      <w:divBdr>
        <w:top w:val="none" w:sz="0" w:space="0" w:color="auto"/>
        <w:left w:val="none" w:sz="0" w:space="0" w:color="auto"/>
        <w:bottom w:val="none" w:sz="0" w:space="0" w:color="auto"/>
        <w:right w:val="none" w:sz="0" w:space="0" w:color="auto"/>
      </w:divBdr>
      <w:divsChild>
        <w:div w:id="1042289951">
          <w:marLeft w:val="0"/>
          <w:marRight w:val="0"/>
          <w:marTop w:val="0"/>
          <w:marBottom w:val="0"/>
          <w:divBdr>
            <w:top w:val="none" w:sz="0" w:space="0" w:color="auto"/>
            <w:left w:val="none" w:sz="0" w:space="0" w:color="auto"/>
            <w:bottom w:val="none" w:sz="0" w:space="0" w:color="auto"/>
            <w:right w:val="none" w:sz="0" w:space="0" w:color="auto"/>
          </w:divBdr>
          <w:divsChild>
            <w:div w:id="216013037">
              <w:marLeft w:val="0"/>
              <w:marRight w:val="0"/>
              <w:marTop w:val="0"/>
              <w:marBottom w:val="0"/>
              <w:divBdr>
                <w:top w:val="none" w:sz="0" w:space="0" w:color="auto"/>
                <w:left w:val="none" w:sz="0" w:space="0" w:color="auto"/>
                <w:bottom w:val="none" w:sz="0" w:space="0" w:color="auto"/>
                <w:right w:val="none" w:sz="0" w:space="0" w:color="auto"/>
              </w:divBdr>
              <w:divsChild>
                <w:div w:id="108049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066924">
      <w:bodyDiv w:val="1"/>
      <w:marLeft w:val="0"/>
      <w:marRight w:val="0"/>
      <w:marTop w:val="0"/>
      <w:marBottom w:val="0"/>
      <w:divBdr>
        <w:top w:val="none" w:sz="0" w:space="0" w:color="auto"/>
        <w:left w:val="none" w:sz="0" w:space="0" w:color="auto"/>
        <w:bottom w:val="none" w:sz="0" w:space="0" w:color="auto"/>
        <w:right w:val="none" w:sz="0" w:space="0" w:color="auto"/>
      </w:divBdr>
    </w:div>
    <w:div w:id="1537082222">
      <w:bodyDiv w:val="1"/>
      <w:marLeft w:val="0"/>
      <w:marRight w:val="0"/>
      <w:marTop w:val="0"/>
      <w:marBottom w:val="0"/>
      <w:divBdr>
        <w:top w:val="none" w:sz="0" w:space="0" w:color="auto"/>
        <w:left w:val="none" w:sz="0" w:space="0" w:color="auto"/>
        <w:bottom w:val="none" w:sz="0" w:space="0" w:color="auto"/>
        <w:right w:val="none" w:sz="0" w:space="0" w:color="auto"/>
      </w:divBdr>
    </w:div>
    <w:div w:id="1546789368">
      <w:bodyDiv w:val="1"/>
      <w:marLeft w:val="0"/>
      <w:marRight w:val="0"/>
      <w:marTop w:val="0"/>
      <w:marBottom w:val="0"/>
      <w:divBdr>
        <w:top w:val="none" w:sz="0" w:space="0" w:color="auto"/>
        <w:left w:val="none" w:sz="0" w:space="0" w:color="auto"/>
        <w:bottom w:val="none" w:sz="0" w:space="0" w:color="auto"/>
        <w:right w:val="none" w:sz="0" w:space="0" w:color="auto"/>
      </w:divBdr>
    </w:div>
    <w:div w:id="1570656939">
      <w:bodyDiv w:val="1"/>
      <w:marLeft w:val="0"/>
      <w:marRight w:val="0"/>
      <w:marTop w:val="0"/>
      <w:marBottom w:val="0"/>
      <w:divBdr>
        <w:top w:val="none" w:sz="0" w:space="0" w:color="auto"/>
        <w:left w:val="none" w:sz="0" w:space="0" w:color="auto"/>
        <w:bottom w:val="none" w:sz="0" w:space="0" w:color="auto"/>
        <w:right w:val="none" w:sz="0" w:space="0" w:color="auto"/>
      </w:divBdr>
    </w:div>
    <w:div w:id="1576934494">
      <w:bodyDiv w:val="1"/>
      <w:marLeft w:val="0"/>
      <w:marRight w:val="0"/>
      <w:marTop w:val="0"/>
      <w:marBottom w:val="0"/>
      <w:divBdr>
        <w:top w:val="none" w:sz="0" w:space="0" w:color="auto"/>
        <w:left w:val="none" w:sz="0" w:space="0" w:color="auto"/>
        <w:bottom w:val="none" w:sz="0" w:space="0" w:color="auto"/>
        <w:right w:val="none" w:sz="0" w:space="0" w:color="auto"/>
      </w:divBdr>
    </w:div>
    <w:div w:id="1587691823">
      <w:bodyDiv w:val="1"/>
      <w:marLeft w:val="0"/>
      <w:marRight w:val="0"/>
      <w:marTop w:val="0"/>
      <w:marBottom w:val="0"/>
      <w:divBdr>
        <w:top w:val="none" w:sz="0" w:space="0" w:color="auto"/>
        <w:left w:val="none" w:sz="0" w:space="0" w:color="auto"/>
        <w:bottom w:val="none" w:sz="0" w:space="0" w:color="auto"/>
        <w:right w:val="none" w:sz="0" w:space="0" w:color="auto"/>
      </w:divBdr>
      <w:divsChild>
        <w:div w:id="1877769890">
          <w:marLeft w:val="0"/>
          <w:marRight w:val="0"/>
          <w:marTop w:val="0"/>
          <w:marBottom w:val="0"/>
          <w:divBdr>
            <w:top w:val="none" w:sz="0" w:space="0" w:color="auto"/>
            <w:left w:val="none" w:sz="0" w:space="0" w:color="auto"/>
            <w:bottom w:val="none" w:sz="0" w:space="0" w:color="auto"/>
            <w:right w:val="none" w:sz="0" w:space="0" w:color="auto"/>
          </w:divBdr>
          <w:divsChild>
            <w:div w:id="370738132">
              <w:marLeft w:val="0"/>
              <w:marRight w:val="0"/>
              <w:marTop w:val="0"/>
              <w:marBottom w:val="0"/>
              <w:divBdr>
                <w:top w:val="none" w:sz="0" w:space="0" w:color="auto"/>
                <w:left w:val="none" w:sz="0" w:space="0" w:color="auto"/>
                <w:bottom w:val="none" w:sz="0" w:space="0" w:color="auto"/>
                <w:right w:val="none" w:sz="0" w:space="0" w:color="auto"/>
              </w:divBdr>
              <w:divsChild>
                <w:div w:id="20027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17850">
          <w:marLeft w:val="0"/>
          <w:marRight w:val="0"/>
          <w:marTop w:val="0"/>
          <w:marBottom w:val="0"/>
          <w:divBdr>
            <w:top w:val="none" w:sz="0" w:space="0" w:color="auto"/>
            <w:left w:val="none" w:sz="0" w:space="0" w:color="auto"/>
            <w:bottom w:val="none" w:sz="0" w:space="0" w:color="auto"/>
            <w:right w:val="none" w:sz="0" w:space="0" w:color="auto"/>
          </w:divBdr>
          <w:divsChild>
            <w:div w:id="871499771">
              <w:marLeft w:val="0"/>
              <w:marRight w:val="0"/>
              <w:marTop w:val="0"/>
              <w:marBottom w:val="0"/>
              <w:divBdr>
                <w:top w:val="none" w:sz="0" w:space="0" w:color="auto"/>
                <w:left w:val="none" w:sz="0" w:space="0" w:color="auto"/>
                <w:bottom w:val="none" w:sz="0" w:space="0" w:color="auto"/>
                <w:right w:val="none" w:sz="0" w:space="0" w:color="auto"/>
              </w:divBdr>
              <w:divsChild>
                <w:div w:id="110095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76029">
      <w:bodyDiv w:val="1"/>
      <w:marLeft w:val="0"/>
      <w:marRight w:val="0"/>
      <w:marTop w:val="0"/>
      <w:marBottom w:val="0"/>
      <w:divBdr>
        <w:top w:val="none" w:sz="0" w:space="0" w:color="auto"/>
        <w:left w:val="none" w:sz="0" w:space="0" w:color="auto"/>
        <w:bottom w:val="none" w:sz="0" w:space="0" w:color="auto"/>
        <w:right w:val="none" w:sz="0" w:space="0" w:color="auto"/>
      </w:divBdr>
      <w:divsChild>
        <w:div w:id="313216800">
          <w:marLeft w:val="0"/>
          <w:marRight w:val="0"/>
          <w:marTop w:val="0"/>
          <w:marBottom w:val="0"/>
          <w:divBdr>
            <w:top w:val="none" w:sz="0" w:space="0" w:color="auto"/>
            <w:left w:val="none" w:sz="0" w:space="0" w:color="auto"/>
            <w:bottom w:val="none" w:sz="0" w:space="0" w:color="auto"/>
            <w:right w:val="none" w:sz="0" w:space="0" w:color="auto"/>
          </w:divBdr>
          <w:divsChild>
            <w:div w:id="1360004891">
              <w:marLeft w:val="0"/>
              <w:marRight w:val="0"/>
              <w:marTop w:val="0"/>
              <w:marBottom w:val="0"/>
              <w:divBdr>
                <w:top w:val="none" w:sz="0" w:space="0" w:color="auto"/>
                <w:left w:val="none" w:sz="0" w:space="0" w:color="auto"/>
                <w:bottom w:val="none" w:sz="0" w:space="0" w:color="auto"/>
                <w:right w:val="none" w:sz="0" w:space="0" w:color="auto"/>
              </w:divBdr>
              <w:divsChild>
                <w:div w:id="8913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59951">
          <w:marLeft w:val="0"/>
          <w:marRight w:val="0"/>
          <w:marTop w:val="0"/>
          <w:marBottom w:val="0"/>
          <w:divBdr>
            <w:top w:val="none" w:sz="0" w:space="0" w:color="auto"/>
            <w:left w:val="none" w:sz="0" w:space="0" w:color="auto"/>
            <w:bottom w:val="none" w:sz="0" w:space="0" w:color="auto"/>
            <w:right w:val="none" w:sz="0" w:space="0" w:color="auto"/>
          </w:divBdr>
          <w:divsChild>
            <w:div w:id="1058941038">
              <w:marLeft w:val="0"/>
              <w:marRight w:val="0"/>
              <w:marTop w:val="0"/>
              <w:marBottom w:val="0"/>
              <w:divBdr>
                <w:top w:val="none" w:sz="0" w:space="0" w:color="auto"/>
                <w:left w:val="none" w:sz="0" w:space="0" w:color="auto"/>
                <w:bottom w:val="none" w:sz="0" w:space="0" w:color="auto"/>
                <w:right w:val="none" w:sz="0" w:space="0" w:color="auto"/>
              </w:divBdr>
              <w:divsChild>
                <w:div w:id="4227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295840">
      <w:bodyDiv w:val="1"/>
      <w:marLeft w:val="0"/>
      <w:marRight w:val="0"/>
      <w:marTop w:val="0"/>
      <w:marBottom w:val="0"/>
      <w:divBdr>
        <w:top w:val="none" w:sz="0" w:space="0" w:color="auto"/>
        <w:left w:val="none" w:sz="0" w:space="0" w:color="auto"/>
        <w:bottom w:val="none" w:sz="0" w:space="0" w:color="auto"/>
        <w:right w:val="none" w:sz="0" w:space="0" w:color="auto"/>
      </w:divBdr>
      <w:divsChild>
        <w:div w:id="2025589354">
          <w:marLeft w:val="0"/>
          <w:marRight w:val="0"/>
          <w:marTop w:val="0"/>
          <w:marBottom w:val="0"/>
          <w:divBdr>
            <w:top w:val="none" w:sz="0" w:space="0" w:color="auto"/>
            <w:left w:val="none" w:sz="0" w:space="0" w:color="auto"/>
            <w:bottom w:val="none" w:sz="0" w:space="0" w:color="auto"/>
            <w:right w:val="none" w:sz="0" w:space="0" w:color="auto"/>
          </w:divBdr>
          <w:divsChild>
            <w:div w:id="931358273">
              <w:marLeft w:val="0"/>
              <w:marRight w:val="0"/>
              <w:marTop w:val="0"/>
              <w:marBottom w:val="0"/>
              <w:divBdr>
                <w:top w:val="none" w:sz="0" w:space="0" w:color="auto"/>
                <w:left w:val="none" w:sz="0" w:space="0" w:color="auto"/>
                <w:bottom w:val="none" w:sz="0" w:space="0" w:color="auto"/>
                <w:right w:val="none" w:sz="0" w:space="0" w:color="auto"/>
              </w:divBdr>
              <w:divsChild>
                <w:div w:id="113529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7223">
          <w:marLeft w:val="0"/>
          <w:marRight w:val="0"/>
          <w:marTop w:val="0"/>
          <w:marBottom w:val="0"/>
          <w:divBdr>
            <w:top w:val="none" w:sz="0" w:space="0" w:color="auto"/>
            <w:left w:val="none" w:sz="0" w:space="0" w:color="auto"/>
            <w:bottom w:val="none" w:sz="0" w:space="0" w:color="auto"/>
            <w:right w:val="none" w:sz="0" w:space="0" w:color="auto"/>
          </w:divBdr>
          <w:divsChild>
            <w:div w:id="363679909">
              <w:marLeft w:val="0"/>
              <w:marRight w:val="0"/>
              <w:marTop w:val="0"/>
              <w:marBottom w:val="0"/>
              <w:divBdr>
                <w:top w:val="none" w:sz="0" w:space="0" w:color="auto"/>
                <w:left w:val="none" w:sz="0" w:space="0" w:color="auto"/>
                <w:bottom w:val="none" w:sz="0" w:space="0" w:color="auto"/>
                <w:right w:val="none" w:sz="0" w:space="0" w:color="auto"/>
              </w:divBdr>
              <w:divsChild>
                <w:div w:id="51072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066265">
      <w:bodyDiv w:val="1"/>
      <w:marLeft w:val="0"/>
      <w:marRight w:val="0"/>
      <w:marTop w:val="0"/>
      <w:marBottom w:val="0"/>
      <w:divBdr>
        <w:top w:val="none" w:sz="0" w:space="0" w:color="auto"/>
        <w:left w:val="none" w:sz="0" w:space="0" w:color="auto"/>
        <w:bottom w:val="none" w:sz="0" w:space="0" w:color="auto"/>
        <w:right w:val="none" w:sz="0" w:space="0" w:color="auto"/>
      </w:divBdr>
    </w:div>
    <w:div w:id="1613391961">
      <w:bodyDiv w:val="1"/>
      <w:marLeft w:val="0"/>
      <w:marRight w:val="0"/>
      <w:marTop w:val="0"/>
      <w:marBottom w:val="0"/>
      <w:divBdr>
        <w:top w:val="none" w:sz="0" w:space="0" w:color="auto"/>
        <w:left w:val="none" w:sz="0" w:space="0" w:color="auto"/>
        <w:bottom w:val="none" w:sz="0" w:space="0" w:color="auto"/>
        <w:right w:val="none" w:sz="0" w:space="0" w:color="auto"/>
      </w:divBdr>
      <w:divsChild>
        <w:div w:id="2100566100">
          <w:marLeft w:val="0"/>
          <w:marRight w:val="0"/>
          <w:marTop w:val="0"/>
          <w:marBottom w:val="0"/>
          <w:divBdr>
            <w:top w:val="none" w:sz="0" w:space="0" w:color="auto"/>
            <w:left w:val="none" w:sz="0" w:space="0" w:color="auto"/>
            <w:bottom w:val="none" w:sz="0" w:space="0" w:color="auto"/>
            <w:right w:val="none" w:sz="0" w:space="0" w:color="auto"/>
          </w:divBdr>
          <w:divsChild>
            <w:div w:id="56514028">
              <w:marLeft w:val="0"/>
              <w:marRight w:val="0"/>
              <w:marTop w:val="0"/>
              <w:marBottom w:val="0"/>
              <w:divBdr>
                <w:top w:val="none" w:sz="0" w:space="0" w:color="auto"/>
                <w:left w:val="none" w:sz="0" w:space="0" w:color="auto"/>
                <w:bottom w:val="none" w:sz="0" w:space="0" w:color="auto"/>
                <w:right w:val="none" w:sz="0" w:space="0" w:color="auto"/>
              </w:divBdr>
              <w:divsChild>
                <w:div w:id="1059979688">
                  <w:marLeft w:val="0"/>
                  <w:marRight w:val="0"/>
                  <w:marTop w:val="0"/>
                  <w:marBottom w:val="0"/>
                  <w:divBdr>
                    <w:top w:val="none" w:sz="0" w:space="0" w:color="auto"/>
                    <w:left w:val="none" w:sz="0" w:space="0" w:color="auto"/>
                    <w:bottom w:val="none" w:sz="0" w:space="0" w:color="auto"/>
                    <w:right w:val="none" w:sz="0" w:space="0" w:color="auto"/>
                  </w:divBdr>
                </w:div>
              </w:divsChild>
            </w:div>
            <w:div w:id="1096946863">
              <w:marLeft w:val="0"/>
              <w:marRight w:val="0"/>
              <w:marTop w:val="0"/>
              <w:marBottom w:val="0"/>
              <w:divBdr>
                <w:top w:val="none" w:sz="0" w:space="0" w:color="auto"/>
                <w:left w:val="none" w:sz="0" w:space="0" w:color="auto"/>
                <w:bottom w:val="none" w:sz="0" w:space="0" w:color="auto"/>
                <w:right w:val="none" w:sz="0" w:space="0" w:color="auto"/>
              </w:divBdr>
              <w:divsChild>
                <w:div w:id="1706446481">
                  <w:marLeft w:val="0"/>
                  <w:marRight w:val="0"/>
                  <w:marTop w:val="0"/>
                  <w:marBottom w:val="0"/>
                  <w:divBdr>
                    <w:top w:val="none" w:sz="0" w:space="0" w:color="auto"/>
                    <w:left w:val="none" w:sz="0" w:space="0" w:color="auto"/>
                    <w:bottom w:val="none" w:sz="0" w:space="0" w:color="auto"/>
                    <w:right w:val="none" w:sz="0" w:space="0" w:color="auto"/>
                  </w:divBdr>
                </w:div>
              </w:divsChild>
            </w:div>
            <w:div w:id="1329595214">
              <w:marLeft w:val="0"/>
              <w:marRight w:val="0"/>
              <w:marTop w:val="0"/>
              <w:marBottom w:val="0"/>
              <w:divBdr>
                <w:top w:val="none" w:sz="0" w:space="0" w:color="auto"/>
                <w:left w:val="none" w:sz="0" w:space="0" w:color="auto"/>
                <w:bottom w:val="none" w:sz="0" w:space="0" w:color="auto"/>
                <w:right w:val="none" w:sz="0" w:space="0" w:color="auto"/>
              </w:divBdr>
              <w:divsChild>
                <w:div w:id="200019027">
                  <w:marLeft w:val="0"/>
                  <w:marRight w:val="0"/>
                  <w:marTop w:val="0"/>
                  <w:marBottom w:val="0"/>
                  <w:divBdr>
                    <w:top w:val="none" w:sz="0" w:space="0" w:color="auto"/>
                    <w:left w:val="none" w:sz="0" w:space="0" w:color="auto"/>
                    <w:bottom w:val="none" w:sz="0" w:space="0" w:color="auto"/>
                    <w:right w:val="none" w:sz="0" w:space="0" w:color="auto"/>
                  </w:divBdr>
                </w:div>
              </w:divsChild>
            </w:div>
            <w:div w:id="156500737">
              <w:marLeft w:val="0"/>
              <w:marRight w:val="0"/>
              <w:marTop w:val="0"/>
              <w:marBottom w:val="0"/>
              <w:divBdr>
                <w:top w:val="none" w:sz="0" w:space="0" w:color="auto"/>
                <w:left w:val="none" w:sz="0" w:space="0" w:color="auto"/>
                <w:bottom w:val="none" w:sz="0" w:space="0" w:color="auto"/>
                <w:right w:val="none" w:sz="0" w:space="0" w:color="auto"/>
              </w:divBdr>
              <w:divsChild>
                <w:div w:id="1371492932">
                  <w:marLeft w:val="0"/>
                  <w:marRight w:val="0"/>
                  <w:marTop w:val="0"/>
                  <w:marBottom w:val="0"/>
                  <w:divBdr>
                    <w:top w:val="none" w:sz="0" w:space="0" w:color="auto"/>
                    <w:left w:val="none" w:sz="0" w:space="0" w:color="auto"/>
                    <w:bottom w:val="none" w:sz="0" w:space="0" w:color="auto"/>
                    <w:right w:val="none" w:sz="0" w:space="0" w:color="auto"/>
                  </w:divBdr>
                </w:div>
              </w:divsChild>
            </w:div>
            <w:div w:id="1511986452">
              <w:marLeft w:val="0"/>
              <w:marRight w:val="0"/>
              <w:marTop w:val="0"/>
              <w:marBottom w:val="0"/>
              <w:divBdr>
                <w:top w:val="none" w:sz="0" w:space="0" w:color="auto"/>
                <w:left w:val="none" w:sz="0" w:space="0" w:color="auto"/>
                <w:bottom w:val="none" w:sz="0" w:space="0" w:color="auto"/>
                <w:right w:val="none" w:sz="0" w:space="0" w:color="auto"/>
              </w:divBdr>
              <w:divsChild>
                <w:div w:id="884416827">
                  <w:marLeft w:val="0"/>
                  <w:marRight w:val="0"/>
                  <w:marTop w:val="0"/>
                  <w:marBottom w:val="0"/>
                  <w:divBdr>
                    <w:top w:val="none" w:sz="0" w:space="0" w:color="auto"/>
                    <w:left w:val="none" w:sz="0" w:space="0" w:color="auto"/>
                    <w:bottom w:val="none" w:sz="0" w:space="0" w:color="auto"/>
                    <w:right w:val="none" w:sz="0" w:space="0" w:color="auto"/>
                  </w:divBdr>
                </w:div>
              </w:divsChild>
            </w:div>
            <w:div w:id="1616132907">
              <w:marLeft w:val="0"/>
              <w:marRight w:val="0"/>
              <w:marTop w:val="0"/>
              <w:marBottom w:val="0"/>
              <w:divBdr>
                <w:top w:val="none" w:sz="0" w:space="0" w:color="auto"/>
                <w:left w:val="none" w:sz="0" w:space="0" w:color="auto"/>
                <w:bottom w:val="none" w:sz="0" w:space="0" w:color="auto"/>
                <w:right w:val="none" w:sz="0" w:space="0" w:color="auto"/>
              </w:divBdr>
              <w:divsChild>
                <w:div w:id="523520831">
                  <w:marLeft w:val="0"/>
                  <w:marRight w:val="0"/>
                  <w:marTop w:val="0"/>
                  <w:marBottom w:val="0"/>
                  <w:divBdr>
                    <w:top w:val="none" w:sz="0" w:space="0" w:color="auto"/>
                    <w:left w:val="none" w:sz="0" w:space="0" w:color="auto"/>
                    <w:bottom w:val="none" w:sz="0" w:space="0" w:color="auto"/>
                    <w:right w:val="none" w:sz="0" w:space="0" w:color="auto"/>
                  </w:divBdr>
                </w:div>
              </w:divsChild>
            </w:div>
            <w:div w:id="932593840">
              <w:marLeft w:val="0"/>
              <w:marRight w:val="0"/>
              <w:marTop w:val="0"/>
              <w:marBottom w:val="0"/>
              <w:divBdr>
                <w:top w:val="none" w:sz="0" w:space="0" w:color="auto"/>
                <w:left w:val="none" w:sz="0" w:space="0" w:color="auto"/>
                <w:bottom w:val="none" w:sz="0" w:space="0" w:color="auto"/>
                <w:right w:val="none" w:sz="0" w:space="0" w:color="auto"/>
              </w:divBdr>
              <w:divsChild>
                <w:div w:id="211043958">
                  <w:marLeft w:val="0"/>
                  <w:marRight w:val="0"/>
                  <w:marTop w:val="0"/>
                  <w:marBottom w:val="0"/>
                  <w:divBdr>
                    <w:top w:val="none" w:sz="0" w:space="0" w:color="auto"/>
                    <w:left w:val="none" w:sz="0" w:space="0" w:color="auto"/>
                    <w:bottom w:val="none" w:sz="0" w:space="0" w:color="auto"/>
                    <w:right w:val="none" w:sz="0" w:space="0" w:color="auto"/>
                  </w:divBdr>
                </w:div>
              </w:divsChild>
            </w:div>
            <w:div w:id="129639930">
              <w:marLeft w:val="0"/>
              <w:marRight w:val="0"/>
              <w:marTop w:val="0"/>
              <w:marBottom w:val="0"/>
              <w:divBdr>
                <w:top w:val="none" w:sz="0" w:space="0" w:color="auto"/>
                <w:left w:val="none" w:sz="0" w:space="0" w:color="auto"/>
                <w:bottom w:val="none" w:sz="0" w:space="0" w:color="auto"/>
                <w:right w:val="none" w:sz="0" w:space="0" w:color="auto"/>
              </w:divBdr>
              <w:divsChild>
                <w:div w:id="929392888">
                  <w:marLeft w:val="0"/>
                  <w:marRight w:val="0"/>
                  <w:marTop w:val="0"/>
                  <w:marBottom w:val="0"/>
                  <w:divBdr>
                    <w:top w:val="none" w:sz="0" w:space="0" w:color="auto"/>
                    <w:left w:val="none" w:sz="0" w:space="0" w:color="auto"/>
                    <w:bottom w:val="none" w:sz="0" w:space="0" w:color="auto"/>
                    <w:right w:val="none" w:sz="0" w:space="0" w:color="auto"/>
                  </w:divBdr>
                </w:div>
              </w:divsChild>
            </w:div>
            <w:div w:id="1497650852">
              <w:marLeft w:val="0"/>
              <w:marRight w:val="0"/>
              <w:marTop w:val="0"/>
              <w:marBottom w:val="0"/>
              <w:divBdr>
                <w:top w:val="none" w:sz="0" w:space="0" w:color="auto"/>
                <w:left w:val="none" w:sz="0" w:space="0" w:color="auto"/>
                <w:bottom w:val="none" w:sz="0" w:space="0" w:color="auto"/>
                <w:right w:val="none" w:sz="0" w:space="0" w:color="auto"/>
              </w:divBdr>
              <w:divsChild>
                <w:div w:id="1785493788">
                  <w:marLeft w:val="0"/>
                  <w:marRight w:val="0"/>
                  <w:marTop w:val="0"/>
                  <w:marBottom w:val="0"/>
                  <w:divBdr>
                    <w:top w:val="none" w:sz="0" w:space="0" w:color="auto"/>
                    <w:left w:val="none" w:sz="0" w:space="0" w:color="auto"/>
                    <w:bottom w:val="none" w:sz="0" w:space="0" w:color="auto"/>
                    <w:right w:val="none" w:sz="0" w:space="0" w:color="auto"/>
                  </w:divBdr>
                </w:div>
              </w:divsChild>
            </w:div>
            <w:div w:id="553124097">
              <w:marLeft w:val="0"/>
              <w:marRight w:val="0"/>
              <w:marTop w:val="0"/>
              <w:marBottom w:val="0"/>
              <w:divBdr>
                <w:top w:val="none" w:sz="0" w:space="0" w:color="auto"/>
                <w:left w:val="none" w:sz="0" w:space="0" w:color="auto"/>
                <w:bottom w:val="none" w:sz="0" w:space="0" w:color="auto"/>
                <w:right w:val="none" w:sz="0" w:space="0" w:color="auto"/>
              </w:divBdr>
              <w:divsChild>
                <w:div w:id="2010594873">
                  <w:marLeft w:val="0"/>
                  <w:marRight w:val="0"/>
                  <w:marTop w:val="0"/>
                  <w:marBottom w:val="0"/>
                  <w:divBdr>
                    <w:top w:val="none" w:sz="0" w:space="0" w:color="auto"/>
                    <w:left w:val="none" w:sz="0" w:space="0" w:color="auto"/>
                    <w:bottom w:val="none" w:sz="0" w:space="0" w:color="auto"/>
                    <w:right w:val="none" w:sz="0" w:space="0" w:color="auto"/>
                  </w:divBdr>
                </w:div>
              </w:divsChild>
            </w:div>
            <w:div w:id="1066295763">
              <w:marLeft w:val="0"/>
              <w:marRight w:val="0"/>
              <w:marTop w:val="0"/>
              <w:marBottom w:val="0"/>
              <w:divBdr>
                <w:top w:val="none" w:sz="0" w:space="0" w:color="auto"/>
                <w:left w:val="none" w:sz="0" w:space="0" w:color="auto"/>
                <w:bottom w:val="none" w:sz="0" w:space="0" w:color="auto"/>
                <w:right w:val="none" w:sz="0" w:space="0" w:color="auto"/>
              </w:divBdr>
              <w:divsChild>
                <w:div w:id="205180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42747">
      <w:bodyDiv w:val="1"/>
      <w:marLeft w:val="0"/>
      <w:marRight w:val="0"/>
      <w:marTop w:val="0"/>
      <w:marBottom w:val="0"/>
      <w:divBdr>
        <w:top w:val="none" w:sz="0" w:space="0" w:color="auto"/>
        <w:left w:val="none" w:sz="0" w:space="0" w:color="auto"/>
        <w:bottom w:val="none" w:sz="0" w:space="0" w:color="auto"/>
        <w:right w:val="none" w:sz="0" w:space="0" w:color="auto"/>
      </w:divBdr>
    </w:div>
    <w:div w:id="1679959952">
      <w:bodyDiv w:val="1"/>
      <w:marLeft w:val="0"/>
      <w:marRight w:val="0"/>
      <w:marTop w:val="0"/>
      <w:marBottom w:val="0"/>
      <w:divBdr>
        <w:top w:val="none" w:sz="0" w:space="0" w:color="auto"/>
        <w:left w:val="none" w:sz="0" w:space="0" w:color="auto"/>
        <w:bottom w:val="none" w:sz="0" w:space="0" w:color="auto"/>
        <w:right w:val="none" w:sz="0" w:space="0" w:color="auto"/>
      </w:divBdr>
      <w:divsChild>
        <w:div w:id="1667367482">
          <w:marLeft w:val="0"/>
          <w:marRight w:val="0"/>
          <w:marTop w:val="0"/>
          <w:marBottom w:val="0"/>
          <w:divBdr>
            <w:top w:val="none" w:sz="0" w:space="0" w:color="auto"/>
            <w:left w:val="none" w:sz="0" w:space="0" w:color="auto"/>
            <w:bottom w:val="none" w:sz="0" w:space="0" w:color="auto"/>
            <w:right w:val="none" w:sz="0" w:space="0" w:color="auto"/>
          </w:divBdr>
          <w:divsChild>
            <w:div w:id="1852185997">
              <w:marLeft w:val="0"/>
              <w:marRight w:val="0"/>
              <w:marTop w:val="0"/>
              <w:marBottom w:val="0"/>
              <w:divBdr>
                <w:top w:val="none" w:sz="0" w:space="0" w:color="auto"/>
                <w:left w:val="none" w:sz="0" w:space="0" w:color="auto"/>
                <w:bottom w:val="none" w:sz="0" w:space="0" w:color="auto"/>
                <w:right w:val="none" w:sz="0" w:space="0" w:color="auto"/>
              </w:divBdr>
              <w:divsChild>
                <w:div w:id="103306042">
                  <w:marLeft w:val="0"/>
                  <w:marRight w:val="0"/>
                  <w:marTop w:val="0"/>
                  <w:marBottom w:val="0"/>
                  <w:divBdr>
                    <w:top w:val="none" w:sz="0" w:space="0" w:color="auto"/>
                    <w:left w:val="none" w:sz="0" w:space="0" w:color="auto"/>
                    <w:bottom w:val="none" w:sz="0" w:space="0" w:color="auto"/>
                    <w:right w:val="none" w:sz="0" w:space="0" w:color="auto"/>
                  </w:divBdr>
                </w:div>
              </w:divsChild>
            </w:div>
            <w:div w:id="164395408">
              <w:marLeft w:val="0"/>
              <w:marRight w:val="0"/>
              <w:marTop w:val="0"/>
              <w:marBottom w:val="0"/>
              <w:divBdr>
                <w:top w:val="none" w:sz="0" w:space="0" w:color="auto"/>
                <w:left w:val="none" w:sz="0" w:space="0" w:color="auto"/>
                <w:bottom w:val="none" w:sz="0" w:space="0" w:color="auto"/>
                <w:right w:val="none" w:sz="0" w:space="0" w:color="auto"/>
              </w:divBdr>
              <w:divsChild>
                <w:div w:id="876938452">
                  <w:marLeft w:val="0"/>
                  <w:marRight w:val="0"/>
                  <w:marTop w:val="0"/>
                  <w:marBottom w:val="0"/>
                  <w:divBdr>
                    <w:top w:val="none" w:sz="0" w:space="0" w:color="auto"/>
                    <w:left w:val="none" w:sz="0" w:space="0" w:color="auto"/>
                    <w:bottom w:val="none" w:sz="0" w:space="0" w:color="auto"/>
                    <w:right w:val="none" w:sz="0" w:space="0" w:color="auto"/>
                  </w:divBdr>
                </w:div>
                <w:div w:id="1261644806">
                  <w:marLeft w:val="0"/>
                  <w:marRight w:val="0"/>
                  <w:marTop w:val="0"/>
                  <w:marBottom w:val="0"/>
                  <w:divBdr>
                    <w:top w:val="none" w:sz="0" w:space="0" w:color="auto"/>
                    <w:left w:val="none" w:sz="0" w:space="0" w:color="auto"/>
                    <w:bottom w:val="none" w:sz="0" w:space="0" w:color="auto"/>
                    <w:right w:val="none" w:sz="0" w:space="0" w:color="auto"/>
                  </w:divBdr>
                </w:div>
              </w:divsChild>
            </w:div>
            <w:div w:id="338579824">
              <w:marLeft w:val="0"/>
              <w:marRight w:val="0"/>
              <w:marTop w:val="0"/>
              <w:marBottom w:val="0"/>
              <w:divBdr>
                <w:top w:val="none" w:sz="0" w:space="0" w:color="auto"/>
                <w:left w:val="none" w:sz="0" w:space="0" w:color="auto"/>
                <w:bottom w:val="none" w:sz="0" w:space="0" w:color="auto"/>
                <w:right w:val="none" w:sz="0" w:space="0" w:color="auto"/>
              </w:divBdr>
              <w:divsChild>
                <w:div w:id="772819863">
                  <w:marLeft w:val="0"/>
                  <w:marRight w:val="0"/>
                  <w:marTop w:val="0"/>
                  <w:marBottom w:val="0"/>
                  <w:divBdr>
                    <w:top w:val="none" w:sz="0" w:space="0" w:color="auto"/>
                    <w:left w:val="none" w:sz="0" w:space="0" w:color="auto"/>
                    <w:bottom w:val="none" w:sz="0" w:space="0" w:color="auto"/>
                    <w:right w:val="none" w:sz="0" w:space="0" w:color="auto"/>
                  </w:divBdr>
                </w:div>
                <w:div w:id="97455535">
                  <w:marLeft w:val="0"/>
                  <w:marRight w:val="0"/>
                  <w:marTop w:val="0"/>
                  <w:marBottom w:val="0"/>
                  <w:divBdr>
                    <w:top w:val="none" w:sz="0" w:space="0" w:color="auto"/>
                    <w:left w:val="none" w:sz="0" w:space="0" w:color="auto"/>
                    <w:bottom w:val="none" w:sz="0" w:space="0" w:color="auto"/>
                    <w:right w:val="none" w:sz="0" w:space="0" w:color="auto"/>
                  </w:divBdr>
                </w:div>
                <w:div w:id="2025744091">
                  <w:marLeft w:val="0"/>
                  <w:marRight w:val="0"/>
                  <w:marTop w:val="0"/>
                  <w:marBottom w:val="0"/>
                  <w:divBdr>
                    <w:top w:val="none" w:sz="0" w:space="0" w:color="auto"/>
                    <w:left w:val="none" w:sz="0" w:space="0" w:color="auto"/>
                    <w:bottom w:val="none" w:sz="0" w:space="0" w:color="auto"/>
                    <w:right w:val="none" w:sz="0" w:space="0" w:color="auto"/>
                  </w:divBdr>
                </w:div>
                <w:div w:id="79568955">
                  <w:marLeft w:val="0"/>
                  <w:marRight w:val="0"/>
                  <w:marTop w:val="0"/>
                  <w:marBottom w:val="0"/>
                  <w:divBdr>
                    <w:top w:val="none" w:sz="0" w:space="0" w:color="auto"/>
                    <w:left w:val="none" w:sz="0" w:space="0" w:color="auto"/>
                    <w:bottom w:val="none" w:sz="0" w:space="0" w:color="auto"/>
                    <w:right w:val="none" w:sz="0" w:space="0" w:color="auto"/>
                  </w:divBdr>
                </w:div>
              </w:divsChild>
            </w:div>
            <w:div w:id="2038965740">
              <w:marLeft w:val="0"/>
              <w:marRight w:val="0"/>
              <w:marTop w:val="0"/>
              <w:marBottom w:val="0"/>
              <w:divBdr>
                <w:top w:val="none" w:sz="0" w:space="0" w:color="auto"/>
                <w:left w:val="none" w:sz="0" w:space="0" w:color="auto"/>
                <w:bottom w:val="none" w:sz="0" w:space="0" w:color="auto"/>
                <w:right w:val="none" w:sz="0" w:space="0" w:color="auto"/>
              </w:divBdr>
              <w:divsChild>
                <w:div w:id="162195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865039">
      <w:bodyDiv w:val="1"/>
      <w:marLeft w:val="0"/>
      <w:marRight w:val="0"/>
      <w:marTop w:val="0"/>
      <w:marBottom w:val="0"/>
      <w:divBdr>
        <w:top w:val="none" w:sz="0" w:space="0" w:color="auto"/>
        <w:left w:val="none" w:sz="0" w:space="0" w:color="auto"/>
        <w:bottom w:val="none" w:sz="0" w:space="0" w:color="auto"/>
        <w:right w:val="none" w:sz="0" w:space="0" w:color="auto"/>
      </w:divBdr>
    </w:div>
    <w:div w:id="1692992451">
      <w:bodyDiv w:val="1"/>
      <w:marLeft w:val="0"/>
      <w:marRight w:val="0"/>
      <w:marTop w:val="0"/>
      <w:marBottom w:val="0"/>
      <w:divBdr>
        <w:top w:val="none" w:sz="0" w:space="0" w:color="auto"/>
        <w:left w:val="none" w:sz="0" w:space="0" w:color="auto"/>
        <w:bottom w:val="none" w:sz="0" w:space="0" w:color="auto"/>
        <w:right w:val="none" w:sz="0" w:space="0" w:color="auto"/>
      </w:divBdr>
    </w:div>
    <w:div w:id="1703820840">
      <w:bodyDiv w:val="1"/>
      <w:marLeft w:val="0"/>
      <w:marRight w:val="0"/>
      <w:marTop w:val="0"/>
      <w:marBottom w:val="0"/>
      <w:divBdr>
        <w:top w:val="none" w:sz="0" w:space="0" w:color="auto"/>
        <w:left w:val="none" w:sz="0" w:space="0" w:color="auto"/>
        <w:bottom w:val="none" w:sz="0" w:space="0" w:color="auto"/>
        <w:right w:val="none" w:sz="0" w:space="0" w:color="auto"/>
      </w:divBdr>
      <w:divsChild>
        <w:div w:id="293488504">
          <w:marLeft w:val="0"/>
          <w:marRight w:val="0"/>
          <w:marTop w:val="0"/>
          <w:marBottom w:val="0"/>
          <w:divBdr>
            <w:top w:val="none" w:sz="0" w:space="0" w:color="auto"/>
            <w:left w:val="none" w:sz="0" w:space="0" w:color="auto"/>
            <w:bottom w:val="none" w:sz="0" w:space="0" w:color="auto"/>
            <w:right w:val="none" w:sz="0" w:space="0" w:color="auto"/>
          </w:divBdr>
          <w:divsChild>
            <w:div w:id="943540086">
              <w:marLeft w:val="0"/>
              <w:marRight w:val="0"/>
              <w:marTop w:val="0"/>
              <w:marBottom w:val="0"/>
              <w:divBdr>
                <w:top w:val="none" w:sz="0" w:space="0" w:color="auto"/>
                <w:left w:val="none" w:sz="0" w:space="0" w:color="auto"/>
                <w:bottom w:val="none" w:sz="0" w:space="0" w:color="auto"/>
                <w:right w:val="none" w:sz="0" w:space="0" w:color="auto"/>
              </w:divBdr>
              <w:divsChild>
                <w:div w:id="51165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247919">
      <w:bodyDiv w:val="1"/>
      <w:marLeft w:val="0"/>
      <w:marRight w:val="0"/>
      <w:marTop w:val="0"/>
      <w:marBottom w:val="0"/>
      <w:divBdr>
        <w:top w:val="none" w:sz="0" w:space="0" w:color="auto"/>
        <w:left w:val="none" w:sz="0" w:space="0" w:color="auto"/>
        <w:bottom w:val="none" w:sz="0" w:space="0" w:color="auto"/>
        <w:right w:val="none" w:sz="0" w:space="0" w:color="auto"/>
      </w:divBdr>
    </w:div>
    <w:div w:id="1706446081">
      <w:bodyDiv w:val="1"/>
      <w:marLeft w:val="0"/>
      <w:marRight w:val="0"/>
      <w:marTop w:val="0"/>
      <w:marBottom w:val="0"/>
      <w:divBdr>
        <w:top w:val="none" w:sz="0" w:space="0" w:color="auto"/>
        <w:left w:val="none" w:sz="0" w:space="0" w:color="auto"/>
        <w:bottom w:val="none" w:sz="0" w:space="0" w:color="auto"/>
        <w:right w:val="none" w:sz="0" w:space="0" w:color="auto"/>
      </w:divBdr>
    </w:div>
    <w:div w:id="1712995476">
      <w:bodyDiv w:val="1"/>
      <w:marLeft w:val="0"/>
      <w:marRight w:val="0"/>
      <w:marTop w:val="0"/>
      <w:marBottom w:val="0"/>
      <w:divBdr>
        <w:top w:val="none" w:sz="0" w:space="0" w:color="auto"/>
        <w:left w:val="none" w:sz="0" w:space="0" w:color="auto"/>
        <w:bottom w:val="none" w:sz="0" w:space="0" w:color="auto"/>
        <w:right w:val="none" w:sz="0" w:space="0" w:color="auto"/>
      </w:divBdr>
    </w:div>
    <w:div w:id="1713069824">
      <w:bodyDiv w:val="1"/>
      <w:marLeft w:val="0"/>
      <w:marRight w:val="0"/>
      <w:marTop w:val="0"/>
      <w:marBottom w:val="0"/>
      <w:divBdr>
        <w:top w:val="none" w:sz="0" w:space="0" w:color="auto"/>
        <w:left w:val="none" w:sz="0" w:space="0" w:color="auto"/>
        <w:bottom w:val="none" w:sz="0" w:space="0" w:color="auto"/>
        <w:right w:val="none" w:sz="0" w:space="0" w:color="auto"/>
      </w:divBdr>
      <w:divsChild>
        <w:div w:id="534394373">
          <w:marLeft w:val="0"/>
          <w:marRight w:val="0"/>
          <w:marTop w:val="0"/>
          <w:marBottom w:val="0"/>
          <w:divBdr>
            <w:top w:val="none" w:sz="0" w:space="0" w:color="auto"/>
            <w:left w:val="none" w:sz="0" w:space="0" w:color="auto"/>
            <w:bottom w:val="none" w:sz="0" w:space="0" w:color="auto"/>
            <w:right w:val="none" w:sz="0" w:space="0" w:color="auto"/>
          </w:divBdr>
          <w:divsChild>
            <w:div w:id="1912428445">
              <w:marLeft w:val="0"/>
              <w:marRight w:val="0"/>
              <w:marTop w:val="0"/>
              <w:marBottom w:val="0"/>
              <w:divBdr>
                <w:top w:val="none" w:sz="0" w:space="0" w:color="auto"/>
                <w:left w:val="none" w:sz="0" w:space="0" w:color="auto"/>
                <w:bottom w:val="none" w:sz="0" w:space="0" w:color="auto"/>
                <w:right w:val="none" w:sz="0" w:space="0" w:color="auto"/>
              </w:divBdr>
              <w:divsChild>
                <w:div w:id="2010059563">
                  <w:marLeft w:val="0"/>
                  <w:marRight w:val="0"/>
                  <w:marTop w:val="0"/>
                  <w:marBottom w:val="0"/>
                  <w:divBdr>
                    <w:top w:val="none" w:sz="0" w:space="0" w:color="auto"/>
                    <w:left w:val="none" w:sz="0" w:space="0" w:color="auto"/>
                    <w:bottom w:val="none" w:sz="0" w:space="0" w:color="auto"/>
                    <w:right w:val="none" w:sz="0" w:space="0" w:color="auto"/>
                  </w:divBdr>
                </w:div>
              </w:divsChild>
            </w:div>
            <w:div w:id="1312716709">
              <w:marLeft w:val="0"/>
              <w:marRight w:val="0"/>
              <w:marTop w:val="0"/>
              <w:marBottom w:val="0"/>
              <w:divBdr>
                <w:top w:val="none" w:sz="0" w:space="0" w:color="auto"/>
                <w:left w:val="none" w:sz="0" w:space="0" w:color="auto"/>
                <w:bottom w:val="none" w:sz="0" w:space="0" w:color="auto"/>
                <w:right w:val="none" w:sz="0" w:space="0" w:color="auto"/>
              </w:divBdr>
              <w:divsChild>
                <w:div w:id="1432239921">
                  <w:marLeft w:val="0"/>
                  <w:marRight w:val="0"/>
                  <w:marTop w:val="0"/>
                  <w:marBottom w:val="0"/>
                  <w:divBdr>
                    <w:top w:val="none" w:sz="0" w:space="0" w:color="auto"/>
                    <w:left w:val="none" w:sz="0" w:space="0" w:color="auto"/>
                    <w:bottom w:val="none" w:sz="0" w:space="0" w:color="auto"/>
                    <w:right w:val="none" w:sz="0" w:space="0" w:color="auto"/>
                  </w:divBdr>
                </w:div>
              </w:divsChild>
            </w:div>
            <w:div w:id="1792240541">
              <w:marLeft w:val="0"/>
              <w:marRight w:val="0"/>
              <w:marTop w:val="0"/>
              <w:marBottom w:val="0"/>
              <w:divBdr>
                <w:top w:val="none" w:sz="0" w:space="0" w:color="auto"/>
                <w:left w:val="none" w:sz="0" w:space="0" w:color="auto"/>
                <w:bottom w:val="none" w:sz="0" w:space="0" w:color="auto"/>
                <w:right w:val="none" w:sz="0" w:space="0" w:color="auto"/>
              </w:divBdr>
              <w:divsChild>
                <w:div w:id="846870224">
                  <w:marLeft w:val="0"/>
                  <w:marRight w:val="0"/>
                  <w:marTop w:val="0"/>
                  <w:marBottom w:val="0"/>
                  <w:divBdr>
                    <w:top w:val="none" w:sz="0" w:space="0" w:color="auto"/>
                    <w:left w:val="none" w:sz="0" w:space="0" w:color="auto"/>
                    <w:bottom w:val="none" w:sz="0" w:space="0" w:color="auto"/>
                    <w:right w:val="none" w:sz="0" w:space="0" w:color="auto"/>
                  </w:divBdr>
                </w:div>
              </w:divsChild>
            </w:div>
            <w:div w:id="1922250481">
              <w:marLeft w:val="0"/>
              <w:marRight w:val="0"/>
              <w:marTop w:val="0"/>
              <w:marBottom w:val="0"/>
              <w:divBdr>
                <w:top w:val="none" w:sz="0" w:space="0" w:color="auto"/>
                <w:left w:val="none" w:sz="0" w:space="0" w:color="auto"/>
                <w:bottom w:val="none" w:sz="0" w:space="0" w:color="auto"/>
                <w:right w:val="none" w:sz="0" w:space="0" w:color="auto"/>
              </w:divBdr>
              <w:divsChild>
                <w:div w:id="500702920">
                  <w:marLeft w:val="0"/>
                  <w:marRight w:val="0"/>
                  <w:marTop w:val="0"/>
                  <w:marBottom w:val="0"/>
                  <w:divBdr>
                    <w:top w:val="none" w:sz="0" w:space="0" w:color="auto"/>
                    <w:left w:val="none" w:sz="0" w:space="0" w:color="auto"/>
                    <w:bottom w:val="none" w:sz="0" w:space="0" w:color="auto"/>
                    <w:right w:val="none" w:sz="0" w:space="0" w:color="auto"/>
                  </w:divBdr>
                </w:div>
              </w:divsChild>
            </w:div>
            <w:div w:id="57218326">
              <w:marLeft w:val="0"/>
              <w:marRight w:val="0"/>
              <w:marTop w:val="0"/>
              <w:marBottom w:val="0"/>
              <w:divBdr>
                <w:top w:val="none" w:sz="0" w:space="0" w:color="auto"/>
                <w:left w:val="none" w:sz="0" w:space="0" w:color="auto"/>
                <w:bottom w:val="none" w:sz="0" w:space="0" w:color="auto"/>
                <w:right w:val="none" w:sz="0" w:space="0" w:color="auto"/>
              </w:divBdr>
              <w:divsChild>
                <w:div w:id="1288003407">
                  <w:marLeft w:val="0"/>
                  <w:marRight w:val="0"/>
                  <w:marTop w:val="0"/>
                  <w:marBottom w:val="0"/>
                  <w:divBdr>
                    <w:top w:val="none" w:sz="0" w:space="0" w:color="auto"/>
                    <w:left w:val="none" w:sz="0" w:space="0" w:color="auto"/>
                    <w:bottom w:val="none" w:sz="0" w:space="0" w:color="auto"/>
                    <w:right w:val="none" w:sz="0" w:space="0" w:color="auto"/>
                  </w:divBdr>
                </w:div>
              </w:divsChild>
            </w:div>
            <w:div w:id="897321218">
              <w:marLeft w:val="0"/>
              <w:marRight w:val="0"/>
              <w:marTop w:val="0"/>
              <w:marBottom w:val="0"/>
              <w:divBdr>
                <w:top w:val="none" w:sz="0" w:space="0" w:color="auto"/>
                <w:left w:val="none" w:sz="0" w:space="0" w:color="auto"/>
                <w:bottom w:val="none" w:sz="0" w:space="0" w:color="auto"/>
                <w:right w:val="none" w:sz="0" w:space="0" w:color="auto"/>
              </w:divBdr>
              <w:divsChild>
                <w:div w:id="104538826">
                  <w:marLeft w:val="0"/>
                  <w:marRight w:val="0"/>
                  <w:marTop w:val="0"/>
                  <w:marBottom w:val="0"/>
                  <w:divBdr>
                    <w:top w:val="none" w:sz="0" w:space="0" w:color="auto"/>
                    <w:left w:val="none" w:sz="0" w:space="0" w:color="auto"/>
                    <w:bottom w:val="none" w:sz="0" w:space="0" w:color="auto"/>
                    <w:right w:val="none" w:sz="0" w:space="0" w:color="auto"/>
                  </w:divBdr>
                </w:div>
              </w:divsChild>
            </w:div>
            <w:div w:id="143552130">
              <w:marLeft w:val="0"/>
              <w:marRight w:val="0"/>
              <w:marTop w:val="0"/>
              <w:marBottom w:val="0"/>
              <w:divBdr>
                <w:top w:val="none" w:sz="0" w:space="0" w:color="auto"/>
                <w:left w:val="none" w:sz="0" w:space="0" w:color="auto"/>
                <w:bottom w:val="none" w:sz="0" w:space="0" w:color="auto"/>
                <w:right w:val="none" w:sz="0" w:space="0" w:color="auto"/>
              </w:divBdr>
              <w:divsChild>
                <w:div w:id="50878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038366">
      <w:bodyDiv w:val="1"/>
      <w:marLeft w:val="0"/>
      <w:marRight w:val="0"/>
      <w:marTop w:val="0"/>
      <w:marBottom w:val="0"/>
      <w:divBdr>
        <w:top w:val="none" w:sz="0" w:space="0" w:color="auto"/>
        <w:left w:val="none" w:sz="0" w:space="0" w:color="auto"/>
        <w:bottom w:val="none" w:sz="0" w:space="0" w:color="auto"/>
        <w:right w:val="none" w:sz="0" w:space="0" w:color="auto"/>
      </w:divBdr>
    </w:div>
    <w:div w:id="1718890083">
      <w:bodyDiv w:val="1"/>
      <w:marLeft w:val="0"/>
      <w:marRight w:val="0"/>
      <w:marTop w:val="0"/>
      <w:marBottom w:val="0"/>
      <w:divBdr>
        <w:top w:val="none" w:sz="0" w:space="0" w:color="auto"/>
        <w:left w:val="none" w:sz="0" w:space="0" w:color="auto"/>
        <w:bottom w:val="none" w:sz="0" w:space="0" w:color="auto"/>
        <w:right w:val="none" w:sz="0" w:space="0" w:color="auto"/>
      </w:divBdr>
    </w:div>
    <w:div w:id="1731805501">
      <w:bodyDiv w:val="1"/>
      <w:marLeft w:val="0"/>
      <w:marRight w:val="0"/>
      <w:marTop w:val="0"/>
      <w:marBottom w:val="0"/>
      <w:divBdr>
        <w:top w:val="none" w:sz="0" w:space="0" w:color="auto"/>
        <w:left w:val="none" w:sz="0" w:space="0" w:color="auto"/>
        <w:bottom w:val="none" w:sz="0" w:space="0" w:color="auto"/>
        <w:right w:val="none" w:sz="0" w:space="0" w:color="auto"/>
      </w:divBdr>
    </w:div>
    <w:div w:id="1756324278">
      <w:bodyDiv w:val="1"/>
      <w:marLeft w:val="0"/>
      <w:marRight w:val="0"/>
      <w:marTop w:val="0"/>
      <w:marBottom w:val="0"/>
      <w:divBdr>
        <w:top w:val="none" w:sz="0" w:space="0" w:color="auto"/>
        <w:left w:val="none" w:sz="0" w:space="0" w:color="auto"/>
        <w:bottom w:val="none" w:sz="0" w:space="0" w:color="auto"/>
        <w:right w:val="none" w:sz="0" w:space="0" w:color="auto"/>
      </w:divBdr>
      <w:divsChild>
        <w:div w:id="181168938">
          <w:marLeft w:val="0"/>
          <w:marRight w:val="0"/>
          <w:marTop w:val="0"/>
          <w:marBottom w:val="0"/>
          <w:divBdr>
            <w:top w:val="none" w:sz="0" w:space="0" w:color="auto"/>
            <w:left w:val="none" w:sz="0" w:space="0" w:color="auto"/>
            <w:bottom w:val="none" w:sz="0" w:space="0" w:color="auto"/>
            <w:right w:val="none" w:sz="0" w:space="0" w:color="auto"/>
          </w:divBdr>
        </w:div>
        <w:div w:id="1028800065">
          <w:marLeft w:val="0"/>
          <w:marRight w:val="0"/>
          <w:marTop w:val="0"/>
          <w:marBottom w:val="0"/>
          <w:divBdr>
            <w:top w:val="none" w:sz="0" w:space="0" w:color="auto"/>
            <w:left w:val="none" w:sz="0" w:space="0" w:color="auto"/>
            <w:bottom w:val="none" w:sz="0" w:space="0" w:color="auto"/>
            <w:right w:val="none" w:sz="0" w:space="0" w:color="auto"/>
          </w:divBdr>
          <w:divsChild>
            <w:div w:id="1443188436">
              <w:marLeft w:val="0"/>
              <w:marRight w:val="0"/>
              <w:marTop w:val="0"/>
              <w:marBottom w:val="0"/>
              <w:divBdr>
                <w:top w:val="single" w:sz="6" w:space="18" w:color="D9D9D9"/>
                <w:left w:val="none" w:sz="0" w:space="0" w:color="auto"/>
                <w:bottom w:val="none" w:sz="0" w:space="0" w:color="auto"/>
                <w:right w:val="none" w:sz="0" w:space="0" w:color="auto"/>
              </w:divBdr>
              <w:divsChild>
                <w:div w:id="2911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48633">
      <w:bodyDiv w:val="1"/>
      <w:marLeft w:val="0"/>
      <w:marRight w:val="0"/>
      <w:marTop w:val="0"/>
      <w:marBottom w:val="0"/>
      <w:divBdr>
        <w:top w:val="none" w:sz="0" w:space="0" w:color="auto"/>
        <w:left w:val="none" w:sz="0" w:space="0" w:color="auto"/>
        <w:bottom w:val="none" w:sz="0" w:space="0" w:color="auto"/>
        <w:right w:val="none" w:sz="0" w:space="0" w:color="auto"/>
      </w:divBdr>
    </w:div>
    <w:div w:id="1764760469">
      <w:bodyDiv w:val="1"/>
      <w:marLeft w:val="0"/>
      <w:marRight w:val="0"/>
      <w:marTop w:val="0"/>
      <w:marBottom w:val="0"/>
      <w:divBdr>
        <w:top w:val="none" w:sz="0" w:space="0" w:color="auto"/>
        <w:left w:val="none" w:sz="0" w:space="0" w:color="auto"/>
        <w:bottom w:val="none" w:sz="0" w:space="0" w:color="auto"/>
        <w:right w:val="none" w:sz="0" w:space="0" w:color="auto"/>
      </w:divBdr>
    </w:div>
    <w:div w:id="1773475924">
      <w:bodyDiv w:val="1"/>
      <w:marLeft w:val="0"/>
      <w:marRight w:val="0"/>
      <w:marTop w:val="0"/>
      <w:marBottom w:val="0"/>
      <w:divBdr>
        <w:top w:val="none" w:sz="0" w:space="0" w:color="auto"/>
        <w:left w:val="none" w:sz="0" w:space="0" w:color="auto"/>
        <w:bottom w:val="none" w:sz="0" w:space="0" w:color="auto"/>
        <w:right w:val="none" w:sz="0" w:space="0" w:color="auto"/>
      </w:divBdr>
    </w:div>
    <w:div w:id="1786651632">
      <w:bodyDiv w:val="1"/>
      <w:marLeft w:val="0"/>
      <w:marRight w:val="0"/>
      <w:marTop w:val="0"/>
      <w:marBottom w:val="0"/>
      <w:divBdr>
        <w:top w:val="none" w:sz="0" w:space="0" w:color="auto"/>
        <w:left w:val="none" w:sz="0" w:space="0" w:color="auto"/>
        <w:bottom w:val="none" w:sz="0" w:space="0" w:color="auto"/>
        <w:right w:val="none" w:sz="0" w:space="0" w:color="auto"/>
      </w:divBdr>
    </w:div>
    <w:div w:id="1798259579">
      <w:bodyDiv w:val="1"/>
      <w:marLeft w:val="0"/>
      <w:marRight w:val="0"/>
      <w:marTop w:val="0"/>
      <w:marBottom w:val="0"/>
      <w:divBdr>
        <w:top w:val="none" w:sz="0" w:space="0" w:color="auto"/>
        <w:left w:val="none" w:sz="0" w:space="0" w:color="auto"/>
        <w:bottom w:val="none" w:sz="0" w:space="0" w:color="auto"/>
        <w:right w:val="none" w:sz="0" w:space="0" w:color="auto"/>
      </w:divBdr>
      <w:divsChild>
        <w:div w:id="676465666">
          <w:marLeft w:val="0"/>
          <w:marRight w:val="0"/>
          <w:marTop w:val="0"/>
          <w:marBottom w:val="0"/>
          <w:divBdr>
            <w:top w:val="none" w:sz="0" w:space="0" w:color="auto"/>
            <w:left w:val="none" w:sz="0" w:space="0" w:color="auto"/>
            <w:bottom w:val="none" w:sz="0" w:space="0" w:color="auto"/>
            <w:right w:val="none" w:sz="0" w:space="0" w:color="auto"/>
          </w:divBdr>
          <w:divsChild>
            <w:div w:id="210578242">
              <w:marLeft w:val="0"/>
              <w:marRight w:val="0"/>
              <w:marTop w:val="0"/>
              <w:marBottom w:val="0"/>
              <w:divBdr>
                <w:top w:val="none" w:sz="0" w:space="0" w:color="auto"/>
                <w:left w:val="none" w:sz="0" w:space="0" w:color="auto"/>
                <w:bottom w:val="none" w:sz="0" w:space="0" w:color="auto"/>
                <w:right w:val="none" w:sz="0" w:space="0" w:color="auto"/>
              </w:divBdr>
              <w:divsChild>
                <w:div w:id="14214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08840">
          <w:marLeft w:val="0"/>
          <w:marRight w:val="0"/>
          <w:marTop w:val="0"/>
          <w:marBottom w:val="0"/>
          <w:divBdr>
            <w:top w:val="none" w:sz="0" w:space="0" w:color="auto"/>
            <w:left w:val="none" w:sz="0" w:space="0" w:color="auto"/>
            <w:bottom w:val="none" w:sz="0" w:space="0" w:color="auto"/>
            <w:right w:val="none" w:sz="0" w:space="0" w:color="auto"/>
          </w:divBdr>
          <w:divsChild>
            <w:div w:id="1896697356">
              <w:marLeft w:val="0"/>
              <w:marRight w:val="0"/>
              <w:marTop w:val="0"/>
              <w:marBottom w:val="0"/>
              <w:divBdr>
                <w:top w:val="none" w:sz="0" w:space="0" w:color="auto"/>
                <w:left w:val="none" w:sz="0" w:space="0" w:color="auto"/>
                <w:bottom w:val="none" w:sz="0" w:space="0" w:color="auto"/>
                <w:right w:val="none" w:sz="0" w:space="0" w:color="auto"/>
              </w:divBdr>
              <w:divsChild>
                <w:div w:id="103280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882915">
      <w:bodyDiv w:val="1"/>
      <w:marLeft w:val="0"/>
      <w:marRight w:val="0"/>
      <w:marTop w:val="0"/>
      <w:marBottom w:val="0"/>
      <w:divBdr>
        <w:top w:val="none" w:sz="0" w:space="0" w:color="auto"/>
        <w:left w:val="none" w:sz="0" w:space="0" w:color="auto"/>
        <w:bottom w:val="none" w:sz="0" w:space="0" w:color="auto"/>
        <w:right w:val="none" w:sz="0" w:space="0" w:color="auto"/>
      </w:divBdr>
    </w:div>
    <w:div w:id="1841849785">
      <w:bodyDiv w:val="1"/>
      <w:marLeft w:val="0"/>
      <w:marRight w:val="0"/>
      <w:marTop w:val="0"/>
      <w:marBottom w:val="0"/>
      <w:divBdr>
        <w:top w:val="none" w:sz="0" w:space="0" w:color="auto"/>
        <w:left w:val="none" w:sz="0" w:space="0" w:color="auto"/>
        <w:bottom w:val="none" w:sz="0" w:space="0" w:color="auto"/>
        <w:right w:val="none" w:sz="0" w:space="0" w:color="auto"/>
      </w:divBdr>
    </w:div>
    <w:div w:id="1849565424">
      <w:bodyDiv w:val="1"/>
      <w:marLeft w:val="0"/>
      <w:marRight w:val="0"/>
      <w:marTop w:val="0"/>
      <w:marBottom w:val="0"/>
      <w:divBdr>
        <w:top w:val="none" w:sz="0" w:space="0" w:color="auto"/>
        <w:left w:val="none" w:sz="0" w:space="0" w:color="auto"/>
        <w:bottom w:val="none" w:sz="0" w:space="0" w:color="auto"/>
        <w:right w:val="none" w:sz="0" w:space="0" w:color="auto"/>
      </w:divBdr>
    </w:div>
    <w:div w:id="1858080837">
      <w:bodyDiv w:val="1"/>
      <w:marLeft w:val="0"/>
      <w:marRight w:val="0"/>
      <w:marTop w:val="0"/>
      <w:marBottom w:val="0"/>
      <w:divBdr>
        <w:top w:val="none" w:sz="0" w:space="0" w:color="auto"/>
        <w:left w:val="none" w:sz="0" w:space="0" w:color="auto"/>
        <w:bottom w:val="none" w:sz="0" w:space="0" w:color="auto"/>
        <w:right w:val="none" w:sz="0" w:space="0" w:color="auto"/>
      </w:divBdr>
      <w:divsChild>
        <w:div w:id="1883902616">
          <w:marLeft w:val="0"/>
          <w:marRight w:val="0"/>
          <w:marTop w:val="0"/>
          <w:marBottom w:val="0"/>
          <w:divBdr>
            <w:top w:val="none" w:sz="0" w:space="0" w:color="auto"/>
            <w:left w:val="none" w:sz="0" w:space="0" w:color="auto"/>
            <w:bottom w:val="none" w:sz="0" w:space="0" w:color="auto"/>
            <w:right w:val="none" w:sz="0" w:space="0" w:color="auto"/>
          </w:divBdr>
          <w:divsChild>
            <w:div w:id="1445079216">
              <w:marLeft w:val="0"/>
              <w:marRight w:val="0"/>
              <w:marTop w:val="0"/>
              <w:marBottom w:val="0"/>
              <w:divBdr>
                <w:top w:val="none" w:sz="0" w:space="0" w:color="auto"/>
                <w:left w:val="none" w:sz="0" w:space="0" w:color="auto"/>
                <w:bottom w:val="none" w:sz="0" w:space="0" w:color="auto"/>
                <w:right w:val="none" w:sz="0" w:space="0" w:color="auto"/>
              </w:divBdr>
              <w:divsChild>
                <w:div w:id="1750031158">
                  <w:marLeft w:val="0"/>
                  <w:marRight w:val="0"/>
                  <w:marTop w:val="0"/>
                  <w:marBottom w:val="0"/>
                  <w:divBdr>
                    <w:top w:val="none" w:sz="0" w:space="0" w:color="auto"/>
                    <w:left w:val="none" w:sz="0" w:space="0" w:color="auto"/>
                    <w:bottom w:val="none" w:sz="0" w:space="0" w:color="auto"/>
                    <w:right w:val="none" w:sz="0" w:space="0" w:color="auto"/>
                  </w:divBdr>
                </w:div>
              </w:divsChild>
            </w:div>
            <w:div w:id="2143307600">
              <w:marLeft w:val="0"/>
              <w:marRight w:val="0"/>
              <w:marTop w:val="0"/>
              <w:marBottom w:val="0"/>
              <w:divBdr>
                <w:top w:val="none" w:sz="0" w:space="0" w:color="auto"/>
                <w:left w:val="none" w:sz="0" w:space="0" w:color="auto"/>
                <w:bottom w:val="none" w:sz="0" w:space="0" w:color="auto"/>
                <w:right w:val="none" w:sz="0" w:space="0" w:color="auto"/>
              </w:divBdr>
              <w:divsChild>
                <w:div w:id="18025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06200">
          <w:marLeft w:val="0"/>
          <w:marRight w:val="0"/>
          <w:marTop w:val="0"/>
          <w:marBottom w:val="0"/>
          <w:divBdr>
            <w:top w:val="none" w:sz="0" w:space="0" w:color="auto"/>
            <w:left w:val="none" w:sz="0" w:space="0" w:color="auto"/>
            <w:bottom w:val="none" w:sz="0" w:space="0" w:color="auto"/>
            <w:right w:val="none" w:sz="0" w:space="0" w:color="auto"/>
          </w:divBdr>
          <w:divsChild>
            <w:div w:id="679089972">
              <w:marLeft w:val="0"/>
              <w:marRight w:val="0"/>
              <w:marTop w:val="0"/>
              <w:marBottom w:val="0"/>
              <w:divBdr>
                <w:top w:val="none" w:sz="0" w:space="0" w:color="auto"/>
                <w:left w:val="none" w:sz="0" w:space="0" w:color="auto"/>
                <w:bottom w:val="none" w:sz="0" w:space="0" w:color="auto"/>
                <w:right w:val="none" w:sz="0" w:space="0" w:color="auto"/>
              </w:divBdr>
              <w:divsChild>
                <w:div w:id="1907379180">
                  <w:marLeft w:val="0"/>
                  <w:marRight w:val="0"/>
                  <w:marTop w:val="0"/>
                  <w:marBottom w:val="0"/>
                  <w:divBdr>
                    <w:top w:val="none" w:sz="0" w:space="0" w:color="auto"/>
                    <w:left w:val="none" w:sz="0" w:space="0" w:color="auto"/>
                    <w:bottom w:val="none" w:sz="0" w:space="0" w:color="auto"/>
                    <w:right w:val="none" w:sz="0" w:space="0" w:color="auto"/>
                  </w:divBdr>
                </w:div>
              </w:divsChild>
            </w:div>
            <w:div w:id="2085300508">
              <w:marLeft w:val="0"/>
              <w:marRight w:val="0"/>
              <w:marTop w:val="0"/>
              <w:marBottom w:val="0"/>
              <w:divBdr>
                <w:top w:val="none" w:sz="0" w:space="0" w:color="auto"/>
                <w:left w:val="none" w:sz="0" w:space="0" w:color="auto"/>
                <w:bottom w:val="none" w:sz="0" w:space="0" w:color="auto"/>
                <w:right w:val="none" w:sz="0" w:space="0" w:color="auto"/>
              </w:divBdr>
              <w:divsChild>
                <w:div w:id="649672284">
                  <w:marLeft w:val="0"/>
                  <w:marRight w:val="0"/>
                  <w:marTop w:val="0"/>
                  <w:marBottom w:val="0"/>
                  <w:divBdr>
                    <w:top w:val="none" w:sz="0" w:space="0" w:color="auto"/>
                    <w:left w:val="none" w:sz="0" w:space="0" w:color="auto"/>
                    <w:bottom w:val="none" w:sz="0" w:space="0" w:color="auto"/>
                    <w:right w:val="none" w:sz="0" w:space="0" w:color="auto"/>
                  </w:divBdr>
                </w:div>
              </w:divsChild>
            </w:div>
            <w:div w:id="1407268626">
              <w:marLeft w:val="0"/>
              <w:marRight w:val="0"/>
              <w:marTop w:val="0"/>
              <w:marBottom w:val="0"/>
              <w:divBdr>
                <w:top w:val="none" w:sz="0" w:space="0" w:color="auto"/>
                <w:left w:val="none" w:sz="0" w:space="0" w:color="auto"/>
                <w:bottom w:val="none" w:sz="0" w:space="0" w:color="auto"/>
                <w:right w:val="none" w:sz="0" w:space="0" w:color="auto"/>
              </w:divBdr>
              <w:divsChild>
                <w:div w:id="869299520">
                  <w:marLeft w:val="0"/>
                  <w:marRight w:val="0"/>
                  <w:marTop w:val="0"/>
                  <w:marBottom w:val="0"/>
                  <w:divBdr>
                    <w:top w:val="none" w:sz="0" w:space="0" w:color="auto"/>
                    <w:left w:val="none" w:sz="0" w:space="0" w:color="auto"/>
                    <w:bottom w:val="none" w:sz="0" w:space="0" w:color="auto"/>
                    <w:right w:val="none" w:sz="0" w:space="0" w:color="auto"/>
                  </w:divBdr>
                </w:div>
              </w:divsChild>
            </w:div>
            <w:div w:id="640811864">
              <w:marLeft w:val="0"/>
              <w:marRight w:val="0"/>
              <w:marTop w:val="0"/>
              <w:marBottom w:val="0"/>
              <w:divBdr>
                <w:top w:val="none" w:sz="0" w:space="0" w:color="auto"/>
                <w:left w:val="none" w:sz="0" w:space="0" w:color="auto"/>
                <w:bottom w:val="none" w:sz="0" w:space="0" w:color="auto"/>
                <w:right w:val="none" w:sz="0" w:space="0" w:color="auto"/>
              </w:divBdr>
              <w:divsChild>
                <w:div w:id="141416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564338">
      <w:bodyDiv w:val="1"/>
      <w:marLeft w:val="0"/>
      <w:marRight w:val="0"/>
      <w:marTop w:val="0"/>
      <w:marBottom w:val="0"/>
      <w:divBdr>
        <w:top w:val="none" w:sz="0" w:space="0" w:color="auto"/>
        <w:left w:val="none" w:sz="0" w:space="0" w:color="auto"/>
        <w:bottom w:val="none" w:sz="0" w:space="0" w:color="auto"/>
        <w:right w:val="none" w:sz="0" w:space="0" w:color="auto"/>
      </w:divBdr>
      <w:divsChild>
        <w:div w:id="495539975">
          <w:marLeft w:val="0"/>
          <w:marRight w:val="0"/>
          <w:marTop w:val="0"/>
          <w:marBottom w:val="0"/>
          <w:divBdr>
            <w:top w:val="none" w:sz="0" w:space="0" w:color="auto"/>
            <w:left w:val="none" w:sz="0" w:space="0" w:color="auto"/>
            <w:bottom w:val="none" w:sz="0" w:space="0" w:color="auto"/>
            <w:right w:val="none" w:sz="0" w:space="0" w:color="auto"/>
          </w:divBdr>
        </w:div>
        <w:div w:id="1180196980">
          <w:marLeft w:val="0"/>
          <w:marRight w:val="0"/>
          <w:marTop w:val="0"/>
          <w:marBottom w:val="0"/>
          <w:divBdr>
            <w:top w:val="none" w:sz="0" w:space="0" w:color="auto"/>
            <w:left w:val="none" w:sz="0" w:space="0" w:color="auto"/>
            <w:bottom w:val="none" w:sz="0" w:space="0" w:color="auto"/>
            <w:right w:val="none" w:sz="0" w:space="0" w:color="auto"/>
          </w:divBdr>
          <w:divsChild>
            <w:div w:id="1932809487">
              <w:marLeft w:val="0"/>
              <w:marRight w:val="0"/>
              <w:marTop w:val="0"/>
              <w:marBottom w:val="0"/>
              <w:divBdr>
                <w:top w:val="single" w:sz="6" w:space="18" w:color="D9D9D9"/>
                <w:left w:val="none" w:sz="0" w:space="0" w:color="auto"/>
                <w:bottom w:val="none" w:sz="0" w:space="0" w:color="auto"/>
                <w:right w:val="none" w:sz="0" w:space="0" w:color="auto"/>
              </w:divBdr>
              <w:divsChild>
                <w:div w:id="11063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3753">
      <w:bodyDiv w:val="1"/>
      <w:marLeft w:val="0"/>
      <w:marRight w:val="0"/>
      <w:marTop w:val="0"/>
      <w:marBottom w:val="0"/>
      <w:divBdr>
        <w:top w:val="none" w:sz="0" w:space="0" w:color="auto"/>
        <w:left w:val="none" w:sz="0" w:space="0" w:color="auto"/>
        <w:bottom w:val="none" w:sz="0" w:space="0" w:color="auto"/>
        <w:right w:val="none" w:sz="0" w:space="0" w:color="auto"/>
      </w:divBdr>
    </w:div>
    <w:div w:id="1885016668">
      <w:bodyDiv w:val="1"/>
      <w:marLeft w:val="0"/>
      <w:marRight w:val="0"/>
      <w:marTop w:val="0"/>
      <w:marBottom w:val="0"/>
      <w:divBdr>
        <w:top w:val="none" w:sz="0" w:space="0" w:color="auto"/>
        <w:left w:val="none" w:sz="0" w:space="0" w:color="auto"/>
        <w:bottom w:val="none" w:sz="0" w:space="0" w:color="auto"/>
        <w:right w:val="none" w:sz="0" w:space="0" w:color="auto"/>
      </w:divBdr>
      <w:divsChild>
        <w:div w:id="1708948962">
          <w:marLeft w:val="0"/>
          <w:marRight w:val="0"/>
          <w:marTop w:val="0"/>
          <w:marBottom w:val="0"/>
          <w:divBdr>
            <w:top w:val="none" w:sz="0" w:space="0" w:color="auto"/>
            <w:left w:val="none" w:sz="0" w:space="0" w:color="auto"/>
            <w:bottom w:val="none" w:sz="0" w:space="0" w:color="auto"/>
            <w:right w:val="none" w:sz="0" w:space="0" w:color="auto"/>
          </w:divBdr>
          <w:divsChild>
            <w:div w:id="2089382539">
              <w:marLeft w:val="0"/>
              <w:marRight w:val="0"/>
              <w:marTop w:val="0"/>
              <w:marBottom w:val="0"/>
              <w:divBdr>
                <w:top w:val="none" w:sz="0" w:space="0" w:color="auto"/>
                <w:left w:val="none" w:sz="0" w:space="0" w:color="auto"/>
                <w:bottom w:val="none" w:sz="0" w:space="0" w:color="auto"/>
                <w:right w:val="none" w:sz="0" w:space="0" w:color="auto"/>
              </w:divBdr>
              <w:divsChild>
                <w:div w:id="1467309062">
                  <w:marLeft w:val="0"/>
                  <w:marRight w:val="0"/>
                  <w:marTop w:val="0"/>
                  <w:marBottom w:val="0"/>
                  <w:divBdr>
                    <w:top w:val="none" w:sz="0" w:space="0" w:color="auto"/>
                    <w:left w:val="none" w:sz="0" w:space="0" w:color="auto"/>
                    <w:bottom w:val="none" w:sz="0" w:space="0" w:color="auto"/>
                    <w:right w:val="none" w:sz="0" w:space="0" w:color="auto"/>
                  </w:divBdr>
                </w:div>
              </w:divsChild>
            </w:div>
            <w:div w:id="706369678">
              <w:marLeft w:val="0"/>
              <w:marRight w:val="0"/>
              <w:marTop w:val="0"/>
              <w:marBottom w:val="0"/>
              <w:divBdr>
                <w:top w:val="none" w:sz="0" w:space="0" w:color="auto"/>
                <w:left w:val="none" w:sz="0" w:space="0" w:color="auto"/>
                <w:bottom w:val="none" w:sz="0" w:space="0" w:color="auto"/>
                <w:right w:val="none" w:sz="0" w:space="0" w:color="auto"/>
              </w:divBdr>
              <w:divsChild>
                <w:div w:id="1818455459">
                  <w:marLeft w:val="0"/>
                  <w:marRight w:val="0"/>
                  <w:marTop w:val="0"/>
                  <w:marBottom w:val="0"/>
                  <w:divBdr>
                    <w:top w:val="none" w:sz="0" w:space="0" w:color="auto"/>
                    <w:left w:val="none" w:sz="0" w:space="0" w:color="auto"/>
                    <w:bottom w:val="none" w:sz="0" w:space="0" w:color="auto"/>
                    <w:right w:val="none" w:sz="0" w:space="0" w:color="auto"/>
                  </w:divBdr>
                </w:div>
              </w:divsChild>
            </w:div>
            <w:div w:id="2068337359">
              <w:marLeft w:val="0"/>
              <w:marRight w:val="0"/>
              <w:marTop w:val="0"/>
              <w:marBottom w:val="0"/>
              <w:divBdr>
                <w:top w:val="none" w:sz="0" w:space="0" w:color="auto"/>
                <w:left w:val="none" w:sz="0" w:space="0" w:color="auto"/>
                <w:bottom w:val="none" w:sz="0" w:space="0" w:color="auto"/>
                <w:right w:val="none" w:sz="0" w:space="0" w:color="auto"/>
              </w:divBdr>
              <w:divsChild>
                <w:div w:id="1790397058">
                  <w:marLeft w:val="0"/>
                  <w:marRight w:val="0"/>
                  <w:marTop w:val="0"/>
                  <w:marBottom w:val="0"/>
                  <w:divBdr>
                    <w:top w:val="none" w:sz="0" w:space="0" w:color="auto"/>
                    <w:left w:val="none" w:sz="0" w:space="0" w:color="auto"/>
                    <w:bottom w:val="none" w:sz="0" w:space="0" w:color="auto"/>
                    <w:right w:val="none" w:sz="0" w:space="0" w:color="auto"/>
                  </w:divBdr>
                </w:div>
                <w:div w:id="177192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451394">
          <w:marLeft w:val="0"/>
          <w:marRight w:val="0"/>
          <w:marTop w:val="0"/>
          <w:marBottom w:val="0"/>
          <w:divBdr>
            <w:top w:val="none" w:sz="0" w:space="0" w:color="auto"/>
            <w:left w:val="none" w:sz="0" w:space="0" w:color="auto"/>
            <w:bottom w:val="none" w:sz="0" w:space="0" w:color="auto"/>
            <w:right w:val="none" w:sz="0" w:space="0" w:color="auto"/>
          </w:divBdr>
          <w:divsChild>
            <w:div w:id="402408404">
              <w:marLeft w:val="0"/>
              <w:marRight w:val="0"/>
              <w:marTop w:val="0"/>
              <w:marBottom w:val="0"/>
              <w:divBdr>
                <w:top w:val="none" w:sz="0" w:space="0" w:color="auto"/>
                <w:left w:val="none" w:sz="0" w:space="0" w:color="auto"/>
                <w:bottom w:val="none" w:sz="0" w:space="0" w:color="auto"/>
                <w:right w:val="none" w:sz="0" w:space="0" w:color="auto"/>
              </w:divBdr>
              <w:divsChild>
                <w:div w:id="1663507599">
                  <w:marLeft w:val="0"/>
                  <w:marRight w:val="0"/>
                  <w:marTop w:val="0"/>
                  <w:marBottom w:val="0"/>
                  <w:divBdr>
                    <w:top w:val="none" w:sz="0" w:space="0" w:color="auto"/>
                    <w:left w:val="none" w:sz="0" w:space="0" w:color="auto"/>
                    <w:bottom w:val="none" w:sz="0" w:space="0" w:color="auto"/>
                    <w:right w:val="none" w:sz="0" w:space="0" w:color="auto"/>
                  </w:divBdr>
                </w:div>
              </w:divsChild>
            </w:div>
            <w:div w:id="518274682">
              <w:marLeft w:val="0"/>
              <w:marRight w:val="0"/>
              <w:marTop w:val="0"/>
              <w:marBottom w:val="0"/>
              <w:divBdr>
                <w:top w:val="none" w:sz="0" w:space="0" w:color="auto"/>
                <w:left w:val="none" w:sz="0" w:space="0" w:color="auto"/>
                <w:bottom w:val="none" w:sz="0" w:space="0" w:color="auto"/>
                <w:right w:val="none" w:sz="0" w:space="0" w:color="auto"/>
              </w:divBdr>
              <w:divsChild>
                <w:div w:id="744183158">
                  <w:marLeft w:val="0"/>
                  <w:marRight w:val="0"/>
                  <w:marTop w:val="0"/>
                  <w:marBottom w:val="0"/>
                  <w:divBdr>
                    <w:top w:val="none" w:sz="0" w:space="0" w:color="auto"/>
                    <w:left w:val="none" w:sz="0" w:space="0" w:color="auto"/>
                    <w:bottom w:val="none" w:sz="0" w:space="0" w:color="auto"/>
                    <w:right w:val="none" w:sz="0" w:space="0" w:color="auto"/>
                  </w:divBdr>
                </w:div>
              </w:divsChild>
            </w:div>
            <w:div w:id="1546480598">
              <w:marLeft w:val="0"/>
              <w:marRight w:val="0"/>
              <w:marTop w:val="0"/>
              <w:marBottom w:val="0"/>
              <w:divBdr>
                <w:top w:val="none" w:sz="0" w:space="0" w:color="auto"/>
                <w:left w:val="none" w:sz="0" w:space="0" w:color="auto"/>
                <w:bottom w:val="none" w:sz="0" w:space="0" w:color="auto"/>
                <w:right w:val="none" w:sz="0" w:space="0" w:color="auto"/>
              </w:divBdr>
              <w:divsChild>
                <w:div w:id="1440031245">
                  <w:marLeft w:val="0"/>
                  <w:marRight w:val="0"/>
                  <w:marTop w:val="0"/>
                  <w:marBottom w:val="0"/>
                  <w:divBdr>
                    <w:top w:val="none" w:sz="0" w:space="0" w:color="auto"/>
                    <w:left w:val="none" w:sz="0" w:space="0" w:color="auto"/>
                    <w:bottom w:val="none" w:sz="0" w:space="0" w:color="auto"/>
                    <w:right w:val="none" w:sz="0" w:space="0" w:color="auto"/>
                  </w:divBdr>
                </w:div>
                <w:div w:id="1437873478">
                  <w:marLeft w:val="0"/>
                  <w:marRight w:val="0"/>
                  <w:marTop w:val="0"/>
                  <w:marBottom w:val="0"/>
                  <w:divBdr>
                    <w:top w:val="none" w:sz="0" w:space="0" w:color="auto"/>
                    <w:left w:val="none" w:sz="0" w:space="0" w:color="auto"/>
                    <w:bottom w:val="none" w:sz="0" w:space="0" w:color="auto"/>
                    <w:right w:val="none" w:sz="0" w:space="0" w:color="auto"/>
                  </w:divBdr>
                </w:div>
              </w:divsChild>
            </w:div>
            <w:div w:id="1454135066">
              <w:marLeft w:val="0"/>
              <w:marRight w:val="0"/>
              <w:marTop w:val="0"/>
              <w:marBottom w:val="0"/>
              <w:divBdr>
                <w:top w:val="none" w:sz="0" w:space="0" w:color="auto"/>
                <w:left w:val="none" w:sz="0" w:space="0" w:color="auto"/>
                <w:bottom w:val="none" w:sz="0" w:space="0" w:color="auto"/>
                <w:right w:val="none" w:sz="0" w:space="0" w:color="auto"/>
              </w:divBdr>
              <w:divsChild>
                <w:div w:id="56579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340918">
      <w:bodyDiv w:val="1"/>
      <w:marLeft w:val="0"/>
      <w:marRight w:val="0"/>
      <w:marTop w:val="0"/>
      <w:marBottom w:val="0"/>
      <w:divBdr>
        <w:top w:val="none" w:sz="0" w:space="0" w:color="auto"/>
        <w:left w:val="none" w:sz="0" w:space="0" w:color="auto"/>
        <w:bottom w:val="none" w:sz="0" w:space="0" w:color="auto"/>
        <w:right w:val="none" w:sz="0" w:space="0" w:color="auto"/>
      </w:divBdr>
    </w:div>
    <w:div w:id="1889603883">
      <w:bodyDiv w:val="1"/>
      <w:marLeft w:val="0"/>
      <w:marRight w:val="0"/>
      <w:marTop w:val="0"/>
      <w:marBottom w:val="0"/>
      <w:divBdr>
        <w:top w:val="none" w:sz="0" w:space="0" w:color="auto"/>
        <w:left w:val="none" w:sz="0" w:space="0" w:color="auto"/>
        <w:bottom w:val="none" w:sz="0" w:space="0" w:color="auto"/>
        <w:right w:val="none" w:sz="0" w:space="0" w:color="auto"/>
      </w:divBdr>
      <w:divsChild>
        <w:div w:id="1547140197">
          <w:marLeft w:val="0"/>
          <w:marRight w:val="0"/>
          <w:marTop w:val="0"/>
          <w:marBottom w:val="0"/>
          <w:divBdr>
            <w:top w:val="none" w:sz="0" w:space="0" w:color="auto"/>
            <w:left w:val="none" w:sz="0" w:space="0" w:color="auto"/>
            <w:bottom w:val="none" w:sz="0" w:space="0" w:color="auto"/>
            <w:right w:val="none" w:sz="0" w:space="0" w:color="auto"/>
          </w:divBdr>
          <w:divsChild>
            <w:div w:id="243495930">
              <w:marLeft w:val="0"/>
              <w:marRight w:val="0"/>
              <w:marTop w:val="0"/>
              <w:marBottom w:val="0"/>
              <w:divBdr>
                <w:top w:val="none" w:sz="0" w:space="0" w:color="auto"/>
                <w:left w:val="none" w:sz="0" w:space="0" w:color="auto"/>
                <w:bottom w:val="none" w:sz="0" w:space="0" w:color="auto"/>
                <w:right w:val="none" w:sz="0" w:space="0" w:color="auto"/>
              </w:divBdr>
              <w:divsChild>
                <w:div w:id="201386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0426">
          <w:marLeft w:val="0"/>
          <w:marRight w:val="0"/>
          <w:marTop w:val="0"/>
          <w:marBottom w:val="0"/>
          <w:divBdr>
            <w:top w:val="none" w:sz="0" w:space="0" w:color="auto"/>
            <w:left w:val="none" w:sz="0" w:space="0" w:color="auto"/>
            <w:bottom w:val="none" w:sz="0" w:space="0" w:color="auto"/>
            <w:right w:val="none" w:sz="0" w:space="0" w:color="auto"/>
          </w:divBdr>
          <w:divsChild>
            <w:div w:id="1136921223">
              <w:marLeft w:val="0"/>
              <w:marRight w:val="0"/>
              <w:marTop w:val="0"/>
              <w:marBottom w:val="0"/>
              <w:divBdr>
                <w:top w:val="none" w:sz="0" w:space="0" w:color="auto"/>
                <w:left w:val="none" w:sz="0" w:space="0" w:color="auto"/>
                <w:bottom w:val="none" w:sz="0" w:space="0" w:color="auto"/>
                <w:right w:val="none" w:sz="0" w:space="0" w:color="auto"/>
              </w:divBdr>
              <w:divsChild>
                <w:div w:id="1507599764">
                  <w:marLeft w:val="0"/>
                  <w:marRight w:val="0"/>
                  <w:marTop w:val="0"/>
                  <w:marBottom w:val="0"/>
                  <w:divBdr>
                    <w:top w:val="none" w:sz="0" w:space="0" w:color="auto"/>
                    <w:left w:val="none" w:sz="0" w:space="0" w:color="auto"/>
                    <w:bottom w:val="none" w:sz="0" w:space="0" w:color="auto"/>
                    <w:right w:val="none" w:sz="0" w:space="0" w:color="auto"/>
                  </w:divBdr>
                </w:div>
              </w:divsChild>
            </w:div>
            <w:div w:id="1988975419">
              <w:marLeft w:val="0"/>
              <w:marRight w:val="0"/>
              <w:marTop w:val="0"/>
              <w:marBottom w:val="0"/>
              <w:divBdr>
                <w:top w:val="none" w:sz="0" w:space="0" w:color="auto"/>
                <w:left w:val="none" w:sz="0" w:space="0" w:color="auto"/>
                <w:bottom w:val="none" w:sz="0" w:space="0" w:color="auto"/>
                <w:right w:val="none" w:sz="0" w:space="0" w:color="auto"/>
              </w:divBdr>
              <w:divsChild>
                <w:div w:id="17258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118623">
      <w:bodyDiv w:val="1"/>
      <w:marLeft w:val="0"/>
      <w:marRight w:val="0"/>
      <w:marTop w:val="0"/>
      <w:marBottom w:val="0"/>
      <w:divBdr>
        <w:top w:val="none" w:sz="0" w:space="0" w:color="auto"/>
        <w:left w:val="none" w:sz="0" w:space="0" w:color="auto"/>
        <w:bottom w:val="none" w:sz="0" w:space="0" w:color="auto"/>
        <w:right w:val="none" w:sz="0" w:space="0" w:color="auto"/>
      </w:divBdr>
    </w:div>
    <w:div w:id="1945991403">
      <w:bodyDiv w:val="1"/>
      <w:marLeft w:val="0"/>
      <w:marRight w:val="0"/>
      <w:marTop w:val="0"/>
      <w:marBottom w:val="0"/>
      <w:divBdr>
        <w:top w:val="none" w:sz="0" w:space="0" w:color="auto"/>
        <w:left w:val="none" w:sz="0" w:space="0" w:color="auto"/>
        <w:bottom w:val="none" w:sz="0" w:space="0" w:color="auto"/>
        <w:right w:val="none" w:sz="0" w:space="0" w:color="auto"/>
      </w:divBdr>
    </w:div>
    <w:div w:id="1950968680">
      <w:bodyDiv w:val="1"/>
      <w:marLeft w:val="0"/>
      <w:marRight w:val="0"/>
      <w:marTop w:val="0"/>
      <w:marBottom w:val="0"/>
      <w:divBdr>
        <w:top w:val="none" w:sz="0" w:space="0" w:color="auto"/>
        <w:left w:val="none" w:sz="0" w:space="0" w:color="auto"/>
        <w:bottom w:val="none" w:sz="0" w:space="0" w:color="auto"/>
        <w:right w:val="none" w:sz="0" w:space="0" w:color="auto"/>
      </w:divBdr>
    </w:div>
    <w:div w:id="1952739947">
      <w:bodyDiv w:val="1"/>
      <w:marLeft w:val="0"/>
      <w:marRight w:val="0"/>
      <w:marTop w:val="0"/>
      <w:marBottom w:val="0"/>
      <w:divBdr>
        <w:top w:val="none" w:sz="0" w:space="0" w:color="auto"/>
        <w:left w:val="none" w:sz="0" w:space="0" w:color="auto"/>
        <w:bottom w:val="none" w:sz="0" w:space="0" w:color="auto"/>
        <w:right w:val="none" w:sz="0" w:space="0" w:color="auto"/>
      </w:divBdr>
      <w:divsChild>
        <w:div w:id="1507133480">
          <w:marLeft w:val="0"/>
          <w:marRight w:val="0"/>
          <w:marTop w:val="0"/>
          <w:marBottom w:val="0"/>
          <w:divBdr>
            <w:top w:val="none" w:sz="0" w:space="0" w:color="auto"/>
            <w:left w:val="none" w:sz="0" w:space="0" w:color="auto"/>
            <w:bottom w:val="none" w:sz="0" w:space="0" w:color="auto"/>
            <w:right w:val="none" w:sz="0" w:space="0" w:color="auto"/>
          </w:divBdr>
          <w:divsChild>
            <w:div w:id="629090819">
              <w:marLeft w:val="0"/>
              <w:marRight w:val="0"/>
              <w:marTop w:val="0"/>
              <w:marBottom w:val="0"/>
              <w:divBdr>
                <w:top w:val="none" w:sz="0" w:space="0" w:color="auto"/>
                <w:left w:val="none" w:sz="0" w:space="0" w:color="auto"/>
                <w:bottom w:val="none" w:sz="0" w:space="0" w:color="auto"/>
                <w:right w:val="none" w:sz="0" w:space="0" w:color="auto"/>
              </w:divBdr>
              <w:divsChild>
                <w:div w:id="45502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50694">
      <w:bodyDiv w:val="1"/>
      <w:marLeft w:val="0"/>
      <w:marRight w:val="0"/>
      <w:marTop w:val="0"/>
      <w:marBottom w:val="0"/>
      <w:divBdr>
        <w:top w:val="none" w:sz="0" w:space="0" w:color="auto"/>
        <w:left w:val="none" w:sz="0" w:space="0" w:color="auto"/>
        <w:bottom w:val="none" w:sz="0" w:space="0" w:color="auto"/>
        <w:right w:val="none" w:sz="0" w:space="0" w:color="auto"/>
      </w:divBdr>
    </w:div>
    <w:div w:id="1978486972">
      <w:bodyDiv w:val="1"/>
      <w:marLeft w:val="0"/>
      <w:marRight w:val="0"/>
      <w:marTop w:val="0"/>
      <w:marBottom w:val="0"/>
      <w:divBdr>
        <w:top w:val="none" w:sz="0" w:space="0" w:color="auto"/>
        <w:left w:val="none" w:sz="0" w:space="0" w:color="auto"/>
        <w:bottom w:val="none" w:sz="0" w:space="0" w:color="auto"/>
        <w:right w:val="none" w:sz="0" w:space="0" w:color="auto"/>
      </w:divBdr>
      <w:divsChild>
        <w:div w:id="59644361">
          <w:marLeft w:val="0"/>
          <w:marRight w:val="0"/>
          <w:marTop w:val="0"/>
          <w:marBottom w:val="0"/>
          <w:divBdr>
            <w:top w:val="none" w:sz="0" w:space="0" w:color="auto"/>
            <w:left w:val="none" w:sz="0" w:space="0" w:color="auto"/>
            <w:bottom w:val="none" w:sz="0" w:space="0" w:color="auto"/>
            <w:right w:val="none" w:sz="0" w:space="0" w:color="auto"/>
          </w:divBdr>
          <w:divsChild>
            <w:div w:id="719091393">
              <w:marLeft w:val="0"/>
              <w:marRight w:val="0"/>
              <w:marTop w:val="0"/>
              <w:marBottom w:val="0"/>
              <w:divBdr>
                <w:top w:val="none" w:sz="0" w:space="0" w:color="auto"/>
                <w:left w:val="none" w:sz="0" w:space="0" w:color="auto"/>
                <w:bottom w:val="none" w:sz="0" w:space="0" w:color="auto"/>
                <w:right w:val="none" w:sz="0" w:space="0" w:color="auto"/>
              </w:divBdr>
              <w:divsChild>
                <w:div w:id="38025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271744">
          <w:marLeft w:val="0"/>
          <w:marRight w:val="0"/>
          <w:marTop w:val="0"/>
          <w:marBottom w:val="0"/>
          <w:divBdr>
            <w:top w:val="none" w:sz="0" w:space="0" w:color="auto"/>
            <w:left w:val="none" w:sz="0" w:space="0" w:color="auto"/>
            <w:bottom w:val="none" w:sz="0" w:space="0" w:color="auto"/>
            <w:right w:val="none" w:sz="0" w:space="0" w:color="auto"/>
          </w:divBdr>
          <w:divsChild>
            <w:div w:id="132718795">
              <w:marLeft w:val="0"/>
              <w:marRight w:val="0"/>
              <w:marTop w:val="0"/>
              <w:marBottom w:val="0"/>
              <w:divBdr>
                <w:top w:val="none" w:sz="0" w:space="0" w:color="auto"/>
                <w:left w:val="none" w:sz="0" w:space="0" w:color="auto"/>
                <w:bottom w:val="none" w:sz="0" w:space="0" w:color="auto"/>
                <w:right w:val="none" w:sz="0" w:space="0" w:color="auto"/>
              </w:divBdr>
              <w:divsChild>
                <w:div w:id="103600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451349">
      <w:bodyDiv w:val="1"/>
      <w:marLeft w:val="0"/>
      <w:marRight w:val="0"/>
      <w:marTop w:val="0"/>
      <w:marBottom w:val="0"/>
      <w:divBdr>
        <w:top w:val="none" w:sz="0" w:space="0" w:color="auto"/>
        <w:left w:val="none" w:sz="0" w:space="0" w:color="auto"/>
        <w:bottom w:val="none" w:sz="0" w:space="0" w:color="auto"/>
        <w:right w:val="none" w:sz="0" w:space="0" w:color="auto"/>
      </w:divBdr>
      <w:divsChild>
        <w:div w:id="173157879">
          <w:marLeft w:val="0"/>
          <w:marRight w:val="0"/>
          <w:marTop w:val="0"/>
          <w:marBottom w:val="0"/>
          <w:divBdr>
            <w:top w:val="none" w:sz="0" w:space="0" w:color="auto"/>
            <w:left w:val="none" w:sz="0" w:space="0" w:color="auto"/>
            <w:bottom w:val="none" w:sz="0" w:space="0" w:color="auto"/>
            <w:right w:val="none" w:sz="0" w:space="0" w:color="auto"/>
          </w:divBdr>
          <w:divsChild>
            <w:div w:id="229006736">
              <w:marLeft w:val="0"/>
              <w:marRight w:val="0"/>
              <w:marTop w:val="0"/>
              <w:marBottom w:val="0"/>
              <w:divBdr>
                <w:top w:val="none" w:sz="0" w:space="0" w:color="auto"/>
                <w:left w:val="none" w:sz="0" w:space="0" w:color="auto"/>
                <w:bottom w:val="none" w:sz="0" w:space="0" w:color="auto"/>
                <w:right w:val="none" w:sz="0" w:space="0" w:color="auto"/>
              </w:divBdr>
              <w:divsChild>
                <w:div w:id="252711928">
                  <w:marLeft w:val="0"/>
                  <w:marRight w:val="0"/>
                  <w:marTop w:val="0"/>
                  <w:marBottom w:val="0"/>
                  <w:divBdr>
                    <w:top w:val="none" w:sz="0" w:space="0" w:color="auto"/>
                    <w:left w:val="none" w:sz="0" w:space="0" w:color="auto"/>
                    <w:bottom w:val="none" w:sz="0" w:space="0" w:color="auto"/>
                    <w:right w:val="none" w:sz="0" w:space="0" w:color="auto"/>
                  </w:divBdr>
                </w:div>
              </w:divsChild>
            </w:div>
            <w:div w:id="922420070">
              <w:marLeft w:val="0"/>
              <w:marRight w:val="0"/>
              <w:marTop w:val="0"/>
              <w:marBottom w:val="0"/>
              <w:divBdr>
                <w:top w:val="none" w:sz="0" w:space="0" w:color="auto"/>
                <w:left w:val="none" w:sz="0" w:space="0" w:color="auto"/>
                <w:bottom w:val="none" w:sz="0" w:space="0" w:color="auto"/>
                <w:right w:val="none" w:sz="0" w:space="0" w:color="auto"/>
              </w:divBdr>
              <w:divsChild>
                <w:div w:id="220529802">
                  <w:marLeft w:val="0"/>
                  <w:marRight w:val="0"/>
                  <w:marTop w:val="0"/>
                  <w:marBottom w:val="0"/>
                  <w:divBdr>
                    <w:top w:val="none" w:sz="0" w:space="0" w:color="auto"/>
                    <w:left w:val="none" w:sz="0" w:space="0" w:color="auto"/>
                    <w:bottom w:val="none" w:sz="0" w:space="0" w:color="auto"/>
                    <w:right w:val="none" w:sz="0" w:space="0" w:color="auto"/>
                  </w:divBdr>
                </w:div>
              </w:divsChild>
            </w:div>
            <w:div w:id="1356954831">
              <w:marLeft w:val="0"/>
              <w:marRight w:val="0"/>
              <w:marTop w:val="0"/>
              <w:marBottom w:val="0"/>
              <w:divBdr>
                <w:top w:val="none" w:sz="0" w:space="0" w:color="auto"/>
                <w:left w:val="none" w:sz="0" w:space="0" w:color="auto"/>
                <w:bottom w:val="none" w:sz="0" w:space="0" w:color="auto"/>
                <w:right w:val="none" w:sz="0" w:space="0" w:color="auto"/>
              </w:divBdr>
              <w:divsChild>
                <w:div w:id="1557859831">
                  <w:marLeft w:val="0"/>
                  <w:marRight w:val="0"/>
                  <w:marTop w:val="0"/>
                  <w:marBottom w:val="0"/>
                  <w:divBdr>
                    <w:top w:val="none" w:sz="0" w:space="0" w:color="auto"/>
                    <w:left w:val="none" w:sz="0" w:space="0" w:color="auto"/>
                    <w:bottom w:val="none" w:sz="0" w:space="0" w:color="auto"/>
                    <w:right w:val="none" w:sz="0" w:space="0" w:color="auto"/>
                  </w:divBdr>
                </w:div>
              </w:divsChild>
            </w:div>
            <w:div w:id="1307055226">
              <w:marLeft w:val="0"/>
              <w:marRight w:val="0"/>
              <w:marTop w:val="0"/>
              <w:marBottom w:val="0"/>
              <w:divBdr>
                <w:top w:val="none" w:sz="0" w:space="0" w:color="auto"/>
                <w:left w:val="none" w:sz="0" w:space="0" w:color="auto"/>
                <w:bottom w:val="none" w:sz="0" w:space="0" w:color="auto"/>
                <w:right w:val="none" w:sz="0" w:space="0" w:color="auto"/>
              </w:divBdr>
              <w:divsChild>
                <w:div w:id="108082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968164">
      <w:bodyDiv w:val="1"/>
      <w:marLeft w:val="0"/>
      <w:marRight w:val="0"/>
      <w:marTop w:val="0"/>
      <w:marBottom w:val="0"/>
      <w:divBdr>
        <w:top w:val="none" w:sz="0" w:space="0" w:color="auto"/>
        <w:left w:val="none" w:sz="0" w:space="0" w:color="auto"/>
        <w:bottom w:val="none" w:sz="0" w:space="0" w:color="auto"/>
        <w:right w:val="none" w:sz="0" w:space="0" w:color="auto"/>
      </w:divBdr>
      <w:divsChild>
        <w:div w:id="1179392312">
          <w:marLeft w:val="0"/>
          <w:marRight w:val="0"/>
          <w:marTop w:val="0"/>
          <w:marBottom w:val="0"/>
          <w:divBdr>
            <w:top w:val="none" w:sz="0" w:space="0" w:color="auto"/>
            <w:left w:val="none" w:sz="0" w:space="0" w:color="auto"/>
            <w:bottom w:val="none" w:sz="0" w:space="0" w:color="auto"/>
            <w:right w:val="none" w:sz="0" w:space="0" w:color="auto"/>
          </w:divBdr>
          <w:divsChild>
            <w:div w:id="1401102510">
              <w:marLeft w:val="0"/>
              <w:marRight w:val="0"/>
              <w:marTop w:val="0"/>
              <w:marBottom w:val="0"/>
              <w:divBdr>
                <w:top w:val="none" w:sz="0" w:space="0" w:color="auto"/>
                <w:left w:val="none" w:sz="0" w:space="0" w:color="auto"/>
                <w:bottom w:val="none" w:sz="0" w:space="0" w:color="auto"/>
                <w:right w:val="none" w:sz="0" w:space="0" w:color="auto"/>
              </w:divBdr>
              <w:divsChild>
                <w:div w:id="1442647797">
                  <w:marLeft w:val="0"/>
                  <w:marRight w:val="0"/>
                  <w:marTop w:val="0"/>
                  <w:marBottom w:val="0"/>
                  <w:divBdr>
                    <w:top w:val="none" w:sz="0" w:space="0" w:color="auto"/>
                    <w:left w:val="none" w:sz="0" w:space="0" w:color="auto"/>
                    <w:bottom w:val="none" w:sz="0" w:space="0" w:color="auto"/>
                    <w:right w:val="none" w:sz="0" w:space="0" w:color="auto"/>
                  </w:divBdr>
                </w:div>
              </w:divsChild>
            </w:div>
            <w:div w:id="441538274">
              <w:marLeft w:val="0"/>
              <w:marRight w:val="0"/>
              <w:marTop w:val="0"/>
              <w:marBottom w:val="0"/>
              <w:divBdr>
                <w:top w:val="none" w:sz="0" w:space="0" w:color="auto"/>
                <w:left w:val="none" w:sz="0" w:space="0" w:color="auto"/>
                <w:bottom w:val="none" w:sz="0" w:space="0" w:color="auto"/>
                <w:right w:val="none" w:sz="0" w:space="0" w:color="auto"/>
              </w:divBdr>
              <w:divsChild>
                <w:div w:id="911433565">
                  <w:marLeft w:val="0"/>
                  <w:marRight w:val="0"/>
                  <w:marTop w:val="0"/>
                  <w:marBottom w:val="0"/>
                  <w:divBdr>
                    <w:top w:val="none" w:sz="0" w:space="0" w:color="auto"/>
                    <w:left w:val="none" w:sz="0" w:space="0" w:color="auto"/>
                    <w:bottom w:val="none" w:sz="0" w:space="0" w:color="auto"/>
                    <w:right w:val="none" w:sz="0" w:space="0" w:color="auto"/>
                  </w:divBdr>
                </w:div>
              </w:divsChild>
            </w:div>
            <w:div w:id="1189492868">
              <w:marLeft w:val="0"/>
              <w:marRight w:val="0"/>
              <w:marTop w:val="0"/>
              <w:marBottom w:val="0"/>
              <w:divBdr>
                <w:top w:val="none" w:sz="0" w:space="0" w:color="auto"/>
                <w:left w:val="none" w:sz="0" w:space="0" w:color="auto"/>
                <w:bottom w:val="none" w:sz="0" w:space="0" w:color="auto"/>
                <w:right w:val="none" w:sz="0" w:space="0" w:color="auto"/>
              </w:divBdr>
              <w:divsChild>
                <w:div w:id="1137601298">
                  <w:marLeft w:val="0"/>
                  <w:marRight w:val="0"/>
                  <w:marTop w:val="0"/>
                  <w:marBottom w:val="0"/>
                  <w:divBdr>
                    <w:top w:val="none" w:sz="0" w:space="0" w:color="auto"/>
                    <w:left w:val="none" w:sz="0" w:space="0" w:color="auto"/>
                    <w:bottom w:val="none" w:sz="0" w:space="0" w:color="auto"/>
                    <w:right w:val="none" w:sz="0" w:space="0" w:color="auto"/>
                  </w:divBdr>
                </w:div>
              </w:divsChild>
            </w:div>
            <w:div w:id="1997372975">
              <w:marLeft w:val="0"/>
              <w:marRight w:val="0"/>
              <w:marTop w:val="0"/>
              <w:marBottom w:val="0"/>
              <w:divBdr>
                <w:top w:val="none" w:sz="0" w:space="0" w:color="auto"/>
                <w:left w:val="none" w:sz="0" w:space="0" w:color="auto"/>
                <w:bottom w:val="none" w:sz="0" w:space="0" w:color="auto"/>
                <w:right w:val="none" w:sz="0" w:space="0" w:color="auto"/>
              </w:divBdr>
              <w:divsChild>
                <w:div w:id="1002246849">
                  <w:marLeft w:val="0"/>
                  <w:marRight w:val="0"/>
                  <w:marTop w:val="0"/>
                  <w:marBottom w:val="0"/>
                  <w:divBdr>
                    <w:top w:val="none" w:sz="0" w:space="0" w:color="auto"/>
                    <w:left w:val="none" w:sz="0" w:space="0" w:color="auto"/>
                    <w:bottom w:val="none" w:sz="0" w:space="0" w:color="auto"/>
                    <w:right w:val="none" w:sz="0" w:space="0" w:color="auto"/>
                  </w:divBdr>
                </w:div>
              </w:divsChild>
            </w:div>
            <w:div w:id="1474908673">
              <w:marLeft w:val="0"/>
              <w:marRight w:val="0"/>
              <w:marTop w:val="0"/>
              <w:marBottom w:val="0"/>
              <w:divBdr>
                <w:top w:val="none" w:sz="0" w:space="0" w:color="auto"/>
                <w:left w:val="none" w:sz="0" w:space="0" w:color="auto"/>
                <w:bottom w:val="none" w:sz="0" w:space="0" w:color="auto"/>
                <w:right w:val="none" w:sz="0" w:space="0" w:color="auto"/>
              </w:divBdr>
              <w:divsChild>
                <w:div w:id="222260918">
                  <w:marLeft w:val="0"/>
                  <w:marRight w:val="0"/>
                  <w:marTop w:val="0"/>
                  <w:marBottom w:val="0"/>
                  <w:divBdr>
                    <w:top w:val="none" w:sz="0" w:space="0" w:color="auto"/>
                    <w:left w:val="none" w:sz="0" w:space="0" w:color="auto"/>
                    <w:bottom w:val="none" w:sz="0" w:space="0" w:color="auto"/>
                    <w:right w:val="none" w:sz="0" w:space="0" w:color="auto"/>
                  </w:divBdr>
                </w:div>
              </w:divsChild>
            </w:div>
            <w:div w:id="2092189739">
              <w:marLeft w:val="0"/>
              <w:marRight w:val="0"/>
              <w:marTop w:val="0"/>
              <w:marBottom w:val="0"/>
              <w:divBdr>
                <w:top w:val="none" w:sz="0" w:space="0" w:color="auto"/>
                <w:left w:val="none" w:sz="0" w:space="0" w:color="auto"/>
                <w:bottom w:val="none" w:sz="0" w:space="0" w:color="auto"/>
                <w:right w:val="none" w:sz="0" w:space="0" w:color="auto"/>
              </w:divBdr>
              <w:divsChild>
                <w:div w:id="565334775">
                  <w:marLeft w:val="0"/>
                  <w:marRight w:val="0"/>
                  <w:marTop w:val="0"/>
                  <w:marBottom w:val="0"/>
                  <w:divBdr>
                    <w:top w:val="none" w:sz="0" w:space="0" w:color="auto"/>
                    <w:left w:val="none" w:sz="0" w:space="0" w:color="auto"/>
                    <w:bottom w:val="none" w:sz="0" w:space="0" w:color="auto"/>
                    <w:right w:val="none" w:sz="0" w:space="0" w:color="auto"/>
                  </w:divBdr>
                </w:div>
              </w:divsChild>
            </w:div>
            <w:div w:id="2035953969">
              <w:marLeft w:val="0"/>
              <w:marRight w:val="0"/>
              <w:marTop w:val="0"/>
              <w:marBottom w:val="0"/>
              <w:divBdr>
                <w:top w:val="none" w:sz="0" w:space="0" w:color="auto"/>
                <w:left w:val="none" w:sz="0" w:space="0" w:color="auto"/>
                <w:bottom w:val="none" w:sz="0" w:space="0" w:color="auto"/>
                <w:right w:val="none" w:sz="0" w:space="0" w:color="auto"/>
              </w:divBdr>
              <w:divsChild>
                <w:div w:id="64200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86359">
      <w:bodyDiv w:val="1"/>
      <w:marLeft w:val="0"/>
      <w:marRight w:val="0"/>
      <w:marTop w:val="0"/>
      <w:marBottom w:val="0"/>
      <w:divBdr>
        <w:top w:val="none" w:sz="0" w:space="0" w:color="auto"/>
        <w:left w:val="none" w:sz="0" w:space="0" w:color="auto"/>
        <w:bottom w:val="none" w:sz="0" w:space="0" w:color="auto"/>
        <w:right w:val="none" w:sz="0" w:space="0" w:color="auto"/>
      </w:divBdr>
    </w:div>
    <w:div w:id="2016573852">
      <w:bodyDiv w:val="1"/>
      <w:marLeft w:val="0"/>
      <w:marRight w:val="0"/>
      <w:marTop w:val="0"/>
      <w:marBottom w:val="0"/>
      <w:divBdr>
        <w:top w:val="none" w:sz="0" w:space="0" w:color="auto"/>
        <w:left w:val="none" w:sz="0" w:space="0" w:color="auto"/>
        <w:bottom w:val="none" w:sz="0" w:space="0" w:color="auto"/>
        <w:right w:val="none" w:sz="0" w:space="0" w:color="auto"/>
      </w:divBdr>
      <w:divsChild>
        <w:div w:id="1147745247">
          <w:marLeft w:val="0"/>
          <w:marRight w:val="0"/>
          <w:marTop w:val="0"/>
          <w:marBottom w:val="0"/>
          <w:divBdr>
            <w:top w:val="none" w:sz="0" w:space="0" w:color="auto"/>
            <w:left w:val="none" w:sz="0" w:space="0" w:color="auto"/>
            <w:bottom w:val="none" w:sz="0" w:space="0" w:color="auto"/>
            <w:right w:val="none" w:sz="0" w:space="0" w:color="auto"/>
          </w:divBdr>
          <w:divsChild>
            <w:div w:id="1869945442">
              <w:marLeft w:val="0"/>
              <w:marRight w:val="0"/>
              <w:marTop w:val="0"/>
              <w:marBottom w:val="0"/>
              <w:divBdr>
                <w:top w:val="none" w:sz="0" w:space="0" w:color="auto"/>
                <w:left w:val="none" w:sz="0" w:space="0" w:color="auto"/>
                <w:bottom w:val="none" w:sz="0" w:space="0" w:color="auto"/>
                <w:right w:val="none" w:sz="0" w:space="0" w:color="auto"/>
              </w:divBdr>
              <w:divsChild>
                <w:div w:id="19202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92379">
      <w:bodyDiv w:val="1"/>
      <w:marLeft w:val="0"/>
      <w:marRight w:val="0"/>
      <w:marTop w:val="0"/>
      <w:marBottom w:val="0"/>
      <w:divBdr>
        <w:top w:val="none" w:sz="0" w:space="0" w:color="auto"/>
        <w:left w:val="none" w:sz="0" w:space="0" w:color="auto"/>
        <w:bottom w:val="none" w:sz="0" w:space="0" w:color="auto"/>
        <w:right w:val="none" w:sz="0" w:space="0" w:color="auto"/>
      </w:divBdr>
      <w:divsChild>
        <w:div w:id="829758165">
          <w:marLeft w:val="0"/>
          <w:marRight w:val="0"/>
          <w:marTop w:val="0"/>
          <w:marBottom w:val="0"/>
          <w:divBdr>
            <w:top w:val="none" w:sz="0" w:space="0" w:color="auto"/>
            <w:left w:val="none" w:sz="0" w:space="0" w:color="auto"/>
            <w:bottom w:val="none" w:sz="0" w:space="0" w:color="auto"/>
            <w:right w:val="none" w:sz="0" w:space="0" w:color="auto"/>
          </w:divBdr>
          <w:divsChild>
            <w:div w:id="100926202">
              <w:marLeft w:val="0"/>
              <w:marRight w:val="0"/>
              <w:marTop w:val="0"/>
              <w:marBottom w:val="0"/>
              <w:divBdr>
                <w:top w:val="none" w:sz="0" w:space="0" w:color="auto"/>
                <w:left w:val="none" w:sz="0" w:space="0" w:color="auto"/>
                <w:bottom w:val="none" w:sz="0" w:space="0" w:color="auto"/>
                <w:right w:val="none" w:sz="0" w:space="0" w:color="auto"/>
              </w:divBdr>
              <w:divsChild>
                <w:div w:id="20258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836741">
      <w:bodyDiv w:val="1"/>
      <w:marLeft w:val="0"/>
      <w:marRight w:val="0"/>
      <w:marTop w:val="0"/>
      <w:marBottom w:val="0"/>
      <w:divBdr>
        <w:top w:val="none" w:sz="0" w:space="0" w:color="auto"/>
        <w:left w:val="none" w:sz="0" w:space="0" w:color="auto"/>
        <w:bottom w:val="none" w:sz="0" w:space="0" w:color="auto"/>
        <w:right w:val="none" w:sz="0" w:space="0" w:color="auto"/>
      </w:divBdr>
    </w:div>
    <w:div w:id="2035303944">
      <w:bodyDiv w:val="1"/>
      <w:marLeft w:val="0"/>
      <w:marRight w:val="0"/>
      <w:marTop w:val="0"/>
      <w:marBottom w:val="0"/>
      <w:divBdr>
        <w:top w:val="none" w:sz="0" w:space="0" w:color="auto"/>
        <w:left w:val="none" w:sz="0" w:space="0" w:color="auto"/>
        <w:bottom w:val="none" w:sz="0" w:space="0" w:color="auto"/>
        <w:right w:val="none" w:sz="0" w:space="0" w:color="auto"/>
      </w:divBdr>
      <w:divsChild>
        <w:div w:id="1799689200">
          <w:marLeft w:val="0"/>
          <w:marRight w:val="0"/>
          <w:marTop w:val="0"/>
          <w:marBottom w:val="0"/>
          <w:divBdr>
            <w:top w:val="none" w:sz="0" w:space="0" w:color="auto"/>
            <w:left w:val="none" w:sz="0" w:space="0" w:color="auto"/>
            <w:bottom w:val="none" w:sz="0" w:space="0" w:color="auto"/>
            <w:right w:val="none" w:sz="0" w:space="0" w:color="auto"/>
          </w:divBdr>
          <w:divsChild>
            <w:div w:id="552618946">
              <w:marLeft w:val="0"/>
              <w:marRight w:val="0"/>
              <w:marTop w:val="0"/>
              <w:marBottom w:val="0"/>
              <w:divBdr>
                <w:top w:val="none" w:sz="0" w:space="0" w:color="auto"/>
                <w:left w:val="none" w:sz="0" w:space="0" w:color="auto"/>
                <w:bottom w:val="none" w:sz="0" w:space="0" w:color="auto"/>
                <w:right w:val="none" w:sz="0" w:space="0" w:color="auto"/>
              </w:divBdr>
              <w:divsChild>
                <w:div w:id="94307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19036">
      <w:bodyDiv w:val="1"/>
      <w:marLeft w:val="0"/>
      <w:marRight w:val="0"/>
      <w:marTop w:val="0"/>
      <w:marBottom w:val="0"/>
      <w:divBdr>
        <w:top w:val="none" w:sz="0" w:space="0" w:color="auto"/>
        <w:left w:val="none" w:sz="0" w:space="0" w:color="auto"/>
        <w:bottom w:val="none" w:sz="0" w:space="0" w:color="auto"/>
        <w:right w:val="none" w:sz="0" w:space="0" w:color="auto"/>
      </w:divBdr>
    </w:div>
    <w:div w:id="2062363635">
      <w:bodyDiv w:val="1"/>
      <w:marLeft w:val="0"/>
      <w:marRight w:val="0"/>
      <w:marTop w:val="0"/>
      <w:marBottom w:val="0"/>
      <w:divBdr>
        <w:top w:val="none" w:sz="0" w:space="0" w:color="auto"/>
        <w:left w:val="none" w:sz="0" w:space="0" w:color="auto"/>
        <w:bottom w:val="none" w:sz="0" w:space="0" w:color="auto"/>
        <w:right w:val="none" w:sz="0" w:space="0" w:color="auto"/>
      </w:divBdr>
      <w:divsChild>
        <w:div w:id="1967539635">
          <w:marLeft w:val="0"/>
          <w:marRight w:val="0"/>
          <w:marTop w:val="0"/>
          <w:marBottom w:val="0"/>
          <w:divBdr>
            <w:top w:val="none" w:sz="0" w:space="0" w:color="auto"/>
            <w:left w:val="none" w:sz="0" w:space="0" w:color="auto"/>
            <w:bottom w:val="none" w:sz="0" w:space="0" w:color="auto"/>
            <w:right w:val="none" w:sz="0" w:space="0" w:color="auto"/>
          </w:divBdr>
          <w:divsChild>
            <w:div w:id="1187864948">
              <w:marLeft w:val="0"/>
              <w:marRight w:val="0"/>
              <w:marTop w:val="0"/>
              <w:marBottom w:val="0"/>
              <w:divBdr>
                <w:top w:val="none" w:sz="0" w:space="0" w:color="auto"/>
                <w:left w:val="none" w:sz="0" w:space="0" w:color="auto"/>
                <w:bottom w:val="none" w:sz="0" w:space="0" w:color="auto"/>
                <w:right w:val="none" w:sz="0" w:space="0" w:color="auto"/>
              </w:divBdr>
              <w:divsChild>
                <w:div w:id="250889816">
                  <w:marLeft w:val="0"/>
                  <w:marRight w:val="0"/>
                  <w:marTop w:val="0"/>
                  <w:marBottom w:val="0"/>
                  <w:divBdr>
                    <w:top w:val="none" w:sz="0" w:space="0" w:color="auto"/>
                    <w:left w:val="none" w:sz="0" w:space="0" w:color="auto"/>
                    <w:bottom w:val="none" w:sz="0" w:space="0" w:color="auto"/>
                    <w:right w:val="none" w:sz="0" w:space="0" w:color="auto"/>
                  </w:divBdr>
                </w:div>
              </w:divsChild>
            </w:div>
            <w:div w:id="1134711695">
              <w:marLeft w:val="0"/>
              <w:marRight w:val="0"/>
              <w:marTop w:val="0"/>
              <w:marBottom w:val="0"/>
              <w:divBdr>
                <w:top w:val="none" w:sz="0" w:space="0" w:color="auto"/>
                <w:left w:val="none" w:sz="0" w:space="0" w:color="auto"/>
                <w:bottom w:val="none" w:sz="0" w:space="0" w:color="auto"/>
                <w:right w:val="none" w:sz="0" w:space="0" w:color="auto"/>
              </w:divBdr>
              <w:divsChild>
                <w:div w:id="969744214">
                  <w:marLeft w:val="0"/>
                  <w:marRight w:val="0"/>
                  <w:marTop w:val="0"/>
                  <w:marBottom w:val="0"/>
                  <w:divBdr>
                    <w:top w:val="none" w:sz="0" w:space="0" w:color="auto"/>
                    <w:left w:val="none" w:sz="0" w:space="0" w:color="auto"/>
                    <w:bottom w:val="none" w:sz="0" w:space="0" w:color="auto"/>
                    <w:right w:val="none" w:sz="0" w:space="0" w:color="auto"/>
                  </w:divBdr>
                </w:div>
              </w:divsChild>
            </w:div>
            <w:div w:id="390933406">
              <w:marLeft w:val="0"/>
              <w:marRight w:val="0"/>
              <w:marTop w:val="0"/>
              <w:marBottom w:val="0"/>
              <w:divBdr>
                <w:top w:val="none" w:sz="0" w:space="0" w:color="auto"/>
                <w:left w:val="none" w:sz="0" w:space="0" w:color="auto"/>
                <w:bottom w:val="none" w:sz="0" w:space="0" w:color="auto"/>
                <w:right w:val="none" w:sz="0" w:space="0" w:color="auto"/>
              </w:divBdr>
              <w:divsChild>
                <w:div w:id="913007553">
                  <w:marLeft w:val="0"/>
                  <w:marRight w:val="0"/>
                  <w:marTop w:val="0"/>
                  <w:marBottom w:val="0"/>
                  <w:divBdr>
                    <w:top w:val="none" w:sz="0" w:space="0" w:color="auto"/>
                    <w:left w:val="none" w:sz="0" w:space="0" w:color="auto"/>
                    <w:bottom w:val="none" w:sz="0" w:space="0" w:color="auto"/>
                    <w:right w:val="none" w:sz="0" w:space="0" w:color="auto"/>
                  </w:divBdr>
                </w:div>
              </w:divsChild>
            </w:div>
            <w:div w:id="1168979344">
              <w:marLeft w:val="0"/>
              <w:marRight w:val="0"/>
              <w:marTop w:val="0"/>
              <w:marBottom w:val="0"/>
              <w:divBdr>
                <w:top w:val="none" w:sz="0" w:space="0" w:color="auto"/>
                <w:left w:val="none" w:sz="0" w:space="0" w:color="auto"/>
                <w:bottom w:val="none" w:sz="0" w:space="0" w:color="auto"/>
                <w:right w:val="none" w:sz="0" w:space="0" w:color="auto"/>
              </w:divBdr>
              <w:divsChild>
                <w:div w:id="1733389575">
                  <w:marLeft w:val="0"/>
                  <w:marRight w:val="0"/>
                  <w:marTop w:val="0"/>
                  <w:marBottom w:val="0"/>
                  <w:divBdr>
                    <w:top w:val="none" w:sz="0" w:space="0" w:color="auto"/>
                    <w:left w:val="none" w:sz="0" w:space="0" w:color="auto"/>
                    <w:bottom w:val="none" w:sz="0" w:space="0" w:color="auto"/>
                    <w:right w:val="none" w:sz="0" w:space="0" w:color="auto"/>
                  </w:divBdr>
                </w:div>
              </w:divsChild>
            </w:div>
            <w:div w:id="1246767331">
              <w:marLeft w:val="0"/>
              <w:marRight w:val="0"/>
              <w:marTop w:val="0"/>
              <w:marBottom w:val="0"/>
              <w:divBdr>
                <w:top w:val="none" w:sz="0" w:space="0" w:color="auto"/>
                <w:left w:val="none" w:sz="0" w:space="0" w:color="auto"/>
                <w:bottom w:val="none" w:sz="0" w:space="0" w:color="auto"/>
                <w:right w:val="none" w:sz="0" w:space="0" w:color="auto"/>
              </w:divBdr>
              <w:divsChild>
                <w:div w:id="1517646367">
                  <w:marLeft w:val="0"/>
                  <w:marRight w:val="0"/>
                  <w:marTop w:val="0"/>
                  <w:marBottom w:val="0"/>
                  <w:divBdr>
                    <w:top w:val="none" w:sz="0" w:space="0" w:color="auto"/>
                    <w:left w:val="none" w:sz="0" w:space="0" w:color="auto"/>
                    <w:bottom w:val="none" w:sz="0" w:space="0" w:color="auto"/>
                    <w:right w:val="none" w:sz="0" w:space="0" w:color="auto"/>
                  </w:divBdr>
                </w:div>
              </w:divsChild>
            </w:div>
            <w:div w:id="910191986">
              <w:marLeft w:val="0"/>
              <w:marRight w:val="0"/>
              <w:marTop w:val="0"/>
              <w:marBottom w:val="0"/>
              <w:divBdr>
                <w:top w:val="none" w:sz="0" w:space="0" w:color="auto"/>
                <w:left w:val="none" w:sz="0" w:space="0" w:color="auto"/>
                <w:bottom w:val="none" w:sz="0" w:space="0" w:color="auto"/>
                <w:right w:val="none" w:sz="0" w:space="0" w:color="auto"/>
              </w:divBdr>
              <w:divsChild>
                <w:div w:id="682166624">
                  <w:marLeft w:val="0"/>
                  <w:marRight w:val="0"/>
                  <w:marTop w:val="0"/>
                  <w:marBottom w:val="0"/>
                  <w:divBdr>
                    <w:top w:val="none" w:sz="0" w:space="0" w:color="auto"/>
                    <w:left w:val="none" w:sz="0" w:space="0" w:color="auto"/>
                    <w:bottom w:val="none" w:sz="0" w:space="0" w:color="auto"/>
                    <w:right w:val="none" w:sz="0" w:space="0" w:color="auto"/>
                  </w:divBdr>
                </w:div>
              </w:divsChild>
            </w:div>
            <w:div w:id="1805615086">
              <w:marLeft w:val="0"/>
              <w:marRight w:val="0"/>
              <w:marTop w:val="0"/>
              <w:marBottom w:val="0"/>
              <w:divBdr>
                <w:top w:val="none" w:sz="0" w:space="0" w:color="auto"/>
                <w:left w:val="none" w:sz="0" w:space="0" w:color="auto"/>
                <w:bottom w:val="none" w:sz="0" w:space="0" w:color="auto"/>
                <w:right w:val="none" w:sz="0" w:space="0" w:color="auto"/>
              </w:divBdr>
              <w:divsChild>
                <w:div w:id="1574469063">
                  <w:marLeft w:val="0"/>
                  <w:marRight w:val="0"/>
                  <w:marTop w:val="0"/>
                  <w:marBottom w:val="0"/>
                  <w:divBdr>
                    <w:top w:val="none" w:sz="0" w:space="0" w:color="auto"/>
                    <w:left w:val="none" w:sz="0" w:space="0" w:color="auto"/>
                    <w:bottom w:val="none" w:sz="0" w:space="0" w:color="auto"/>
                    <w:right w:val="none" w:sz="0" w:space="0" w:color="auto"/>
                  </w:divBdr>
                </w:div>
              </w:divsChild>
            </w:div>
            <w:div w:id="325282524">
              <w:marLeft w:val="0"/>
              <w:marRight w:val="0"/>
              <w:marTop w:val="0"/>
              <w:marBottom w:val="0"/>
              <w:divBdr>
                <w:top w:val="none" w:sz="0" w:space="0" w:color="auto"/>
                <w:left w:val="none" w:sz="0" w:space="0" w:color="auto"/>
                <w:bottom w:val="none" w:sz="0" w:space="0" w:color="auto"/>
                <w:right w:val="none" w:sz="0" w:space="0" w:color="auto"/>
              </w:divBdr>
              <w:divsChild>
                <w:div w:id="2066834710">
                  <w:marLeft w:val="0"/>
                  <w:marRight w:val="0"/>
                  <w:marTop w:val="0"/>
                  <w:marBottom w:val="0"/>
                  <w:divBdr>
                    <w:top w:val="none" w:sz="0" w:space="0" w:color="auto"/>
                    <w:left w:val="none" w:sz="0" w:space="0" w:color="auto"/>
                    <w:bottom w:val="none" w:sz="0" w:space="0" w:color="auto"/>
                    <w:right w:val="none" w:sz="0" w:space="0" w:color="auto"/>
                  </w:divBdr>
                </w:div>
              </w:divsChild>
            </w:div>
            <w:div w:id="751388997">
              <w:marLeft w:val="0"/>
              <w:marRight w:val="0"/>
              <w:marTop w:val="0"/>
              <w:marBottom w:val="0"/>
              <w:divBdr>
                <w:top w:val="none" w:sz="0" w:space="0" w:color="auto"/>
                <w:left w:val="none" w:sz="0" w:space="0" w:color="auto"/>
                <w:bottom w:val="none" w:sz="0" w:space="0" w:color="auto"/>
                <w:right w:val="none" w:sz="0" w:space="0" w:color="auto"/>
              </w:divBdr>
              <w:divsChild>
                <w:div w:id="449323889">
                  <w:marLeft w:val="0"/>
                  <w:marRight w:val="0"/>
                  <w:marTop w:val="0"/>
                  <w:marBottom w:val="0"/>
                  <w:divBdr>
                    <w:top w:val="none" w:sz="0" w:space="0" w:color="auto"/>
                    <w:left w:val="none" w:sz="0" w:space="0" w:color="auto"/>
                    <w:bottom w:val="none" w:sz="0" w:space="0" w:color="auto"/>
                    <w:right w:val="none" w:sz="0" w:space="0" w:color="auto"/>
                  </w:divBdr>
                </w:div>
              </w:divsChild>
            </w:div>
            <w:div w:id="1899390077">
              <w:marLeft w:val="0"/>
              <w:marRight w:val="0"/>
              <w:marTop w:val="0"/>
              <w:marBottom w:val="0"/>
              <w:divBdr>
                <w:top w:val="none" w:sz="0" w:space="0" w:color="auto"/>
                <w:left w:val="none" w:sz="0" w:space="0" w:color="auto"/>
                <w:bottom w:val="none" w:sz="0" w:space="0" w:color="auto"/>
                <w:right w:val="none" w:sz="0" w:space="0" w:color="auto"/>
              </w:divBdr>
              <w:divsChild>
                <w:div w:id="189297928">
                  <w:marLeft w:val="0"/>
                  <w:marRight w:val="0"/>
                  <w:marTop w:val="0"/>
                  <w:marBottom w:val="0"/>
                  <w:divBdr>
                    <w:top w:val="none" w:sz="0" w:space="0" w:color="auto"/>
                    <w:left w:val="none" w:sz="0" w:space="0" w:color="auto"/>
                    <w:bottom w:val="none" w:sz="0" w:space="0" w:color="auto"/>
                    <w:right w:val="none" w:sz="0" w:space="0" w:color="auto"/>
                  </w:divBdr>
                </w:div>
              </w:divsChild>
            </w:div>
            <w:div w:id="1800151835">
              <w:marLeft w:val="0"/>
              <w:marRight w:val="0"/>
              <w:marTop w:val="0"/>
              <w:marBottom w:val="0"/>
              <w:divBdr>
                <w:top w:val="none" w:sz="0" w:space="0" w:color="auto"/>
                <w:left w:val="none" w:sz="0" w:space="0" w:color="auto"/>
                <w:bottom w:val="none" w:sz="0" w:space="0" w:color="auto"/>
                <w:right w:val="none" w:sz="0" w:space="0" w:color="auto"/>
              </w:divBdr>
              <w:divsChild>
                <w:div w:id="762799591">
                  <w:marLeft w:val="0"/>
                  <w:marRight w:val="0"/>
                  <w:marTop w:val="0"/>
                  <w:marBottom w:val="0"/>
                  <w:divBdr>
                    <w:top w:val="none" w:sz="0" w:space="0" w:color="auto"/>
                    <w:left w:val="none" w:sz="0" w:space="0" w:color="auto"/>
                    <w:bottom w:val="none" w:sz="0" w:space="0" w:color="auto"/>
                    <w:right w:val="none" w:sz="0" w:space="0" w:color="auto"/>
                  </w:divBdr>
                </w:div>
              </w:divsChild>
            </w:div>
            <w:div w:id="2037072221">
              <w:marLeft w:val="0"/>
              <w:marRight w:val="0"/>
              <w:marTop w:val="0"/>
              <w:marBottom w:val="0"/>
              <w:divBdr>
                <w:top w:val="none" w:sz="0" w:space="0" w:color="auto"/>
                <w:left w:val="none" w:sz="0" w:space="0" w:color="auto"/>
                <w:bottom w:val="none" w:sz="0" w:space="0" w:color="auto"/>
                <w:right w:val="none" w:sz="0" w:space="0" w:color="auto"/>
              </w:divBdr>
              <w:divsChild>
                <w:div w:id="1188567185">
                  <w:marLeft w:val="0"/>
                  <w:marRight w:val="0"/>
                  <w:marTop w:val="0"/>
                  <w:marBottom w:val="0"/>
                  <w:divBdr>
                    <w:top w:val="none" w:sz="0" w:space="0" w:color="auto"/>
                    <w:left w:val="none" w:sz="0" w:space="0" w:color="auto"/>
                    <w:bottom w:val="none" w:sz="0" w:space="0" w:color="auto"/>
                    <w:right w:val="none" w:sz="0" w:space="0" w:color="auto"/>
                  </w:divBdr>
                </w:div>
              </w:divsChild>
            </w:div>
            <w:div w:id="1201822179">
              <w:marLeft w:val="0"/>
              <w:marRight w:val="0"/>
              <w:marTop w:val="0"/>
              <w:marBottom w:val="0"/>
              <w:divBdr>
                <w:top w:val="none" w:sz="0" w:space="0" w:color="auto"/>
                <w:left w:val="none" w:sz="0" w:space="0" w:color="auto"/>
                <w:bottom w:val="none" w:sz="0" w:space="0" w:color="auto"/>
                <w:right w:val="none" w:sz="0" w:space="0" w:color="auto"/>
              </w:divBdr>
              <w:divsChild>
                <w:div w:id="985553938">
                  <w:marLeft w:val="0"/>
                  <w:marRight w:val="0"/>
                  <w:marTop w:val="0"/>
                  <w:marBottom w:val="0"/>
                  <w:divBdr>
                    <w:top w:val="none" w:sz="0" w:space="0" w:color="auto"/>
                    <w:left w:val="none" w:sz="0" w:space="0" w:color="auto"/>
                    <w:bottom w:val="none" w:sz="0" w:space="0" w:color="auto"/>
                    <w:right w:val="none" w:sz="0" w:space="0" w:color="auto"/>
                  </w:divBdr>
                </w:div>
              </w:divsChild>
            </w:div>
            <w:div w:id="63646750">
              <w:marLeft w:val="0"/>
              <w:marRight w:val="0"/>
              <w:marTop w:val="0"/>
              <w:marBottom w:val="0"/>
              <w:divBdr>
                <w:top w:val="none" w:sz="0" w:space="0" w:color="auto"/>
                <w:left w:val="none" w:sz="0" w:space="0" w:color="auto"/>
                <w:bottom w:val="none" w:sz="0" w:space="0" w:color="auto"/>
                <w:right w:val="none" w:sz="0" w:space="0" w:color="auto"/>
              </w:divBdr>
              <w:divsChild>
                <w:div w:id="55594053">
                  <w:marLeft w:val="0"/>
                  <w:marRight w:val="0"/>
                  <w:marTop w:val="0"/>
                  <w:marBottom w:val="0"/>
                  <w:divBdr>
                    <w:top w:val="none" w:sz="0" w:space="0" w:color="auto"/>
                    <w:left w:val="none" w:sz="0" w:space="0" w:color="auto"/>
                    <w:bottom w:val="none" w:sz="0" w:space="0" w:color="auto"/>
                    <w:right w:val="none" w:sz="0" w:space="0" w:color="auto"/>
                  </w:divBdr>
                </w:div>
              </w:divsChild>
            </w:div>
            <w:div w:id="1100368539">
              <w:marLeft w:val="0"/>
              <w:marRight w:val="0"/>
              <w:marTop w:val="0"/>
              <w:marBottom w:val="0"/>
              <w:divBdr>
                <w:top w:val="none" w:sz="0" w:space="0" w:color="auto"/>
                <w:left w:val="none" w:sz="0" w:space="0" w:color="auto"/>
                <w:bottom w:val="none" w:sz="0" w:space="0" w:color="auto"/>
                <w:right w:val="none" w:sz="0" w:space="0" w:color="auto"/>
              </w:divBdr>
              <w:divsChild>
                <w:div w:id="44165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712556">
      <w:bodyDiv w:val="1"/>
      <w:marLeft w:val="0"/>
      <w:marRight w:val="0"/>
      <w:marTop w:val="0"/>
      <w:marBottom w:val="0"/>
      <w:divBdr>
        <w:top w:val="none" w:sz="0" w:space="0" w:color="auto"/>
        <w:left w:val="none" w:sz="0" w:space="0" w:color="auto"/>
        <w:bottom w:val="none" w:sz="0" w:space="0" w:color="auto"/>
        <w:right w:val="none" w:sz="0" w:space="0" w:color="auto"/>
      </w:divBdr>
    </w:div>
    <w:div w:id="2074086694">
      <w:bodyDiv w:val="1"/>
      <w:marLeft w:val="0"/>
      <w:marRight w:val="0"/>
      <w:marTop w:val="0"/>
      <w:marBottom w:val="0"/>
      <w:divBdr>
        <w:top w:val="none" w:sz="0" w:space="0" w:color="auto"/>
        <w:left w:val="none" w:sz="0" w:space="0" w:color="auto"/>
        <w:bottom w:val="none" w:sz="0" w:space="0" w:color="auto"/>
        <w:right w:val="none" w:sz="0" w:space="0" w:color="auto"/>
      </w:divBdr>
      <w:divsChild>
        <w:div w:id="1311708733">
          <w:marLeft w:val="0"/>
          <w:marRight w:val="0"/>
          <w:marTop w:val="0"/>
          <w:marBottom w:val="0"/>
          <w:divBdr>
            <w:top w:val="none" w:sz="0" w:space="0" w:color="auto"/>
            <w:left w:val="none" w:sz="0" w:space="0" w:color="auto"/>
            <w:bottom w:val="none" w:sz="0" w:space="0" w:color="auto"/>
            <w:right w:val="none" w:sz="0" w:space="0" w:color="auto"/>
          </w:divBdr>
          <w:divsChild>
            <w:div w:id="322200065">
              <w:marLeft w:val="0"/>
              <w:marRight w:val="0"/>
              <w:marTop w:val="0"/>
              <w:marBottom w:val="0"/>
              <w:divBdr>
                <w:top w:val="none" w:sz="0" w:space="0" w:color="auto"/>
                <w:left w:val="none" w:sz="0" w:space="0" w:color="auto"/>
                <w:bottom w:val="none" w:sz="0" w:space="0" w:color="auto"/>
                <w:right w:val="none" w:sz="0" w:space="0" w:color="auto"/>
              </w:divBdr>
              <w:divsChild>
                <w:div w:id="2009628041">
                  <w:marLeft w:val="0"/>
                  <w:marRight w:val="0"/>
                  <w:marTop w:val="0"/>
                  <w:marBottom w:val="0"/>
                  <w:divBdr>
                    <w:top w:val="none" w:sz="0" w:space="0" w:color="auto"/>
                    <w:left w:val="none" w:sz="0" w:space="0" w:color="auto"/>
                    <w:bottom w:val="none" w:sz="0" w:space="0" w:color="auto"/>
                    <w:right w:val="none" w:sz="0" w:space="0" w:color="auto"/>
                  </w:divBdr>
                </w:div>
              </w:divsChild>
            </w:div>
            <w:div w:id="2038189530">
              <w:marLeft w:val="0"/>
              <w:marRight w:val="0"/>
              <w:marTop w:val="0"/>
              <w:marBottom w:val="0"/>
              <w:divBdr>
                <w:top w:val="none" w:sz="0" w:space="0" w:color="auto"/>
                <w:left w:val="none" w:sz="0" w:space="0" w:color="auto"/>
                <w:bottom w:val="none" w:sz="0" w:space="0" w:color="auto"/>
                <w:right w:val="none" w:sz="0" w:space="0" w:color="auto"/>
              </w:divBdr>
              <w:divsChild>
                <w:div w:id="1877504161">
                  <w:marLeft w:val="0"/>
                  <w:marRight w:val="0"/>
                  <w:marTop w:val="0"/>
                  <w:marBottom w:val="0"/>
                  <w:divBdr>
                    <w:top w:val="none" w:sz="0" w:space="0" w:color="auto"/>
                    <w:left w:val="none" w:sz="0" w:space="0" w:color="auto"/>
                    <w:bottom w:val="none" w:sz="0" w:space="0" w:color="auto"/>
                    <w:right w:val="none" w:sz="0" w:space="0" w:color="auto"/>
                  </w:divBdr>
                </w:div>
              </w:divsChild>
            </w:div>
            <w:div w:id="869337517">
              <w:marLeft w:val="0"/>
              <w:marRight w:val="0"/>
              <w:marTop w:val="0"/>
              <w:marBottom w:val="0"/>
              <w:divBdr>
                <w:top w:val="none" w:sz="0" w:space="0" w:color="auto"/>
                <w:left w:val="none" w:sz="0" w:space="0" w:color="auto"/>
                <w:bottom w:val="none" w:sz="0" w:space="0" w:color="auto"/>
                <w:right w:val="none" w:sz="0" w:space="0" w:color="auto"/>
              </w:divBdr>
              <w:divsChild>
                <w:div w:id="884950479">
                  <w:marLeft w:val="0"/>
                  <w:marRight w:val="0"/>
                  <w:marTop w:val="0"/>
                  <w:marBottom w:val="0"/>
                  <w:divBdr>
                    <w:top w:val="none" w:sz="0" w:space="0" w:color="auto"/>
                    <w:left w:val="none" w:sz="0" w:space="0" w:color="auto"/>
                    <w:bottom w:val="none" w:sz="0" w:space="0" w:color="auto"/>
                    <w:right w:val="none" w:sz="0" w:space="0" w:color="auto"/>
                  </w:divBdr>
                </w:div>
              </w:divsChild>
            </w:div>
            <w:div w:id="1756777152">
              <w:marLeft w:val="0"/>
              <w:marRight w:val="0"/>
              <w:marTop w:val="0"/>
              <w:marBottom w:val="0"/>
              <w:divBdr>
                <w:top w:val="none" w:sz="0" w:space="0" w:color="auto"/>
                <w:left w:val="none" w:sz="0" w:space="0" w:color="auto"/>
                <w:bottom w:val="none" w:sz="0" w:space="0" w:color="auto"/>
                <w:right w:val="none" w:sz="0" w:space="0" w:color="auto"/>
              </w:divBdr>
              <w:divsChild>
                <w:div w:id="748045039">
                  <w:marLeft w:val="0"/>
                  <w:marRight w:val="0"/>
                  <w:marTop w:val="0"/>
                  <w:marBottom w:val="0"/>
                  <w:divBdr>
                    <w:top w:val="none" w:sz="0" w:space="0" w:color="auto"/>
                    <w:left w:val="none" w:sz="0" w:space="0" w:color="auto"/>
                    <w:bottom w:val="none" w:sz="0" w:space="0" w:color="auto"/>
                    <w:right w:val="none" w:sz="0" w:space="0" w:color="auto"/>
                  </w:divBdr>
                </w:div>
              </w:divsChild>
            </w:div>
            <w:div w:id="67773498">
              <w:marLeft w:val="0"/>
              <w:marRight w:val="0"/>
              <w:marTop w:val="0"/>
              <w:marBottom w:val="0"/>
              <w:divBdr>
                <w:top w:val="none" w:sz="0" w:space="0" w:color="auto"/>
                <w:left w:val="none" w:sz="0" w:space="0" w:color="auto"/>
                <w:bottom w:val="none" w:sz="0" w:space="0" w:color="auto"/>
                <w:right w:val="none" w:sz="0" w:space="0" w:color="auto"/>
              </w:divBdr>
              <w:divsChild>
                <w:div w:id="113961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744663">
          <w:marLeft w:val="0"/>
          <w:marRight w:val="0"/>
          <w:marTop w:val="0"/>
          <w:marBottom w:val="0"/>
          <w:divBdr>
            <w:top w:val="none" w:sz="0" w:space="0" w:color="auto"/>
            <w:left w:val="none" w:sz="0" w:space="0" w:color="auto"/>
            <w:bottom w:val="none" w:sz="0" w:space="0" w:color="auto"/>
            <w:right w:val="none" w:sz="0" w:space="0" w:color="auto"/>
          </w:divBdr>
          <w:divsChild>
            <w:div w:id="1765153509">
              <w:marLeft w:val="0"/>
              <w:marRight w:val="0"/>
              <w:marTop w:val="0"/>
              <w:marBottom w:val="0"/>
              <w:divBdr>
                <w:top w:val="none" w:sz="0" w:space="0" w:color="auto"/>
                <w:left w:val="none" w:sz="0" w:space="0" w:color="auto"/>
                <w:bottom w:val="none" w:sz="0" w:space="0" w:color="auto"/>
                <w:right w:val="none" w:sz="0" w:space="0" w:color="auto"/>
              </w:divBdr>
              <w:divsChild>
                <w:div w:id="678434717">
                  <w:marLeft w:val="0"/>
                  <w:marRight w:val="0"/>
                  <w:marTop w:val="0"/>
                  <w:marBottom w:val="0"/>
                  <w:divBdr>
                    <w:top w:val="none" w:sz="0" w:space="0" w:color="auto"/>
                    <w:left w:val="none" w:sz="0" w:space="0" w:color="auto"/>
                    <w:bottom w:val="none" w:sz="0" w:space="0" w:color="auto"/>
                    <w:right w:val="none" w:sz="0" w:space="0" w:color="auto"/>
                  </w:divBdr>
                </w:div>
              </w:divsChild>
            </w:div>
            <w:div w:id="962616979">
              <w:marLeft w:val="0"/>
              <w:marRight w:val="0"/>
              <w:marTop w:val="0"/>
              <w:marBottom w:val="0"/>
              <w:divBdr>
                <w:top w:val="none" w:sz="0" w:space="0" w:color="auto"/>
                <w:left w:val="none" w:sz="0" w:space="0" w:color="auto"/>
                <w:bottom w:val="none" w:sz="0" w:space="0" w:color="auto"/>
                <w:right w:val="none" w:sz="0" w:space="0" w:color="auto"/>
              </w:divBdr>
              <w:divsChild>
                <w:div w:id="1711374263">
                  <w:marLeft w:val="0"/>
                  <w:marRight w:val="0"/>
                  <w:marTop w:val="0"/>
                  <w:marBottom w:val="0"/>
                  <w:divBdr>
                    <w:top w:val="none" w:sz="0" w:space="0" w:color="auto"/>
                    <w:left w:val="none" w:sz="0" w:space="0" w:color="auto"/>
                    <w:bottom w:val="none" w:sz="0" w:space="0" w:color="auto"/>
                    <w:right w:val="none" w:sz="0" w:space="0" w:color="auto"/>
                  </w:divBdr>
                </w:div>
              </w:divsChild>
            </w:div>
            <w:div w:id="1168790577">
              <w:marLeft w:val="0"/>
              <w:marRight w:val="0"/>
              <w:marTop w:val="0"/>
              <w:marBottom w:val="0"/>
              <w:divBdr>
                <w:top w:val="none" w:sz="0" w:space="0" w:color="auto"/>
                <w:left w:val="none" w:sz="0" w:space="0" w:color="auto"/>
                <w:bottom w:val="none" w:sz="0" w:space="0" w:color="auto"/>
                <w:right w:val="none" w:sz="0" w:space="0" w:color="auto"/>
              </w:divBdr>
              <w:divsChild>
                <w:div w:id="1290935570">
                  <w:marLeft w:val="0"/>
                  <w:marRight w:val="0"/>
                  <w:marTop w:val="0"/>
                  <w:marBottom w:val="0"/>
                  <w:divBdr>
                    <w:top w:val="none" w:sz="0" w:space="0" w:color="auto"/>
                    <w:left w:val="none" w:sz="0" w:space="0" w:color="auto"/>
                    <w:bottom w:val="none" w:sz="0" w:space="0" w:color="auto"/>
                    <w:right w:val="none" w:sz="0" w:space="0" w:color="auto"/>
                  </w:divBdr>
                </w:div>
              </w:divsChild>
            </w:div>
            <w:div w:id="1069697474">
              <w:marLeft w:val="0"/>
              <w:marRight w:val="0"/>
              <w:marTop w:val="0"/>
              <w:marBottom w:val="0"/>
              <w:divBdr>
                <w:top w:val="none" w:sz="0" w:space="0" w:color="auto"/>
                <w:left w:val="none" w:sz="0" w:space="0" w:color="auto"/>
                <w:bottom w:val="none" w:sz="0" w:space="0" w:color="auto"/>
                <w:right w:val="none" w:sz="0" w:space="0" w:color="auto"/>
              </w:divBdr>
              <w:divsChild>
                <w:div w:id="966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20888">
      <w:bodyDiv w:val="1"/>
      <w:marLeft w:val="0"/>
      <w:marRight w:val="0"/>
      <w:marTop w:val="0"/>
      <w:marBottom w:val="0"/>
      <w:divBdr>
        <w:top w:val="none" w:sz="0" w:space="0" w:color="auto"/>
        <w:left w:val="none" w:sz="0" w:space="0" w:color="auto"/>
        <w:bottom w:val="none" w:sz="0" w:space="0" w:color="auto"/>
        <w:right w:val="none" w:sz="0" w:space="0" w:color="auto"/>
      </w:divBdr>
    </w:div>
    <w:div w:id="2097172238">
      <w:bodyDiv w:val="1"/>
      <w:marLeft w:val="0"/>
      <w:marRight w:val="0"/>
      <w:marTop w:val="0"/>
      <w:marBottom w:val="0"/>
      <w:divBdr>
        <w:top w:val="none" w:sz="0" w:space="0" w:color="auto"/>
        <w:left w:val="none" w:sz="0" w:space="0" w:color="auto"/>
        <w:bottom w:val="none" w:sz="0" w:space="0" w:color="auto"/>
        <w:right w:val="none" w:sz="0" w:space="0" w:color="auto"/>
      </w:divBdr>
      <w:divsChild>
        <w:div w:id="6291552">
          <w:marLeft w:val="0"/>
          <w:marRight w:val="0"/>
          <w:marTop w:val="0"/>
          <w:marBottom w:val="0"/>
          <w:divBdr>
            <w:top w:val="none" w:sz="0" w:space="0" w:color="auto"/>
            <w:left w:val="none" w:sz="0" w:space="0" w:color="auto"/>
            <w:bottom w:val="none" w:sz="0" w:space="0" w:color="auto"/>
            <w:right w:val="none" w:sz="0" w:space="0" w:color="auto"/>
          </w:divBdr>
          <w:divsChild>
            <w:div w:id="1711950860">
              <w:marLeft w:val="0"/>
              <w:marRight w:val="0"/>
              <w:marTop w:val="0"/>
              <w:marBottom w:val="0"/>
              <w:divBdr>
                <w:top w:val="none" w:sz="0" w:space="0" w:color="auto"/>
                <w:left w:val="none" w:sz="0" w:space="0" w:color="auto"/>
                <w:bottom w:val="none" w:sz="0" w:space="0" w:color="auto"/>
                <w:right w:val="none" w:sz="0" w:space="0" w:color="auto"/>
              </w:divBdr>
              <w:divsChild>
                <w:div w:id="141204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875">
      <w:bodyDiv w:val="1"/>
      <w:marLeft w:val="0"/>
      <w:marRight w:val="0"/>
      <w:marTop w:val="0"/>
      <w:marBottom w:val="0"/>
      <w:divBdr>
        <w:top w:val="none" w:sz="0" w:space="0" w:color="auto"/>
        <w:left w:val="none" w:sz="0" w:space="0" w:color="auto"/>
        <w:bottom w:val="none" w:sz="0" w:space="0" w:color="auto"/>
        <w:right w:val="none" w:sz="0" w:space="0" w:color="auto"/>
      </w:divBdr>
    </w:div>
    <w:div w:id="2115242003">
      <w:bodyDiv w:val="1"/>
      <w:marLeft w:val="0"/>
      <w:marRight w:val="0"/>
      <w:marTop w:val="0"/>
      <w:marBottom w:val="0"/>
      <w:divBdr>
        <w:top w:val="none" w:sz="0" w:space="0" w:color="auto"/>
        <w:left w:val="none" w:sz="0" w:space="0" w:color="auto"/>
        <w:bottom w:val="none" w:sz="0" w:space="0" w:color="auto"/>
        <w:right w:val="none" w:sz="0" w:space="0" w:color="auto"/>
      </w:divBdr>
    </w:div>
    <w:div w:id="2119446833">
      <w:bodyDiv w:val="1"/>
      <w:marLeft w:val="0"/>
      <w:marRight w:val="0"/>
      <w:marTop w:val="0"/>
      <w:marBottom w:val="0"/>
      <w:divBdr>
        <w:top w:val="none" w:sz="0" w:space="0" w:color="auto"/>
        <w:left w:val="none" w:sz="0" w:space="0" w:color="auto"/>
        <w:bottom w:val="none" w:sz="0" w:space="0" w:color="auto"/>
        <w:right w:val="none" w:sz="0" w:space="0" w:color="auto"/>
      </w:divBdr>
    </w:div>
    <w:div w:id="2130126111">
      <w:bodyDiv w:val="1"/>
      <w:marLeft w:val="0"/>
      <w:marRight w:val="0"/>
      <w:marTop w:val="0"/>
      <w:marBottom w:val="0"/>
      <w:divBdr>
        <w:top w:val="none" w:sz="0" w:space="0" w:color="auto"/>
        <w:left w:val="none" w:sz="0" w:space="0" w:color="auto"/>
        <w:bottom w:val="none" w:sz="0" w:space="0" w:color="auto"/>
        <w:right w:val="none" w:sz="0" w:space="0" w:color="auto"/>
      </w:divBdr>
    </w:div>
    <w:div w:id="2130975727">
      <w:bodyDiv w:val="1"/>
      <w:marLeft w:val="0"/>
      <w:marRight w:val="0"/>
      <w:marTop w:val="0"/>
      <w:marBottom w:val="0"/>
      <w:divBdr>
        <w:top w:val="none" w:sz="0" w:space="0" w:color="auto"/>
        <w:left w:val="none" w:sz="0" w:space="0" w:color="auto"/>
        <w:bottom w:val="none" w:sz="0" w:space="0" w:color="auto"/>
        <w:right w:val="none" w:sz="0" w:space="0" w:color="auto"/>
      </w:divBdr>
    </w:div>
    <w:div w:id="2141993192">
      <w:bodyDiv w:val="1"/>
      <w:marLeft w:val="0"/>
      <w:marRight w:val="0"/>
      <w:marTop w:val="0"/>
      <w:marBottom w:val="0"/>
      <w:divBdr>
        <w:top w:val="none" w:sz="0" w:space="0" w:color="auto"/>
        <w:left w:val="none" w:sz="0" w:space="0" w:color="auto"/>
        <w:bottom w:val="none" w:sz="0" w:space="0" w:color="auto"/>
        <w:right w:val="none" w:sz="0" w:space="0" w:color="auto"/>
      </w:divBdr>
      <w:divsChild>
        <w:div w:id="1467310200">
          <w:marLeft w:val="0"/>
          <w:marRight w:val="0"/>
          <w:marTop w:val="0"/>
          <w:marBottom w:val="0"/>
          <w:divBdr>
            <w:top w:val="none" w:sz="0" w:space="0" w:color="auto"/>
            <w:left w:val="none" w:sz="0" w:space="0" w:color="auto"/>
            <w:bottom w:val="none" w:sz="0" w:space="0" w:color="auto"/>
            <w:right w:val="none" w:sz="0" w:space="0" w:color="auto"/>
          </w:divBdr>
          <w:divsChild>
            <w:div w:id="1491096027">
              <w:marLeft w:val="0"/>
              <w:marRight w:val="0"/>
              <w:marTop w:val="0"/>
              <w:marBottom w:val="0"/>
              <w:divBdr>
                <w:top w:val="none" w:sz="0" w:space="0" w:color="auto"/>
                <w:left w:val="none" w:sz="0" w:space="0" w:color="auto"/>
                <w:bottom w:val="none" w:sz="0" w:space="0" w:color="auto"/>
                <w:right w:val="none" w:sz="0" w:space="0" w:color="auto"/>
              </w:divBdr>
              <w:divsChild>
                <w:div w:id="504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e.nj.us/education/cccs/"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2B0FA-A52E-B044-B841-65A7DDC04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54</Pages>
  <Words>23781</Words>
  <Characters>135557</Characters>
  <Application>Microsoft Office Word</Application>
  <DocSecurity>0</DocSecurity>
  <Lines>1129</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J. Grasso</dc:creator>
  <cp:keywords/>
  <dc:description/>
  <cp:lastModifiedBy>Richard S. Molinaro</cp:lastModifiedBy>
  <cp:revision>6</cp:revision>
  <cp:lastPrinted>2022-03-24T14:37:00Z</cp:lastPrinted>
  <dcterms:created xsi:type="dcterms:W3CDTF">2023-01-13T14:49:00Z</dcterms:created>
  <dcterms:modified xsi:type="dcterms:W3CDTF">2023-01-17T18:43:00Z</dcterms:modified>
</cp:coreProperties>
</file>